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77B4" w14:textId="77777777" w:rsidR="00250190" w:rsidRDefault="00743CB5">
      <w:pPr>
        <w:pStyle w:val="Textoindependiente"/>
        <w:ind w:left="116"/>
        <w:rPr>
          <w:rFonts w:ascii="Times New Roman"/>
          <w:sz w:val="20"/>
        </w:rPr>
      </w:pPr>
      <w:r>
        <w:rPr>
          <w:noProof/>
        </w:rPr>
        <w:drawing>
          <wp:anchor distT="0" distB="0" distL="0" distR="0" simplePos="0" relativeHeight="487539712" behindDoc="1" locked="0" layoutInCell="1" allowOverlap="1" wp14:anchorId="50437817" wp14:editId="4762E834">
            <wp:simplePos x="0" y="0"/>
            <wp:positionH relativeFrom="page">
              <wp:posOffset>1180109</wp:posOffset>
            </wp:positionH>
            <wp:positionV relativeFrom="page">
              <wp:posOffset>4432084</wp:posOffset>
            </wp:positionV>
            <wp:extent cx="487011" cy="10662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87011" cy="1066245"/>
                    </a:xfrm>
                    <a:prstGeom prst="rect">
                      <a:avLst/>
                    </a:prstGeom>
                  </pic:spPr>
                </pic:pic>
              </a:graphicData>
            </a:graphic>
          </wp:anchor>
        </w:drawing>
      </w:r>
      <w:r>
        <w:rPr>
          <w:noProof/>
        </w:rPr>
        <w:drawing>
          <wp:anchor distT="0" distB="0" distL="0" distR="0" simplePos="0" relativeHeight="487540224" behindDoc="1" locked="0" layoutInCell="1" allowOverlap="1" wp14:anchorId="3872ECF5" wp14:editId="2BF93338">
            <wp:simplePos x="0" y="0"/>
            <wp:positionH relativeFrom="page">
              <wp:posOffset>1717629</wp:posOffset>
            </wp:positionH>
            <wp:positionV relativeFrom="page">
              <wp:posOffset>4432076</wp:posOffset>
            </wp:positionV>
            <wp:extent cx="1559546" cy="119424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559546" cy="1194247"/>
                    </a:xfrm>
                    <a:prstGeom prst="rect">
                      <a:avLst/>
                    </a:prstGeom>
                  </pic:spPr>
                </pic:pic>
              </a:graphicData>
            </a:graphic>
          </wp:anchor>
        </w:drawing>
      </w:r>
    </w:p>
    <w:p w14:paraId="35071965" w14:textId="132C4336" w:rsidR="00EE25E5" w:rsidRPr="0004193B" w:rsidRDefault="00BC1892" w:rsidP="00EE25E5">
      <w:pPr>
        <w:jc w:val="center"/>
        <w:rPr>
          <w:rFonts w:ascii="Arial" w:hAnsi="Arial" w:cs="Arial"/>
        </w:rPr>
      </w:pPr>
      <w:r w:rsidRPr="00466C3F">
        <w:rPr>
          <w:rFonts w:asciiTheme="majorHAnsi" w:eastAsia="Times New Roman" w:hAnsiTheme="majorHAnsi" w:cs="Noto Sans"/>
          <w:color w:val="000000"/>
          <w:spacing w:val="4"/>
          <w:lang w:eastAsia="es-MX"/>
        </w:rPr>
        <w:t xml:space="preserve"> </w:t>
      </w:r>
      <w:r w:rsidR="00EE25E5" w:rsidRPr="0004193B">
        <w:rPr>
          <w:rFonts w:ascii="Arial" w:hAnsi="Arial" w:cs="Arial"/>
          <w:b/>
        </w:rPr>
        <w:t>TITLE</w:t>
      </w:r>
      <w:r w:rsidR="00EE25E5">
        <w:rPr>
          <w:rFonts w:ascii="Arial" w:hAnsi="Arial" w:cs="Arial"/>
          <w:b/>
        </w:rPr>
        <w:t xml:space="preserve">. USE </w:t>
      </w:r>
      <w:r w:rsidR="00EE25E5" w:rsidRPr="0004193B">
        <w:rPr>
          <w:rFonts w:ascii="Arial" w:hAnsi="Arial" w:cs="Arial"/>
          <w:b/>
        </w:rPr>
        <w:t>CENTERED ARIAL BOLD CAPITAL</w:t>
      </w:r>
      <w:r w:rsidR="00EE25E5">
        <w:rPr>
          <w:rFonts w:ascii="Arial" w:hAnsi="Arial" w:cs="Arial"/>
          <w:b/>
        </w:rPr>
        <w:t>,</w:t>
      </w:r>
      <w:r w:rsidR="00EE25E5" w:rsidRPr="0004193B">
        <w:rPr>
          <w:rFonts w:ascii="Arial" w:hAnsi="Arial" w:cs="Arial"/>
          <w:b/>
        </w:rPr>
        <w:t xml:space="preserve"> FONT SIZE 12. </w:t>
      </w:r>
      <w:r w:rsidR="00EE25E5" w:rsidRPr="0004193B">
        <w:rPr>
          <w:rFonts w:ascii="Arial" w:hAnsi="Arial" w:cs="Arial"/>
          <w:b/>
        </w:rPr>
        <w:br/>
      </w:r>
      <w:r w:rsidR="00EE25E5" w:rsidRPr="0004193B">
        <w:rPr>
          <w:rFonts w:ascii="Arial" w:hAnsi="Arial" w:cs="Arial"/>
        </w:rPr>
        <w:t>Author’s names (f</w:t>
      </w:r>
      <w:r w:rsidR="00EE25E5">
        <w:rPr>
          <w:rFonts w:ascii="Arial" w:hAnsi="Arial" w:cs="Arial"/>
        </w:rPr>
        <w:t>irst</w:t>
      </w:r>
      <w:r w:rsidR="00EE25E5" w:rsidRPr="0004193B">
        <w:rPr>
          <w:rFonts w:ascii="Arial" w:hAnsi="Arial" w:cs="Arial"/>
        </w:rPr>
        <w:t xml:space="preserve"> name and </w:t>
      </w:r>
      <w:r w:rsidR="00EE25E5">
        <w:rPr>
          <w:rFonts w:ascii="Arial" w:hAnsi="Arial" w:cs="Arial"/>
        </w:rPr>
        <w:t>last</w:t>
      </w:r>
      <w:r w:rsidR="00EE25E5" w:rsidRPr="0004193B">
        <w:rPr>
          <w:rFonts w:ascii="Arial" w:hAnsi="Arial" w:cs="Arial"/>
        </w:rPr>
        <w:t xml:space="preserve"> name). </w:t>
      </w:r>
      <w:r w:rsidR="00EE25E5">
        <w:rPr>
          <w:rFonts w:ascii="Arial" w:hAnsi="Arial" w:cs="Arial"/>
        </w:rPr>
        <w:t>A</w:t>
      </w:r>
      <w:r w:rsidR="00EE25E5" w:rsidRPr="0004193B">
        <w:rPr>
          <w:rFonts w:ascii="Arial" w:hAnsi="Arial" w:cs="Arial"/>
        </w:rPr>
        <w:t>ddress</w:t>
      </w:r>
      <w:r w:rsidR="00EE25E5">
        <w:rPr>
          <w:rFonts w:ascii="Arial" w:hAnsi="Arial" w:cs="Arial"/>
        </w:rPr>
        <w:t>,</w:t>
      </w:r>
      <w:r w:rsidR="00EE25E5" w:rsidRPr="0004193B">
        <w:rPr>
          <w:rFonts w:ascii="Arial" w:hAnsi="Arial" w:cs="Arial"/>
        </w:rPr>
        <w:t xml:space="preserve"> fax</w:t>
      </w:r>
      <w:r w:rsidR="001E4F83">
        <w:rPr>
          <w:rFonts w:ascii="Arial" w:hAnsi="Arial" w:cs="Arial"/>
        </w:rPr>
        <w:t>,</w:t>
      </w:r>
      <w:r w:rsidR="00EE25E5" w:rsidRPr="0004193B">
        <w:rPr>
          <w:rFonts w:ascii="Arial" w:hAnsi="Arial" w:cs="Arial"/>
        </w:rPr>
        <w:t xml:space="preserve"> and e-mail. </w:t>
      </w:r>
      <w:r w:rsidR="00EE25E5" w:rsidRPr="0004193B">
        <w:rPr>
          <w:rFonts w:ascii="Arial" w:hAnsi="Arial" w:cs="Arial"/>
        </w:rPr>
        <w:br/>
      </w:r>
      <w:r w:rsidR="00EE25E5">
        <w:rPr>
          <w:rFonts w:ascii="Arial" w:hAnsi="Arial" w:cs="Arial"/>
        </w:rPr>
        <w:t xml:space="preserve">Use </w:t>
      </w:r>
      <w:r w:rsidR="00EE25E5" w:rsidRPr="0004193B">
        <w:rPr>
          <w:rFonts w:ascii="Arial" w:hAnsi="Arial" w:cs="Arial"/>
        </w:rPr>
        <w:t>centered</w:t>
      </w:r>
      <w:r w:rsidR="00EE25E5">
        <w:rPr>
          <w:rFonts w:ascii="Arial" w:hAnsi="Arial" w:cs="Arial"/>
        </w:rPr>
        <w:t xml:space="preserve"> Arial</w:t>
      </w:r>
      <w:r w:rsidR="00EE25E5" w:rsidRPr="0004193B">
        <w:rPr>
          <w:rFonts w:ascii="Arial" w:hAnsi="Arial" w:cs="Arial"/>
        </w:rPr>
        <w:t xml:space="preserve"> </w:t>
      </w:r>
      <w:r w:rsidR="00EE25E5">
        <w:rPr>
          <w:rFonts w:ascii="Arial" w:hAnsi="Arial" w:cs="Arial"/>
        </w:rPr>
        <w:t>f</w:t>
      </w:r>
      <w:r w:rsidR="00EE25E5" w:rsidRPr="0004193B">
        <w:rPr>
          <w:rFonts w:ascii="Arial" w:hAnsi="Arial" w:cs="Arial"/>
        </w:rPr>
        <w:t>ont</w:t>
      </w:r>
      <w:r w:rsidR="00EE25E5">
        <w:rPr>
          <w:rFonts w:ascii="Arial" w:hAnsi="Arial" w:cs="Arial"/>
        </w:rPr>
        <w:t>,</w:t>
      </w:r>
      <w:r w:rsidR="00EE25E5" w:rsidRPr="0004193B">
        <w:rPr>
          <w:rFonts w:ascii="Arial" w:hAnsi="Arial" w:cs="Arial"/>
        </w:rPr>
        <w:t xml:space="preserve"> size 11.</w:t>
      </w:r>
    </w:p>
    <w:p w14:paraId="6C660BD5" w14:textId="77777777" w:rsidR="00EE25E5" w:rsidRPr="00E129FD" w:rsidRDefault="00EE25E5" w:rsidP="00EE25E5">
      <w:pPr>
        <w:jc w:val="center"/>
        <w:rPr>
          <w:rFonts w:ascii="Arial" w:hAnsi="Arial" w:cs="Arial"/>
          <w:i/>
          <w:sz w:val="20"/>
          <w:szCs w:val="20"/>
        </w:rPr>
      </w:pPr>
      <w:r w:rsidRPr="00E129FD">
        <w:rPr>
          <w:rFonts w:ascii="Arial" w:hAnsi="Arial" w:cs="Arial"/>
          <w:i/>
          <w:sz w:val="20"/>
          <w:szCs w:val="20"/>
        </w:rPr>
        <w:t>Keywords: Three keywords. Use centered Arial italic font</w:t>
      </w:r>
      <w:r>
        <w:rPr>
          <w:rFonts w:ascii="Arial" w:hAnsi="Arial" w:cs="Arial"/>
          <w:i/>
          <w:sz w:val="20"/>
          <w:szCs w:val="20"/>
        </w:rPr>
        <w:t>,</w:t>
      </w:r>
      <w:r w:rsidRPr="00E129FD">
        <w:rPr>
          <w:rFonts w:ascii="Arial" w:hAnsi="Arial" w:cs="Arial"/>
          <w:i/>
          <w:sz w:val="20"/>
          <w:szCs w:val="20"/>
        </w:rPr>
        <w:t xml:space="preserve"> size 10.</w:t>
      </w:r>
    </w:p>
    <w:p w14:paraId="21E0E9E9" w14:textId="77777777" w:rsidR="00EE25E5" w:rsidRDefault="00EE25E5" w:rsidP="00EE25E5">
      <w:pPr>
        <w:jc w:val="both"/>
        <w:rPr>
          <w:rFonts w:ascii="Arial" w:hAnsi="Arial" w:cs="Arial"/>
          <w:sz w:val="20"/>
          <w:szCs w:val="20"/>
          <w:lang w:eastAsia="es-ES"/>
        </w:rPr>
        <w:sectPr w:rsidR="00EE25E5" w:rsidSect="00BC1892">
          <w:headerReference w:type="default" r:id="rId9"/>
          <w:type w:val="continuous"/>
          <w:pgSz w:w="12240" w:h="15840"/>
          <w:pgMar w:top="1134" w:right="851" w:bottom="0" w:left="851" w:header="720" w:footer="720" w:gutter="0"/>
          <w:cols w:space="720"/>
        </w:sectPr>
      </w:pPr>
    </w:p>
    <w:p w14:paraId="4C7A491D" w14:textId="0D56B7E3" w:rsidR="00EE25E5" w:rsidRDefault="00EE25E5" w:rsidP="00EE25E5">
      <w:pPr>
        <w:jc w:val="both"/>
        <w:rPr>
          <w:rFonts w:ascii="Arial" w:hAnsi="Arial" w:cs="Arial"/>
          <w:bCs/>
          <w:sz w:val="20"/>
          <w:szCs w:val="20"/>
          <w:lang w:eastAsia="es-ES"/>
        </w:rPr>
      </w:pPr>
      <w:r>
        <w:rPr>
          <w:rFonts w:ascii="Arial" w:hAnsi="Arial" w:cs="Arial"/>
          <w:sz w:val="20"/>
          <w:szCs w:val="20"/>
          <w:lang w:eastAsia="es-ES"/>
        </w:rPr>
        <w:br/>
        <w:t xml:space="preserve">Use: </w:t>
      </w:r>
      <w:r w:rsidRPr="0004193B">
        <w:rPr>
          <w:rFonts w:ascii="Arial" w:hAnsi="Arial" w:cs="Arial"/>
          <w:bCs/>
          <w:sz w:val="20"/>
          <w:szCs w:val="20"/>
          <w:lang w:eastAsia="es-ES"/>
        </w:rPr>
        <w:t xml:space="preserve">Letter </w:t>
      </w:r>
      <w:r>
        <w:rPr>
          <w:rFonts w:ascii="Arial" w:hAnsi="Arial" w:cs="Arial"/>
          <w:bCs/>
          <w:sz w:val="20"/>
          <w:szCs w:val="20"/>
          <w:lang w:eastAsia="es-ES"/>
        </w:rPr>
        <w:t>p</w:t>
      </w:r>
      <w:r w:rsidRPr="0004193B">
        <w:rPr>
          <w:rFonts w:ascii="Arial" w:hAnsi="Arial" w:cs="Arial"/>
          <w:bCs/>
          <w:sz w:val="20"/>
          <w:szCs w:val="20"/>
          <w:lang w:eastAsia="es-ES"/>
        </w:rPr>
        <w:t>aper size</w:t>
      </w:r>
      <w:r>
        <w:rPr>
          <w:rFonts w:ascii="Arial" w:hAnsi="Arial" w:cs="Arial"/>
          <w:bCs/>
          <w:sz w:val="20"/>
          <w:szCs w:val="20"/>
          <w:lang w:eastAsia="es-ES"/>
        </w:rPr>
        <w:t>;</w:t>
      </w:r>
      <w:r w:rsidRPr="0004193B">
        <w:rPr>
          <w:rFonts w:ascii="Arial" w:hAnsi="Arial" w:cs="Arial"/>
          <w:bCs/>
          <w:sz w:val="20"/>
          <w:szCs w:val="20"/>
          <w:lang w:eastAsia="es-ES"/>
        </w:rPr>
        <w:t xml:space="preserve"> Margins 3 cm</w:t>
      </w:r>
      <w:r w:rsidRPr="00803BD3">
        <w:rPr>
          <w:rFonts w:ascii="Arial" w:hAnsi="Arial" w:cs="Arial"/>
          <w:bCs/>
          <w:sz w:val="20"/>
          <w:szCs w:val="20"/>
          <w:lang w:eastAsia="es-ES"/>
        </w:rPr>
        <w:t xml:space="preserve"> </w:t>
      </w:r>
      <w:r>
        <w:rPr>
          <w:rFonts w:ascii="Arial" w:hAnsi="Arial" w:cs="Arial"/>
          <w:bCs/>
          <w:sz w:val="20"/>
          <w:szCs w:val="20"/>
          <w:lang w:eastAsia="es-ES"/>
        </w:rPr>
        <w:t>for the top, 2.5 cm for the left side</w:t>
      </w:r>
      <w:r w:rsidR="001E4F83">
        <w:rPr>
          <w:rFonts w:ascii="Arial" w:hAnsi="Arial" w:cs="Arial"/>
          <w:bCs/>
          <w:sz w:val="20"/>
          <w:szCs w:val="20"/>
          <w:lang w:eastAsia="es-ES"/>
        </w:rPr>
        <w:t>,</w:t>
      </w:r>
      <w:r>
        <w:rPr>
          <w:rFonts w:ascii="Arial" w:hAnsi="Arial" w:cs="Arial"/>
          <w:bCs/>
          <w:sz w:val="20"/>
          <w:szCs w:val="20"/>
          <w:lang w:eastAsia="es-ES"/>
        </w:rPr>
        <w:t xml:space="preserve"> and</w:t>
      </w:r>
      <w:r w:rsidRPr="0004193B">
        <w:rPr>
          <w:rFonts w:ascii="Arial" w:hAnsi="Arial" w:cs="Arial"/>
          <w:bCs/>
          <w:sz w:val="20"/>
          <w:szCs w:val="20"/>
          <w:lang w:eastAsia="es-ES"/>
        </w:rPr>
        <w:t xml:space="preserve"> 1.5 cm</w:t>
      </w:r>
      <w:r>
        <w:rPr>
          <w:rFonts w:ascii="Arial" w:hAnsi="Arial" w:cs="Arial"/>
          <w:bCs/>
          <w:sz w:val="20"/>
          <w:szCs w:val="20"/>
          <w:lang w:eastAsia="es-ES"/>
        </w:rPr>
        <w:t xml:space="preserve"> for</w:t>
      </w:r>
      <w:r w:rsidRPr="0004193B">
        <w:rPr>
          <w:rFonts w:ascii="Arial" w:hAnsi="Arial" w:cs="Arial"/>
          <w:bCs/>
          <w:sz w:val="20"/>
          <w:szCs w:val="20"/>
          <w:lang w:eastAsia="es-ES"/>
        </w:rPr>
        <w:t xml:space="preserve"> </w:t>
      </w:r>
      <w:r>
        <w:rPr>
          <w:rFonts w:ascii="Arial" w:hAnsi="Arial" w:cs="Arial"/>
          <w:bCs/>
          <w:sz w:val="20"/>
          <w:szCs w:val="20"/>
          <w:lang w:eastAsia="es-ES"/>
        </w:rPr>
        <w:t>the</w:t>
      </w:r>
      <w:r w:rsidRPr="0004193B">
        <w:rPr>
          <w:rFonts w:ascii="Arial" w:hAnsi="Arial" w:cs="Arial"/>
          <w:bCs/>
          <w:sz w:val="20"/>
          <w:szCs w:val="20"/>
          <w:lang w:eastAsia="es-ES"/>
        </w:rPr>
        <w:t xml:space="preserve"> other sides; </w:t>
      </w:r>
      <w:r>
        <w:rPr>
          <w:rFonts w:ascii="Arial" w:hAnsi="Arial" w:cs="Arial"/>
          <w:bCs/>
          <w:sz w:val="20"/>
          <w:szCs w:val="20"/>
          <w:lang w:eastAsia="es-ES"/>
        </w:rPr>
        <w:t xml:space="preserve">and </w:t>
      </w:r>
      <w:r w:rsidRPr="0004193B">
        <w:rPr>
          <w:rFonts w:ascii="Arial" w:hAnsi="Arial" w:cs="Arial"/>
          <w:bCs/>
          <w:sz w:val="20"/>
          <w:szCs w:val="20"/>
          <w:lang w:eastAsia="es-ES"/>
        </w:rPr>
        <w:t xml:space="preserve">0.5 cm, between columns. Abstracts should be </w:t>
      </w:r>
      <w:r w:rsidR="00BF25FA">
        <w:rPr>
          <w:rFonts w:ascii="Arial" w:hAnsi="Arial" w:cs="Arial"/>
          <w:bCs/>
          <w:sz w:val="20"/>
          <w:szCs w:val="20"/>
          <w:lang w:eastAsia="es-ES"/>
        </w:rPr>
        <w:t>o</w:t>
      </w:r>
      <w:r w:rsidRPr="0004193B">
        <w:rPr>
          <w:rFonts w:ascii="Arial" w:hAnsi="Arial" w:cs="Arial"/>
          <w:bCs/>
          <w:sz w:val="20"/>
          <w:szCs w:val="20"/>
          <w:lang w:eastAsia="es-ES"/>
        </w:rPr>
        <w:t>n one single page. Abstracts lacking one or more of the sections described here, or those written in less than 80% of a page, will not be accepted. Abstract submissions are to be evaluated by the Scientific Committee of the Congress.</w:t>
      </w:r>
      <w:r>
        <w:rPr>
          <w:rFonts w:ascii="Arial" w:hAnsi="Arial" w:cs="Arial"/>
          <w:bCs/>
          <w:sz w:val="20"/>
          <w:szCs w:val="20"/>
          <w:lang w:eastAsia="es-ES"/>
        </w:rPr>
        <w:t xml:space="preserve"> </w:t>
      </w:r>
      <w:r w:rsidRPr="0004193B">
        <w:rPr>
          <w:rFonts w:ascii="Arial" w:hAnsi="Arial" w:cs="Arial"/>
          <w:bCs/>
          <w:sz w:val="20"/>
          <w:szCs w:val="20"/>
          <w:lang w:eastAsia="es-ES"/>
        </w:rPr>
        <w:t>Optimize the space in order to write the most important features of your work</w:t>
      </w:r>
      <w:r>
        <w:rPr>
          <w:rFonts w:ascii="Arial" w:hAnsi="Arial" w:cs="Arial"/>
          <w:bCs/>
          <w:sz w:val="20"/>
          <w:szCs w:val="20"/>
          <w:lang w:eastAsia="es-ES"/>
        </w:rPr>
        <w:t>, including the following sections</w:t>
      </w:r>
      <w:r w:rsidRPr="0004193B">
        <w:rPr>
          <w:rFonts w:ascii="Arial" w:hAnsi="Arial" w:cs="Arial"/>
          <w:bCs/>
          <w:sz w:val="20"/>
          <w:szCs w:val="20"/>
          <w:lang w:eastAsia="es-ES"/>
        </w:rPr>
        <w:t>.</w:t>
      </w:r>
    </w:p>
    <w:p w14:paraId="0A53C397" w14:textId="77777777" w:rsidR="00EE25E5" w:rsidRDefault="00EE25E5" w:rsidP="00EE25E5">
      <w:pPr>
        <w:jc w:val="both"/>
        <w:rPr>
          <w:rFonts w:ascii="Arial" w:hAnsi="Arial" w:cs="Arial"/>
          <w:bCs/>
          <w:sz w:val="20"/>
          <w:szCs w:val="20"/>
          <w:lang w:eastAsia="es-ES"/>
        </w:rPr>
      </w:pPr>
    </w:p>
    <w:p w14:paraId="4A833A77" w14:textId="77777777" w:rsidR="00EE25E5" w:rsidRPr="0004193B" w:rsidRDefault="00EE25E5" w:rsidP="00EE25E5">
      <w:pPr>
        <w:jc w:val="both"/>
        <w:rPr>
          <w:rFonts w:ascii="Arial" w:hAnsi="Arial" w:cs="Arial"/>
          <w:bCs/>
          <w:sz w:val="20"/>
          <w:szCs w:val="20"/>
          <w:lang w:eastAsia="es-ES"/>
        </w:rPr>
      </w:pPr>
      <w:r w:rsidRPr="0004193B">
        <w:rPr>
          <w:rFonts w:ascii="Arial" w:hAnsi="Arial" w:cs="Arial"/>
          <w:b/>
          <w:sz w:val="20"/>
          <w:szCs w:val="20"/>
          <w:lang w:eastAsia="es-ES"/>
        </w:rPr>
        <w:t>Introduction.</w:t>
      </w:r>
      <w:r>
        <w:rPr>
          <w:rFonts w:ascii="Arial" w:hAnsi="Arial" w:cs="Arial"/>
          <w:b/>
          <w:sz w:val="20"/>
          <w:szCs w:val="20"/>
          <w:lang w:eastAsia="es-ES"/>
        </w:rPr>
        <w:t xml:space="preserve"> </w:t>
      </w:r>
      <w:r w:rsidRPr="0004193B">
        <w:rPr>
          <w:rFonts w:ascii="Arial" w:hAnsi="Arial" w:cs="Arial"/>
          <w:bCs/>
          <w:sz w:val="20"/>
          <w:szCs w:val="20"/>
          <w:lang w:eastAsia="es-ES"/>
        </w:rPr>
        <w:t>Try to write the introduction in just one paragraph. Do not leave blank spaces at the beginning or between paragraphs.</w:t>
      </w:r>
    </w:p>
    <w:p w14:paraId="2766D36E" w14:textId="77777777" w:rsidR="00EE25E5" w:rsidRPr="0004193B" w:rsidRDefault="00EE25E5" w:rsidP="00EE25E5">
      <w:pPr>
        <w:jc w:val="both"/>
        <w:rPr>
          <w:rFonts w:ascii="Arial" w:hAnsi="Arial" w:cs="Arial"/>
          <w:bCs/>
          <w:sz w:val="20"/>
          <w:szCs w:val="20"/>
          <w:lang w:eastAsia="es-ES"/>
        </w:rPr>
      </w:pPr>
      <w:r w:rsidRPr="0004193B">
        <w:rPr>
          <w:rFonts w:ascii="Arial" w:hAnsi="Arial" w:cs="Arial"/>
          <w:bCs/>
          <w:sz w:val="20"/>
          <w:szCs w:val="20"/>
          <w:lang w:eastAsia="es-ES"/>
        </w:rPr>
        <w:t>The aim of the work should be stated in a separate paragraph at the end of this section.</w:t>
      </w:r>
    </w:p>
    <w:p w14:paraId="2EC9E187" w14:textId="77777777" w:rsidR="00EE25E5" w:rsidRPr="000D2B7E" w:rsidRDefault="00EE25E5" w:rsidP="00EE25E5">
      <w:pPr>
        <w:jc w:val="both"/>
        <w:rPr>
          <w:rFonts w:ascii="Arial" w:hAnsi="Arial" w:cs="Arial"/>
          <w:sz w:val="20"/>
          <w:szCs w:val="20"/>
          <w:lang w:eastAsia="es-ES"/>
        </w:rPr>
      </w:pPr>
    </w:p>
    <w:p w14:paraId="11DDC539" w14:textId="77777777" w:rsidR="00EE25E5" w:rsidRPr="0004193B" w:rsidRDefault="00EE25E5" w:rsidP="00EE25E5">
      <w:pPr>
        <w:jc w:val="both"/>
        <w:rPr>
          <w:rFonts w:ascii="Arial" w:hAnsi="Arial" w:cs="Arial"/>
          <w:bCs/>
          <w:sz w:val="20"/>
          <w:szCs w:val="20"/>
          <w:lang w:eastAsia="es-ES"/>
        </w:rPr>
      </w:pPr>
      <w:r w:rsidRPr="0004193B">
        <w:rPr>
          <w:rFonts w:ascii="Arial" w:hAnsi="Arial" w:cs="Arial"/>
          <w:b/>
          <w:sz w:val="20"/>
          <w:szCs w:val="20"/>
          <w:lang w:eastAsia="es-ES"/>
        </w:rPr>
        <w:t>Methods</w:t>
      </w:r>
      <w:r w:rsidRPr="0004193B">
        <w:rPr>
          <w:rFonts w:ascii="Arial" w:hAnsi="Arial" w:cs="Arial"/>
          <w:bCs/>
          <w:sz w:val="20"/>
          <w:szCs w:val="20"/>
          <w:lang w:eastAsia="es-ES"/>
        </w:rPr>
        <w:t xml:space="preserve">. Explain the methodological strategy instead of describing each technique. You can cite the references of methods in order to optimize space. Scientific names should be written in </w:t>
      </w:r>
      <w:r w:rsidRPr="0004193B">
        <w:rPr>
          <w:rFonts w:ascii="Arial" w:hAnsi="Arial" w:cs="Arial"/>
          <w:bCs/>
          <w:i/>
          <w:sz w:val="20"/>
          <w:szCs w:val="20"/>
          <w:lang w:eastAsia="es-ES"/>
        </w:rPr>
        <w:t>italics</w:t>
      </w:r>
      <w:r w:rsidRPr="0004193B">
        <w:rPr>
          <w:rFonts w:ascii="Arial" w:hAnsi="Arial" w:cs="Arial"/>
          <w:bCs/>
          <w:sz w:val="20"/>
          <w:szCs w:val="20"/>
          <w:lang w:eastAsia="es-ES"/>
        </w:rPr>
        <w:t>. Use condensed formulas for chemical compounds. Concentration should be expressed in g/L or %, as preferred.</w:t>
      </w:r>
    </w:p>
    <w:p w14:paraId="03E3D2A2" w14:textId="77777777" w:rsidR="00EE25E5" w:rsidRPr="00E129FD" w:rsidRDefault="00EE25E5" w:rsidP="00EE25E5">
      <w:pPr>
        <w:jc w:val="both"/>
        <w:rPr>
          <w:rFonts w:ascii="Arial" w:hAnsi="Arial" w:cs="Arial"/>
          <w:sz w:val="20"/>
          <w:szCs w:val="20"/>
          <w:lang w:eastAsia="es-ES"/>
        </w:rPr>
      </w:pPr>
    </w:p>
    <w:p w14:paraId="561449CC" w14:textId="77777777" w:rsidR="00EE25E5" w:rsidRPr="0004193B" w:rsidRDefault="00EE25E5" w:rsidP="00EE25E5">
      <w:pPr>
        <w:jc w:val="both"/>
        <w:rPr>
          <w:rFonts w:ascii="Arial" w:hAnsi="Arial" w:cs="Arial"/>
          <w:bCs/>
          <w:sz w:val="16"/>
          <w:szCs w:val="16"/>
          <w:lang w:eastAsia="es-ES"/>
        </w:rPr>
      </w:pPr>
      <w:r w:rsidRPr="0004193B">
        <w:rPr>
          <w:rFonts w:ascii="Arial" w:hAnsi="Arial" w:cs="Arial"/>
          <w:b/>
          <w:sz w:val="20"/>
          <w:szCs w:val="20"/>
          <w:lang w:eastAsia="es-ES"/>
        </w:rPr>
        <w:t>Results and discussion</w:t>
      </w:r>
      <w:r w:rsidRPr="0004193B">
        <w:rPr>
          <w:rFonts w:ascii="Arial" w:hAnsi="Arial" w:cs="Arial"/>
          <w:bCs/>
          <w:sz w:val="20"/>
          <w:szCs w:val="20"/>
          <w:lang w:eastAsia="es-ES"/>
        </w:rPr>
        <w:t xml:space="preserve">. You can include tables or figures in this section. </w:t>
      </w:r>
    </w:p>
    <w:p w14:paraId="635FF2BF" w14:textId="77777777" w:rsidR="00EE25E5" w:rsidRPr="0004193B" w:rsidRDefault="00EE25E5" w:rsidP="00EE25E5">
      <w:pPr>
        <w:jc w:val="both"/>
        <w:rPr>
          <w:rFonts w:ascii="Arial" w:hAnsi="Arial" w:cs="Arial"/>
          <w:bCs/>
          <w:sz w:val="16"/>
          <w:szCs w:val="16"/>
          <w:lang w:eastAsia="es-ES"/>
        </w:rPr>
      </w:pPr>
    </w:p>
    <w:p w14:paraId="72F068D8" w14:textId="77777777" w:rsidR="00EE25E5" w:rsidRPr="00E129FD" w:rsidRDefault="00EE25E5" w:rsidP="00EE25E5">
      <w:pPr>
        <w:jc w:val="center"/>
        <w:rPr>
          <w:rFonts w:ascii="Arial" w:hAnsi="Arial" w:cs="Arial"/>
          <w:i/>
          <w:sz w:val="18"/>
          <w:szCs w:val="18"/>
        </w:rPr>
      </w:pPr>
      <w:r w:rsidRPr="00E129FD">
        <w:rPr>
          <w:rFonts w:ascii="Arial" w:hAnsi="Arial" w:cs="Arial"/>
          <w:bCs/>
          <w:i/>
          <w:iCs/>
          <w:sz w:val="18"/>
          <w:szCs w:val="18"/>
          <w:lang w:eastAsia="es-ES"/>
        </w:rPr>
        <w:t xml:space="preserve">Fig. 1. Figure captions: </w:t>
      </w:r>
      <w:r w:rsidRPr="00E129FD">
        <w:rPr>
          <w:rFonts w:ascii="Arial" w:hAnsi="Arial" w:cs="Arial"/>
          <w:i/>
          <w:sz w:val="18"/>
          <w:szCs w:val="18"/>
        </w:rPr>
        <w:t>Use centered Arial italic font</w:t>
      </w:r>
      <w:r>
        <w:rPr>
          <w:rFonts w:ascii="Arial" w:hAnsi="Arial" w:cs="Arial"/>
          <w:i/>
          <w:sz w:val="18"/>
          <w:szCs w:val="18"/>
        </w:rPr>
        <w:t>,</w:t>
      </w:r>
      <w:r w:rsidRPr="00E129FD">
        <w:rPr>
          <w:rFonts w:ascii="Arial" w:hAnsi="Arial" w:cs="Arial"/>
          <w:i/>
          <w:sz w:val="18"/>
          <w:szCs w:val="18"/>
        </w:rPr>
        <w:t xml:space="preserve"> size 9.</w:t>
      </w:r>
    </w:p>
    <w:p w14:paraId="0BF3100C" w14:textId="77777777" w:rsidR="00EE25E5" w:rsidRDefault="00EE25E5" w:rsidP="00EE25E5">
      <w:pPr>
        <w:jc w:val="center"/>
        <w:rPr>
          <w:rFonts w:ascii="Arial" w:hAnsi="Arial" w:cs="Arial"/>
          <w:i/>
          <w:sz w:val="20"/>
          <w:szCs w:val="20"/>
        </w:rPr>
      </w:pPr>
      <w:r>
        <w:rPr>
          <w:rFonts w:ascii="Arial" w:hAnsi="Arial" w:cs="Arial"/>
          <w:i/>
          <w:sz w:val="20"/>
          <w:szCs w:val="20"/>
        </w:rPr>
        <w:t>Titles should be concise and bellow figures</w:t>
      </w:r>
    </w:p>
    <w:p w14:paraId="06BB4D4B" w14:textId="77777777" w:rsidR="00EE25E5" w:rsidRDefault="00EE25E5" w:rsidP="00EE25E5">
      <w:pPr>
        <w:jc w:val="center"/>
        <w:rPr>
          <w:rFonts w:ascii="Arial" w:hAnsi="Arial" w:cs="Arial"/>
          <w:i/>
          <w:sz w:val="20"/>
          <w:szCs w:val="20"/>
        </w:rPr>
      </w:pPr>
    </w:p>
    <w:p w14:paraId="5A90DACF" w14:textId="77777777" w:rsidR="00EE25E5" w:rsidRPr="00E129FD" w:rsidRDefault="00EE25E5" w:rsidP="00EE25E5">
      <w:pPr>
        <w:jc w:val="center"/>
        <w:rPr>
          <w:rFonts w:ascii="Arial" w:hAnsi="Arial" w:cs="Arial"/>
          <w:i/>
          <w:sz w:val="18"/>
          <w:szCs w:val="18"/>
        </w:rPr>
      </w:pPr>
      <w:r w:rsidRPr="00E129FD">
        <w:rPr>
          <w:rFonts w:ascii="Arial" w:hAnsi="Arial" w:cs="Arial"/>
          <w:bCs/>
          <w:i/>
          <w:iCs/>
          <w:sz w:val="18"/>
          <w:szCs w:val="18"/>
          <w:lang w:eastAsia="es-ES"/>
        </w:rPr>
        <w:t xml:space="preserve">Table 1. Table captions: </w:t>
      </w:r>
      <w:r w:rsidRPr="00E129FD">
        <w:rPr>
          <w:rFonts w:ascii="Arial" w:hAnsi="Arial" w:cs="Arial"/>
          <w:i/>
          <w:sz w:val="18"/>
          <w:szCs w:val="18"/>
        </w:rPr>
        <w:t>Use centered Arial italic font</w:t>
      </w:r>
      <w:r>
        <w:rPr>
          <w:rFonts w:ascii="Arial" w:hAnsi="Arial" w:cs="Arial"/>
          <w:i/>
          <w:sz w:val="18"/>
          <w:szCs w:val="18"/>
        </w:rPr>
        <w:t>,</w:t>
      </w:r>
      <w:r w:rsidRPr="00E129FD">
        <w:rPr>
          <w:rFonts w:ascii="Arial" w:hAnsi="Arial" w:cs="Arial"/>
          <w:i/>
          <w:sz w:val="18"/>
          <w:szCs w:val="18"/>
        </w:rPr>
        <w:t xml:space="preserve"> size 9.</w:t>
      </w:r>
    </w:p>
    <w:p w14:paraId="0227299E" w14:textId="77777777" w:rsidR="00EE25E5" w:rsidRDefault="00EE25E5" w:rsidP="00EE25E5">
      <w:pPr>
        <w:jc w:val="center"/>
        <w:rPr>
          <w:rFonts w:ascii="Arial" w:hAnsi="Arial" w:cs="Arial"/>
          <w:i/>
          <w:sz w:val="20"/>
          <w:szCs w:val="20"/>
        </w:rPr>
      </w:pPr>
      <w:r w:rsidRPr="00E129FD">
        <w:rPr>
          <w:rFonts w:ascii="Arial" w:hAnsi="Arial" w:cs="Arial"/>
          <w:i/>
          <w:sz w:val="18"/>
          <w:szCs w:val="18"/>
        </w:rPr>
        <w:t xml:space="preserve">Do not use </w:t>
      </w:r>
      <w:r>
        <w:rPr>
          <w:rFonts w:ascii="Arial" w:hAnsi="Arial" w:cs="Arial"/>
          <w:i/>
          <w:sz w:val="18"/>
          <w:szCs w:val="18"/>
        </w:rPr>
        <w:t>cells shadowing.</w:t>
      </w:r>
      <w:r w:rsidRPr="00E129FD">
        <w:rPr>
          <w:rFonts w:ascii="Arial" w:hAnsi="Arial" w:cs="Arial"/>
          <w:i/>
          <w:sz w:val="20"/>
          <w:szCs w:val="20"/>
        </w:rPr>
        <w:t xml:space="preserve"> </w:t>
      </w:r>
      <w:r>
        <w:rPr>
          <w:rFonts w:ascii="Arial" w:hAnsi="Arial" w:cs="Arial"/>
          <w:i/>
          <w:sz w:val="20"/>
          <w:szCs w:val="20"/>
        </w:rPr>
        <w:t>Titles should be concise and above tables</w:t>
      </w:r>
    </w:p>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03"/>
        <w:gridCol w:w="1660"/>
        <w:gridCol w:w="1328"/>
      </w:tblGrid>
      <w:tr w:rsidR="00EE25E5" w:rsidRPr="0004193B" w14:paraId="31DAA731" w14:textId="77777777" w:rsidTr="00476504">
        <w:trPr>
          <w:trHeight w:val="495"/>
        </w:trPr>
        <w:tc>
          <w:tcPr>
            <w:tcW w:w="1503" w:type="dxa"/>
            <w:tcBorders>
              <w:top w:val="single" w:sz="4" w:space="0" w:color="auto"/>
              <w:left w:val="single" w:sz="4" w:space="0" w:color="auto"/>
              <w:bottom w:val="single" w:sz="4" w:space="0" w:color="auto"/>
              <w:right w:val="single" w:sz="4" w:space="0" w:color="auto"/>
            </w:tcBorders>
          </w:tcPr>
          <w:p w14:paraId="337453E3" w14:textId="77777777" w:rsidR="00EE25E5" w:rsidRPr="0004193B" w:rsidRDefault="00EE25E5" w:rsidP="00476504">
            <w:pPr>
              <w:jc w:val="both"/>
              <w:rPr>
                <w:rFonts w:ascii="Arial" w:hAnsi="Arial" w:cs="Arial"/>
                <w:bCs/>
                <w:sz w:val="20"/>
                <w:szCs w:val="20"/>
                <w:lang w:eastAsia="es-ES"/>
              </w:rPr>
            </w:pPr>
          </w:p>
        </w:tc>
        <w:tc>
          <w:tcPr>
            <w:tcW w:w="1660" w:type="dxa"/>
            <w:tcBorders>
              <w:top w:val="single" w:sz="4" w:space="0" w:color="auto"/>
              <w:left w:val="single" w:sz="4" w:space="0" w:color="auto"/>
              <w:bottom w:val="single" w:sz="4" w:space="0" w:color="auto"/>
              <w:right w:val="single" w:sz="4" w:space="0" w:color="auto"/>
            </w:tcBorders>
          </w:tcPr>
          <w:p w14:paraId="10C2FBDE" w14:textId="77777777" w:rsidR="00EE25E5" w:rsidRPr="0004193B" w:rsidRDefault="00EE25E5" w:rsidP="00476504">
            <w:pPr>
              <w:jc w:val="both"/>
              <w:rPr>
                <w:rFonts w:ascii="Arial" w:hAnsi="Arial" w:cs="Arial"/>
                <w:bCs/>
                <w:sz w:val="20"/>
                <w:szCs w:val="20"/>
                <w:lang w:eastAsia="es-ES"/>
              </w:rPr>
            </w:pPr>
          </w:p>
        </w:tc>
        <w:tc>
          <w:tcPr>
            <w:tcW w:w="1328" w:type="dxa"/>
            <w:tcBorders>
              <w:top w:val="single" w:sz="4" w:space="0" w:color="auto"/>
              <w:left w:val="single" w:sz="4" w:space="0" w:color="auto"/>
              <w:bottom w:val="single" w:sz="4" w:space="0" w:color="auto"/>
              <w:right w:val="single" w:sz="4" w:space="0" w:color="auto"/>
            </w:tcBorders>
          </w:tcPr>
          <w:p w14:paraId="23453A4F" w14:textId="77777777" w:rsidR="00EE25E5" w:rsidRPr="0004193B" w:rsidRDefault="00EE25E5" w:rsidP="00476504">
            <w:pPr>
              <w:jc w:val="both"/>
              <w:rPr>
                <w:rFonts w:ascii="Arial" w:hAnsi="Arial" w:cs="Arial"/>
                <w:bCs/>
                <w:sz w:val="20"/>
                <w:szCs w:val="20"/>
                <w:lang w:eastAsia="es-ES"/>
              </w:rPr>
            </w:pPr>
          </w:p>
        </w:tc>
      </w:tr>
      <w:tr w:rsidR="00EE25E5" w:rsidRPr="0004193B" w14:paraId="6B1F95AD" w14:textId="77777777" w:rsidTr="00476504">
        <w:trPr>
          <w:trHeight w:val="495"/>
        </w:trPr>
        <w:tc>
          <w:tcPr>
            <w:tcW w:w="1503" w:type="dxa"/>
            <w:tcBorders>
              <w:top w:val="single" w:sz="4" w:space="0" w:color="auto"/>
              <w:left w:val="single" w:sz="4" w:space="0" w:color="auto"/>
              <w:bottom w:val="single" w:sz="4" w:space="0" w:color="auto"/>
              <w:right w:val="single" w:sz="4" w:space="0" w:color="auto"/>
            </w:tcBorders>
          </w:tcPr>
          <w:p w14:paraId="2C4CC903" w14:textId="77777777" w:rsidR="00EE25E5" w:rsidRPr="0004193B" w:rsidRDefault="00EE25E5" w:rsidP="00476504">
            <w:pPr>
              <w:jc w:val="both"/>
              <w:rPr>
                <w:rFonts w:ascii="Arial" w:hAnsi="Arial" w:cs="Arial"/>
                <w:bCs/>
                <w:sz w:val="20"/>
                <w:szCs w:val="20"/>
                <w:lang w:eastAsia="es-ES"/>
              </w:rPr>
            </w:pPr>
          </w:p>
        </w:tc>
        <w:tc>
          <w:tcPr>
            <w:tcW w:w="1660" w:type="dxa"/>
            <w:tcBorders>
              <w:top w:val="single" w:sz="4" w:space="0" w:color="auto"/>
              <w:left w:val="single" w:sz="4" w:space="0" w:color="auto"/>
              <w:bottom w:val="single" w:sz="4" w:space="0" w:color="auto"/>
              <w:right w:val="single" w:sz="4" w:space="0" w:color="auto"/>
            </w:tcBorders>
          </w:tcPr>
          <w:p w14:paraId="18C83323" w14:textId="77777777" w:rsidR="00EE25E5" w:rsidRPr="0004193B" w:rsidRDefault="00EE25E5" w:rsidP="00476504">
            <w:pPr>
              <w:jc w:val="both"/>
              <w:rPr>
                <w:rFonts w:ascii="Arial" w:hAnsi="Arial" w:cs="Arial"/>
                <w:bCs/>
                <w:sz w:val="20"/>
                <w:szCs w:val="20"/>
                <w:lang w:eastAsia="es-ES"/>
              </w:rPr>
            </w:pPr>
          </w:p>
        </w:tc>
        <w:tc>
          <w:tcPr>
            <w:tcW w:w="1328" w:type="dxa"/>
            <w:tcBorders>
              <w:top w:val="single" w:sz="4" w:space="0" w:color="auto"/>
              <w:left w:val="single" w:sz="4" w:space="0" w:color="auto"/>
              <w:bottom w:val="single" w:sz="4" w:space="0" w:color="auto"/>
              <w:right w:val="single" w:sz="4" w:space="0" w:color="auto"/>
            </w:tcBorders>
          </w:tcPr>
          <w:p w14:paraId="535E7E49" w14:textId="77777777" w:rsidR="00EE25E5" w:rsidRPr="0004193B" w:rsidRDefault="00EE25E5" w:rsidP="00476504">
            <w:pPr>
              <w:jc w:val="both"/>
              <w:rPr>
                <w:rFonts w:ascii="Arial" w:hAnsi="Arial" w:cs="Arial"/>
                <w:bCs/>
                <w:sz w:val="20"/>
                <w:szCs w:val="20"/>
                <w:lang w:eastAsia="es-ES"/>
              </w:rPr>
            </w:pPr>
          </w:p>
        </w:tc>
      </w:tr>
      <w:tr w:rsidR="00EE25E5" w:rsidRPr="0004193B" w14:paraId="669052E5" w14:textId="77777777" w:rsidTr="00476504">
        <w:trPr>
          <w:trHeight w:val="495"/>
        </w:trPr>
        <w:tc>
          <w:tcPr>
            <w:tcW w:w="1503" w:type="dxa"/>
            <w:tcBorders>
              <w:top w:val="single" w:sz="4" w:space="0" w:color="auto"/>
              <w:left w:val="single" w:sz="4" w:space="0" w:color="auto"/>
              <w:bottom w:val="single" w:sz="4" w:space="0" w:color="auto"/>
              <w:right w:val="single" w:sz="4" w:space="0" w:color="auto"/>
            </w:tcBorders>
          </w:tcPr>
          <w:p w14:paraId="35BE01EA" w14:textId="77777777" w:rsidR="00EE25E5" w:rsidRPr="0004193B" w:rsidRDefault="00EE25E5" w:rsidP="00476504">
            <w:pPr>
              <w:jc w:val="both"/>
              <w:rPr>
                <w:rFonts w:ascii="Arial" w:hAnsi="Arial" w:cs="Arial"/>
                <w:bCs/>
                <w:sz w:val="20"/>
                <w:szCs w:val="20"/>
                <w:lang w:eastAsia="es-ES"/>
              </w:rPr>
            </w:pPr>
          </w:p>
        </w:tc>
        <w:tc>
          <w:tcPr>
            <w:tcW w:w="1660" w:type="dxa"/>
            <w:tcBorders>
              <w:top w:val="single" w:sz="4" w:space="0" w:color="auto"/>
              <w:left w:val="single" w:sz="4" w:space="0" w:color="auto"/>
              <w:bottom w:val="single" w:sz="4" w:space="0" w:color="auto"/>
              <w:right w:val="single" w:sz="4" w:space="0" w:color="auto"/>
            </w:tcBorders>
          </w:tcPr>
          <w:p w14:paraId="555C2F6B" w14:textId="77777777" w:rsidR="00EE25E5" w:rsidRPr="0004193B" w:rsidRDefault="00EE25E5" w:rsidP="00476504">
            <w:pPr>
              <w:jc w:val="both"/>
              <w:rPr>
                <w:rFonts w:ascii="Arial" w:hAnsi="Arial" w:cs="Arial"/>
                <w:bCs/>
                <w:sz w:val="20"/>
                <w:szCs w:val="20"/>
                <w:lang w:eastAsia="es-ES"/>
              </w:rPr>
            </w:pPr>
          </w:p>
        </w:tc>
        <w:tc>
          <w:tcPr>
            <w:tcW w:w="1328" w:type="dxa"/>
            <w:tcBorders>
              <w:top w:val="single" w:sz="4" w:space="0" w:color="auto"/>
              <w:left w:val="single" w:sz="4" w:space="0" w:color="auto"/>
              <w:bottom w:val="single" w:sz="4" w:space="0" w:color="auto"/>
              <w:right w:val="single" w:sz="4" w:space="0" w:color="auto"/>
            </w:tcBorders>
          </w:tcPr>
          <w:p w14:paraId="4C940BAA" w14:textId="77777777" w:rsidR="00EE25E5" w:rsidRPr="0004193B" w:rsidRDefault="00EE25E5" w:rsidP="00476504">
            <w:pPr>
              <w:jc w:val="both"/>
              <w:rPr>
                <w:rFonts w:ascii="Arial" w:hAnsi="Arial" w:cs="Arial"/>
                <w:bCs/>
                <w:sz w:val="20"/>
                <w:szCs w:val="20"/>
                <w:lang w:eastAsia="es-ES"/>
              </w:rPr>
            </w:pPr>
          </w:p>
        </w:tc>
      </w:tr>
    </w:tbl>
    <w:p w14:paraId="49C908BC" w14:textId="77777777" w:rsidR="00EE25E5" w:rsidRPr="00E129FD" w:rsidRDefault="00EE25E5" w:rsidP="00EE25E5">
      <w:pPr>
        <w:jc w:val="both"/>
        <w:rPr>
          <w:rFonts w:ascii="Arial" w:hAnsi="Arial" w:cs="Arial"/>
          <w:sz w:val="20"/>
          <w:szCs w:val="20"/>
          <w:lang w:eastAsia="es-ES"/>
        </w:rPr>
      </w:pPr>
    </w:p>
    <w:p w14:paraId="40610391" w14:textId="77777777" w:rsidR="00EE25E5" w:rsidRDefault="00EE25E5" w:rsidP="00EE25E5">
      <w:pPr>
        <w:jc w:val="both"/>
        <w:rPr>
          <w:rFonts w:ascii="Arial" w:hAnsi="Arial" w:cs="Arial"/>
          <w:b/>
          <w:sz w:val="20"/>
          <w:szCs w:val="20"/>
          <w:lang w:eastAsia="es-ES"/>
        </w:rPr>
      </w:pPr>
    </w:p>
    <w:p w14:paraId="64D2A166" w14:textId="77777777" w:rsidR="00EE25E5" w:rsidRPr="0004193B" w:rsidRDefault="00EE25E5" w:rsidP="00EE25E5">
      <w:pPr>
        <w:jc w:val="both"/>
        <w:rPr>
          <w:rFonts w:ascii="Arial" w:hAnsi="Arial" w:cs="Arial"/>
          <w:bCs/>
          <w:sz w:val="20"/>
          <w:szCs w:val="20"/>
          <w:lang w:eastAsia="es-ES"/>
        </w:rPr>
      </w:pPr>
      <w:r w:rsidRPr="0004193B">
        <w:rPr>
          <w:rFonts w:ascii="Arial" w:hAnsi="Arial" w:cs="Arial"/>
          <w:b/>
          <w:sz w:val="20"/>
          <w:szCs w:val="20"/>
          <w:lang w:eastAsia="es-ES"/>
        </w:rPr>
        <w:t>Conclusions</w:t>
      </w:r>
      <w:r w:rsidRPr="0004193B">
        <w:rPr>
          <w:rFonts w:ascii="Arial" w:hAnsi="Arial" w:cs="Arial"/>
          <w:bCs/>
          <w:sz w:val="20"/>
          <w:szCs w:val="20"/>
          <w:lang w:eastAsia="es-ES"/>
        </w:rPr>
        <w:t xml:space="preserve">. Be precise in writing the conclusions of your work. </w:t>
      </w:r>
    </w:p>
    <w:p w14:paraId="7F86AA15" w14:textId="77777777" w:rsidR="00EE25E5" w:rsidRPr="00E129FD" w:rsidRDefault="00EE25E5" w:rsidP="00EE25E5">
      <w:pPr>
        <w:jc w:val="both"/>
        <w:rPr>
          <w:rFonts w:ascii="Arial" w:hAnsi="Arial" w:cs="Arial"/>
          <w:sz w:val="20"/>
          <w:szCs w:val="20"/>
          <w:lang w:eastAsia="es-ES"/>
        </w:rPr>
      </w:pPr>
    </w:p>
    <w:p w14:paraId="6C37D446" w14:textId="77777777" w:rsidR="00EE25E5" w:rsidRPr="0004193B" w:rsidRDefault="00EE25E5" w:rsidP="00EE25E5">
      <w:pPr>
        <w:jc w:val="both"/>
        <w:rPr>
          <w:rFonts w:ascii="Arial" w:hAnsi="Arial" w:cs="Arial"/>
          <w:bCs/>
          <w:sz w:val="20"/>
          <w:szCs w:val="20"/>
          <w:lang w:eastAsia="es-ES"/>
        </w:rPr>
      </w:pPr>
      <w:r>
        <w:rPr>
          <w:rFonts w:ascii="Arial" w:hAnsi="Arial" w:cs="Arial"/>
          <w:b/>
          <w:sz w:val="20"/>
          <w:szCs w:val="20"/>
          <w:lang w:eastAsia="es-ES"/>
        </w:rPr>
        <w:br/>
      </w:r>
      <w:r>
        <w:rPr>
          <w:rFonts w:ascii="Arial" w:hAnsi="Arial" w:cs="Arial"/>
          <w:b/>
          <w:sz w:val="20"/>
          <w:szCs w:val="20"/>
          <w:lang w:eastAsia="es-ES"/>
        </w:rPr>
        <w:br/>
      </w:r>
      <w:r w:rsidRPr="0004193B">
        <w:rPr>
          <w:rFonts w:ascii="Arial" w:hAnsi="Arial" w:cs="Arial"/>
          <w:b/>
          <w:sz w:val="20"/>
          <w:szCs w:val="20"/>
          <w:lang w:eastAsia="es-ES"/>
        </w:rPr>
        <w:t>Acknowledgements</w:t>
      </w:r>
      <w:r w:rsidRPr="0004193B">
        <w:rPr>
          <w:rFonts w:ascii="Arial" w:hAnsi="Arial" w:cs="Arial"/>
          <w:bCs/>
          <w:sz w:val="20"/>
          <w:szCs w:val="20"/>
          <w:lang w:eastAsia="es-ES"/>
        </w:rPr>
        <w:t>. You can include here the funding of your investigation.</w:t>
      </w:r>
    </w:p>
    <w:p w14:paraId="34D769F5" w14:textId="77777777" w:rsidR="00EE25E5" w:rsidRPr="00E129FD" w:rsidRDefault="00EE25E5" w:rsidP="00EE25E5">
      <w:pPr>
        <w:jc w:val="both"/>
        <w:rPr>
          <w:rFonts w:ascii="Arial" w:hAnsi="Arial" w:cs="Arial"/>
          <w:sz w:val="20"/>
          <w:szCs w:val="20"/>
          <w:lang w:eastAsia="es-ES"/>
        </w:rPr>
      </w:pPr>
    </w:p>
    <w:p w14:paraId="47089E77" w14:textId="77777777" w:rsidR="00EE25E5" w:rsidRPr="0004193B" w:rsidRDefault="00EE25E5" w:rsidP="00EE25E5">
      <w:pPr>
        <w:jc w:val="both"/>
        <w:rPr>
          <w:rFonts w:ascii="Arial" w:hAnsi="Arial" w:cs="Arial"/>
          <w:bCs/>
          <w:sz w:val="20"/>
          <w:szCs w:val="20"/>
          <w:lang w:eastAsia="es-ES"/>
        </w:rPr>
      </w:pPr>
      <w:r w:rsidRPr="0004193B">
        <w:rPr>
          <w:rFonts w:ascii="Arial" w:hAnsi="Arial" w:cs="Arial"/>
          <w:b/>
          <w:sz w:val="20"/>
          <w:szCs w:val="20"/>
          <w:lang w:eastAsia="es-ES"/>
        </w:rPr>
        <w:t>References</w:t>
      </w:r>
      <w:r w:rsidRPr="0004193B">
        <w:rPr>
          <w:rFonts w:ascii="Arial" w:hAnsi="Arial" w:cs="Arial"/>
          <w:bCs/>
          <w:sz w:val="20"/>
          <w:szCs w:val="20"/>
          <w:lang w:eastAsia="es-ES"/>
        </w:rPr>
        <w:t xml:space="preserve">. </w:t>
      </w:r>
      <w:r>
        <w:rPr>
          <w:rFonts w:ascii="Arial" w:hAnsi="Arial" w:cs="Arial"/>
          <w:bCs/>
          <w:sz w:val="20"/>
          <w:szCs w:val="20"/>
          <w:lang w:eastAsia="es-ES"/>
        </w:rPr>
        <w:t xml:space="preserve">Use justified </w:t>
      </w:r>
      <w:r w:rsidRPr="0004193B">
        <w:rPr>
          <w:rFonts w:ascii="Arial" w:hAnsi="Arial" w:cs="Arial"/>
          <w:bCs/>
          <w:sz w:val="20"/>
          <w:szCs w:val="20"/>
          <w:lang w:eastAsia="es-ES"/>
        </w:rPr>
        <w:t>Arial font size 9. Four references are an adequate number for an abstract of this length. They should be numbered in order of appearance, and indicated in brackets in the text. Quote articles, books or meeting abstracts as follows:</w:t>
      </w:r>
    </w:p>
    <w:p w14:paraId="30B4197E" w14:textId="77777777" w:rsidR="00EE25E5" w:rsidRPr="0004193B" w:rsidRDefault="00EE25E5" w:rsidP="00EE25E5">
      <w:pPr>
        <w:jc w:val="both"/>
        <w:rPr>
          <w:rFonts w:ascii="Arial" w:hAnsi="Arial" w:cs="Arial"/>
          <w:bCs/>
          <w:sz w:val="18"/>
          <w:szCs w:val="18"/>
          <w:lang w:eastAsia="es-ES"/>
        </w:rPr>
      </w:pPr>
    </w:p>
    <w:p w14:paraId="0842BD96" w14:textId="77777777" w:rsidR="00EE25E5" w:rsidRPr="0004193B" w:rsidRDefault="00EE25E5" w:rsidP="00EE25E5">
      <w:pPr>
        <w:jc w:val="both"/>
        <w:rPr>
          <w:rFonts w:ascii="Arial" w:hAnsi="Arial" w:cs="Arial"/>
          <w:bCs/>
          <w:sz w:val="18"/>
          <w:szCs w:val="18"/>
          <w:lang w:eastAsia="es-ES"/>
        </w:rPr>
      </w:pPr>
      <w:r w:rsidRPr="0004193B">
        <w:rPr>
          <w:rFonts w:ascii="Arial" w:hAnsi="Arial" w:cs="Arial"/>
          <w:bCs/>
          <w:sz w:val="18"/>
          <w:szCs w:val="18"/>
          <w:lang w:eastAsia="es-ES"/>
        </w:rPr>
        <w:t xml:space="preserve">1. </w:t>
      </w:r>
      <w:r>
        <w:rPr>
          <w:rFonts w:ascii="Arial" w:hAnsi="Arial" w:cs="Arial"/>
          <w:bCs/>
          <w:sz w:val="18"/>
          <w:szCs w:val="18"/>
          <w:lang w:eastAsia="es-ES"/>
        </w:rPr>
        <w:t>Last name, first name</w:t>
      </w:r>
      <w:r w:rsidRPr="0004193B">
        <w:rPr>
          <w:rFonts w:ascii="Arial" w:hAnsi="Arial" w:cs="Arial"/>
          <w:bCs/>
          <w:sz w:val="18"/>
          <w:szCs w:val="18"/>
          <w:lang w:eastAsia="es-ES"/>
        </w:rPr>
        <w:t xml:space="preserve"> initials. (Year). Article title. </w:t>
      </w:r>
      <w:r w:rsidRPr="0004193B">
        <w:rPr>
          <w:rFonts w:ascii="Arial" w:hAnsi="Arial" w:cs="Arial"/>
          <w:bCs/>
          <w:i/>
          <w:sz w:val="18"/>
          <w:szCs w:val="18"/>
          <w:lang w:eastAsia="es-ES"/>
        </w:rPr>
        <w:t>Abbreviated Journal name in italics</w:t>
      </w:r>
      <w:r w:rsidRPr="0004193B">
        <w:rPr>
          <w:rFonts w:ascii="Arial" w:hAnsi="Arial" w:cs="Arial"/>
          <w:bCs/>
          <w:sz w:val="18"/>
          <w:szCs w:val="18"/>
          <w:lang w:eastAsia="es-ES"/>
        </w:rPr>
        <w:t>. Volume (issue number): page-page.</w:t>
      </w:r>
    </w:p>
    <w:p w14:paraId="036FC98F" w14:textId="77777777" w:rsidR="00EE25E5" w:rsidRPr="0004193B" w:rsidRDefault="00EE25E5" w:rsidP="00EE25E5">
      <w:pPr>
        <w:jc w:val="both"/>
        <w:rPr>
          <w:rFonts w:ascii="Arial" w:hAnsi="Arial" w:cs="Arial"/>
          <w:bCs/>
          <w:sz w:val="18"/>
          <w:szCs w:val="18"/>
          <w:lang w:eastAsia="es-ES"/>
        </w:rPr>
      </w:pPr>
      <w:r w:rsidRPr="0004193B">
        <w:rPr>
          <w:rFonts w:ascii="Arial" w:hAnsi="Arial" w:cs="Arial"/>
          <w:bCs/>
          <w:sz w:val="18"/>
          <w:szCs w:val="18"/>
          <w:lang w:eastAsia="es-ES"/>
        </w:rPr>
        <w:t xml:space="preserve">2. </w:t>
      </w:r>
      <w:r>
        <w:rPr>
          <w:rFonts w:ascii="Arial" w:hAnsi="Arial" w:cs="Arial"/>
          <w:bCs/>
          <w:sz w:val="18"/>
          <w:szCs w:val="18"/>
          <w:lang w:eastAsia="es-ES"/>
        </w:rPr>
        <w:t>Last name, first name</w:t>
      </w:r>
      <w:r w:rsidRPr="0004193B">
        <w:rPr>
          <w:rFonts w:ascii="Arial" w:hAnsi="Arial" w:cs="Arial"/>
          <w:bCs/>
          <w:sz w:val="18"/>
          <w:szCs w:val="18"/>
          <w:lang w:eastAsia="es-ES"/>
        </w:rPr>
        <w:t xml:space="preserve"> initials. (Year). Chapter title. In: </w:t>
      </w:r>
      <w:r w:rsidRPr="0004193B">
        <w:rPr>
          <w:rFonts w:ascii="Arial" w:hAnsi="Arial" w:cs="Arial"/>
          <w:bCs/>
          <w:i/>
          <w:sz w:val="18"/>
          <w:szCs w:val="18"/>
          <w:lang w:eastAsia="es-ES"/>
        </w:rPr>
        <w:t>Book’s title in italics</w:t>
      </w:r>
      <w:r w:rsidRPr="0004193B">
        <w:rPr>
          <w:rFonts w:ascii="Arial" w:hAnsi="Arial" w:cs="Arial"/>
          <w:bCs/>
          <w:sz w:val="18"/>
          <w:szCs w:val="18"/>
          <w:lang w:eastAsia="es-ES"/>
        </w:rPr>
        <w:t xml:space="preserve">. Editor’s </w:t>
      </w:r>
      <w:r>
        <w:rPr>
          <w:rFonts w:ascii="Arial" w:hAnsi="Arial" w:cs="Arial"/>
          <w:bCs/>
          <w:sz w:val="18"/>
          <w:szCs w:val="18"/>
          <w:lang w:eastAsia="es-ES"/>
        </w:rPr>
        <w:t>Last name, first name</w:t>
      </w:r>
      <w:r w:rsidRPr="0004193B">
        <w:rPr>
          <w:rFonts w:ascii="Arial" w:hAnsi="Arial" w:cs="Arial"/>
          <w:bCs/>
          <w:sz w:val="18"/>
          <w:szCs w:val="18"/>
          <w:lang w:eastAsia="es-ES"/>
        </w:rPr>
        <w:t xml:space="preserve"> initials.</w:t>
      </w:r>
      <w:r>
        <w:rPr>
          <w:rFonts w:ascii="Arial" w:hAnsi="Arial" w:cs="Arial"/>
          <w:bCs/>
          <w:sz w:val="18"/>
          <w:szCs w:val="18"/>
          <w:lang w:eastAsia="es-ES"/>
        </w:rPr>
        <w:t xml:space="preserve"> Publishing house, country. p</w:t>
      </w:r>
      <w:r w:rsidRPr="0004193B">
        <w:rPr>
          <w:rFonts w:ascii="Arial" w:hAnsi="Arial" w:cs="Arial"/>
          <w:bCs/>
          <w:sz w:val="18"/>
          <w:szCs w:val="18"/>
          <w:lang w:eastAsia="es-ES"/>
        </w:rPr>
        <w:t>age-page.</w:t>
      </w:r>
    </w:p>
    <w:p w14:paraId="729430EA" w14:textId="77777777" w:rsidR="00EE25E5" w:rsidRPr="0004193B" w:rsidRDefault="00EE25E5" w:rsidP="00EE25E5">
      <w:pPr>
        <w:jc w:val="both"/>
        <w:rPr>
          <w:rFonts w:ascii="Arial" w:hAnsi="Arial" w:cs="Arial"/>
          <w:bCs/>
          <w:sz w:val="18"/>
          <w:szCs w:val="18"/>
          <w:lang w:eastAsia="es-ES"/>
        </w:rPr>
      </w:pPr>
      <w:r w:rsidRPr="0004193B">
        <w:rPr>
          <w:rFonts w:ascii="Arial" w:hAnsi="Arial" w:cs="Arial"/>
          <w:bCs/>
          <w:sz w:val="18"/>
          <w:szCs w:val="18"/>
          <w:lang w:eastAsia="es-ES"/>
        </w:rPr>
        <w:t xml:space="preserve">3. </w:t>
      </w:r>
      <w:r>
        <w:rPr>
          <w:rFonts w:ascii="Arial" w:hAnsi="Arial" w:cs="Arial"/>
          <w:bCs/>
          <w:sz w:val="18"/>
          <w:szCs w:val="18"/>
          <w:lang w:eastAsia="es-ES"/>
        </w:rPr>
        <w:t>Last name, first name</w:t>
      </w:r>
      <w:r w:rsidRPr="0004193B">
        <w:rPr>
          <w:rFonts w:ascii="Arial" w:hAnsi="Arial" w:cs="Arial"/>
          <w:bCs/>
          <w:sz w:val="18"/>
          <w:szCs w:val="18"/>
          <w:lang w:eastAsia="es-ES"/>
        </w:rPr>
        <w:t xml:space="preserve"> initials. (Year). Abstract title. </w:t>
      </w:r>
      <w:r w:rsidRPr="0004193B">
        <w:rPr>
          <w:rFonts w:ascii="Arial" w:hAnsi="Arial" w:cs="Arial"/>
          <w:bCs/>
          <w:i/>
          <w:sz w:val="18"/>
          <w:szCs w:val="18"/>
          <w:lang w:eastAsia="es-ES"/>
        </w:rPr>
        <w:t>Meeting title in italics.</w:t>
      </w:r>
      <w:r w:rsidRPr="0004193B">
        <w:rPr>
          <w:rFonts w:ascii="Arial" w:hAnsi="Arial" w:cs="Arial"/>
          <w:bCs/>
          <w:sz w:val="18"/>
          <w:szCs w:val="18"/>
          <w:lang w:eastAsia="es-ES"/>
        </w:rPr>
        <w:t xml:space="preserve"> Organizing e</w:t>
      </w:r>
      <w:r>
        <w:rPr>
          <w:rFonts w:ascii="Arial" w:hAnsi="Arial" w:cs="Arial"/>
          <w:bCs/>
          <w:sz w:val="18"/>
          <w:szCs w:val="18"/>
          <w:lang w:eastAsia="es-ES"/>
        </w:rPr>
        <w:t>ntity. Meeting place and date. p</w:t>
      </w:r>
      <w:r w:rsidRPr="0004193B">
        <w:rPr>
          <w:rFonts w:ascii="Arial" w:hAnsi="Arial" w:cs="Arial"/>
          <w:bCs/>
          <w:sz w:val="18"/>
          <w:szCs w:val="18"/>
          <w:lang w:eastAsia="es-ES"/>
        </w:rPr>
        <w:t>age-page.</w:t>
      </w:r>
    </w:p>
    <w:p w14:paraId="3A25632A" w14:textId="77777777" w:rsidR="00EE25E5" w:rsidRPr="0004193B" w:rsidRDefault="00EE25E5" w:rsidP="00EE25E5">
      <w:pPr>
        <w:jc w:val="both"/>
        <w:rPr>
          <w:rFonts w:ascii="Arial" w:hAnsi="Arial" w:cs="Arial"/>
          <w:bCs/>
          <w:sz w:val="18"/>
          <w:szCs w:val="18"/>
          <w:lang w:eastAsia="es-ES"/>
        </w:rPr>
      </w:pPr>
    </w:p>
    <w:p w14:paraId="475A1A4C" w14:textId="77777777" w:rsidR="00EE25E5" w:rsidRPr="0004193B" w:rsidRDefault="00EE25E5" w:rsidP="00EE25E5">
      <w:pPr>
        <w:jc w:val="both"/>
        <w:rPr>
          <w:rFonts w:ascii="Arial" w:hAnsi="Arial" w:cs="Arial"/>
          <w:bCs/>
          <w:sz w:val="20"/>
          <w:szCs w:val="20"/>
          <w:lang w:eastAsia="es-ES"/>
        </w:rPr>
      </w:pPr>
    </w:p>
    <w:p w14:paraId="66AFBFDB" w14:textId="77777777" w:rsidR="00EE25E5" w:rsidRPr="0004193B" w:rsidRDefault="00EE25E5" w:rsidP="00EE25E5">
      <w:pPr>
        <w:jc w:val="both"/>
        <w:rPr>
          <w:rFonts w:ascii="Arial" w:hAnsi="Arial" w:cs="Arial"/>
          <w:bCs/>
          <w:sz w:val="20"/>
          <w:szCs w:val="20"/>
          <w:lang w:eastAsia="es-ES"/>
        </w:rPr>
      </w:pPr>
    </w:p>
    <w:p w14:paraId="7F602420" w14:textId="77777777" w:rsidR="00EE25E5" w:rsidRPr="0004193B" w:rsidRDefault="00EE25E5" w:rsidP="00EE25E5">
      <w:pPr>
        <w:jc w:val="both"/>
        <w:rPr>
          <w:rFonts w:ascii="Arial" w:hAnsi="Arial" w:cs="Arial"/>
          <w:bCs/>
          <w:sz w:val="20"/>
          <w:szCs w:val="20"/>
          <w:lang w:eastAsia="es-ES"/>
        </w:rPr>
      </w:pPr>
      <w:r w:rsidRPr="0004193B">
        <w:rPr>
          <w:rFonts w:ascii="Arial" w:hAnsi="Arial" w:cs="Arial"/>
          <w:b/>
          <w:bCs/>
          <w:sz w:val="20"/>
          <w:szCs w:val="20"/>
          <w:lang w:eastAsia="es-ES"/>
        </w:rPr>
        <w:t>Notes</w:t>
      </w:r>
      <w:r w:rsidRPr="0004193B">
        <w:rPr>
          <w:rFonts w:ascii="Arial" w:hAnsi="Arial" w:cs="Arial"/>
          <w:bCs/>
          <w:sz w:val="20"/>
          <w:szCs w:val="20"/>
          <w:lang w:eastAsia="es-ES"/>
        </w:rPr>
        <w:t xml:space="preserve">: </w:t>
      </w:r>
    </w:p>
    <w:p w14:paraId="2656CB39" w14:textId="77777777" w:rsidR="00EE25E5" w:rsidRDefault="00EE25E5" w:rsidP="00EE25E5">
      <w:pPr>
        <w:numPr>
          <w:ilvl w:val="0"/>
          <w:numId w:val="2"/>
        </w:numPr>
        <w:autoSpaceDE/>
        <w:autoSpaceDN/>
        <w:ind w:left="0"/>
        <w:jc w:val="both"/>
        <w:rPr>
          <w:rFonts w:ascii="Arial" w:hAnsi="Arial" w:cs="Arial"/>
          <w:bCs/>
          <w:sz w:val="20"/>
          <w:szCs w:val="20"/>
          <w:lang w:eastAsia="es-ES"/>
        </w:rPr>
      </w:pPr>
      <w:r w:rsidRPr="0004193B">
        <w:rPr>
          <w:rFonts w:ascii="Arial" w:hAnsi="Arial" w:cs="Arial"/>
          <w:bCs/>
          <w:sz w:val="20"/>
          <w:szCs w:val="20"/>
          <w:lang w:eastAsia="es-ES"/>
        </w:rPr>
        <w:t xml:space="preserve">All section titles (Introduction, Methods, Results and discussion, Conclusions, Acknowledgments and References) should be written in </w:t>
      </w:r>
      <w:r w:rsidRPr="0004193B">
        <w:rPr>
          <w:rFonts w:ascii="Arial" w:hAnsi="Arial" w:cs="Arial"/>
          <w:b/>
          <w:bCs/>
          <w:sz w:val="20"/>
          <w:szCs w:val="20"/>
          <w:lang w:eastAsia="es-ES"/>
        </w:rPr>
        <w:t>Arial bold</w:t>
      </w:r>
      <w:r>
        <w:rPr>
          <w:rFonts w:ascii="Arial" w:hAnsi="Arial" w:cs="Arial"/>
          <w:b/>
          <w:bCs/>
          <w:sz w:val="20"/>
          <w:szCs w:val="20"/>
          <w:lang w:eastAsia="es-ES"/>
        </w:rPr>
        <w:t xml:space="preserve"> font,</w:t>
      </w:r>
      <w:r w:rsidRPr="0004193B">
        <w:rPr>
          <w:rFonts w:ascii="Arial" w:hAnsi="Arial" w:cs="Arial"/>
          <w:b/>
          <w:bCs/>
          <w:sz w:val="20"/>
          <w:szCs w:val="20"/>
          <w:lang w:eastAsia="es-ES"/>
        </w:rPr>
        <w:t xml:space="preserve"> size 10</w:t>
      </w:r>
      <w:r w:rsidRPr="0004193B">
        <w:rPr>
          <w:rFonts w:ascii="Arial" w:hAnsi="Arial" w:cs="Arial"/>
          <w:bCs/>
          <w:sz w:val="20"/>
          <w:szCs w:val="20"/>
          <w:lang w:eastAsia="es-ES"/>
        </w:rPr>
        <w:t>. All other text should be written in Aria</w:t>
      </w:r>
      <w:r>
        <w:rPr>
          <w:rFonts w:ascii="Arial" w:hAnsi="Arial" w:cs="Arial"/>
          <w:bCs/>
          <w:sz w:val="20"/>
          <w:szCs w:val="20"/>
          <w:lang w:eastAsia="es-ES"/>
        </w:rPr>
        <w:t>l justified font</w:t>
      </w:r>
      <w:r w:rsidRPr="0004193B">
        <w:rPr>
          <w:rFonts w:ascii="Arial" w:hAnsi="Arial" w:cs="Arial"/>
          <w:bCs/>
          <w:sz w:val="20"/>
          <w:szCs w:val="20"/>
          <w:lang w:eastAsia="es-ES"/>
        </w:rPr>
        <w:t>, size 10, unless otherwise stated.</w:t>
      </w:r>
    </w:p>
    <w:p w14:paraId="6ABF1D40" w14:textId="77777777" w:rsidR="00EE25E5" w:rsidRPr="00270B36" w:rsidRDefault="00EE25E5" w:rsidP="00EE25E5">
      <w:pPr>
        <w:numPr>
          <w:ilvl w:val="0"/>
          <w:numId w:val="2"/>
        </w:numPr>
        <w:autoSpaceDE/>
        <w:autoSpaceDN/>
        <w:ind w:left="0"/>
        <w:jc w:val="both"/>
        <w:rPr>
          <w:rFonts w:ascii="Arial" w:hAnsi="Arial" w:cs="Arial"/>
          <w:bCs/>
          <w:sz w:val="20"/>
          <w:szCs w:val="20"/>
          <w:lang w:eastAsia="es-ES"/>
        </w:rPr>
      </w:pPr>
      <w:r w:rsidRPr="00E129FD">
        <w:rPr>
          <w:rFonts w:ascii="Arial" w:hAnsi="Arial" w:cs="Arial"/>
          <w:bCs/>
          <w:noProof/>
          <w:sz w:val="18"/>
          <w:szCs w:val="18"/>
          <w:lang w:val="es-MX" w:eastAsia="es-MX"/>
        </w:rPr>
        <mc:AlternateContent>
          <mc:Choice Requires="wps">
            <w:drawing>
              <wp:anchor distT="0" distB="0" distL="114300" distR="114300" simplePos="0" relativeHeight="487542784" behindDoc="0" locked="0" layoutInCell="1" allowOverlap="1" wp14:anchorId="122EB860" wp14:editId="2563E3DD">
                <wp:simplePos x="0" y="0"/>
                <wp:positionH relativeFrom="column">
                  <wp:posOffset>-3256280</wp:posOffset>
                </wp:positionH>
                <wp:positionV relativeFrom="paragraph">
                  <wp:posOffset>1499870</wp:posOffset>
                </wp:positionV>
                <wp:extent cx="3016885" cy="1075690"/>
                <wp:effectExtent l="0" t="0" r="5715" b="381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885" cy="1075690"/>
                        </a:xfrm>
                        <a:prstGeom prst="rect">
                          <a:avLst/>
                        </a:prstGeom>
                        <a:solidFill>
                          <a:srgbClr val="FFFFFF"/>
                        </a:solidFill>
                        <a:ln w="6350">
                          <a:solidFill>
                            <a:srgbClr val="000000"/>
                          </a:solidFill>
                          <a:miter lim="800000"/>
                          <a:headEnd/>
                          <a:tailEnd/>
                        </a:ln>
                      </wps:spPr>
                      <wps:txbx>
                        <w:txbxContent>
                          <w:p w14:paraId="171BE7C4" w14:textId="77777777" w:rsidR="00EE25E5" w:rsidRDefault="00EE25E5" w:rsidP="00EE25E5">
                            <w:pPr>
                              <w:jc w:val="center"/>
                              <w:rPr>
                                <w:rFonts w:ascii="Arial" w:hAnsi="Arial" w:cs="Arial"/>
                                <w:sz w:val="20"/>
                                <w:szCs w:val="20"/>
                              </w:rPr>
                            </w:pPr>
                          </w:p>
                          <w:p w14:paraId="249706E6" w14:textId="77777777" w:rsidR="00EE25E5" w:rsidRPr="00D647BA" w:rsidRDefault="00EE25E5" w:rsidP="00EE25E5">
                            <w:pPr>
                              <w:jc w:val="center"/>
                              <w:rPr>
                                <w:rFonts w:ascii="Arial" w:hAnsi="Arial" w:cs="Arial"/>
                                <w:sz w:val="20"/>
                                <w:szCs w:val="20"/>
                              </w:rPr>
                            </w:pPr>
                            <w:r w:rsidRPr="00D647BA">
                              <w:rPr>
                                <w:rFonts w:ascii="Arial" w:hAnsi="Arial" w:cs="Arial"/>
                                <w:sz w:val="20"/>
                                <w:szCs w:val="20"/>
                              </w:rPr>
                              <w:t>Space for a 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EB860" id="_x0000_t202" coordsize="21600,21600" o:spt="202" path="m,l,21600r21600,l21600,xe">
                <v:stroke joinstyle="miter"/>
                <v:path gradientshapeok="t" o:connecttype="rect"/>
              </v:shapetype>
              <v:shape id="Text Box 8" o:spid="_x0000_s1026" type="#_x0000_t202" style="position:absolute;left:0;text-align:left;margin-left:-256.4pt;margin-top:118.1pt;width:237.55pt;height:84.7pt;z-index:48754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" strokeweight=".5pt">
                <v:path arrowok="t"/>
                <v:textbox>
                  <w:txbxContent>
                    <w:p w14:paraId="171BE7C4" w14:textId="77777777" w:rsidR="00EE25E5" w:rsidRDefault="00EE25E5" w:rsidP="00EE25E5">
                      <w:pPr>
                        <w:jc w:val="center"/>
                        <w:rPr>
                          <w:rFonts w:ascii="Arial" w:hAnsi="Arial" w:cs="Arial"/>
                          <w:sz w:val="20"/>
                          <w:szCs w:val="20"/>
                        </w:rPr>
                      </w:pPr>
                    </w:p>
                    <w:p w14:paraId="249706E6" w14:textId="77777777" w:rsidR="00EE25E5" w:rsidRPr="00D647BA" w:rsidRDefault="00EE25E5" w:rsidP="00EE25E5">
                      <w:pPr>
                        <w:jc w:val="center"/>
                        <w:rPr>
                          <w:rFonts w:ascii="Arial" w:hAnsi="Arial" w:cs="Arial"/>
                          <w:sz w:val="20"/>
                          <w:szCs w:val="20"/>
                        </w:rPr>
                      </w:pPr>
                      <w:r w:rsidRPr="00D647BA">
                        <w:rPr>
                          <w:rFonts w:ascii="Arial" w:hAnsi="Arial" w:cs="Arial"/>
                          <w:sz w:val="20"/>
                          <w:szCs w:val="20"/>
                        </w:rPr>
                        <w:t>Space for a figure</w:t>
                      </w:r>
                    </w:p>
                  </w:txbxContent>
                </v:textbox>
                <w10:wrap type="topAndBottom"/>
              </v:shape>
            </w:pict>
          </mc:Fallback>
        </mc:AlternateContent>
      </w:r>
      <w:r w:rsidRPr="00270B36">
        <w:rPr>
          <w:rFonts w:ascii="Arial" w:hAnsi="Arial" w:cs="Arial"/>
          <w:bCs/>
          <w:sz w:val="20"/>
          <w:szCs w:val="20"/>
          <w:lang w:eastAsia="es-ES"/>
        </w:rPr>
        <w:t xml:space="preserve">The abstract title, authors’ names, the author who will present the work, and the abstract need to be submitted at: </w:t>
      </w:r>
      <w:r w:rsidRPr="00E34847">
        <w:rPr>
          <w:rFonts w:ascii="Arial" w:hAnsi="Arial" w:cs="Arial"/>
          <w:b/>
          <w:bCs/>
          <w:sz w:val="20"/>
          <w:szCs w:val="20"/>
          <w:lang w:eastAsia="es-ES"/>
        </w:rPr>
        <w:t>redbio_isa@ciatej.mx</w:t>
      </w:r>
    </w:p>
    <w:p w14:paraId="40D20E65" w14:textId="77777777" w:rsidR="00EE25E5" w:rsidRPr="0004193B" w:rsidRDefault="00EE25E5" w:rsidP="00EE25E5">
      <w:pPr>
        <w:numPr>
          <w:ilvl w:val="0"/>
          <w:numId w:val="2"/>
        </w:numPr>
        <w:autoSpaceDE/>
        <w:autoSpaceDN/>
        <w:ind w:left="0"/>
        <w:jc w:val="both"/>
        <w:rPr>
          <w:rFonts w:ascii="Arial" w:hAnsi="Arial" w:cs="Arial"/>
          <w:bCs/>
          <w:sz w:val="20"/>
          <w:szCs w:val="20"/>
          <w:lang w:eastAsia="es-ES"/>
        </w:rPr>
      </w:pPr>
      <w:r w:rsidRPr="0004193B">
        <w:rPr>
          <w:rFonts w:ascii="Arial" w:hAnsi="Arial" w:cs="Arial"/>
          <w:bCs/>
          <w:sz w:val="20"/>
          <w:szCs w:val="20"/>
          <w:lang w:eastAsia="es-ES"/>
        </w:rPr>
        <w:t xml:space="preserve">Once the abstract is thoroughly reviewed and approved by all authors, it should be converted to a PDF file. Only this format </w:t>
      </w:r>
      <w:r>
        <w:rPr>
          <w:rFonts w:ascii="Arial" w:hAnsi="Arial" w:cs="Arial"/>
          <w:bCs/>
          <w:sz w:val="20"/>
          <w:szCs w:val="20"/>
          <w:lang w:eastAsia="es-ES"/>
        </w:rPr>
        <w:t>is</w:t>
      </w:r>
      <w:r w:rsidRPr="0004193B">
        <w:rPr>
          <w:rFonts w:ascii="Arial" w:hAnsi="Arial" w:cs="Arial"/>
          <w:bCs/>
          <w:sz w:val="20"/>
          <w:szCs w:val="20"/>
          <w:lang w:eastAsia="es-ES"/>
        </w:rPr>
        <w:t xml:space="preserve"> accepted </w:t>
      </w:r>
      <w:r>
        <w:rPr>
          <w:rFonts w:ascii="Arial" w:hAnsi="Arial" w:cs="Arial"/>
          <w:bCs/>
          <w:sz w:val="20"/>
          <w:szCs w:val="20"/>
          <w:lang w:eastAsia="es-ES"/>
        </w:rPr>
        <w:t>for</w:t>
      </w:r>
      <w:r w:rsidRPr="0004193B">
        <w:rPr>
          <w:rFonts w:ascii="Arial" w:hAnsi="Arial" w:cs="Arial"/>
          <w:bCs/>
          <w:sz w:val="20"/>
          <w:szCs w:val="20"/>
          <w:lang w:eastAsia="es-ES"/>
        </w:rPr>
        <w:t xml:space="preserve"> evaluation.</w:t>
      </w:r>
    </w:p>
    <w:p w14:paraId="557F12FB" w14:textId="77777777" w:rsidR="00EE25E5" w:rsidRPr="0004193B" w:rsidRDefault="00EE25E5" w:rsidP="00EE25E5">
      <w:pPr>
        <w:numPr>
          <w:ilvl w:val="0"/>
          <w:numId w:val="2"/>
        </w:numPr>
        <w:autoSpaceDE/>
        <w:autoSpaceDN/>
        <w:ind w:left="0"/>
        <w:jc w:val="both"/>
        <w:rPr>
          <w:rFonts w:ascii="Arial" w:hAnsi="Arial" w:cs="Arial"/>
          <w:bCs/>
          <w:sz w:val="20"/>
          <w:szCs w:val="20"/>
          <w:lang w:eastAsia="es-ES"/>
        </w:rPr>
      </w:pPr>
      <w:r w:rsidRPr="0004193B">
        <w:rPr>
          <w:rFonts w:ascii="Arial" w:hAnsi="Arial" w:cs="Arial"/>
          <w:bCs/>
          <w:sz w:val="20"/>
          <w:szCs w:val="20"/>
          <w:lang w:eastAsia="es-ES"/>
        </w:rPr>
        <w:t xml:space="preserve">The file should be of maximum 2 MB. If inserted images are too big, please convert them </w:t>
      </w:r>
      <w:r>
        <w:rPr>
          <w:rFonts w:ascii="Arial" w:hAnsi="Arial" w:cs="Arial"/>
          <w:bCs/>
          <w:sz w:val="20"/>
          <w:szCs w:val="20"/>
          <w:lang w:eastAsia="es-ES"/>
        </w:rPr>
        <w:t>to</w:t>
      </w:r>
      <w:r w:rsidRPr="0004193B">
        <w:rPr>
          <w:rFonts w:ascii="Arial" w:hAnsi="Arial" w:cs="Arial"/>
          <w:bCs/>
          <w:sz w:val="20"/>
          <w:szCs w:val="20"/>
          <w:lang w:eastAsia="es-ES"/>
        </w:rPr>
        <w:t xml:space="preserve"> JPEG format.</w:t>
      </w:r>
    </w:p>
    <w:p w14:paraId="0707FC4E" w14:textId="77777777" w:rsidR="00EE25E5" w:rsidRDefault="00EE25E5" w:rsidP="00EE25E5">
      <w:pPr>
        <w:numPr>
          <w:ilvl w:val="0"/>
          <w:numId w:val="2"/>
        </w:numPr>
        <w:autoSpaceDE/>
        <w:autoSpaceDN/>
        <w:ind w:left="0"/>
        <w:jc w:val="both"/>
        <w:rPr>
          <w:rFonts w:ascii="Arial" w:hAnsi="Arial" w:cs="Arial"/>
          <w:bCs/>
          <w:sz w:val="20"/>
          <w:szCs w:val="20"/>
          <w:lang w:eastAsia="es-ES"/>
        </w:rPr>
      </w:pPr>
      <w:r>
        <w:rPr>
          <w:rFonts w:ascii="Arial" w:hAnsi="Arial" w:cs="Arial"/>
          <w:bCs/>
          <w:sz w:val="20"/>
          <w:szCs w:val="20"/>
          <w:lang w:eastAsia="es-ES"/>
        </w:rPr>
        <w:t xml:space="preserve">If </w:t>
      </w:r>
      <w:r w:rsidRPr="0004193B">
        <w:rPr>
          <w:rFonts w:ascii="Arial" w:hAnsi="Arial" w:cs="Arial"/>
          <w:bCs/>
          <w:sz w:val="20"/>
          <w:szCs w:val="20"/>
          <w:lang w:eastAsia="es-ES"/>
        </w:rPr>
        <w:t>accepted</w:t>
      </w:r>
      <w:r>
        <w:rPr>
          <w:rFonts w:ascii="Arial" w:hAnsi="Arial" w:cs="Arial"/>
          <w:bCs/>
          <w:sz w:val="20"/>
          <w:szCs w:val="20"/>
          <w:lang w:eastAsia="es-ES"/>
        </w:rPr>
        <w:t>, t</w:t>
      </w:r>
      <w:r w:rsidRPr="0004193B">
        <w:rPr>
          <w:rFonts w:ascii="Arial" w:hAnsi="Arial" w:cs="Arial"/>
          <w:bCs/>
          <w:sz w:val="20"/>
          <w:szCs w:val="20"/>
          <w:lang w:eastAsia="es-ES"/>
        </w:rPr>
        <w:t>he abstract will be reproduced WITHOUT any modification, just as it was submitted. Authors are responsible of its content</w:t>
      </w:r>
      <w:r>
        <w:rPr>
          <w:rFonts w:ascii="Arial" w:hAnsi="Arial" w:cs="Arial"/>
          <w:bCs/>
          <w:sz w:val="20"/>
          <w:szCs w:val="20"/>
          <w:lang w:eastAsia="es-ES"/>
        </w:rPr>
        <w:t>s</w:t>
      </w:r>
      <w:r w:rsidRPr="0004193B">
        <w:rPr>
          <w:rFonts w:ascii="Arial" w:hAnsi="Arial" w:cs="Arial"/>
          <w:bCs/>
          <w:sz w:val="20"/>
          <w:szCs w:val="20"/>
          <w:lang w:eastAsia="es-ES"/>
        </w:rPr>
        <w:t>.</w:t>
      </w:r>
    </w:p>
    <w:p w14:paraId="5866FCFF" w14:textId="77777777" w:rsidR="00EE25E5" w:rsidRPr="00664F1C" w:rsidRDefault="00EE25E5" w:rsidP="00EE25E5">
      <w:pPr>
        <w:numPr>
          <w:ilvl w:val="0"/>
          <w:numId w:val="2"/>
        </w:numPr>
        <w:autoSpaceDE/>
        <w:autoSpaceDN/>
        <w:ind w:left="0"/>
        <w:jc w:val="both"/>
        <w:rPr>
          <w:rFonts w:ascii="Arial" w:hAnsi="Arial" w:cs="Arial"/>
          <w:bCs/>
          <w:sz w:val="20"/>
          <w:szCs w:val="20"/>
          <w:lang w:eastAsia="es-ES"/>
        </w:rPr>
      </w:pPr>
      <w:r w:rsidRPr="00664F1C">
        <w:rPr>
          <w:rFonts w:ascii="Arial" w:hAnsi="Arial" w:cs="Arial"/>
          <w:bCs/>
          <w:sz w:val="20"/>
          <w:szCs w:val="20"/>
          <w:lang w:eastAsia="es-ES"/>
        </w:rPr>
        <w:t>Please adjust the information of your abstract to one page. Be careful not to write about the logos of the event.</w:t>
      </w:r>
      <w:r>
        <w:rPr>
          <w:rFonts w:ascii="Arial" w:hAnsi="Arial" w:cs="Arial"/>
          <w:bCs/>
          <w:sz w:val="20"/>
          <w:szCs w:val="20"/>
          <w:lang w:eastAsia="es-ES"/>
        </w:rPr>
        <w:t xml:space="preserve"> </w:t>
      </w:r>
      <w:r w:rsidRPr="00664F1C">
        <w:rPr>
          <w:rFonts w:ascii="Arial" w:hAnsi="Arial" w:cs="Arial"/>
          <w:b/>
          <w:bCs/>
          <w:sz w:val="20"/>
          <w:szCs w:val="20"/>
          <w:lang w:eastAsia="es-ES"/>
        </w:rPr>
        <w:t>The abstract must be written in English.</w:t>
      </w:r>
    </w:p>
    <w:p w14:paraId="0204B97A" w14:textId="77777777" w:rsidR="00EE25E5" w:rsidRDefault="00EE25E5" w:rsidP="00EE25E5">
      <w:pPr>
        <w:jc w:val="both"/>
        <w:rPr>
          <w:rFonts w:ascii="Arial" w:hAnsi="Arial" w:cs="Arial"/>
          <w:bCs/>
          <w:sz w:val="20"/>
          <w:szCs w:val="20"/>
          <w:lang w:eastAsia="es-ES"/>
        </w:rPr>
      </w:pPr>
    </w:p>
    <w:p w14:paraId="0A4C33F2" w14:textId="77777777" w:rsidR="00EE25E5" w:rsidRPr="00B331F7" w:rsidRDefault="00EE25E5" w:rsidP="00EE25E5">
      <w:pPr>
        <w:jc w:val="both"/>
        <w:rPr>
          <w:rFonts w:ascii="Arial" w:hAnsi="Arial" w:cs="Arial"/>
          <w:b/>
          <w:bCs/>
          <w:color w:val="FF0000"/>
          <w:sz w:val="20"/>
          <w:szCs w:val="20"/>
          <w:lang w:eastAsia="es-ES"/>
        </w:rPr>
      </w:pPr>
      <w:r w:rsidRPr="00554732">
        <w:rPr>
          <w:rFonts w:ascii="Arial" w:hAnsi="Arial" w:cs="Arial"/>
          <w:b/>
          <w:bCs/>
          <w:color w:val="FF0000"/>
          <w:sz w:val="20"/>
          <w:szCs w:val="20"/>
          <w:lang w:eastAsia="es-ES"/>
        </w:rPr>
        <w:t>IMPORTANT!!</w:t>
      </w:r>
    </w:p>
    <w:p w14:paraId="28718E5B" w14:textId="77777777" w:rsidR="00EE25E5" w:rsidRDefault="00EE25E5" w:rsidP="00EE25E5">
      <w:pPr>
        <w:jc w:val="both"/>
        <w:rPr>
          <w:rFonts w:ascii="Arial" w:hAnsi="Arial" w:cs="Arial"/>
          <w:bCs/>
          <w:sz w:val="20"/>
          <w:szCs w:val="20"/>
          <w:lang w:eastAsia="es-ES"/>
        </w:rPr>
      </w:pPr>
    </w:p>
    <w:p w14:paraId="276EEF73" w14:textId="77777777" w:rsidR="00EE25E5" w:rsidRPr="00A77CC6" w:rsidRDefault="00EE25E5" w:rsidP="00EE25E5">
      <w:pPr>
        <w:jc w:val="both"/>
        <w:rPr>
          <w:rFonts w:ascii="Arial" w:hAnsi="Arial" w:cs="Arial"/>
          <w:bCs/>
          <w:sz w:val="20"/>
          <w:szCs w:val="20"/>
          <w:lang w:eastAsia="es-ES"/>
        </w:rPr>
      </w:pPr>
      <w:r w:rsidRPr="00A77CC6">
        <w:rPr>
          <w:rFonts w:ascii="Arial" w:hAnsi="Arial" w:cs="Arial"/>
          <w:bCs/>
          <w:sz w:val="20"/>
          <w:szCs w:val="20"/>
          <w:lang w:eastAsia="es-ES"/>
        </w:rPr>
        <w:t>We ask you to indicate the subject in which your research will participate, indicating in the title of the "abstract" file that you send, the acronym of the subject according to the following table</w:t>
      </w:r>
      <w:r>
        <w:rPr>
          <w:rFonts w:ascii="Arial" w:hAnsi="Arial" w:cs="Arial"/>
          <w:bCs/>
          <w:sz w:val="20"/>
          <w:szCs w:val="20"/>
          <w:lang w:eastAsia="es-ES"/>
        </w:rPr>
        <w:t>:</w:t>
      </w:r>
    </w:p>
    <w:p w14:paraId="65E4D46C" w14:textId="77777777" w:rsidR="00EE25E5" w:rsidRDefault="00EE25E5">
      <w:pPr>
        <w:rPr>
          <w:rFonts w:asciiTheme="majorHAnsi" w:hAnsiTheme="majorHAnsi" w:cs="Noto Sans"/>
          <w:b/>
          <w:bCs/>
          <w:spacing w:val="4"/>
        </w:rPr>
      </w:pPr>
      <w:r>
        <w:rPr>
          <w:rFonts w:asciiTheme="majorHAnsi" w:hAnsiTheme="majorHAnsi" w:cs="Noto Sans"/>
          <w:b/>
          <w:bCs/>
          <w:spacing w:val="4"/>
        </w:rPr>
        <w:br w:type="page"/>
      </w:r>
    </w:p>
    <w:tbl>
      <w:tblPr>
        <w:tblStyle w:val="Tablaconcuadrcula"/>
        <w:tblW w:w="0" w:type="auto"/>
        <w:tblLook w:val="04A0" w:firstRow="1" w:lastRow="0" w:firstColumn="1" w:lastColumn="0" w:noHBand="0" w:noVBand="1"/>
      </w:tblPr>
      <w:tblGrid>
        <w:gridCol w:w="3823"/>
        <w:gridCol w:w="1046"/>
      </w:tblGrid>
      <w:tr w:rsidR="00EE25E5" w:rsidRPr="00A06E19" w14:paraId="12C637FB" w14:textId="77777777" w:rsidTr="00D94BFA">
        <w:tc>
          <w:tcPr>
            <w:tcW w:w="3823" w:type="dxa"/>
          </w:tcPr>
          <w:p w14:paraId="16B619ED" w14:textId="52303F6D" w:rsidR="00EE25E5" w:rsidRPr="00A06E19" w:rsidRDefault="00F62E60" w:rsidP="00476504">
            <w:pPr>
              <w:widowControl w:val="0"/>
              <w:jc w:val="center"/>
              <w:rPr>
                <w:rFonts w:asciiTheme="minorHAnsi" w:hAnsiTheme="minorHAnsi" w:cstheme="minorHAnsi"/>
                <w:b/>
                <w:bCs/>
                <w:sz w:val="18"/>
                <w:szCs w:val="18"/>
                <w:lang w:val="en-US" w:eastAsia="es-ES"/>
              </w:rPr>
            </w:pPr>
            <w:r>
              <w:rPr>
                <w:rFonts w:asciiTheme="minorHAnsi" w:hAnsiTheme="minorHAnsi" w:cstheme="minorHAnsi"/>
                <w:b/>
                <w:bCs/>
                <w:sz w:val="18"/>
                <w:szCs w:val="18"/>
                <w:lang w:val="en-US" w:eastAsia="es-ES"/>
              </w:rPr>
              <w:lastRenderedPageBreak/>
              <w:t>S</w:t>
            </w:r>
            <w:r w:rsidRPr="00F62E60">
              <w:rPr>
                <w:rFonts w:asciiTheme="minorHAnsi" w:hAnsiTheme="minorHAnsi" w:cstheme="minorHAnsi"/>
                <w:b/>
                <w:bCs/>
                <w:sz w:val="18"/>
                <w:szCs w:val="18"/>
                <w:lang w:val="en-US" w:eastAsia="es-ES"/>
              </w:rPr>
              <w:t>ubject</w:t>
            </w:r>
          </w:p>
        </w:tc>
        <w:tc>
          <w:tcPr>
            <w:tcW w:w="1046" w:type="dxa"/>
          </w:tcPr>
          <w:p w14:paraId="630D5D6E" w14:textId="77777777" w:rsidR="00EE25E5" w:rsidRPr="00A06E19" w:rsidRDefault="00EE25E5" w:rsidP="00476504">
            <w:pPr>
              <w:widowControl w:val="0"/>
              <w:jc w:val="center"/>
              <w:rPr>
                <w:rFonts w:asciiTheme="minorHAnsi" w:hAnsiTheme="minorHAnsi" w:cstheme="minorHAnsi"/>
                <w:b/>
                <w:bCs/>
                <w:sz w:val="18"/>
                <w:szCs w:val="18"/>
                <w:lang w:val="en-US" w:eastAsia="es-ES"/>
              </w:rPr>
            </w:pPr>
            <w:r w:rsidRPr="00A06E19">
              <w:rPr>
                <w:rFonts w:asciiTheme="minorHAnsi" w:hAnsiTheme="minorHAnsi" w:cstheme="minorHAnsi"/>
                <w:b/>
                <w:bCs/>
                <w:sz w:val="18"/>
                <w:szCs w:val="18"/>
                <w:lang w:val="en-US" w:eastAsia="es-ES"/>
              </w:rPr>
              <w:t>Clave</w:t>
            </w:r>
          </w:p>
        </w:tc>
      </w:tr>
      <w:tr w:rsidR="00EE25E5" w:rsidRPr="00A06E19" w14:paraId="107E1019" w14:textId="77777777" w:rsidTr="0061455C">
        <w:trPr>
          <w:trHeight w:val="391"/>
        </w:trPr>
        <w:tc>
          <w:tcPr>
            <w:tcW w:w="4869" w:type="dxa"/>
            <w:gridSpan w:val="2"/>
            <w:shd w:val="clear" w:color="auto" w:fill="EAF1DD" w:themeFill="accent3" w:themeFillTint="33"/>
            <w:vAlign w:val="center"/>
          </w:tcPr>
          <w:p w14:paraId="595E44B1" w14:textId="64A54596" w:rsidR="00EE25E5" w:rsidRPr="00A06E19" w:rsidRDefault="00F62E60" w:rsidP="0061455C">
            <w:pPr>
              <w:widowControl w:val="0"/>
              <w:rPr>
                <w:rFonts w:asciiTheme="minorHAnsi" w:hAnsiTheme="minorHAnsi" w:cstheme="minorHAnsi"/>
                <w:b/>
                <w:bCs/>
                <w:sz w:val="18"/>
                <w:szCs w:val="18"/>
                <w:lang w:val="en-US" w:eastAsia="es-ES"/>
              </w:rPr>
            </w:pPr>
            <w:r>
              <w:rPr>
                <w:rFonts w:asciiTheme="minorHAnsi" w:hAnsiTheme="minorHAnsi" w:cstheme="minorHAnsi"/>
                <w:b/>
                <w:bCs/>
                <w:sz w:val="18"/>
                <w:szCs w:val="18"/>
                <w:lang w:val="en-US" w:eastAsia="es-ES"/>
              </w:rPr>
              <w:t xml:space="preserve">Plant Biotechnology </w:t>
            </w:r>
          </w:p>
        </w:tc>
      </w:tr>
      <w:tr w:rsidR="00EE25E5" w:rsidRPr="00A06E19" w14:paraId="3A02F345" w14:textId="77777777" w:rsidTr="00055BED">
        <w:trPr>
          <w:trHeight w:val="992"/>
        </w:trPr>
        <w:tc>
          <w:tcPr>
            <w:tcW w:w="3823" w:type="dxa"/>
          </w:tcPr>
          <w:p w14:paraId="06637F63" w14:textId="23D6A70F" w:rsidR="006644E2" w:rsidRPr="00A06E19" w:rsidRDefault="006644E2" w:rsidP="00D31ECA">
            <w:pPr>
              <w:ind w:left="164" w:firstLine="10"/>
              <w:contextualSpacing/>
              <w:rPr>
                <w:rFonts w:asciiTheme="minorHAnsi" w:hAnsiTheme="minorHAnsi" w:cstheme="minorHAnsi"/>
                <w:bCs/>
                <w:sz w:val="18"/>
                <w:szCs w:val="18"/>
                <w:lang w:val="en-US" w:eastAsia="es-ES"/>
              </w:rPr>
            </w:pPr>
            <w:r w:rsidRPr="00A06E19">
              <w:rPr>
                <w:rFonts w:asciiTheme="minorHAnsi" w:hAnsiTheme="minorHAnsi" w:cstheme="minorHAnsi"/>
                <w:bCs/>
                <w:sz w:val="18"/>
                <w:szCs w:val="18"/>
                <w:lang w:val="en-US" w:eastAsia="es-ES"/>
              </w:rPr>
              <w:t xml:space="preserve">a. </w:t>
            </w:r>
            <w:r w:rsidRPr="00A06E19">
              <w:rPr>
                <w:rFonts w:asciiTheme="minorHAnsi" w:hAnsiTheme="minorHAnsi" w:cstheme="minorHAnsi"/>
                <w:bCs/>
                <w:sz w:val="18"/>
                <w:szCs w:val="18"/>
                <w:lang w:val="en-US" w:eastAsia="es-ES"/>
              </w:rPr>
              <w:t>P</w:t>
            </w:r>
            <w:r w:rsidRPr="00A06E19">
              <w:rPr>
                <w:rFonts w:asciiTheme="minorHAnsi" w:hAnsiTheme="minorHAnsi" w:cstheme="minorHAnsi"/>
                <w:bCs/>
                <w:sz w:val="18"/>
                <w:szCs w:val="18"/>
                <w:lang w:val="en-US" w:eastAsia="es-ES"/>
              </w:rPr>
              <w:t>lant tissue culture</w:t>
            </w:r>
          </w:p>
          <w:p w14:paraId="321AB715" w14:textId="52712507" w:rsidR="006644E2" w:rsidRPr="00A06E19" w:rsidRDefault="00C23870" w:rsidP="00D31ECA">
            <w:pPr>
              <w:ind w:left="164" w:firstLine="10"/>
              <w:contextualSpacing/>
              <w:rPr>
                <w:rFonts w:asciiTheme="minorHAnsi" w:hAnsiTheme="minorHAnsi" w:cstheme="minorHAnsi"/>
                <w:bCs/>
                <w:sz w:val="18"/>
                <w:szCs w:val="18"/>
                <w:lang w:val="en-US" w:eastAsia="es-ES"/>
              </w:rPr>
            </w:pPr>
            <w:r w:rsidRPr="00A06E19">
              <w:rPr>
                <w:rFonts w:asciiTheme="minorHAnsi" w:hAnsiTheme="minorHAnsi" w:cstheme="minorHAnsi"/>
                <w:bCs/>
                <w:sz w:val="18"/>
                <w:szCs w:val="18"/>
                <w:lang w:val="en-US" w:eastAsia="es-ES"/>
              </w:rPr>
              <w:t>b</w:t>
            </w:r>
            <w:r w:rsidR="006644E2" w:rsidRPr="00A06E19">
              <w:rPr>
                <w:rFonts w:asciiTheme="minorHAnsi" w:hAnsiTheme="minorHAnsi" w:cstheme="minorHAnsi"/>
                <w:bCs/>
                <w:sz w:val="18"/>
                <w:szCs w:val="18"/>
                <w:lang w:val="en-US" w:eastAsia="es-ES"/>
              </w:rPr>
              <w:t xml:space="preserve">. </w:t>
            </w:r>
            <w:r w:rsidR="008720D3" w:rsidRPr="00A06E19">
              <w:rPr>
                <w:rFonts w:asciiTheme="minorHAnsi" w:hAnsiTheme="minorHAnsi" w:cstheme="minorHAnsi"/>
                <w:bCs/>
                <w:sz w:val="18"/>
                <w:szCs w:val="18"/>
                <w:lang w:val="en-US" w:eastAsia="es-ES"/>
              </w:rPr>
              <w:t>G</w:t>
            </w:r>
            <w:r w:rsidR="006644E2" w:rsidRPr="00A06E19">
              <w:rPr>
                <w:rFonts w:asciiTheme="minorHAnsi" w:hAnsiTheme="minorHAnsi" w:cstheme="minorHAnsi"/>
                <w:bCs/>
                <w:sz w:val="18"/>
                <w:szCs w:val="18"/>
                <w:lang w:val="en-US" w:eastAsia="es-ES"/>
              </w:rPr>
              <w:t>enetic improvement</w:t>
            </w:r>
            <w:r w:rsidR="008720D3" w:rsidRPr="00A06E19">
              <w:rPr>
                <w:rFonts w:asciiTheme="minorHAnsi" w:hAnsiTheme="minorHAnsi" w:cstheme="minorHAnsi"/>
                <w:bCs/>
                <w:sz w:val="18"/>
                <w:szCs w:val="18"/>
                <w:lang w:val="en-US" w:eastAsia="es-ES"/>
              </w:rPr>
              <w:t xml:space="preserve"> of plants</w:t>
            </w:r>
          </w:p>
          <w:p w14:paraId="45EE6A5C" w14:textId="1CE492E0" w:rsidR="006644E2" w:rsidRPr="00A06E19" w:rsidRDefault="00C23870" w:rsidP="00D31ECA">
            <w:pPr>
              <w:ind w:left="164" w:firstLine="10"/>
              <w:contextualSpacing/>
              <w:rPr>
                <w:rFonts w:asciiTheme="minorHAnsi" w:hAnsiTheme="minorHAnsi" w:cstheme="minorHAnsi"/>
                <w:bCs/>
                <w:sz w:val="18"/>
                <w:szCs w:val="18"/>
                <w:lang w:val="en-US" w:eastAsia="es-ES"/>
              </w:rPr>
            </w:pPr>
            <w:r w:rsidRPr="00A06E19">
              <w:rPr>
                <w:rFonts w:asciiTheme="minorHAnsi" w:hAnsiTheme="minorHAnsi" w:cstheme="minorHAnsi"/>
                <w:bCs/>
                <w:sz w:val="18"/>
                <w:szCs w:val="18"/>
                <w:lang w:val="en-US" w:eastAsia="es-ES"/>
              </w:rPr>
              <w:t>c</w:t>
            </w:r>
            <w:r w:rsidR="006644E2" w:rsidRPr="00A06E19">
              <w:rPr>
                <w:rFonts w:asciiTheme="minorHAnsi" w:hAnsiTheme="minorHAnsi" w:cstheme="minorHAnsi"/>
                <w:bCs/>
                <w:sz w:val="18"/>
                <w:szCs w:val="18"/>
                <w:lang w:val="en-US" w:eastAsia="es-ES"/>
              </w:rPr>
              <w:t xml:space="preserve">. </w:t>
            </w:r>
            <w:r w:rsidR="00436704" w:rsidRPr="00A06E19">
              <w:rPr>
                <w:rFonts w:asciiTheme="minorHAnsi" w:hAnsiTheme="minorHAnsi" w:cstheme="minorHAnsi"/>
                <w:bCs/>
                <w:sz w:val="18"/>
                <w:szCs w:val="18"/>
                <w:lang w:val="en-US" w:eastAsia="es-ES"/>
              </w:rPr>
              <w:t>Green</w:t>
            </w:r>
            <w:r w:rsidR="00436704" w:rsidRPr="00A06E19">
              <w:rPr>
                <w:rFonts w:asciiTheme="minorHAnsi" w:hAnsiTheme="minorHAnsi" w:cstheme="minorHAnsi"/>
                <w:bCs/>
                <w:sz w:val="18"/>
                <w:szCs w:val="18"/>
                <w:lang w:val="en-US" w:eastAsia="es-ES"/>
              </w:rPr>
              <w:t xml:space="preserve"> </w:t>
            </w:r>
            <w:r w:rsidR="00436704" w:rsidRPr="00A06E19">
              <w:rPr>
                <w:rFonts w:asciiTheme="minorHAnsi" w:hAnsiTheme="minorHAnsi" w:cstheme="minorHAnsi"/>
                <w:bCs/>
                <w:sz w:val="18"/>
                <w:szCs w:val="18"/>
                <w:lang w:val="en-US" w:eastAsia="es-ES"/>
              </w:rPr>
              <w:t>chemistry Bioprospecting</w:t>
            </w:r>
          </w:p>
          <w:p w14:paraId="61EFCE29" w14:textId="6B829C53" w:rsidR="00EE25E5" w:rsidRPr="00A06E19" w:rsidRDefault="00C23870" w:rsidP="00D31ECA">
            <w:pPr>
              <w:ind w:left="164" w:firstLine="10"/>
              <w:contextualSpacing/>
              <w:rPr>
                <w:rFonts w:asciiTheme="minorHAnsi" w:hAnsiTheme="minorHAnsi" w:cstheme="minorHAnsi"/>
                <w:bCs/>
                <w:sz w:val="18"/>
                <w:szCs w:val="18"/>
                <w:lang w:val="en-US" w:eastAsia="es-ES"/>
              </w:rPr>
            </w:pPr>
            <w:r w:rsidRPr="00A06E19">
              <w:rPr>
                <w:rFonts w:asciiTheme="minorHAnsi" w:hAnsiTheme="minorHAnsi" w:cstheme="minorHAnsi"/>
                <w:bCs/>
                <w:sz w:val="18"/>
                <w:szCs w:val="18"/>
                <w:lang w:val="en-US" w:eastAsia="es-ES"/>
              </w:rPr>
              <w:t>d</w:t>
            </w:r>
            <w:r w:rsidR="006644E2" w:rsidRPr="00A06E19">
              <w:rPr>
                <w:rFonts w:asciiTheme="minorHAnsi" w:hAnsiTheme="minorHAnsi" w:cstheme="minorHAnsi"/>
                <w:bCs/>
                <w:sz w:val="18"/>
                <w:szCs w:val="18"/>
                <w:lang w:val="en-US" w:eastAsia="es-ES"/>
              </w:rPr>
              <w:t>. Innovations for plant breeding</w:t>
            </w:r>
          </w:p>
        </w:tc>
        <w:tc>
          <w:tcPr>
            <w:tcW w:w="1046" w:type="dxa"/>
          </w:tcPr>
          <w:p w14:paraId="47C4ED63"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T1</w:t>
            </w:r>
            <w:proofErr w:type="spellEnd"/>
            <w:r w:rsidRPr="00A06E19">
              <w:rPr>
                <w:rFonts w:asciiTheme="minorHAnsi" w:hAnsiTheme="minorHAnsi" w:cstheme="minorHAnsi"/>
                <w:bCs/>
                <w:sz w:val="18"/>
                <w:szCs w:val="18"/>
                <w:lang w:val="en-US" w:eastAsia="es-ES"/>
              </w:rPr>
              <w:t>-A</w:t>
            </w:r>
          </w:p>
          <w:p w14:paraId="68D3B76B"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T2</w:t>
            </w:r>
            <w:proofErr w:type="spellEnd"/>
            <w:r w:rsidRPr="00A06E19">
              <w:rPr>
                <w:rFonts w:asciiTheme="minorHAnsi" w:hAnsiTheme="minorHAnsi" w:cstheme="minorHAnsi"/>
                <w:bCs/>
                <w:sz w:val="18"/>
                <w:szCs w:val="18"/>
                <w:lang w:val="en-US" w:eastAsia="es-ES"/>
              </w:rPr>
              <w:t>-B</w:t>
            </w:r>
          </w:p>
          <w:p w14:paraId="1D307684"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T3</w:t>
            </w:r>
            <w:proofErr w:type="spellEnd"/>
            <w:r w:rsidRPr="00A06E19">
              <w:rPr>
                <w:rFonts w:asciiTheme="minorHAnsi" w:hAnsiTheme="minorHAnsi" w:cstheme="minorHAnsi"/>
                <w:bCs/>
                <w:sz w:val="18"/>
                <w:szCs w:val="18"/>
                <w:lang w:val="en-US" w:eastAsia="es-ES"/>
              </w:rPr>
              <w:t>-C</w:t>
            </w:r>
          </w:p>
          <w:p w14:paraId="03D26896"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T4</w:t>
            </w:r>
            <w:proofErr w:type="spellEnd"/>
            <w:r w:rsidRPr="00A06E19">
              <w:rPr>
                <w:rFonts w:asciiTheme="minorHAnsi" w:hAnsiTheme="minorHAnsi" w:cstheme="minorHAnsi"/>
                <w:bCs/>
                <w:sz w:val="18"/>
                <w:szCs w:val="18"/>
                <w:lang w:val="en-US" w:eastAsia="es-ES"/>
              </w:rPr>
              <w:t>-D</w:t>
            </w:r>
          </w:p>
        </w:tc>
      </w:tr>
      <w:tr w:rsidR="00EE25E5" w:rsidRPr="00A06E19" w14:paraId="6BE0E087" w14:textId="77777777" w:rsidTr="0061455C">
        <w:trPr>
          <w:trHeight w:val="407"/>
        </w:trPr>
        <w:tc>
          <w:tcPr>
            <w:tcW w:w="4869" w:type="dxa"/>
            <w:gridSpan w:val="2"/>
            <w:shd w:val="clear" w:color="auto" w:fill="EAF1DD" w:themeFill="accent3" w:themeFillTint="33"/>
            <w:vAlign w:val="center"/>
          </w:tcPr>
          <w:p w14:paraId="1E3B816C" w14:textId="4D848940" w:rsidR="00EE25E5" w:rsidRPr="00A06E19" w:rsidRDefault="00A75103" w:rsidP="0061455C">
            <w:pPr>
              <w:widowControl w:val="0"/>
              <w:rPr>
                <w:rFonts w:asciiTheme="minorHAnsi" w:hAnsiTheme="minorHAnsi" w:cstheme="minorHAnsi"/>
                <w:b/>
                <w:bCs/>
                <w:sz w:val="18"/>
                <w:szCs w:val="18"/>
                <w:lang w:val="en-US" w:eastAsia="es-ES"/>
              </w:rPr>
            </w:pPr>
            <w:r w:rsidRPr="00A75103">
              <w:rPr>
                <w:rFonts w:asciiTheme="minorHAnsi" w:hAnsiTheme="minorHAnsi" w:cstheme="minorHAnsi"/>
                <w:b/>
                <w:bCs/>
                <w:sz w:val="18"/>
                <w:szCs w:val="18"/>
                <w:lang w:val="en-US" w:eastAsia="es-ES"/>
              </w:rPr>
              <w:t xml:space="preserve">Biotechnology of soil </w:t>
            </w:r>
            <w:r w:rsidR="00CF38F0" w:rsidRPr="00A75103">
              <w:rPr>
                <w:rFonts w:asciiTheme="minorHAnsi" w:hAnsiTheme="minorHAnsi" w:cstheme="minorHAnsi"/>
                <w:b/>
                <w:bCs/>
                <w:sz w:val="18"/>
                <w:szCs w:val="18"/>
                <w:lang w:val="en-US" w:eastAsia="es-ES"/>
              </w:rPr>
              <w:t>microorganisms</w:t>
            </w:r>
            <w:r w:rsidR="00CF38F0" w:rsidRPr="00A75103">
              <w:rPr>
                <w:rFonts w:asciiTheme="minorHAnsi" w:hAnsiTheme="minorHAnsi" w:cstheme="minorHAnsi"/>
                <w:b/>
                <w:bCs/>
                <w:sz w:val="18"/>
                <w:szCs w:val="18"/>
                <w:lang w:val="en-US" w:eastAsia="es-ES"/>
              </w:rPr>
              <w:t xml:space="preserve"> </w:t>
            </w:r>
            <w:r w:rsidRPr="00A75103">
              <w:rPr>
                <w:rFonts w:asciiTheme="minorHAnsi" w:hAnsiTheme="minorHAnsi" w:cstheme="minorHAnsi"/>
                <w:b/>
                <w:bCs/>
                <w:sz w:val="18"/>
                <w:szCs w:val="18"/>
                <w:lang w:val="en-US" w:eastAsia="es-ES"/>
              </w:rPr>
              <w:t>and plant</w:t>
            </w:r>
          </w:p>
        </w:tc>
      </w:tr>
      <w:tr w:rsidR="00EE25E5" w:rsidRPr="00A06E19" w14:paraId="5A0D8109" w14:textId="77777777" w:rsidTr="00055BED">
        <w:trPr>
          <w:trHeight w:val="1834"/>
        </w:trPr>
        <w:tc>
          <w:tcPr>
            <w:tcW w:w="3823" w:type="dxa"/>
          </w:tcPr>
          <w:p w14:paraId="6ECFCB6F" w14:textId="77777777" w:rsidR="00BA038B" w:rsidRDefault="00BA038B" w:rsidP="00592BC2">
            <w:pPr>
              <w:pStyle w:val="Prrafodelista"/>
              <w:numPr>
                <w:ilvl w:val="0"/>
                <w:numId w:val="11"/>
              </w:numPr>
              <w:ind w:left="316" w:hanging="142"/>
              <w:contextualSpacing/>
              <w:rPr>
                <w:rFonts w:asciiTheme="minorHAnsi" w:hAnsiTheme="minorHAnsi" w:cstheme="minorHAnsi"/>
                <w:bCs/>
                <w:sz w:val="18"/>
                <w:szCs w:val="18"/>
                <w:lang w:val="en-US" w:eastAsia="es-ES"/>
              </w:rPr>
            </w:pPr>
            <w:r w:rsidRPr="00BA038B">
              <w:rPr>
                <w:rFonts w:asciiTheme="minorHAnsi" w:hAnsiTheme="minorHAnsi" w:cstheme="minorHAnsi"/>
                <w:bCs/>
                <w:sz w:val="18"/>
                <w:szCs w:val="18"/>
                <w:lang w:val="en-US" w:eastAsia="es-ES"/>
              </w:rPr>
              <w:t>Plant-pathogen interactions</w:t>
            </w:r>
          </w:p>
          <w:p w14:paraId="01B6C9CD" w14:textId="77777777" w:rsidR="00BA038B" w:rsidRDefault="00BA038B" w:rsidP="00592BC2">
            <w:pPr>
              <w:pStyle w:val="Prrafodelista"/>
              <w:numPr>
                <w:ilvl w:val="0"/>
                <w:numId w:val="11"/>
              </w:numPr>
              <w:ind w:left="316" w:hanging="142"/>
              <w:contextualSpacing/>
              <w:rPr>
                <w:rFonts w:asciiTheme="minorHAnsi" w:hAnsiTheme="minorHAnsi" w:cstheme="minorHAnsi"/>
                <w:bCs/>
                <w:sz w:val="18"/>
                <w:szCs w:val="18"/>
                <w:lang w:val="en-US" w:eastAsia="es-ES"/>
              </w:rPr>
            </w:pPr>
            <w:r w:rsidRPr="00BA038B">
              <w:rPr>
                <w:rFonts w:asciiTheme="minorHAnsi" w:hAnsiTheme="minorHAnsi" w:cstheme="minorHAnsi"/>
                <w:bCs/>
                <w:sz w:val="18"/>
                <w:szCs w:val="18"/>
                <w:lang w:val="en-US" w:eastAsia="es-ES"/>
              </w:rPr>
              <w:t>Biologic control</w:t>
            </w:r>
          </w:p>
          <w:p w14:paraId="0AAC1EFD" w14:textId="77777777" w:rsidR="00744F13" w:rsidRDefault="00744F13" w:rsidP="00592BC2">
            <w:pPr>
              <w:pStyle w:val="Prrafodelista"/>
              <w:numPr>
                <w:ilvl w:val="0"/>
                <w:numId w:val="11"/>
              </w:numPr>
              <w:ind w:left="316" w:hanging="142"/>
              <w:contextualSpacing/>
              <w:rPr>
                <w:rFonts w:asciiTheme="minorHAnsi" w:hAnsiTheme="minorHAnsi" w:cstheme="minorHAnsi"/>
                <w:bCs/>
                <w:sz w:val="18"/>
                <w:szCs w:val="18"/>
                <w:lang w:val="en-US" w:eastAsia="es-ES"/>
              </w:rPr>
            </w:pPr>
            <w:r w:rsidRPr="00BA038B">
              <w:rPr>
                <w:rFonts w:asciiTheme="minorHAnsi" w:hAnsiTheme="minorHAnsi" w:cstheme="minorHAnsi"/>
                <w:bCs/>
                <w:sz w:val="18"/>
                <w:szCs w:val="18"/>
                <w:lang w:val="en-US" w:eastAsia="es-ES"/>
              </w:rPr>
              <w:t>B</w:t>
            </w:r>
            <w:r w:rsidR="00BA038B" w:rsidRPr="00BA038B">
              <w:rPr>
                <w:rFonts w:asciiTheme="minorHAnsi" w:hAnsiTheme="minorHAnsi" w:cstheme="minorHAnsi"/>
                <w:bCs/>
                <w:sz w:val="18"/>
                <w:szCs w:val="18"/>
                <w:lang w:val="en-US" w:eastAsia="es-ES"/>
              </w:rPr>
              <w:t>iopesticides</w:t>
            </w:r>
          </w:p>
          <w:p w14:paraId="5CD2C32E" w14:textId="77777777" w:rsidR="00592BC2" w:rsidRDefault="00BA038B" w:rsidP="00592BC2">
            <w:pPr>
              <w:pStyle w:val="Prrafodelista"/>
              <w:numPr>
                <w:ilvl w:val="0"/>
                <w:numId w:val="11"/>
              </w:numPr>
              <w:ind w:left="316" w:hanging="142"/>
              <w:contextualSpacing/>
              <w:rPr>
                <w:rFonts w:asciiTheme="minorHAnsi" w:hAnsiTheme="minorHAnsi" w:cstheme="minorHAnsi"/>
                <w:bCs/>
                <w:sz w:val="18"/>
                <w:szCs w:val="18"/>
                <w:lang w:val="en-US" w:eastAsia="es-ES"/>
              </w:rPr>
            </w:pPr>
            <w:r w:rsidRPr="00744F13">
              <w:rPr>
                <w:rFonts w:asciiTheme="minorHAnsi" w:hAnsiTheme="minorHAnsi" w:cstheme="minorHAnsi"/>
                <w:bCs/>
                <w:sz w:val="18"/>
                <w:szCs w:val="18"/>
                <w:lang w:val="en-US" w:eastAsia="es-ES"/>
              </w:rPr>
              <w:t>Biofertilization</w:t>
            </w:r>
            <w:r w:rsidR="00744F13" w:rsidRPr="00744F13">
              <w:rPr>
                <w:rFonts w:asciiTheme="minorHAnsi" w:hAnsiTheme="minorHAnsi" w:cstheme="minorHAnsi"/>
                <w:bCs/>
                <w:sz w:val="18"/>
                <w:szCs w:val="18"/>
                <w:lang w:val="en-US" w:eastAsia="es-ES"/>
              </w:rPr>
              <w:t xml:space="preserve"> </w:t>
            </w:r>
          </w:p>
          <w:p w14:paraId="4FE395B8" w14:textId="3BD40E00" w:rsidR="00744F13" w:rsidRDefault="00BA038B" w:rsidP="00592BC2">
            <w:pPr>
              <w:pStyle w:val="Prrafodelista"/>
              <w:numPr>
                <w:ilvl w:val="0"/>
                <w:numId w:val="11"/>
              </w:numPr>
              <w:ind w:left="316" w:hanging="142"/>
              <w:contextualSpacing/>
              <w:rPr>
                <w:rFonts w:asciiTheme="minorHAnsi" w:hAnsiTheme="minorHAnsi" w:cstheme="minorHAnsi"/>
                <w:bCs/>
                <w:sz w:val="18"/>
                <w:szCs w:val="18"/>
                <w:lang w:val="en-US" w:eastAsia="es-ES"/>
              </w:rPr>
            </w:pPr>
            <w:r w:rsidRPr="00744F13">
              <w:rPr>
                <w:rFonts w:asciiTheme="minorHAnsi" w:hAnsiTheme="minorHAnsi" w:cstheme="minorHAnsi"/>
                <w:bCs/>
                <w:sz w:val="18"/>
                <w:szCs w:val="18"/>
                <w:lang w:val="en-US" w:eastAsia="es-ES"/>
              </w:rPr>
              <w:t>Microbial ecology of the soil and the</w:t>
            </w:r>
            <w:r w:rsidR="00AD582A">
              <w:rPr>
                <w:rFonts w:asciiTheme="minorHAnsi" w:hAnsiTheme="minorHAnsi" w:cstheme="minorHAnsi"/>
                <w:bCs/>
                <w:sz w:val="18"/>
                <w:szCs w:val="18"/>
                <w:lang w:val="en-US" w:eastAsia="es-ES"/>
              </w:rPr>
              <w:t xml:space="preserve"> </w:t>
            </w:r>
            <w:r w:rsidRPr="00744F13">
              <w:rPr>
                <w:rFonts w:asciiTheme="minorHAnsi" w:hAnsiTheme="minorHAnsi" w:cstheme="minorHAnsi"/>
                <w:bCs/>
                <w:sz w:val="18"/>
                <w:szCs w:val="18"/>
                <w:lang w:val="en-US" w:eastAsia="es-ES"/>
              </w:rPr>
              <w:t>rhizosphere.</w:t>
            </w:r>
          </w:p>
          <w:p w14:paraId="1AFDB483" w14:textId="77777777" w:rsidR="00744F13" w:rsidRDefault="00BA038B" w:rsidP="00592BC2">
            <w:pPr>
              <w:pStyle w:val="Prrafodelista"/>
              <w:numPr>
                <w:ilvl w:val="0"/>
                <w:numId w:val="11"/>
              </w:numPr>
              <w:ind w:left="316" w:hanging="142"/>
              <w:contextualSpacing/>
              <w:rPr>
                <w:rFonts w:asciiTheme="minorHAnsi" w:hAnsiTheme="minorHAnsi" w:cstheme="minorHAnsi"/>
                <w:bCs/>
                <w:sz w:val="18"/>
                <w:szCs w:val="18"/>
                <w:lang w:val="en-US" w:eastAsia="es-ES"/>
              </w:rPr>
            </w:pPr>
            <w:r w:rsidRPr="00744F13">
              <w:rPr>
                <w:rFonts w:asciiTheme="minorHAnsi" w:hAnsiTheme="minorHAnsi" w:cstheme="minorHAnsi"/>
                <w:bCs/>
                <w:sz w:val="18"/>
                <w:szCs w:val="18"/>
                <w:lang w:val="en-US" w:eastAsia="es-ES"/>
              </w:rPr>
              <w:t>Bioremediation</w:t>
            </w:r>
          </w:p>
          <w:p w14:paraId="7C5AEDA7" w14:textId="07B3E24F" w:rsidR="00EE25E5" w:rsidRPr="00744F13" w:rsidRDefault="00BA038B" w:rsidP="00592BC2">
            <w:pPr>
              <w:pStyle w:val="Prrafodelista"/>
              <w:numPr>
                <w:ilvl w:val="0"/>
                <w:numId w:val="11"/>
              </w:numPr>
              <w:ind w:left="316" w:hanging="142"/>
              <w:contextualSpacing/>
              <w:rPr>
                <w:rFonts w:asciiTheme="minorHAnsi" w:hAnsiTheme="minorHAnsi" w:cstheme="minorHAnsi"/>
                <w:bCs/>
                <w:sz w:val="18"/>
                <w:szCs w:val="18"/>
                <w:lang w:val="en-US" w:eastAsia="es-ES"/>
              </w:rPr>
            </w:pPr>
            <w:r w:rsidRPr="00744F13">
              <w:rPr>
                <w:rFonts w:asciiTheme="minorHAnsi" w:hAnsiTheme="minorHAnsi" w:cstheme="minorHAnsi"/>
                <w:bCs/>
                <w:sz w:val="18"/>
                <w:szCs w:val="18"/>
                <w:lang w:val="en-US" w:eastAsia="es-ES"/>
              </w:rPr>
              <w:t>Omics sciences and genome editing</w:t>
            </w:r>
          </w:p>
        </w:tc>
        <w:tc>
          <w:tcPr>
            <w:tcW w:w="1046" w:type="dxa"/>
          </w:tcPr>
          <w:p w14:paraId="475C1156"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T2</w:t>
            </w:r>
            <w:proofErr w:type="spellEnd"/>
            <w:r w:rsidRPr="00A06E19">
              <w:rPr>
                <w:rFonts w:asciiTheme="minorHAnsi" w:hAnsiTheme="minorHAnsi" w:cstheme="minorHAnsi"/>
                <w:bCs/>
                <w:sz w:val="18"/>
                <w:szCs w:val="18"/>
                <w:lang w:val="en-US" w:eastAsia="es-ES"/>
              </w:rPr>
              <w:t>-A</w:t>
            </w:r>
          </w:p>
          <w:p w14:paraId="3211D8D9"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T2</w:t>
            </w:r>
            <w:proofErr w:type="spellEnd"/>
            <w:r w:rsidRPr="00A06E19">
              <w:rPr>
                <w:rFonts w:asciiTheme="minorHAnsi" w:hAnsiTheme="minorHAnsi" w:cstheme="minorHAnsi"/>
                <w:bCs/>
                <w:sz w:val="18"/>
                <w:szCs w:val="18"/>
                <w:lang w:val="en-US" w:eastAsia="es-ES"/>
              </w:rPr>
              <w:t>-B</w:t>
            </w:r>
          </w:p>
          <w:p w14:paraId="71B8D70B"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T2</w:t>
            </w:r>
            <w:proofErr w:type="spellEnd"/>
            <w:r w:rsidRPr="00A06E19">
              <w:rPr>
                <w:rFonts w:asciiTheme="minorHAnsi" w:hAnsiTheme="minorHAnsi" w:cstheme="minorHAnsi"/>
                <w:bCs/>
                <w:sz w:val="18"/>
                <w:szCs w:val="18"/>
                <w:lang w:val="en-US" w:eastAsia="es-ES"/>
              </w:rPr>
              <w:t>-C</w:t>
            </w:r>
          </w:p>
          <w:p w14:paraId="5B1EB582"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T2</w:t>
            </w:r>
            <w:proofErr w:type="spellEnd"/>
            <w:r w:rsidRPr="00A06E19">
              <w:rPr>
                <w:rFonts w:asciiTheme="minorHAnsi" w:hAnsiTheme="minorHAnsi" w:cstheme="minorHAnsi"/>
                <w:bCs/>
                <w:sz w:val="18"/>
                <w:szCs w:val="18"/>
                <w:lang w:val="en-US" w:eastAsia="es-ES"/>
              </w:rPr>
              <w:t>-D</w:t>
            </w:r>
          </w:p>
          <w:p w14:paraId="44262773"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T2</w:t>
            </w:r>
            <w:proofErr w:type="spellEnd"/>
            <w:r w:rsidRPr="00A06E19">
              <w:rPr>
                <w:rFonts w:asciiTheme="minorHAnsi" w:hAnsiTheme="minorHAnsi" w:cstheme="minorHAnsi"/>
                <w:bCs/>
                <w:sz w:val="18"/>
                <w:szCs w:val="18"/>
                <w:lang w:val="en-US" w:eastAsia="es-ES"/>
              </w:rPr>
              <w:t>-E</w:t>
            </w:r>
          </w:p>
          <w:p w14:paraId="318563DB"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T2</w:t>
            </w:r>
            <w:proofErr w:type="spellEnd"/>
            <w:r w:rsidRPr="00A06E19">
              <w:rPr>
                <w:rFonts w:asciiTheme="minorHAnsi" w:hAnsiTheme="minorHAnsi" w:cstheme="minorHAnsi"/>
                <w:bCs/>
                <w:sz w:val="18"/>
                <w:szCs w:val="18"/>
                <w:lang w:val="en-US" w:eastAsia="es-ES"/>
              </w:rPr>
              <w:t>-F</w:t>
            </w:r>
          </w:p>
          <w:p w14:paraId="7AB0572E" w14:textId="3687FAA3" w:rsidR="00EE25E5" w:rsidRPr="00A06E19" w:rsidRDefault="00EE25E5" w:rsidP="00861F0A">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T2</w:t>
            </w:r>
            <w:proofErr w:type="spellEnd"/>
            <w:r w:rsidRPr="00A06E19">
              <w:rPr>
                <w:rFonts w:asciiTheme="minorHAnsi" w:hAnsiTheme="minorHAnsi" w:cstheme="minorHAnsi"/>
                <w:bCs/>
                <w:sz w:val="18"/>
                <w:szCs w:val="18"/>
                <w:lang w:val="en-US" w:eastAsia="es-ES"/>
              </w:rPr>
              <w:t>-G</w:t>
            </w:r>
          </w:p>
        </w:tc>
      </w:tr>
      <w:tr w:rsidR="00EE25E5" w:rsidRPr="00A06E19" w14:paraId="7999B1B3" w14:textId="77777777" w:rsidTr="0061455C">
        <w:trPr>
          <w:trHeight w:val="351"/>
        </w:trPr>
        <w:tc>
          <w:tcPr>
            <w:tcW w:w="4869" w:type="dxa"/>
            <w:gridSpan w:val="2"/>
            <w:shd w:val="clear" w:color="auto" w:fill="EAF1DD" w:themeFill="accent3" w:themeFillTint="33"/>
            <w:vAlign w:val="center"/>
          </w:tcPr>
          <w:p w14:paraId="531C23E4" w14:textId="76919303" w:rsidR="00EE25E5" w:rsidRPr="00A06E19" w:rsidRDefault="00A75103" w:rsidP="0061455C">
            <w:pPr>
              <w:widowControl w:val="0"/>
              <w:rPr>
                <w:rFonts w:asciiTheme="minorHAnsi" w:hAnsiTheme="minorHAnsi" w:cstheme="minorHAnsi"/>
                <w:b/>
                <w:bCs/>
                <w:sz w:val="18"/>
                <w:szCs w:val="18"/>
                <w:lang w:val="en-US" w:eastAsia="es-ES"/>
              </w:rPr>
            </w:pPr>
            <w:r w:rsidRPr="00A75103">
              <w:rPr>
                <w:rFonts w:asciiTheme="minorHAnsi" w:hAnsiTheme="minorHAnsi" w:cstheme="minorHAnsi"/>
                <w:b/>
                <w:bCs/>
                <w:sz w:val="18"/>
                <w:szCs w:val="18"/>
                <w:lang w:val="en-US" w:eastAsia="es-ES"/>
              </w:rPr>
              <w:t>Biotechnology and sustainability of production systems</w:t>
            </w:r>
          </w:p>
        </w:tc>
      </w:tr>
      <w:tr w:rsidR="00EE25E5" w:rsidRPr="00A06E19" w14:paraId="48021C98" w14:textId="77777777" w:rsidTr="00055BED">
        <w:trPr>
          <w:trHeight w:val="2036"/>
        </w:trPr>
        <w:tc>
          <w:tcPr>
            <w:tcW w:w="3823" w:type="dxa"/>
          </w:tcPr>
          <w:p w14:paraId="49836E48" w14:textId="68CD4241" w:rsidR="00AD582A" w:rsidRPr="00AD582A" w:rsidRDefault="00AD582A" w:rsidP="00AD582A">
            <w:pPr>
              <w:pStyle w:val="Prrafodelista"/>
              <w:numPr>
                <w:ilvl w:val="0"/>
                <w:numId w:val="5"/>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AD582A">
              <w:rPr>
                <w:rFonts w:asciiTheme="minorHAnsi" w:hAnsiTheme="minorHAnsi" w:cstheme="minorHAnsi"/>
                <w:bCs/>
                <w:sz w:val="18"/>
                <w:szCs w:val="18"/>
                <w:lang w:val="en-US" w:eastAsia="es-ES"/>
              </w:rPr>
              <w:t>Development models and sustainable agriculture</w:t>
            </w:r>
          </w:p>
          <w:p w14:paraId="522A9918" w14:textId="1DEED2AC" w:rsidR="00AD582A" w:rsidRPr="00AD582A" w:rsidRDefault="00AD582A" w:rsidP="00AD582A">
            <w:pPr>
              <w:pStyle w:val="Prrafodelista"/>
              <w:numPr>
                <w:ilvl w:val="0"/>
                <w:numId w:val="5"/>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8D1BE2">
              <w:rPr>
                <w:rFonts w:asciiTheme="minorHAnsi" w:hAnsiTheme="minorHAnsi" w:cstheme="minorHAnsi"/>
                <w:bCs/>
                <w:sz w:val="18"/>
                <w:szCs w:val="18"/>
                <w:lang w:val="en-US" w:eastAsia="es-ES"/>
              </w:rPr>
              <w:t>Int</w:t>
            </w:r>
            <w:r w:rsidR="002020AE">
              <w:rPr>
                <w:rFonts w:asciiTheme="minorHAnsi" w:hAnsiTheme="minorHAnsi" w:cstheme="minorHAnsi"/>
                <w:bCs/>
                <w:sz w:val="18"/>
                <w:szCs w:val="18"/>
                <w:lang w:val="en-US" w:eastAsia="es-ES"/>
              </w:rPr>
              <w:t>egral</w:t>
            </w:r>
            <w:r w:rsidRPr="00AD582A">
              <w:rPr>
                <w:rFonts w:asciiTheme="minorHAnsi" w:hAnsiTheme="minorHAnsi" w:cstheme="minorHAnsi"/>
                <w:bCs/>
                <w:sz w:val="18"/>
                <w:szCs w:val="18"/>
                <w:lang w:val="en-US" w:eastAsia="es-ES"/>
              </w:rPr>
              <w:t xml:space="preserve"> strategies for water management</w:t>
            </w:r>
          </w:p>
          <w:p w14:paraId="2C403F4D" w14:textId="77777777" w:rsidR="002A047B" w:rsidRDefault="00AD582A" w:rsidP="00AD582A">
            <w:pPr>
              <w:pStyle w:val="Prrafodelista"/>
              <w:numPr>
                <w:ilvl w:val="0"/>
                <w:numId w:val="5"/>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74799A" w:rsidRPr="0074799A">
              <w:rPr>
                <w:rFonts w:asciiTheme="minorHAnsi" w:hAnsiTheme="minorHAnsi" w:cstheme="minorHAnsi"/>
                <w:bCs/>
                <w:sz w:val="18"/>
                <w:szCs w:val="18"/>
                <w:lang w:val="en-US" w:eastAsia="es-ES"/>
              </w:rPr>
              <w:t xml:space="preserve">Integrated </w:t>
            </w:r>
            <w:r w:rsidR="0074799A">
              <w:rPr>
                <w:rFonts w:asciiTheme="minorHAnsi" w:hAnsiTheme="minorHAnsi" w:cstheme="minorHAnsi"/>
                <w:bCs/>
                <w:sz w:val="18"/>
                <w:szCs w:val="18"/>
                <w:lang w:val="en-US" w:eastAsia="es-ES"/>
              </w:rPr>
              <w:t>m</w:t>
            </w:r>
            <w:r w:rsidR="0074799A" w:rsidRPr="0074799A">
              <w:rPr>
                <w:rFonts w:asciiTheme="minorHAnsi" w:hAnsiTheme="minorHAnsi" w:cstheme="minorHAnsi"/>
                <w:bCs/>
                <w:sz w:val="18"/>
                <w:szCs w:val="18"/>
                <w:lang w:val="en-US" w:eastAsia="es-ES"/>
              </w:rPr>
              <w:t xml:space="preserve">anagement of </w:t>
            </w:r>
            <w:r w:rsidR="0074799A">
              <w:rPr>
                <w:rFonts w:asciiTheme="minorHAnsi" w:hAnsiTheme="minorHAnsi" w:cstheme="minorHAnsi"/>
                <w:bCs/>
                <w:sz w:val="18"/>
                <w:szCs w:val="18"/>
                <w:lang w:val="en-US" w:eastAsia="es-ES"/>
              </w:rPr>
              <w:t>p</w:t>
            </w:r>
            <w:r w:rsidR="0074799A" w:rsidRPr="0074799A">
              <w:rPr>
                <w:rFonts w:asciiTheme="minorHAnsi" w:hAnsiTheme="minorHAnsi" w:cstheme="minorHAnsi"/>
                <w:bCs/>
                <w:sz w:val="18"/>
                <w:szCs w:val="18"/>
                <w:lang w:val="en-US" w:eastAsia="es-ES"/>
              </w:rPr>
              <w:t xml:space="preserve">lant </w:t>
            </w:r>
            <w:r w:rsidR="0074799A">
              <w:rPr>
                <w:rFonts w:asciiTheme="minorHAnsi" w:hAnsiTheme="minorHAnsi" w:cstheme="minorHAnsi"/>
                <w:bCs/>
                <w:sz w:val="18"/>
                <w:szCs w:val="18"/>
                <w:lang w:val="en-US" w:eastAsia="es-ES"/>
              </w:rPr>
              <w:t>p</w:t>
            </w:r>
            <w:r w:rsidR="0074799A" w:rsidRPr="0074799A">
              <w:rPr>
                <w:rFonts w:asciiTheme="minorHAnsi" w:hAnsiTheme="minorHAnsi" w:cstheme="minorHAnsi"/>
                <w:bCs/>
                <w:sz w:val="18"/>
                <w:szCs w:val="18"/>
                <w:lang w:val="en-US" w:eastAsia="es-ES"/>
              </w:rPr>
              <w:t xml:space="preserve">ests and </w:t>
            </w:r>
            <w:r w:rsidR="002A047B">
              <w:rPr>
                <w:rFonts w:asciiTheme="minorHAnsi" w:hAnsiTheme="minorHAnsi" w:cstheme="minorHAnsi"/>
                <w:bCs/>
                <w:sz w:val="18"/>
                <w:szCs w:val="18"/>
                <w:lang w:val="en-US" w:eastAsia="es-ES"/>
              </w:rPr>
              <w:t>d</w:t>
            </w:r>
            <w:r w:rsidR="0074799A" w:rsidRPr="0074799A">
              <w:rPr>
                <w:rFonts w:asciiTheme="minorHAnsi" w:hAnsiTheme="minorHAnsi" w:cstheme="minorHAnsi"/>
                <w:bCs/>
                <w:sz w:val="18"/>
                <w:szCs w:val="18"/>
                <w:lang w:val="en-US" w:eastAsia="es-ES"/>
              </w:rPr>
              <w:t>iseases</w:t>
            </w:r>
            <w:r>
              <w:rPr>
                <w:rFonts w:asciiTheme="minorHAnsi" w:hAnsiTheme="minorHAnsi" w:cstheme="minorHAnsi"/>
                <w:bCs/>
                <w:sz w:val="18"/>
                <w:szCs w:val="18"/>
                <w:lang w:val="en-US" w:eastAsia="es-ES"/>
              </w:rPr>
              <w:t xml:space="preserve"> </w:t>
            </w:r>
          </w:p>
          <w:p w14:paraId="01ECC268" w14:textId="79FFB8EA" w:rsidR="00AD582A" w:rsidRPr="00AD582A" w:rsidRDefault="00E05587" w:rsidP="00AD582A">
            <w:pPr>
              <w:pStyle w:val="Prrafodelista"/>
              <w:numPr>
                <w:ilvl w:val="0"/>
                <w:numId w:val="5"/>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0205AE">
              <w:rPr>
                <w:rFonts w:asciiTheme="minorHAnsi" w:hAnsiTheme="minorHAnsi" w:cstheme="minorHAnsi"/>
                <w:bCs/>
                <w:sz w:val="18"/>
                <w:szCs w:val="18"/>
                <w:lang w:val="en-US" w:eastAsia="es-ES"/>
              </w:rPr>
              <w:t>Impact of product from g</w:t>
            </w:r>
            <w:r w:rsidR="00AD582A" w:rsidRPr="00AD582A">
              <w:rPr>
                <w:rFonts w:asciiTheme="minorHAnsi" w:hAnsiTheme="minorHAnsi" w:cstheme="minorHAnsi"/>
                <w:bCs/>
                <w:sz w:val="18"/>
                <w:szCs w:val="18"/>
                <w:lang w:val="en-US" w:eastAsia="es-ES"/>
              </w:rPr>
              <w:t>enetic improvement</w:t>
            </w:r>
            <w:r w:rsidR="000205AE">
              <w:rPr>
                <w:rFonts w:asciiTheme="minorHAnsi" w:hAnsiTheme="minorHAnsi" w:cstheme="minorHAnsi"/>
                <w:bCs/>
                <w:sz w:val="18"/>
                <w:szCs w:val="18"/>
                <w:lang w:val="en-US" w:eastAsia="es-ES"/>
              </w:rPr>
              <w:t xml:space="preserve"> </w:t>
            </w:r>
            <w:r w:rsidR="004936CA">
              <w:rPr>
                <w:rFonts w:asciiTheme="minorHAnsi" w:hAnsiTheme="minorHAnsi" w:cstheme="minorHAnsi"/>
                <w:bCs/>
                <w:sz w:val="18"/>
                <w:szCs w:val="18"/>
                <w:lang w:val="en-US" w:eastAsia="es-ES"/>
              </w:rPr>
              <w:t>on</w:t>
            </w:r>
            <w:r w:rsidR="000205AE">
              <w:rPr>
                <w:rFonts w:asciiTheme="minorHAnsi" w:hAnsiTheme="minorHAnsi" w:cstheme="minorHAnsi"/>
                <w:bCs/>
                <w:sz w:val="18"/>
                <w:szCs w:val="18"/>
                <w:lang w:val="en-US" w:eastAsia="es-ES"/>
              </w:rPr>
              <w:t xml:space="preserve"> </w:t>
            </w:r>
            <w:r w:rsidR="00AD582A" w:rsidRPr="00AD582A">
              <w:rPr>
                <w:rFonts w:asciiTheme="minorHAnsi" w:hAnsiTheme="minorHAnsi" w:cstheme="minorHAnsi"/>
                <w:bCs/>
                <w:sz w:val="18"/>
                <w:szCs w:val="18"/>
                <w:lang w:val="en-US" w:eastAsia="es-ES"/>
              </w:rPr>
              <w:t>nutrition</w:t>
            </w:r>
          </w:p>
          <w:p w14:paraId="35E5D3F6" w14:textId="25E51355" w:rsidR="00EE25E5" w:rsidRPr="00A06E19" w:rsidRDefault="00AD582A" w:rsidP="00AD582A">
            <w:pPr>
              <w:pStyle w:val="Prrafodelista"/>
              <w:widowControl w:val="0"/>
              <w:numPr>
                <w:ilvl w:val="0"/>
                <w:numId w:val="5"/>
              </w:numPr>
              <w:ind w:left="316" w:firstLine="0"/>
              <w:contextualSpacing/>
              <w:jc w:val="both"/>
              <w:rPr>
                <w:rFonts w:asciiTheme="minorHAnsi" w:hAnsiTheme="minorHAnsi" w:cstheme="minorHAnsi"/>
                <w:bCs/>
                <w:sz w:val="18"/>
                <w:szCs w:val="18"/>
                <w:lang w:val="en-US" w:eastAsia="es-ES"/>
              </w:rPr>
            </w:pPr>
            <w:r w:rsidRPr="00AD582A">
              <w:rPr>
                <w:rFonts w:asciiTheme="minorHAnsi" w:hAnsiTheme="minorHAnsi" w:cstheme="minorHAnsi"/>
                <w:bCs/>
                <w:sz w:val="18"/>
                <w:szCs w:val="18"/>
                <w:lang w:val="en-US" w:eastAsia="es-ES"/>
              </w:rPr>
              <w:t xml:space="preserve"> Applications or systems to </w:t>
            </w:r>
            <w:r w:rsidR="00DB328B">
              <w:rPr>
                <w:rFonts w:asciiTheme="minorHAnsi" w:hAnsiTheme="minorHAnsi" w:cstheme="minorHAnsi"/>
                <w:bCs/>
                <w:sz w:val="18"/>
                <w:szCs w:val="18"/>
                <w:lang w:val="en-US" w:eastAsia="es-ES"/>
              </w:rPr>
              <w:t>confront</w:t>
            </w:r>
            <w:r w:rsidRPr="00AD582A">
              <w:rPr>
                <w:rFonts w:asciiTheme="minorHAnsi" w:hAnsiTheme="minorHAnsi" w:cstheme="minorHAnsi"/>
                <w:bCs/>
                <w:sz w:val="18"/>
                <w:szCs w:val="18"/>
                <w:lang w:val="en-US" w:eastAsia="es-ES"/>
              </w:rPr>
              <w:t xml:space="preserve"> adverse abiotic conditions</w:t>
            </w:r>
          </w:p>
        </w:tc>
        <w:tc>
          <w:tcPr>
            <w:tcW w:w="1046" w:type="dxa"/>
          </w:tcPr>
          <w:p w14:paraId="4D014EC5" w14:textId="77777777" w:rsidR="00EE25E5"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T3</w:t>
            </w:r>
            <w:proofErr w:type="spellEnd"/>
            <w:r w:rsidRPr="00A06E19">
              <w:rPr>
                <w:rFonts w:asciiTheme="minorHAnsi" w:hAnsiTheme="minorHAnsi" w:cstheme="minorHAnsi"/>
                <w:bCs/>
                <w:sz w:val="18"/>
                <w:szCs w:val="18"/>
                <w:lang w:val="en-US" w:eastAsia="es-ES"/>
              </w:rPr>
              <w:t>-A</w:t>
            </w:r>
          </w:p>
          <w:p w14:paraId="17BAF3F7" w14:textId="77777777" w:rsidR="00D31ECA" w:rsidRPr="00A06E19" w:rsidRDefault="00D31ECA" w:rsidP="00476504">
            <w:pPr>
              <w:widowControl w:val="0"/>
              <w:jc w:val="right"/>
              <w:rPr>
                <w:rFonts w:asciiTheme="minorHAnsi" w:hAnsiTheme="minorHAnsi" w:cstheme="minorHAnsi"/>
                <w:bCs/>
                <w:sz w:val="18"/>
                <w:szCs w:val="18"/>
                <w:lang w:val="en-US" w:eastAsia="es-ES"/>
              </w:rPr>
            </w:pPr>
          </w:p>
          <w:p w14:paraId="64567002"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T3</w:t>
            </w:r>
            <w:proofErr w:type="spellEnd"/>
            <w:r w:rsidRPr="00A06E19">
              <w:rPr>
                <w:rFonts w:asciiTheme="minorHAnsi" w:hAnsiTheme="minorHAnsi" w:cstheme="minorHAnsi"/>
                <w:bCs/>
                <w:sz w:val="18"/>
                <w:szCs w:val="18"/>
                <w:lang w:val="en-US" w:eastAsia="es-ES"/>
              </w:rPr>
              <w:t>-B</w:t>
            </w:r>
          </w:p>
          <w:p w14:paraId="0F0C3CF5"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T3</w:t>
            </w:r>
            <w:proofErr w:type="spellEnd"/>
            <w:r w:rsidRPr="00A06E19">
              <w:rPr>
                <w:rFonts w:asciiTheme="minorHAnsi" w:hAnsiTheme="minorHAnsi" w:cstheme="minorHAnsi"/>
                <w:bCs/>
                <w:sz w:val="18"/>
                <w:szCs w:val="18"/>
                <w:lang w:val="en-US" w:eastAsia="es-ES"/>
              </w:rPr>
              <w:t>-C</w:t>
            </w:r>
          </w:p>
          <w:p w14:paraId="638B4158" w14:textId="77777777" w:rsidR="00EE25E5" w:rsidRPr="00A06E19" w:rsidRDefault="00EE25E5" w:rsidP="00476504">
            <w:pPr>
              <w:widowControl w:val="0"/>
              <w:jc w:val="right"/>
              <w:rPr>
                <w:rFonts w:asciiTheme="minorHAnsi" w:hAnsiTheme="minorHAnsi" w:cstheme="minorHAnsi"/>
                <w:bCs/>
                <w:sz w:val="18"/>
                <w:szCs w:val="18"/>
                <w:lang w:val="en-US" w:eastAsia="es-ES"/>
              </w:rPr>
            </w:pPr>
          </w:p>
          <w:p w14:paraId="2040E422" w14:textId="77777777" w:rsidR="00EE25E5"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T3</w:t>
            </w:r>
            <w:proofErr w:type="spellEnd"/>
            <w:r w:rsidRPr="00A06E19">
              <w:rPr>
                <w:rFonts w:asciiTheme="minorHAnsi" w:hAnsiTheme="minorHAnsi" w:cstheme="minorHAnsi"/>
                <w:bCs/>
                <w:sz w:val="18"/>
                <w:szCs w:val="18"/>
                <w:lang w:val="en-US" w:eastAsia="es-ES"/>
              </w:rPr>
              <w:t>-D</w:t>
            </w:r>
          </w:p>
          <w:p w14:paraId="6F36F537" w14:textId="77777777" w:rsidR="00C53DDB" w:rsidRDefault="00C53DDB" w:rsidP="00476504">
            <w:pPr>
              <w:widowControl w:val="0"/>
              <w:jc w:val="right"/>
              <w:rPr>
                <w:rFonts w:asciiTheme="minorHAnsi" w:hAnsiTheme="minorHAnsi" w:cstheme="minorHAnsi"/>
                <w:bCs/>
                <w:sz w:val="18"/>
                <w:szCs w:val="18"/>
                <w:lang w:val="en-US" w:eastAsia="es-ES"/>
              </w:rPr>
            </w:pPr>
          </w:p>
          <w:p w14:paraId="7056AB9A" w14:textId="5F26DFC8" w:rsidR="00C53DDB" w:rsidRPr="00A06E19" w:rsidRDefault="00C53DDB"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T3</w:t>
            </w:r>
            <w:proofErr w:type="spellEnd"/>
            <w:r w:rsidRPr="00A06E19">
              <w:rPr>
                <w:rFonts w:asciiTheme="minorHAnsi" w:hAnsiTheme="minorHAnsi" w:cstheme="minorHAnsi"/>
                <w:bCs/>
                <w:sz w:val="18"/>
                <w:szCs w:val="18"/>
                <w:lang w:val="en-US" w:eastAsia="es-ES"/>
              </w:rPr>
              <w:t>-</w:t>
            </w:r>
            <w:r>
              <w:rPr>
                <w:rFonts w:asciiTheme="minorHAnsi" w:hAnsiTheme="minorHAnsi" w:cstheme="minorHAnsi"/>
                <w:bCs/>
                <w:sz w:val="18"/>
                <w:szCs w:val="18"/>
                <w:lang w:val="en-US" w:eastAsia="es-ES"/>
              </w:rPr>
              <w:t>E</w:t>
            </w:r>
          </w:p>
        </w:tc>
      </w:tr>
      <w:tr w:rsidR="00EE25E5" w:rsidRPr="00A06E19" w14:paraId="3DE7025D" w14:textId="77777777" w:rsidTr="0061455C">
        <w:trPr>
          <w:trHeight w:val="397"/>
        </w:trPr>
        <w:tc>
          <w:tcPr>
            <w:tcW w:w="4869" w:type="dxa"/>
            <w:gridSpan w:val="2"/>
            <w:shd w:val="clear" w:color="auto" w:fill="EAF1DD" w:themeFill="accent3" w:themeFillTint="33"/>
            <w:vAlign w:val="center"/>
          </w:tcPr>
          <w:p w14:paraId="140FD18E" w14:textId="78A8F119" w:rsidR="00EE25E5" w:rsidRPr="00A06E19" w:rsidRDefault="00E96623" w:rsidP="0061455C">
            <w:pPr>
              <w:widowControl w:val="0"/>
              <w:rPr>
                <w:rFonts w:asciiTheme="minorHAnsi" w:hAnsiTheme="minorHAnsi" w:cstheme="minorHAnsi"/>
                <w:b/>
                <w:bCs/>
                <w:sz w:val="18"/>
                <w:szCs w:val="18"/>
                <w:lang w:val="en-US" w:eastAsia="es-ES"/>
              </w:rPr>
            </w:pPr>
            <w:r w:rsidRPr="00E96623">
              <w:rPr>
                <w:rFonts w:asciiTheme="minorHAnsi" w:hAnsiTheme="minorHAnsi" w:cstheme="minorHAnsi"/>
                <w:b/>
                <w:bCs/>
                <w:sz w:val="18"/>
                <w:szCs w:val="18"/>
                <w:lang w:val="en-US" w:eastAsia="es-ES"/>
              </w:rPr>
              <w:t>Biotechnology, business models and socioeconomic aspects</w:t>
            </w:r>
          </w:p>
        </w:tc>
      </w:tr>
      <w:tr w:rsidR="00EE25E5" w:rsidRPr="00A06E19" w14:paraId="25CB3F28" w14:textId="77777777" w:rsidTr="00055BED">
        <w:trPr>
          <w:trHeight w:val="1702"/>
        </w:trPr>
        <w:tc>
          <w:tcPr>
            <w:tcW w:w="3823" w:type="dxa"/>
          </w:tcPr>
          <w:p w14:paraId="34D8A0E1" w14:textId="6D769329" w:rsidR="00EC118D" w:rsidRDefault="00273A55" w:rsidP="00273A55">
            <w:pPr>
              <w:pStyle w:val="Prrafodelista"/>
              <w:numPr>
                <w:ilvl w:val="0"/>
                <w:numId w:val="13"/>
              </w:numPr>
              <w:ind w:left="316" w:hanging="142"/>
              <w:contextualSpacing/>
              <w:jc w:val="both"/>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DF7B95" w:rsidRPr="00EC118D">
              <w:rPr>
                <w:rFonts w:asciiTheme="minorHAnsi" w:hAnsiTheme="minorHAnsi" w:cstheme="minorHAnsi"/>
                <w:bCs/>
                <w:sz w:val="18"/>
                <w:szCs w:val="18"/>
                <w:lang w:val="en-US" w:eastAsia="es-ES"/>
              </w:rPr>
              <w:t xml:space="preserve">Business models and </w:t>
            </w:r>
            <w:r w:rsidR="00CC6232" w:rsidRPr="00CC6232">
              <w:rPr>
                <w:rFonts w:asciiTheme="minorHAnsi" w:hAnsiTheme="minorHAnsi" w:cstheme="minorHAnsi"/>
                <w:bCs/>
                <w:sz w:val="18"/>
                <w:szCs w:val="18"/>
                <w:lang w:val="en-US" w:eastAsia="es-ES"/>
              </w:rPr>
              <w:t>entrepreneurship</w:t>
            </w:r>
            <w:r w:rsidR="00DF7B95" w:rsidRPr="00EC118D">
              <w:rPr>
                <w:rFonts w:asciiTheme="minorHAnsi" w:hAnsiTheme="minorHAnsi" w:cstheme="minorHAnsi"/>
                <w:bCs/>
                <w:sz w:val="18"/>
                <w:szCs w:val="18"/>
                <w:lang w:val="en-US" w:eastAsia="es-ES"/>
              </w:rPr>
              <w:t xml:space="preserve"> in biotechnology</w:t>
            </w:r>
          </w:p>
          <w:p w14:paraId="141DBF71" w14:textId="437E8E96" w:rsidR="00EC118D" w:rsidRDefault="00273A55" w:rsidP="00273A55">
            <w:pPr>
              <w:pStyle w:val="Prrafodelista"/>
              <w:numPr>
                <w:ilvl w:val="0"/>
                <w:numId w:val="13"/>
              </w:numPr>
              <w:ind w:left="316" w:hanging="142"/>
              <w:contextualSpacing/>
              <w:jc w:val="both"/>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DF7B95" w:rsidRPr="00EC118D">
              <w:rPr>
                <w:rFonts w:asciiTheme="minorHAnsi" w:hAnsiTheme="minorHAnsi" w:cstheme="minorHAnsi"/>
                <w:bCs/>
                <w:sz w:val="18"/>
                <w:szCs w:val="18"/>
                <w:lang w:val="en-US" w:eastAsia="es-ES"/>
              </w:rPr>
              <w:t xml:space="preserve">Collaboration and </w:t>
            </w:r>
            <w:r w:rsidR="00DE6D97">
              <w:rPr>
                <w:rFonts w:asciiTheme="minorHAnsi" w:hAnsiTheme="minorHAnsi" w:cstheme="minorHAnsi"/>
                <w:bCs/>
                <w:sz w:val="18"/>
                <w:szCs w:val="18"/>
                <w:lang w:val="en-US" w:eastAsia="es-ES"/>
              </w:rPr>
              <w:t>linkups</w:t>
            </w:r>
          </w:p>
          <w:p w14:paraId="7F8E1EBB" w14:textId="5F97CD99" w:rsidR="00273A55" w:rsidRDefault="00273A55" w:rsidP="00273A55">
            <w:pPr>
              <w:pStyle w:val="Prrafodelista"/>
              <w:numPr>
                <w:ilvl w:val="0"/>
                <w:numId w:val="13"/>
              </w:numPr>
              <w:ind w:left="316" w:hanging="142"/>
              <w:contextualSpacing/>
              <w:jc w:val="both"/>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DF7B95" w:rsidRPr="00EC118D">
              <w:rPr>
                <w:rFonts w:asciiTheme="minorHAnsi" w:hAnsiTheme="minorHAnsi" w:cstheme="minorHAnsi"/>
                <w:bCs/>
                <w:sz w:val="18"/>
                <w:szCs w:val="18"/>
                <w:lang w:val="en-US" w:eastAsia="es-ES"/>
              </w:rPr>
              <w:t>Intellectual property rights and innovation</w:t>
            </w:r>
          </w:p>
          <w:p w14:paraId="31BD7E47" w14:textId="6F707492" w:rsidR="00EE25E5" w:rsidRPr="00273A55" w:rsidRDefault="00273A55" w:rsidP="00273A55">
            <w:pPr>
              <w:pStyle w:val="Prrafodelista"/>
              <w:numPr>
                <w:ilvl w:val="0"/>
                <w:numId w:val="13"/>
              </w:numPr>
              <w:ind w:left="316" w:hanging="142"/>
              <w:contextualSpacing/>
              <w:jc w:val="both"/>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DF7B95" w:rsidRPr="00273A55">
              <w:rPr>
                <w:rFonts w:asciiTheme="minorHAnsi" w:hAnsiTheme="minorHAnsi" w:cstheme="minorHAnsi"/>
                <w:bCs/>
                <w:sz w:val="18"/>
                <w:szCs w:val="18"/>
                <w:lang w:val="en-US" w:eastAsia="es-ES"/>
              </w:rPr>
              <w:t>Alternative business models, management, technology transfer</w:t>
            </w:r>
            <w:r w:rsidR="00855C16">
              <w:rPr>
                <w:rFonts w:asciiTheme="minorHAnsi" w:hAnsiTheme="minorHAnsi" w:cstheme="minorHAnsi"/>
                <w:bCs/>
                <w:sz w:val="18"/>
                <w:szCs w:val="18"/>
                <w:lang w:val="en-US" w:eastAsia="es-ES"/>
              </w:rPr>
              <w:t>,</w:t>
            </w:r>
            <w:r w:rsidR="00DF7B95" w:rsidRPr="00273A55">
              <w:rPr>
                <w:rFonts w:asciiTheme="minorHAnsi" w:hAnsiTheme="minorHAnsi" w:cstheme="minorHAnsi"/>
                <w:bCs/>
                <w:sz w:val="18"/>
                <w:szCs w:val="18"/>
                <w:lang w:val="en-US" w:eastAsia="es-ES"/>
              </w:rPr>
              <w:t xml:space="preserve"> and </w:t>
            </w:r>
            <w:r w:rsidR="000C333C">
              <w:rPr>
                <w:rFonts w:asciiTheme="minorHAnsi" w:hAnsiTheme="minorHAnsi" w:cstheme="minorHAnsi"/>
                <w:bCs/>
                <w:sz w:val="18"/>
                <w:szCs w:val="18"/>
                <w:lang w:val="en-US" w:eastAsia="es-ES"/>
              </w:rPr>
              <w:t>o</w:t>
            </w:r>
            <w:r w:rsidR="000C333C" w:rsidRPr="000C333C">
              <w:rPr>
                <w:rFonts w:asciiTheme="minorHAnsi" w:hAnsiTheme="minorHAnsi" w:cstheme="minorHAnsi"/>
                <w:bCs/>
                <w:sz w:val="18"/>
                <w:szCs w:val="18"/>
                <w:lang w:val="en-US" w:eastAsia="es-ES"/>
              </w:rPr>
              <w:t>ther forms of finance</w:t>
            </w:r>
          </w:p>
        </w:tc>
        <w:tc>
          <w:tcPr>
            <w:tcW w:w="1046" w:type="dxa"/>
          </w:tcPr>
          <w:p w14:paraId="4DA24821"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T4</w:t>
            </w:r>
            <w:proofErr w:type="spellEnd"/>
            <w:r w:rsidRPr="00A06E19">
              <w:rPr>
                <w:rFonts w:asciiTheme="minorHAnsi" w:hAnsiTheme="minorHAnsi" w:cstheme="minorHAnsi"/>
                <w:bCs/>
                <w:sz w:val="18"/>
                <w:szCs w:val="18"/>
                <w:lang w:val="en-US" w:eastAsia="es-ES"/>
              </w:rPr>
              <w:t>-A</w:t>
            </w:r>
          </w:p>
          <w:p w14:paraId="65B5E7C3" w14:textId="77777777" w:rsidR="00EE25E5" w:rsidRPr="00A06E19" w:rsidRDefault="00EE25E5" w:rsidP="00476504">
            <w:pPr>
              <w:widowControl w:val="0"/>
              <w:jc w:val="right"/>
              <w:rPr>
                <w:rFonts w:asciiTheme="minorHAnsi" w:hAnsiTheme="minorHAnsi" w:cstheme="minorHAnsi"/>
                <w:bCs/>
                <w:sz w:val="18"/>
                <w:szCs w:val="18"/>
                <w:lang w:val="en-US" w:eastAsia="es-ES"/>
              </w:rPr>
            </w:pPr>
          </w:p>
          <w:p w14:paraId="0E891283"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T4</w:t>
            </w:r>
            <w:proofErr w:type="spellEnd"/>
            <w:r w:rsidRPr="00A06E19">
              <w:rPr>
                <w:rFonts w:asciiTheme="minorHAnsi" w:hAnsiTheme="minorHAnsi" w:cstheme="minorHAnsi"/>
                <w:bCs/>
                <w:sz w:val="18"/>
                <w:szCs w:val="18"/>
                <w:lang w:val="en-US" w:eastAsia="es-ES"/>
              </w:rPr>
              <w:t>-B</w:t>
            </w:r>
          </w:p>
          <w:p w14:paraId="4DF62E18"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T4</w:t>
            </w:r>
            <w:proofErr w:type="spellEnd"/>
            <w:r w:rsidRPr="00A06E19">
              <w:rPr>
                <w:rFonts w:asciiTheme="minorHAnsi" w:hAnsiTheme="minorHAnsi" w:cstheme="minorHAnsi"/>
                <w:bCs/>
                <w:sz w:val="18"/>
                <w:szCs w:val="18"/>
                <w:lang w:val="en-US" w:eastAsia="es-ES"/>
              </w:rPr>
              <w:t>-C</w:t>
            </w:r>
          </w:p>
          <w:p w14:paraId="2BA64C56"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T4</w:t>
            </w:r>
            <w:proofErr w:type="spellEnd"/>
            <w:r w:rsidRPr="00A06E19">
              <w:rPr>
                <w:rFonts w:asciiTheme="minorHAnsi" w:hAnsiTheme="minorHAnsi" w:cstheme="minorHAnsi"/>
                <w:bCs/>
                <w:sz w:val="18"/>
                <w:szCs w:val="18"/>
                <w:lang w:val="en-US" w:eastAsia="es-ES"/>
              </w:rPr>
              <w:t>-D</w:t>
            </w:r>
          </w:p>
        </w:tc>
      </w:tr>
      <w:tr w:rsidR="00EE25E5" w:rsidRPr="00A06E19" w14:paraId="77C1E131" w14:textId="77777777" w:rsidTr="0061455C">
        <w:trPr>
          <w:trHeight w:val="575"/>
        </w:trPr>
        <w:tc>
          <w:tcPr>
            <w:tcW w:w="4869" w:type="dxa"/>
            <w:gridSpan w:val="2"/>
            <w:shd w:val="clear" w:color="auto" w:fill="EAF1DD" w:themeFill="accent3" w:themeFillTint="33"/>
            <w:vAlign w:val="center"/>
          </w:tcPr>
          <w:p w14:paraId="0142B90D" w14:textId="0E895537" w:rsidR="00EE25E5" w:rsidRPr="00A06E19" w:rsidRDefault="00E96623" w:rsidP="0061455C">
            <w:pPr>
              <w:widowControl w:val="0"/>
              <w:rPr>
                <w:rFonts w:asciiTheme="minorHAnsi" w:hAnsiTheme="minorHAnsi" w:cstheme="minorHAnsi"/>
                <w:b/>
                <w:bCs/>
                <w:sz w:val="18"/>
                <w:szCs w:val="18"/>
                <w:lang w:val="en-US" w:eastAsia="es-ES"/>
              </w:rPr>
            </w:pPr>
            <w:r w:rsidRPr="00E96623">
              <w:rPr>
                <w:rFonts w:asciiTheme="minorHAnsi" w:hAnsiTheme="minorHAnsi" w:cstheme="minorHAnsi"/>
                <w:b/>
                <w:bCs/>
                <w:sz w:val="18"/>
                <w:szCs w:val="18"/>
                <w:lang w:val="en-US" w:eastAsia="es-ES"/>
              </w:rPr>
              <w:t xml:space="preserve">Frameworks and regulatory development in bioethics, </w:t>
            </w:r>
            <w:r w:rsidR="00A87B06" w:rsidRPr="00E96623">
              <w:rPr>
                <w:rFonts w:asciiTheme="minorHAnsi" w:hAnsiTheme="minorHAnsi" w:cstheme="minorHAnsi"/>
                <w:b/>
                <w:bCs/>
                <w:sz w:val="18"/>
                <w:szCs w:val="18"/>
                <w:lang w:val="en-US" w:eastAsia="es-ES"/>
              </w:rPr>
              <w:t>biosafety</w:t>
            </w:r>
            <w:r w:rsidR="00A87B06" w:rsidRPr="00E96623">
              <w:rPr>
                <w:rFonts w:asciiTheme="minorHAnsi" w:hAnsiTheme="minorHAnsi" w:cstheme="minorHAnsi"/>
                <w:b/>
                <w:bCs/>
                <w:sz w:val="18"/>
                <w:szCs w:val="18"/>
                <w:lang w:eastAsia="es-ES"/>
              </w:rPr>
              <w:t>,</w:t>
            </w:r>
            <w:r w:rsidRPr="00E96623">
              <w:rPr>
                <w:rFonts w:asciiTheme="minorHAnsi" w:hAnsiTheme="minorHAnsi" w:cstheme="minorHAnsi"/>
                <w:b/>
                <w:bCs/>
                <w:sz w:val="18"/>
                <w:szCs w:val="18"/>
                <w:lang w:val="en-US" w:eastAsia="es-ES"/>
              </w:rPr>
              <w:t xml:space="preserve"> and human rights (biotechnology and society)</w:t>
            </w:r>
          </w:p>
        </w:tc>
      </w:tr>
      <w:tr w:rsidR="00EE25E5" w:rsidRPr="00A06E19" w14:paraId="6F16417D" w14:textId="77777777" w:rsidTr="00055BED">
        <w:trPr>
          <w:trHeight w:val="1679"/>
        </w:trPr>
        <w:tc>
          <w:tcPr>
            <w:tcW w:w="3823" w:type="dxa"/>
          </w:tcPr>
          <w:p w14:paraId="2C314DD3" w14:textId="0FD690DD" w:rsidR="00B109CC" w:rsidRPr="00E268CC" w:rsidRDefault="00E268CC" w:rsidP="00E268CC">
            <w:pPr>
              <w:pStyle w:val="Prrafodelista"/>
              <w:numPr>
                <w:ilvl w:val="0"/>
                <w:numId w:val="14"/>
              </w:numPr>
              <w:ind w:left="316" w:hanging="142"/>
              <w:contextualSpacing/>
              <w:jc w:val="both"/>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B109CC" w:rsidRPr="00E268CC">
              <w:rPr>
                <w:rFonts w:asciiTheme="minorHAnsi" w:hAnsiTheme="minorHAnsi" w:cstheme="minorHAnsi"/>
                <w:bCs/>
                <w:sz w:val="18"/>
                <w:szCs w:val="18"/>
                <w:lang w:val="en-US" w:eastAsia="es-ES"/>
              </w:rPr>
              <w:t>Interactions between SDGs and the Convention on Biological Diversity</w:t>
            </w:r>
          </w:p>
          <w:p w14:paraId="7A835803" w14:textId="63244F6C" w:rsidR="00B109CC" w:rsidRPr="00E268CC" w:rsidRDefault="00E268CC" w:rsidP="00E268CC">
            <w:pPr>
              <w:pStyle w:val="Prrafodelista"/>
              <w:numPr>
                <w:ilvl w:val="0"/>
                <w:numId w:val="14"/>
              </w:numPr>
              <w:ind w:left="316" w:hanging="142"/>
              <w:contextualSpacing/>
              <w:jc w:val="both"/>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B109CC" w:rsidRPr="00E268CC">
              <w:rPr>
                <w:rFonts w:asciiTheme="minorHAnsi" w:hAnsiTheme="minorHAnsi" w:cstheme="minorHAnsi"/>
                <w:bCs/>
                <w:sz w:val="18"/>
                <w:szCs w:val="18"/>
                <w:lang w:val="en-US" w:eastAsia="es-ES"/>
              </w:rPr>
              <w:t xml:space="preserve">Regulatory progress in </w:t>
            </w:r>
            <w:r w:rsidR="00A638A9" w:rsidRPr="00E268CC">
              <w:rPr>
                <w:rFonts w:asciiTheme="minorHAnsi" w:hAnsiTheme="minorHAnsi" w:cstheme="minorHAnsi"/>
                <w:bCs/>
                <w:sz w:val="18"/>
                <w:szCs w:val="18"/>
                <w:lang w:val="en-US" w:eastAsia="es-ES"/>
              </w:rPr>
              <w:t xml:space="preserve">biosafety </w:t>
            </w:r>
            <w:r w:rsidR="00A638A9">
              <w:rPr>
                <w:rFonts w:asciiTheme="minorHAnsi" w:hAnsiTheme="minorHAnsi" w:cstheme="minorHAnsi"/>
                <w:bCs/>
                <w:sz w:val="18"/>
                <w:szCs w:val="18"/>
                <w:lang w:val="en-US" w:eastAsia="es-ES"/>
              </w:rPr>
              <w:t xml:space="preserve">of </w:t>
            </w:r>
            <w:r w:rsidR="007252A0" w:rsidRPr="00E268CC">
              <w:rPr>
                <w:rFonts w:asciiTheme="minorHAnsi" w:hAnsiTheme="minorHAnsi" w:cstheme="minorHAnsi"/>
                <w:bCs/>
                <w:sz w:val="18"/>
                <w:szCs w:val="18"/>
                <w:lang w:val="en-US" w:eastAsia="es-ES"/>
              </w:rPr>
              <w:t>biotechnology</w:t>
            </w:r>
            <w:r w:rsidR="007252A0" w:rsidRPr="00E268CC">
              <w:rPr>
                <w:rFonts w:asciiTheme="minorHAnsi" w:hAnsiTheme="minorHAnsi" w:cstheme="minorHAnsi"/>
                <w:bCs/>
                <w:sz w:val="18"/>
                <w:szCs w:val="18"/>
                <w:lang w:val="en-US" w:eastAsia="es-ES"/>
              </w:rPr>
              <w:t xml:space="preserve"> </w:t>
            </w:r>
          </w:p>
          <w:p w14:paraId="1BD46C6B" w14:textId="133C7DBE" w:rsidR="00B109CC" w:rsidRPr="00E268CC" w:rsidRDefault="00E268CC" w:rsidP="00E268CC">
            <w:pPr>
              <w:pStyle w:val="Prrafodelista"/>
              <w:numPr>
                <w:ilvl w:val="0"/>
                <w:numId w:val="14"/>
              </w:numPr>
              <w:ind w:left="316" w:hanging="142"/>
              <w:contextualSpacing/>
              <w:jc w:val="both"/>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B109CC" w:rsidRPr="00E268CC">
              <w:rPr>
                <w:rFonts w:asciiTheme="minorHAnsi" w:hAnsiTheme="minorHAnsi" w:cstheme="minorHAnsi"/>
                <w:bCs/>
                <w:sz w:val="18"/>
                <w:szCs w:val="18"/>
                <w:lang w:val="en-US" w:eastAsia="es-ES"/>
              </w:rPr>
              <w:t>Intellectual Property and Nagoya Protocol</w:t>
            </w:r>
          </w:p>
          <w:p w14:paraId="1548C92B" w14:textId="12B0A0AB" w:rsidR="00EE25E5" w:rsidRPr="00E268CC" w:rsidRDefault="00E268CC" w:rsidP="00E268CC">
            <w:pPr>
              <w:pStyle w:val="Prrafodelista"/>
              <w:numPr>
                <w:ilvl w:val="0"/>
                <w:numId w:val="14"/>
              </w:numPr>
              <w:ind w:left="316" w:hanging="142"/>
              <w:contextualSpacing/>
              <w:jc w:val="both"/>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B109CC" w:rsidRPr="00E268CC">
              <w:rPr>
                <w:rFonts w:asciiTheme="minorHAnsi" w:hAnsiTheme="minorHAnsi" w:cstheme="minorHAnsi"/>
                <w:bCs/>
                <w:sz w:val="18"/>
                <w:szCs w:val="18"/>
                <w:lang w:val="en-US" w:eastAsia="es-ES"/>
              </w:rPr>
              <w:t>Biotechnology and its interaction with society</w:t>
            </w:r>
          </w:p>
        </w:tc>
        <w:tc>
          <w:tcPr>
            <w:tcW w:w="1046" w:type="dxa"/>
          </w:tcPr>
          <w:p w14:paraId="245A3EB4"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T5</w:t>
            </w:r>
            <w:proofErr w:type="spellEnd"/>
            <w:r w:rsidRPr="00A06E19">
              <w:rPr>
                <w:rFonts w:asciiTheme="minorHAnsi" w:hAnsiTheme="minorHAnsi" w:cstheme="minorHAnsi"/>
                <w:bCs/>
                <w:sz w:val="18"/>
                <w:szCs w:val="18"/>
                <w:lang w:val="en-US" w:eastAsia="es-ES"/>
              </w:rPr>
              <w:t>-A</w:t>
            </w:r>
          </w:p>
          <w:p w14:paraId="35244F31" w14:textId="77777777" w:rsidR="00EE25E5" w:rsidRPr="00A06E19" w:rsidRDefault="00EE25E5" w:rsidP="00476504">
            <w:pPr>
              <w:widowControl w:val="0"/>
              <w:jc w:val="right"/>
              <w:rPr>
                <w:rFonts w:asciiTheme="minorHAnsi" w:hAnsiTheme="minorHAnsi" w:cstheme="minorHAnsi"/>
                <w:bCs/>
                <w:sz w:val="18"/>
                <w:szCs w:val="18"/>
                <w:lang w:val="en-US" w:eastAsia="es-ES"/>
              </w:rPr>
            </w:pPr>
          </w:p>
          <w:p w14:paraId="6668BDD9" w14:textId="77777777" w:rsidR="00EE25E5"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T5</w:t>
            </w:r>
            <w:proofErr w:type="spellEnd"/>
            <w:r w:rsidRPr="00A06E19">
              <w:rPr>
                <w:rFonts w:asciiTheme="minorHAnsi" w:hAnsiTheme="minorHAnsi" w:cstheme="minorHAnsi"/>
                <w:bCs/>
                <w:sz w:val="18"/>
                <w:szCs w:val="18"/>
                <w:lang w:val="en-US" w:eastAsia="es-ES"/>
              </w:rPr>
              <w:t>-B</w:t>
            </w:r>
          </w:p>
          <w:p w14:paraId="0FD2F1CE" w14:textId="77777777" w:rsidR="0036362D" w:rsidRPr="00A06E19" w:rsidRDefault="0036362D" w:rsidP="00476504">
            <w:pPr>
              <w:widowControl w:val="0"/>
              <w:jc w:val="right"/>
              <w:rPr>
                <w:rFonts w:asciiTheme="minorHAnsi" w:hAnsiTheme="minorHAnsi" w:cstheme="minorHAnsi"/>
                <w:bCs/>
                <w:sz w:val="18"/>
                <w:szCs w:val="18"/>
                <w:lang w:val="en-US" w:eastAsia="es-ES"/>
              </w:rPr>
            </w:pPr>
          </w:p>
          <w:p w14:paraId="7797296B"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T5</w:t>
            </w:r>
            <w:proofErr w:type="spellEnd"/>
            <w:r w:rsidRPr="00A06E19">
              <w:rPr>
                <w:rFonts w:asciiTheme="minorHAnsi" w:hAnsiTheme="minorHAnsi" w:cstheme="minorHAnsi"/>
                <w:bCs/>
                <w:sz w:val="18"/>
                <w:szCs w:val="18"/>
                <w:lang w:val="en-US" w:eastAsia="es-ES"/>
              </w:rPr>
              <w:t>-C</w:t>
            </w:r>
          </w:p>
          <w:p w14:paraId="33C030A0"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T5</w:t>
            </w:r>
            <w:proofErr w:type="spellEnd"/>
            <w:r w:rsidRPr="00A06E19">
              <w:rPr>
                <w:rFonts w:asciiTheme="minorHAnsi" w:hAnsiTheme="minorHAnsi" w:cstheme="minorHAnsi"/>
                <w:bCs/>
                <w:sz w:val="18"/>
                <w:szCs w:val="18"/>
                <w:lang w:val="en-US" w:eastAsia="es-ES"/>
              </w:rPr>
              <w:t>-D</w:t>
            </w:r>
          </w:p>
        </w:tc>
      </w:tr>
      <w:tr w:rsidR="00EE25E5" w:rsidRPr="00A06E19" w14:paraId="4FB29E7D" w14:textId="77777777" w:rsidTr="0061455C">
        <w:trPr>
          <w:trHeight w:val="413"/>
        </w:trPr>
        <w:tc>
          <w:tcPr>
            <w:tcW w:w="4869" w:type="dxa"/>
            <w:gridSpan w:val="2"/>
            <w:shd w:val="clear" w:color="auto" w:fill="EAF1DD" w:themeFill="accent3" w:themeFillTint="33"/>
            <w:vAlign w:val="center"/>
          </w:tcPr>
          <w:p w14:paraId="43DB50AC" w14:textId="042C0015" w:rsidR="00EE25E5" w:rsidRPr="0065343C" w:rsidRDefault="0065343C" w:rsidP="0061455C">
            <w:pPr>
              <w:contextualSpacing/>
              <w:rPr>
                <w:rFonts w:asciiTheme="minorHAnsi" w:hAnsiTheme="minorHAnsi" w:cstheme="minorHAnsi"/>
                <w:b/>
                <w:bCs/>
                <w:sz w:val="18"/>
                <w:szCs w:val="18"/>
                <w:lang w:val="en-US" w:eastAsia="es-ES"/>
              </w:rPr>
            </w:pPr>
            <w:r w:rsidRPr="0065343C">
              <w:rPr>
                <w:rFonts w:asciiTheme="minorHAnsi" w:hAnsiTheme="minorHAnsi" w:cstheme="minorHAnsi"/>
                <w:b/>
                <w:bCs/>
                <w:sz w:val="18"/>
                <w:szCs w:val="18"/>
                <w:lang w:val="en-US" w:eastAsia="es-ES"/>
              </w:rPr>
              <w:t>Livestock and aquaculture biotechnology</w:t>
            </w:r>
          </w:p>
        </w:tc>
      </w:tr>
      <w:tr w:rsidR="00EE25E5" w:rsidRPr="00A06E19" w14:paraId="3A881DFF" w14:textId="77777777" w:rsidTr="00D94BFA">
        <w:trPr>
          <w:trHeight w:val="696"/>
        </w:trPr>
        <w:tc>
          <w:tcPr>
            <w:tcW w:w="3823" w:type="dxa"/>
          </w:tcPr>
          <w:p w14:paraId="0F8D5385" w14:textId="5C9C6C87" w:rsidR="001F700F" w:rsidRPr="001F700F" w:rsidRDefault="00A06803" w:rsidP="00A06803">
            <w:pPr>
              <w:pStyle w:val="Prrafodelista"/>
              <w:numPr>
                <w:ilvl w:val="0"/>
                <w:numId w:val="7"/>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1F700F">
              <w:rPr>
                <w:rFonts w:asciiTheme="minorHAnsi" w:hAnsiTheme="minorHAnsi" w:cstheme="minorHAnsi"/>
                <w:bCs/>
                <w:sz w:val="18"/>
                <w:szCs w:val="18"/>
                <w:lang w:val="en-US" w:eastAsia="es-ES"/>
              </w:rPr>
              <w:t>B</w:t>
            </w:r>
            <w:r w:rsidR="001F700F" w:rsidRPr="001F700F">
              <w:rPr>
                <w:rFonts w:asciiTheme="minorHAnsi" w:hAnsiTheme="minorHAnsi" w:cstheme="minorHAnsi"/>
                <w:bCs/>
                <w:sz w:val="18"/>
                <w:szCs w:val="18"/>
                <w:lang w:val="en-US" w:eastAsia="es-ES"/>
              </w:rPr>
              <w:t>reeding and genetics</w:t>
            </w:r>
          </w:p>
          <w:p w14:paraId="3BC9D588" w14:textId="77FC5A8B" w:rsidR="001F700F" w:rsidRPr="001F700F" w:rsidRDefault="00A06803" w:rsidP="00A06803">
            <w:pPr>
              <w:pStyle w:val="Prrafodelista"/>
              <w:numPr>
                <w:ilvl w:val="0"/>
                <w:numId w:val="7"/>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1F700F">
              <w:rPr>
                <w:rFonts w:asciiTheme="minorHAnsi" w:hAnsiTheme="minorHAnsi" w:cstheme="minorHAnsi"/>
                <w:bCs/>
                <w:sz w:val="18"/>
                <w:szCs w:val="18"/>
                <w:lang w:val="en-US" w:eastAsia="es-ES"/>
              </w:rPr>
              <w:t>N</w:t>
            </w:r>
            <w:r w:rsidR="001F700F" w:rsidRPr="001F700F">
              <w:rPr>
                <w:rFonts w:asciiTheme="minorHAnsi" w:hAnsiTheme="minorHAnsi" w:cstheme="minorHAnsi"/>
                <w:bCs/>
                <w:sz w:val="18"/>
                <w:szCs w:val="18"/>
                <w:lang w:val="en-US" w:eastAsia="es-ES"/>
              </w:rPr>
              <w:t>utrition</w:t>
            </w:r>
          </w:p>
          <w:p w14:paraId="25E1F4F7" w14:textId="272A8F18" w:rsidR="00EE25E5" w:rsidRPr="00A06E19" w:rsidRDefault="00A06803" w:rsidP="00A06803">
            <w:pPr>
              <w:pStyle w:val="Prrafodelista"/>
              <w:widowControl w:val="0"/>
              <w:numPr>
                <w:ilvl w:val="0"/>
                <w:numId w:val="7"/>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001F700F">
              <w:rPr>
                <w:rFonts w:asciiTheme="minorHAnsi" w:hAnsiTheme="minorHAnsi" w:cstheme="minorHAnsi"/>
                <w:bCs/>
                <w:sz w:val="18"/>
                <w:szCs w:val="18"/>
                <w:lang w:val="en-US" w:eastAsia="es-ES"/>
              </w:rPr>
              <w:t>H</w:t>
            </w:r>
            <w:r w:rsidR="001F700F" w:rsidRPr="001F700F">
              <w:rPr>
                <w:rFonts w:asciiTheme="minorHAnsi" w:hAnsiTheme="minorHAnsi" w:cstheme="minorHAnsi"/>
                <w:bCs/>
                <w:sz w:val="18"/>
                <w:szCs w:val="18"/>
                <w:lang w:val="en-US" w:eastAsia="es-ES"/>
              </w:rPr>
              <w:t>ealth</w:t>
            </w:r>
          </w:p>
        </w:tc>
        <w:tc>
          <w:tcPr>
            <w:tcW w:w="1046" w:type="dxa"/>
          </w:tcPr>
          <w:p w14:paraId="687F6DC9"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T6</w:t>
            </w:r>
            <w:proofErr w:type="spellEnd"/>
            <w:r w:rsidRPr="00A06E19">
              <w:rPr>
                <w:rFonts w:asciiTheme="minorHAnsi" w:hAnsiTheme="minorHAnsi" w:cstheme="minorHAnsi"/>
                <w:bCs/>
                <w:sz w:val="18"/>
                <w:szCs w:val="18"/>
                <w:lang w:val="en-US" w:eastAsia="es-ES"/>
              </w:rPr>
              <w:t>-A</w:t>
            </w:r>
          </w:p>
          <w:p w14:paraId="7BA3B1DA"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T6</w:t>
            </w:r>
            <w:proofErr w:type="spellEnd"/>
            <w:r w:rsidRPr="00A06E19">
              <w:rPr>
                <w:rFonts w:asciiTheme="minorHAnsi" w:hAnsiTheme="minorHAnsi" w:cstheme="minorHAnsi"/>
                <w:bCs/>
                <w:sz w:val="18"/>
                <w:szCs w:val="18"/>
                <w:lang w:val="en-US" w:eastAsia="es-ES"/>
              </w:rPr>
              <w:t>-B</w:t>
            </w:r>
          </w:p>
          <w:p w14:paraId="51EADF5F" w14:textId="77777777" w:rsidR="00EE25E5" w:rsidRPr="00A06E19" w:rsidRDefault="00EE25E5" w:rsidP="00476504">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T6</w:t>
            </w:r>
            <w:proofErr w:type="spellEnd"/>
            <w:r w:rsidRPr="00A06E19">
              <w:rPr>
                <w:rFonts w:asciiTheme="minorHAnsi" w:hAnsiTheme="minorHAnsi" w:cstheme="minorHAnsi"/>
                <w:bCs/>
                <w:sz w:val="18"/>
                <w:szCs w:val="18"/>
                <w:lang w:val="en-US" w:eastAsia="es-ES"/>
              </w:rPr>
              <w:t>-C</w:t>
            </w:r>
          </w:p>
        </w:tc>
      </w:tr>
    </w:tbl>
    <w:p w14:paraId="2364D7A8" w14:textId="77777777" w:rsidR="00BC1892" w:rsidRPr="00466C3F" w:rsidRDefault="00BC1892" w:rsidP="00F96E80">
      <w:pPr>
        <w:jc w:val="both"/>
        <w:rPr>
          <w:rFonts w:asciiTheme="majorHAnsi" w:hAnsiTheme="majorHAnsi" w:cs="Noto Sans"/>
          <w:b/>
          <w:bCs/>
          <w:spacing w:val="4"/>
        </w:rPr>
      </w:pPr>
    </w:p>
    <w:p w14:paraId="6EB20D56" w14:textId="77777777" w:rsidR="00250190" w:rsidRDefault="00250190" w:rsidP="00EE25E5">
      <w:pPr>
        <w:pStyle w:val="Prrafodelista"/>
        <w:ind w:left="720"/>
        <w:rPr>
          <w:rFonts w:ascii="Times New Roman"/>
          <w:sz w:val="20"/>
        </w:rPr>
      </w:pPr>
    </w:p>
    <w:p w14:paraId="3FB69D1F" w14:textId="77777777" w:rsidR="00250190" w:rsidRDefault="00250190">
      <w:pPr>
        <w:pStyle w:val="Textoindependiente"/>
        <w:rPr>
          <w:rFonts w:ascii="Times New Roman"/>
          <w:sz w:val="20"/>
        </w:rPr>
      </w:pPr>
    </w:p>
    <w:p w14:paraId="59E2D14D" w14:textId="77777777" w:rsidR="00480B7B" w:rsidRDefault="00480B7B">
      <w:pPr>
        <w:pStyle w:val="Textoindependiente"/>
        <w:rPr>
          <w:rFonts w:ascii="Times New Roman"/>
          <w:sz w:val="20"/>
        </w:rPr>
      </w:pPr>
    </w:p>
    <w:p w14:paraId="0C671BD6" w14:textId="77777777" w:rsidR="00480B7B" w:rsidRDefault="00480B7B">
      <w:pPr>
        <w:pStyle w:val="Textoindependiente"/>
        <w:rPr>
          <w:rFonts w:ascii="Times New Roman"/>
          <w:sz w:val="20"/>
        </w:rPr>
      </w:pPr>
    </w:p>
    <w:tbl>
      <w:tblPr>
        <w:tblStyle w:val="Tablaconcuadrcula"/>
        <w:tblW w:w="0" w:type="auto"/>
        <w:tblLook w:val="04A0" w:firstRow="1" w:lastRow="0" w:firstColumn="1" w:lastColumn="0" w:noHBand="0" w:noVBand="1"/>
      </w:tblPr>
      <w:tblGrid>
        <w:gridCol w:w="3823"/>
        <w:gridCol w:w="1046"/>
      </w:tblGrid>
      <w:tr w:rsidR="00480B7B" w:rsidRPr="00A06E19" w14:paraId="3BF4ECB6" w14:textId="77777777" w:rsidTr="006276E8">
        <w:trPr>
          <w:trHeight w:val="271"/>
        </w:trPr>
        <w:tc>
          <w:tcPr>
            <w:tcW w:w="4869" w:type="dxa"/>
            <w:gridSpan w:val="2"/>
          </w:tcPr>
          <w:p w14:paraId="2B60CF14" w14:textId="77777777" w:rsidR="00480B7B" w:rsidRPr="00A06E19" w:rsidRDefault="00480B7B" w:rsidP="006276E8">
            <w:pPr>
              <w:widowControl w:val="0"/>
              <w:jc w:val="center"/>
              <w:rPr>
                <w:rFonts w:asciiTheme="minorHAnsi" w:hAnsiTheme="minorHAnsi" w:cstheme="minorHAnsi"/>
                <w:b/>
                <w:bCs/>
                <w:sz w:val="18"/>
                <w:szCs w:val="18"/>
                <w:lang w:val="en-US" w:eastAsia="es-ES"/>
              </w:rPr>
            </w:pPr>
            <w:r>
              <w:rPr>
                <w:rFonts w:asciiTheme="minorHAnsi" w:hAnsiTheme="minorHAnsi" w:cstheme="minorHAnsi"/>
                <w:b/>
                <w:bCs/>
                <w:sz w:val="18"/>
                <w:szCs w:val="18"/>
                <w:lang w:val="en-US" w:eastAsia="es-ES"/>
              </w:rPr>
              <w:t xml:space="preserve">Special </w:t>
            </w:r>
            <w:r w:rsidRPr="0065343C">
              <w:rPr>
                <w:rFonts w:asciiTheme="minorHAnsi" w:hAnsiTheme="minorHAnsi" w:cstheme="minorHAnsi"/>
                <w:b/>
                <w:bCs/>
                <w:sz w:val="18"/>
                <w:szCs w:val="18"/>
                <w:lang w:val="en-US" w:eastAsia="es-ES"/>
              </w:rPr>
              <w:t>Subject</w:t>
            </w:r>
          </w:p>
        </w:tc>
      </w:tr>
      <w:tr w:rsidR="00480B7B" w:rsidRPr="00A06E19" w14:paraId="6510ACE2" w14:textId="77777777" w:rsidTr="006276E8">
        <w:trPr>
          <w:trHeight w:val="560"/>
        </w:trPr>
        <w:tc>
          <w:tcPr>
            <w:tcW w:w="4869" w:type="dxa"/>
            <w:gridSpan w:val="2"/>
            <w:shd w:val="clear" w:color="auto" w:fill="EAF1DD" w:themeFill="accent3" w:themeFillTint="33"/>
            <w:vAlign w:val="center"/>
          </w:tcPr>
          <w:p w14:paraId="3E29CFAB" w14:textId="77777777" w:rsidR="00480B7B" w:rsidRPr="00A06E19" w:rsidRDefault="00480B7B" w:rsidP="006276E8">
            <w:pPr>
              <w:widowControl w:val="0"/>
              <w:rPr>
                <w:rFonts w:asciiTheme="minorHAnsi" w:hAnsiTheme="minorHAnsi" w:cstheme="minorHAnsi"/>
                <w:b/>
                <w:bCs/>
                <w:sz w:val="18"/>
                <w:szCs w:val="18"/>
                <w:lang w:val="en-US" w:eastAsia="es-ES"/>
              </w:rPr>
            </w:pPr>
            <w:r w:rsidRPr="00DE5384">
              <w:rPr>
                <w:rFonts w:asciiTheme="minorHAnsi" w:hAnsiTheme="minorHAnsi" w:cstheme="minorHAnsi"/>
                <w:b/>
                <w:bCs/>
                <w:sz w:val="18"/>
                <w:szCs w:val="18"/>
                <w:lang w:val="en-US" w:eastAsia="es-ES"/>
              </w:rPr>
              <w:t>Biotechnological contributions to the use of herbicides and their impact</w:t>
            </w:r>
          </w:p>
        </w:tc>
      </w:tr>
      <w:tr w:rsidR="00480B7B" w:rsidRPr="00A06E19" w14:paraId="6E67A766" w14:textId="77777777" w:rsidTr="006276E8">
        <w:trPr>
          <w:trHeight w:val="1530"/>
        </w:trPr>
        <w:tc>
          <w:tcPr>
            <w:tcW w:w="3823" w:type="dxa"/>
          </w:tcPr>
          <w:p w14:paraId="4BC54B2B" w14:textId="77777777" w:rsidR="00480B7B" w:rsidRPr="00A06803" w:rsidRDefault="00480B7B" w:rsidP="00480B7B">
            <w:pPr>
              <w:pStyle w:val="Prrafodelista"/>
              <w:numPr>
                <w:ilvl w:val="0"/>
                <w:numId w:val="9"/>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A06803">
              <w:rPr>
                <w:rFonts w:asciiTheme="minorHAnsi" w:hAnsiTheme="minorHAnsi" w:cstheme="minorHAnsi"/>
                <w:bCs/>
                <w:sz w:val="18"/>
                <w:szCs w:val="18"/>
                <w:lang w:val="en-US" w:eastAsia="es-ES"/>
              </w:rPr>
              <w:t>Environmental impact of herbicides</w:t>
            </w:r>
          </w:p>
          <w:p w14:paraId="6AE18E21" w14:textId="77777777" w:rsidR="00480B7B" w:rsidRPr="00A06803" w:rsidRDefault="00480B7B" w:rsidP="00480B7B">
            <w:pPr>
              <w:pStyle w:val="Prrafodelista"/>
              <w:numPr>
                <w:ilvl w:val="0"/>
                <w:numId w:val="9"/>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A06803">
              <w:rPr>
                <w:rFonts w:asciiTheme="minorHAnsi" w:hAnsiTheme="minorHAnsi" w:cstheme="minorHAnsi"/>
                <w:bCs/>
                <w:sz w:val="18"/>
                <w:szCs w:val="18"/>
                <w:lang w:val="en-US" w:eastAsia="es-ES"/>
              </w:rPr>
              <w:t>Scientific and traditional knowledge for weed control</w:t>
            </w:r>
          </w:p>
          <w:p w14:paraId="6A167C33" w14:textId="77777777" w:rsidR="00480B7B" w:rsidRPr="00A06803" w:rsidRDefault="00480B7B" w:rsidP="00480B7B">
            <w:pPr>
              <w:pStyle w:val="Prrafodelista"/>
              <w:numPr>
                <w:ilvl w:val="0"/>
                <w:numId w:val="9"/>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A06803">
              <w:rPr>
                <w:rFonts w:asciiTheme="minorHAnsi" w:hAnsiTheme="minorHAnsi" w:cstheme="minorHAnsi"/>
                <w:bCs/>
                <w:sz w:val="18"/>
                <w:szCs w:val="18"/>
                <w:lang w:val="en-US" w:eastAsia="es-ES"/>
              </w:rPr>
              <w:t>Detecti</w:t>
            </w:r>
            <w:r>
              <w:rPr>
                <w:rFonts w:asciiTheme="minorHAnsi" w:hAnsiTheme="minorHAnsi" w:cstheme="minorHAnsi"/>
                <w:bCs/>
                <w:sz w:val="18"/>
                <w:szCs w:val="18"/>
                <w:lang w:val="en-US" w:eastAsia="es-ES"/>
              </w:rPr>
              <w:t xml:space="preserve">ng </w:t>
            </w:r>
            <w:r w:rsidRPr="00A06803">
              <w:rPr>
                <w:rFonts w:asciiTheme="minorHAnsi" w:hAnsiTheme="minorHAnsi" w:cstheme="minorHAnsi"/>
                <w:bCs/>
                <w:sz w:val="18"/>
                <w:szCs w:val="18"/>
                <w:lang w:val="en-US" w:eastAsia="es-ES"/>
              </w:rPr>
              <w:t>and monitoring technologies</w:t>
            </w:r>
          </w:p>
          <w:p w14:paraId="7BA7A63D" w14:textId="77777777" w:rsidR="00480B7B" w:rsidRPr="00A06E19" w:rsidRDefault="00480B7B" w:rsidP="00480B7B">
            <w:pPr>
              <w:pStyle w:val="Prrafodelista"/>
              <w:numPr>
                <w:ilvl w:val="0"/>
                <w:numId w:val="9"/>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A06803">
              <w:rPr>
                <w:rFonts w:asciiTheme="minorHAnsi" w:hAnsiTheme="minorHAnsi" w:cstheme="minorHAnsi"/>
                <w:bCs/>
                <w:sz w:val="18"/>
                <w:szCs w:val="18"/>
                <w:lang w:val="en-US" w:eastAsia="es-ES"/>
              </w:rPr>
              <w:t>Challenges and opportunities for the regulation of the sustained use of glyphosate and other herbicides</w:t>
            </w:r>
          </w:p>
        </w:tc>
        <w:tc>
          <w:tcPr>
            <w:tcW w:w="1046" w:type="dxa"/>
          </w:tcPr>
          <w:p w14:paraId="69A159B5"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T7</w:t>
            </w:r>
            <w:proofErr w:type="spellEnd"/>
            <w:r w:rsidRPr="00A06E19">
              <w:rPr>
                <w:rFonts w:asciiTheme="minorHAnsi" w:hAnsiTheme="minorHAnsi" w:cstheme="minorHAnsi"/>
                <w:bCs/>
                <w:sz w:val="18"/>
                <w:szCs w:val="18"/>
                <w:lang w:val="en-US" w:eastAsia="es-ES"/>
              </w:rPr>
              <w:t>-A</w:t>
            </w:r>
          </w:p>
          <w:p w14:paraId="6DFB7627"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T7</w:t>
            </w:r>
            <w:proofErr w:type="spellEnd"/>
            <w:r w:rsidRPr="00A06E19">
              <w:rPr>
                <w:rFonts w:asciiTheme="minorHAnsi" w:hAnsiTheme="minorHAnsi" w:cstheme="minorHAnsi"/>
                <w:bCs/>
                <w:sz w:val="18"/>
                <w:szCs w:val="18"/>
                <w:lang w:val="en-US" w:eastAsia="es-ES"/>
              </w:rPr>
              <w:t>-B</w:t>
            </w:r>
          </w:p>
          <w:p w14:paraId="62F0AA9B" w14:textId="77777777" w:rsidR="00480B7B" w:rsidRPr="00A06E19" w:rsidRDefault="00480B7B" w:rsidP="006276E8">
            <w:pPr>
              <w:widowControl w:val="0"/>
              <w:jc w:val="right"/>
              <w:rPr>
                <w:rFonts w:asciiTheme="minorHAnsi" w:hAnsiTheme="minorHAnsi" w:cstheme="minorHAnsi"/>
                <w:bCs/>
                <w:sz w:val="18"/>
                <w:szCs w:val="18"/>
                <w:lang w:val="en-US" w:eastAsia="es-ES"/>
              </w:rPr>
            </w:pPr>
          </w:p>
          <w:p w14:paraId="45CDE0A3"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T7</w:t>
            </w:r>
            <w:proofErr w:type="spellEnd"/>
            <w:r w:rsidRPr="00A06E19">
              <w:rPr>
                <w:rFonts w:asciiTheme="minorHAnsi" w:hAnsiTheme="minorHAnsi" w:cstheme="minorHAnsi"/>
                <w:bCs/>
                <w:sz w:val="18"/>
                <w:szCs w:val="18"/>
                <w:lang w:val="en-US" w:eastAsia="es-ES"/>
              </w:rPr>
              <w:t>-C</w:t>
            </w:r>
          </w:p>
          <w:p w14:paraId="062FAF60"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T7</w:t>
            </w:r>
            <w:proofErr w:type="spellEnd"/>
            <w:r w:rsidRPr="00A06E19">
              <w:rPr>
                <w:rFonts w:asciiTheme="minorHAnsi" w:hAnsiTheme="minorHAnsi" w:cstheme="minorHAnsi"/>
                <w:bCs/>
                <w:sz w:val="18"/>
                <w:szCs w:val="18"/>
                <w:lang w:val="en-US" w:eastAsia="es-ES"/>
              </w:rPr>
              <w:t>-D</w:t>
            </w:r>
          </w:p>
        </w:tc>
      </w:tr>
      <w:tr w:rsidR="00480B7B" w:rsidRPr="00A06E19" w14:paraId="763F3561" w14:textId="77777777" w:rsidTr="006276E8">
        <w:trPr>
          <w:trHeight w:val="372"/>
        </w:trPr>
        <w:tc>
          <w:tcPr>
            <w:tcW w:w="4869" w:type="dxa"/>
            <w:gridSpan w:val="2"/>
            <w:shd w:val="clear" w:color="auto" w:fill="EAF1DD" w:themeFill="accent3" w:themeFillTint="33"/>
            <w:vAlign w:val="center"/>
          </w:tcPr>
          <w:p w14:paraId="198DF6BB" w14:textId="77777777" w:rsidR="00480B7B" w:rsidRPr="00A06E19" w:rsidRDefault="00480B7B" w:rsidP="006276E8">
            <w:pPr>
              <w:widowControl w:val="0"/>
              <w:rPr>
                <w:rFonts w:asciiTheme="minorHAnsi" w:hAnsiTheme="minorHAnsi" w:cstheme="minorHAnsi"/>
                <w:b/>
                <w:bCs/>
                <w:sz w:val="18"/>
                <w:szCs w:val="18"/>
                <w:lang w:val="en-US" w:eastAsia="es-ES"/>
              </w:rPr>
            </w:pPr>
            <w:r w:rsidRPr="002C4A7B">
              <w:rPr>
                <w:rFonts w:asciiTheme="minorHAnsi" w:hAnsiTheme="minorHAnsi" w:cstheme="minorHAnsi"/>
                <w:b/>
                <w:bCs/>
                <w:sz w:val="18"/>
                <w:szCs w:val="18"/>
                <w:lang w:val="en-US" w:eastAsia="es-ES"/>
              </w:rPr>
              <w:t>Cannabis</w:t>
            </w:r>
          </w:p>
        </w:tc>
      </w:tr>
      <w:tr w:rsidR="00480B7B" w:rsidRPr="00A06E19" w14:paraId="6B28FE2E" w14:textId="77777777" w:rsidTr="006276E8">
        <w:trPr>
          <w:trHeight w:val="1371"/>
        </w:trPr>
        <w:tc>
          <w:tcPr>
            <w:tcW w:w="3823" w:type="dxa"/>
          </w:tcPr>
          <w:p w14:paraId="71EFB515" w14:textId="77777777" w:rsidR="00480B7B" w:rsidRPr="00A06803" w:rsidRDefault="00480B7B" w:rsidP="00480B7B">
            <w:pPr>
              <w:pStyle w:val="Prrafodelista"/>
              <w:widowControl w:val="0"/>
              <w:numPr>
                <w:ilvl w:val="0"/>
                <w:numId w:val="10"/>
              </w:numPr>
              <w:ind w:left="316" w:firstLine="0"/>
              <w:contextualSpacing/>
              <w:rPr>
                <w:rFonts w:asciiTheme="minorHAnsi" w:hAnsiTheme="minorHAnsi" w:cstheme="minorHAnsi"/>
                <w:bCs/>
                <w:sz w:val="18"/>
                <w:szCs w:val="18"/>
                <w:lang w:val="en-US" w:eastAsia="es-ES"/>
              </w:rPr>
            </w:pPr>
            <w:r w:rsidRPr="00A06803">
              <w:rPr>
                <w:rFonts w:asciiTheme="minorHAnsi" w:hAnsiTheme="minorHAnsi" w:cstheme="minorHAnsi"/>
                <w:bCs/>
                <w:sz w:val="18"/>
                <w:szCs w:val="18"/>
                <w:lang w:val="en-US" w:eastAsia="es-ES"/>
              </w:rPr>
              <w:t>Biotechnology for production and use of cannabinoids</w:t>
            </w:r>
          </w:p>
          <w:p w14:paraId="1402E7BC" w14:textId="77777777" w:rsidR="00480B7B" w:rsidRPr="00A06803" w:rsidRDefault="00480B7B" w:rsidP="00480B7B">
            <w:pPr>
              <w:pStyle w:val="Prrafodelista"/>
              <w:widowControl w:val="0"/>
              <w:numPr>
                <w:ilvl w:val="0"/>
                <w:numId w:val="10"/>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A06803">
              <w:rPr>
                <w:rFonts w:asciiTheme="minorHAnsi" w:hAnsiTheme="minorHAnsi" w:cstheme="minorHAnsi"/>
                <w:bCs/>
                <w:sz w:val="18"/>
                <w:szCs w:val="18"/>
                <w:lang w:val="en-US" w:eastAsia="es-ES"/>
              </w:rPr>
              <w:t>Crop management practices</w:t>
            </w:r>
          </w:p>
          <w:p w14:paraId="4E80C993" w14:textId="77777777" w:rsidR="00480B7B" w:rsidRPr="00A06803" w:rsidRDefault="00480B7B" w:rsidP="00480B7B">
            <w:pPr>
              <w:pStyle w:val="Prrafodelista"/>
              <w:widowControl w:val="0"/>
              <w:numPr>
                <w:ilvl w:val="0"/>
                <w:numId w:val="10"/>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A06803">
              <w:rPr>
                <w:rFonts w:asciiTheme="minorHAnsi" w:hAnsiTheme="minorHAnsi" w:cstheme="minorHAnsi"/>
                <w:bCs/>
                <w:sz w:val="18"/>
                <w:szCs w:val="18"/>
                <w:lang w:val="en-US" w:eastAsia="es-ES"/>
              </w:rPr>
              <w:t>Generation and standardization of by-products</w:t>
            </w:r>
          </w:p>
          <w:p w14:paraId="3DC1E1AC" w14:textId="77777777" w:rsidR="00480B7B" w:rsidRPr="00A06E19" w:rsidRDefault="00480B7B" w:rsidP="00480B7B">
            <w:pPr>
              <w:pStyle w:val="Prrafodelista"/>
              <w:widowControl w:val="0"/>
              <w:numPr>
                <w:ilvl w:val="0"/>
                <w:numId w:val="10"/>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A06803">
              <w:rPr>
                <w:rFonts w:asciiTheme="minorHAnsi" w:hAnsiTheme="minorHAnsi" w:cstheme="minorHAnsi"/>
                <w:bCs/>
                <w:sz w:val="18"/>
                <w:szCs w:val="18"/>
                <w:lang w:val="en-US" w:eastAsia="es-ES"/>
              </w:rPr>
              <w:t>Experiences and challenges of the regulatory framework</w:t>
            </w:r>
          </w:p>
        </w:tc>
        <w:tc>
          <w:tcPr>
            <w:tcW w:w="1046" w:type="dxa"/>
          </w:tcPr>
          <w:p w14:paraId="51FB5215"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T8</w:t>
            </w:r>
            <w:proofErr w:type="spellEnd"/>
            <w:r w:rsidRPr="00A06E19">
              <w:rPr>
                <w:rFonts w:asciiTheme="minorHAnsi" w:hAnsiTheme="minorHAnsi" w:cstheme="minorHAnsi"/>
                <w:bCs/>
                <w:sz w:val="18"/>
                <w:szCs w:val="18"/>
                <w:lang w:val="en-US" w:eastAsia="es-ES"/>
              </w:rPr>
              <w:t>-A</w:t>
            </w:r>
          </w:p>
          <w:p w14:paraId="3188DE39" w14:textId="77777777" w:rsidR="00480B7B" w:rsidRPr="00A06E19" w:rsidRDefault="00480B7B" w:rsidP="006276E8">
            <w:pPr>
              <w:widowControl w:val="0"/>
              <w:jc w:val="right"/>
              <w:rPr>
                <w:rFonts w:asciiTheme="minorHAnsi" w:hAnsiTheme="minorHAnsi" w:cstheme="minorHAnsi"/>
                <w:bCs/>
                <w:sz w:val="18"/>
                <w:szCs w:val="18"/>
                <w:lang w:val="en-US" w:eastAsia="es-ES"/>
              </w:rPr>
            </w:pPr>
          </w:p>
          <w:p w14:paraId="6AC20E71"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T8</w:t>
            </w:r>
            <w:proofErr w:type="spellEnd"/>
            <w:r w:rsidRPr="00A06E19">
              <w:rPr>
                <w:rFonts w:asciiTheme="minorHAnsi" w:hAnsiTheme="minorHAnsi" w:cstheme="minorHAnsi"/>
                <w:bCs/>
                <w:sz w:val="18"/>
                <w:szCs w:val="18"/>
                <w:lang w:val="en-US" w:eastAsia="es-ES"/>
              </w:rPr>
              <w:t>-B</w:t>
            </w:r>
          </w:p>
          <w:p w14:paraId="31B0E7CF" w14:textId="77777777" w:rsidR="00480B7B"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w:t>
            </w:r>
            <w:r>
              <w:rPr>
                <w:rFonts w:asciiTheme="minorHAnsi" w:hAnsiTheme="minorHAnsi" w:cstheme="minorHAnsi"/>
                <w:bCs/>
                <w:sz w:val="18"/>
                <w:szCs w:val="18"/>
                <w:lang w:val="en-US" w:eastAsia="es-ES"/>
              </w:rPr>
              <w:t>8</w:t>
            </w:r>
            <w:proofErr w:type="spellEnd"/>
            <w:r w:rsidRPr="00A06E19">
              <w:rPr>
                <w:rFonts w:asciiTheme="minorHAnsi" w:hAnsiTheme="minorHAnsi" w:cstheme="minorHAnsi"/>
                <w:bCs/>
                <w:sz w:val="18"/>
                <w:szCs w:val="18"/>
                <w:lang w:val="en-US" w:eastAsia="es-ES"/>
              </w:rPr>
              <w:t>-C</w:t>
            </w:r>
          </w:p>
          <w:p w14:paraId="6AB9B31C" w14:textId="77777777" w:rsidR="00480B7B" w:rsidRPr="00A06E19" w:rsidRDefault="00480B7B" w:rsidP="006276E8">
            <w:pPr>
              <w:widowControl w:val="0"/>
              <w:jc w:val="right"/>
              <w:rPr>
                <w:rFonts w:asciiTheme="minorHAnsi" w:hAnsiTheme="minorHAnsi" w:cstheme="minorHAnsi"/>
                <w:bCs/>
                <w:sz w:val="18"/>
                <w:szCs w:val="18"/>
                <w:lang w:val="en-US" w:eastAsia="es-ES"/>
              </w:rPr>
            </w:pPr>
          </w:p>
          <w:p w14:paraId="71191AE0"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w:t>
            </w:r>
            <w:r>
              <w:rPr>
                <w:rFonts w:asciiTheme="minorHAnsi" w:hAnsiTheme="minorHAnsi" w:cstheme="minorHAnsi"/>
                <w:bCs/>
                <w:sz w:val="18"/>
                <w:szCs w:val="18"/>
                <w:lang w:val="en-US" w:eastAsia="es-ES"/>
              </w:rPr>
              <w:t>8</w:t>
            </w:r>
            <w:proofErr w:type="spellEnd"/>
            <w:r w:rsidRPr="00A06E19">
              <w:rPr>
                <w:rFonts w:asciiTheme="minorHAnsi" w:hAnsiTheme="minorHAnsi" w:cstheme="minorHAnsi"/>
                <w:bCs/>
                <w:sz w:val="18"/>
                <w:szCs w:val="18"/>
                <w:lang w:val="en-US" w:eastAsia="es-ES"/>
              </w:rPr>
              <w:t>-D</w:t>
            </w:r>
          </w:p>
        </w:tc>
      </w:tr>
      <w:tr w:rsidR="00480B7B" w:rsidRPr="00A06E19" w14:paraId="4C4DB7E5" w14:textId="77777777" w:rsidTr="006276E8">
        <w:trPr>
          <w:trHeight w:val="372"/>
        </w:trPr>
        <w:tc>
          <w:tcPr>
            <w:tcW w:w="4869" w:type="dxa"/>
            <w:gridSpan w:val="2"/>
            <w:shd w:val="clear" w:color="auto" w:fill="EAF1DD" w:themeFill="accent3" w:themeFillTint="33"/>
            <w:vAlign w:val="center"/>
          </w:tcPr>
          <w:p w14:paraId="1EAC1FD4" w14:textId="77777777" w:rsidR="00480B7B" w:rsidRPr="00A06E19" w:rsidRDefault="00480B7B" w:rsidP="006276E8">
            <w:pPr>
              <w:widowControl w:val="0"/>
              <w:rPr>
                <w:rFonts w:asciiTheme="minorHAnsi" w:hAnsiTheme="minorHAnsi" w:cstheme="minorHAnsi"/>
                <w:b/>
                <w:bCs/>
                <w:sz w:val="18"/>
                <w:szCs w:val="18"/>
                <w:lang w:val="en-US" w:eastAsia="es-ES"/>
              </w:rPr>
            </w:pPr>
            <w:r w:rsidRPr="00DE5384">
              <w:rPr>
                <w:rFonts w:asciiTheme="minorHAnsi" w:hAnsiTheme="minorHAnsi" w:cstheme="minorHAnsi"/>
                <w:b/>
                <w:bCs/>
                <w:sz w:val="18"/>
                <w:szCs w:val="18"/>
                <w:lang w:val="en-US" w:eastAsia="es-ES"/>
              </w:rPr>
              <w:t xml:space="preserve">Solutions and challenges </w:t>
            </w:r>
            <w:r w:rsidRPr="00CB6DC7">
              <w:rPr>
                <w:rFonts w:asciiTheme="minorHAnsi" w:hAnsiTheme="minorHAnsi" w:cstheme="minorHAnsi"/>
                <w:b/>
                <w:bCs/>
                <w:sz w:val="18"/>
                <w:szCs w:val="18"/>
                <w:lang w:val="en-US" w:eastAsia="es-ES"/>
              </w:rPr>
              <w:t>in the face of</w:t>
            </w:r>
            <w:r w:rsidRPr="00DE5384">
              <w:rPr>
                <w:rFonts w:asciiTheme="minorHAnsi" w:hAnsiTheme="minorHAnsi" w:cstheme="minorHAnsi"/>
                <w:b/>
                <w:bCs/>
                <w:sz w:val="18"/>
                <w:szCs w:val="18"/>
                <w:lang w:val="en-US" w:eastAsia="es-ES"/>
              </w:rPr>
              <w:t xml:space="preserve"> COVID-19</w:t>
            </w:r>
          </w:p>
        </w:tc>
      </w:tr>
      <w:tr w:rsidR="00480B7B" w:rsidRPr="00A06E19" w14:paraId="7A69BE5A" w14:textId="77777777" w:rsidTr="006276E8">
        <w:trPr>
          <w:trHeight w:val="1938"/>
        </w:trPr>
        <w:tc>
          <w:tcPr>
            <w:tcW w:w="3823" w:type="dxa"/>
          </w:tcPr>
          <w:p w14:paraId="5C94A8A7" w14:textId="77777777" w:rsidR="00480B7B" w:rsidRPr="00737955" w:rsidRDefault="00480B7B" w:rsidP="00480B7B">
            <w:pPr>
              <w:pStyle w:val="Prrafodelista"/>
              <w:numPr>
                <w:ilvl w:val="0"/>
                <w:numId w:val="15"/>
              </w:numPr>
              <w:ind w:left="316" w:firstLine="0"/>
              <w:contextualSpacing/>
              <w:rPr>
                <w:rFonts w:asciiTheme="minorHAnsi" w:hAnsiTheme="minorHAnsi" w:cstheme="minorHAnsi"/>
                <w:bCs/>
                <w:sz w:val="18"/>
                <w:szCs w:val="18"/>
                <w:lang w:val="en-US" w:eastAsia="es-ES"/>
              </w:rPr>
            </w:pPr>
            <w:r w:rsidRPr="00357C27">
              <w:rPr>
                <w:rFonts w:asciiTheme="minorHAnsi" w:hAnsiTheme="minorHAnsi" w:cstheme="minorHAnsi"/>
                <w:bCs/>
                <w:sz w:val="18"/>
                <w:szCs w:val="18"/>
                <w:lang w:val="en-US" w:eastAsia="es-ES"/>
              </w:rPr>
              <w:t xml:space="preserve"> </w:t>
            </w:r>
            <w:r w:rsidRPr="00737955">
              <w:rPr>
                <w:rFonts w:asciiTheme="minorHAnsi" w:hAnsiTheme="minorHAnsi" w:cstheme="minorHAnsi"/>
                <w:bCs/>
                <w:sz w:val="18"/>
                <w:szCs w:val="18"/>
                <w:lang w:val="en-US" w:eastAsia="es-ES"/>
              </w:rPr>
              <w:t>Vaccines against SARS-C</w:t>
            </w:r>
            <w:r>
              <w:rPr>
                <w:rFonts w:asciiTheme="minorHAnsi" w:hAnsiTheme="minorHAnsi" w:cstheme="minorHAnsi"/>
                <w:bCs/>
                <w:sz w:val="18"/>
                <w:szCs w:val="18"/>
                <w:lang w:val="en-US" w:eastAsia="es-ES"/>
              </w:rPr>
              <w:t>o</w:t>
            </w:r>
            <w:r w:rsidRPr="00737955">
              <w:rPr>
                <w:rFonts w:asciiTheme="minorHAnsi" w:hAnsiTheme="minorHAnsi" w:cstheme="minorHAnsi"/>
                <w:bCs/>
                <w:sz w:val="18"/>
                <w:szCs w:val="18"/>
                <w:lang w:val="en-US" w:eastAsia="es-ES"/>
              </w:rPr>
              <w:t>V-2 in early stages of development</w:t>
            </w:r>
          </w:p>
          <w:p w14:paraId="4E16EE0D" w14:textId="77777777" w:rsidR="00480B7B" w:rsidRPr="00737955" w:rsidRDefault="00480B7B" w:rsidP="00480B7B">
            <w:pPr>
              <w:pStyle w:val="Prrafodelista"/>
              <w:numPr>
                <w:ilvl w:val="0"/>
                <w:numId w:val="15"/>
              </w:numPr>
              <w:ind w:left="316" w:firstLine="0"/>
              <w:contextualSpacing/>
              <w:rPr>
                <w:rFonts w:asciiTheme="minorHAnsi" w:hAnsiTheme="minorHAnsi" w:cstheme="minorHAnsi"/>
                <w:bCs/>
                <w:sz w:val="18"/>
                <w:szCs w:val="18"/>
                <w:lang w:val="en-US" w:eastAsia="es-ES"/>
              </w:rPr>
            </w:pPr>
            <w:r>
              <w:rPr>
                <w:rFonts w:asciiTheme="minorHAnsi" w:hAnsiTheme="minorHAnsi" w:cstheme="minorHAnsi"/>
                <w:bCs/>
                <w:sz w:val="18"/>
                <w:szCs w:val="18"/>
                <w:lang w:val="en-US" w:eastAsia="es-ES"/>
              </w:rPr>
              <w:t xml:space="preserve"> </w:t>
            </w:r>
            <w:r w:rsidRPr="00737955">
              <w:rPr>
                <w:rFonts w:asciiTheme="minorHAnsi" w:hAnsiTheme="minorHAnsi" w:cstheme="minorHAnsi"/>
                <w:bCs/>
                <w:sz w:val="18"/>
                <w:szCs w:val="18"/>
                <w:lang w:val="en-US" w:eastAsia="es-ES"/>
              </w:rPr>
              <w:t>Treatments against SARS-C</w:t>
            </w:r>
            <w:r>
              <w:rPr>
                <w:rFonts w:asciiTheme="minorHAnsi" w:hAnsiTheme="minorHAnsi" w:cstheme="minorHAnsi"/>
                <w:bCs/>
                <w:sz w:val="18"/>
                <w:szCs w:val="18"/>
                <w:lang w:val="en-US" w:eastAsia="es-ES"/>
              </w:rPr>
              <w:t>o</w:t>
            </w:r>
            <w:r w:rsidRPr="00737955">
              <w:rPr>
                <w:rFonts w:asciiTheme="minorHAnsi" w:hAnsiTheme="minorHAnsi" w:cstheme="minorHAnsi"/>
                <w:bCs/>
                <w:sz w:val="18"/>
                <w:szCs w:val="18"/>
                <w:lang w:val="en-US" w:eastAsia="es-ES"/>
              </w:rPr>
              <w:t>V-2 based on recombinant proteins, extracts</w:t>
            </w:r>
            <w:r w:rsidRPr="00737955">
              <w:rPr>
                <w:rFonts w:asciiTheme="minorHAnsi" w:hAnsiTheme="minorHAnsi" w:cstheme="minorHAnsi"/>
                <w:bCs/>
                <w:sz w:val="18"/>
                <w:szCs w:val="18"/>
                <w:lang w:eastAsia="es-ES"/>
              </w:rPr>
              <w:t>,</w:t>
            </w:r>
            <w:r w:rsidRPr="00737955">
              <w:rPr>
                <w:rFonts w:asciiTheme="minorHAnsi" w:hAnsiTheme="minorHAnsi" w:cstheme="minorHAnsi"/>
                <w:bCs/>
                <w:sz w:val="18"/>
                <w:szCs w:val="18"/>
                <w:lang w:val="en-US" w:eastAsia="es-ES"/>
              </w:rPr>
              <w:t xml:space="preserve"> and metabolites</w:t>
            </w:r>
          </w:p>
          <w:p w14:paraId="60B74B54" w14:textId="77777777" w:rsidR="00480B7B" w:rsidRPr="00737955" w:rsidRDefault="00480B7B" w:rsidP="00480B7B">
            <w:pPr>
              <w:pStyle w:val="Prrafodelista"/>
              <w:numPr>
                <w:ilvl w:val="0"/>
                <w:numId w:val="15"/>
              </w:numPr>
              <w:ind w:left="316" w:firstLine="0"/>
              <w:contextualSpacing/>
              <w:rPr>
                <w:rFonts w:asciiTheme="minorHAnsi" w:hAnsiTheme="minorHAnsi" w:cstheme="minorHAnsi"/>
                <w:bCs/>
                <w:sz w:val="18"/>
                <w:szCs w:val="18"/>
                <w:lang w:val="en-US" w:eastAsia="es-ES"/>
              </w:rPr>
            </w:pPr>
            <w:r w:rsidRPr="00737955">
              <w:rPr>
                <w:rFonts w:asciiTheme="minorHAnsi" w:hAnsiTheme="minorHAnsi" w:cstheme="minorHAnsi"/>
                <w:bCs/>
                <w:sz w:val="18"/>
                <w:szCs w:val="18"/>
                <w:lang w:val="en-US" w:eastAsia="es-ES"/>
              </w:rPr>
              <w:t xml:space="preserve"> Alternative disinfectant agents against SARS-COV-2</w:t>
            </w:r>
          </w:p>
          <w:p w14:paraId="72D1B0DA" w14:textId="77777777" w:rsidR="00480B7B" w:rsidRPr="00A06E19" w:rsidRDefault="00480B7B" w:rsidP="00480B7B">
            <w:pPr>
              <w:pStyle w:val="Prrafodelista"/>
              <w:widowControl w:val="0"/>
              <w:numPr>
                <w:ilvl w:val="0"/>
                <w:numId w:val="15"/>
              </w:numPr>
              <w:ind w:left="316" w:firstLine="0"/>
              <w:contextualSpacing/>
              <w:rPr>
                <w:rFonts w:asciiTheme="minorHAnsi" w:hAnsiTheme="minorHAnsi" w:cstheme="minorHAnsi"/>
                <w:bCs/>
                <w:sz w:val="18"/>
                <w:szCs w:val="18"/>
                <w:lang w:val="en-US" w:eastAsia="es-ES"/>
              </w:rPr>
            </w:pPr>
            <w:r w:rsidRPr="00737955">
              <w:rPr>
                <w:rFonts w:asciiTheme="minorHAnsi" w:hAnsiTheme="minorHAnsi" w:cstheme="minorHAnsi"/>
                <w:bCs/>
                <w:sz w:val="18"/>
                <w:szCs w:val="18"/>
                <w:lang w:val="en-US" w:eastAsia="es-ES"/>
              </w:rPr>
              <w:t xml:space="preserve"> Cost-effective</w:t>
            </w:r>
            <w:r>
              <w:rPr>
                <w:rFonts w:asciiTheme="minorHAnsi" w:hAnsiTheme="minorHAnsi" w:cstheme="minorHAnsi"/>
                <w:bCs/>
                <w:sz w:val="18"/>
                <w:szCs w:val="18"/>
                <w:lang w:val="en-US" w:eastAsia="es-ES"/>
              </w:rPr>
              <w:t>ness</w:t>
            </w:r>
            <w:r w:rsidRPr="00737955">
              <w:rPr>
                <w:rFonts w:asciiTheme="minorHAnsi" w:hAnsiTheme="minorHAnsi" w:cstheme="minorHAnsi"/>
                <w:bCs/>
                <w:sz w:val="18"/>
                <w:szCs w:val="18"/>
                <w:lang w:val="en-US" w:eastAsia="es-ES"/>
              </w:rPr>
              <w:t xml:space="preserve"> diagnosis against SARS-CoV-2</w:t>
            </w:r>
          </w:p>
        </w:tc>
        <w:tc>
          <w:tcPr>
            <w:tcW w:w="1046" w:type="dxa"/>
          </w:tcPr>
          <w:p w14:paraId="717A8524"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w:t>
            </w:r>
            <w:r>
              <w:rPr>
                <w:rFonts w:asciiTheme="minorHAnsi" w:hAnsiTheme="minorHAnsi" w:cstheme="minorHAnsi"/>
                <w:bCs/>
                <w:sz w:val="18"/>
                <w:szCs w:val="18"/>
                <w:lang w:val="en-US" w:eastAsia="es-ES"/>
              </w:rPr>
              <w:t>9</w:t>
            </w:r>
            <w:proofErr w:type="spellEnd"/>
            <w:r w:rsidRPr="00A06E19">
              <w:rPr>
                <w:rFonts w:asciiTheme="minorHAnsi" w:hAnsiTheme="minorHAnsi" w:cstheme="minorHAnsi"/>
                <w:bCs/>
                <w:sz w:val="18"/>
                <w:szCs w:val="18"/>
                <w:lang w:val="en-US" w:eastAsia="es-ES"/>
              </w:rPr>
              <w:t>-A</w:t>
            </w:r>
          </w:p>
          <w:p w14:paraId="0452B04A" w14:textId="77777777" w:rsidR="00480B7B" w:rsidRPr="00A06E19" w:rsidRDefault="00480B7B" w:rsidP="006276E8">
            <w:pPr>
              <w:widowControl w:val="0"/>
              <w:jc w:val="right"/>
              <w:rPr>
                <w:rFonts w:asciiTheme="minorHAnsi" w:hAnsiTheme="minorHAnsi" w:cstheme="minorHAnsi"/>
                <w:bCs/>
                <w:sz w:val="18"/>
                <w:szCs w:val="18"/>
                <w:lang w:val="en-US" w:eastAsia="es-ES"/>
              </w:rPr>
            </w:pPr>
          </w:p>
          <w:p w14:paraId="7341C43F"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w:t>
            </w:r>
            <w:r>
              <w:rPr>
                <w:rFonts w:asciiTheme="minorHAnsi" w:hAnsiTheme="minorHAnsi" w:cstheme="minorHAnsi"/>
                <w:bCs/>
                <w:sz w:val="18"/>
                <w:szCs w:val="18"/>
                <w:lang w:val="en-US" w:eastAsia="es-ES"/>
              </w:rPr>
              <w:t>9</w:t>
            </w:r>
            <w:proofErr w:type="spellEnd"/>
            <w:r w:rsidRPr="00A06E19">
              <w:rPr>
                <w:rFonts w:asciiTheme="minorHAnsi" w:hAnsiTheme="minorHAnsi" w:cstheme="minorHAnsi"/>
                <w:bCs/>
                <w:sz w:val="18"/>
                <w:szCs w:val="18"/>
                <w:lang w:val="en-US" w:eastAsia="es-ES"/>
              </w:rPr>
              <w:t>-B</w:t>
            </w:r>
          </w:p>
          <w:p w14:paraId="3D129C06" w14:textId="77777777" w:rsidR="00480B7B" w:rsidRPr="00A06E19" w:rsidRDefault="00480B7B" w:rsidP="006276E8">
            <w:pPr>
              <w:widowControl w:val="0"/>
              <w:jc w:val="right"/>
              <w:rPr>
                <w:rFonts w:asciiTheme="minorHAnsi" w:hAnsiTheme="minorHAnsi" w:cstheme="minorHAnsi"/>
                <w:bCs/>
                <w:sz w:val="18"/>
                <w:szCs w:val="18"/>
                <w:lang w:val="en-US" w:eastAsia="es-ES"/>
              </w:rPr>
            </w:pPr>
          </w:p>
          <w:p w14:paraId="0DF864D4" w14:textId="77777777" w:rsidR="00480B7B" w:rsidRPr="00A06E19" w:rsidRDefault="00480B7B" w:rsidP="006276E8">
            <w:pPr>
              <w:widowControl w:val="0"/>
              <w:jc w:val="right"/>
              <w:rPr>
                <w:rFonts w:asciiTheme="minorHAnsi" w:hAnsiTheme="minorHAnsi" w:cstheme="minorHAnsi"/>
                <w:bCs/>
                <w:sz w:val="18"/>
                <w:szCs w:val="18"/>
                <w:lang w:val="en-US" w:eastAsia="es-ES"/>
              </w:rPr>
            </w:pPr>
          </w:p>
          <w:p w14:paraId="0D40D9E8"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T9</w:t>
            </w:r>
            <w:proofErr w:type="spellEnd"/>
            <w:r w:rsidRPr="00A06E19">
              <w:rPr>
                <w:rFonts w:asciiTheme="minorHAnsi" w:hAnsiTheme="minorHAnsi" w:cstheme="minorHAnsi"/>
                <w:bCs/>
                <w:sz w:val="18"/>
                <w:szCs w:val="18"/>
                <w:lang w:val="en-US" w:eastAsia="es-ES"/>
              </w:rPr>
              <w:t>-C</w:t>
            </w:r>
          </w:p>
          <w:p w14:paraId="0BF4584D" w14:textId="77777777" w:rsidR="00480B7B" w:rsidRPr="00A06E19" w:rsidRDefault="00480B7B" w:rsidP="006276E8">
            <w:pPr>
              <w:widowControl w:val="0"/>
              <w:jc w:val="right"/>
              <w:rPr>
                <w:rFonts w:asciiTheme="minorHAnsi" w:hAnsiTheme="minorHAnsi" w:cstheme="minorHAnsi"/>
                <w:bCs/>
                <w:sz w:val="18"/>
                <w:szCs w:val="18"/>
                <w:lang w:val="en-US" w:eastAsia="es-ES"/>
              </w:rPr>
            </w:pPr>
          </w:p>
          <w:p w14:paraId="37EC2C3C" w14:textId="77777777" w:rsidR="00480B7B" w:rsidRPr="00A06E19" w:rsidRDefault="00480B7B" w:rsidP="006276E8">
            <w:pPr>
              <w:widowControl w:val="0"/>
              <w:jc w:val="right"/>
              <w:rPr>
                <w:rFonts w:asciiTheme="minorHAnsi" w:hAnsiTheme="minorHAnsi" w:cstheme="minorHAnsi"/>
                <w:bCs/>
                <w:sz w:val="18"/>
                <w:szCs w:val="18"/>
                <w:lang w:val="en-US" w:eastAsia="es-ES"/>
              </w:rPr>
            </w:pPr>
            <w:proofErr w:type="spellStart"/>
            <w:r w:rsidRPr="00A06E19">
              <w:rPr>
                <w:rFonts w:asciiTheme="minorHAnsi" w:hAnsiTheme="minorHAnsi" w:cstheme="minorHAnsi"/>
                <w:bCs/>
                <w:sz w:val="18"/>
                <w:szCs w:val="18"/>
                <w:lang w:val="en-US" w:eastAsia="es-ES"/>
              </w:rPr>
              <w:t>T9</w:t>
            </w:r>
            <w:proofErr w:type="spellEnd"/>
            <w:r w:rsidRPr="00A06E19">
              <w:rPr>
                <w:rFonts w:asciiTheme="minorHAnsi" w:hAnsiTheme="minorHAnsi" w:cstheme="minorHAnsi"/>
                <w:bCs/>
                <w:sz w:val="18"/>
                <w:szCs w:val="18"/>
                <w:lang w:val="en-US" w:eastAsia="es-ES"/>
              </w:rPr>
              <w:t>-D</w:t>
            </w:r>
          </w:p>
        </w:tc>
      </w:tr>
    </w:tbl>
    <w:p w14:paraId="45B88A9D" w14:textId="77777777" w:rsidR="00480B7B" w:rsidRPr="00466C3F" w:rsidRDefault="00480B7B" w:rsidP="00480B7B">
      <w:pPr>
        <w:jc w:val="both"/>
        <w:rPr>
          <w:rFonts w:asciiTheme="majorHAnsi" w:hAnsiTheme="majorHAnsi" w:cs="Noto Sans"/>
          <w:b/>
          <w:bCs/>
          <w:spacing w:val="4"/>
        </w:rPr>
      </w:pPr>
    </w:p>
    <w:p w14:paraId="53AA960E" w14:textId="77777777" w:rsidR="00480B7B" w:rsidRDefault="00480B7B" w:rsidP="00480B7B">
      <w:pPr>
        <w:pStyle w:val="Prrafodelista"/>
        <w:ind w:left="720"/>
        <w:rPr>
          <w:rFonts w:ascii="Times New Roman"/>
          <w:sz w:val="20"/>
        </w:rPr>
      </w:pPr>
    </w:p>
    <w:p w14:paraId="013D4567" w14:textId="77777777" w:rsidR="00250190" w:rsidRDefault="00250190">
      <w:pPr>
        <w:pStyle w:val="Textoindependiente"/>
        <w:rPr>
          <w:rFonts w:ascii="Times New Roman"/>
          <w:sz w:val="20"/>
        </w:rPr>
      </w:pPr>
    </w:p>
    <w:p w14:paraId="269C2BA7" w14:textId="77777777" w:rsidR="00250190" w:rsidRPr="00EE25E5" w:rsidRDefault="00250190" w:rsidP="00BC1892">
      <w:pPr>
        <w:pStyle w:val="Textoindependiente"/>
        <w:spacing w:before="11"/>
        <w:rPr>
          <w:sz w:val="22"/>
          <w:szCs w:val="22"/>
        </w:rPr>
      </w:pPr>
    </w:p>
    <w:sectPr w:rsidR="00250190" w:rsidRPr="00EE25E5" w:rsidSect="00EE25E5">
      <w:type w:val="continuous"/>
      <w:pgSz w:w="12240" w:h="15840"/>
      <w:pgMar w:top="851" w:right="851" w:bottom="851" w:left="85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91F6E" w14:textId="77777777" w:rsidR="000216B4" w:rsidRDefault="000216B4" w:rsidP="00BC1892">
      <w:r>
        <w:separator/>
      </w:r>
    </w:p>
  </w:endnote>
  <w:endnote w:type="continuationSeparator" w:id="0">
    <w:p w14:paraId="4F9067DA" w14:textId="77777777" w:rsidR="000216B4" w:rsidRDefault="000216B4" w:rsidP="00BC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9567A" w14:textId="77777777" w:rsidR="000216B4" w:rsidRDefault="000216B4" w:rsidP="00BC1892">
      <w:r>
        <w:separator/>
      </w:r>
    </w:p>
  </w:footnote>
  <w:footnote w:type="continuationSeparator" w:id="0">
    <w:p w14:paraId="01C956FA" w14:textId="77777777" w:rsidR="000216B4" w:rsidRDefault="000216B4" w:rsidP="00BC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8251" w14:textId="77777777" w:rsidR="00BC1892" w:rsidRDefault="00BC1892">
    <w:pPr>
      <w:pStyle w:val="Encabezado"/>
    </w:pPr>
    <w:r>
      <w:rPr>
        <w:noProof/>
      </w:rPr>
      <mc:AlternateContent>
        <mc:Choice Requires="wps">
          <w:drawing>
            <wp:anchor distT="0" distB="0" distL="114300" distR="114300" simplePos="0" relativeHeight="251659264" behindDoc="0" locked="0" layoutInCell="1" allowOverlap="1" wp14:anchorId="496E5AE7" wp14:editId="29A233E0">
              <wp:simplePos x="0" y="0"/>
              <wp:positionH relativeFrom="page">
                <wp:posOffset>2684882</wp:posOffset>
              </wp:positionH>
              <wp:positionV relativeFrom="page">
                <wp:posOffset>925373</wp:posOffset>
              </wp:positionV>
              <wp:extent cx="4732655" cy="24130"/>
              <wp:effectExtent l="0" t="0" r="0" b="0"/>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2655" cy="24130"/>
                      </a:xfrm>
                      <a:prstGeom prst="rect">
                        <a:avLst/>
                      </a:prstGeom>
                      <a:solidFill>
                        <a:srgbClr val="85C0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09BFD" id="Rectangle 19" o:spid="_x0000_s1026" style="position:absolute;margin-left:211.4pt;margin-top:72.85pt;width:372.65pt;height: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" fillcolor="#85c041" stroked="f">
              <w10:wrap anchorx="page" anchory="page"/>
            </v:rect>
          </w:pict>
        </mc:Fallback>
      </mc:AlternateContent>
    </w:r>
    <w:r>
      <w:rPr>
        <w:rFonts w:eastAsia="Times New Roman" w:cs="Times New Roman"/>
        <w:b/>
        <w:bCs/>
        <w:noProof/>
        <w:color w:val="000000" w:themeColor="text1"/>
        <w:kern w:val="36"/>
        <w:lang w:eastAsia="es-MX"/>
      </w:rPr>
      <w:drawing>
        <wp:inline distT="0" distB="0" distL="0" distR="0" wp14:anchorId="4EACD7B0" wp14:editId="57DB676F">
          <wp:extent cx="2421331" cy="6746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gotipo RedBio-02.jpg"/>
                  <pic:cNvPicPr/>
                </pic:nvPicPr>
                <pic:blipFill>
                  <a:blip r:embed="rId1">
                    <a:extLst>
                      <a:ext uri="{28A0092B-C50C-407E-A947-70E740481C1C}">
                        <a14:useLocalDpi xmlns:a14="http://schemas.microsoft.com/office/drawing/2010/main" val="0"/>
                      </a:ext>
                    </a:extLst>
                  </a:blip>
                  <a:stretch>
                    <a:fillRect/>
                  </a:stretch>
                </pic:blipFill>
                <pic:spPr>
                  <a:xfrm>
                    <a:off x="0" y="0"/>
                    <a:ext cx="2460970" cy="6857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1E7"/>
    <w:multiLevelType w:val="hybridMultilevel"/>
    <w:tmpl w:val="4FEA4DB8"/>
    <w:lvl w:ilvl="0" w:tplc="FFFFFFFF">
      <w:start w:val="1"/>
      <w:numFmt w:val="lowerLetter"/>
      <w:lvlText w:val="%1."/>
      <w:lvlJc w:val="left"/>
      <w:pPr>
        <w:ind w:left="764" w:hanging="360"/>
      </w:pPr>
      <w:rPr>
        <w:rFonts w:asciiTheme="minorHAnsi" w:eastAsia="Arial Black" w:hAnsiTheme="minorHAnsi" w:cstheme="minorHAnsi"/>
      </w:r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1" w15:restartNumberingAfterBreak="0">
    <w:nsid w:val="059D7D47"/>
    <w:multiLevelType w:val="hybridMultilevel"/>
    <w:tmpl w:val="D268833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D00881"/>
    <w:multiLevelType w:val="hybridMultilevel"/>
    <w:tmpl w:val="F9C6D182"/>
    <w:lvl w:ilvl="0" w:tplc="FFE8EAEA">
      <w:start w:val="1"/>
      <w:numFmt w:val="lowerLetter"/>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F82D42"/>
    <w:multiLevelType w:val="hybridMultilevel"/>
    <w:tmpl w:val="F13051D4"/>
    <w:lvl w:ilvl="0" w:tplc="FFE8EAEA">
      <w:start w:val="1"/>
      <w:numFmt w:val="lowerLetter"/>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3A5567"/>
    <w:multiLevelType w:val="hybridMultilevel"/>
    <w:tmpl w:val="97AC07F4"/>
    <w:lvl w:ilvl="0" w:tplc="077EB45E">
      <w:start w:val="1"/>
      <w:numFmt w:val="decimal"/>
      <w:lvlText w:val="%1."/>
      <w:lvlJc w:val="left"/>
      <w:pPr>
        <w:tabs>
          <w:tab w:val="num" w:pos="360"/>
        </w:tabs>
        <w:ind w:left="36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7593558"/>
    <w:multiLevelType w:val="hybridMultilevel"/>
    <w:tmpl w:val="4BAC56F6"/>
    <w:lvl w:ilvl="0" w:tplc="FFE8EAEA">
      <w:start w:val="1"/>
      <w:numFmt w:val="lowerLetter"/>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7A2B5F"/>
    <w:multiLevelType w:val="hybridMultilevel"/>
    <w:tmpl w:val="12583BBC"/>
    <w:lvl w:ilvl="0" w:tplc="FFE8EAEA">
      <w:start w:val="1"/>
      <w:numFmt w:val="lowerLetter"/>
      <w:lvlText w:val="%1."/>
      <w:lvlJc w:val="righ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4A318E"/>
    <w:multiLevelType w:val="hybridMultilevel"/>
    <w:tmpl w:val="45066B58"/>
    <w:lvl w:ilvl="0" w:tplc="92985498">
      <w:start w:val="1"/>
      <w:numFmt w:val="lowerLetter"/>
      <w:lvlText w:val="%1."/>
      <w:lvlJc w:val="left"/>
      <w:pPr>
        <w:ind w:left="764" w:hanging="360"/>
      </w:pPr>
      <w:rPr>
        <w:rFonts w:asciiTheme="minorHAnsi" w:eastAsia="Arial Black" w:hAnsiTheme="minorHAnsi" w:cstheme="minorHAnsi"/>
      </w:rPr>
    </w:lvl>
    <w:lvl w:ilvl="1" w:tplc="080A0019" w:tentative="1">
      <w:start w:val="1"/>
      <w:numFmt w:val="lowerLetter"/>
      <w:lvlText w:val="%2."/>
      <w:lvlJc w:val="left"/>
      <w:pPr>
        <w:ind w:left="1484" w:hanging="360"/>
      </w:pPr>
    </w:lvl>
    <w:lvl w:ilvl="2" w:tplc="080A001B" w:tentative="1">
      <w:start w:val="1"/>
      <w:numFmt w:val="lowerRoman"/>
      <w:lvlText w:val="%3."/>
      <w:lvlJc w:val="right"/>
      <w:pPr>
        <w:ind w:left="2204" w:hanging="180"/>
      </w:pPr>
    </w:lvl>
    <w:lvl w:ilvl="3" w:tplc="080A000F" w:tentative="1">
      <w:start w:val="1"/>
      <w:numFmt w:val="decimal"/>
      <w:lvlText w:val="%4."/>
      <w:lvlJc w:val="left"/>
      <w:pPr>
        <w:ind w:left="2924" w:hanging="360"/>
      </w:pPr>
    </w:lvl>
    <w:lvl w:ilvl="4" w:tplc="080A0019" w:tentative="1">
      <w:start w:val="1"/>
      <w:numFmt w:val="lowerLetter"/>
      <w:lvlText w:val="%5."/>
      <w:lvlJc w:val="left"/>
      <w:pPr>
        <w:ind w:left="3644" w:hanging="360"/>
      </w:pPr>
    </w:lvl>
    <w:lvl w:ilvl="5" w:tplc="080A001B" w:tentative="1">
      <w:start w:val="1"/>
      <w:numFmt w:val="lowerRoman"/>
      <w:lvlText w:val="%6."/>
      <w:lvlJc w:val="right"/>
      <w:pPr>
        <w:ind w:left="4364" w:hanging="180"/>
      </w:pPr>
    </w:lvl>
    <w:lvl w:ilvl="6" w:tplc="080A000F" w:tentative="1">
      <w:start w:val="1"/>
      <w:numFmt w:val="decimal"/>
      <w:lvlText w:val="%7."/>
      <w:lvlJc w:val="left"/>
      <w:pPr>
        <w:ind w:left="5084" w:hanging="360"/>
      </w:pPr>
    </w:lvl>
    <w:lvl w:ilvl="7" w:tplc="080A0019" w:tentative="1">
      <w:start w:val="1"/>
      <w:numFmt w:val="lowerLetter"/>
      <w:lvlText w:val="%8."/>
      <w:lvlJc w:val="left"/>
      <w:pPr>
        <w:ind w:left="5804" w:hanging="360"/>
      </w:pPr>
    </w:lvl>
    <w:lvl w:ilvl="8" w:tplc="080A001B" w:tentative="1">
      <w:start w:val="1"/>
      <w:numFmt w:val="lowerRoman"/>
      <w:lvlText w:val="%9."/>
      <w:lvlJc w:val="right"/>
      <w:pPr>
        <w:ind w:left="6524" w:hanging="180"/>
      </w:pPr>
    </w:lvl>
  </w:abstractNum>
  <w:abstractNum w:abstractNumId="8" w15:restartNumberingAfterBreak="0">
    <w:nsid w:val="337C489B"/>
    <w:multiLevelType w:val="hybridMultilevel"/>
    <w:tmpl w:val="93882DE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828647F"/>
    <w:multiLevelType w:val="hybridMultilevel"/>
    <w:tmpl w:val="BD10A784"/>
    <w:lvl w:ilvl="0" w:tplc="FFFFFFFF">
      <w:start w:val="1"/>
      <w:numFmt w:val="low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AA71FC"/>
    <w:multiLevelType w:val="hybridMultilevel"/>
    <w:tmpl w:val="4DE6CD4C"/>
    <w:lvl w:ilvl="0" w:tplc="FFE8EAEA">
      <w:start w:val="1"/>
      <w:numFmt w:val="lowerLetter"/>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F9654D6"/>
    <w:multiLevelType w:val="hybridMultilevel"/>
    <w:tmpl w:val="783AC51A"/>
    <w:lvl w:ilvl="0" w:tplc="37B81BA8">
      <w:start w:val="1"/>
      <w:numFmt w:val="lowerLetter"/>
      <w:lvlText w:val="%1."/>
      <w:lvlJc w:val="left"/>
      <w:pPr>
        <w:ind w:left="524" w:hanging="360"/>
      </w:pPr>
      <w:rPr>
        <w:rFonts w:hint="default"/>
      </w:rPr>
    </w:lvl>
    <w:lvl w:ilvl="1" w:tplc="080A0019" w:tentative="1">
      <w:start w:val="1"/>
      <w:numFmt w:val="lowerLetter"/>
      <w:lvlText w:val="%2."/>
      <w:lvlJc w:val="left"/>
      <w:pPr>
        <w:ind w:left="1244" w:hanging="360"/>
      </w:pPr>
    </w:lvl>
    <w:lvl w:ilvl="2" w:tplc="080A001B" w:tentative="1">
      <w:start w:val="1"/>
      <w:numFmt w:val="lowerRoman"/>
      <w:lvlText w:val="%3."/>
      <w:lvlJc w:val="right"/>
      <w:pPr>
        <w:ind w:left="1964" w:hanging="180"/>
      </w:pPr>
    </w:lvl>
    <w:lvl w:ilvl="3" w:tplc="080A000F" w:tentative="1">
      <w:start w:val="1"/>
      <w:numFmt w:val="decimal"/>
      <w:lvlText w:val="%4."/>
      <w:lvlJc w:val="left"/>
      <w:pPr>
        <w:ind w:left="2684" w:hanging="360"/>
      </w:pPr>
    </w:lvl>
    <w:lvl w:ilvl="4" w:tplc="080A0019" w:tentative="1">
      <w:start w:val="1"/>
      <w:numFmt w:val="lowerLetter"/>
      <w:lvlText w:val="%5."/>
      <w:lvlJc w:val="left"/>
      <w:pPr>
        <w:ind w:left="3404" w:hanging="360"/>
      </w:pPr>
    </w:lvl>
    <w:lvl w:ilvl="5" w:tplc="080A001B" w:tentative="1">
      <w:start w:val="1"/>
      <w:numFmt w:val="lowerRoman"/>
      <w:lvlText w:val="%6."/>
      <w:lvlJc w:val="right"/>
      <w:pPr>
        <w:ind w:left="4124" w:hanging="180"/>
      </w:pPr>
    </w:lvl>
    <w:lvl w:ilvl="6" w:tplc="080A000F" w:tentative="1">
      <w:start w:val="1"/>
      <w:numFmt w:val="decimal"/>
      <w:lvlText w:val="%7."/>
      <w:lvlJc w:val="left"/>
      <w:pPr>
        <w:ind w:left="4844" w:hanging="360"/>
      </w:pPr>
    </w:lvl>
    <w:lvl w:ilvl="7" w:tplc="080A0019" w:tentative="1">
      <w:start w:val="1"/>
      <w:numFmt w:val="lowerLetter"/>
      <w:lvlText w:val="%8."/>
      <w:lvlJc w:val="left"/>
      <w:pPr>
        <w:ind w:left="5564" w:hanging="360"/>
      </w:pPr>
    </w:lvl>
    <w:lvl w:ilvl="8" w:tplc="080A001B" w:tentative="1">
      <w:start w:val="1"/>
      <w:numFmt w:val="lowerRoman"/>
      <w:lvlText w:val="%9."/>
      <w:lvlJc w:val="right"/>
      <w:pPr>
        <w:ind w:left="6284" w:hanging="180"/>
      </w:pPr>
    </w:lvl>
  </w:abstractNum>
  <w:abstractNum w:abstractNumId="12" w15:restartNumberingAfterBreak="0">
    <w:nsid w:val="67DB0FEA"/>
    <w:multiLevelType w:val="hybridMultilevel"/>
    <w:tmpl w:val="62B2D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E80BD0"/>
    <w:multiLevelType w:val="hybridMultilevel"/>
    <w:tmpl w:val="BD10A784"/>
    <w:lvl w:ilvl="0" w:tplc="FFE8EAEA">
      <w:start w:val="1"/>
      <w:numFmt w:val="lowerLetter"/>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6625E71"/>
    <w:multiLevelType w:val="hybridMultilevel"/>
    <w:tmpl w:val="DE2033BA"/>
    <w:lvl w:ilvl="0" w:tplc="FFE8EAEA">
      <w:start w:val="1"/>
      <w:numFmt w:val="lowerLetter"/>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4"/>
  </w:num>
  <w:num w:numId="3">
    <w:abstractNumId w:val="7"/>
  </w:num>
  <w:num w:numId="4">
    <w:abstractNumId w:val="2"/>
  </w:num>
  <w:num w:numId="5">
    <w:abstractNumId w:val="6"/>
  </w:num>
  <w:num w:numId="6">
    <w:abstractNumId w:val="5"/>
  </w:num>
  <w:num w:numId="7">
    <w:abstractNumId w:val="10"/>
  </w:num>
  <w:num w:numId="8">
    <w:abstractNumId w:val="3"/>
  </w:num>
  <w:num w:numId="9">
    <w:abstractNumId w:val="14"/>
  </w:num>
  <w:num w:numId="10">
    <w:abstractNumId w:val="13"/>
  </w:num>
  <w:num w:numId="11">
    <w:abstractNumId w:val="0"/>
  </w:num>
  <w:num w:numId="12">
    <w:abstractNumId w:val="11"/>
  </w:num>
  <w:num w:numId="13">
    <w:abstractNumId w:val="8"/>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wNzA1srQ0MTAzM7NU0lEKTi0uzszPAykwqgUA/MqasCwAAAA="/>
  </w:docVars>
  <w:rsids>
    <w:rsidRoot w:val="00250190"/>
    <w:rsid w:val="000205AE"/>
    <w:rsid w:val="000216B4"/>
    <w:rsid w:val="00055BED"/>
    <w:rsid w:val="000C333C"/>
    <w:rsid w:val="00103EF9"/>
    <w:rsid w:val="001940F0"/>
    <w:rsid w:val="00197310"/>
    <w:rsid w:val="001E4F83"/>
    <w:rsid w:val="001F700F"/>
    <w:rsid w:val="002020AE"/>
    <w:rsid w:val="00250190"/>
    <w:rsid w:val="00273A55"/>
    <w:rsid w:val="002A047B"/>
    <w:rsid w:val="002C4A7B"/>
    <w:rsid w:val="00357C27"/>
    <w:rsid w:val="0036362D"/>
    <w:rsid w:val="003D0910"/>
    <w:rsid w:val="003E3354"/>
    <w:rsid w:val="00435991"/>
    <w:rsid w:val="00436704"/>
    <w:rsid w:val="00480B7B"/>
    <w:rsid w:val="004936CA"/>
    <w:rsid w:val="0052537E"/>
    <w:rsid w:val="00592BC2"/>
    <w:rsid w:val="0061455C"/>
    <w:rsid w:val="0062794E"/>
    <w:rsid w:val="0065343C"/>
    <w:rsid w:val="006644E2"/>
    <w:rsid w:val="006D019A"/>
    <w:rsid w:val="006F761F"/>
    <w:rsid w:val="007252A0"/>
    <w:rsid w:val="00737955"/>
    <w:rsid w:val="00743CB5"/>
    <w:rsid w:val="00744F13"/>
    <w:rsid w:val="0074799A"/>
    <w:rsid w:val="00775908"/>
    <w:rsid w:val="007D6830"/>
    <w:rsid w:val="00810161"/>
    <w:rsid w:val="00831FB1"/>
    <w:rsid w:val="00855C16"/>
    <w:rsid w:val="00861F0A"/>
    <w:rsid w:val="008720D3"/>
    <w:rsid w:val="008D1BE2"/>
    <w:rsid w:val="00944F45"/>
    <w:rsid w:val="00946234"/>
    <w:rsid w:val="009856A0"/>
    <w:rsid w:val="009C7B3E"/>
    <w:rsid w:val="00A06803"/>
    <w:rsid w:val="00A06E19"/>
    <w:rsid w:val="00A40D49"/>
    <w:rsid w:val="00A638A9"/>
    <w:rsid w:val="00A75103"/>
    <w:rsid w:val="00A87B06"/>
    <w:rsid w:val="00AD582A"/>
    <w:rsid w:val="00B109CC"/>
    <w:rsid w:val="00B731DC"/>
    <w:rsid w:val="00BA038B"/>
    <w:rsid w:val="00BC1892"/>
    <w:rsid w:val="00BF25FA"/>
    <w:rsid w:val="00C23870"/>
    <w:rsid w:val="00C53DDB"/>
    <w:rsid w:val="00CB6DC7"/>
    <w:rsid w:val="00CC6232"/>
    <w:rsid w:val="00CF38F0"/>
    <w:rsid w:val="00D0328D"/>
    <w:rsid w:val="00D31ECA"/>
    <w:rsid w:val="00D44E7A"/>
    <w:rsid w:val="00D94BFA"/>
    <w:rsid w:val="00DB328B"/>
    <w:rsid w:val="00DE5384"/>
    <w:rsid w:val="00DE6D97"/>
    <w:rsid w:val="00DF7B95"/>
    <w:rsid w:val="00E05587"/>
    <w:rsid w:val="00E268CC"/>
    <w:rsid w:val="00E96623"/>
    <w:rsid w:val="00EC118D"/>
    <w:rsid w:val="00EE25E5"/>
    <w:rsid w:val="00F62E60"/>
    <w:rsid w:val="00F96E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E623"/>
  <w15:docId w15:val="{DBDAA080-1847-4A8E-B541-278A418B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7B"/>
    <w:rPr>
      <w:rFonts w:ascii="Arial Black" w:eastAsia="Arial Black" w:hAnsi="Arial Black" w:cs="Arial Black"/>
    </w:rPr>
  </w:style>
  <w:style w:type="paragraph" w:styleId="Ttulo2">
    <w:name w:val="heading 2"/>
    <w:basedOn w:val="Normal"/>
    <w:link w:val="Ttulo2Car"/>
    <w:uiPriority w:val="9"/>
    <w:qFormat/>
    <w:rsid w:val="00BC1892"/>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s-C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1"/>
      <w:szCs w:val="41"/>
    </w:rPr>
  </w:style>
  <w:style w:type="paragraph" w:styleId="Prrafodelista">
    <w:name w:val="List Paragraph"/>
    <w:basedOn w:val="Normal"/>
    <w:uiPriority w:val="72"/>
    <w:qFormat/>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BC1892"/>
    <w:rPr>
      <w:rFonts w:ascii="Times New Roman" w:eastAsia="Times New Roman" w:hAnsi="Times New Roman" w:cs="Times New Roman"/>
      <w:b/>
      <w:bCs/>
      <w:sz w:val="36"/>
      <w:szCs w:val="36"/>
      <w:lang w:val="es-CL" w:eastAsia="es-MX"/>
    </w:rPr>
  </w:style>
  <w:style w:type="character" w:styleId="Hipervnculo">
    <w:name w:val="Hyperlink"/>
    <w:basedOn w:val="Fuentedeprrafopredeter"/>
    <w:uiPriority w:val="99"/>
    <w:semiHidden/>
    <w:unhideWhenUsed/>
    <w:rsid w:val="00BC1892"/>
    <w:rPr>
      <w:color w:val="0000FF"/>
      <w:u w:val="single"/>
    </w:rPr>
  </w:style>
  <w:style w:type="paragraph" w:styleId="Encabezado">
    <w:name w:val="header"/>
    <w:basedOn w:val="Normal"/>
    <w:link w:val="EncabezadoCar"/>
    <w:uiPriority w:val="99"/>
    <w:unhideWhenUsed/>
    <w:rsid w:val="00BC1892"/>
    <w:pPr>
      <w:tabs>
        <w:tab w:val="center" w:pos="4419"/>
        <w:tab w:val="right" w:pos="8838"/>
      </w:tabs>
    </w:pPr>
  </w:style>
  <w:style w:type="character" w:customStyle="1" w:styleId="EncabezadoCar">
    <w:name w:val="Encabezado Car"/>
    <w:basedOn w:val="Fuentedeprrafopredeter"/>
    <w:link w:val="Encabezado"/>
    <w:uiPriority w:val="99"/>
    <w:rsid w:val="00BC1892"/>
    <w:rPr>
      <w:rFonts w:ascii="Arial Black" w:eastAsia="Arial Black" w:hAnsi="Arial Black" w:cs="Arial Black"/>
    </w:rPr>
  </w:style>
  <w:style w:type="paragraph" w:styleId="Piedepgina">
    <w:name w:val="footer"/>
    <w:basedOn w:val="Normal"/>
    <w:link w:val="PiedepginaCar"/>
    <w:uiPriority w:val="99"/>
    <w:unhideWhenUsed/>
    <w:rsid w:val="00BC1892"/>
    <w:pPr>
      <w:tabs>
        <w:tab w:val="center" w:pos="4419"/>
        <w:tab w:val="right" w:pos="8838"/>
      </w:tabs>
    </w:pPr>
  </w:style>
  <w:style w:type="character" w:customStyle="1" w:styleId="PiedepginaCar">
    <w:name w:val="Pie de página Car"/>
    <w:basedOn w:val="Fuentedeprrafopredeter"/>
    <w:link w:val="Piedepgina"/>
    <w:uiPriority w:val="99"/>
    <w:rsid w:val="00BC1892"/>
    <w:rPr>
      <w:rFonts w:ascii="Arial Black" w:eastAsia="Arial Black" w:hAnsi="Arial Black" w:cs="Arial Black"/>
    </w:rPr>
  </w:style>
  <w:style w:type="table" w:styleId="Tablaconcuadrcula">
    <w:name w:val="Table Grid"/>
    <w:basedOn w:val="Tablanormal"/>
    <w:uiPriority w:val="59"/>
    <w:rsid w:val="00EE25E5"/>
    <w:pPr>
      <w:widowControl/>
      <w:autoSpaceDE/>
      <w:autoSpaceDN/>
    </w:pPr>
    <w:rPr>
      <w:rFonts w:ascii="Cambria" w:eastAsia="Cambria" w:hAnsi="Cambria" w:cs="Times New Roman"/>
      <w:sz w:val="20"/>
      <w:szCs w:val="20"/>
      <w:lang w:val="es-MX"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928</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Membrete Red bio</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Membrete Red bio</dc:title>
  <dc:creator>Jesús Fuentes González</dc:creator>
  <cp:lastModifiedBy>Ana Luisa Ramos Díaz</cp:lastModifiedBy>
  <cp:revision>73</cp:revision>
  <dcterms:created xsi:type="dcterms:W3CDTF">2022-03-16T02:16:00Z</dcterms:created>
  <dcterms:modified xsi:type="dcterms:W3CDTF">2022-03-16T04:18:00Z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Adobe Illustrator 26.0 (Windows)</vt:lpwstr>
  </property>
  <property fmtid="{D5CDD505-2E9C-101B-9397-08002B2CF9AE}" pid="4" name="LastSaved">
    <vt:filetime>2022-02-21T00:00:00Z</vt:filetime>
  </property>
</Properties>
</file>