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D0B0C" w14:textId="606D2CA6" w:rsidR="00122689" w:rsidRDefault="00122689" w:rsidP="00E9009D">
      <w:pPr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Conclusion</w:t>
      </w:r>
      <w:r w:rsidR="00DA6E2D">
        <w:rPr>
          <w:rFonts w:ascii="Bookman Old Style" w:hAnsi="Bookman Old Style"/>
          <w:sz w:val="28"/>
          <w:szCs w:val="28"/>
          <w:lang w:val="en-US"/>
        </w:rPr>
        <w:t>s</w:t>
      </w:r>
    </w:p>
    <w:p w14:paraId="0199C55E" w14:textId="6B318D9D" w:rsidR="00122689" w:rsidRDefault="00122689" w:rsidP="00E9009D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6712A4E3" w14:textId="2D9FA441" w:rsidR="00122689" w:rsidRPr="00122689" w:rsidRDefault="00122689" w:rsidP="00122689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Schita pentru test</w:t>
      </w:r>
      <w:r w:rsidR="00DA6E2D">
        <w:rPr>
          <w:rFonts w:ascii="Bookman Old Style" w:hAnsi="Bookman Old Style"/>
          <w:lang w:val="en-US"/>
        </w:rPr>
        <w:t>:</w:t>
      </w:r>
    </w:p>
    <w:p w14:paraId="665A64A7" w14:textId="77777777" w:rsidR="00122689" w:rsidRPr="00B63083" w:rsidRDefault="00122689" w:rsidP="00122689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 w:rsidRPr="00B63083">
        <w:rPr>
          <w:rFonts w:ascii="Bookman Old Style" w:hAnsi="Bookman Old Style"/>
        </w:rPr>
        <w:t>Create DTO for modeling Credit Card Payment details like below:</w:t>
      </w:r>
    </w:p>
    <w:p w14:paraId="34D444A8" w14:textId="77777777" w:rsidR="00122689" w:rsidRPr="00B63083" w:rsidRDefault="00122689" w:rsidP="00122689">
      <w:pPr>
        <w:pStyle w:val="ListParagraph"/>
        <w:numPr>
          <w:ilvl w:val="1"/>
          <w:numId w:val="1"/>
        </w:numPr>
        <w:spacing w:line="276" w:lineRule="auto"/>
        <w:rPr>
          <w:rFonts w:ascii="Bookman Old Style" w:hAnsi="Bookman Old Style"/>
        </w:rPr>
      </w:pPr>
      <w:r w:rsidRPr="00B63083">
        <w:rPr>
          <w:rFonts w:ascii="Bookman Old Style" w:hAnsi="Bookman Old Style"/>
        </w:rPr>
        <w:t>Credit Card Number (mandatory, string)</w:t>
      </w:r>
    </w:p>
    <w:p w14:paraId="4E5AA511" w14:textId="77777777" w:rsidR="00122689" w:rsidRPr="00B63083" w:rsidRDefault="00122689" w:rsidP="00122689">
      <w:pPr>
        <w:pStyle w:val="ListParagraph"/>
        <w:numPr>
          <w:ilvl w:val="1"/>
          <w:numId w:val="1"/>
        </w:numPr>
        <w:spacing w:line="276" w:lineRule="auto"/>
        <w:rPr>
          <w:rFonts w:ascii="Bookman Old Style" w:hAnsi="Bookman Old Style"/>
        </w:rPr>
      </w:pPr>
      <w:r w:rsidRPr="00B63083">
        <w:rPr>
          <w:rFonts w:ascii="Bookman Old Style" w:hAnsi="Bookman Old Style"/>
        </w:rPr>
        <w:t>Card Holder (mandatory, string)</w:t>
      </w:r>
    </w:p>
    <w:p w14:paraId="067B5452" w14:textId="77777777" w:rsidR="00122689" w:rsidRPr="00B63083" w:rsidRDefault="00122689" w:rsidP="00122689">
      <w:pPr>
        <w:pStyle w:val="ListParagraph"/>
        <w:numPr>
          <w:ilvl w:val="1"/>
          <w:numId w:val="1"/>
        </w:numPr>
        <w:spacing w:line="276" w:lineRule="auto"/>
        <w:rPr>
          <w:rFonts w:ascii="Bookman Old Style" w:hAnsi="Bookman Old Style"/>
        </w:rPr>
      </w:pPr>
      <w:r w:rsidRPr="00B63083">
        <w:rPr>
          <w:rFonts w:ascii="Bookman Old Style" w:hAnsi="Bookman Old Style"/>
        </w:rPr>
        <w:t>Expiration Date (mandatory, Date, &gt;CurrentDate)</w:t>
      </w:r>
    </w:p>
    <w:p w14:paraId="445E8AC8" w14:textId="77777777" w:rsidR="00122689" w:rsidRPr="00B63083" w:rsidRDefault="00122689" w:rsidP="00122689">
      <w:pPr>
        <w:pStyle w:val="ListParagraph"/>
        <w:numPr>
          <w:ilvl w:val="1"/>
          <w:numId w:val="1"/>
        </w:numPr>
        <w:spacing w:line="276" w:lineRule="auto"/>
        <w:rPr>
          <w:rFonts w:ascii="Bookman Old Style" w:hAnsi="Bookman Old Style"/>
        </w:rPr>
      </w:pPr>
      <w:r w:rsidRPr="00B63083">
        <w:rPr>
          <w:rFonts w:ascii="Bookman Old Style" w:hAnsi="Bookman Old Style"/>
        </w:rPr>
        <w:t>Security Code - CCV (optional, string, 3 digits)</w:t>
      </w:r>
    </w:p>
    <w:p w14:paraId="79FEEEF3" w14:textId="77777777" w:rsidR="00122689" w:rsidRDefault="00122689" w:rsidP="00122689">
      <w:pPr>
        <w:pStyle w:val="ListParagraph"/>
        <w:numPr>
          <w:ilvl w:val="1"/>
          <w:numId w:val="1"/>
        </w:numPr>
        <w:spacing w:line="276" w:lineRule="auto"/>
        <w:rPr>
          <w:rFonts w:ascii="Bookman Old Style" w:hAnsi="Bookman Old Style"/>
        </w:rPr>
      </w:pPr>
      <w:r w:rsidRPr="00B63083">
        <w:rPr>
          <w:rFonts w:ascii="Bookman Old Style" w:hAnsi="Bookman Old Style"/>
        </w:rPr>
        <w:t>Amount (mandatory, number, &gt; 0)</w:t>
      </w:r>
    </w:p>
    <w:p w14:paraId="4421C761" w14:textId="77777777" w:rsidR="00122689" w:rsidRPr="00B63083" w:rsidRDefault="00122689" w:rsidP="00122689">
      <w:pPr>
        <w:pStyle w:val="ListParagraph"/>
        <w:spacing w:line="276" w:lineRule="auto"/>
        <w:ind w:left="1440"/>
        <w:rPr>
          <w:rFonts w:ascii="Bookman Old Style" w:hAnsi="Bookman Old Style"/>
          <w:sz w:val="4"/>
          <w:szCs w:val="4"/>
        </w:rPr>
      </w:pPr>
    </w:p>
    <w:p w14:paraId="5EEAABAE" w14:textId="77777777" w:rsidR="00122689" w:rsidRDefault="00122689" w:rsidP="00122689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 w:rsidRPr="00B63083">
        <w:rPr>
          <w:rFonts w:ascii="Bookman Old Style" w:hAnsi="Bookman Old Style"/>
        </w:rPr>
        <w:t>Using NgRx, create a state management solution that will hold our card.</w:t>
      </w:r>
    </w:p>
    <w:p w14:paraId="6BC90B13" w14:textId="77777777" w:rsidR="00122689" w:rsidRPr="00B63083" w:rsidRDefault="00122689" w:rsidP="00122689">
      <w:pPr>
        <w:pStyle w:val="ListParagraph"/>
        <w:spacing w:line="276" w:lineRule="auto"/>
        <w:rPr>
          <w:rFonts w:ascii="Bookman Old Style" w:hAnsi="Bookman Old Style"/>
          <w:sz w:val="4"/>
          <w:szCs w:val="4"/>
        </w:rPr>
      </w:pPr>
    </w:p>
    <w:p w14:paraId="1ABAC214" w14:textId="77777777" w:rsidR="00122689" w:rsidRDefault="00122689" w:rsidP="00122689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 w:rsidRPr="00B63083">
        <w:rPr>
          <w:rFonts w:ascii="Bookman Old Style" w:hAnsi="Bookman Old Style"/>
        </w:rPr>
        <w:t>Write a Payment service with a function that creates a POST request.</w:t>
      </w:r>
    </w:p>
    <w:p w14:paraId="09B43B95" w14:textId="77777777" w:rsidR="00122689" w:rsidRPr="00B63083" w:rsidRDefault="00122689" w:rsidP="00122689">
      <w:pPr>
        <w:pStyle w:val="ListParagraph"/>
        <w:spacing w:line="276" w:lineRule="auto"/>
        <w:rPr>
          <w:rFonts w:ascii="Bookman Old Style" w:hAnsi="Bookman Old Style"/>
          <w:sz w:val="4"/>
          <w:szCs w:val="4"/>
        </w:rPr>
      </w:pPr>
    </w:p>
    <w:p w14:paraId="625E6D16" w14:textId="77777777" w:rsidR="00122689" w:rsidRPr="00B63083" w:rsidRDefault="00122689" w:rsidP="00122689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 w:rsidRPr="00B63083">
        <w:rPr>
          <w:rFonts w:ascii="Bookman Old Style" w:hAnsi="Bookman Old Style"/>
        </w:rPr>
        <w:t xml:space="preserve">Create a new page and a new component (to be used in this page), with inputs for the DTO, </w:t>
      </w:r>
    </w:p>
    <w:p w14:paraId="5B8BDA67" w14:textId="77777777" w:rsidR="00122689" w:rsidRPr="00B63083" w:rsidRDefault="00122689" w:rsidP="00122689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U</w:t>
      </w:r>
      <w:r w:rsidRPr="00B63083">
        <w:rPr>
          <w:rFonts w:ascii="Bookman Old Style" w:hAnsi="Bookman Old Style"/>
        </w:rPr>
        <w:t>se reactive forms and add validations on these inputs</w:t>
      </w:r>
    </w:p>
    <w:p w14:paraId="1F469376" w14:textId="77777777" w:rsidR="00122689" w:rsidRPr="00B63083" w:rsidRDefault="00122689" w:rsidP="00122689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</w:t>
      </w:r>
      <w:r w:rsidRPr="00B63083">
        <w:rPr>
          <w:rFonts w:ascii="Bookman Old Style" w:hAnsi="Bookman Old Style"/>
        </w:rPr>
        <w:t xml:space="preserve">reate a button with a click event that call the payment service method </w:t>
      </w:r>
    </w:p>
    <w:p w14:paraId="7193DAE0" w14:textId="77777777" w:rsidR="00122689" w:rsidRDefault="00122689" w:rsidP="00122689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B</w:t>
      </w:r>
      <w:r w:rsidRPr="00B63083">
        <w:rPr>
          <w:rFonts w:ascii="Bookman Old Style" w:hAnsi="Bookman Old Style"/>
        </w:rPr>
        <w:t>ased on the http response, show a toast notification informing the user.</w:t>
      </w:r>
    </w:p>
    <w:p w14:paraId="5040A861" w14:textId="77777777" w:rsidR="00122689" w:rsidRPr="00B63083" w:rsidRDefault="00122689" w:rsidP="00122689">
      <w:pPr>
        <w:pStyle w:val="ListParagraph"/>
        <w:spacing w:line="276" w:lineRule="auto"/>
        <w:ind w:left="1440"/>
        <w:rPr>
          <w:rFonts w:ascii="Bookman Old Style" w:hAnsi="Bookman Old Style"/>
          <w:sz w:val="4"/>
          <w:szCs w:val="4"/>
        </w:rPr>
      </w:pPr>
    </w:p>
    <w:p w14:paraId="5B886562" w14:textId="77777777" w:rsidR="00122689" w:rsidRPr="00B63083" w:rsidRDefault="00122689" w:rsidP="00122689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 w:rsidRPr="00B63083">
        <w:rPr>
          <w:rFonts w:ascii="Bookman Old Style" w:hAnsi="Bookman Old Style"/>
        </w:rPr>
        <w:t>In the app.component.html</w:t>
      </w:r>
    </w:p>
    <w:p w14:paraId="1AA639C5" w14:textId="77777777" w:rsidR="00122689" w:rsidRDefault="00122689" w:rsidP="00122689">
      <w:pPr>
        <w:pStyle w:val="ListParagraph"/>
        <w:numPr>
          <w:ilvl w:val="0"/>
          <w:numId w:val="4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</w:t>
      </w:r>
      <w:r w:rsidRPr="00B63083">
        <w:rPr>
          <w:rFonts w:ascii="Bookman Old Style" w:hAnsi="Bookman Old Style"/>
        </w:rPr>
        <w:t>reate a button to navigate to the new page created.</w:t>
      </w:r>
      <w:r>
        <w:rPr>
          <w:rFonts w:ascii="Bookman Old Style" w:hAnsi="Bookman Old Style"/>
        </w:rPr>
        <w:t xml:space="preserve"> (using router)</w:t>
      </w:r>
    </w:p>
    <w:p w14:paraId="7602F3E2" w14:textId="77777777" w:rsidR="00122689" w:rsidRPr="00B63083" w:rsidRDefault="00122689" w:rsidP="00122689">
      <w:pPr>
        <w:pStyle w:val="ListParagraph"/>
        <w:spacing w:line="276" w:lineRule="auto"/>
        <w:ind w:left="1440"/>
        <w:rPr>
          <w:rFonts w:ascii="Bookman Old Style" w:hAnsi="Bookman Old Style"/>
          <w:sz w:val="4"/>
          <w:szCs w:val="4"/>
        </w:rPr>
      </w:pPr>
    </w:p>
    <w:p w14:paraId="6A532394" w14:textId="77777777" w:rsidR="00122689" w:rsidRDefault="00122689" w:rsidP="00122689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 w:rsidRPr="00B63083">
        <w:rPr>
          <w:rFonts w:ascii="Bookman Old Style" w:hAnsi="Bookman Old Style"/>
        </w:rPr>
        <w:t>Get the data from the store and display it on the app.component.html.</w:t>
      </w:r>
    </w:p>
    <w:p w14:paraId="1288D5FC" w14:textId="77777777" w:rsidR="00122689" w:rsidRDefault="00122689" w:rsidP="00122689">
      <w:pPr>
        <w:spacing w:line="276" w:lineRule="auto"/>
        <w:rPr>
          <w:rFonts w:ascii="Bookman Old Style" w:hAnsi="Bookman Old Style"/>
        </w:rPr>
      </w:pPr>
    </w:p>
    <w:p w14:paraId="2685E9A2" w14:textId="77777777" w:rsidR="00122689" w:rsidRPr="00E94A5F" w:rsidRDefault="00122689" w:rsidP="00122689">
      <w:pPr>
        <w:spacing w:line="276" w:lineRule="auto"/>
        <w:rPr>
          <w:rFonts w:ascii="Bookman Old Style" w:hAnsi="Bookman Old Style"/>
          <w:lang w:val="es-ES"/>
        </w:rPr>
      </w:pPr>
      <w:r w:rsidRPr="00E94A5F">
        <w:rPr>
          <w:rFonts w:ascii="Bookman Old Style" w:hAnsi="Bookman Old Style"/>
          <w:lang w:val="es-ES"/>
        </w:rPr>
        <w:t>Intru pe pagina principala</w:t>
      </w:r>
    </w:p>
    <w:p w14:paraId="7A60B175" w14:textId="77777777" w:rsidR="00122689" w:rsidRDefault="00122689" w:rsidP="00122689">
      <w:pPr>
        <w:spacing w:line="276" w:lineRule="auto"/>
        <w:rPr>
          <w:rFonts w:ascii="Bookman Old Style" w:hAnsi="Bookman Old Style"/>
          <w:lang w:val="es-ES"/>
        </w:rPr>
      </w:pPr>
      <w:r w:rsidRPr="00CB44DE">
        <w:rPr>
          <w:rFonts w:ascii="Bookman Old Style" w:hAnsi="Bookman Old Style"/>
          <w:lang w:val="es-ES"/>
        </w:rPr>
        <w:t>Pe pagina principala am un b</w:t>
      </w:r>
      <w:r>
        <w:rPr>
          <w:rFonts w:ascii="Bookman Old Style" w:hAnsi="Bookman Old Style"/>
          <w:lang w:val="es-ES"/>
        </w:rPr>
        <w:t xml:space="preserve">uton care ma duce la pagina creata de mine </w:t>
      </w:r>
    </w:p>
    <w:p w14:paraId="6A84CBE3" w14:textId="77777777" w:rsidR="00122689" w:rsidRDefault="00122689" w:rsidP="00122689">
      <w:pPr>
        <w:spacing w:line="276" w:lineRule="auto"/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>Pe pagina creata de mine am un formular (componenta creata) pe care trebuie sa-l completez cu datele cardului pe care vreau sa-l adaug</w:t>
      </w:r>
    </w:p>
    <w:p w14:paraId="038EC35F" w14:textId="5E73BF6B" w:rsidR="00122689" w:rsidRDefault="00122689" w:rsidP="00122689">
      <w:pPr>
        <w:spacing w:line="276" w:lineRule="auto"/>
        <w:rPr>
          <w:rFonts w:ascii="Bookman Old Style" w:hAnsi="Bookman Old Style"/>
          <w:lang w:val="es-ES"/>
        </w:rPr>
      </w:pPr>
      <w:r w:rsidRPr="00CB44DE">
        <w:rPr>
          <w:rFonts w:ascii="Bookman Old Style" w:hAnsi="Bookman Old Style"/>
          <w:lang w:val="es-ES"/>
        </w:rPr>
        <w:t xml:space="preserve">Cand apas pe adaugare, cu ajutorul unei functii adaugam </w:t>
      </w:r>
      <w:r w:rsidR="00DA6E2D">
        <w:rPr>
          <w:rFonts w:ascii="Bookman Old Style" w:hAnsi="Bookman Old Style"/>
          <w:lang w:val="es-ES"/>
        </w:rPr>
        <w:t xml:space="preserve">cardul </w:t>
      </w:r>
      <w:r w:rsidRPr="00CB44DE">
        <w:rPr>
          <w:rFonts w:ascii="Bookman Old Style" w:hAnsi="Bookman Old Style"/>
          <w:lang w:val="es-ES"/>
        </w:rPr>
        <w:t>in baza mea de da</w:t>
      </w:r>
      <w:r>
        <w:rPr>
          <w:rFonts w:ascii="Bookman Old Style" w:hAnsi="Bookman Old Style"/>
          <w:lang w:val="es-ES"/>
        </w:rPr>
        <w:t>te(NgRx) si afisam un mesaj corespunzator.</w:t>
      </w:r>
    </w:p>
    <w:p w14:paraId="16E9C950" w14:textId="77777777" w:rsidR="00122689" w:rsidRDefault="00122689" w:rsidP="00122689">
      <w:pPr>
        <w:spacing w:line="276" w:lineRule="auto"/>
        <w:rPr>
          <w:rFonts w:ascii="Bookman Old Style" w:hAnsi="Bookman Old Style"/>
        </w:rPr>
      </w:pPr>
      <w:r w:rsidRPr="00CB44DE">
        <w:rPr>
          <w:rFonts w:ascii="Bookman Old Style" w:hAnsi="Bookman Old Style"/>
        </w:rPr>
        <w:t>In final, pe pagina principala afisam datele cardului/cardurilor stocate in Ng</w:t>
      </w:r>
      <w:r>
        <w:rPr>
          <w:rFonts w:ascii="Bookman Old Style" w:hAnsi="Bookman Old Style"/>
        </w:rPr>
        <w:t>Rx</w:t>
      </w:r>
    </w:p>
    <w:p w14:paraId="30D13E93" w14:textId="77777777" w:rsidR="00122689" w:rsidRDefault="00122689" w:rsidP="00E9009D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052808F1" w14:textId="77777777" w:rsidR="00122689" w:rsidRDefault="00122689" w:rsidP="00E9009D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4C4B9D0B" w14:textId="77777777" w:rsidR="00122689" w:rsidRDefault="00122689" w:rsidP="00E9009D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0EC33DB6" w14:textId="77777777" w:rsidR="00122689" w:rsidRDefault="00122689" w:rsidP="00E9009D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2751A31D" w14:textId="77777777" w:rsidR="00122689" w:rsidRDefault="00122689" w:rsidP="00E9009D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3E89E14F" w14:textId="77777777" w:rsidR="00122689" w:rsidRDefault="00122689" w:rsidP="00E9009D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5E569550" w14:textId="77777777" w:rsidR="00122689" w:rsidRDefault="00122689" w:rsidP="00E9009D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4B6850ED" w14:textId="77777777" w:rsidR="00122689" w:rsidRDefault="00122689" w:rsidP="00E9009D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12FA312E" w14:textId="77777777" w:rsidR="00122689" w:rsidRDefault="00122689" w:rsidP="00E9009D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06232B52" w14:textId="77777777" w:rsidR="00122689" w:rsidRDefault="00122689" w:rsidP="00E9009D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27A612B8" w14:textId="5756D0BE" w:rsidR="00E9009D" w:rsidRPr="00122689" w:rsidRDefault="00122689" w:rsidP="00E9009D">
      <w:pPr>
        <w:jc w:val="center"/>
        <w:rPr>
          <w:rFonts w:ascii="Bookman Old Style" w:hAnsi="Bookman Old Style"/>
          <w:sz w:val="28"/>
          <w:szCs w:val="28"/>
          <w:lang w:val="es-ES"/>
        </w:rPr>
      </w:pPr>
      <w:r w:rsidRPr="00122689">
        <w:rPr>
          <w:rFonts w:ascii="Bookman Old Style" w:hAnsi="Bookman Old Style"/>
          <w:sz w:val="28"/>
          <w:szCs w:val="28"/>
          <w:lang w:val="es-ES"/>
        </w:rPr>
        <w:lastRenderedPageBreak/>
        <w:t>Conclusion</w:t>
      </w:r>
      <w:r w:rsidR="00DA6E2D">
        <w:rPr>
          <w:rFonts w:ascii="Bookman Old Style" w:hAnsi="Bookman Old Style"/>
          <w:sz w:val="28"/>
          <w:szCs w:val="28"/>
          <w:lang w:val="es-ES"/>
        </w:rPr>
        <w:t>s</w:t>
      </w:r>
    </w:p>
    <w:p w14:paraId="132C90BE" w14:textId="2FB991B5" w:rsidR="00E9009D" w:rsidRPr="00122689" w:rsidRDefault="00E9009D" w:rsidP="00E9009D">
      <w:pPr>
        <w:jc w:val="center"/>
        <w:rPr>
          <w:rFonts w:ascii="Bookman Old Style" w:hAnsi="Bookman Old Style"/>
          <w:lang w:val="es-ES"/>
        </w:rPr>
      </w:pPr>
    </w:p>
    <w:p w14:paraId="0E362D45" w14:textId="6641483F" w:rsidR="00E9009D" w:rsidRDefault="00E9009D" w:rsidP="00E9009D">
      <w:pPr>
        <w:rPr>
          <w:rFonts w:ascii="Bookman Old Style" w:hAnsi="Bookman Old Style"/>
          <w:lang w:val="es-ES"/>
        </w:rPr>
      </w:pPr>
      <w:r w:rsidRPr="00E9009D">
        <w:rPr>
          <w:rFonts w:ascii="Bookman Old Style" w:hAnsi="Bookman Old Style"/>
          <w:lang w:val="es-ES"/>
        </w:rPr>
        <w:t>Cred ca este un proiect i</w:t>
      </w:r>
      <w:r>
        <w:rPr>
          <w:rFonts w:ascii="Bookman Old Style" w:hAnsi="Bookman Old Style"/>
          <w:lang w:val="es-ES"/>
        </w:rPr>
        <w:t xml:space="preserve">nteresant ce are potential </w:t>
      </w:r>
      <w:r w:rsidR="00122689">
        <w:rPr>
          <w:rFonts w:ascii="Bookman Old Style" w:hAnsi="Bookman Old Style"/>
          <w:lang w:val="es-ES"/>
        </w:rPr>
        <w:t>si merita sa fie</w:t>
      </w:r>
      <w:r>
        <w:rPr>
          <w:rFonts w:ascii="Bookman Old Style" w:hAnsi="Bookman Old Style"/>
          <w:lang w:val="es-ES"/>
        </w:rPr>
        <w:t xml:space="preserve"> integrat alaturi de alte componente.</w:t>
      </w:r>
    </w:p>
    <w:p w14:paraId="59A9B610" w14:textId="387DEA4E" w:rsidR="00E9009D" w:rsidRDefault="00E9009D" w:rsidP="00E9009D">
      <w:pPr>
        <w:rPr>
          <w:rFonts w:ascii="Bookman Old Style" w:hAnsi="Bookman Old Style"/>
          <w:lang w:val="es-ES"/>
        </w:rPr>
      </w:pPr>
      <w:r w:rsidRPr="00E9009D">
        <w:rPr>
          <w:rFonts w:ascii="Bookman Old Style" w:hAnsi="Bookman Old Style"/>
          <w:lang w:val="en-US"/>
        </w:rPr>
        <w:t xml:space="preserve">Au fost lucruri si sunt lucruri la care mai am de invatat. </w:t>
      </w:r>
      <w:r w:rsidRPr="00E9009D">
        <w:rPr>
          <w:rFonts w:ascii="Bookman Old Style" w:hAnsi="Bookman Old Style"/>
          <w:lang w:val="es-ES"/>
        </w:rPr>
        <w:t>Mi-a facut placere sa lucrez la acest test, chiar daca nu am reusit sa-l termin, am invatat multe lucruri, mi-am dat seama ce nu trebuie sa mai fac si ce trebuie sa fac si cred ca asta este</w:t>
      </w:r>
      <w:r>
        <w:rPr>
          <w:rFonts w:ascii="Bookman Old Style" w:hAnsi="Bookman Old Style"/>
          <w:lang w:val="es-ES"/>
        </w:rPr>
        <w:t xml:space="preserve"> o lectie valoroasa.</w:t>
      </w:r>
    </w:p>
    <w:p w14:paraId="6A278EBB" w14:textId="6D7AB144" w:rsidR="00E9009D" w:rsidRDefault="00E9009D" w:rsidP="00E9009D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L</w:t>
      </w:r>
      <w:r w:rsidRPr="00E9009D">
        <w:rPr>
          <w:rFonts w:ascii="Bookman Old Style" w:hAnsi="Bookman Old Style"/>
          <w:lang w:val="en-US"/>
        </w:rPr>
        <w:t xml:space="preserve">ucrurile </w:t>
      </w:r>
      <w:r>
        <w:rPr>
          <w:rFonts w:ascii="Bookman Old Style" w:hAnsi="Bookman Old Style"/>
          <w:lang w:val="en-US"/>
        </w:rPr>
        <w:t>pe care</w:t>
      </w:r>
      <w:r w:rsidRPr="00E9009D">
        <w:rPr>
          <w:rFonts w:ascii="Bookman Old Style" w:hAnsi="Bookman Old Style"/>
          <w:lang w:val="en-US"/>
        </w:rPr>
        <w:t xml:space="preserve"> le-am facut</w:t>
      </w:r>
      <w:r>
        <w:rPr>
          <w:rFonts w:ascii="Bookman Old Style" w:hAnsi="Bookman Old Style"/>
          <w:lang w:val="en-US"/>
        </w:rPr>
        <w:t xml:space="preserve"> gresit sau ar fi putut fi facute mai bine</w:t>
      </w:r>
      <w:r w:rsidRPr="00E9009D">
        <w:rPr>
          <w:rFonts w:ascii="Bookman Old Style" w:hAnsi="Bookman Old Style"/>
          <w:lang w:val="en-US"/>
        </w:rPr>
        <w:t xml:space="preserve">, </w:t>
      </w:r>
      <w:r>
        <w:rPr>
          <w:rFonts w:ascii="Bookman Old Style" w:hAnsi="Bookman Old Style"/>
          <w:lang w:val="en-US"/>
        </w:rPr>
        <w:t>cel</w:t>
      </w:r>
      <w:r w:rsidR="00122689">
        <w:rPr>
          <w:rFonts w:ascii="Bookman Old Style" w:hAnsi="Bookman Old Style"/>
          <w:lang w:val="en-US"/>
        </w:rPr>
        <w:t xml:space="preserve"> putin cele</w:t>
      </w:r>
      <w:r>
        <w:rPr>
          <w:rFonts w:ascii="Bookman Old Style" w:hAnsi="Bookman Old Style"/>
          <w:lang w:val="en-US"/>
        </w:rPr>
        <w:t xml:space="preserve"> pe care le-am observat eu sunt:</w:t>
      </w:r>
    </w:p>
    <w:p w14:paraId="4ADA0C6C" w14:textId="0FDE09B5" w:rsidR="00E9009D" w:rsidRDefault="00E9009D" w:rsidP="00E9009D">
      <w:pPr>
        <w:rPr>
          <w:rFonts w:ascii="Bookman Old Style" w:hAnsi="Bookman Old Style"/>
          <w:lang w:val="en-US"/>
        </w:rPr>
      </w:pPr>
    </w:p>
    <w:p w14:paraId="4D2B3F39" w14:textId="07A6D40F" w:rsidR="00E9009D" w:rsidRDefault="00E9009D" w:rsidP="00E9009D">
      <w:pPr>
        <w:rPr>
          <w:rFonts w:ascii="Bookman Old Style" w:hAnsi="Bookman Old Style"/>
          <w:lang w:val="es-ES"/>
        </w:rPr>
      </w:pPr>
      <w:r w:rsidRPr="00E9009D">
        <w:rPr>
          <w:rFonts w:ascii="Bookman Old Style" w:hAnsi="Bookman Old Style"/>
          <w:lang w:val="es-ES"/>
        </w:rPr>
        <w:t xml:space="preserve">De invatat mai bine ngrx </w:t>
      </w:r>
      <w:r w:rsidR="00DA6E2D">
        <w:rPr>
          <w:rFonts w:ascii="Bookman Old Style" w:hAnsi="Bookman Old Style"/>
          <w:lang w:val="es-ES"/>
        </w:rPr>
        <w:t>(</w:t>
      </w:r>
      <w:r w:rsidRPr="00E9009D">
        <w:rPr>
          <w:rFonts w:ascii="Bookman Old Style" w:hAnsi="Bookman Old Style"/>
          <w:lang w:val="es-ES"/>
        </w:rPr>
        <w:t>sa stochez datele pentru a le</w:t>
      </w:r>
      <w:r>
        <w:rPr>
          <w:rFonts w:ascii="Bookman Old Style" w:hAnsi="Bookman Old Style"/>
          <w:lang w:val="es-ES"/>
        </w:rPr>
        <w:t xml:space="preserve"> printa pe pagina principala, nu pe cea cu formularul</w:t>
      </w:r>
      <w:r w:rsidR="00DA6E2D">
        <w:rPr>
          <w:rFonts w:ascii="Bookman Old Style" w:hAnsi="Bookman Old Style"/>
          <w:lang w:val="es-ES"/>
        </w:rPr>
        <w:t>)</w:t>
      </w:r>
      <w:r w:rsidR="00122689">
        <w:rPr>
          <w:rFonts w:ascii="Bookman Old Style" w:hAnsi="Bookman Old Style"/>
          <w:lang w:val="es-ES"/>
        </w:rPr>
        <w:t>.</w:t>
      </w:r>
    </w:p>
    <w:p w14:paraId="590E5A72" w14:textId="62F5843C" w:rsidR="00122689" w:rsidRDefault="00122689" w:rsidP="00E9009D">
      <w:pPr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>De modificat validarea datelor in formular, sigur se poate face altfel verificarea.</w:t>
      </w:r>
    </w:p>
    <w:p w14:paraId="7FDEE4F5" w14:textId="2D0EF99D" w:rsidR="00122689" w:rsidRDefault="00122689" w:rsidP="00E9009D">
      <w:pPr>
        <w:rPr>
          <w:rFonts w:ascii="Bookman Old Style" w:hAnsi="Bookman Old Style"/>
          <w:lang w:val="es-ES"/>
        </w:rPr>
      </w:pPr>
      <w:r w:rsidRPr="00122689">
        <w:rPr>
          <w:rFonts w:ascii="Bookman Old Style" w:hAnsi="Bookman Old Style"/>
          <w:lang w:val="es-ES"/>
        </w:rPr>
        <w:t>De revizuit types la variabile, custom types, mai ales tipul pentru data, care pana la u</w:t>
      </w:r>
      <w:r>
        <w:rPr>
          <w:rFonts w:ascii="Bookman Old Style" w:hAnsi="Bookman Old Style"/>
          <w:lang w:val="es-ES"/>
        </w:rPr>
        <w:t>rma cred ca se face cu un custom type sau import un modul.</w:t>
      </w:r>
    </w:p>
    <w:p w14:paraId="2042EC60" w14:textId="1276CF88" w:rsidR="00122689" w:rsidRDefault="00122689" w:rsidP="00E9009D">
      <w:pPr>
        <w:rPr>
          <w:rFonts w:ascii="Bookman Old Style" w:hAnsi="Bookman Old Style"/>
          <w:lang w:val="en-US"/>
        </w:rPr>
      </w:pPr>
      <w:r w:rsidRPr="00122689">
        <w:rPr>
          <w:rFonts w:ascii="Bookman Old Style" w:hAnsi="Bookman Old Style"/>
          <w:lang w:val="en-US"/>
        </w:rPr>
        <w:t>Si in final payment s</w:t>
      </w:r>
      <w:r>
        <w:rPr>
          <w:rFonts w:ascii="Bookman Old Style" w:hAnsi="Bookman Old Style"/>
          <w:lang w:val="en-US"/>
        </w:rPr>
        <w:t>ervice-ul pe care nu l-am folosit deloc</w:t>
      </w:r>
      <w:r w:rsidR="00DA6E2D">
        <w:rPr>
          <w:rFonts w:ascii="Bookman Old Style" w:hAnsi="Bookman Old Style"/>
          <w:lang w:val="en-US"/>
        </w:rPr>
        <w:t xml:space="preserve">.. </w:t>
      </w:r>
    </w:p>
    <w:p w14:paraId="730440C3" w14:textId="05356710" w:rsidR="00DA6E2D" w:rsidRDefault="00DA6E2D" w:rsidP="00E9009D">
      <w:pPr>
        <w:rPr>
          <w:rFonts w:ascii="Bookman Old Style" w:hAnsi="Bookman Old Style"/>
          <w:lang w:val="en-US"/>
        </w:rPr>
      </w:pPr>
    </w:p>
    <w:p w14:paraId="6CBF8BC7" w14:textId="6FDDDE22" w:rsidR="00DA6E2D" w:rsidRPr="00DA6E2D" w:rsidRDefault="00DA6E2D" w:rsidP="00E9009D">
      <w:pPr>
        <w:rPr>
          <w:rFonts w:ascii="Bookman Old Style" w:hAnsi="Bookman Old Style"/>
          <w:lang w:val="es-ES"/>
        </w:rPr>
      </w:pPr>
      <w:r w:rsidRPr="00DA6E2D">
        <w:rPr>
          <w:rFonts w:ascii="Bookman Old Style" w:hAnsi="Bookman Old Style"/>
          <w:lang w:val="es-ES"/>
        </w:rPr>
        <w:t>In final, va multumesc p</w:t>
      </w:r>
      <w:r>
        <w:rPr>
          <w:rFonts w:ascii="Bookman Old Style" w:hAnsi="Bookman Old Style"/>
          <w:lang w:val="es-ES"/>
        </w:rPr>
        <w:t>entru oportunitatea de a participa la acest test.</w:t>
      </w:r>
    </w:p>
    <w:p w14:paraId="5E7B5871" w14:textId="77777777" w:rsidR="00122689" w:rsidRPr="00DA6E2D" w:rsidRDefault="00122689" w:rsidP="00E9009D">
      <w:pPr>
        <w:rPr>
          <w:rFonts w:ascii="Bookman Old Style" w:hAnsi="Bookman Old Style"/>
          <w:lang w:val="es-ES"/>
        </w:rPr>
      </w:pPr>
    </w:p>
    <w:p w14:paraId="208DBEC0" w14:textId="77777777" w:rsidR="00E9009D" w:rsidRPr="00DA6E2D" w:rsidRDefault="00E9009D" w:rsidP="00E9009D">
      <w:pPr>
        <w:rPr>
          <w:rFonts w:ascii="Bookman Old Style" w:hAnsi="Bookman Old Style"/>
          <w:lang w:val="es-ES"/>
        </w:rPr>
      </w:pPr>
    </w:p>
    <w:sectPr w:rsidR="00E9009D" w:rsidRPr="00DA6E2D" w:rsidSect="00E900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D03FB"/>
    <w:multiLevelType w:val="hybridMultilevel"/>
    <w:tmpl w:val="E8E8A6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F2274D"/>
    <w:multiLevelType w:val="hybridMultilevel"/>
    <w:tmpl w:val="D35AD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A2908"/>
    <w:multiLevelType w:val="hybridMultilevel"/>
    <w:tmpl w:val="80E0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70A17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70E31"/>
    <w:multiLevelType w:val="hybridMultilevel"/>
    <w:tmpl w:val="57027B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9D"/>
    <w:rsid w:val="00122689"/>
    <w:rsid w:val="00DA6E2D"/>
    <w:rsid w:val="00E9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6847"/>
  <w15:chartTrackingRefBased/>
  <w15:docId w15:val="{8D44A308-1237-4B79-9E46-6992524D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68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344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Pirvu Ciprian</dc:creator>
  <cp:keywords/>
  <dc:description/>
  <cp:lastModifiedBy>Pirvu Ciprian</cp:lastModifiedBy>
  <cp:revision>1</cp:revision>
  <dcterms:created xsi:type="dcterms:W3CDTF">2020-11-23T21:27:00Z</dcterms:created>
  <dcterms:modified xsi:type="dcterms:W3CDTF">2020-11-23T21:52:00Z</dcterms:modified>
</cp:coreProperties>
</file>