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EDE" w:rsidRDefault="00310CFB">
      <w:r>
        <w:t xml:space="preserve">Informatik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  <w:t>1</w:t>
      </w:r>
      <w:r w:rsidR="004119C4">
        <w:t>1</w:t>
      </w:r>
      <w:r>
        <w:t>.02.2020</w:t>
      </w:r>
    </w:p>
    <w:p w:rsidR="00310CFB" w:rsidRDefault="00310CFB">
      <w:r>
        <w:t>Fachlehrer: Fr. Wesp</w:t>
      </w:r>
    </w:p>
    <w:p w:rsidR="00310CFB" w:rsidRDefault="00310CFB">
      <w:r>
        <w:t>Referat: Marius Hill, Ben Hartmann</w:t>
      </w:r>
      <w:r w:rsidR="00A554C3">
        <w:t>, Finn</w:t>
      </w:r>
      <w:r w:rsidR="00FD5E57">
        <w:t xml:space="preserve"> Hutter </w:t>
      </w:r>
    </w:p>
    <w:p w:rsidR="00310CFB" w:rsidRDefault="00310CFB" w:rsidP="00310CFB">
      <w:pPr>
        <w:jc w:val="center"/>
      </w:pPr>
    </w:p>
    <w:p w:rsidR="00310CFB" w:rsidRPr="00310CFB" w:rsidRDefault="00310CFB" w:rsidP="00310CFB">
      <w:pPr>
        <w:jc w:val="center"/>
        <w:rPr>
          <w:b/>
          <w:bCs/>
          <w:sz w:val="32"/>
          <w:szCs w:val="32"/>
        </w:rPr>
      </w:pPr>
      <w:r w:rsidRPr="00310CFB">
        <w:rPr>
          <w:b/>
          <w:bCs/>
          <w:sz w:val="32"/>
          <w:szCs w:val="32"/>
        </w:rPr>
        <w:t xml:space="preserve">T-Flipflop/Toggle-Flipflop </w:t>
      </w:r>
    </w:p>
    <w:p w:rsidR="00310CFB" w:rsidRDefault="00310CFB">
      <w:r>
        <w:t xml:space="preserve">Gliederung: </w:t>
      </w:r>
    </w:p>
    <w:p w:rsidR="004119C4" w:rsidRDefault="00310CFB" w:rsidP="004119C4">
      <w:pPr>
        <w:pStyle w:val="Listenabsatz"/>
        <w:numPr>
          <w:ilvl w:val="0"/>
          <w:numId w:val="1"/>
        </w:numPr>
      </w:pPr>
      <w:r>
        <w:t>Definition</w:t>
      </w:r>
    </w:p>
    <w:p w:rsidR="004119C4" w:rsidRDefault="0095545F" w:rsidP="004119C4">
      <w:pPr>
        <w:pStyle w:val="Listenabsatz"/>
        <w:numPr>
          <w:ilvl w:val="0"/>
          <w:numId w:val="1"/>
        </w:numPr>
      </w:pPr>
      <w:r>
        <w:t>Funktionsweise</w:t>
      </w:r>
    </w:p>
    <w:p w:rsidR="004119C4" w:rsidRDefault="0095545F" w:rsidP="004119C4">
      <w:pPr>
        <w:pStyle w:val="Listenabsatz"/>
        <w:numPr>
          <w:ilvl w:val="0"/>
          <w:numId w:val="1"/>
        </w:numPr>
      </w:pPr>
      <w:r>
        <w:t xml:space="preserve">Wahrheitstabelle </w:t>
      </w:r>
    </w:p>
    <w:p w:rsidR="0095545F" w:rsidRDefault="0095545F" w:rsidP="004119C4">
      <w:pPr>
        <w:pStyle w:val="Listenabsatz"/>
        <w:numPr>
          <w:ilvl w:val="0"/>
          <w:numId w:val="1"/>
        </w:numPr>
      </w:pPr>
      <w:r>
        <w:t xml:space="preserve">Anwendungsbereich </w:t>
      </w:r>
    </w:p>
    <w:p w:rsidR="0095545F" w:rsidRDefault="0095545F" w:rsidP="004119C4">
      <w:pPr>
        <w:pStyle w:val="Listenabsatz"/>
        <w:numPr>
          <w:ilvl w:val="0"/>
          <w:numId w:val="1"/>
        </w:numPr>
      </w:pPr>
      <w:r>
        <w:t xml:space="preserve">Zeitablaufdiagramm </w:t>
      </w:r>
    </w:p>
    <w:p w:rsidR="0095545F" w:rsidRDefault="0095545F" w:rsidP="004119C4">
      <w:pPr>
        <w:pStyle w:val="Listenabsatz"/>
        <w:numPr>
          <w:ilvl w:val="0"/>
          <w:numId w:val="1"/>
        </w:numPr>
      </w:pPr>
      <w:r>
        <w:t xml:space="preserve">Beispiel </w:t>
      </w:r>
    </w:p>
    <w:p w:rsidR="004119C4" w:rsidRPr="004119C4" w:rsidRDefault="004119C4" w:rsidP="004119C4">
      <w:pPr>
        <w:rPr>
          <w:b/>
          <w:bCs/>
          <w:sz w:val="24"/>
          <w:szCs w:val="24"/>
        </w:rPr>
      </w:pPr>
      <w:r w:rsidRPr="004119C4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Pr="004119C4">
        <w:rPr>
          <w:b/>
          <w:bCs/>
          <w:sz w:val="24"/>
          <w:szCs w:val="24"/>
        </w:rPr>
        <w:t xml:space="preserve">Definition </w:t>
      </w:r>
    </w:p>
    <w:p w:rsidR="004119C4" w:rsidRDefault="0095545F" w:rsidP="0095545F">
      <w:pPr>
        <w:pStyle w:val="Listenabsatz"/>
        <w:numPr>
          <w:ilvl w:val="0"/>
          <w:numId w:val="4"/>
        </w:numPr>
      </w:pPr>
      <w:r>
        <w:t xml:space="preserve">Flipflop: Ist eine elektronische Schaltung, die zwei Zustände des Ausgangssignal besitzt </w:t>
      </w:r>
    </w:p>
    <w:p w:rsidR="0095545F" w:rsidRDefault="0095545F" w:rsidP="0095545F">
      <w:pPr>
        <w:pStyle w:val="Listenabsatz"/>
        <w:numPr>
          <w:ilvl w:val="0"/>
          <w:numId w:val="4"/>
        </w:numPr>
      </w:pPr>
      <w:r>
        <w:t>T-Flipflop: ist die einfachste elektronische Schaltung, die Informationsmengen eines Bits speichern kann</w:t>
      </w:r>
    </w:p>
    <w:p w:rsidR="0095545F" w:rsidRDefault="0095545F" w:rsidP="0095545F">
      <w:pPr>
        <w:pStyle w:val="Listenabsatz"/>
        <w:numPr>
          <w:ilvl w:val="0"/>
          <w:numId w:val="4"/>
        </w:numPr>
      </w:pPr>
      <w:r>
        <w:t>Toggle= etwas umschalten / Alte Ausgangszustand wird invertiert ausgegeben</w:t>
      </w:r>
    </w:p>
    <w:p w:rsidR="0095545F" w:rsidRDefault="0095545F" w:rsidP="0095545F">
      <w:pPr>
        <w:rPr>
          <w:b/>
          <w:bCs/>
          <w:sz w:val="24"/>
          <w:szCs w:val="24"/>
        </w:rPr>
      </w:pPr>
      <w:r w:rsidRPr="0095545F">
        <w:rPr>
          <w:b/>
          <w:bCs/>
          <w:sz w:val="24"/>
          <w:szCs w:val="24"/>
        </w:rPr>
        <w:t xml:space="preserve">2. Funktionseise </w:t>
      </w:r>
    </w:p>
    <w:p w:rsidR="0095545F" w:rsidRDefault="00B71693" w:rsidP="0095545F">
      <w:pPr>
        <w:pStyle w:val="Listenabsatz"/>
        <w:numPr>
          <w:ilvl w:val="0"/>
          <w:numId w:val="5"/>
        </w:numPr>
      </w:pPr>
      <w:r w:rsidRPr="00B71693">
        <w:t xml:space="preserve">Wechselt </w:t>
      </w:r>
      <w:r>
        <w:t xml:space="preserve">per Taktimpulse seinen Ausgangszustand </w:t>
      </w:r>
    </w:p>
    <w:p w:rsidR="00B71693" w:rsidRDefault="00B71693" w:rsidP="0095545F">
      <w:pPr>
        <w:pStyle w:val="Listenabsatz"/>
        <w:numPr>
          <w:ilvl w:val="0"/>
          <w:numId w:val="5"/>
        </w:numPr>
      </w:pPr>
      <w:r>
        <w:t xml:space="preserve">Wechselverhalten immer bei T=1 </w:t>
      </w:r>
    </w:p>
    <w:p w:rsidR="00B71693" w:rsidRDefault="00B71693" w:rsidP="0095545F">
      <w:pPr>
        <w:pStyle w:val="Listenabsatz"/>
        <w:numPr>
          <w:ilvl w:val="0"/>
          <w:numId w:val="5"/>
        </w:numPr>
      </w:pPr>
      <w:r>
        <w:t>Verbindet man Eingänge von JK-MS Flipflop, so erhält man einen T-Flipflop Ausgang</w:t>
      </w:r>
    </w:p>
    <w:p w:rsidR="00B71693" w:rsidRDefault="00B71693" w:rsidP="0095545F">
      <w:pPr>
        <w:pStyle w:val="Listenabsatz"/>
        <w:numPr>
          <w:ilvl w:val="0"/>
          <w:numId w:val="5"/>
        </w:numPr>
      </w:pPr>
      <w:r>
        <w:t xml:space="preserve">T-Flipflop besitzt nur ein Takteingang </w:t>
      </w:r>
    </w:p>
    <w:p w:rsidR="00B71693" w:rsidRDefault="00B71693" w:rsidP="0095545F">
      <w:pPr>
        <w:pStyle w:val="Listenabsatz"/>
        <w:numPr>
          <w:ilvl w:val="0"/>
          <w:numId w:val="5"/>
        </w:numPr>
      </w:pPr>
      <w:r>
        <w:t xml:space="preserve">Eingangs- und Ausgangssignal ergeben Halbierung der Frequenz </w:t>
      </w:r>
    </w:p>
    <w:p w:rsidR="00B71693" w:rsidRPr="00B71693" w:rsidRDefault="00B71693" w:rsidP="00B71693">
      <w:pPr>
        <w:rPr>
          <w:b/>
          <w:bCs/>
          <w:sz w:val="24"/>
          <w:szCs w:val="24"/>
        </w:rPr>
      </w:pPr>
      <w:r w:rsidRPr="00B71693">
        <w:rPr>
          <w:b/>
          <w:bCs/>
          <w:sz w:val="24"/>
          <w:szCs w:val="24"/>
        </w:rPr>
        <w:t xml:space="preserve">3. Wahrheitstabelle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319"/>
        <w:gridCol w:w="4357"/>
      </w:tblGrid>
      <w:tr w:rsidR="00B71693" w:rsidTr="00B71693">
        <w:tc>
          <w:tcPr>
            <w:tcW w:w="4698" w:type="dxa"/>
          </w:tcPr>
          <w:p w:rsidR="00B71693" w:rsidRDefault="00B71693" w:rsidP="00B71693">
            <w:pPr>
              <w:pStyle w:val="Listenabsatz"/>
              <w:ind w:left="0"/>
            </w:pPr>
            <w:r>
              <w:t>T (oder J oder K)</w:t>
            </w:r>
          </w:p>
        </w:tc>
        <w:tc>
          <w:tcPr>
            <w:tcW w:w="4698" w:type="dxa"/>
          </w:tcPr>
          <w:p w:rsidR="00B71693" w:rsidRDefault="00B71693" w:rsidP="00B71693">
            <w:pPr>
              <w:pStyle w:val="Listenabsatz"/>
              <w:ind w:left="0"/>
            </w:pPr>
            <w:r>
              <w:t>Q</w:t>
            </w:r>
          </w:p>
        </w:tc>
      </w:tr>
      <w:tr w:rsidR="00B71693" w:rsidTr="00B71693">
        <w:tc>
          <w:tcPr>
            <w:tcW w:w="4698" w:type="dxa"/>
          </w:tcPr>
          <w:p w:rsidR="00B71693" w:rsidRDefault="00B71693" w:rsidP="00B71693">
            <w:pPr>
              <w:pStyle w:val="Listenabsatz"/>
              <w:ind w:left="0"/>
            </w:pPr>
            <w:r>
              <w:t>0</w:t>
            </w:r>
          </w:p>
        </w:tc>
        <w:tc>
          <w:tcPr>
            <w:tcW w:w="4698" w:type="dxa"/>
          </w:tcPr>
          <w:p w:rsidR="00B71693" w:rsidRDefault="00B71693" w:rsidP="00B71693">
            <w:pPr>
              <w:pStyle w:val="Listenabsatz"/>
              <w:ind w:left="0"/>
            </w:pPr>
            <w:r>
              <w:t>Speichern</w:t>
            </w:r>
          </w:p>
        </w:tc>
      </w:tr>
      <w:tr w:rsidR="00B71693" w:rsidTr="00B71693">
        <w:tc>
          <w:tcPr>
            <w:tcW w:w="4698" w:type="dxa"/>
          </w:tcPr>
          <w:p w:rsidR="00B71693" w:rsidRDefault="00B71693" w:rsidP="00B71693">
            <w:pPr>
              <w:pStyle w:val="Listenabsatz"/>
              <w:ind w:left="0"/>
            </w:pPr>
            <w:r>
              <w:t>1</w:t>
            </w:r>
          </w:p>
        </w:tc>
        <w:tc>
          <w:tcPr>
            <w:tcW w:w="4698" w:type="dxa"/>
          </w:tcPr>
          <w:p w:rsidR="00B71693" w:rsidRDefault="00B71693" w:rsidP="00B71693">
            <w:pPr>
              <w:pStyle w:val="Listenabsatz"/>
              <w:ind w:left="0"/>
            </w:pPr>
            <w:r>
              <w:t>Toggeln</w:t>
            </w:r>
          </w:p>
        </w:tc>
      </w:tr>
    </w:tbl>
    <w:p w:rsidR="0095545F" w:rsidRDefault="0095545F" w:rsidP="00B71693">
      <w:pPr>
        <w:pStyle w:val="Listenabsatz"/>
      </w:pPr>
    </w:p>
    <w:p w:rsidR="004119C4" w:rsidRDefault="004119C4" w:rsidP="004119C4">
      <w:pPr>
        <w:rPr>
          <w:b/>
          <w:bCs/>
          <w:sz w:val="24"/>
          <w:szCs w:val="24"/>
        </w:rPr>
      </w:pPr>
      <w:r w:rsidRPr="00B71693">
        <w:rPr>
          <w:b/>
          <w:bCs/>
          <w:sz w:val="24"/>
          <w:szCs w:val="24"/>
        </w:rPr>
        <w:t xml:space="preserve"> </w:t>
      </w:r>
      <w:r w:rsidR="00B71693" w:rsidRPr="00B71693">
        <w:rPr>
          <w:b/>
          <w:bCs/>
          <w:sz w:val="24"/>
          <w:szCs w:val="24"/>
        </w:rPr>
        <w:t xml:space="preserve">4. Anwendungsbereich </w:t>
      </w:r>
    </w:p>
    <w:p w:rsidR="00E813BC" w:rsidRPr="00E813BC" w:rsidRDefault="00E813BC" w:rsidP="00E813B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  <w:r w:rsidRPr="00E813BC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Asynchrone Zähler</w:t>
      </w:r>
    </w:p>
    <w:p w:rsidR="00E813BC" w:rsidRDefault="00E813BC" w:rsidP="00E813B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  <w:r w:rsidRPr="00E813BC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Frequenzteile</w:t>
      </w:r>
      <w:r>
        <w:rPr>
          <w:rFonts w:ascii="Arial" w:eastAsia="Times New Roman" w:hAnsi="Arial" w:cs="Arial"/>
          <w:color w:val="222222"/>
          <w:sz w:val="21"/>
          <w:szCs w:val="21"/>
          <w:lang w:eastAsia="de-DE"/>
        </w:rPr>
        <w:t>r</w:t>
      </w:r>
    </w:p>
    <w:p w:rsidR="00E813BC" w:rsidRPr="00E813BC" w:rsidRDefault="00E813BC" w:rsidP="00E813B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de-DE"/>
        </w:rPr>
        <w:t>Kippschaltern</w:t>
      </w:r>
    </w:p>
    <w:p w:rsidR="00BF37C7" w:rsidRDefault="00BF37C7" w:rsidP="00E813BC">
      <w:pPr>
        <w:pStyle w:val="Listenabsatz"/>
        <w:rPr>
          <w:sz w:val="24"/>
          <w:szCs w:val="24"/>
        </w:rPr>
      </w:pPr>
    </w:p>
    <w:p w:rsidR="00E813BC" w:rsidRDefault="00E813BC" w:rsidP="00BF37C7">
      <w:pPr>
        <w:rPr>
          <w:b/>
          <w:bCs/>
          <w:sz w:val="24"/>
          <w:szCs w:val="24"/>
        </w:rPr>
      </w:pPr>
    </w:p>
    <w:p w:rsidR="00E813BC" w:rsidRDefault="00E813BC" w:rsidP="00BF37C7">
      <w:pPr>
        <w:rPr>
          <w:b/>
          <w:bCs/>
          <w:sz w:val="24"/>
          <w:szCs w:val="24"/>
        </w:rPr>
      </w:pPr>
    </w:p>
    <w:p w:rsidR="00BF37C7" w:rsidRDefault="00BF37C7" w:rsidP="00BF37C7">
      <w:r>
        <w:lastRenderedPageBreak/>
        <w:t xml:space="preserve">Informatik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  <w:t>11.02.2020</w:t>
      </w:r>
    </w:p>
    <w:p w:rsidR="00BF37C7" w:rsidRDefault="00BF37C7" w:rsidP="00BF37C7">
      <w:r>
        <w:t>Fachlehrer: Fr. Wesp</w:t>
      </w:r>
    </w:p>
    <w:p w:rsidR="00BF37C7" w:rsidRDefault="00BF37C7" w:rsidP="00BF37C7">
      <w:r>
        <w:t>Referat: Marius Hill, Ben Hartmann</w:t>
      </w:r>
      <w:r w:rsidR="00FD3D32">
        <w:t xml:space="preserve">, Finn </w:t>
      </w:r>
      <w:r w:rsidR="00FD5E57">
        <w:t xml:space="preserve">Hutter </w:t>
      </w:r>
      <w:bookmarkStart w:id="0" w:name="_GoBack"/>
      <w:bookmarkEnd w:id="0"/>
    </w:p>
    <w:p w:rsidR="00E813BC" w:rsidRDefault="00E813BC" w:rsidP="00BF37C7"/>
    <w:p w:rsidR="00E813BC" w:rsidRDefault="00E813BC" w:rsidP="00BF37C7"/>
    <w:p w:rsidR="00E813BC" w:rsidRDefault="00E813BC" w:rsidP="00E813BC">
      <w:pPr>
        <w:rPr>
          <w:b/>
          <w:bCs/>
          <w:sz w:val="24"/>
          <w:szCs w:val="24"/>
        </w:rPr>
      </w:pPr>
      <w:r w:rsidRPr="00BF37C7">
        <w:rPr>
          <w:b/>
          <w:bCs/>
          <w:sz w:val="24"/>
          <w:szCs w:val="24"/>
        </w:rPr>
        <w:t>5. Zeitablaufdiagramm</w:t>
      </w:r>
      <w:r w:rsidRPr="00BF37C7">
        <w:rPr>
          <w:b/>
          <w:bCs/>
          <w:noProof/>
          <w:sz w:val="24"/>
          <w:szCs w:val="24"/>
        </w:rPr>
        <w:drawing>
          <wp:inline distT="0" distB="0" distL="0" distR="0" wp14:anchorId="257D4CD1" wp14:editId="52F8C07F">
            <wp:extent cx="4925593" cy="760864"/>
            <wp:effectExtent l="0" t="0" r="8890" b="1270"/>
            <wp:docPr id="1" name="Inhaltsplatzhalter 5">
              <a:extLst xmlns:a="http://schemas.openxmlformats.org/drawingml/2006/main">
                <a:ext uri="{FF2B5EF4-FFF2-40B4-BE49-F238E27FC236}">
                  <a16:creationId xmlns:a16="http://schemas.microsoft.com/office/drawing/2014/main" id="{A4E826B5-078D-4F12-85B8-647B79FA080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haltsplatzhalter 5">
                      <a:extLst>
                        <a:ext uri="{FF2B5EF4-FFF2-40B4-BE49-F238E27FC236}">
                          <a16:creationId xmlns:a16="http://schemas.microsoft.com/office/drawing/2014/main" id="{A4E826B5-078D-4F12-85B8-647B79FA080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593" cy="7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C7" w:rsidRDefault="00BF37C7" w:rsidP="00BF37C7">
      <w:pPr>
        <w:rPr>
          <w:b/>
          <w:bCs/>
          <w:sz w:val="24"/>
          <w:szCs w:val="24"/>
        </w:rPr>
      </w:pPr>
    </w:p>
    <w:p w:rsidR="00BF37C7" w:rsidRDefault="00BF37C7" w:rsidP="00BF37C7">
      <w:pPr>
        <w:rPr>
          <w:b/>
          <w:bCs/>
          <w:sz w:val="24"/>
          <w:szCs w:val="24"/>
        </w:rPr>
      </w:pPr>
      <w:r w:rsidRPr="00BF37C7">
        <w:rPr>
          <w:b/>
          <w:bCs/>
          <w:sz w:val="24"/>
          <w:szCs w:val="24"/>
        </w:rPr>
        <w:t>7.</w:t>
      </w:r>
      <w:r>
        <w:rPr>
          <w:b/>
          <w:bCs/>
          <w:sz w:val="24"/>
          <w:szCs w:val="24"/>
        </w:rPr>
        <w:t xml:space="preserve"> </w:t>
      </w:r>
      <w:r w:rsidRPr="00BF37C7">
        <w:rPr>
          <w:b/>
          <w:bCs/>
          <w:sz w:val="24"/>
          <w:szCs w:val="24"/>
        </w:rPr>
        <w:t>Beispiel</w:t>
      </w:r>
    </w:p>
    <w:p w:rsidR="00BF37C7" w:rsidRPr="00BF37C7" w:rsidRDefault="00FD3D32" w:rsidP="00BF37C7">
      <w:pPr>
        <w:pStyle w:val="Listenabsatz"/>
        <w:numPr>
          <w:ilvl w:val="0"/>
          <w:numId w:val="9"/>
        </w:numPr>
        <w:rPr>
          <w:b/>
          <w:bCs/>
          <w:sz w:val="24"/>
          <w:szCs w:val="24"/>
        </w:rPr>
      </w:pPr>
      <w:hyperlink r:id="rId6" w:history="1">
        <w:r>
          <w:rPr>
            <w:rStyle w:val="Hyperlink"/>
          </w:rPr>
          <w:t>https://studyflix.de/informatik/t-flipflop-1000</w:t>
        </w:r>
      </w:hyperlink>
    </w:p>
    <w:sectPr w:rsidR="00BF37C7" w:rsidRPr="00BF37C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E70"/>
    <w:multiLevelType w:val="multilevel"/>
    <w:tmpl w:val="2DC4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779C3"/>
    <w:multiLevelType w:val="hybridMultilevel"/>
    <w:tmpl w:val="2598839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5491"/>
    <w:multiLevelType w:val="hybridMultilevel"/>
    <w:tmpl w:val="254AFE6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0FBC"/>
    <w:multiLevelType w:val="hybridMultilevel"/>
    <w:tmpl w:val="A62421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2529B"/>
    <w:multiLevelType w:val="hybridMultilevel"/>
    <w:tmpl w:val="7AC436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66C50"/>
    <w:multiLevelType w:val="hybridMultilevel"/>
    <w:tmpl w:val="F75629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4A6F"/>
    <w:multiLevelType w:val="hybridMultilevel"/>
    <w:tmpl w:val="8ABE456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6ABA"/>
    <w:multiLevelType w:val="hybridMultilevel"/>
    <w:tmpl w:val="B8D2B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60D25"/>
    <w:multiLevelType w:val="hybridMultilevel"/>
    <w:tmpl w:val="F47E46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72017"/>
    <w:multiLevelType w:val="hybridMultilevel"/>
    <w:tmpl w:val="94D091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FB"/>
    <w:rsid w:val="00310CFB"/>
    <w:rsid w:val="004119C4"/>
    <w:rsid w:val="00474A86"/>
    <w:rsid w:val="0095545F"/>
    <w:rsid w:val="00A554C3"/>
    <w:rsid w:val="00B71693"/>
    <w:rsid w:val="00BF37C7"/>
    <w:rsid w:val="00E813BC"/>
    <w:rsid w:val="00F10EDE"/>
    <w:rsid w:val="00FD3D32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EB0D"/>
  <w15:chartTrackingRefBased/>
  <w15:docId w15:val="{634215F1-597F-42DA-ADB7-5B0612F4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0CFB"/>
    <w:pPr>
      <w:ind w:left="720"/>
      <w:contextualSpacing/>
    </w:pPr>
  </w:style>
  <w:style w:type="table" w:styleId="Tabellenraster">
    <w:name w:val="Table Grid"/>
    <w:basedOn w:val="NormaleTabelle"/>
    <w:uiPriority w:val="39"/>
    <w:rsid w:val="00B71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FD3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flix.de/informatik/t-flipflop-1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2020-02-13T11:49:00Z</dcterms:created>
  <dcterms:modified xsi:type="dcterms:W3CDTF">2020-02-13T11:49:00Z</dcterms:modified>
</cp:coreProperties>
</file>