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FC" w:rsidRDefault="009B3CFC">
      <w:r>
        <w:t>08.19.16</w:t>
      </w:r>
    </w:p>
    <w:p w:rsidR="009B3CFC" w:rsidRDefault="009B3CFC" w:rsidP="009B3CFC">
      <w:pPr>
        <w:pStyle w:val="NoSpacing"/>
      </w:pPr>
      <w:r>
        <w:t>To Do Next</w:t>
      </w:r>
    </w:p>
    <w:p w:rsidR="009B3CFC" w:rsidRDefault="009B3CFC" w:rsidP="009B3CFC">
      <w:pPr>
        <w:pStyle w:val="NoSpacing"/>
        <w:numPr>
          <w:ilvl w:val="0"/>
          <w:numId w:val="3"/>
        </w:numPr>
      </w:pPr>
      <w:r>
        <w:t xml:space="preserve">Test </w:t>
      </w:r>
      <w:proofErr w:type="spellStart"/>
      <w:r>
        <w:t>playStimMain.m</w:t>
      </w:r>
      <w:proofErr w:type="spellEnd"/>
      <w:r>
        <w:t xml:space="preserve"> on the </w:t>
      </w:r>
      <w:proofErr w:type="spellStart"/>
      <w:r>
        <w:t>lightcrafter</w:t>
      </w:r>
      <w:proofErr w:type="spellEnd"/>
    </w:p>
    <w:p w:rsidR="009B3CFC" w:rsidRDefault="009B3CFC" w:rsidP="009B3CFC">
      <w:pPr>
        <w:pStyle w:val="NoSpacing"/>
        <w:numPr>
          <w:ilvl w:val="0"/>
          <w:numId w:val="3"/>
        </w:numPr>
      </w:pPr>
      <w:r>
        <w:t>Make the Stimulus superclass</w:t>
      </w:r>
    </w:p>
    <w:p w:rsidR="009B3CFC" w:rsidRDefault="009B3CFC" w:rsidP="009B3CFC">
      <w:pPr>
        <w:pStyle w:val="NoSpacing"/>
        <w:ind w:left="720"/>
      </w:pPr>
      <w:bookmarkStart w:id="0" w:name="_GoBack"/>
      <w:bookmarkEnd w:id="0"/>
    </w:p>
    <w:p w:rsidR="009B3CFC" w:rsidRDefault="009B3CFC" w:rsidP="009B3CFC">
      <w:pPr>
        <w:pStyle w:val="NoSpacing"/>
      </w:pPr>
      <w:r>
        <w:t>Things to think about</w:t>
      </w:r>
    </w:p>
    <w:p w:rsidR="009B3CFC" w:rsidRDefault="009B3CFC" w:rsidP="009B3CFC">
      <w:pPr>
        <w:pStyle w:val="NoSpacing"/>
        <w:numPr>
          <w:ilvl w:val="0"/>
          <w:numId w:val="2"/>
        </w:numPr>
      </w:pPr>
      <w:r>
        <w:t xml:space="preserve">How are we going to put the NIDAQ and </w:t>
      </w:r>
      <w:proofErr w:type="spellStart"/>
      <w:r>
        <w:t>Psychtoolbox</w:t>
      </w:r>
      <w:proofErr w:type="spellEnd"/>
      <w:r>
        <w:t xml:space="preserve"> initialization outside of </w:t>
      </w:r>
      <w:proofErr w:type="spellStart"/>
      <w:r>
        <w:t>playStimMain.m</w:t>
      </w:r>
      <w:proofErr w:type="spellEnd"/>
      <w:r>
        <w:t>?</w:t>
      </w:r>
    </w:p>
    <w:p w:rsidR="009B3CFC" w:rsidRDefault="009B3CFC" w:rsidP="009B3CFC">
      <w:pPr>
        <w:pStyle w:val="NoSpacing"/>
        <w:numPr>
          <w:ilvl w:val="0"/>
          <w:numId w:val="2"/>
        </w:numPr>
      </w:pPr>
      <w:r>
        <w:t xml:space="preserve">Need Helen’s input on the current organization of </w:t>
      </w:r>
      <w:proofErr w:type="spellStart"/>
      <w:r>
        <w:t>playStimMain.m</w:t>
      </w:r>
      <w:proofErr w:type="spellEnd"/>
    </w:p>
    <w:p w:rsidR="009B3CFC" w:rsidRDefault="009B3CFC" w:rsidP="009B3CFC">
      <w:pPr>
        <w:pStyle w:val="NoSpacing"/>
      </w:pPr>
    </w:p>
    <w:p w:rsidR="009B3CFC" w:rsidRDefault="009B3CFC">
      <w:r>
        <w:t>08.15.16</w:t>
      </w:r>
    </w:p>
    <w:p w:rsidR="00705CFE" w:rsidRDefault="00624352">
      <w:r>
        <w:t xml:space="preserve">To do </w:t>
      </w:r>
    </w:p>
    <w:p w:rsidR="00624352" w:rsidRPr="00624352" w:rsidRDefault="00624352" w:rsidP="0062435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624352">
        <w:rPr>
          <w:color w:val="538135" w:themeColor="accent6" w:themeShade="BF"/>
        </w:rPr>
        <w:t xml:space="preserve">Create a Stimulus object with generic structure – </w:t>
      </w:r>
      <w:proofErr w:type="spellStart"/>
      <w:r w:rsidRPr="00624352">
        <w:rPr>
          <w:color w:val="538135" w:themeColor="accent6" w:themeShade="BF"/>
        </w:rPr>
        <w:t>param</w:t>
      </w:r>
      <w:proofErr w:type="spellEnd"/>
      <w:r w:rsidRPr="00624352">
        <w:rPr>
          <w:color w:val="538135" w:themeColor="accent6" w:themeShade="BF"/>
        </w:rPr>
        <w:t xml:space="preserve"> – and file reading function and stimulus display function </w:t>
      </w:r>
    </w:p>
    <w:p w:rsidR="00624352" w:rsidRPr="00624352" w:rsidRDefault="00624352" w:rsidP="00624352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24352">
        <w:rPr>
          <w:color w:val="538135" w:themeColor="accent6" w:themeShade="BF"/>
        </w:rPr>
        <w:t xml:space="preserve">Function that outputs information about the particular stimulus played (e.g. seed for </w:t>
      </w:r>
      <w:proofErr w:type="gramStart"/>
      <w:r w:rsidRPr="00624352">
        <w:rPr>
          <w:color w:val="538135" w:themeColor="accent6" w:themeShade="BF"/>
        </w:rPr>
        <w:t>rand(</w:t>
      </w:r>
      <w:proofErr w:type="gramEnd"/>
      <w:r w:rsidRPr="00624352">
        <w:rPr>
          <w:color w:val="538135" w:themeColor="accent6" w:themeShade="BF"/>
        </w:rPr>
        <w:t xml:space="preserve">)), out </w:t>
      </w:r>
      <w:proofErr w:type="spellStart"/>
      <w:r w:rsidRPr="00624352">
        <w:rPr>
          <w:color w:val="538135" w:themeColor="accent6" w:themeShade="BF"/>
        </w:rPr>
        <w:t>struct</w:t>
      </w:r>
      <w:proofErr w:type="spellEnd"/>
      <w:r w:rsidRPr="00624352">
        <w:rPr>
          <w:color w:val="538135" w:themeColor="accent6" w:themeShade="BF"/>
        </w:rPr>
        <w:t>?</w:t>
      </w:r>
    </w:p>
    <w:p w:rsidR="00624352" w:rsidRPr="009B3CFC" w:rsidRDefault="00624352" w:rsidP="0062435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B3CFC">
        <w:rPr>
          <w:color w:val="538135" w:themeColor="accent6" w:themeShade="BF"/>
        </w:rPr>
        <w:t xml:space="preserve">How should we set stimulus duration? </w:t>
      </w:r>
    </w:p>
    <w:p w:rsidR="00624352" w:rsidRPr="009B3CFC" w:rsidRDefault="00624352" w:rsidP="00624352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9B3CFC">
        <w:rPr>
          <w:color w:val="538135" w:themeColor="accent6" w:themeShade="BF"/>
        </w:rPr>
        <w:t>Probably make it a parameter in the txt file</w:t>
      </w:r>
    </w:p>
    <w:p w:rsidR="00624352" w:rsidRPr="009B3CFC" w:rsidRDefault="00624352" w:rsidP="0062435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9B3CFC">
        <w:rPr>
          <w:color w:val="538135" w:themeColor="accent6" w:themeShade="BF"/>
        </w:rPr>
        <w:t xml:space="preserve">GUI to select .txt file from Drop-down menu (see maybe </w:t>
      </w:r>
      <w:proofErr w:type="spellStart"/>
      <w:proofErr w:type="gramStart"/>
      <w:r w:rsidRPr="009B3CFC">
        <w:rPr>
          <w:color w:val="538135" w:themeColor="accent6" w:themeShade="BF"/>
        </w:rPr>
        <w:t>uiget</w:t>
      </w:r>
      <w:proofErr w:type="spellEnd"/>
      <w:r w:rsidRPr="009B3CFC">
        <w:rPr>
          <w:color w:val="538135" w:themeColor="accent6" w:themeShade="BF"/>
        </w:rPr>
        <w:t>(</w:t>
      </w:r>
      <w:proofErr w:type="gramEnd"/>
      <w:r w:rsidRPr="009B3CFC">
        <w:rPr>
          <w:color w:val="538135" w:themeColor="accent6" w:themeShade="BF"/>
        </w:rPr>
        <w:t>))</w:t>
      </w:r>
    </w:p>
    <w:p w:rsidR="00624352" w:rsidRDefault="00624352" w:rsidP="00624352">
      <w:pPr>
        <w:pStyle w:val="ListParagraph"/>
        <w:numPr>
          <w:ilvl w:val="0"/>
          <w:numId w:val="1"/>
        </w:numPr>
      </w:pPr>
      <w:r>
        <w:t xml:space="preserve">How can we speed up the NIDAQ initialization and </w:t>
      </w:r>
      <w:proofErr w:type="spellStart"/>
      <w:r>
        <w:t>PsychToolbox</w:t>
      </w:r>
      <w:proofErr w:type="spellEnd"/>
      <w:r>
        <w:t xml:space="preserve">? </w:t>
      </w:r>
    </w:p>
    <w:p w:rsidR="00624352" w:rsidRPr="00624352" w:rsidRDefault="00624352" w:rsidP="00624352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624352">
        <w:rPr>
          <w:color w:val="4472C4" w:themeColor="accent5"/>
        </w:rPr>
        <w:t xml:space="preserve">Separate function for initializing </w:t>
      </w:r>
      <w:proofErr w:type="spellStart"/>
      <w:r w:rsidRPr="00624352">
        <w:rPr>
          <w:color w:val="4472C4" w:themeColor="accent5"/>
        </w:rPr>
        <w:t>NiDAQ</w:t>
      </w:r>
      <w:proofErr w:type="spellEnd"/>
      <w:r w:rsidRPr="00624352">
        <w:rPr>
          <w:color w:val="4472C4" w:themeColor="accent5"/>
        </w:rPr>
        <w:t>- run them once? And a more separate acquisition function</w:t>
      </w:r>
    </w:p>
    <w:p w:rsidR="00624352" w:rsidRPr="00624352" w:rsidRDefault="00624352" w:rsidP="00624352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proofErr w:type="spellStart"/>
      <w:r w:rsidRPr="00624352">
        <w:rPr>
          <w:color w:val="538135" w:themeColor="accent6" w:themeShade="BF"/>
        </w:rPr>
        <w:t>Psychtoolbox</w:t>
      </w:r>
      <w:proofErr w:type="spellEnd"/>
      <w:r w:rsidRPr="00624352">
        <w:rPr>
          <w:color w:val="538135" w:themeColor="accent6" w:themeShade="BF"/>
        </w:rPr>
        <w:t xml:space="preserve"> initialization outside of main function </w:t>
      </w:r>
    </w:p>
    <w:p w:rsidR="00624352" w:rsidRPr="00624352" w:rsidRDefault="00624352" w:rsidP="0062435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624352">
        <w:rPr>
          <w:color w:val="538135" w:themeColor="accent6" w:themeShade="BF"/>
        </w:rPr>
        <w:t xml:space="preserve">GitHub everything </w:t>
      </w:r>
    </w:p>
    <w:p w:rsidR="00624352" w:rsidRDefault="00624352" w:rsidP="00624352">
      <w:pPr>
        <w:pStyle w:val="ListParagraph"/>
        <w:numPr>
          <w:ilvl w:val="0"/>
          <w:numId w:val="1"/>
        </w:numPr>
      </w:pPr>
      <w:r>
        <w:t xml:space="preserve">Split output of </w:t>
      </w:r>
      <w:proofErr w:type="spellStart"/>
      <w:r>
        <w:t>lightcrafter</w:t>
      </w:r>
      <w:proofErr w:type="spellEnd"/>
      <w:r>
        <w:t xml:space="preserve"> to send different images to fiber optic cable and photodiode</w:t>
      </w:r>
    </w:p>
    <w:p w:rsidR="00624352" w:rsidRDefault="00624352" w:rsidP="00624352">
      <w:pPr>
        <w:pStyle w:val="ListParagraph"/>
        <w:numPr>
          <w:ilvl w:val="1"/>
          <w:numId w:val="1"/>
        </w:numPr>
      </w:pPr>
      <w:r>
        <w:t xml:space="preserve">Note: </w:t>
      </w:r>
      <w:proofErr w:type="spellStart"/>
      <w:r>
        <w:t>lightcrafter</w:t>
      </w:r>
      <w:proofErr w:type="spellEnd"/>
      <w:r>
        <w:t xml:space="preserve"> dimensions are 1140 (short) x 912 (long), so a square stimulus is actually 2:1 ratio for </w:t>
      </w:r>
      <w:proofErr w:type="spellStart"/>
      <w:proofErr w:type="gramStart"/>
      <w:r>
        <w:t>vertical:horizontal</w:t>
      </w:r>
      <w:proofErr w:type="spellEnd"/>
      <w:proofErr w:type="gramEnd"/>
      <w:r>
        <w:t xml:space="preserve">  </w:t>
      </w:r>
    </w:p>
    <w:p w:rsidR="00624352" w:rsidRDefault="00624352" w:rsidP="00624352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624352">
        <w:rPr>
          <w:color w:val="4472C4" w:themeColor="accent5"/>
        </w:rPr>
        <w:t>Trigger inputs/outputs – how do we set them up?</w:t>
      </w:r>
    </w:p>
    <w:p w:rsidR="00624352" w:rsidRPr="00624352" w:rsidRDefault="00624352" w:rsidP="00624352">
      <w:pPr>
        <w:pStyle w:val="ListParagraph"/>
        <w:numPr>
          <w:ilvl w:val="0"/>
          <w:numId w:val="1"/>
        </w:numPr>
        <w:rPr>
          <w:color w:val="4472C4" w:themeColor="accent5"/>
        </w:rPr>
      </w:pPr>
      <w:r>
        <w:t xml:space="preserve">Creating actual stimulus functions </w:t>
      </w:r>
    </w:p>
    <w:p w:rsidR="00624352" w:rsidRPr="00624352" w:rsidRDefault="00624352" w:rsidP="00624352">
      <w:pPr>
        <w:pStyle w:val="ListParagraph"/>
        <w:numPr>
          <w:ilvl w:val="0"/>
          <w:numId w:val="1"/>
        </w:numPr>
        <w:rPr>
          <w:color w:val="4472C4" w:themeColor="accent5"/>
        </w:rPr>
      </w:pPr>
      <w:r>
        <w:t>Generalizable function to correct for different distances between edge vs. center of screen from the fly</w:t>
      </w:r>
    </w:p>
    <w:p w:rsidR="00624352" w:rsidRDefault="00624352" w:rsidP="00624352"/>
    <w:p w:rsidR="00624352" w:rsidRDefault="00624352" w:rsidP="00624352">
      <w:r>
        <w:t>Tests</w:t>
      </w:r>
    </w:p>
    <w:p w:rsidR="00624352" w:rsidRDefault="00624352" w:rsidP="00624352">
      <w:pPr>
        <w:pStyle w:val="ListParagraph"/>
        <w:numPr>
          <w:ilvl w:val="0"/>
          <w:numId w:val="1"/>
        </w:numPr>
      </w:pPr>
      <w:r>
        <w:t xml:space="preserve">Intensity measurements of </w:t>
      </w:r>
      <w:proofErr w:type="spellStart"/>
      <w:r>
        <w:t>lightcrafter</w:t>
      </w:r>
      <w:proofErr w:type="spellEnd"/>
      <w:r>
        <w:t xml:space="preserve"> output</w:t>
      </w:r>
    </w:p>
    <w:p w:rsidR="00624352" w:rsidRDefault="00624352" w:rsidP="00624352">
      <w:pPr>
        <w:pStyle w:val="ListParagraph"/>
        <w:numPr>
          <w:ilvl w:val="0"/>
          <w:numId w:val="1"/>
        </w:numPr>
      </w:pPr>
      <w:r>
        <w:t xml:space="preserve">Gamma-correcting the projector: scale from dark to light is nonlinear, so make it linear </w:t>
      </w:r>
    </w:p>
    <w:p w:rsidR="00624352" w:rsidRDefault="00624352" w:rsidP="00624352">
      <w:pPr>
        <w:pStyle w:val="ListParagraph"/>
        <w:numPr>
          <w:ilvl w:val="1"/>
          <w:numId w:val="1"/>
        </w:numPr>
      </w:pPr>
      <w:r>
        <w:t>Account for 6-bits</w:t>
      </w:r>
    </w:p>
    <w:p w:rsidR="00624352" w:rsidRDefault="00624352" w:rsidP="00624352">
      <w:pPr>
        <w:pStyle w:val="ListParagraph"/>
        <w:numPr>
          <w:ilvl w:val="0"/>
          <w:numId w:val="1"/>
        </w:numPr>
      </w:pPr>
      <w:r>
        <w:t xml:space="preserve">Wavelength measurements </w:t>
      </w:r>
    </w:p>
    <w:p w:rsidR="00624352" w:rsidRDefault="00624352" w:rsidP="00624352"/>
    <w:sectPr w:rsidR="0062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426"/>
    <w:multiLevelType w:val="hybridMultilevel"/>
    <w:tmpl w:val="E74A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5EB8"/>
    <w:multiLevelType w:val="hybridMultilevel"/>
    <w:tmpl w:val="D900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374C"/>
    <w:multiLevelType w:val="hybridMultilevel"/>
    <w:tmpl w:val="77509A6E"/>
    <w:lvl w:ilvl="0" w:tplc="25A490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52"/>
    <w:rsid w:val="00624352"/>
    <w:rsid w:val="009B3CFC"/>
    <w:rsid w:val="00C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64ED"/>
  <w15:chartTrackingRefBased/>
  <w15:docId w15:val="{FF73D2E9-33BE-4C45-903D-5515F2C1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52"/>
    <w:pPr>
      <w:ind w:left="720"/>
      <w:contextualSpacing/>
    </w:pPr>
  </w:style>
  <w:style w:type="paragraph" w:styleId="NoSpacing">
    <w:name w:val="No Spacing"/>
    <w:uiPriority w:val="1"/>
    <w:qFormat/>
    <w:rsid w:val="009B3C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Xie</dc:creator>
  <cp:keywords/>
  <dc:description/>
  <cp:lastModifiedBy>Marjorie Xie</cp:lastModifiedBy>
  <cp:revision>2</cp:revision>
  <dcterms:created xsi:type="dcterms:W3CDTF">2016-08-16T19:12:00Z</dcterms:created>
  <dcterms:modified xsi:type="dcterms:W3CDTF">2016-08-20T01:48:00Z</dcterms:modified>
</cp:coreProperties>
</file>