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"DÍA 6 SEMANA 6" del 03/06: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clase Cuenta para representar una cuenta bancaria. Los datos de la cuenta son: nombre del cliente (String), número de cuenta (String) y saldo (double). Con los siguientes métodos: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  <w:tab/>
        <w:t xml:space="preserve">Constructor por defecto.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  <w:tab/>
        <w:t xml:space="preserve">Constructor con todos los parámetros.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Métodos setters/getters para asignar y obtener los datos de la cuenta.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Métodos depósito y giro (debe comprobar que hay saldo suficiente).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Método transferencia que permita pasar dinero de una cuenta a otra siempre que en la cuenta de origen haya dinero suficiente para poder hacerla.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pkg0306cuentacq;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Cuenta cta = new Cuenta();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nombre cliente :");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nombreclte = leer.next();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Numero de cuenta :");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nrocta = leer.next();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Saldo cuenta : ");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saldo = leer.nextDouble();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cta.setNombreClte(nombreclte);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cta.setNroCta(nrocta);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cta.setSaldo(saldo);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salir=false;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while(!salir){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System.out.println("Ingrese opcion 1: Deposito 2:GIro 3:Transferencia 4:Salir :");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int opcion = leer.nextInt();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(opcion == 1){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System.out.println("Ingrese monto:");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int monto = leer.nextInt();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cta.deposito(monto);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System.out.println("Transaccion exitosa: Monto Actual : "+ cta.getSaldo());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(opcion == 2){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if (cta.getSaldo() &lt;= 0.0){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System.out.println("NO SE PUEDEN HACER MAS GIROS");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else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System.out.println("Ingrese monto GIRO:");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int giro = leer.nextInt();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cta.giro(giro);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System.out.println("Transaccion exitosa: Monto Actual : "+ cta.getSaldo());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if (opcion == 3){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if (cta.getSaldo() &lt;= 0.0){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System.out.println("NO SE PUEDEN HACER TRANSFERENCIA");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else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System.out.println("Ingrese Numero de cuenta destinatario :");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String nrocta2 = leer.next();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System.out.println("Ingrese monto Transferencia:");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int montoTrans = leer.nextInt();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Cuenta cta2 = new Cuenta(nrocta2);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cta2.transferir(montoTrans);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 Cuenta destinatario :"+cta2.getNroCta2());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 Saldo destinatario :"+cta2.getSaldo2());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 Cuenta origen :"+cta.getNroCta());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System.out.println(" Saldo Cta  origen :"+cta.getSaldo());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(opcion == 4){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salir = true;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pkg0306cuentacq;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Cuenta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nombreclte;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nrocta;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saldo;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nombreclte2;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nrocta2;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double saldo2;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setNombreClte(String nombreclte)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this.nombreclte= nombreclte;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setNroCta(String nrocta)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this.nrocta = nrocta;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setSaldo(double saldo)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this.saldo = saldo;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String getNombreClte()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return(nombreclte);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String getNroCta()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return(this.nrocta);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double getSaldo()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return(this.saldo);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cuenta 2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setNombreClte2(String nombreclte2)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this.nombreclte2= nombreclte2;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setNroCta2(String nrocta2)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this.nrocta2 = nrocta2;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setSaldo2(double saldo2)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this.saldo2 = saldo2;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String getNombreClte2()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return(nombreclte2);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String getNroCta2()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return(this.nrocta2);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double getSaldo2()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return(this.saldo2);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Cuenta(){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 Cuenta(String nrocta2){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this.nrocta2 = nrocta2;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//this.saldo2 = saldo;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deposito(int num)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saldo = saldo + num;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giro(int num)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if(saldo &gt;0.0){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saldo = saldo - num;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public void transferir(int num)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if(saldo &gt;0.0){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saldo = saldo - num;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saldo2 = saldo2 + num;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}//FIN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