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B4B5D" w14:textId="35145A3E" w:rsidR="00D077E9" w:rsidRDefault="00A87E11" w:rsidP="00D70D02">
      <w:r>
        <w:rPr>
          <w:noProof/>
          <w:lang w:val="en-US" w:eastAsia="zh-CN"/>
        </w:rPr>
        <w:drawing>
          <wp:anchor distT="0" distB="0" distL="114300" distR="114300" simplePos="0" relativeHeight="251651072" behindDoc="1" locked="0" layoutInCell="1" allowOverlap="1" wp14:anchorId="6827A8A2" wp14:editId="5C06ADA7">
            <wp:simplePos x="0" y="0"/>
            <wp:positionH relativeFrom="column">
              <wp:posOffset>-744220</wp:posOffset>
            </wp:positionH>
            <wp:positionV relativeFrom="page">
              <wp:posOffset>-12700</wp:posOffset>
            </wp:positionV>
            <wp:extent cx="7760970" cy="6682740"/>
            <wp:effectExtent l="0" t="0" r="0"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7760970" cy="668274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55168" behindDoc="1" locked="0" layoutInCell="1" allowOverlap="1" wp14:anchorId="014AF9F3" wp14:editId="68D6CC3F">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15D69" id="Rectangle 3" o:spid="_x0000_s1026" alt="rectangle blanc pour le texte sur la couverture" style="position:absolute;margin-left:-15.95pt;margin-top:73.85pt;width:310.15pt;height:68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4E4E6B95" w14:textId="77777777" w:rsidTr="00447FD0">
        <w:trPr>
          <w:trHeight w:val="1846"/>
        </w:trPr>
        <w:tc>
          <w:tcPr>
            <w:tcW w:w="5327" w:type="dxa"/>
            <w:tcBorders>
              <w:top w:val="nil"/>
              <w:left w:val="nil"/>
              <w:bottom w:val="nil"/>
              <w:right w:val="nil"/>
            </w:tcBorders>
          </w:tcPr>
          <w:p w14:paraId="3C66F4B2" w14:textId="77777777" w:rsidR="00D077E9" w:rsidRDefault="00D077E9" w:rsidP="00AB02A7">
            <w:r>
              <w:rPr>
                <w:noProof/>
                <w:lang w:val="en-US" w:eastAsia="zh-CN"/>
              </w:rPr>
              <mc:AlternateContent>
                <mc:Choice Requires="wps">
                  <w:drawing>
                    <wp:inline distT="0" distB="0" distL="0" distR="0" wp14:anchorId="63DA8A0D" wp14:editId="51EF03B1">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2F17BD1F" w14:textId="7C1CD305" w:rsidR="00D077E9" w:rsidRPr="00D86945" w:rsidRDefault="00A87E11" w:rsidP="00D077E9">
                                  <w:pPr>
                                    <w:pStyle w:val="Titre"/>
                                  </w:pPr>
                                  <w:r>
                                    <w:rPr>
                                      <w:lang w:bidi="fr-FR"/>
                                    </w:rPr>
                                    <w:t xml:space="preserve">SIT213 </w:t>
                                  </w:r>
                                  <w:r w:rsidR="00A77CB7">
                                    <w:rPr>
                                      <w:lang w:bidi="fr-FR"/>
                                    </w:rPr>
                                    <w:t>BE2</w:t>
                                  </w:r>
                                </w:p>
                                <w:p w14:paraId="3CBF0842" w14:textId="55430124" w:rsidR="00D077E9" w:rsidRPr="00D86945" w:rsidRDefault="00A87E11" w:rsidP="00D077E9">
                                  <w:pPr>
                                    <w:pStyle w:val="Titre"/>
                                    <w:spacing w:after="0"/>
                                  </w:pPr>
                                  <w:r>
                                    <w:rPr>
                                      <w:lang w:bidi="fr-FR"/>
                                    </w:rPr>
                                    <w:t>IMT Atlantique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DA8A0D"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2F17BD1F" w14:textId="7C1CD305" w:rsidR="00D077E9" w:rsidRPr="00D86945" w:rsidRDefault="00A87E11" w:rsidP="00D077E9">
                            <w:pPr>
                              <w:pStyle w:val="Titre"/>
                            </w:pPr>
                            <w:r>
                              <w:rPr>
                                <w:lang w:bidi="fr-FR"/>
                              </w:rPr>
                              <w:t xml:space="preserve">SIT213 </w:t>
                            </w:r>
                            <w:r w:rsidR="00A77CB7">
                              <w:rPr>
                                <w:lang w:bidi="fr-FR"/>
                              </w:rPr>
                              <w:t>BE2</w:t>
                            </w:r>
                          </w:p>
                          <w:p w14:paraId="3CBF0842" w14:textId="55430124" w:rsidR="00D077E9" w:rsidRPr="00D86945" w:rsidRDefault="00A87E11" w:rsidP="00D077E9">
                            <w:pPr>
                              <w:pStyle w:val="Titre"/>
                              <w:spacing w:after="0"/>
                            </w:pPr>
                            <w:r>
                              <w:rPr>
                                <w:lang w:bidi="fr-FR"/>
                              </w:rPr>
                              <w:t>IMT Atlantique</w:t>
                            </w:r>
                          </w:p>
                        </w:txbxContent>
                      </v:textbox>
                      <w10:anchorlock/>
                    </v:shape>
                  </w:pict>
                </mc:Fallback>
              </mc:AlternateContent>
            </w:r>
          </w:p>
          <w:p w14:paraId="54C61632" w14:textId="77777777" w:rsidR="00D077E9" w:rsidRDefault="00D077E9" w:rsidP="00AB02A7">
            <w:r>
              <w:rPr>
                <w:noProof/>
                <w:lang w:val="en-US" w:eastAsia="zh-CN"/>
              </w:rPr>
              <mc:AlternateContent>
                <mc:Choice Requires="wps">
                  <w:drawing>
                    <wp:inline distT="0" distB="0" distL="0" distR="0" wp14:anchorId="596D7783" wp14:editId="578ED11A">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CFB281"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65CAF12B" w14:textId="77777777" w:rsidTr="00447FD0">
        <w:trPr>
          <w:trHeight w:val="7122"/>
        </w:trPr>
        <w:tc>
          <w:tcPr>
            <w:tcW w:w="5327" w:type="dxa"/>
            <w:tcBorders>
              <w:top w:val="nil"/>
              <w:left w:val="nil"/>
              <w:bottom w:val="nil"/>
              <w:right w:val="nil"/>
            </w:tcBorders>
          </w:tcPr>
          <w:p w14:paraId="318210CA" w14:textId="3DE0C9B1" w:rsidR="00D077E9" w:rsidRDefault="00A87E11" w:rsidP="00AB02A7">
            <w:pPr>
              <w:rPr>
                <w:noProof/>
              </w:rPr>
            </w:pPr>
            <w:r>
              <w:rPr>
                <w:noProof/>
              </w:rPr>
              <w:drawing>
                <wp:anchor distT="0" distB="0" distL="114300" distR="114300" simplePos="0" relativeHeight="251657216" behindDoc="0" locked="0" layoutInCell="1" allowOverlap="1" wp14:anchorId="60CAD3AB" wp14:editId="30D519CA">
                  <wp:simplePos x="0" y="0"/>
                  <wp:positionH relativeFrom="column">
                    <wp:posOffset>162</wp:posOffset>
                  </wp:positionH>
                  <wp:positionV relativeFrom="paragraph">
                    <wp:posOffset>788035</wp:posOffset>
                  </wp:positionV>
                  <wp:extent cx="2137410" cy="1233170"/>
                  <wp:effectExtent l="0" t="0" r="0" b="5080"/>
                  <wp:wrapSquare wrapText="bothSides"/>
                  <wp:docPr id="4" name="Image 4" descr="Chaire M@D - Maintien à domicile | IMT Atlan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re M@D - Maintien à domicile | IMT Atlantiq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7410" cy="1233170"/>
                          </a:xfrm>
                          <a:prstGeom prst="rect">
                            <a:avLst/>
                          </a:prstGeom>
                          <a:noFill/>
                          <a:ln>
                            <a:noFill/>
                          </a:ln>
                        </pic:spPr>
                      </pic:pic>
                    </a:graphicData>
                  </a:graphic>
                </wp:anchor>
              </w:drawing>
            </w:r>
          </w:p>
        </w:tc>
      </w:tr>
      <w:tr w:rsidR="00D077E9" w14:paraId="37C3A604" w14:textId="77777777" w:rsidTr="00447FD0">
        <w:trPr>
          <w:trHeight w:val="2377"/>
        </w:trPr>
        <w:tc>
          <w:tcPr>
            <w:tcW w:w="5327" w:type="dxa"/>
            <w:tcBorders>
              <w:top w:val="nil"/>
              <w:left w:val="nil"/>
              <w:bottom w:val="nil"/>
              <w:right w:val="nil"/>
            </w:tcBorders>
          </w:tcPr>
          <w:sdt>
            <w:sdtPr>
              <w:id w:val="1080870105"/>
              <w:placeholder>
                <w:docPart w:val="2DDAB2A9C909488DA014ACD06AB621FD"/>
              </w:placeholder>
              <w15:appearance w15:val="hidden"/>
            </w:sdtPr>
            <w:sdtEndPr/>
            <w:sdtContent>
              <w:p w14:paraId="3592EC04" w14:textId="278ED1D8"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9D0461">
                  <w:rPr>
                    <w:rStyle w:val="Sous-titreCar"/>
                    <w:b w:val="0"/>
                    <w:noProof/>
                    <w:lang w:bidi="fr-FR"/>
                  </w:rPr>
                  <w:t>14 septembre</w:t>
                </w:r>
                <w:r>
                  <w:rPr>
                    <w:rStyle w:val="Sous-titreCar"/>
                    <w:b w:val="0"/>
                    <w:lang w:bidi="fr-FR"/>
                  </w:rPr>
                  <w:fldChar w:fldCharType="end"/>
                </w:r>
              </w:p>
            </w:sdtContent>
          </w:sdt>
          <w:p w14:paraId="607536C9"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1CF8BD98" wp14:editId="0D8E4052">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7B01D9"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0BC394FD" w14:textId="77777777" w:rsidR="00D077E9" w:rsidRDefault="00D077E9" w:rsidP="00AB02A7">
            <w:pPr>
              <w:rPr>
                <w:noProof/>
                <w:sz w:val="10"/>
                <w:szCs w:val="10"/>
              </w:rPr>
            </w:pPr>
          </w:p>
          <w:p w14:paraId="69376AD3" w14:textId="77777777" w:rsidR="00D077E9" w:rsidRDefault="00D077E9" w:rsidP="00AB02A7">
            <w:pPr>
              <w:rPr>
                <w:noProof/>
                <w:sz w:val="10"/>
                <w:szCs w:val="10"/>
              </w:rPr>
            </w:pPr>
          </w:p>
          <w:p w14:paraId="33BB38D4" w14:textId="03094867" w:rsidR="00D077E9" w:rsidRDefault="00D077E9" w:rsidP="00AB02A7">
            <w:r w:rsidRPr="00B231E5">
              <w:rPr>
                <w:lang w:bidi="fr-FR"/>
              </w:rPr>
              <w:t xml:space="preserve">Créé par : </w:t>
            </w:r>
            <w:sdt>
              <w:sdtPr>
                <w:alias w:val="Votre nom"/>
                <w:tag w:val="Votre nom"/>
                <w:id w:val="-180584491"/>
                <w:placeholder>
                  <w:docPart w:val="3985B148857A4E71BAA0DF867EE944C1"/>
                </w:placeholder>
                <w:dataBinding w:prefixMappings="xmlns:ns0='http://schemas.microsoft.com/office/2006/coverPageProps' " w:xpath="/ns0:CoverPageProperties[1]/ns0:CompanyFax[1]" w:storeItemID="{55AF091B-3C7A-41E3-B477-F2FDAA23CFDA}"/>
                <w15:appearance w15:val="hidden"/>
                <w:text w:multiLine="1"/>
              </w:sdtPr>
              <w:sdtEndPr/>
              <w:sdtContent>
                <w:r w:rsidR="00447FD0">
                  <w:br/>
                  <w:t>LE DUC Elouan</w:t>
                </w:r>
                <w:r w:rsidR="00447FD0">
                  <w:br/>
                  <w:t>MAQUIN Philippe</w:t>
                </w:r>
                <w:r w:rsidR="00447FD0">
                  <w:br/>
                  <w:t>LE GRUIEC Clément</w:t>
                </w:r>
                <w:r w:rsidR="00447FD0">
                  <w:br/>
                  <w:t>LE JEUNE Matthieu</w:t>
                </w:r>
                <w:r w:rsidR="00447FD0">
                  <w:br/>
                  <w:t>FRAIGNAC Guillaume</w:t>
                </w:r>
                <w:r w:rsidR="00447FD0">
                  <w:br/>
                </w:r>
                <w:r w:rsidR="00447FD0">
                  <w:br/>
                </w:r>
              </w:sdtContent>
            </w:sdt>
          </w:p>
          <w:p w14:paraId="307FF415" w14:textId="77777777" w:rsidR="00D077E9" w:rsidRPr="00D86945" w:rsidRDefault="00D077E9" w:rsidP="00AB02A7">
            <w:pPr>
              <w:rPr>
                <w:noProof/>
                <w:sz w:val="10"/>
                <w:szCs w:val="10"/>
              </w:rPr>
            </w:pPr>
          </w:p>
        </w:tc>
      </w:tr>
    </w:tbl>
    <w:p w14:paraId="67C4BFDE" w14:textId="136C540A" w:rsidR="00D077E9" w:rsidRDefault="00AB02A7">
      <w:pPr>
        <w:spacing w:after="200"/>
      </w:pPr>
      <w:r>
        <w:rPr>
          <w:noProof/>
          <w:lang w:val="en-US" w:eastAsia="zh-CN"/>
        </w:rPr>
        <mc:AlternateContent>
          <mc:Choice Requires="wps">
            <w:drawing>
              <wp:anchor distT="0" distB="0" distL="114300" distR="114300" simplePos="0" relativeHeight="251653120" behindDoc="1" locked="0" layoutInCell="1" allowOverlap="1" wp14:anchorId="556CAB88" wp14:editId="508E92BE">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37E516" w14:textId="1AD51CD1" w:rsidR="00A87E11" w:rsidRDefault="00A87E11" w:rsidP="00A87E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6CAB88" id="Rectangle 2" o:spid="_x0000_s1027" alt="rectangle coloré" style="position:absolute;margin-left:-58.7pt;margin-top:525pt;width:611.1pt;height:316.5pt;z-index:-2516633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" fillcolor="#34aba2 [3206]" stroked="f" strokeweight="2pt">
                <v:textbox>
                  <w:txbxContent>
                    <w:p w14:paraId="0437E516" w14:textId="1AD51CD1" w:rsidR="00A87E11" w:rsidRDefault="00A87E11" w:rsidP="00A87E11">
                      <w:pPr>
                        <w:jc w:val="center"/>
                      </w:pPr>
                    </w:p>
                  </w:txbxContent>
                </v:textbox>
                <w10:wrap anchory="page"/>
              </v:rect>
            </w:pict>
          </mc:Fallback>
        </mc:AlternateContent>
      </w:r>
      <w:r w:rsidR="00D077E9">
        <w:rPr>
          <w:lang w:bidi="fr-FR"/>
        </w:rPr>
        <w:br w:type="page"/>
      </w:r>
    </w:p>
    <w:p w14:paraId="64FD9044" w14:textId="6F1614C1" w:rsidR="00A23A62" w:rsidRDefault="0079694C" w:rsidP="00A23A62">
      <w:pPr>
        <w:pStyle w:val="Titre1"/>
      </w:pPr>
      <w:bookmarkStart w:id="0" w:name="_Toc50974745"/>
      <w:bookmarkStart w:id="1" w:name="_Toc50977017"/>
      <w:r>
        <w:lastRenderedPageBreak/>
        <w:t>BE 2 : Test &amp; Validation</w:t>
      </w:r>
      <w:bookmarkEnd w:id="0"/>
      <w:bookmarkEnd w:id="1"/>
    </w:p>
    <w:p w14:paraId="3D273603" w14:textId="6573739C" w:rsidR="00A23A62" w:rsidRDefault="00A23A62" w:rsidP="00A23A62">
      <w:pPr>
        <w:pStyle w:val="Contenu"/>
      </w:pPr>
    </w:p>
    <w:p w14:paraId="192724F4" w14:textId="77777777" w:rsidR="00163707" w:rsidRDefault="00163707" w:rsidP="00A23A62">
      <w:pPr>
        <w:pStyle w:val="Contenu"/>
      </w:pPr>
    </w:p>
    <w:p w14:paraId="0BDD2CAB" w14:textId="7DA09D46" w:rsidR="00A23A62" w:rsidRPr="00183DE7" w:rsidRDefault="00A23A62" w:rsidP="00183DE7">
      <w:pPr>
        <w:pStyle w:val="Contenu"/>
      </w:pPr>
      <w:r w:rsidRPr="00183DE7">
        <w:t xml:space="preserve">Dans le cadre du projet SIT213, </w:t>
      </w:r>
      <w:r w:rsidR="00183DE7" w:rsidRPr="00183DE7">
        <w:t xml:space="preserve">nous </w:t>
      </w:r>
      <w:r w:rsidRPr="00183DE7">
        <w:t>élabor</w:t>
      </w:r>
      <w:r w:rsidR="00183DE7" w:rsidRPr="00183DE7">
        <w:t>ons</w:t>
      </w:r>
      <w:r w:rsidRPr="00183DE7">
        <w:t xml:space="preserve"> un simulateur. L'objet de la présente séance est de réfléchir à la problématique du test et de la validation de ce système, et de choisir une mise en œuvre.</w:t>
      </w:r>
    </w:p>
    <w:p w14:paraId="7E079922" w14:textId="4FAC0CF1" w:rsidR="005D4C82" w:rsidRDefault="005D4C82" w:rsidP="00A23A62">
      <w:pPr>
        <w:pStyle w:val="Contenu"/>
      </w:pPr>
    </w:p>
    <w:p w14:paraId="16794A2D" w14:textId="77777777" w:rsidR="00163707" w:rsidRPr="00A23A62" w:rsidRDefault="00163707" w:rsidP="00A23A62">
      <w:pPr>
        <w:pStyle w:val="Contenu"/>
      </w:pPr>
    </w:p>
    <w:p w14:paraId="1546F115" w14:textId="4B9DC7D4" w:rsidR="00A20F31" w:rsidRDefault="00A20F31" w:rsidP="002C5AA2">
      <w:pPr>
        <w:pStyle w:val="Titre3"/>
        <w:numPr>
          <w:ilvl w:val="0"/>
          <w:numId w:val="17"/>
        </w:numPr>
      </w:pPr>
      <w:bookmarkStart w:id="2" w:name="_Toc50976850"/>
      <w:bookmarkStart w:id="3" w:name="_Toc50977018"/>
      <w:r w:rsidRPr="00A20F31">
        <w:t>Quelles parties peut-on vraiment tester avec un programme de test ?</w:t>
      </w:r>
      <w:bookmarkEnd w:id="2"/>
      <w:bookmarkEnd w:id="3"/>
    </w:p>
    <w:p w14:paraId="7F07F278" w14:textId="77777777" w:rsidR="005F3664" w:rsidRPr="005F3664" w:rsidRDefault="005F3664" w:rsidP="001B1EA7">
      <w:pPr>
        <w:pStyle w:val="Contenu"/>
      </w:pPr>
    </w:p>
    <w:p w14:paraId="63A6C3C7" w14:textId="49DAD606" w:rsidR="002C2B34" w:rsidRDefault="005F3664" w:rsidP="001B1EA7">
      <w:pPr>
        <w:pStyle w:val="Contenu"/>
      </w:pPr>
      <w:r>
        <w:t>Le programme de test pourra uniquement tester la cohérence des résultats en les comparant avec un modèle théorique</w:t>
      </w:r>
      <w:r w:rsidR="00867618">
        <w:t xml:space="preserve">. </w:t>
      </w:r>
      <w:r>
        <w:t>C’est donc le code utile du programme qui sera réellement testé.</w:t>
      </w:r>
      <w:r w:rsidR="00C66364">
        <w:t xml:space="preserve"> </w:t>
      </w:r>
      <w:r w:rsidR="002C2B34">
        <w:t xml:space="preserve">Les valeurs </w:t>
      </w:r>
      <w:r w:rsidR="007B14F1">
        <w:t>analysées</w:t>
      </w:r>
      <w:r w:rsidR="002C2B34">
        <w:t xml:space="preserve"> seront celles </w:t>
      </w:r>
      <w:r w:rsidR="00BC3029">
        <w:t>acce</w:t>
      </w:r>
      <w:r w:rsidR="00C42174">
        <w:t>ss</w:t>
      </w:r>
      <w:r w:rsidR="00BC3029">
        <w:t>ible</w:t>
      </w:r>
      <w:r w:rsidR="00253295">
        <w:t>s</w:t>
      </w:r>
      <w:r w:rsidR="00BC3029">
        <w:t xml:space="preserve"> par des observateurs. Nous n’aurons donc pas toutes les valeurs prisent par le programme à chaque instant.</w:t>
      </w:r>
    </w:p>
    <w:p w14:paraId="35B86A53" w14:textId="77777777" w:rsidR="005F3664" w:rsidRDefault="005F3664" w:rsidP="001B1EA7">
      <w:pPr>
        <w:pStyle w:val="Contenu"/>
      </w:pPr>
    </w:p>
    <w:p w14:paraId="35D39291" w14:textId="1ACE1B3A" w:rsidR="007B235E" w:rsidRDefault="007B235E" w:rsidP="002C5AA2">
      <w:pPr>
        <w:pStyle w:val="Titre3"/>
        <w:numPr>
          <w:ilvl w:val="0"/>
          <w:numId w:val="17"/>
        </w:numPr>
      </w:pPr>
      <w:bookmarkStart w:id="4" w:name="_Toc50976851"/>
      <w:bookmarkStart w:id="5" w:name="_Toc50977019"/>
      <w:r w:rsidRPr="007B235E">
        <w:t>Comment améliorer la testabilité ?</w:t>
      </w:r>
      <w:bookmarkEnd w:id="4"/>
      <w:bookmarkEnd w:id="5"/>
    </w:p>
    <w:p w14:paraId="6FF74C58" w14:textId="77777777" w:rsidR="001B1EA7" w:rsidRPr="001B1EA7" w:rsidRDefault="001B1EA7" w:rsidP="001B1EA7"/>
    <w:p w14:paraId="3323528D" w14:textId="7C8C8AFA" w:rsidR="001B1EA7" w:rsidRDefault="001B1EA7" w:rsidP="001B1EA7">
      <w:pPr>
        <w:pStyle w:val="Contenu"/>
      </w:pPr>
      <w:r>
        <w:t>Pour améliorer la testabilité, il est nécessaire de bien décrire dans la documentation les méthodes qui sont utilisées.</w:t>
      </w:r>
      <w:r w:rsidR="003A7F84">
        <w:t xml:space="preserve"> </w:t>
      </w:r>
      <w:r>
        <w:t>Ainsi, le programme de test pourra prendre en compte un plus grand nombre de cas d’usage possible.</w:t>
      </w:r>
    </w:p>
    <w:p w14:paraId="7A566B9C" w14:textId="77777777" w:rsidR="001B1EA7" w:rsidRDefault="001B1EA7" w:rsidP="001B1EA7">
      <w:pPr>
        <w:pStyle w:val="Contenu"/>
      </w:pPr>
    </w:p>
    <w:p w14:paraId="79B4F6D2" w14:textId="08535C01" w:rsidR="00CC38A9" w:rsidRDefault="00CC38A9" w:rsidP="002C5AA2">
      <w:pPr>
        <w:pStyle w:val="Titre3"/>
        <w:numPr>
          <w:ilvl w:val="0"/>
          <w:numId w:val="17"/>
        </w:numPr>
      </w:pPr>
      <w:bookmarkStart w:id="6" w:name="_Toc50976852"/>
      <w:bookmarkStart w:id="7" w:name="_Toc50977020"/>
      <w:r w:rsidRPr="00CC38A9">
        <w:t>Comment faire du test de non-régression à chaque nouvelle itération du projet ?</w:t>
      </w:r>
      <w:bookmarkEnd w:id="6"/>
      <w:bookmarkEnd w:id="7"/>
    </w:p>
    <w:p w14:paraId="00FD58CD" w14:textId="77777777" w:rsidR="00CC617D" w:rsidRPr="00CC617D" w:rsidRDefault="00CC617D" w:rsidP="00CC617D">
      <w:pPr>
        <w:pStyle w:val="Contenu"/>
      </w:pPr>
    </w:p>
    <w:p w14:paraId="7384F4E8" w14:textId="6EC95842" w:rsidR="00CC617D" w:rsidRDefault="00F47FB1" w:rsidP="00CC617D">
      <w:pPr>
        <w:pStyle w:val="Contenu"/>
      </w:pPr>
      <w:r>
        <w:t xml:space="preserve">Il est </w:t>
      </w:r>
      <w:r w:rsidR="00026C25">
        <w:t>primordial</w:t>
      </w:r>
      <w:r>
        <w:t xml:space="preserve"> de </w:t>
      </w:r>
      <w:r w:rsidR="00EC2F7D">
        <w:t>vé</w:t>
      </w:r>
      <w:r w:rsidR="00CC617D">
        <w:t xml:space="preserve">rifier </w:t>
      </w:r>
      <w:r w:rsidR="00026C25">
        <w:t xml:space="preserve">à chaque itération </w:t>
      </w:r>
      <w:r w:rsidR="00CC617D">
        <w:t>que le nouveau code passe également les anciens tests.</w:t>
      </w:r>
      <w:r w:rsidR="00C61A6D">
        <w:t xml:space="preserve"> Sauf exception, des tests en échec seront considéré</w:t>
      </w:r>
      <w:r w:rsidR="00164020">
        <w:t xml:space="preserve">es </w:t>
      </w:r>
      <w:r w:rsidR="0080107B">
        <w:t>comme une régression.</w:t>
      </w:r>
      <w:r w:rsidR="00F90CE9">
        <w:t xml:space="preserve"> </w:t>
      </w:r>
    </w:p>
    <w:p w14:paraId="633FC405" w14:textId="77777777" w:rsidR="00CC617D" w:rsidRDefault="00CC617D" w:rsidP="00CC617D">
      <w:pPr>
        <w:pStyle w:val="Contenu"/>
      </w:pPr>
    </w:p>
    <w:p w14:paraId="3E587651" w14:textId="7A46E5BD" w:rsidR="00B502F3" w:rsidRDefault="00B502F3" w:rsidP="002C5AA2">
      <w:pPr>
        <w:pStyle w:val="Titre3"/>
        <w:numPr>
          <w:ilvl w:val="0"/>
          <w:numId w:val="17"/>
        </w:numPr>
      </w:pPr>
      <w:bookmarkStart w:id="8" w:name="_Toc50976853"/>
      <w:bookmarkStart w:id="9" w:name="_Toc50977021"/>
      <w:r w:rsidRPr="00B502F3">
        <w:t>Quelle confiance accorder aux résultats de simulation, et comment accroître cette confiance ?</w:t>
      </w:r>
      <w:bookmarkEnd w:id="8"/>
      <w:bookmarkEnd w:id="9"/>
    </w:p>
    <w:p w14:paraId="0CE87B53" w14:textId="4DCFD5C6" w:rsidR="009F2476" w:rsidRDefault="009F2476" w:rsidP="009F2476">
      <w:pPr>
        <w:pStyle w:val="Contenu"/>
      </w:pPr>
    </w:p>
    <w:p w14:paraId="3F2E29B1" w14:textId="4BCE0656" w:rsidR="009F2476" w:rsidRDefault="0037541D" w:rsidP="00F87729">
      <w:pPr>
        <w:pStyle w:val="Contenu"/>
      </w:pPr>
      <w:r>
        <w:t>Le respect du cahier des charge par le simulateur est</w:t>
      </w:r>
      <w:r w:rsidR="009F2476">
        <w:t xml:space="preserve"> un critère </w:t>
      </w:r>
      <w:r>
        <w:t xml:space="preserve">de confiance </w:t>
      </w:r>
      <w:r w:rsidR="009F2476">
        <w:t>nécessaire mais</w:t>
      </w:r>
      <w:r>
        <w:t xml:space="preserve"> n’est</w:t>
      </w:r>
      <w:r w:rsidR="009F2476">
        <w:t xml:space="preserve"> pas suffisant.</w:t>
      </w:r>
      <w:r>
        <w:t xml:space="preserve"> On peut accorder notre confiance dans </w:t>
      </w:r>
      <w:r w:rsidR="00F87729">
        <w:t xml:space="preserve">le </w:t>
      </w:r>
      <w:r>
        <w:t xml:space="preserve">simulateur </w:t>
      </w:r>
      <w:r w:rsidR="00F87729">
        <w:t>dans la mesure où ce dernier respecte le modèle théorique qui lui est associé</w:t>
      </w:r>
      <w:r w:rsidR="009F2476">
        <w:t xml:space="preserve">. </w:t>
      </w:r>
      <w:r w:rsidR="00F87729">
        <w:t>Néanmoins, cela nécessite</w:t>
      </w:r>
      <w:r w:rsidR="009F2476">
        <w:t xml:space="preserve"> </w:t>
      </w:r>
      <w:r w:rsidR="00F87729">
        <w:t>de</w:t>
      </w:r>
      <w:r w:rsidR="009F2476">
        <w:t xml:space="preserve"> tester</w:t>
      </w:r>
      <w:r w:rsidR="00F87729">
        <w:t xml:space="preserve"> le simulateur avec en entrée les plages de valeurs qui sont définies dans le cahier des charges. Cela peut potentiellement exiger l’écriture</w:t>
      </w:r>
      <w:r w:rsidR="009F2476">
        <w:t xml:space="preserve"> de nouveaux tests. Ainsi</w:t>
      </w:r>
      <w:r w:rsidR="00F87729">
        <w:t>,</w:t>
      </w:r>
      <w:r w:rsidR="009F2476">
        <w:t xml:space="preserve"> pour augmenter notre confiance dans notre programme </w:t>
      </w:r>
      <w:r w:rsidR="00F87729">
        <w:t>de simulation, nous devrons</w:t>
      </w:r>
      <w:r w:rsidR="009F2476">
        <w:t xml:space="preserve"> ajouter de nombreux tests</w:t>
      </w:r>
      <w:r w:rsidR="00F90CE9">
        <w:t xml:space="preserve"> au fil de son </w:t>
      </w:r>
      <w:r w:rsidR="001245C2">
        <w:t>développement</w:t>
      </w:r>
      <w:r w:rsidR="009F2476">
        <w:t>.</w:t>
      </w:r>
      <w:r w:rsidR="0065186D">
        <w:t xml:space="preserve"> Ces tests devront </w:t>
      </w:r>
      <w:r w:rsidR="005E2E9D">
        <w:t xml:space="preserve">inclure le maximum de </w:t>
      </w:r>
      <w:r w:rsidR="00F87729">
        <w:t>cas d’usage possible</w:t>
      </w:r>
      <w:r w:rsidR="005E2E9D">
        <w:t xml:space="preserve"> et couvrir le maximum de code possible.</w:t>
      </w:r>
      <w:r w:rsidR="00BA550B">
        <w:t xml:space="preserve"> </w:t>
      </w:r>
    </w:p>
    <w:p w14:paraId="3948F6BB" w14:textId="77777777" w:rsidR="009F2476" w:rsidRPr="009F2476" w:rsidRDefault="009F2476" w:rsidP="009F2476">
      <w:pPr>
        <w:pStyle w:val="Contenu"/>
      </w:pPr>
    </w:p>
    <w:p w14:paraId="5F6D36C7" w14:textId="372CBF75" w:rsidR="00B502F3" w:rsidRDefault="00B502F3" w:rsidP="009F2476">
      <w:pPr>
        <w:pStyle w:val="Contenu"/>
      </w:pPr>
    </w:p>
    <w:p w14:paraId="5596ADF9" w14:textId="77777777" w:rsidR="005D7F69" w:rsidRDefault="005D7F69">
      <w:pPr>
        <w:spacing w:after="200"/>
        <w:rPr>
          <w:rFonts w:asciiTheme="majorHAnsi" w:eastAsiaTheme="majorEastAsia" w:hAnsiTheme="majorHAnsi" w:cstheme="majorBidi"/>
          <w:color w:val="012639" w:themeColor="accent1" w:themeShade="7F"/>
          <w:szCs w:val="24"/>
        </w:rPr>
      </w:pPr>
      <w:bookmarkStart w:id="10" w:name="_Toc50976854"/>
      <w:bookmarkStart w:id="11" w:name="_Toc50977022"/>
      <w:r>
        <w:br w:type="page"/>
      </w:r>
    </w:p>
    <w:p w14:paraId="514C277D" w14:textId="30555B27" w:rsidR="00E0111C" w:rsidRDefault="002C5AA2" w:rsidP="00D47051">
      <w:pPr>
        <w:pStyle w:val="Titre3"/>
        <w:numPr>
          <w:ilvl w:val="0"/>
          <w:numId w:val="17"/>
        </w:numPr>
        <w:rPr>
          <w:rFonts w:asciiTheme="minorHAnsi" w:hAnsiTheme="minorHAnsi"/>
          <w:color w:val="082A75" w:themeColor="text2"/>
          <w:sz w:val="36"/>
          <w:szCs w:val="26"/>
        </w:rPr>
      </w:pPr>
      <w:r>
        <w:lastRenderedPageBreak/>
        <w:t>Comment comparer des simulations lorsqu'elles reposent sur   des comportements aléatoires (message, bruit, ...) ?</w:t>
      </w:r>
      <w:bookmarkEnd w:id="10"/>
      <w:bookmarkEnd w:id="11"/>
    </w:p>
    <w:p w14:paraId="010B756B" w14:textId="2FA44D3C" w:rsidR="00BE7297" w:rsidRDefault="00BE7297" w:rsidP="00BE7297">
      <w:pPr>
        <w:pStyle w:val="Contenu"/>
      </w:pPr>
    </w:p>
    <w:p w14:paraId="1DC605C5" w14:textId="011EFF14" w:rsidR="00BE7297" w:rsidRDefault="00BE7297" w:rsidP="00BE7297">
      <w:pPr>
        <w:pStyle w:val="Contenu"/>
      </w:pPr>
      <w:r>
        <w:t>Pour comparer de manière équitable il faut trouver un</w:t>
      </w:r>
      <w:r w:rsidR="00A46824">
        <w:t>e</w:t>
      </w:r>
      <w:r>
        <w:t xml:space="preserve"> </w:t>
      </w:r>
      <w:r w:rsidR="00920979">
        <w:t>« </w:t>
      </w:r>
      <w:r>
        <w:t>seed</w:t>
      </w:r>
      <w:r w:rsidR="00920979">
        <w:t> »</w:t>
      </w:r>
      <w:r>
        <w:t xml:space="preserve"> qui génère un message aléatoire </w:t>
      </w:r>
      <w:r w:rsidR="007A16C5">
        <w:t xml:space="preserve">que l’on jugera </w:t>
      </w:r>
      <w:r>
        <w:t>intéressant.</w:t>
      </w:r>
    </w:p>
    <w:p w14:paraId="2F28608D" w14:textId="77777777" w:rsidR="003F7D62" w:rsidRDefault="003F7D62" w:rsidP="00BE7297">
      <w:pPr>
        <w:pStyle w:val="Contenu"/>
      </w:pPr>
    </w:p>
    <w:p w14:paraId="4708D0A2" w14:textId="2D86F9DB" w:rsidR="00BE7297" w:rsidRDefault="00BE7297" w:rsidP="00BE7297">
      <w:pPr>
        <w:pStyle w:val="Contenu"/>
      </w:pPr>
      <w:r>
        <w:t>Il doit posséder tous les changements d'états (ex : 00, 01, 11, 10). Ensuite, il faut réutiliser ce</w:t>
      </w:r>
      <w:r w:rsidR="00A46824">
        <w:t>tte</w:t>
      </w:r>
      <w:r>
        <w:t xml:space="preserve"> </w:t>
      </w:r>
      <w:r w:rsidR="00920979">
        <w:t>« </w:t>
      </w:r>
      <w:r>
        <w:t>seed</w:t>
      </w:r>
      <w:r w:rsidR="00920979">
        <w:t> »</w:t>
      </w:r>
      <w:r>
        <w:t xml:space="preserve"> pour chaque simulation</w:t>
      </w:r>
      <w:r w:rsidR="009855F2">
        <w:t>. A</w:t>
      </w:r>
      <w:r>
        <w:t>insi on peut étudier les différences de comportements de la simulation entre les différentes étapes</w:t>
      </w:r>
      <w:r w:rsidR="00EB5521">
        <w:t xml:space="preserve"> et avec différentes formes</w:t>
      </w:r>
      <w:r>
        <w:t>.</w:t>
      </w:r>
    </w:p>
    <w:p w14:paraId="43B35F17" w14:textId="77777777" w:rsidR="00BE7297" w:rsidRDefault="00BE7297" w:rsidP="00BE7297">
      <w:pPr>
        <w:pStyle w:val="Contenu"/>
      </w:pPr>
    </w:p>
    <w:p w14:paraId="4D33B596" w14:textId="77777777" w:rsidR="00BE7297" w:rsidRPr="00BE7297" w:rsidRDefault="00BE7297" w:rsidP="00BE7297">
      <w:pPr>
        <w:pStyle w:val="Contenu"/>
      </w:pPr>
    </w:p>
    <w:p w14:paraId="3C7D70A0" w14:textId="77777777" w:rsidR="00570D11" w:rsidRPr="00570D11" w:rsidRDefault="00E0111C" w:rsidP="00E0111C">
      <w:pPr>
        <w:pStyle w:val="Titre3"/>
        <w:numPr>
          <w:ilvl w:val="0"/>
          <w:numId w:val="17"/>
        </w:numPr>
        <w:rPr>
          <w:rFonts w:asciiTheme="minorHAnsi" w:hAnsiTheme="minorHAnsi"/>
          <w:color w:val="082A75" w:themeColor="text2"/>
          <w:sz w:val="36"/>
          <w:szCs w:val="26"/>
        </w:rPr>
      </w:pPr>
      <w:bookmarkStart w:id="12" w:name="_Toc50976855"/>
      <w:bookmarkStart w:id="13" w:name="_Toc50977023"/>
      <w:r w:rsidRPr="00E0111C">
        <w:t>Comment organiser l'équipe spécifiquement pour les tests (p. ex. développeurs et testeurs différents) ?</w:t>
      </w:r>
      <w:bookmarkEnd w:id="12"/>
      <w:bookmarkEnd w:id="13"/>
    </w:p>
    <w:p w14:paraId="15FAEFF8" w14:textId="77777777" w:rsidR="00570D11" w:rsidRDefault="00570D11" w:rsidP="00570D11">
      <w:pPr>
        <w:pStyle w:val="Contenu"/>
      </w:pPr>
    </w:p>
    <w:p w14:paraId="0F1CDE20" w14:textId="2FD12640" w:rsidR="00570D11" w:rsidRDefault="00570D11" w:rsidP="00687032">
      <w:pPr>
        <w:pStyle w:val="Contenu"/>
      </w:pPr>
      <w:r>
        <w:t xml:space="preserve">Les fonctionnalités développées par un membre de l’équipe seront d’abord testées par ce dernier. Dans un second temps, le code devra être testé rigoureusement par un ou plusieurs autres membres de l’équipe. Ainsi, cela imposera une </w:t>
      </w:r>
      <w:r w:rsidR="00D00A67">
        <w:t xml:space="preserve">redondance dans la </w:t>
      </w:r>
      <w:r>
        <w:t xml:space="preserve">vérification des </w:t>
      </w:r>
      <w:r w:rsidR="009D7393">
        <w:t>méthodes</w:t>
      </w:r>
      <w:r>
        <w:t xml:space="preserve"> développées. Dans l’idéal, cette procédure de test</w:t>
      </w:r>
      <w:r w:rsidR="005E68EE">
        <w:t>s</w:t>
      </w:r>
      <w:r>
        <w:t xml:space="preserve"> devra être réalisée à chaque merge d’une sous branche dans la branche master du projet git. </w:t>
      </w:r>
    </w:p>
    <w:p w14:paraId="6C00F0B2" w14:textId="77777777" w:rsidR="00687032" w:rsidRDefault="00687032" w:rsidP="00687032">
      <w:pPr>
        <w:pStyle w:val="Contenu"/>
        <w:rPr>
          <w:b/>
        </w:rPr>
      </w:pPr>
    </w:p>
    <w:p w14:paraId="4B5D6BFB" w14:textId="7B998BE6" w:rsidR="00BD38C8" w:rsidRDefault="00822B21" w:rsidP="00053439">
      <w:pPr>
        <w:pStyle w:val="Titre1"/>
      </w:pPr>
      <w:bookmarkStart w:id="14" w:name="_Toc50977024"/>
      <w:r>
        <w:t>Conclusion</w:t>
      </w:r>
      <w:bookmarkEnd w:id="14"/>
    </w:p>
    <w:p w14:paraId="15E61A31" w14:textId="3787806D" w:rsidR="009D7AF8" w:rsidRDefault="009D7AF8" w:rsidP="009D7AF8">
      <w:pPr>
        <w:pStyle w:val="Contenu"/>
      </w:pPr>
    </w:p>
    <w:p w14:paraId="0925917C" w14:textId="7EFD321F" w:rsidR="0087605E" w:rsidRPr="00687032" w:rsidRDefault="00651903" w:rsidP="00687032">
      <w:pPr>
        <w:pStyle w:val="Contenu"/>
        <w:rPr>
          <w:rFonts w:asciiTheme="majorHAnsi" w:eastAsiaTheme="majorEastAsia" w:hAnsiTheme="majorHAnsi" w:cstheme="majorBidi"/>
          <w:color w:val="061F57" w:themeColor="text2" w:themeShade="BF"/>
          <w:kern w:val="28"/>
          <w:sz w:val="44"/>
          <w:szCs w:val="32"/>
        </w:rPr>
      </w:pPr>
      <w:r>
        <w:t xml:space="preserve">Au cours de ce BE nous avons pu évoquer </w:t>
      </w:r>
      <w:r w:rsidR="00775453">
        <w:t>un point important de notre projet, les tests.</w:t>
      </w:r>
      <w:r w:rsidR="00DB42E4">
        <w:t xml:space="preserve"> </w:t>
      </w:r>
      <w:r w:rsidR="000725D1">
        <w:t>Nous avons pu échanger de manière constr</w:t>
      </w:r>
      <w:r w:rsidR="0052533C">
        <w:t>uctive</w:t>
      </w:r>
      <w:r w:rsidR="00626CDE">
        <w:t xml:space="preserve"> sur la manière de mener </w:t>
      </w:r>
      <w:r w:rsidR="006E38D1">
        <w:t>nos validations logicielles</w:t>
      </w:r>
      <w:r w:rsidR="00626CDE">
        <w:t xml:space="preserve"> et sur le degré de confiance que l’on peut accorder à nos résultats. Nous en avons conclu qu’i</w:t>
      </w:r>
      <w:r w:rsidR="00654D7F">
        <w:t xml:space="preserve">l </w:t>
      </w:r>
      <w:r w:rsidR="007A16C5">
        <w:t xml:space="preserve">faut </w:t>
      </w:r>
      <w:r w:rsidR="003C180A">
        <w:t>nécessairement</w:t>
      </w:r>
      <w:r w:rsidR="00654D7F">
        <w:t xml:space="preserve"> prendre en compte le plus de </w:t>
      </w:r>
      <w:r w:rsidR="007A16C5">
        <w:t xml:space="preserve">cas d’usage </w:t>
      </w:r>
      <w:r w:rsidR="00654D7F">
        <w:t>possible</w:t>
      </w:r>
      <w:r w:rsidR="00F6478B">
        <w:t>s</w:t>
      </w:r>
      <w:r w:rsidR="00654D7F">
        <w:t xml:space="preserve"> et qu</w:t>
      </w:r>
      <w:r w:rsidR="003C180A">
        <w:t>’il n’est pas possible d’</w:t>
      </w:r>
      <w:r w:rsidR="007A16C5">
        <w:t>accorder</w:t>
      </w:r>
      <w:r w:rsidR="00654D7F">
        <w:t xml:space="preserve"> une confiance aveu</w:t>
      </w:r>
      <w:r w:rsidR="00690ABD">
        <w:t>gle</w:t>
      </w:r>
      <w:r w:rsidR="00535EFA">
        <w:t xml:space="preserve"> à nos tests.</w:t>
      </w:r>
    </w:p>
    <w:sectPr w:rsidR="0087605E" w:rsidRPr="00687032"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E9F80" w14:textId="77777777" w:rsidR="00BF4948" w:rsidRDefault="00BF4948">
      <w:r>
        <w:separator/>
      </w:r>
    </w:p>
    <w:p w14:paraId="3649DA53" w14:textId="77777777" w:rsidR="00BF4948" w:rsidRDefault="00BF4948"/>
  </w:endnote>
  <w:endnote w:type="continuationSeparator" w:id="0">
    <w:p w14:paraId="00D30931" w14:textId="77777777" w:rsidR="00BF4948" w:rsidRDefault="00BF4948">
      <w:r>
        <w:continuationSeparator/>
      </w:r>
    </w:p>
    <w:p w14:paraId="3B143EBE" w14:textId="77777777" w:rsidR="00BF4948" w:rsidRDefault="00BF49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2822C09D"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584419E8"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28C6F" w14:textId="77777777" w:rsidR="00BF4948" w:rsidRDefault="00BF4948">
      <w:r>
        <w:separator/>
      </w:r>
    </w:p>
    <w:p w14:paraId="0222571E" w14:textId="77777777" w:rsidR="00BF4948" w:rsidRDefault="00BF4948"/>
  </w:footnote>
  <w:footnote w:type="continuationSeparator" w:id="0">
    <w:p w14:paraId="6F5EFD62" w14:textId="77777777" w:rsidR="00BF4948" w:rsidRDefault="00BF4948">
      <w:r>
        <w:continuationSeparator/>
      </w:r>
    </w:p>
    <w:p w14:paraId="2A2B7896" w14:textId="77777777" w:rsidR="00BF4948" w:rsidRDefault="00BF49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82F75F5" w14:textId="77777777" w:rsidTr="00360494">
      <w:trPr>
        <w:trHeight w:val="978"/>
      </w:trPr>
      <w:tc>
        <w:tcPr>
          <w:tcW w:w="10035" w:type="dxa"/>
          <w:tcBorders>
            <w:top w:val="nil"/>
            <w:left w:val="nil"/>
            <w:bottom w:val="single" w:sz="36" w:space="0" w:color="34ABA2" w:themeColor="accent3"/>
            <w:right w:val="nil"/>
          </w:tcBorders>
        </w:tcPr>
        <w:p w14:paraId="108D4F7F" w14:textId="77777777" w:rsidR="00D077E9" w:rsidRDefault="00D077E9">
          <w:pPr>
            <w:pStyle w:val="En-tte"/>
          </w:pPr>
        </w:p>
      </w:tc>
    </w:tr>
  </w:tbl>
  <w:p w14:paraId="6FCD0208"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B48D605"/>
    <w:multiLevelType w:val="hybridMultilevel"/>
    <w:tmpl w:val="839B65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8D14CB"/>
    <w:multiLevelType w:val="hybridMultilevel"/>
    <w:tmpl w:val="BD003F16"/>
    <w:lvl w:ilvl="0" w:tplc="565A36C6">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AD136E"/>
    <w:multiLevelType w:val="hybridMultilevel"/>
    <w:tmpl w:val="9E5CA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17A3B"/>
    <w:multiLevelType w:val="hybridMultilevel"/>
    <w:tmpl w:val="E32499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3C578E"/>
    <w:multiLevelType w:val="hybridMultilevel"/>
    <w:tmpl w:val="69EC14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013B44"/>
    <w:multiLevelType w:val="hybridMultilevel"/>
    <w:tmpl w:val="0E8A2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100375"/>
    <w:multiLevelType w:val="hybridMultilevel"/>
    <w:tmpl w:val="11D68286"/>
    <w:lvl w:ilvl="0" w:tplc="FB0C97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FF36F9C"/>
    <w:multiLevelType w:val="hybridMultilevel"/>
    <w:tmpl w:val="8BE20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6BB1CDE"/>
    <w:multiLevelType w:val="hybridMultilevel"/>
    <w:tmpl w:val="6E52D7B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5AD32C53"/>
    <w:multiLevelType w:val="hybridMultilevel"/>
    <w:tmpl w:val="559804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F62E13"/>
    <w:multiLevelType w:val="hybridMultilevel"/>
    <w:tmpl w:val="73D661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A87288"/>
    <w:multiLevelType w:val="hybridMultilevel"/>
    <w:tmpl w:val="431C01F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66BC006D"/>
    <w:multiLevelType w:val="hybridMultilevel"/>
    <w:tmpl w:val="E99EF2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9593B1F"/>
    <w:multiLevelType w:val="hybridMultilevel"/>
    <w:tmpl w:val="91782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CC2854"/>
    <w:multiLevelType w:val="hybridMultilevel"/>
    <w:tmpl w:val="961ADD2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79F92034"/>
    <w:multiLevelType w:val="hybridMultilevel"/>
    <w:tmpl w:val="585077E2"/>
    <w:lvl w:ilvl="0" w:tplc="92646E28">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BC756E6"/>
    <w:multiLevelType w:val="hybridMultilevel"/>
    <w:tmpl w:val="6D3E554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1"/>
  </w:num>
  <w:num w:numId="4">
    <w:abstractNumId w:val="10"/>
  </w:num>
  <w:num w:numId="5">
    <w:abstractNumId w:val="8"/>
  </w:num>
  <w:num w:numId="6">
    <w:abstractNumId w:val="14"/>
  </w:num>
  <w:num w:numId="7">
    <w:abstractNumId w:val="16"/>
  </w:num>
  <w:num w:numId="8">
    <w:abstractNumId w:val="0"/>
  </w:num>
  <w:num w:numId="9">
    <w:abstractNumId w:val="12"/>
  </w:num>
  <w:num w:numId="10">
    <w:abstractNumId w:val="5"/>
  </w:num>
  <w:num w:numId="11">
    <w:abstractNumId w:val="7"/>
  </w:num>
  <w:num w:numId="12">
    <w:abstractNumId w:val="13"/>
  </w:num>
  <w:num w:numId="13">
    <w:abstractNumId w:val="11"/>
  </w:num>
  <w:num w:numId="14">
    <w:abstractNumId w:val="15"/>
  </w:num>
  <w:num w:numId="15">
    <w:abstractNumId w:val="9"/>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2E"/>
    <w:rsid w:val="00000789"/>
    <w:rsid w:val="00005A47"/>
    <w:rsid w:val="0001119E"/>
    <w:rsid w:val="00013AEC"/>
    <w:rsid w:val="000166E4"/>
    <w:rsid w:val="00022ED8"/>
    <w:rsid w:val="0002482E"/>
    <w:rsid w:val="00026C25"/>
    <w:rsid w:val="000305DC"/>
    <w:rsid w:val="000311CA"/>
    <w:rsid w:val="00031F14"/>
    <w:rsid w:val="000341AD"/>
    <w:rsid w:val="00036D47"/>
    <w:rsid w:val="00050324"/>
    <w:rsid w:val="0005201B"/>
    <w:rsid w:val="00052208"/>
    <w:rsid w:val="00053439"/>
    <w:rsid w:val="000648F6"/>
    <w:rsid w:val="000658F6"/>
    <w:rsid w:val="000704F6"/>
    <w:rsid w:val="000725D1"/>
    <w:rsid w:val="000729DD"/>
    <w:rsid w:val="00075DDE"/>
    <w:rsid w:val="00075E43"/>
    <w:rsid w:val="00085D91"/>
    <w:rsid w:val="00091F1D"/>
    <w:rsid w:val="00094169"/>
    <w:rsid w:val="00097282"/>
    <w:rsid w:val="00097424"/>
    <w:rsid w:val="000A0150"/>
    <w:rsid w:val="000A0C3E"/>
    <w:rsid w:val="000A6E07"/>
    <w:rsid w:val="000B0A1A"/>
    <w:rsid w:val="000B1E81"/>
    <w:rsid w:val="000C15A8"/>
    <w:rsid w:val="000C4222"/>
    <w:rsid w:val="000C5C23"/>
    <w:rsid w:val="000C5ED9"/>
    <w:rsid w:val="000C64B1"/>
    <w:rsid w:val="000E12EB"/>
    <w:rsid w:val="000E63C9"/>
    <w:rsid w:val="000E69F9"/>
    <w:rsid w:val="000F126D"/>
    <w:rsid w:val="0010108C"/>
    <w:rsid w:val="001048D0"/>
    <w:rsid w:val="00114990"/>
    <w:rsid w:val="001173DE"/>
    <w:rsid w:val="001245C2"/>
    <w:rsid w:val="001266C4"/>
    <w:rsid w:val="00130E9D"/>
    <w:rsid w:val="00136A57"/>
    <w:rsid w:val="00150A6D"/>
    <w:rsid w:val="00151CE8"/>
    <w:rsid w:val="00154376"/>
    <w:rsid w:val="0015504F"/>
    <w:rsid w:val="001560C0"/>
    <w:rsid w:val="00163707"/>
    <w:rsid w:val="00164020"/>
    <w:rsid w:val="00177AEF"/>
    <w:rsid w:val="00183DE7"/>
    <w:rsid w:val="00185B35"/>
    <w:rsid w:val="00187BA0"/>
    <w:rsid w:val="00192472"/>
    <w:rsid w:val="001A5CB3"/>
    <w:rsid w:val="001B1EA7"/>
    <w:rsid w:val="001B4C5E"/>
    <w:rsid w:val="001C22E1"/>
    <w:rsid w:val="001C6673"/>
    <w:rsid w:val="001C77AD"/>
    <w:rsid w:val="001E03D2"/>
    <w:rsid w:val="001E0E6F"/>
    <w:rsid w:val="001F1451"/>
    <w:rsid w:val="001F200E"/>
    <w:rsid w:val="001F2BC8"/>
    <w:rsid w:val="001F3152"/>
    <w:rsid w:val="001F5F6B"/>
    <w:rsid w:val="001F5FB5"/>
    <w:rsid w:val="001F6327"/>
    <w:rsid w:val="00211188"/>
    <w:rsid w:val="0022354E"/>
    <w:rsid w:val="002241C9"/>
    <w:rsid w:val="002277C7"/>
    <w:rsid w:val="002330B8"/>
    <w:rsid w:val="0023355E"/>
    <w:rsid w:val="002434CA"/>
    <w:rsid w:val="00243EBC"/>
    <w:rsid w:val="002465AE"/>
    <w:rsid w:val="00246A35"/>
    <w:rsid w:val="00253295"/>
    <w:rsid w:val="00270097"/>
    <w:rsid w:val="00270C80"/>
    <w:rsid w:val="00271321"/>
    <w:rsid w:val="00271417"/>
    <w:rsid w:val="002723EC"/>
    <w:rsid w:val="00272BFE"/>
    <w:rsid w:val="002841A6"/>
    <w:rsid w:val="00284348"/>
    <w:rsid w:val="00286AE8"/>
    <w:rsid w:val="00296D75"/>
    <w:rsid w:val="002A03A6"/>
    <w:rsid w:val="002A103A"/>
    <w:rsid w:val="002A3361"/>
    <w:rsid w:val="002A6DC9"/>
    <w:rsid w:val="002B3DA3"/>
    <w:rsid w:val="002B4E47"/>
    <w:rsid w:val="002C2B34"/>
    <w:rsid w:val="002C5AA2"/>
    <w:rsid w:val="002D2D81"/>
    <w:rsid w:val="002D35DC"/>
    <w:rsid w:val="002E0810"/>
    <w:rsid w:val="002E5FC0"/>
    <w:rsid w:val="002E68B7"/>
    <w:rsid w:val="002F0843"/>
    <w:rsid w:val="002F24F9"/>
    <w:rsid w:val="002F3333"/>
    <w:rsid w:val="002F3A8B"/>
    <w:rsid w:val="002F51F5"/>
    <w:rsid w:val="002F5797"/>
    <w:rsid w:val="003022FF"/>
    <w:rsid w:val="00311AC9"/>
    <w:rsid w:val="00312137"/>
    <w:rsid w:val="00314F99"/>
    <w:rsid w:val="00330359"/>
    <w:rsid w:val="0033762F"/>
    <w:rsid w:val="0034029E"/>
    <w:rsid w:val="00360464"/>
    <w:rsid w:val="00360494"/>
    <w:rsid w:val="00363F53"/>
    <w:rsid w:val="00366C7E"/>
    <w:rsid w:val="00367F7E"/>
    <w:rsid w:val="00371F7D"/>
    <w:rsid w:val="0037541D"/>
    <w:rsid w:val="00376800"/>
    <w:rsid w:val="00384EA3"/>
    <w:rsid w:val="00394D49"/>
    <w:rsid w:val="003A042C"/>
    <w:rsid w:val="003A39A1"/>
    <w:rsid w:val="003A3C5B"/>
    <w:rsid w:val="003A4FC1"/>
    <w:rsid w:val="003A6202"/>
    <w:rsid w:val="003A6454"/>
    <w:rsid w:val="003A7F84"/>
    <w:rsid w:val="003B1DEA"/>
    <w:rsid w:val="003C180A"/>
    <w:rsid w:val="003C2191"/>
    <w:rsid w:val="003C21D8"/>
    <w:rsid w:val="003C671A"/>
    <w:rsid w:val="003D3863"/>
    <w:rsid w:val="003D3D48"/>
    <w:rsid w:val="003D40BD"/>
    <w:rsid w:val="003D6277"/>
    <w:rsid w:val="003E19F8"/>
    <w:rsid w:val="003E50E3"/>
    <w:rsid w:val="003F0C2A"/>
    <w:rsid w:val="003F4C4C"/>
    <w:rsid w:val="003F7D62"/>
    <w:rsid w:val="004013ED"/>
    <w:rsid w:val="004110DE"/>
    <w:rsid w:val="00412330"/>
    <w:rsid w:val="00412D7E"/>
    <w:rsid w:val="004145BF"/>
    <w:rsid w:val="00431753"/>
    <w:rsid w:val="004341FC"/>
    <w:rsid w:val="00436154"/>
    <w:rsid w:val="0044085A"/>
    <w:rsid w:val="00445D97"/>
    <w:rsid w:val="00447FD0"/>
    <w:rsid w:val="004525F8"/>
    <w:rsid w:val="004636E1"/>
    <w:rsid w:val="004641CB"/>
    <w:rsid w:val="00470AB0"/>
    <w:rsid w:val="00472AD7"/>
    <w:rsid w:val="004762DA"/>
    <w:rsid w:val="00483BB9"/>
    <w:rsid w:val="00486C91"/>
    <w:rsid w:val="00490EC0"/>
    <w:rsid w:val="0049457D"/>
    <w:rsid w:val="004A04C9"/>
    <w:rsid w:val="004A19FF"/>
    <w:rsid w:val="004A3955"/>
    <w:rsid w:val="004A3A4D"/>
    <w:rsid w:val="004B21A5"/>
    <w:rsid w:val="004B2828"/>
    <w:rsid w:val="004E451D"/>
    <w:rsid w:val="004E568A"/>
    <w:rsid w:val="004F3C2D"/>
    <w:rsid w:val="00500F98"/>
    <w:rsid w:val="005037F0"/>
    <w:rsid w:val="00516A86"/>
    <w:rsid w:val="0052533C"/>
    <w:rsid w:val="00526C6A"/>
    <w:rsid w:val="005275F6"/>
    <w:rsid w:val="0053041F"/>
    <w:rsid w:val="00532541"/>
    <w:rsid w:val="00535BC7"/>
    <w:rsid w:val="00535EFA"/>
    <w:rsid w:val="0053785C"/>
    <w:rsid w:val="00540DC6"/>
    <w:rsid w:val="00541A77"/>
    <w:rsid w:val="00542D3A"/>
    <w:rsid w:val="00545058"/>
    <w:rsid w:val="00557C51"/>
    <w:rsid w:val="00561166"/>
    <w:rsid w:val="005649A9"/>
    <w:rsid w:val="00570D11"/>
    <w:rsid w:val="00572102"/>
    <w:rsid w:val="0057360B"/>
    <w:rsid w:val="00581980"/>
    <w:rsid w:val="00590645"/>
    <w:rsid w:val="00590B79"/>
    <w:rsid w:val="00597DFA"/>
    <w:rsid w:val="005B3C77"/>
    <w:rsid w:val="005B4EA9"/>
    <w:rsid w:val="005C049E"/>
    <w:rsid w:val="005D4C82"/>
    <w:rsid w:val="005D6667"/>
    <w:rsid w:val="005D7F69"/>
    <w:rsid w:val="005E2E9D"/>
    <w:rsid w:val="005E68EE"/>
    <w:rsid w:val="005F0AE6"/>
    <w:rsid w:val="005F1BB0"/>
    <w:rsid w:val="005F3664"/>
    <w:rsid w:val="005F63EB"/>
    <w:rsid w:val="00602907"/>
    <w:rsid w:val="006109B1"/>
    <w:rsid w:val="0061239B"/>
    <w:rsid w:val="0062198F"/>
    <w:rsid w:val="00623B00"/>
    <w:rsid w:val="00626CDE"/>
    <w:rsid w:val="00627846"/>
    <w:rsid w:val="00627F3F"/>
    <w:rsid w:val="00633C48"/>
    <w:rsid w:val="00636887"/>
    <w:rsid w:val="006439E7"/>
    <w:rsid w:val="00643E7E"/>
    <w:rsid w:val="0065186D"/>
    <w:rsid w:val="00651903"/>
    <w:rsid w:val="00651C24"/>
    <w:rsid w:val="00652EBC"/>
    <w:rsid w:val="00653CEB"/>
    <w:rsid w:val="00654D7F"/>
    <w:rsid w:val="00656C4D"/>
    <w:rsid w:val="00661718"/>
    <w:rsid w:val="0066316B"/>
    <w:rsid w:val="00670B27"/>
    <w:rsid w:val="0067491D"/>
    <w:rsid w:val="00675A90"/>
    <w:rsid w:val="00681397"/>
    <w:rsid w:val="00682FF8"/>
    <w:rsid w:val="00687032"/>
    <w:rsid w:val="00690427"/>
    <w:rsid w:val="00690892"/>
    <w:rsid w:val="00690ABD"/>
    <w:rsid w:val="006A0BDD"/>
    <w:rsid w:val="006A1DAC"/>
    <w:rsid w:val="006A384F"/>
    <w:rsid w:val="006A3E88"/>
    <w:rsid w:val="006A74D2"/>
    <w:rsid w:val="006B0D00"/>
    <w:rsid w:val="006B36AF"/>
    <w:rsid w:val="006B5F4F"/>
    <w:rsid w:val="006C10D9"/>
    <w:rsid w:val="006C1686"/>
    <w:rsid w:val="006D12B7"/>
    <w:rsid w:val="006D1330"/>
    <w:rsid w:val="006D6BDC"/>
    <w:rsid w:val="006E332C"/>
    <w:rsid w:val="006E38D1"/>
    <w:rsid w:val="006E5686"/>
    <w:rsid w:val="006E5716"/>
    <w:rsid w:val="0070366D"/>
    <w:rsid w:val="00705FED"/>
    <w:rsid w:val="007302B3"/>
    <w:rsid w:val="00730733"/>
    <w:rsid w:val="00730E3A"/>
    <w:rsid w:val="00733DBE"/>
    <w:rsid w:val="00735D7B"/>
    <w:rsid w:val="00736AAF"/>
    <w:rsid w:val="007428CE"/>
    <w:rsid w:val="00750316"/>
    <w:rsid w:val="007571A4"/>
    <w:rsid w:val="00765B2A"/>
    <w:rsid w:val="00774F06"/>
    <w:rsid w:val="00775453"/>
    <w:rsid w:val="007766D6"/>
    <w:rsid w:val="00783A34"/>
    <w:rsid w:val="00791F4B"/>
    <w:rsid w:val="0079694C"/>
    <w:rsid w:val="007A16C5"/>
    <w:rsid w:val="007A5A96"/>
    <w:rsid w:val="007B134D"/>
    <w:rsid w:val="007B14F1"/>
    <w:rsid w:val="007B235E"/>
    <w:rsid w:val="007C0326"/>
    <w:rsid w:val="007C2097"/>
    <w:rsid w:val="007C6B52"/>
    <w:rsid w:val="007C72F7"/>
    <w:rsid w:val="007D16C5"/>
    <w:rsid w:val="007D319E"/>
    <w:rsid w:val="007D48ED"/>
    <w:rsid w:val="007E0AF8"/>
    <w:rsid w:val="007E629A"/>
    <w:rsid w:val="007F46F2"/>
    <w:rsid w:val="007F5C2C"/>
    <w:rsid w:val="0080107B"/>
    <w:rsid w:val="00813677"/>
    <w:rsid w:val="008207E9"/>
    <w:rsid w:val="00822B21"/>
    <w:rsid w:val="008236EF"/>
    <w:rsid w:val="00835648"/>
    <w:rsid w:val="0083796F"/>
    <w:rsid w:val="00837D97"/>
    <w:rsid w:val="00844AD0"/>
    <w:rsid w:val="0085290F"/>
    <w:rsid w:val="00853CDB"/>
    <w:rsid w:val="00856663"/>
    <w:rsid w:val="00862FE4"/>
    <w:rsid w:val="0086389A"/>
    <w:rsid w:val="008659CE"/>
    <w:rsid w:val="00867618"/>
    <w:rsid w:val="0087605E"/>
    <w:rsid w:val="00876387"/>
    <w:rsid w:val="00881739"/>
    <w:rsid w:val="008825AA"/>
    <w:rsid w:val="00894AA0"/>
    <w:rsid w:val="008B1D0F"/>
    <w:rsid w:val="008B1FEE"/>
    <w:rsid w:val="008B26D8"/>
    <w:rsid w:val="008B282A"/>
    <w:rsid w:val="008B2D7F"/>
    <w:rsid w:val="008D4117"/>
    <w:rsid w:val="008D73AE"/>
    <w:rsid w:val="008E0A50"/>
    <w:rsid w:val="008E6942"/>
    <w:rsid w:val="008E6D70"/>
    <w:rsid w:val="008F5F00"/>
    <w:rsid w:val="00903C32"/>
    <w:rsid w:val="00906372"/>
    <w:rsid w:val="0091275B"/>
    <w:rsid w:val="009130CF"/>
    <w:rsid w:val="00914ED9"/>
    <w:rsid w:val="00915A74"/>
    <w:rsid w:val="00916B16"/>
    <w:rsid w:val="009173B9"/>
    <w:rsid w:val="00917648"/>
    <w:rsid w:val="0092071D"/>
    <w:rsid w:val="00920979"/>
    <w:rsid w:val="00922B7F"/>
    <w:rsid w:val="00924068"/>
    <w:rsid w:val="00926399"/>
    <w:rsid w:val="00926A9B"/>
    <w:rsid w:val="00930F4F"/>
    <w:rsid w:val="0093335D"/>
    <w:rsid w:val="009356E4"/>
    <w:rsid w:val="0093613E"/>
    <w:rsid w:val="00943026"/>
    <w:rsid w:val="009436DC"/>
    <w:rsid w:val="00955700"/>
    <w:rsid w:val="00966378"/>
    <w:rsid w:val="00966B81"/>
    <w:rsid w:val="009673E1"/>
    <w:rsid w:val="0097361B"/>
    <w:rsid w:val="00981171"/>
    <w:rsid w:val="00984DFB"/>
    <w:rsid w:val="009850DD"/>
    <w:rsid w:val="009855F2"/>
    <w:rsid w:val="0099147E"/>
    <w:rsid w:val="009948BD"/>
    <w:rsid w:val="009B174D"/>
    <w:rsid w:val="009B450D"/>
    <w:rsid w:val="009C1F1E"/>
    <w:rsid w:val="009C58F8"/>
    <w:rsid w:val="009C60C0"/>
    <w:rsid w:val="009C6A32"/>
    <w:rsid w:val="009C7720"/>
    <w:rsid w:val="009D0461"/>
    <w:rsid w:val="009D3837"/>
    <w:rsid w:val="009D6E30"/>
    <w:rsid w:val="009D7393"/>
    <w:rsid w:val="009D7AF8"/>
    <w:rsid w:val="009E347F"/>
    <w:rsid w:val="009E3B5B"/>
    <w:rsid w:val="009F2476"/>
    <w:rsid w:val="009F44C2"/>
    <w:rsid w:val="00A005E5"/>
    <w:rsid w:val="00A028CE"/>
    <w:rsid w:val="00A03295"/>
    <w:rsid w:val="00A110F8"/>
    <w:rsid w:val="00A15BAA"/>
    <w:rsid w:val="00A20F31"/>
    <w:rsid w:val="00A23A62"/>
    <w:rsid w:val="00A23AFA"/>
    <w:rsid w:val="00A23F6E"/>
    <w:rsid w:val="00A245E2"/>
    <w:rsid w:val="00A273BF"/>
    <w:rsid w:val="00A31B3E"/>
    <w:rsid w:val="00A32929"/>
    <w:rsid w:val="00A41EA8"/>
    <w:rsid w:val="00A423A1"/>
    <w:rsid w:val="00A46824"/>
    <w:rsid w:val="00A505B3"/>
    <w:rsid w:val="00A50B8E"/>
    <w:rsid w:val="00A52473"/>
    <w:rsid w:val="00A532F3"/>
    <w:rsid w:val="00A54EBD"/>
    <w:rsid w:val="00A60CF9"/>
    <w:rsid w:val="00A61747"/>
    <w:rsid w:val="00A77CB7"/>
    <w:rsid w:val="00A81AC0"/>
    <w:rsid w:val="00A8482E"/>
    <w:rsid w:val="00A8489E"/>
    <w:rsid w:val="00A87D22"/>
    <w:rsid w:val="00A87E11"/>
    <w:rsid w:val="00A92252"/>
    <w:rsid w:val="00A95367"/>
    <w:rsid w:val="00A970A8"/>
    <w:rsid w:val="00AA6534"/>
    <w:rsid w:val="00AA6900"/>
    <w:rsid w:val="00AB02A7"/>
    <w:rsid w:val="00AB6721"/>
    <w:rsid w:val="00AC0EA2"/>
    <w:rsid w:val="00AC29F3"/>
    <w:rsid w:val="00AC427E"/>
    <w:rsid w:val="00AC598A"/>
    <w:rsid w:val="00AE0E7F"/>
    <w:rsid w:val="00AF037B"/>
    <w:rsid w:val="00AF3481"/>
    <w:rsid w:val="00AF650B"/>
    <w:rsid w:val="00B22B1A"/>
    <w:rsid w:val="00B22EDD"/>
    <w:rsid w:val="00B231E5"/>
    <w:rsid w:val="00B308BD"/>
    <w:rsid w:val="00B30FB5"/>
    <w:rsid w:val="00B31F19"/>
    <w:rsid w:val="00B502F3"/>
    <w:rsid w:val="00B53868"/>
    <w:rsid w:val="00B554D8"/>
    <w:rsid w:val="00B5633B"/>
    <w:rsid w:val="00B632DE"/>
    <w:rsid w:val="00B634E2"/>
    <w:rsid w:val="00B6352E"/>
    <w:rsid w:val="00B63A4C"/>
    <w:rsid w:val="00B7280E"/>
    <w:rsid w:val="00B76717"/>
    <w:rsid w:val="00B82FC3"/>
    <w:rsid w:val="00B84628"/>
    <w:rsid w:val="00B861C1"/>
    <w:rsid w:val="00B87BC3"/>
    <w:rsid w:val="00B9185B"/>
    <w:rsid w:val="00B92919"/>
    <w:rsid w:val="00B93FDA"/>
    <w:rsid w:val="00BA43D0"/>
    <w:rsid w:val="00BA550B"/>
    <w:rsid w:val="00BB517B"/>
    <w:rsid w:val="00BC0FDC"/>
    <w:rsid w:val="00BC3029"/>
    <w:rsid w:val="00BC3950"/>
    <w:rsid w:val="00BC4A57"/>
    <w:rsid w:val="00BD38C8"/>
    <w:rsid w:val="00BE7297"/>
    <w:rsid w:val="00BF0C3B"/>
    <w:rsid w:val="00BF19E7"/>
    <w:rsid w:val="00BF4948"/>
    <w:rsid w:val="00C02A34"/>
    <w:rsid w:val="00C02B87"/>
    <w:rsid w:val="00C041B2"/>
    <w:rsid w:val="00C04513"/>
    <w:rsid w:val="00C05347"/>
    <w:rsid w:val="00C21611"/>
    <w:rsid w:val="00C32D59"/>
    <w:rsid w:val="00C4086D"/>
    <w:rsid w:val="00C42174"/>
    <w:rsid w:val="00C435E5"/>
    <w:rsid w:val="00C47166"/>
    <w:rsid w:val="00C53B44"/>
    <w:rsid w:val="00C55715"/>
    <w:rsid w:val="00C60EEC"/>
    <w:rsid w:val="00C61A6D"/>
    <w:rsid w:val="00C66314"/>
    <w:rsid w:val="00C66364"/>
    <w:rsid w:val="00C70F59"/>
    <w:rsid w:val="00C76612"/>
    <w:rsid w:val="00C775B7"/>
    <w:rsid w:val="00C77A13"/>
    <w:rsid w:val="00C8362C"/>
    <w:rsid w:val="00C87796"/>
    <w:rsid w:val="00C93D84"/>
    <w:rsid w:val="00C94ED3"/>
    <w:rsid w:val="00CA1896"/>
    <w:rsid w:val="00CB183B"/>
    <w:rsid w:val="00CB5B28"/>
    <w:rsid w:val="00CC0DF5"/>
    <w:rsid w:val="00CC38A9"/>
    <w:rsid w:val="00CC3DE5"/>
    <w:rsid w:val="00CC5BCC"/>
    <w:rsid w:val="00CC617D"/>
    <w:rsid w:val="00CD05F9"/>
    <w:rsid w:val="00CD7FDC"/>
    <w:rsid w:val="00CE1D63"/>
    <w:rsid w:val="00CF09E1"/>
    <w:rsid w:val="00CF1025"/>
    <w:rsid w:val="00CF5371"/>
    <w:rsid w:val="00CF6B04"/>
    <w:rsid w:val="00D00A67"/>
    <w:rsid w:val="00D0323A"/>
    <w:rsid w:val="00D0559F"/>
    <w:rsid w:val="00D077E9"/>
    <w:rsid w:val="00D22610"/>
    <w:rsid w:val="00D2416B"/>
    <w:rsid w:val="00D26FE8"/>
    <w:rsid w:val="00D36EDA"/>
    <w:rsid w:val="00D42CB7"/>
    <w:rsid w:val="00D53EA7"/>
    <w:rsid w:val="00D5413D"/>
    <w:rsid w:val="00D55F99"/>
    <w:rsid w:val="00D570A9"/>
    <w:rsid w:val="00D70D02"/>
    <w:rsid w:val="00D72AC5"/>
    <w:rsid w:val="00D73BD0"/>
    <w:rsid w:val="00D770C7"/>
    <w:rsid w:val="00D83F62"/>
    <w:rsid w:val="00D86945"/>
    <w:rsid w:val="00D90290"/>
    <w:rsid w:val="00D9288C"/>
    <w:rsid w:val="00DA5089"/>
    <w:rsid w:val="00DB1B52"/>
    <w:rsid w:val="00DB20FF"/>
    <w:rsid w:val="00DB42E4"/>
    <w:rsid w:val="00DB4D28"/>
    <w:rsid w:val="00DC171F"/>
    <w:rsid w:val="00DC7D87"/>
    <w:rsid w:val="00DD152F"/>
    <w:rsid w:val="00DD421B"/>
    <w:rsid w:val="00DE213F"/>
    <w:rsid w:val="00DE2D58"/>
    <w:rsid w:val="00DE6B4C"/>
    <w:rsid w:val="00DF027C"/>
    <w:rsid w:val="00DF3D28"/>
    <w:rsid w:val="00DF55C8"/>
    <w:rsid w:val="00E00A32"/>
    <w:rsid w:val="00E0111C"/>
    <w:rsid w:val="00E07AB8"/>
    <w:rsid w:val="00E16849"/>
    <w:rsid w:val="00E16E80"/>
    <w:rsid w:val="00E22ACD"/>
    <w:rsid w:val="00E27AFC"/>
    <w:rsid w:val="00E5624E"/>
    <w:rsid w:val="00E57BD3"/>
    <w:rsid w:val="00E620B0"/>
    <w:rsid w:val="00E6366E"/>
    <w:rsid w:val="00E671EC"/>
    <w:rsid w:val="00E67A19"/>
    <w:rsid w:val="00E67F2A"/>
    <w:rsid w:val="00E7639E"/>
    <w:rsid w:val="00E76614"/>
    <w:rsid w:val="00E810BA"/>
    <w:rsid w:val="00E81B40"/>
    <w:rsid w:val="00E95E29"/>
    <w:rsid w:val="00EB15EA"/>
    <w:rsid w:val="00EB3D69"/>
    <w:rsid w:val="00EB5521"/>
    <w:rsid w:val="00EC2F7D"/>
    <w:rsid w:val="00EC7169"/>
    <w:rsid w:val="00EC7568"/>
    <w:rsid w:val="00EF386A"/>
    <w:rsid w:val="00EF4656"/>
    <w:rsid w:val="00EF555B"/>
    <w:rsid w:val="00F027BB"/>
    <w:rsid w:val="00F04269"/>
    <w:rsid w:val="00F10B66"/>
    <w:rsid w:val="00F11DCF"/>
    <w:rsid w:val="00F12605"/>
    <w:rsid w:val="00F161A3"/>
    <w:rsid w:val="00F162EA"/>
    <w:rsid w:val="00F20226"/>
    <w:rsid w:val="00F217B9"/>
    <w:rsid w:val="00F248AF"/>
    <w:rsid w:val="00F25F9A"/>
    <w:rsid w:val="00F26F19"/>
    <w:rsid w:val="00F36A05"/>
    <w:rsid w:val="00F40414"/>
    <w:rsid w:val="00F4204E"/>
    <w:rsid w:val="00F44555"/>
    <w:rsid w:val="00F47FB1"/>
    <w:rsid w:val="00F506CA"/>
    <w:rsid w:val="00F52D27"/>
    <w:rsid w:val="00F5558C"/>
    <w:rsid w:val="00F6111B"/>
    <w:rsid w:val="00F619FC"/>
    <w:rsid w:val="00F6478B"/>
    <w:rsid w:val="00F64C61"/>
    <w:rsid w:val="00F704E4"/>
    <w:rsid w:val="00F715F7"/>
    <w:rsid w:val="00F81E16"/>
    <w:rsid w:val="00F83527"/>
    <w:rsid w:val="00F8495E"/>
    <w:rsid w:val="00F87729"/>
    <w:rsid w:val="00F8797A"/>
    <w:rsid w:val="00F90CE9"/>
    <w:rsid w:val="00F924E7"/>
    <w:rsid w:val="00F92CC8"/>
    <w:rsid w:val="00F945C6"/>
    <w:rsid w:val="00F95A78"/>
    <w:rsid w:val="00FA0B6A"/>
    <w:rsid w:val="00FA256A"/>
    <w:rsid w:val="00FB26E1"/>
    <w:rsid w:val="00FB4571"/>
    <w:rsid w:val="00FC0D60"/>
    <w:rsid w:val="00FC7350"/>
    <w:rsid w:val="00FC7AA6"/>
    <w:rsid w:val="00FD583F"/>
    <w:rsid w:val="00FD7488"/>
    <w:rsid w:val="00FE12C4"/>
    <w:rsid w:val="00FE4FFC"/>
    <w:rsid w:val="00FF16B4"/>
    <w:rsid w:val="00FF3B58"/>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48970"/>
  <w15:docId w15:val="{312C12E6-1A2D-48C9-8E86-8B9C4E823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154"/>
    <w:pPr>
      <w:spacing w:after="0"/>
    </w:pPr>
    <w:rPr>
      <w:rFonts w:eastAsiaTheme="minorEastAsia"/>
      <w:b/>
      <w:color w:val="082A75" w:themeColor="text2"/>
      <w:szCs w:val="22"/>
    </w:rPr>
  </w:style>
  <w:style w:type="paragraph" w:styleId="Titre1">
    <w:name w:val="heading 1"/>
    <w:basedOn w:val="Normal"/>
    <w:link w:val="Titre1Car"/>
    <w:uiPriority w:val="4"/>
    <w:qFormat/>
    <w:rsid w:val="00436154"/>
    <w:pPr>
      <w:keepNext/>
      <w:spacing w:before="240" w:after="60"/>
      <w:outlineLvl w:val="0"/>
    </w:pPr>
    <w:rPr>
      <w:rFonts w:asciiTheme="majorHAnsi" w:eastAsiaTheme="majorEastAsia" w:hAnsiTheme="majorHAnsi" w:cstheme="majorBidi"/>
      <w:color w:val="061F57" w:themeColor="text2" w:themeShade="BF"/>
      <w:kern w:val="28"/>
      <w:sz w:val="44"/>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917648"/>
    <w:pPr>
      <w:keepNext/>
      <w:keepLines/>
      <w:spacing w:before="40"/>
      <w:outlineLvl w:val="2"/>
    </w:pPr>
    <w:rPr>
      <w:rFonts w:asciiTheme="majorHAnsi" w:eastAsiaTheme="majorEastAsia" w:hAnsiTheme="majorHAnsi" w:cstheme="majorBidi"/>
      <w:color w:val="012639"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436154"/>
    <w:rPr>
      <w:rFonts w:asciiTheme="majorHAnsi" w:eastAsiaTheme="majorEastAsia" w:hAnsiTheme="majorHAnsi" w:cstheme="majorBidi"/>
      <w:b/>
      <w:color w:val="061F57" w:themeColor="text2" w:themeShade="BF"/>
      <w:kern w:val="28"/>
      <w:sz w:val="44"/>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B861C1"/>
    <w:pPr>
      <w:jc w:val="both"/>
    </w:pPr>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B861C1"/>
    <w:rPr>
      <w:rFonts w:eastAsiaTheme="minorEastAsia"/>
      <w:color w:val="082A75" w:themeColor="text2"/>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C8362C"/>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C8362C"/>
    <w:pPr>
      <w:spacing w:after="100"/>
    </w:pPr>
  </w:style>
  <w:style w:type="paragraph" w:styleId="TM2">
    <w:name w:val="toc 2"/>
    <w:basedOn w:val="Normal"/>
    <w:next w:val="Normal"/>
    <w:autoRedefine/>
    <w:uiPriority w:val="39"/>
    <w:unhideWhenUsed/>
    <w:rsid w:val="00C8362C"/>
    <w:pPr>
      <w:spacing w:after="100"/>
      <w:ind w:left="280"/>
    </w:pPr>
  </w:style>
  <w:style w:type="character" w:styleId="Lienhypertexte">
    <w:name w:val="Hyperlink"/>
    <w:basedOn w:val="Policepardfaut"/>
    <w:uiPriority w:val="99"/>
    <w:unhideWhenUsed/>
    <w:rsid w:val="00C8362C"/>
    <w:rPr>
      <w:color w:val="3592CF" w:themeColor="hyperlink"/>
      <w:u w:val="single"/>
    </w:rPr>
  </w:style>
  <w:style w:type="paragraph" w:styleId="Lgende">
    <w:name w:val="caption"/>
    <w:basedOn w:val="Normal"/>
    <w:next w:val="Normal"/>
    <w:uiPriority w:val="99"/>
    <w:unhideWhenUsed/>
    <w:rsid w:val="009E3B5B"/>
    <w:pPr>
      <w:spacing w:after="200" w:line="240" w:lineRule="auto"/>
    </w:pPr>
    <w:rPr>
      <w:i/>
      <w:iCs/>
      <w:sz w:val="18"/>
      <w:szCs w:val="18"/>
    </w:rPr>
  </w:style>
  <w:style w:type="paragraph" w:styleId="Tabledesillustrations">
    <w:name w:val="table of figures"/>
    <w:basedOn w:val="Normal"/>
    <w:next w:val="Normal"/>
    <w:uiPriority w:val="99"/>
    <w:unhideWhenUsed/>
    <w:rsid w:val="00BD38C8"/>
  </w:style>
  <w:style w:type="character" w:styleId="Mentionnonrsolue">
    <w:name w:val="Unresolved Mention"/>
    <w:basedOn w:val="Policepardfaut"/>
    <w:uiPriority w:val="99"/>
    <w:semiHidden/>
    <w:unhideWhenUsed/>
    <w:rsid w:val="00F25F9A"/>
    <w:rPr>
      <w:color w:val="605E5C"/>
      <w:shd w:val="clear" w:color="auto" w:fill="E1DFDD"/>
    </w:rPr>
  </w:style>
  <w:style w:type="character" w:customStyle="1" w:styleId="Titre3Car">
    <w:name w:val="Titre 3 Car"/>
    <w:basedOn w:val="Policepardfaut"/>
    <w:link w:val="Titre3"/>
    <w:uiPriority w:val="5"/>
    <w:rsid w:val="00917648"/>
    <w:rPr>
      <w:rFonts w:asciiTheme="majorHAnsi" w:eastAsiaTheme="majorEastAsia" w:hAnsiTheme="majorHAnsi" w:cstheme="majorBidi"/>
      <w:b/>
      <w:color w:val="012639" w:themeColor="accent1" w:themeShade="7F"/>
    </w:rPr>
  </w:style>
  <w:style w:type="paragraph" w:styleId="Paragraphedeliste">
    <w:name w:val="List Paragraph"/>
    <w:basedOn w:val="Normal"/>
    <w:uiPriority w:val="34"/>
    <w:unhideWhenUsed/>
    <w:qFormat/>
    <w:rsid w:val="005B3C77"/>
    <w:pPr>
      <w:ind w:left="720"/>
      <w:contextualSpacing/>
    </w:pPr>
  </w:style>
  <w:style w:type="paragraph" w:styleId="TM3">
    <w:name w:val="toc 3"/>
    <w:basedOn w:val="Normal"/>
    <w:next w:val="Normal"/>
    <w:autoRedefine/>
    <w:uiPriority w:val="39"/>
    <w:unhideWhenUsed/>
    <w:rsid w:val="00CC5BCC"/>
    <w:pPr>
      <w:spacing w:after="100"/>
      <w:ind w:left="480"/>
    </w:pPr>
  </w:style>
  <w:style w:type="paragraph" w:customStyle="1" w:styleId="Default">
    <w:name w:val="Default"/>
    <w:rsid w:val="007F5C2C"/>
    <w:pPr>
      <w:autoSpaceDE w:val="0"/>
      <w:autoSpaceDN w:val="0"/>
      <w:adjustRightInd w:val="0"/>
      <w:spacing w:after="0" w:line="240" w:lineRule="auto"/>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83429">
      <w:bodyDiv w:val="1"/>
      <w:marLeft w:val="0"/>
      <w:marRight w:val="0"/>
      <w:marTop w:val="0"/>
      <w:marBottom w:val="0"/>
      <w:divBdr>
        <w:top w:val="none" w:sz="0" w:space="0" w:color="auto"/>
        <w:left w:val="none" w:sz="0" w:space="0" w:color="auto"/>
        <w:bottom w:val="none" w:sz="0" w:space="0" w:color="auto"/>
        <w:right w:val="none" w:sz="0" w:space="0" w:color="auto"/>
      </w:divBdr>
      <w:divsChild>
        <w:div w:id="1744373414">
          <w:marLeft w:val="0"/>
          <w:marRight w:val="0"/>
          <w:marTop w:val="0"/>
          <w:marBottom w:val="0"/>
          <w:divBdr>
            <w:top w:val="none" w:sz="0" w:space="0" w:color="auto"/>
            <w:left w:val="none" w:sz="0" w:space="0" w:color="auto"/>
            <w:bottom w:val="none" w:sz="0" w:space="0" w:color="auto"/>
            <w:right w:val="none" w:sz="0" w:space="0" w:color="auto"/>
          </w:divBdr>
          <w:divsChild>
            <w:div w:id="369845284">
              <w:marLeft w:val="0"/>
              <w:marRight w:val="0"/>
              <w:marTop w:val="0"/>
              <w:marBottom w:val="0"/>
              <w:divBdr>
                <w:top w:val="none" w:sz="0" w:space="0" w:color="auto"/>
                <w:left w:val="none" w:sz="0" w:space="0" w:color="auto"/>
                <w:bottom w:val="none" w:sz="0" w:space="0" w:color="auto"/>
                <w:right w:val="none" w:sz="0" w:space="0" w:color="auto"/>
              </w:divBdr>
            </w:div>
            <w:div w:id="1553224637">
              <w:marLeft w:val="0"/>
              <w:marRight w:val="0"/>
              <w:marTop w:val="0"/>
              <w:marBottom w:val="0"/>
              <w:divBdr>
                <w:top w:val="none" w:sz="0" w:space="0" w:color="auto"/>
                <w:left w:val="none" w:sz="0" w:space="0" w:color="auto"/>
                <w:bottom w:val="none" w:sz="0" w:space="0" w:color="auto"/>
                <w:right w:val="none" w:sz="0" w:space="0" w:color="auto"/>
              </w:divBdr>
            </w:div>
            <w:div w:id="761726443">
              <w:marLeft w:val="0"/>
              <w:marRight w:val="0"/>
              <w:marTop w:val="0"/>
              <w:marBottom w:val="0"/>
              <w:divBdr>
                <w:top w:val="none" w:sz="0" w:space="0" w:color="auto"/>
                <w:left w:val="none" w:sz="0" w:space="0" w:color="auto"/>
                <w:bottom w:val="none" w:sz="0" w:space="0" w:color="auto"/>
                <w:right w:val="none" w:sz="0" w:space="0" w:color="auto"/>
              </w:divBdr>
            </w:div>
            <w:div w:id="302470839">
              <w:marLeft w:val="0"/>
              <w:marRight w:val="0"/>
              <w:marTop w:val="0"/>
              <w:marBottom w:val="0"/>
              <w:divBdr>
                <w:top w:val="none" w:sz="0" w:space="0" w:color="auto"/>
                <w:left w:val="none" w:sz="0" w:space="0" w:color="auto"/>
                <w:bottom w:val="none" w:sz="0" w:space="0" w:color="auto"/>
                <w:right w:val="none" w:sz="0" w:space="0" w:color="auto"/>
              </w:divBdr>
            </w:div>
            <w:div w:id="11985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9972">
      <w:bodyDiv w:val="1"/>
      <w:marLeft w:val="0"/>
      <w:marRight w:val="0"/>
      <w:marTop w:val="0"/>
      <w:marBottom w:val="0"/>
      <w:divBdr>
        <w:top w:val="none" w:sz="0" w:space="0" w:color="auto"/>
        <w:left w:val="none" w:sz="0" w:space="0" w:color="auto"/>
        <w:bottom w:val="none" w:sz="0" w:space="0" w:color="auto"/>
        <w:right w:val="none" w:sz="0" w:space="0" w:color="auto"/>
      </w:divBdr>
      <w:divsChild>
        <w:div w:id="1813013308">
          <w:marLeft w:val="0"/>
          <w:marRight w:val="0"/>
          <w:marTop w:val="0"/>
          <w:marBottom w:val="0"/>
          <w:divBdr>
            <w:top w:val="none" w:sz="0" w:space="0" w:color="auto"/>
            <w:left w:val="none" w:sz="0" w:space="0" w:color="auto"/>
            <w:bottom w:val="none" w:sz="0" w:space="0" w:color="auto"/>
            <w:right w:val="none" w:sz="0" w:space="0" w:color="auto"/>
          </w:divBdr>
          <w:divsChild>
            <w:div w:id="160775194">
              <w:marLeft w:val="0"/>
              <w:marRight w:val="0"/>
              <w:marTop w:val="0"/>
              <w:marBottom w:val="0"/>
              <w:divBdr>
                <w:top w:val="none" w:sz="0" w:space="0" w:color="auto"/>
                <w:left w:val="none" w:sz="0" w:space="0" w:color="auto"/>
                <w:bottom w:val="none" w:sz="0" w:space="0" w:color="auto"/>
                <w:right w:val="none" w:sz="0" w:space="0" w:color="auto"/>
              </w:divBdr>
            </w:div>
            <w:div w:id="1065254083">
              <w:marLeft w:val="0"/>
              <w:marRight w:val="0"/>
              <w:marTop w:val="0"/>
              <w:marBottom w:val="0"/>
              <w:divBdr>
                <w:top w:val="none" w:sz="0" w:space="0" w:color="auto"/>
                <w:left w:val="none" w:sz="0" w:space="0" w:color="auto"/>
                <w:bottom w:val="none" w:sz="0" w:space="0" w:color="auto"/>
                <w:right w:val="none" w:sz="0" w:space="0" w:color="auto"/>
              </w:divBdr>
            </w:div>
            <w:div w:id="1704859751">
              <w:marLeft w:val="0"/>
              <w:marRight w:val="0"/>
              <w:marTop w:val="0"/>
              <w:marBottom w:val="0"/>
              <w:divBdr>
                <w:top w:val="none" w:sz="0" w:space="0" w:color="auto"/>
                <w:left w:val="none" w:sz="0" w:space="0" w:color="auto"/>
                <w:bottom w:val="none" w:sz="0" w:space="0" w:color="auto"/>
                <w:right w:val="none" w:sz="0" w:space="0" w:color="auto"/>
              </w:divBdr>
            </w:div>
            <w:div w:id="897278992">
              <w:marLeft w:val="0"/>
              <w:marRight w:val="0"/>
              <w:marTop w:val="0"/>
              <w:marBottom w:val="0"/>
              <w:divBdr>
                <w:top w:val="none" w:sz="0" w:space="0" w:color="auto"/>
                <w:left w:val="none" w:sz="0" w:space="0" w:color="auto"/>
                <w:bottom w:val="none" w:sz="0" w:space="0" w:color="auto"/>
                <w:right w:val="none" w:sz="0" w:space="0" w:color="auto"/>
              </w:divBdr>
            </w:div>
            <w:div w:id="1605720932">
              <w:marLeft w:val="0"/>
              <w:marRight w:val="0"/>
              <w:marTop w:val="0"/>
              <w:marBottom w:val="0"/>
              <w:divBdr>
                <w:top w:val="none" w:sz="0" w:space="0" w:color="auto"/>
                <w:left w:val="none" w:sz="0" w:space="0" w:color="auto"/>
                <w:bottom w:val="none" w:sz="0" w:space="0" w:color="auto"/>
                <w:right w:val="none" w:sz="0" w:space="0" w:color="auto"/>
              </w:divBdr>
            </w:div>
            <w:div w:id="993797141">
              <w:marLeft w:val="0"/>
              <w:marRight w:val="0"/>
              <w:marTop w:val="0"/>
              <w:marBottom w:val="0"/>
              <w:divBdr>
                <w:top w:val="none" w:sz="0" w:space="0" w:color="auto"/>
                <w:left w:val="none" w:sz="0" w:space="0" w:color="auto"/>
                <w:bottom w:val="none" w:sz="0" w:space="0" w:color="auto"/>
                <w:right w:val="none" w:sz="0" w:space="0" w:color="auto"/>
              </w:divBdr>
            </w:div>
            <w:div w:id="1181627734">
              <w:marLeft w:val="0"/>
              <w:marRight w:val="0"/>
              <w:marTop w:val="0"/>
              <w:marBottom w:val="0"/>
              <w:divBdr>
                <w:top w:val="none" w:sz="0" w:space="0" w:color="auto"/>
                <w:left w:val="none" w:sz="0" w:space="0" w:color="auto"/>
                <w:bottom w:val="none" w:sz="0" w:space="0" w:color="auto"/>
                <w:right w:val="none" w:sz="0" w:space="0" w:color="auto"/>
              </w:divBdr>
            </w:div>
            <w:div w:id="1058431091">
              <w:marLeft w:val="0"/>
              <w:marRight w:val="0"/>
              <w:marTop w:val="0"/>
              <w:marBottom w:val="0"/>
              <w:divBdr>
                <w:top w:val="none" w:sz="0" w:space="0" w:color="auto"/>
                <w:left w:val="none" w:sz="0" w:space="0" w:color="auto"/>
                <w:bottom w:val="none" w:sz="0" w:space="0" w:color="auto"/>
                <w:right w:val="none" w:sz="0" w:space="0" w:color="auto"/>
              </w:divBdr>
            </w:div>
            <w:div w:id="892473099">
              <w:marLeft w:val="0"/>
              <w:marRight w:val="0"/>
              <w:marTop w:val="0"/>
              <w:marBottom w:val="0"/>
              <w:divBdr>
                <w:top w:val="none" w:sz="0" w:space="0" w:color="auto"/>
                <w:left w:val="none" w:sz="0" w:space="0" w:color="auto"/>
                <w:bottom w:val="none" w:sz="0" w:space="0" w:color="auto"/>
                <w:right w:val="none" w:sz="0" w:space="0" w:color="auto"/>
              </w:divBdr>
            </w:div>
            <w:div w:id="4401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6038">
      <w:bodyDiv w:val="1"/>
      <w:marLeft w:val="0"/>
      <w:marRight w:val="0"/>
      <w:marTop w:val="0"/>
      <w:marBottom w:val="0"/>
      <w:divBdr>
        <w:top w:val="none" w:sz="0" w:space="0" w:color="auto"/>
        <w:left w:val="none" w:sz="0" w:space="0" w:color="auto"/>
        <w:bottom w:val="none" w:sz="0" w:space="0" w:color="auto"/>
        <w:right w:val="none" w:sz="0" w:space="0" w:color="auto"/>
      </w:divBdr>
      <w:divsChild>
        <w:div w:id="581180696">
          <w:marLeft w:val="0"/>
          <w:marRight w:val="0"/>
          <w:marTop w:val="0"/>
          <w:marBottom w:val="0"/>
          <w:divBdr>
            <w:top w:val="none" w:sz="0" w:space="0" w:color="auto"/>
            <w:left w:val="none" w:sz="0" w:space="0" w:color="auto"/>
            <w:bottom w:val="none" w:sz="0" w:space="0" w:color="auto"/>
            <w:right w:val="none" w:sz="0" w:space="0" w:color="auto"/>
          </w:divBdr>
          <w:divsChild>
            <w:div w:id="1608341890">
              <w:marLeft w:val="0"/>
              <w:marRight w:val="0"/>
              <w:marTop w:val="0"/>
              <w:marBottom w:val="0"/>
              <w:divBdr>
                <w:top w:val="none" w:sz="0" w:space="0" w:color="auto"/>
                <w:left w:val="none" w:sz="0" w:space="0" w:color="auto"/>
                <w:bottom w:val="none" w:sz="0" w:space="0" w:color="auto"/>
                <w:right w:val="none" w:sz="0" w:space="0" w:color="auto"/>
              </w:divBdr>
            </w:div>
            <w:div w:id="1771192573">
              <w:marLeft w:val="0"/>
              <w:marRight w:val="0"/>
              <w:marTop w:val="0"/>
              <w:marBottom w:val="0"/>
              <w:divBdr>
                <w:top w:val="none" w:sz="0" w:space="0" w:color="auto"/>
                <w:left w:val="none" w:sz="0" w:space="0" w:color="auto"/>
                <w:bottom w:val="none" w:sz="0" w:space="0" w:color="auto"/>
                <w:right w:val="none" w:sz="0" w:space="0" w:color="auto"/>
              </w:divBdr>
            </w:div>
            <w:div w:id="1438597628">
              <w:marLeft w:val="0"/>
              <w:marRight w:val="0"/>
              <w:marTop w:val="0"/>
              <w:marBottom w:val="0"/>
              <w:divBdr>
                <w:top w:val="none" w:sz="0" w:space="0" w:color="auto"/>
                <w:left w:val="none" w:sz="0" w:space="0" w:color="auto"/>
                <w:bottom w:val="none" w:sz="0" w:space="0" w:color="auto"/>
                <w:right w:val="none" w:sz="0" w:space="0" w:color="auto"/>
              </w:divBdr>
            </w:div>
            <w:div w:id="2090736197">
              <w:marLeft w:val="0"/>
              <w:marRight w:val="0"/>
              <w:marTop w:val="0"/>
              <w:marBottom w:val="0"/>
              <w:divBdr>
                <w:top w:val="none" w:sz="0" w:space="0" w:color="auto"/>
                <w:left w:val="none" w:sz="0" w:space="0" w:color="auto"/>
                <w:bottom w:val="none" w:sz="0" w:space="0" w:color="auto"/>
                <w:right w:val="none" w:sz="0" w:space="0" w:color="auto"/>
              </w:divBdr>
            </w:div>
            <w:div w:id="1349407852">
              <w:marLeft w:val="0"/>
              <w:marRight w:val="0"/>
              <w:marTop w:val="0"/>
              <w:marBottom w:val="0"/>
              <w:divBdr>
                <w:top w:val="none" w:sz="0" w:space="0" w:color="auto"/>
                <w:left w:val="none" w:sz="0" w:space="0" w:color="auto"/>
                <w:bottom w:val="none" w:sz="0" w:space="0" w:color="auto"/>
                <w:right w:val="none" w:sz="0" w:space="0" w:color="auto"/>
              </w:divBdr>
            </w:div>
            <w:div w:id="1690568954">
              <w:marLeft w:val="0"/>
              <w:marRight w:val="0"/>
              <w:marTop w:val="0"/>
              <w:marBottom w:val="0"/>
              <w:divBdr>
                <w:top w:val="none" w:sz="0" w:space="0" w:color="auto"/>
                <w:left w:val="none" w:sz="0" w:space="0" w:color="auto"/>
                <w:bottom w:val="none" w:sz="0" w:space="0" w:color="auto"/>
                <w:right w:val="none" w:sz="0" w:space="0" w:color="auto"/>
              </w:divBdr>
            </w:div>
            <w:div w:id="1798647505">
              <w:marLeft w:val="0"/>
              <w:marRight w:val="0"/>
              <w:marTop w:val="0"/>
              <w:marBottom w:val="0"/>
              <w:divBdr>
                <w:top w:val="none" w:sz="0" w:space="0" w:color="auto"/>
                <w:left w:val="none" w:sz="0" w:space="0" w:color="auto"/>
                <w:bottom w:val="none" w:sz="0" w:space="0" w:color="auto"/>
                <w:right w:val="none" w:sz="0" w:space="0" w:color="auto"/>
              </w:divBdr>
            </w:div>
            <w:div w:id="240525164">
              <w:marLeft w:val="0"/>
              <w:marRight w:val="0"/>
              <w:marTop w:val="0"/>
              <w:marBottom w:val="0"/>
              <w:divBdr>
                <w:top w:val="none" w:sz="0" w:space="0" w:color="auto"/>
                <w:left w:val="none" w:sz="0" w:space="0" w:color="auto"/>
                <w:bottom w:val="none" w:sz="0" w:space="0" w:color="auto"/>
                <w:right w:val="none" w:sz="0" w:space="0" w:color="auto"/>
              </w:divBdr>
            </w:div>
            <w:div w:id="1901475537">
              <w:marLeft w:val="0"/>
              <w:marRight w:val="0"/>
              <w:marTop w:val="0"/>
              <w:marBottom w:val="0"/>
              <w:divBdr>
                <w:top w:val="none" w:sz="0" w:space="0" w:color="auto"/>
                <w:left w:val="none" w:sz="0" w:space="0" w:color="auto"/>
                <w:bottom w:val="none" w:sz="0" w:space="0" w:color="auto"/>
                <w:right w:val="none" w:sz="0" w:space="0" w:color="auto"/>
              </w:divBdr>
            </w:div>
            <w:div w:id="120609801">
              <w:marLeft w:val="0"/>
              <w:marRight w:val="0"/>
              <w:marTop w:val="0"/>
              <w:marBottom w:val="0"/>
              <w:divBdr>
                <w:top w:val="none" w:sz="0" w:space="0" w:color="auto"/>
                <w:left w:val="none" w:sz="0" w:space="0" w:color="auto"/>
                <w:bottom w:val="none" w:sz="0" w:space="0" w:color="auto"/>
                <w:right w:val="none" w:sz="0" w:space="0" w:color="auto"/>
              </w:divBdr>
            </w:div>
            <w:div w:id="1695574552">
              <w:marLeft w:val="0"/>
              <w:marRight w:val="0"/>
              <w:marTop w:val="0"/>
              <w:marBottom w:val="0"/>
              <w:divBdr>
                <w:top w:val="none" w:sz="0" w:space="0" w:color="auto"/>
                <w:left w:val="none" w:sz="0" w:space="0" w:color="auto"/>
                <w:bottom w:val="none" w:sz="0" w:space="0" w:color="auto"/>
                <w:right w:val="none" w:sz="0" w:space="0" w:color="auto"/>
              </w:divBdr>
            </w:div>
            <w:div w:id="885797110">
              <w:marLeft w:val="0"/>
              <w:marRight w:val="0"/>
              <w:marTop w:val="0"/>
              <w:marBottom w:val="0"/>
              <w:divBdr>
                <w:top w:val="none" w:sz="0" w:space="0" w:color="auto"/>
                <w:left w:val="none" w:sz="0" w:space="0" w:color="auto"/>
                <w:bottom w:val="none" w:sz="0" w:space="0" w:color="auto"/>
                <w:right w:val="none" w:sz="0" w:space="0" w:color="auto"/>
              </w:divBdr>
            </w:div>
            <w:div w:id="1722822369">
              <w:marLeft w:val="0"/>
              <w:marRight w:val="0"/>
              <w:marTop w:val="0"/>
              <w:marBottom w:val="0"/>
              <w:divBdr>
                <w:top w:val="none" w:sz="0" w:space="0" w:color="auto"/>
                <w:left w:val="none" w:sz="0" w:space="0" w:color="auto"/>
                <w:bottom w:val="none" w:sz="0" w:space="0" w:color="auto"/>
                <w:right w:val="none" w:sz="0" w:space="0" w:color="auto"/>
              </w:divBdr>
            </w:div>
            <w:div w:id="323819993">
              <w:marLeft w:val="0"/>
              <w:marRight w:val="0"/>
              <w:marTop w:val="0"/>
              <w:marBottom w:val="0"/>
              <w:divBdr>
                <w:top w:val="none" w:sz="0" w:space="0" w:color="auto"/>
                <w:left w:val="none" w:sz="0" w:space="0" w:color="auto"/>
                <w:bottom w:val="none" w:sz="0" w:space="0" w:color="auto"/>
                <w:right w:val="none" w:sz="0" w:space="0" w:color="auto"/>
              </w:divBdr>
            </w:div>
            <w:div w:id="782650626">
              <w:marLeft w:val="0"/>
              <w:marRight w:val="0"/>
              <w:marTop w:val="0"/>
              <w:marBottom w:val="0"/>
              <w:divBdr>
                <w:top w:val="none" w:sz="0" w:space="0" w:color="auto"/>
                <w:left w:val="none" w:sz="0" w:space="0" w:color="auto"/>
                <w:bottom w:val="none" w:sz="0" w:space="0" w:color="auto"/>
                <w:right w:val="none" w:sz="0" w:space="0" w:color="auto"/>
              </w:divBdr>
            </w:div>
            <w:div w:id="1821311947">
              <w:marLeft w:val="0"/>
              <w:marRight w:val="0"/>
              <w:marTop w:val="0"/>
              <w:marBottom w:val="0"/>
              <w:divBdr>
                <w:top w:val="none" w:sz="0" w:space="0" w:color="auto"/>
                <w:left w:val="none" w:sz="0" w:space="0" w:color="auto"/>
                <w:bottom w:val="none" w:sz="0" w:space="0" w:color="auto"/>
                <w:right w:val="none" w:sz="0" w:space="0" w:color="auto"/>
              </w:divBdr>
            </w:div>
            <w:div w:id="2123451493">
              <w:marLeft w:val="0"/>
              <w:marRight w:val="0"/>
              <w:marTop w:val="0"/>
              <w:marBottom w:val="0"/>
              <w:divBdr>
                <w:top w:val="none" w:sz="0" w:space="0" w:color="auto"/>
                <w:left w:val="none" w:sz="0" w:space="0" w:color="auto"/>
                <w:bottom w:val="none" w:sz="0" w:space="0" w:color="auto"/>
                <w:right w:val="none" w:sz="0" w:space="0" w:color="auto"/>
              </w:divBdr>
            </w:div>
            <w:div w:id="1670209098">
              <w:marLeft w:val="0"/>
              <w:marRight w:val="0"/>
              <w:marTop w:val="0"/>
              <w:marBottom w:val="0"/>
              <w:divBdr>
                <w:top w:val="none" w:sz="0" w:space="0" w:color="auto"/>
                <w:left w:val="none" w:sz="0" w:space="0" w:color="auto"/>
                <w:bottom w:val="none" w:sz="0" w:space="0" w:color="auto"/>
                <w:right w:val="none" w:sz="0" w:space="0" w:color="auto"/>
              </w:divBdr>
            </w:div>
            <w:div w:id="1927839142">
              <w:marLeft w:val="0"/>
              <w:marRight w:val="0"/>
              <w:marTop w:val="0"/>
              <w:marBottom w:val="0"/>
              <w:divBdr>
                <w:top w:val="none" w:sz="0" w:space="0" w:color="auto"/>
                <w:left w:val="none" w:sz="0" w:space="0" w:color="auto"/>
                <w:bottom w:val="none" w:sz="0" w:space="0" w:color="auto"/>
                <w:right w:val="none" w:sz="0" w:space="0" w:color="auto"/>
              </w:divBdr>
            </w:div>
            <w:div w:id="1690990116">
              <w:marLeft w:val="0"/>
              <w:marRight w:val="0"/>
              <w:marTop w:val="0"/>
              <w:marBottom w:val="0"/>
              <w:divBdr>
                <w:top w:val="none" w:sz="0" w:space="0" w:color="auto"/>
                <w:left w:val="none" w:sz="0" w:space="0" w:color="auto"/>
                <w:bottom w:val="none" w:sz="0" w:space="0" w:color="auto"/>
                <w:right w:val="none" w:sz="0" w:space="0" w:color="auto"/>
              </w:divBdr>
            </w:div>
            <w:div w:id="1946887350">
              <w:marLeft w:val="0"/>
              <w:marRight w:val="0"/>
              <w:marTop w:val="0"/>
              <w:marBottom w:val="0"/>
              <w:divBdr>
                <w:top w:val="none" w:sz="0" w:space="0" w:color="auto"/>
                <w:left w:val="none" w:sz="0" w:space="0" w:color="auto"/>
                <w:bottom w:val="none" w:sz="0" w:space="0" w:color="auto"/>
                <w:right w:val="none" w:sz="0" w:space="0" w:color="auto"/>
              </w:divBdr>
            </w:div>
            <w:div w:id="1669945479">
              <w:marLeft w:val="0"/>
              <w:marRight w:val="0"/>
              <w:marTop w:val="0"/>
              <w:marBottom w:val="0"/>
              <w:divBdr>
                <w:top w:val="none" w:sz="0" w:space="0" w:color="auto"/>
                <w:left w:val="none" w:sz="0" w:space="0" w:color="auto"/>
                <w:bottom w:val="none" w:sz="0" w:space="0" w:color="auto"/>
                <w:right w:val="none" w:sz="0" w:space="0" w:color="auto"/>
              </w:divBdr>
            </w:div>
            <w:div w:id="1268001840">
              <w:marLeft w:val="0"/>
              <w:marRight w:val="0"/>
              <w:marTop w:val="0"/>
              <w:marBottom w:val="0"/>
              <w:divBdr>
                <w:top w:val="none" w:sz="0" w:space="0" w:color="auto"/>
                <w:left w:val="none" w:sz="0" w:space="0" w:color="auto"/>
                <w:bottom w:val="none" w:sz="0" w:space="0" w:color="auto"/>
                <w:right w:val="none" w:sz="0" w:space="0" w:color="auto"/>
              </w:divBdr>
            </w:div>
            <w:div w:id="1388257923">
              <w:marLeft w:val="0"/>
              <w:marRight w:val="0"/>
              <w:marTop w:val="0"/>
              <w:marBottom w:val="0"/>
              <w:divBdr>
                <w:top w:val="none" w:sz="0" w:space="0" w:color="auto"/>
                <w:left w:val="none" w:sz="0" w:space="0" w:color="auto"/>
                <w:bottom w:val="none" w:sz="0" w:space="0" w:color="auto"/>
                <w:right w:val="none" w:sz="0" w:space="0" w:color="auto"/>
              </w:divBdr>
            </w:div>
            <w:div w:id="2074308959">
              <w:marLeft w:val="0"/>
              <w:marRight w:val="0"/>
              <w:marTop w:val="0"/>
              <w:marBottom w:val="0"/>
              <w:divBdr>
                <w:top w:val="none" w:sz="0" w:space="0" w:color="auto"/>
                <w:left w:val="none" w:sz="0" w:space="0" w:color="auto"/>
                <w:bottom w:val="none" w:sz="0" w:space="0" w:color="auto"/>
                <w:right w:val="none" w:sz="0" w:space="0" w:color="auto"/>
              </w:divBdr>
            </w:div>
            <w:div w:id="1722051378">
              <w:marLeft w:val="0"/>
              <w:marRight w:val="0"/>
              <w:marTop w:val="0"/>
              <w:marBottom w:val="0"/>
              <w:divBdr>
                <w:top w:val="none" w:sz="0" w:space="0" w:color="auto"/>
                <w:left w:val="none" w:sz="0" w:space="0" w:color="auto"/>
                <w:bottom w:val="none" w:sz="0" w:space="0" w:color="auto"/>
                <w:right w:val="none" w:sz="0" w:space="0" w:color="auto"/>
              </w:divBdr>
            </w:div>
            <w:div w:id="550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6654">
      <w:bodyDiv w:val="1"/>
      <w:marLeft w:val="0"/>
      <w:marRight w:val="0"/>
      <w:marTop w:val="0"/>
      <w:marBottom w:val="0"/>
      <w:divBdr>
        <w:top w:val="none" w:sz="0" w:space="0" w:color="auto"/>
        <w:left w:val="none" w:sz="0" w:space="0" w:color="auto"/>
        <w:bottom w:val="none" w:sz="0" w:space="0" w:color="auto"/>
        <w:right w:val="none" w:sz="0" w:space="0" w:color="auto"/>
      </w:divBdr>
      <w:divsChild>
        <w:div w:id="455414844">
          <w:marLeft w:val="0"/>
          <w:marRight w:val="0"/>
          <w:marTop w:val="0"/>
          <w:marBottom w:val="0"/>
          <w:divBdr>
            <w:top w:val="none" w:sz="0" w:space="0" w:color="auto"/>
            <w:left w:val="none" w:sz="0" w:space="0" w:color="auto"/>
            <w:bottom w:val="none" w:sz="0" w:space="0" w:color="auto"/>
            <w:right w:val="none" w:sz="0" w:space="0" w:color="auto"/>
          </w:divBdr>
          <w:divsChild>
            <w:div w:id="1787695511">
              <w:marLeft w:val="0"/>
              <w:marRight w:val="0"/>
              <w:marTop w:val="0"/>
              <w:marBottom w:val="0"/>
              <w:divBdr>
                <w:top w:val="none" w:sz="0" w:space="0" w:color="auto"/>
                <w:left w:val="none" w:sz="0" w:space="0" w:color="auto"/>
                <w:bottom w:val="none" w:sz="0" w:space="0" w:color="auto"/>
                <w:right w:val="none" w:sz="0" w:space="0" w:color="auto"/>
              </w:divBdr>
            </w:div>
            <w:div w:id="1449154173">
              <w:marLeft w:val="0"/>
              <w:marRight w:val="0"/>
              <w:marTop w:val="0"/>
              <w:marBottom w:val="0"/>
              <w:divBdr>
                <w:top w:val="none" w:sz="0" w:space="0" w:color="auto"/>
                <w:left w:val="none" w:sz="0" w:space="0" w:color="auto"/>
                <w:bottom w:val="none" w:sz="0" w:space="0" w:color="auto"/>
                <w:right w:val="none" w:sz="0" w:space="0" w:color="auto"/>
              </w:divBdr>
            </w:div>
            <w:div w:id="449201382">
              <w:marLeft w:val="0"/>
              <w:marRight w:val="0"/>
              <w:marTop w:val="0"/>
              <w:marBottom w:val="0"/>
              <w:divBdr>
                <w:top w:val="none" w:sz="0" w:space="0" w:color="auto"/>
                <w:left w:val="none" w:sz="0" w:space="0" w:color="auto"/>
                <w:bottom w:val="none" w:sz="0" w:space="0" w:color="auto"/>
                <w:right w:val="none" w:sz="0" w:space="0" w:color="auto"/>
              </w:divBdr>
            </w:div>
            <w:div w:id="1341077764">
              <w:marLeft w:val="0"/>
              <w:marRight w:val="0"/>
              <w:marTop w:val="0"/>
              <w:marBottom w:val="0"/>
              <w:divBdr>
                <w:top w:val="none" w:sz="0" w:space="0" w:color="auto"/>
                <w:left w:val="none" w:sz="0" w:space="0" w:color="auto"/>
                <w:bottom w:val="none" w:sz="0" w:space="0" w:color="auto"/>
                <w:right w:val="none" w:sz="0" w:space="0" w:color="auto"/>
              </w:divBdr>
            </w:div>
            <w:div w:id="1695963465">
              <w:marLeft w:val="0"/>
              <w:marRight w:val="0"/>
              <w:marTop w:val="0"/>
              <w:marBottom w:val="0"/>
              <w:divBdr>
                <w:top w:val="none" w:sz="0" w:space="0" w:color="auto"/>
                <w:left w:val="none" w:sz="0" w:space="0" w:color="auto"/>
                <w:bottom w:val="none" w:sz="0" w:space="0" w:color="auto"/>
                <w:right w:val="none" w:sz="0" w:space="0" w:color="auto"/>
              </w:divBdr>
            </w:div>
            <w:div w:id="2040474919">
              <w:marLeft w:val="0"/>
              <w:marRight w:val="0"/>
              <w:marTop w:val="0"/>
              <w:marBottom w:val="0"/>
              <w:divBdr>
                <w:top w:val="none" w:sz="0" w:space="0" w:color="auto"/>
                <w:left w:val="none" w:sz="0" w:space="0" w:color="auto"/>
                <w:bottom w:val="none" w:sz="0" w:space="0" w:color="auto"/>
                <w:right w:val="none" w:sz="0" w:space="0" w:color="auto"/>
              </w:divBdr>
            </w:div>
            <w:div w:id="1362517027">
              <w:marLeft w:val="0"/>
              <w:marRight w:val="0"/>
              <w:marTop w:val="0"/>
              <w:marBottom w:val="0"/>
              <w:divBdr>
                <w:top w:val="none" w:sz="0" w:space="0" w:color="auto"/>
                <w:left w:val="none" w:sz="0" w:space="0" w:color="auto"/>
                <w:bottom w:val="none" w:sz="0" w:space="0" w:color="auto"/>
                <w:right w:val="none" w:sz="0" w:space="0" w:color="auto"/>
              </w:divBdr>
            </w:div>
            <w:div w:id="1376545795">
              <w:marLeft w:val="0"/>
              <w:marRight w:val="0"/>
              <w:marTop w:val="0"/>
              <w:marBottom w:val="0"/>
              <w:divBdr>
                <w:top w:val="none" w:sz="0" w:space="0" w:color="auto"/>
                <w:left w:val="none" w:sz="0" w:space="0" w:color="auto"/>
                <w:bottom w:val="none" w:sz="0" w:space="0" w:color="auto"/>
                <w:right w:val="none" w:sz="0" w:space="0" w:color="auto"/>
              </w:divBdr>
            </w:div>
            <w:div w:id="1531528238">
              <w:marLeft w:val="0"/>
              <w:marRight w:val="0"/>
              <w:marTop w:val="0"/>
              <w:marBottom w:val="0"/>
              <w:divBdr>
                <w:top w:val="none" w:sz="0" w:space="0" w:color="auto"/>
                <w:left w:val="none" w:sz="0" w:space="0" w:color="auto"/>
                <w:bottom w:val="none" w:sz="0" w:space="0" w:color="auto"/>
                <w:right w:val="none" w:sz="0" w:space="0" w:color="auto"/>
              </w:divBdr>
            </w:div>
            <w:div w:id="9312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5658">
      <w:bodyDiv w:val="1"/>
      <w:marLeft w:val="0"/>
      <w:marRight w:val="0"/>
      <w:marTop w:val="0"/>
      <w:marBottom w:val="0"/>
      <w:divBdr>
        <w:top w:val="none" w:sz="0" w:space="0" w:color="auto"/>
        <w:left w:val="none" w:sz="0" w:space="0" w:color="auto"/>
        <w:bottom w:val="none" w:sz="0" w:space="0" w:color="auto"/>
        <w:right w:val="none" w:sz="0" w:space="0" w:color="auto"/>
      </w:divBdr>
      <w:divsChild>
        <w:div w:id="878052738">
          <w:marLeft w:val="0"/>
          <w:marRight w:val="0"/>
          <w:marTop w:val="0"/>
          <w:marBottom w:val="0"/>
          <w:divBdr>
            <w:top w:val="none" w:sz="0" w:space="0" w:color="auto"/>
            <w:left w:val="none" w:sz="0" w:space="0" w:color="auto"/>
            <w:bottom w:val="none" w:sz="0" w:space="0" w:color="auto"/>
            <w:right w:val="none" w:sz="0" w:space="0" w:color="auto"/>
          </w:divBdr>
          <w:divsChild>
            <w:div w:id="3851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611">
      <w:bodyDiv w:val="1"/>
      <w:marLeft w:val="0"/>
      <w:marRight w:val="0"/>
      <w:marTop w:val="0"/>
      <w:marBottom w:val="0"/>
      <w:divBdr>
        <w:top w:val="none" w:sz="0" w:space="0" w:color="auto"/>
        <w:left w:val="none" w:sz="0" w:space="0" w:color="auto"/>
        <w:bottom w:val="none" w:sz="0" w:space="0" w:color="auto"/>
        <w:right w:val="none" w:sz="0" w:space="0" w:color="auto"/>
      </w:divBdr>
      <w:divsChild>
        <w:div w:id="337387758">
          <w:marLeft w:val="0"/>
          <w:marRight w:val="0"/>
          <w:marTop w:val="0"/>
          <w:marBottom w:val="0"/>
          <w:divBdr>
            <w:top w:val="none" w:sz="0" w:space="0" w:color="auto"/>
            <w:left w:val="none" w:sz="0" w:space="0" w:color="auto"/>
            <w:bottom w:val="none" w:sz="0" w:space="0" w:color="auto"/>
            <w:right w:val="none" w:sz="0" w:space="0" w:color="auto"/>
          </w:divBdr>
          <w:divsChild>
            <w:div w:id="1789154846">
              <w:marLeft w:val="0"/>
              <w:marRight w:val="0"/>
              <w:marTop w:val="0"/>
              <w:marBottom w:val="0"/>
              <w:divBdr>
                <w:top w:val="none" w:sz="0" w:space="0" w:color="auto"/>
                <w:left w:val="none" w:sz="0" w:space="0" w:color="auto"/>
                <w:bottom w:val="none" w:sz="0" w:space="0" w:color="auto"/>
                <w:right w:val="none" w:sz="0" w:space="0" w:color="auto"/>
              </w:divBdr>
            </w:div>
            <w:div w:id="1323311085">
              <w:marLeft w:val="0"/>
              <w:marRight w:val="0"/>
              <w:marTop w:val="0"/>
              <w:marBottom w:val="0"/>
              <w:divBdr>
                <w:top w:val="none" w:sz="0" w:space="0" w:color="auto"/>
                <w:left w:val="none" w:sz="0" w:space="0" w:color="auto"/>
                <w:bottom w:val="none" w:sz="0" w:space="0" w:color="auto"/>
                <w:right w:val="none" w:sz="0" w:space="0" w:color="auto"/>
              </w:divBdr>
            </w:div>
            <w:div w:id="1661234674">
              <w:marLeft w:val="0"/>
              <w:marRight w:val="0"/>
              <w:marTop w:val="0"/>
              <w:marBottom w:val="0"/>
              <w:divBdr>
                <w:top w:val="none" w:sz="0" w:space="0" w:color="auto"/>
                <w:left w:val="none" w:sz="0" w:space="0" w:color="auto"/>
                <w:bottom w:val="none" w:sz="0" w:space="0" w:color="auto"/>
                <w:right w:val="none" w:sz="0" w:space="0" w:color="auto"/>
              </w:divBdr>
            </w:div>
            <w:div w:id="156464808">
              <w:marLeft w:val="0"/>
              <w:marRight w:val="0"/>
              <w:marTop w:val="0"/>
              <w:marBottom w:val="0"/>
              <w:divBdr>
                <w:top w:val="none" w:sz="0" w:space="0" w:color="auto"/>
                <w:left w:val="none" w:sz="0" w:space="0" w:color="auto"/>
                <w:bottom w:val="none" w:sz="0" w:space="0" w:color="auto"/>
                <w:right w:val="none" w:sz="0" w:space="0" w:color="auto"/>
              </w:divBdr>
            </w:div>
            <w:div w:id="838347345">
              <w:marLeft w:val="0"/>
              <w:marRight w:val="0"/>
              <w:marTop w:val="0"/>
              <w:marBottom w:val="0"/>
              <w:divBdr>
                <w:top w:val="none" w:sz="0" w:space="0" w:color="auto"/>
                <w:left w:val="none" w:sz="0" w:space="0" w:color="auto"/>
                <w:bottom w:val="none" w:sz="0" w:space="0" w:color="auto"/>
                <w:right w:val="none" w:sz="0" w:space="0" w:color="auto"/>
              </w:divBdr>
            </w:div>
            <w:div w:id="134495169">
              <w:marLeft w:val="0"/>
              <w:marRight w:val="0"/>
              <w:marTop w:val="0"/>
              <w:marBottom w:val="0"/>
              <w:divBdr>
                <w:top w:val="none" w:sz="0" w:space="0" w:color="auto"/>
                <w:left w:val="none" w:sz="0" w:space="0" w:color="auto"/>
                <w:bottom w:val="none" w:sz="0" w:space="0" w:color="auto"/>
                <w:right w:val="none" w:sz="0" w:space="0" w:color="auto"/>
              </w:divBdr>
            </w:div>
            <w:div w:id="1764254819">
              <w:marLeft w:val="0"/>
              <w:marRight w:val="0"/>
              <w:marTop w:val="0"/>
              <w:marBottom w:val="0"/>
              <w:divBdr>
                <w:top w:val="none" w:sz="0" w:space="0" w:color="auto"/>
                <w:left w:val="none" w:sz="0" w:space="0" w:color="auto"/>
                <w:bottom w:val="none" w:sz="0" w:space="0" w:color="auto"/>
                <w:right w:val="none" w:sz="0" w:space="0" w:color="auto"/>
              </w:divBdr>
            </w:div>
            <w:div w:id="1062217891">
              <w:marLeft w:val="0"/>
              <w:marRight w:val="0"/>
              <w:marTop w:val="0"/>
              <w:marBottom w:val="0"/>
              <w:divBdr>
                <w:top w:val="none" w:sz="0" w:space="0" w:color="auto"/>
                <w:left w:val="none" w:sz="0" w:space="0" w:color="auto"/>
                <w:bottom w:val="none" w:sz="0" w:space="0" w:color="auto"/>
                <w:right w:val="none" w:sz="0" w:space="0" w:color="auto"/>
              </w:divBdr>
            </w:div>
            <w:div w:id="43068344">
              <w:marLeft w:val="0"/>
              <w:marRight w:val="0"/>
              <w:marTop w:val="0"/>
              <w:marBottom w:val="0"/>
              <w:divBdr>
                <w:top w:val="none" w:sz="0" w:space="0" w:color="auto"/>
                <w:left w:val="none" w:sz="0" w:space="0" w:color="auto"/>
                <w:bottom w:val="none" w:sz="0" w:space="0" w:color="auto"/>
                <w:right w:val="none" w:sz="0" w:space="0" w:color="auto"/>
              </w:divBdr>
            </w:div>
            <w:div w:id="1479230191">
              <w:marLeft w:val="0"/>
              <w:marRight w:val="0"/>
              <w:marTop w:val="0"/>
              <w:marBottom w:val="0"/>
              <w:divBdr>
                <w:top w:val="none" w:sz="0" w:space="0" w:color="auto"/>
                <w:left w:val="none" w:sz="0" w:space="0" w:color="auto"/>
                <w:bottom w:val="none" w:sz="0" w:space="0" w:color="auto"/>
                <w:right w:val="none" w:sz="0" w:space="0" w:color="auto"/>
              </w:divBdr>
            </w:div>
            <w:div w:id="190475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709">
      <w:bodyDiv w:val="1"/>
      <w:marLeft w:val="0"/>
      <w:marRight w:val="0"/>
      <w:marTop w:val="0"/>
      <w:marBottom w:val="0"/>
      <w:divBdr>
        <w:top w:val="none" w:sz="0" w:space="0" w:color="auto"/>
        <w:left w:val="none" w:sz="0" w:space="0" w:color="auto"/>
        <w:bottom w:val="none" w:sz="0" w:space="0" w:color="auto"/>
        <w:right w:val="none" w:sz="0" w:space="0" w:color="auto"/>
      </w:divBdr>
      <w:divsChild>
        <w:div w:id="1470126666">
          <w:marLeft w:val="0"/>
          <w:marRight w:val="0"/>
          <w:marTop w:val="0"/>
          <w:marBottom w:val="0"/>
          <w:divBdr>
            <w:top w:val="none" w:sz="0" w:space="0" w:color="auto"/>
            <w:left w:val="none" w:sz="0" w:space="0" w:color="auto"/>
            <w:bottom w:val="none" w:sz="0" w:space="0" w:color="auto"/>
            <w:right w:val="none" w:sz="0" w:space="0" w:color="auto"/>
          </w:divBdr>
          <w:divsChild>
            <w:div w:id="297994126">
              <w:marLeft w:val="0"/>
              <w:marRight w:val="0"/>
              <w:marTop w:val="0"/>
              <w:marBottom w:val="0"/>
              <w:divBdr>
                <w:top w:val="none" w:sz="0" w:space="0" w:color="auto"/>
                <w:left w:val="none" w:sz="0" w:space="0" w:color="auto"/>
                <w:bottom w:val="none" w:sz="0" w:space="0" w:color="auto"/>
                <w:right w:val="none" w:sz="0" w:space="0" w:color="auto"/>
              </w:divBdr>
            </w:div>
            <w:div w:id="1322537204">
              <w:marLeft w:val="0"/>
              <w:marRight w:val="0"/>
              <w:marTop w:val="0"/>
              <w:marBottom w:val="0"/>
              <w:divBdr>
                <w:top w:val="none" w:sz="0" w:space="0" w:color="auto"/>
                <w:left w:val="none" w:sz="0" w:space="0" w:color="auto"/>
                <w:bottom w:val="none" w:sz="0" w:space="0" w:color="auto"/>
                <w:right w:val="none" w:sz="0" w:space="0" w:color="auto"/>
              </w:divBdr>
            </w:div>
            <w:div w:id="1132213895">
              <w:marLeft w:val="0"/>
              <w:marRight w:val="0"/>
              <w:marTop w:val="0"/>
              <w:marBottom w:val="0"/>
              <w:divBdr>
                <w:top w:val="none" w:sz="0" w:space="0" w:color="auto"/>
                <w:left w:val="none" w:sz="0" w:space="0" w:color="auto"/>
                <w:bottom w:val="none" w:sz="0" w:space="0" w:color="auto"/>
                <w:right w:val="none" w:sz="0" w:space="0" w:color="auto"/>
              </w:divBdr>
            </w:div>
            <w:div w:id="1782459265">
              <w:marLeft w:val="0"/>
              <w:marRight w:val="0"/>
              <w:marTop w:val="0"/>
              <w:marBottom w:val="0"/>
              <w:divBdr>
                <w:top w:val="none" w:sz="0" w:space="0" w:color="auto"/>
                <w:left w:val="none" w:sz="0" w:space="0" w:color="auto"/>
                <w:bottom w:val="none" w:sz="0" w:space="0" w:color="auto"/>
                <w:right w:val="none" w:sz="0" w:space="0" w:color="auto"/>
              </w:divBdr>
            </w:div>
            <w:div w:id="180626816">
              <w:marLeft w:val="0"/>
              <w:marRight w:val="0"/>
              <w:marTop w:val="0"/>
              <w:marBottom w:val="0"/>
              <w:divBdr>
                <w:top w:val="none" w:sz="0" w:space="0" w:color="auto"/>
                <w:left w:val="none" w:sz="0" w:space="0" w:color="auto"/>
                <w:bottom w:val="none" w:sz="0" w:space="0" w:color="auto"/>
                <w:right w:val="none" w:sz="0" w:space="0" w:color="auto"/>
              </w:divBdr>
            </w:div>
            <w:div w:id="550459107">
              <w:marLeft w:val="0"/>
              <w:marRight w:val="0"/>
              <w:marTop w:val="0"/>
              <w:marBottom w:val="0"/>
              <w:divBdr>
                <w:top w:val="none" w:sz="0" w:space="0" w:color="auto"/>
                <w:left w:val="none" w:sz="0" w:space="0" w:color="auto"/>
                <w:bottom w:val="none" w:sz="0" w:space="0" w:color="auto"/>
                <w:right w:val="none" w:sz="0" w:space="0" w:color="auto"/>
              </w:divBdr>
            </w:div>
            <w:div w:id="1426414735">
              <w:marLeft w:val="0"/>
              <w:marRight w:val="0"/>
              <w:marTop w:val="0"/>
              <w:marBottom w:val="0"/>
              <w:divBdr>
                <w:top w:val="none" w:sz="0" w:space="0" w:color="auto"/>
                <w:left w:val="none" w:sz="0" w:space="0" w:color="auto"/>
                <w:bottom w:val="none" w:sz="0" w:space="0" w:color="auto"/>
                <w:right w:val="none" w:sz="0" w:space="0" w:color="auto"/>
              </w:divBdr>
            </w:div>
            <w:div w:id="1838576942">
              <w:marLeft w:val="0"/>
              <w:marRight w:val="0"/>
              <w:marTop w:val="0"/>
              <w:marBottom w:val="0"/>
              <w:divBdr>
                <w:top w:val="none" w:sz="0" w:space="0" w:color="auto"/>
                <w:left w:val="none" w:sz="0" w:space="0" w:color="auto"/>
                <w:bottom w:val="none" w:sz="0" w:space="0" w:color="auto"/>
                <w:right w:val="none" w:sz="0" w:space="0" w:color="auto"/>
              </w:divBdr>
            </w:div>
            <w:div w:id="494762059">
              <w:marLeft w:val="0"/>
              <w:marRight w:val="0"/>
              <w:marTop w:val="0"/>
              <w:marBottom w:val="0"/>
              <w:divBdr>
                <w:top w:val="none" w:sz="0" w:space="0" w:color="auto"/>
                <w:left w:val="none" w:sz="0" w:space="0" w:color="auto"/>
                <w:bottom w:val="none" w:sz="0" w:space="0" w:color="auto"/>
                <w:right w:val="none" w:sz="0" w:space="0" w:color="auto"/>
              </w:divBdr>
            </w:div>
            <w:div w:id="75320439">
              <w:marLeft w:val="0"/>
              <w:marRight w:val="0"/>
              <w:marTop w:val="0"/>
              <w:marBottom w:val="0"/>
              <w:divBdr>
                <w:top w:val="none" w:sz="0" w:space="0" w:color="auto"/>
                <w:left w:val="none" w:sz="0" w:space="0" w:color="auto"/>
                <w:bottom w:val="none" w:sz="0" w:space="0" w:color="auto"/>
                <w:right w:val="none" w:sz="0" w:space="0" w:color="auto"/>
              </w:divBdr>
            </w:div>
            <w:div w:id="192228039">
              <w:marLeft w:val="0"/>
              <w:marRight w:val="0"/>
              <w:marTop w:val="0"/>
              <w:marBottom w:val="0"/>
              <w:divBdr>
                <w:top w:val="none" w:sz="0" w:space="0" w:color="auto"/>
                <w:left w:val="none" w:sz="0" w:space="0" w:color="auto"/>
                <w:bottom w:val="none" w:sz="0" w:space="0" w:color="auto"/>
                <w:right w:val="none" w:sz="0" w:space="0" w:color="auto"/>
              </w:divBdr>
            </w:div>
            <w:div w:id="828329189">
              <w:marLeft w:val="0"/>
              <w:marRight w:val="0"/>
              <w:marTop w:val="0"/>
              <w:marBottom w:val="0"/>
              <w:divBdr>
                <w:top w:val="none" w:sz="0" w:space="0" w:color="auto"/>
                <w:left w:val="none" w:sz="0" w:space="0" w:color="auto"/>
                <w:bottom w:val="none" w:sz="0" w:space="0" w:color="auto"/>
                <w:right w:val="none" w:sz="0" w:space="0" w:color="auto"/>
              </w:divBdr>
            </w:div>
            <w:div w:id="383913049">
              <w:marLeft w:val="0"/>
              <w:marRight w:val="0"/>
              <w:marTop w:val="0"/>
              <w:marBottom w:val="0"/>
              <w:divBdr>
                <w:top w:val="none" w:sz="0" w:space="0" w:color="auto"/>
                <w:left w:val="none" w:sz="0" w:space="0" w:color="auto"/>
                <w:bottom w:val="none" w:sz="0" w:space="0" w:color="auto"/>
                <w:right w:val="none" w:sz="0" w:space="0" w:color="auto"/>
              </w:divBdr>
            </w:div>
            <w:div w:id="1139806471">
              <w:marLeft w:val="0"/>
              <w:marRight w:val="0"/>
              <w:marTop w:val="0"/>
              <w:marBottom w:val="0"/>
              <w:divBdr>
                <w:top w:val="none" w:sz="0" w:space="0" w:color="auto"/>
                <w:left w:val="none" w:sz="0" w:space="0" w:color="auto"/>
                <w:bottom w:val="none" w:sz="0" w:space="0" w:color="auto"/>
                <w:right w:val="none" w:sz="0" w:space="0" w:color="auto"/>
              </w:divBdr>
            </w:div>
            <w:div w:id="875046697">
              <w:marLeft w:val="0"/>
              <w:marRight w:val="0"/>
              <w:marTop w:val="0"/>
              <w:marBottom w:val="0"/>
              <w:divBdr>
                <w:top w:val="none" w:sz="0" w:space="0" w:color="auto"/>
                <w:left w:val="none" w:sz="0" w:space="0" w:color="auto"/>
                <w:bottom w:val="none" w:sz="0" w:space="0" w:color="auto"/>
                <w:right w:val="none" w:sz="0" w:space="0" w:color="auto"/>
              </w:divBdr>
            </w:div>
            <w:div w:id="1814954320">
              <w:marLeft w:val="0"/>
              <w:marRight w:val="0"/>
              <w:marTop w:val="0"/>
              <w:marBottom w:val="0"/>
              <w:divBdr>
                <w:top w:val="none" w:sz="0" w:space="0" w:color="auto"/>
                <w:left w:val="none" w:sz="0" w:space="0" w:color="auto"/>
                <w:bottom w:val="none" w:sz="0" w:space="0" w:color="auto"/>
                <w:right w:val="none" w:sz="0" w:space="0" w:color="auto"/>
              </w:divBdr>
            </w:div>
            <w:div w:id="1607083427">
              <w:marLeft w:val="0"/>
              <w:marRight w:val="0"/>
              <w:marTop w:val="0"/>
              <w:marBottom w:val="0"/>
              <w:divBdr>
                <w:top w:val="none" w:sz="0" w:space="0" w:color="auto"/>
                <w:left w:val="none" w:sz="0" w:space="0" w:color="auto"/>
                <w:bottom w:val="none" w:sz="0" w:space="0" w:color="auto"/>
                <w:right w:val="none" w:sz="0" w:space="0" w:color="auto"/>
              </w:divBdr>
            </w:div>
            <w:div w:id="1933274785">
              <w:marLeft w:val="0"/>
              <w:marRight w:val="0"/>
              <w:marTop w:val="0"/>
              <w:marBottom w:val="0"/>
              <w:divBdr>
                <w:top w:val="none" w:sz="0" w:space="0" w:color="auto"/>
                <w:left w:val="none" w:sz="0" w:space="0" w:color="auto"/>
                <w:bottom w:val="none" w:sz="0" w:space="0" w:color="auto"/>
                <w:right w:val="none" w:sz="0" w:space="0" w:color="auto"/>
              </w:divBdr>
            </w:div>
            <w:div w:id="1159005241">
              <w:marLeft w:val="0"/>
              <w:marRight w:val="0"/>
              <w:marTop w:val="0"/>
              <w:marBottom w:val="0"/>
              <w:divBdr>
                <w:top w:val="none" w:sz="0" w:space="0" w:color="auto"/>
                <w:left w:val="none" w:sz="0" w:space="0" w:color="auto"/>
                <w:bottom w:val="none" w:sz="0" w:space="0" w:color="auto"/>
                <w:right w:val="none" w:sz="0" w:space="0" w:color="auto"/>
              </w:divBdr>
            </w:div>
            <w:div w:id="68312031">
              <w:marLeft w:val="0"/>
              <w:marRight w:val="0"/>
              <w:marTop w:val="0"/>
              <w:marBottom w:val="0"/>
              <w:divBdr>
                <w:top w:val="none" w:sz="0" w:space="0" w:color="auto"/>
                <w:left w:val="none" w:sz="0" w:space="0" w:color="auto"/>
                <w:bottom w:val="none" w:sz="0" w:space="0" w:color="auto"/>
                <w:right w:val="none" w:sz="0" w:space="0" w:color="auto"/>
              </w:divBdr>
            </w:div>
            <w:div w:id="695349322">
              <w:marLeft w:val="0"/>
              <w:marRight w:val="0"/>
              <w:marTop w:val="0"/>
              <w:marBottom w:val="0"/>
              <w:divBdr>
                <w:top w:val="none" w:sz="0" w:space="0" w:color="auto"/>
                <w:left w:val="none" w:sz="0" w:space="0" w:color="auto"/>
                <w:bottom w:val="none" w:sz="0" w:space="0" w:color="auto"/>
                <w:right w:val="none" w:sz="0" w:space="0" w:color="auto"/>
              </w:divBdr>
            </w:div>
            <w:div w:id="754283204">
              <w:marLeft w:val="0"/>
              <w:marRight w:val="0"/>
              <w:marTop w:val="0"/>
              <w:marBottom w:val="0"/>
              <w:divBdr>
                <w:top w:val="none" w:sz="0" w:space="0" w:color="auto"/>
                <w:left w:val="none" w:sz="0" w:space="0" w:color="auto"/>
                <w:bottom w:val="none" w:sz="0" w:space="0" w:color="auto"/>
                <w:right w:val="none" w:sz="0" w:space="0" w:color="auto"/>
              </w:divBdr>
            </w:div>
            <w:div w:id="1731733204">
              <w:marLeft w:val="0"/>
              <w:marRight w:val="0"/>
              <w:marTop w:val="0"/>
              <w:marBottom w:val="0"/>
              <w:divBdr>
                <w:top w:val="none" w:sz="0" w:space="0" w:color="auto"/>
                <w:left w:val="none" w:sz="0" w:space="0" w:color="auto"/>
                <w:bottom w:val="none" w:sz="0" w:space="0" w:color="auto"/>
                <w:right w:val="none" w:sz="0" w:space="0" w:color="auto"/>
              </w:divBdr>
            </w:div>
            <w:div w:id="444009802">
              <w:marLeft w:val="0"/>
              <w:marRight w:val="0"/>
              <w:marTop w:val="0"/>
              <w:marBottom w:val="0"/>
              <w:divBdr>
                <w:top w:val="none" w:sz="0" w:space="0" w:color="auto"/>
                <w:left w:val="none" w:sz="0" w:space="0" w:color="auto"/>
                <w:bottom w:val="none" w:sz="0" w:space="0" w:color="auto"/>
                <w:right w:val="none" w:sz="0" w:space="0" w:color="auto"/>
              </w:divBdr>
            </w:div>
            <w:div w:id="1695837830">
              <w:marLeft w:val="0"/>
              <w:marRight w:val="0"/>
              <w:marTop w:val="0"/>
              <w:marBottom w:val="0"/>
              <w:divBdr>
                <w:top w:val="none" w:sz="0" w:space="0" w:color="auto"/>
                <w:left w:val="none" w:sz="0" w:space="0" w:color="auto"/>
                <w:bottom w:val="none" w:sz="0" w:space="0" w:color="auto"/>
                <w:right w:val="none" w:sz="0" w:space="0" w:color="auto"/>
              </w:divBdr>
            </w:div>
            <w:div w:id="742917271">
              <w:marLeft w:val="0"/>
              <w:marRight w:val="0"/>
              <w:marTop w:val="0"/>
              <w:marBottom w:val="0"/>
              <w:divBdr>
                <w:top w:val="none" w:sz="0" w:space="0" w:color="auto"/>
                <w:left w:val="none" w:sz="0" w:space="0" w:color="auto"/>
                <w:bottom w:val="none" w:sz="0" w:space="0" w:color="auto"/>
                <w:right w:val="none" w:sz="0" w:space="0" w:color="auto"/>
              </w:divBdr>
            </w:div>
            <w:div w:id="258294862">
              <w:marLeft w:val="0"/>
              <w:marRight w:val="0"/>
              <w:marTop w:val="0"/>
              <w:marBottom w:val="0"/>
              <w:divBdr>
                <w:top w:val="none" w:sz="0" w:space="0" w:color="auto"/>
                <w:left w:val="none" w:sz="0" w:space="0" w:color="auto"/>
                <w:bottom w:val="none" w:sz="0" w:space="0" w:color="auto"/>
                <w:right w:val="none" w:sz="0" w:space="0" w:color="auto"/>
              </w:divBdr>
            </w:div>
            <w:div w:id="193541688">
              <w:marLeft w:val="0"/>
              <w:marRight w:val="0"/>
              <w:marTop w:val="0"/>
              <w:marBottom w:val="0"/>
              <w:divBdr>
                <w:top w:val="none" w:sz="0" w:space="0" w:color="auto"/>
                <w:left w:val="none" w:sz="0" w:space="0" w:color="auto"/>
                <w:bottom w:val="none" w:sz="0" w:space="0" w:color="auto"/>
                <w:right w:val="none" w:sz="0" w:space="0" w:color="auto"/>
              </w:divBdr>
            </w:div>
            <w:div w:id="315962498">
              <w:marLeft w:val="0"/>
              <w:marRight w:val="0"/>
              <w:marTop w:val="0"/>
              <w:marBottom w:val="0"/>
              <w:divBdr>
                <w:top w:val="none" w:sz="0" w:space="0" w:color="auto"/>
                <w:left w:val="none" w:sz="0" w:space="0" w:color="auto"/>
                <w:bottom w:val="none" w:sz="0" w:space="0" w:color="auto"/>
                <w:right w:val="none" w:sz="0" w:space="0" w:color="auto"/>
              </w:divBdr>
            </w:div>
            <w:div w:id="1862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1264">
      <w:bodyDiv w:val="1"/>
      <w:marLeft w:val="0"/>
      <w:marRight w:val="0"/>
      <w:marTop w:val="0"/>
      <w:marBottom w:val="0"/>
      <w:divBdr>
        <w:top w:val="none" w:sz="0" w:space="0" w:color="auto"/>
        <w:left w:val="none" w:sz="0" w:space="0" w:color="auto"/>
        <w:bottom w:val="none" w:sz="0" w:space="0" w:color="auto"/>
        <w:right w:val="none" w:sz="0" w:space="0" w:color="auto"/>
      </w:divBdr>
      <w:divsChild>
        <w:div w:id="888148566">
          <w:marLeft w:val="0"/>
          <w:marRight w:val="0"/>
          <w:marTop w:val="0"/>
          <w:marBottom w:val="0"/>
          <w:divBdr>
            <w:top w:val="none" w:sz="0" w:space="0" w:color="auto"/>
            <w:left w:val="none" w:sz="0" w:space="0" w:color="auto"/>
            <w:bottom w:val="none" w:sz="0" w:space="0" w:color="auto"/>
            <w:right w:val="none" w:sz="0" w:space="0" w:color="auto"/>
          </w:divBdr>
          <w:divsChild>
            <w:div w:id="763302932">
              <w:marLeft w:val="0"/>
              <w:marRight w:val="0"/>
              <w:marTop w:val="0"/>
              <w:marBottom w:val="0"/>
              <w:divBdr>
                <w:top w:val="none" w:sz="0" w:space="0" w:color="auto"/>
                <w:left w:val="none" w:sz="0" w:space="0" w:color="auto"/>
                <w:bottom w:val="none" w:sz="0" w:space="0" w:color="auto"/>
                <w:right w:val="none" w:sz="0" w:space="0" w:color="auto"/>
              </w:divBdr>
            </w:div>
            <w:div w:id="1648365407">
              <w:marLeft w:val="0"/>
              <w:marRight w:val="0"/>
              <w:marTop w:val="0"/>
              <w:marBottom w:val="0"/>
              <w:divBdr>
                <w:top w:val="none" w:sz="0" w:space="0" w:color="auto"/>
                <w:left w:val="none" w:sz="0" w:space="0" w:color="auto"/>
                <w:bottom w:val="none" w:sz="0" w:space="0" w:color="auto"/>
                <w:right w:val="none" w:sz="0" w:space="0" w:color="auto"/>
              </w:divBdr>
            </w:div>
            <w:div w:id="1021204328">
              <w:marLeft w:val="0"/>
              <w:marRight w:val="0"/>
              <w:marTop w:val="0"/>
              <w:marBottom w:val="0"/>
              <w:divBdr>
                <w:top w:val="none" w:sz="0" w:space="0" w:color="auto"/>
                <w:left w:val="none" w:sz="0" w:space="0" w:color="auto"/>
                <w:bottom w:val="none" w:sz="0" w:space="0" w:color="auto"/>
                <w:right w:val="none" w:sz="0" w:space="0" w:color="auto"/>
              </w:divBdr>
            </w:div>
            <w:div w:id="1182814736">
              <w:marLeft w:val="0"/>
              <w:marRight w:val="0"/>
              <w:marTop w:val="0"/>
              <w:marBottom w:val="0"/>
              <w:divBdr>
                <w:top w:val="none" w:sz="0" w:space="0" w:color="auto"/>
                <w:left w:val="none" w:sz="0" w:space="0" w:color="auto"/>
                <w:bottom w:val="none" w:sz="0" w:space="0" w:color="auto"/>
                <w:right w:val="none" w:sz="0" w:space="0" w:color="auto"/>
              </w:divBdr>
            </w:div>
            <w:div w:id="1274436898">
              <w:marLeft w:val="0"/>
              <w:marRight w:val="0"/>
              <w:marTop w:val="0"/>
              <w:marBottom w:val="0"/>
              <w:divBdr>
                <w:top w:val="none" w:sz="0" w:space="0" w:color="auto"/>
                <w:left w:val="none" w:sz="0" w:space="0" w:color="auto"/>
                <w:bottom w:val="none" w:sz="0" w:space="0" w:color="auto"/>
                <w:right w:val="none" w:sz="0" w:space="0" w:color="auto"/>
              </w:divBdr>
            </w:div>
            <w:div w:id="123928871">
              <w:marLeft w:val="0"/>
              <w:marRight w:val="0"/>
              <w:marTop w:val="0"/>
              <w:marBottom w:val="0"/>
              <w:divBdr>
                <w:top w:val="none" w:sz="0" w:space="0" w:color="auto"/>
                <w:left w:val="none" w:sz="0" w:space="0" w:color="auto"/>
                <w:bottom w:val="none" w:sz="0" w:space="0" w:color="auto"/>
                <w:right w:val="none" w:sz="0" w:space="0" w:color="auto"/>
              </w:divBdr>
            </w:div>
            <w:div w:id="1350911507">
              <w:marLeft w:val="0"/>
              <w:marRight w:val="0"/>
              <w:marTop w:val="0"/>
              <w:marBottom w:val="0"/>
              <w:divBdr>
                <w:top w:val="none" w:sz="0" w:space="0" w:color="auto"/>
                <w:left w:val="none" w:sz="0" w:space="0" w:color="auto"/>
                <w:bottom w:val="none" w:sz="0" w:space="0" w:color="auto"/>
                <w:right w:val="none" w:sz="0" w:space="0" w:color="auto"/>
              </w:divBdr>
            </w:div>
            <w:div w:id="1369722976">
              <w:marLeft w:val="0"/>
              <w:marRight w:val="0"/>
              <w:marTop w:val="0"/>
              <w:marBottom w:val="0"/>
              <w:divBdr>
                <w:top w:val="none" w:sz="0" w:space="0" w:color="auto"/>
                <w:left w:val="none" w:sz="0" w:space="0" w:color="auto"/>
                <w:bottom w:val="none" w:sz="0" w:space="0" w:color="auto"/>
                <w:right w:val="none" w:sz="0" w:space="0" w:color="auto"/>
              </w:divBdr>
            </w:div>
            <w:div w:id="552931193">
              <w:marLeft w:val="0"/>
              <w:marRight w:val="0"/>
              <w:marTop w:val="0"/>
              <w:marBottom w:val="0"/>
              <w:divBdr>
                <w:top w:val="none" w:sz="0" w:space="0" w:color="auto"/>
                <w:left w:val="none" w:sz="0" w:space="0" w:color="auto"/>
                <w:bottom w:val="none" w:sz="0" w:space="0" w:color="auto"/>
                <w:right w:val="none" w:sz="0" w:space="0" w:color="auto"/>
              </w:divBdr>
            </w:div>
            <w:div w:id="4773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8024">
      <w:bodyDiv w:val="1"/>
      <w:marLeft w:val="0"/>
      <w:marRight w:val="0"/>
      <w:marTop w:val="0"/>
      <w:marBottom w:val="0"/>
      <w:divBdr>
        <w:top w:val="none" w:sz="0" w:space="0" w:color="auto"/>
        <w:left w:val="none" w:sz="0" w:space="0" w:color="auto"/>
        <w:bottom w:val="none" w:sz="0" w:space="0" w:color="auto"/>
        <w:right w:val="none" w:sz="0" w:space="0" w:color="auto"/>
      </w:divBdr>
      <w:divsChild>
        <w:div w:id="1711102395">
          <w:marLeft w:val="0"/>
          <w:marRight w:val="0"/>
          <w:marTop w:val="0"/>
          <w:marBottom w:val="0"/>
          <w:divBdr>
            <w:top w:val="none" w:sz="0" w:space="0" w:color="auto"/>
            <w:left w:val="none" w:sz="0" w:space="0" w:color="auto"/>
            <w:bottom w:val="none" w:sz="0" w:space="0" w:color="auto"/>
            <w:right w:val="none" w:sz="0" w:space="0" w:color="auto"/>
          </w:divBdr>
          <w:divsChild>
            <w:div w:id="1800801877">
              <w:marLeft w:val="0"/>
              <w:marRight w:val="0"/>
              <w:marTop w:val="0"/>
              <w:marBottom w:val="0"/>
              <w:divBdr>
                <w:top w:val="none" w:sz="0" w:space="0" w:color="auto"/>
                <w:left w:val="none" w:sz="0" w:space="0" w:color="auto"/>
                <w:bottom w:val="none" w:sz="0" w:space="0" w:color="auto"/>
                <w:right w:val="none" w:sz="0" w:space="0" w:color="auto"/>
              </w:divBdr>
            </w:div>
            <w:div w:id="1292443662">
              <w:marLeft w:val="0"/>
              <w:marRight w:val="0"/>
              <w:marTop w:val="0"/>
              <w:marBottom w:val="0"/>
              <w:divBdr>
                <w:top w:val="none" w:sz="0" w:space="0" w:color="auto"/>
                <w:left w:val="none" w:sz="0" w:space="0" w:color="auto"/>
                <w:bottom w:val="none" w:sz="0" w:space="0" w:color="auto"/>
                <w:right w:val="none" w:sz="0" w:space="0" w:color="auto"/>
              </w:divBdr>
            </w:div>
            <w:div w:id="1049115477">
              <w:marLeft w:val="0"/>
              <w:marRight w:val="0"/>
              <w:marTop w:val="0"/>
              <w:marBottom w:val="0"/>
              <w:divBdr>
                <w:top w:val="none" w:sz="0" w:space="0" w:color="auto"/>
                <w:left w:val="none" w:sz="0" w:space="0" w:color="auto"/>
                <w:bottom w:val="none" w:sz="0" w:space="0" w:color="auto"/>
                <w:right w:val="none" w:sz="0" w:space="0" w:color="auto"/>
              </w:divBdr>
            </w:div>
            <w:div w:id="1051004799">
              <w:marLeft w:val="0"/>
              <w:marRight w:val="0"/>
              <w:marTop w:val="0"/>
              <w:marBottom w:val="0"/>
              <w:divBdr>
                <w:top w:val="none" w:sz="0" w:space="0" w:color="auto"/>
                <w:left w:val="none" w:sz="0" w:space="0" w:color="auto"/>
                <w:bottom w:val="none" w:sz="0" w:space="0" w:color="auto"/>
                <w:right w:val="none" w:sz="0" w:space="0" w:color="auto"/>
              </w:divBdr>
            </w:div>
            <w:div w:id="428046190">
              <w:marLeft w:val="0"/>
              <w:marRight w:val="0"/>
              <w:marTop w:val="0"/>
              <w:marBottom w:val="0"/>
              <w:divBdr>
                <w:top w:val="none" w:sz="0" w:space="0" w:color="auto"/>
                <w:left w:val="none" w:sz="0" w:space="0" w:color="auto"/>
                <w:bottom w:val="none" w:sz="0" w:space="0" w:color="auto"/>
                <w:right w:val="none" w:sz="0" w:space="0" w:color="auto"/>
              </w:divBdr>
            </w:div>
            <w:div w:id="1916891888">
              <w:marLeft w:val="0"/>
              <w:marRight w:val="0"/>
              <w:marTop w:val="0"/>
              <w:marBottom w:val="0"/>
              <w:divBdr>
                <w:top w:val="none" w:sz="0" w:space="0" w:color="auto"/>
                <w:left w:val="none" w:sz="0" w:space="0" w:color="auto"/>
                <w:bottom w:val="none" w:sz="0" w:space="0" w:color="auto"/>
                <w:right w:val="none" w:sz="0" w:space="0" w:color="auto"/>
              </w:divBdr>
            </w:div>
            <w:div w:id="307517714">
              <w:marLeft w:val="0"/>
              <w:marRight w:val="0"/>
              <w:marTop w:val="0"/>
              <w:marBottom w:val="0"/>
              <w:divBdr>
                <w:top w:val="none" w:sz="0" w:space="0" w:color="auto"/>
                <w:left w:val="none" w:sz="0" w:space="0" w:color="auto"/>
                <w:bottom w:val="none" w:sz="0" w:space="0" w:color="auto"/>
                <w:right w:val="none" w:sz="0" w:space="0" w:color="auto"/>
              </w:divBdr>
            </w:div>
            <w:div w:id="761950404">
              <w:marLeft w:val="0"/>
              <w:marRight w:val="0"/>
              <w:marTop w:val="0"/>
              <w:marBottom w:val="0"/>
              <w:divBdr>
                <w:top w:val="none" w:sz="0" w:space="0" w:color="auto"/>
                <w:left w:val="none" w:sz="0" w:space="0" w:color="auto"/>
                <w:bottom w:val="none" w:sz="0" w:space="0" w:color="auto"/>
                <w:right w:val="none" w:sz="0" w:space="0" w:color="auto"/>
              </w:divBdr>
            </w:div>
            <w:div w:id="918487697">
              <w:marLeft w:val="0"/>
              <w:marRight w:val="0"/>
              <w:marTop w:val="0"/>
              <w:marBottom w:val="0"/>
              <w:divBdr>
                <w:top w:val="none" w:sz="0" w:space="0" w:color="auto"/>
                <w:left w:val="none" w:sz="0" w:space="0" w:color="auto"/>
                <w:bottom w:val="none" w:sz="0" w:space="0" w:color="auto"/>
                <w:right w:val="none" w:sz="0" w:space="0" w:color="auto"/>
              </w:divBdr>
            </w:div>
            <w:div w:id="1999069784">
              <w:marLeft w:val="0"/>
              <w:marRight w:val="0"/>
              <w:marTop w:val="0"/>
              <w:marBottom w:val="0"/>
              <w:divBdr>
                <w:top w:val="none" w:sz="0" w:space="0" w:color="auto"/>
                <w:left w:val="none" w:sz="0" w:space="0" w:color="auto"/>
                <w:bottom w:val="none" w:sz="0" w:space="0" w:color="auto"/>
                <w:right w:val="none" w:sz="0" w:space="0" w:color="auto"/>
              </w:divBdr>
            </w:div>
            <w:div w:id="2099710385">
              <w:marLeft w:val="0"/>
              <w:marRight w:val="0"/>
              <w:marTop w:val="0"/>
              <w:marBottom w:val="0"/>
              <w:divBdr>
                <w:top w:val="none" w:sz="0" w:space="0" w:color="auto"/>
                <w:left w:val="none" w:sz="0" w:space="0" w:color="auto"/>
                <w:bottom w:val="none" w:sz="0" w:space="0" w:color="auto"/>
                <w:right w:val="none" w:sz="0" w:space="0" w:color="auto"/>
              </w:divBdr>
            </w:div>
            <w:div w:id="1632133553">
              <w:marLeft w:val="0"/>
              <w:marRight w:val="0"/>
              <w:marTop w:val="0"/>
              <w:marBottom w:val="0"/>
              <w:divBdr>
                <w:top w:val="none" w:sz="0" w:space="0" w:color="auto"/>
                <w:left w:val="none" w:sz="0" w:space="0" w:color="auto"/>
                <w:bottom w:val="none" w:sz="0" w:space="0" w:color="auto"/>
                <w:right w:val="none" w:sz="0" w:space="0" w:color="auto"/>
              </w:divBdr>
            </w:div>
            <w:div w:id="1646351555">
              <w:marLeft w:val="0"/>
              <w:marRight w:val="0"/>
              <w:marTop w:val="0"/>
              <w:marBottom w:val="0"/>
              <w:divBdr>
                <w:top w:val="none" w:sz="0" w:space="0" w:color="auto"/>
                <w:left w:val="none" w:sz="0" w:space="0" w:color="auto"/>
                <w:bottom w:val="none" w:sz="0" w:space="0" w:color="auto"/>
                <w:right w:val="none" w:sz="0" w:space="0" w:color="auto"/>
              </w:divBdr>
            </w:div>
            <w:div w:id="1647130246">
              <w:marLeft w:val="0"/>
              <w:marRight w:val="0"/>
              <w:marTop w:val="0"/>
              <w:marBottom w:val="0"/>
              <w:divBdr>
                <w:top w:val="none" w:sz="0" w:space="0" w:color="auto"/>
                <w:left w:val="none" w:sz="0" w:space="0" w:color="auto"/>
                <w:bottom w:val="none" w:sz="0" w:space="0" w:color="auto"/>
                <w:right w:val="none" w:sz="0" w:space="0" w:color="auto"/>
              </w:divBdr>
            </w:div>
            <w:div w:id="1012684656">
              <w:marLeft w:val="0"/>
              <w:marRight w:val="0"/>
              <w:marTop w:val="0"/>
              <w:marBottom w:val="0"/>
              <w:divBdr>
                <w:top w:val="none" w:sz="0" w:space="0" w:color="auto"/>
                <w:left w:val="none" w:sz="0" w:space="0" w:color="auto"/>
                <w:bottom w:val="none" w:sz="0" w:space="0" w:color="auto"/>
                <w:right w:val="none" w:sz="0" w:space="0" w:color="auto"/>
              </w:divBdr>
            </w:div>
            <w:div w:id="372001078">
              <w:marLeft w:val="0"/>
              <w:marRight w:val="0"/>
              <w:marTop w:val="0"/>
              <w:marBottom w:val="0"/>
              <w:divBdr>
                <w:top w:val="none" w:sz="0" w:space="0" w:color="auto"/>
                <w:left w:val="none" w:sz="0" w:space="0" w:color="auto"/>
                <w:bottom w:val="none" w:sz="0" w:space="0" w:color="auto"/>
                <w:right w:val="none" w:sz="0" w:space="0" w:color="auto"/>
              </w:divBdr>
            </w:div>
            <w:div w:id="1113666609">
              <w:marLeft w:val="0"/>
              <w:marRight w:val="0"/>
              <w:marTop w:val="0"/>
              <w:marBottom w:val="0"/>
              <w:divBdr>
                <w:top w:val="none" w:sz="0" w:space="0" w:color="auto"/>
                <w:left w:val="none" w:sz="0" w:space="0" w:color="auto"/>
                <w:bottom w:val="none" w:sz="0" w:space="0" w:color="auto"/>
                <w:right w:val="none" w:sz="0" w:space="0" w:color="auto"/>
              </w:divBdr>
            </w:div>
            <w:div w:id="12629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66">
      <w:bodyDiv w:val="1"/>
      <w:marLeft w:val="0"/>
      <w:marRight w:val="0"/>
      <w:marTop w:val="0"/>
      <w:marBottom w:val="0"/>
      <w:divBdr>
        <w:top w:val="none" w:sz="0" w:space="0" w:color="auto"/>
        <w:left w:val="none" w:sz="0" w:space="0" w:color="auto"/>
        <w:bottom w:val="none" w:sz="0" w:space="0" w:color="auto"/>
        <w:right w:val="none" w:sz="0" w:space="0" w:color="auto"/>
      </w:divBdr>
      <w:divsChild>
        <w:div w:id="1462649514">
          <w:marLeft w:val="0"/>
          <w:marRight w:val="0"/>
          <w:marTop w:val="0"/>
          <w:marBottom w:val="0"/>
          <w:divBdr>
            <w:top w:val="none" w:sz="0" w:space="0" w:color="auto"/>
            <w:left w:val="none" w:sz="0" w:space="0" w:color="auto"/>
            <w:bottom w:val="none" w:sz="0" w:space="0" w:color="auto"/>
            <w:right w:val="none" w:sz="0" w:space="0" w:color="auto"/>
          </w:divBdr>
          <w:divsChild>
            <w:div w:id="11058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egruiec\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DDAB2A9C909488DA014ACD06AB621FD"/>
        <w:category>
          <w:name w:val="Général"/>
          <w:gallery w:val="placeholder"/>
        </w:category>
        <w:types>
          <w:type w:val="bbPlcHdr"/>
        </w:types>
        <w:behaviors>
          <w:behavior w:val="content"/>
        </w:behaviors>
        <w:guid w:val="{643667ED-1705-4722-B8FC-FD3F0FD2F0BA}"/>
      </w:docPartPr>
      <w:docPartBody>
        <w:p w:rsidR="00A376D5" w:rsidRDefault="002B682B">
          <w:pPr>
            <w:pStyle w:val="2DDAB2A9C909488DA014ACD06AB621FD"/>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4</w:t>
          </w:r>
          <w:r w:rsidRPr="00D86945">
            <w:rPr>
              <w:rStyle w:val="Sous-titreCar"/>
              <w:b/>
              <w:lang w:bidi="fr-FR"/>
            </w:rPr>
            <w:fldChar w:fldCharType="end"/>
          </w:r>
        </w:p>
      </w:docPartBody>
    </w:docPart>
    <w:docPart>
      <w:docPartPr>
        <w:name w:val="3985B148857A4E71BAA0DF867EE944C1"/>
        <w:category>
          <w:name w:val="Général"/>
          <w:gallery w:val="placeholder"/>
        </w:category>
        <w:types>
          <w:type w:val="bbPlcHdr"/>
        </w:types>
        <w:behaviors>
          <w:behavior w:val="content"/>
        </w:behaviors>
        <w:guid w:val="{FEE9998E-70A3-4083-BA00-A93267B2DB80}"/>
      </w:docPartPr>
      <w:docPartBody>
        <w:p w:rsidR="00A376D5" w:rsidRDefault="002B682B">
          <w:pPr>
            <w:pStyle w:val="3985B148857A4E71BAA0DF867EE944C1"/>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2B"/>
    <w:rsid w:val="000F608B"/>
    <w:rsid w:val="001B2932"/>
    <w:rsid w:val="002B682B"/>
    <w:rsid w:val="004979BA"/>
    <w:rsid w:val="006B7408"/>
    <w:rsid w:val="00803D17"/>
    <w:rsid w:val="009C2CD9"/>
    <w:rsid w:val="00A376D5"/>
    <w:rsid w:val="00A758C5"/>
    <w:rsid w:val="00CE3CD7"/>
    <w:rsid w:val="00F40B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DDAB2A9C909488DA014ACD06AB621FD">
    <w:name w:val="2DDAB2A9C909488DA014ACD06AB621FD"/>
  </w:style>
  <w:style w:type="paragraph" w:customStyle="1" w:styleId="D2478EBD0B88452AA3BEB2C3AADBA53F">
    <w:name w:val="D2478EBD0B88452AA3BEB2C3AADBA53F"/>
  </w:style>
  <w:style w:type="paragraph" w:customStyle="1" w:styleId="3985B148857A4E71BAA0DF867EE944C1">
    <w:name w:val="3985B148857A4E71BAA0DF867EE944C1"/>
  </w:style>
  <w:style w:type="paragraph" w:customStyle="1" w:styleId="AD626DB9F3DA439398AB809186F36950">
    <w:name w:val="AD626DB9F3DA439398AB809186F36950"/>
  </w:style>
  <w:style w:type="paragraph" w:customStyle="1" w:styleId="4986EFD5B2DB4EDBA1A47C33369914F5">
    <w:name w:val="4986EFD5B2DB4EDBA1A47C33369914F5"/>
  </w:style>
  <w:style w:type="paragraph" w:customStyle="1" w:styleId="311B482CEAAA44D2B26EAFBAB984886F">
    <w:name w:val="311B482CEAAA44D2B26EAFBAB984886F"/>
  </w:style>
  <w:style w:type="paragraph" w:customStyle="1" w:styleId="D2CA9D6618A44F7F9A34F3301F5F0088">
    <w:name w:val="D2CA9D6618A44F7F9A34F3301F5F0088"/>
  </w:style>
  <w:style w:type="paragraph" w:customStyle="1" w:styleId="F32E411B91304EC4A5F0E695780F07F2">
    <w:name w:val="F32E411B91304EC4A5F0E695780F07F2"/>
  </w:style>
  <w:style w:type="character" w:styleId="Textedelespacerserv">
    <w:name w:val="Placeholder Text"/>
    <w:basedOn w:val="Policepardfaut"/>
    <w:uiPriority w:val="99"/>
    <w:unhideWhenUsed/>
    <w:rsid w:val="00CE3C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LE DUC Elouan
MAQUIN Philippe
LE GRUIEC Clément
LE JEUNE Matthieu
FRAIGNAC Guillaume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C2FE939F27EDC42BEA2CD24CF76762C" ma:contentTypeVersion="13" ma:contentTypeDescription="Crée un document." ma:contentTypeScope="" ma:versionID="cdb948bef4fb6aa72494ce74587b0a75">
  <xsd:schema xmlns:xsd="http://www.w3.org/2001/XMLSchema" xmlns:xs="http://www.w3.org/2001/XMLSchema" xmlns:p="http://schemas.microsoft.com/office/2006/metadata/properties" xmlns:ns3="48badc43-dd23-4a03-a1c9-7e1befc703a3" xmlns:ns4="f79b4691-6df2-4f0c-97b2-0f0cd22eb5bf" targetNamespace="http://schemas.microsoft.com/office/2006/metadata/properties" ma:root="true" ma:fieldsID="418a71b9800ffcbe439d02b9c0aed5c7" ns3:_="" ns4:_="">
    <xsd:import namespace="48badc43-dd23-4a03-a1c9-7e1befc703a3"/>
    <xsd:import namespace="f79b4691-6df2-4f0c-97b2-0f0cd22eb5b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badc43-dd23-4a03-a1c9-7e1befc703a3"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9b4691-6df2-4f0c-97b2-0f0cd22eb5b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011C75-908F-4C45-A0A5-A64C15CDC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badc43-dd23-4a03-a1c9-7e1befc703a3"/>
    <ds:schemaRef ds:uri="f79b4691-6df2-4f0c-97b2-0f0cd22eb5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973EC0-10EB-48C8-9A4B-37912ABEDB5D}">
  <ds:schemaRefs>
    <ds:schemaRef ds:uri="http://schemas.microsoft.com/sharepoint/v3/contenttype/forms"/>
  </ds:schemaRefs>
</ds:datastoreItem>
</file>

<file path=customXml/itemProps4.xml><?xml version="1.0" encoding="utf-8"?>
<ds:datastoreItem xmlns:ds="http://schemas.openxmlformats.org/officeDocument/2006/customXml" ds:itemID="{CC5B0ADD-AA5F-42A5-942C-FF23C605243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0EF3ED1-635B-4249-ACA6-C3E285075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100</TotalTime>
  <Pages>3</Pages>
  <Words>552</Words>
  <Characters>3040</Characters>
  <Application>Microsoft Office Word</Application>
  <DocSecurity>0</DocSecurity>
  <Lines>25</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Clément LE GRUIEC</dc:creator>
  <cp:keywords/>
  <cp:lastModifiedBy>Clément LE GRUIEC</cp:lastModifiedBy>
  <cp:revision>85</cp:revision>
  <cp:lastPrinted>2020-09-14T17:31:00Z</cp:lastPrinted>
  <dcterms:created xsi:type="dcterms:W3CDTF">2020-09-12T17:34:00Z</dcterms:created>
  <dcterms:modified xsi:type="dcterms:W3CDTF">2020-09-14T17:31:00Z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0x0101007C2FE939F27EDC42BEA2CD24CF76762C</vt:lpwstr>
  </property>
</Properties>
</file>