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5E695" w14:textId="77777777" w:rsidR="005947BD" w:rsidRDefault="005947BD" w:rsidP="005947BD">
      <w:pPr>
        <w:pStyle w:val="Titre1"/>
      </w:pPr>
      <w:r w:rsidRPr="005947BD">
        <w:rPr>
          <w:rFonts w:ascii="Segoe UI Emoji" w:hAnsi="Segoe UI Emoji" w:cs="Segoe UI Emoji"/>
        </w:rPr>
        <w:t>🚆</w:t>
      </w:r>
      <w:r w:rsidRPr="005947BD">
        <w:t xml:space="preserve"> Gare Mulhouse-Lutterbach TGV et tram-train Mulhouse – Guebwiller</w:t>
      </w:r>
    </w:p>
    <w:p w14:paraId="3F413F71" w14:textId="77777777" w:rsidR="005947BD" w:rsidRDefault="005947BD" w:rsidP="005947BD">
      <w:pPr>
        <w:rPr>
          <w:b/>
          <w:bCs/>
        </w:rPr>
      </w:pPr>
    </w:p>
    <w:p w14:paraId="393A06CF" w14:textId="77777777" w:rsidR="005947BD" w:rsidRPr="005947BD" w:rsidRDefault="005947BD" w:rsidP="005947BD">
      <w:pPr>
        <w:rPr>
          <w:b/>
          <w:bCs/>
        </w:rPr>
      </w:pPr>
    </w:p>
    <w:p w14:paraId="652B8C76" w14:textId="77777777" w:rsidR="005947BD" w:rsidRPr="005947BD" w:rsidRDefault="005947BD" w:rsidP="005947BD">
      <w:pPr>
        <w:pStyle w:val="Titre2"/>
      </w:pPr>
      <w:r w:rsidRPr="005947BD">
        <w:t>Résumé rapide</w:t>
      </w:r>
    </w:p>
    <w:p w14:paraId="52B87CC2" w14:textId="77777777" w:rsidR="005947BD" w:rsidRPr="005947BD" w:rsidRDefault="005947BD" w:rsidP="005947BD">
      <w:r w:rsidRPr="005947BD">
        <w:t>Cette étude s'inscrit dans une démarche de réflexion citoyenne sur les mobilités du territoire.</w:t>
      </w:r>
    </w:p>
    <w:p w14:paraId="0A96FBEA" w14:textId="77777777" w:rsidR="005947BD" w:rsidRPr="005947BD" w:rsidRDefault="005947BD" w:rsidP="005947BD">
      <w:pPr>
        <w:numPr>
          <w:ilvl w:val="0"/>
          <w:numId w:val="1"/>
        </w:numPr>
      </w:pPr>
      <w:r w:rsidRPr="005947BD">
        <w:t xml:space="preserve">Créer une gare </w:t>
      </w:r>
      <w:r w:rsidRPr="005947BD">
        <w:rPr>
          <w:i/>
          <w:iCs/>
        </w:rPr>
        <w:t>Mulhouse-Lutterbach TGV</w:t>
      </w:r>
      <w:r w:rsidRPr="005947BD">
        <w:t xml:space="preserve"> connectée au réseau régional et au tram-train.</w:t>
      </w:r>
    </w:p>
    <w:p w14:paraId="5D4B06E3" w14:textId="05F3A1A3" w:rsidR="005947BD" w:rsidRPr="005947BD" w:rsidRDefault="005947BD" w:rsidP="005947BD">
      <w:pPr>
        <w:numPr>
          <w:ilvl w:val="0"/>
          <w:numId w:val="1"/>
        </w:numPr>
      </w:pPr>
      <w:r>
        <w:t xml:space="preserve">Améliorer l’accessibilité et l’offre ferroviaire </w:t>
      </w:r>
      <w:r w:rsidR="00590780">
        <w:t>dans l’agglomération de</w:t>
      </w:r>
      <w:r>
        <w:t xml:space="preserve"> </w:t>
      </w:r>
      <w:r w:rsidRPr="00271528">
        <w:rPr>
          <w:i/>
          <w:iCs/>
        </w:rPr>
        <w:t>Mulhous</w:t>
      </w:r>
      <w:r w:rsidR="00590780" w:rsidRPr="00271528">
        <w:rPr>
          <w:i/>
          <w:iCs/>
        </w:rPr>
        <w:t>e</w:t>
      </w:r>
      <w:r>
        <w:t xml:space="preserve"> et </w:t>
      </w:r>
      <w:r w:rsidR="00590780">
        <w:t>ses alentours</w:t>
      </w:r>
      <w:r>
        <w:t>.</w:t>
      </w:r>
    </w:p>
    <w:p w14:paraId="22542C3A" w14:textId="77777777" w:rsidR="005947BD" w:rsidRPr="005947BD" w:rsidRDefault="005947BD" w:rsidP="005947BD">
      <w:pPr>
        <w:numPr>
          <w:ilvl w:val="0"/>
          <w:numId w:val="1"/>
        </w:numPr>
      </w:pPr>
      <w:r w:rsidRPr="005947BD">
        <w:t xml:space="preserve">Rouvrir une desserte vers </w:t>
      </w:r>
      <w:r w:rsidRPr="005947BD">
        <w:rPr>
          <w:i/>
          <w:iCs/>
        </w:rPr>
        <w:t>Guebwiller</w:t>
      </w:r>
      <w:r w:rsidRPr="005947BD">
        <w:t xml:space="preserve"> et renforcer les liaisons entre vallées.</w:t>
      </w:r>
    </w:p>
    <w:p w14:paraId="123166EB" w14:textId="77777777" w:rsidR="005947BD" w:rsidRPr="005947BD" w:rsidRDefault="005947BD" w:rsidP="005947BD">
      <w:pPr>
        <w:numPr>
          <w:ilvl w:val="0"/>
          <w:numId w:val="1"/>
        </w:numPr>
      </w:pPr>
      <w:r w:rsidRPr="005947BD">
        <w:t>Proposer une vision de mobilité durable, avec des bénéfices et des limites clairement identifiés.</w:t>
      </w:r>
    </w:p>
    <w:p w14:paraId="0C46018B" w14:textId="77777777" w:rsidR="005947BD" w:rsidRPr="005947BD" w:rsidRDefault="005947BD" w:rsidP="005947BD">
      <w:pPr>
        <w:pStyle w:val="Titre2"/>
      </w:pPr>
      <w:r w:rsidRPr="005947BD">
        <w:t>Contexte ferroviaire</w:t>
      </w:r>
    </w:p>
    <w:p w14:paraId="74B5DF80" w14:textId="77777777" w:rsidR="005947BD" w:rsidRPr="005947BD" w:rsidRDefault="005947BD" w:rsidP="005947BD">
      <w:r w:rsidRPr="005947BD">
        <w:t>Mulhouse constitue le deuxième nœud ferroviaire d'Alsace après Strasbourg. Il s'agit d'un point stratégique du réseau régional, où convergent des circulations TER, TGV, fret et tram-train.</w:t>
      </w:r>
    </w:p>
    <w:p w14:paraId="004C1F93" w14:textId="77777777" w:rsidR="005947BD" w:rsidRPr="005947BD" w:rsidRDefault="005947BD" w:rsidP="005947BD">
      <w:r w:rsidRPr="005947BD">
        <w:t>Plusieurs axes majeurs y passent, notamment :</w:t>
      </w:r>
    </w:p>
    <w:p w14:paraId="0363F770" w14:textId="77777777" w:rsidR="005947BD" w:rsidRPr="005947BD" w:rsidRDefault="005947BD" w:rsidP="005947BD">
      <w:pPr>
        <w:numPr>
          <w:ilvl w:val="0"/>
          <w:numId w:val="2"/>
        </w:numPr>
      </w:pPr>
      <w:r w:rsidRPr="005947BD">
        <w:t xml:space="preserve">Ligne </w:t>
      </w:r>
      <w:r w:rsidRPr="005947BD">
        <w:rPr>
          <w:i/>
          <w:iCs/>
        </w:rPr>
        <w:t>Strasbourg – Bâle</w:t>
      </w:r>
    </w:p>
    <w:p w14:paraId="2D183D89" w14:textId="0854340E" w:rsidR="005947BD" w:rsidRPr="005947BD" w:rsidRDefault="005947BD" w:rsidP="005947BD">
      <w:pPr>
        <w:numPr>
          <w:ilvl w:val="0"/>
          <w:numId w:val="2"/>
        </w:numPr>
      </w:pPr>
      <w:r w:rsidRPr="005947BD">
        <w:t xml:space="preserve">Ligne </w:t>
      </w:r>
      <w:r w:rsidRPr="005947BD">
        <w:rPr>
          <w:i/>
          <w:iCs/>
        </w:rPr>
        <w:t xml:space="preserve">Mulhouse – </w:t>
      </w:r>
      <w:r w:rsidRPr="001E47F5">
        <w:rPr>
          <w:i/>
          <w:iCs/>
        </w:rPr>
        <w:t>Paris (</w:t>
      </w:r>
      <w:r w:rsidRPr="005947BD">
        <w:rPr>
          <w:i/>
          <w:iCs/>
        </w:rPr>
        <w:t>Belfort</w:t>
      </w:r>
      <w:r w:rsidRPr="001E47F5">
        <w:rPr>
          <w:i/>
          <w:iCs/>
        </w:rPr>
        <w:t>)</w:t>
      </w:r>
    </w:p>
    <w:p w14:paraId="15FD7B50" w14:textId="77777777" w:rsidR="005947BD" w:rsidRPr="005947BD" w:rsidRDefault="005947BD" w:rsidP="005947BD">
      <w:pPr>
        <w:numPr>
          <w:ilvl w:val="0"/>
          <w:numId w:val="2"/>
        </w:numPr>
      </w:pPr>
      <w:r w:rsidRPr="005947BD">
        <w:t xml:space="preserve">Ligne </w:t>
      </w:r>
      <w:r w:rsidRPr="005947BD">
        <w:rPr>
          <w:i/>
          <w:iCs/>
        </w:rPr>
        <w:t>Mulhouse – Kruth</w:t>
      </w:r>
    </w:p>
    <w:p w14:paraId="387064BF" w14:textId="77777777" w:rsidR="005947BD" w:rsidRPr="005947BD" w:rsidRDefault="005947BD" w:rsidP="005947BD">
      <w:pPr>
        <w:numPr>
          <w:ilvl w:val="0"/>
          <w:numId w:val="2"/>
        </w:numPr>
        <w:rPr>
          <w:i/>
          <w:iCs/>
        </w:rPr>
      </w:pPr>
      <w:r w:rsidRPr="005947BD">
        <w:t xml:space="preserve">Ligne </w:t>
      </w:r>
      <w:r w:rsidRPr="005947BD">
        <w:rPr>
          <w:i/>
          <w:iCs/>
        </w:rPr>
        <w:t>Mulhouse – Müllheim (Allemagne)</w:t>
      </w:r>
    </w:p>
    <w:p w14:paraId="4AD5C9D1" w14:textId="77777777" w:rsidR="005947BD" w:rsidRPr="005947BD" w:rsidRDefault="005947BD" w:rsidP="005947BD">
      <w:pPr>
        <w:numPr>
          <w:ilvl w:val="0"/>
          <w:numId w:val="2"/>
        </w:numPr>
      </w:pPr>
      <w:r w:rsidRPr="005947BD">
        <w:t xml:space="preserve">Réseau tram-train </w:t>
      </w:r>
      <w:r w:rsidRPr="005947BD">
        <w:rPr>
          <w:i/>
          <w:iCs/>
        </w:rPr>
        <w:t>Mulhouse – Vallée de la Thur</w:t>
      </w:r>
    </w:p>
    <w:p w14:paraId="06AC3198" w14:textId="77777777" w:rsidR="005947BD" w:rsidRPr="005947BD" w:rsidRDefault="005947BD" w:rsidP="005947BD">
      <w:pPr>
        <w:numPr>
          <w:ilvl w:val="0"/>
          <w:numId w:val="2"/>
        </w:numPr>
      </w:pPr>
      <w:r w:rsidRPr="005947BD">
        <w:t>Axe TGV Paris – Mulhouse / Bâle / Zürich</w:t>
      </w:r>
    </w:p>
    <w:p w14:paraId="16F73F75" w14:textId="77777777" w:rsidR="005947BD" w:rsidRPr="005947BD" w:rsidRDefault="005947BD" w:rsidP="005947BD">
      <w:pPr>
        <w:numPr>
          <w:ilvl w:val="0"/>
          <w:numId w:val="2"/>
        </w:numPr>
      </w:pPr>
      <w:r w:rsidRPr="005947BD">
        <w:t>Axe TGV Nord–Sud de la France</w:t>
      </w:r>
    </w:p>
    <w:p w14:paraId="264A1790" w14:textId="77777777" w:rsidR="005947BD" w:rsidRPr="005947BD" w:rsidRDefault="005947BD" w:rsidP="005947BD">
      <w:pPr>
        <w:numPr>
          <w:ilvl w:val="0"/>
          <w:numId w:val="2"/>
        </w:numPr>
      </w:pPr>
      <w:r w:rsidRPr="005947BD">
        <w:t>Fret vers la Suisse et l'Allemagne</w:t>
      </w:r>
    </w:p>
    <w:p w14:paraId="0376C1AA" w14:textId="77777777" w:rsidR="005947BD" w:rsidRPr="005947BD" w:rsidRDefault="005947BD" w:rsidP="005947BD">
      <w:pPr>
        <w:numPr>
          <w:ilvl w:val="0"/>
          <w:numId w:val="2"/>
        </w:numPr>
      </w:pPr>
      <w:r w:rsidRPr="005947BD">
        <w:t>Axe fret Nord–Sud de la France</w:t>
      </w:r>
    </w:p>
    <w:p w14:paraId="7DF03BC5" w14:textId="466F9D2E" w:rsidR="005947BD" w:rsidRPr="005947BD" w:rsidRDefault="005947BD" w:rsidP="005947BD">
      <w:r w:rsidRPr="005947BD">
        <w:lastRenderedPageBreak/>
        <w:t>Cette concentration de circulations entraîne une forte sollicitation des infrastructures,</w:t>
      </w:r>
      <w:r>
        <w:t xml:space="preserve"> </w:t>
      </w:r>
      <w:r w:rsidRPr="005947BD">
        <w:t>en grande partie conçue dans les années 1950</w:t>
      </w:r>
      <w:r>
        <w:t>,</w:t>
      </w:r>
      <w:r w:rsidRPr="005947BD">
        <w:t xml:space="preserve"> limite les possibilités d'ajout de nouvelles dessertes et provoque régulièrement des conflits de circulation. </w:t>
      </w:r>
      <w:r>
        <w:t>Pour cela d</w:t>
      </w:r>
      <w:r w:rsidRPr="005947BD">
        <w:t xml:space="preserve">es travaux de modernisation du nœud ferroviaire </w:t>
      </w:r>
      <w:r>
        <w:t>ont été mené</w:t>
      </w:r>
      <w:r w:rsidRPr="005947BD">
        <w:t xml:space="preserve"> de 2019 </w:t>
      </w:r>
      <w:r>
        <w:t xml:space="preserve">à 2026 </w:t>
      </w:r>
      <w:r w:rsidRPr="005947BD">
        <w:t>afin d'en améliorer la capacité et la fiabilité.</w:t>
      </w:r>
    </w:p>
    <w:p w14:paraId="0431EA6F" w14:textId="4529E336" w:rsidR="005947BD" w:rsidRPr="005947BD" w:rsidRDefault="005947BD" w:rsidP="005947BD">
      <w:r w:rsidRPr="005947BD">
        <w:t xml:space="preserve">Le projet présenté ici propose une évolution </w:t>
      </w:r>
      <w:r>
        <w:t xml:space="preserve">même du projet de modernisation </w:t>
      </w:r>
      <w:r w:rsidRPr="005947BD">
        <w:t>du nœud ferroviaire mulhousien</w:t>
      </w:r>
      <w:r>
        <w:t xml:space="preserve"> en </w:t>
      </w:r>
      <w:r w:rsidRPr="005947BD">
        <w:t>renforç</w:t>
      </w:r>
      <w:r>
        <w:t>ant</w:t>
      </w:r>
      <w:r w:rsidRPr="005947BD">
        <w:t xml:space="preserve"> la desserte ferroviaire du sud de l'Alsace</w:t>
      </w:r>
      <w:r>
        <w:t>.</w:t>
      </w:r>
    </w:p>
    <w:p w14:paraId="09FB4D2A" w14:textId="77777777" w:rsidR="005947BD" w:rsidRPr="005947BD" w:rsidRDefault="005947BD" w:rsidP="00590780">
      <w:pPr>
        <w:pStyle w:val="Titre3"/>
      </w:pPr>
      <w:r w:rsidRPr="005947BD">
        <w:t>Problèmes identifiés</w:t>
      </w:r>
    </w:p>
    <w:p w14:paraId="08CBF783" w14:textId="413BCF27" w:rsidR="005947BD" w:rsidRDefault="005947BD" w:rsidP="005947BD">
      <w:pPr>
        <w:numPr>
          <w:ilvl w:val="0"/>
          <w:numId w:val="3"/>
        </w:numPr>
      </w:pPr>
      <w:r w:rsidRPr="005947BD">
        <w:t>Conflits de circulation entre TER, TGV</w:t>
      </w:r>
      <w:r w:rsidR="00590780">
        <w:t xml:space="preserve"> et </w:t>
      </w:r>
      <w:r w:rsidRPr="005947BD">
        <w:t>fret</w:t>
      </w:r>
    </w:p>
    <w:p w14:paraId="4B6D0DED" w14:textId="34BA3793" w:rsidR="00590780" w:rsidRPr="005947BD" w:rsidRDefault="00590780" w:rsidP="00590780">
      <w:pPr>
        <w:numPr>
          <w:ilvl w:val="0"/>
          <w:numId w:val="3"/>
        </w:numPr>
      </w:pPr>
      <w:r w:rsidRPr="005947BD">
        <w:t>Difficulté à ajouter de nouvelles dessertes</w:t>
      </w:r>
    </w:p>
    <w:p w14:paraId="51C301AA" w14:textId="5B830A1E" w:rsidR="005947BD" w:rsidRPr="005947BD" w:rsidRDefault="005947BD" w:rsidP="005947BD">
      <w:pPr>
        <w:numPr>
          <w:ilvl w:val="0"/>
          <w:numId w:val="3"/>
        </w:numPr>
      </w:pPr>
      <w:r w:rsidRPr="005947BD">
        <w:t>Organisation complexe impactant l</w:t>
      </w:r>
      <w:r w:rsidR="00590780">
        <w:t>e temps de trajet de certains trains</w:t>
      </w:r>
    </w:p>
    <w:p w14:paraId="4123AD13" w14:textId="77777777" w:rsidR="005947BD" w:rsidRPr="005947BD" w:rsidRDefault="005947BD" w:rsidP="00590780">
      <w:pPr>
        <w:pStyle w:val="Titre3"/>
      </w:pPr>
      <w:r w:rsidRPr="005947BD">
        <w:t>Chiffres clés</w:t>
      </w:r>
    </w:p>
    <w:p w14:paraId="10B39556" w14:textId="77777777" w:rsidR="005947BD" w:rsidRPr="005947BD" w:rsidRDefault="005947BD" w:rsidP="005947BD">
      <w:pPr>
        <w:numPr>
          <w:ilvl w:val="0"/>
          <w:numId w:val="4"/>
        </w:numPr>
      </w:pPr>
      <w:r w:rsidRPr="005947BD">
        <w:rPr>
          <w:rFonts w:ascii="Segoe UI Emoji" w:hAnsi="Segoe UI Emoji" w:cs="Segoe UI Emoji"/>
        </w:rPr>
        <w:t>🚆</w:t>
      </w:r>
      <w:r w:rsidRPr="005947BD">
        <w:t xml:space="preserve"> Environ 300 trains par jour à Mulhouse</w:t>
      </w:r>
    </w:p>
    <w:p w14:paraId="5474B924" w14:textId="55B87313" w:rsidR="005947BD" w:rsidRPr="005947BD" w:rsidRDefault="005947BD" w:rsidP="005947BD">
      <w:pPr>
        <w:numPr>
          <w:ilvl w:val="0"/>
          <w:numId w:val="4"/>
        </w:numPr>
      </w:pPr>
      <w:r w:rsidRPr="005947BD">
        <w:rPr>
          <w:rFonts w:ascii="Segoe UI Emoji" w:hAnsi="Segoe UI Emoji" w:cs="Segoe UI Emoji"/>
        </w:rPr>
        <w:t>👥</w:t>
      </w:r>
      <w:r w:rsidRPr="005947BD">
        <w:t xml:space="preserve"> 5,7 millions de voyageurs </w:t>
      </w:r>
      <w:r w:rsidR="00590780">
        <w:t>en 2024 (+ 13% par rapport à 2022)</w:t>
      </w:r>
    </w:p>
    <w:p w14:paraId="2A9D8044" w14:textId="77777777" w:rsidR="005947BD" w:rsidRPr="005947BD" w:rsidRDefault="005947BD" w:rsidP="005947BD">
      <w:pPr>
        <w:numPr>
          <w:ilvl w:val="0"/>
          <w:numId w:val="4"/>
        </w:numPr>
      </w:pPr>
      <w:r w:rsidRPr="005947BD">
        <w:rPr>
          <w:rFonts w:ascii="Segoe UI Emoji" w:hAnsi="Segoe UI Emoji" w:cs="Segoe UI Emoji"/>
        </w:rPr>
        <w:t>🌍</w:t>
      </w:r>
      <w:r w:rsidRPr="005947BD">
        <w:t xml:space="preserve"> Carrefour ferroviaire France – Suisse – Allemagne</w:t>
      </w:r>
    </w:p>
    <w:p w14:paraId="774E860B" w14:textId="77777777" w:rsidR="005947BD" w:rsidRPr="005947BD" w:rsidRDefault="005947BD" w:rsidP="00590780">
      <w:pPr>
        <w:pStyle w:val="Titre2"/>
      </w:pPr>
      <w:r w:rsidRPr="005947BD">
        <w:t>1. Objectif du projet</w:t>
      </w:r>
    </w:p>
    <w:p w14:paraId="1A794FEE" w14:textId="77777777" w:rsidR="005947BD" w:rsidRPr="005947BD" w:rsidRDefault="005947BD" w:rsidP="005947BD">
      <w:r w:rsidRPr="005947BD">
        <w:t xml:space="preserve">Ce projet propose la création d'une nouvelle gare </w:t>
      </w:r>
      <w:r w:rsidRPr="005947BD">
        <w:rPr>
          <w:i/>
          <w:iCs/>
        </w:rPr>
        <w:t>Mulhouse-Lutterbach TGV</w:t>
      </w:r>
      <w:r w:rsidRPr="005947BD">
        <w:t xml:space="preserve">, connectée à la LGV </w:t>
      </w:r>
      <w:r w:rsidRPr="005947BD">
        <w:rPr>
          <w:i/>
          <w:iCs/>
        </w:rPr>
        <w:t>Rhin-Rhône</w:t>
      </w:r>
      <w:r w:rsidRPr="005947BD">
        <w:t xml:space="preserve"> dans l’hypothèse de son prolongement vers </w:t>
      </w:r>
      <w:r w:rsidRPr="005947BD">
        <w:rPr>
          <w:i/>
          <w:iCs/>
        </w:rPr>
        <w:t>Mulhouse</w:t>
      </w:r>
      <w:r w:rsidRPr="005947BD">
        <w:t>. L'objectif est de :</w:t>
      </w:r>
    </w:p>
    <w:p w14:paraId="3AFC21B9" w14:textId="77777777" w:rsidR="005947BD" w:rsidRPr="005947BD" w:rsidRDefault="005947BD" w:rsidP="005947BD">
      <w:pPr>
        <w:numPr>
          <w:ilvl w:val="0"/>
          <w:numId w:val="5"/>
        </w:numPr>
      </w:pPr>
      <w:r w:rsidRPr="005947BD">
        <w:t>Améliorer l'accès au réseau TGV pour l'agglomération mulhousienne et son bassin de vie</w:t>
      </w:r>
    </w:p>
    <w:p w14:paraId="75A67BE3" w14:textId="4B9E79B0" w:rsidR="005947BD" w:rsidRPr="005947BD" w:rsidRDefault="005947BD" w:rsidP="005947BD">
      <w:pPr>
        <w:numPr>
          <w:ilvl w:val="0"/>
          <w:numId w:val="5"/>
        </w:numPr>
        <w:rPr>
          <w:i/>
          <w:iCs/>
        </w:rPr>
      </w:pPr>
      <w:r w:rsidRPr="005947BD">
        <w:t xml:space="preserve">Éviter le passage systématique des TGV par la gare de </w:t>
      </w:r>
      <w:r w:rsidRPr="005947BD">
        <w:rPr>
          <w:i/>
          <w:iCs/>
        </w:rPr>
        <w:t>Mulhouse-Ville</w:t>
      </w:r>
    </w:p>
    <w:p w14:paraId="0EEBB0D3" w14:textId="77777777" w:rsidR="005947BD" w:rsidRPr="005947BD" w:rsidRDefault="005947BD" w:rsidP="005947BD">
      <w:pPr>
        <w:numPr>
          <w:ilvl w:val="0"/>
          <w:numId w:val="5"/>
        </w:numPr>
      </w:pPr>
      <w:r w:rsidRPr="005947BD">
        <w:t xml:space="preserve">Réduire la saturation de la ligne </w:t>
      </w:r>
      <w:r w:rsidRPr="005947BD">
        <w:rPr>
          <w:i/>
          <w:iCs/>
        </w:rPr>
        <w:t>Mulhouse – Belfort</w:t>
      </w:r>
      <w:r w:rsidRPr="005947BD">
        <w:t>, qui accueille aujourd'hui un trafic très diversifié (TGV, TER et trains de fret) et pour laquelle l'ajout de nouveaux sillons devient difficile</w:t>
      </w:r>
    </w:p>
    <w:p w14:paraId="02EB3DC9" w14:textId="77777777" w:rsidR="005947BD" w:rsidRPr="005947BD" w:rsidRDefault="005947BD" w:rsidP="005947BD">
      <w:pPr>
        <w:numPr>
          <w:ilvl w:val="0"/>
          <w:numId w:val="5"/>
        </w:numPr>
      </w:pPr>
      <w:r w:rsidRPr="005947BD">
        <w:t>Permettre le développement de nouvelles dessertes TGV, notamment vers les grandes métropoles françaises et européennes</w:t>
      </w:r>
    </w:p>
    <w:p w14:paraId="15AE052A" w14:textId="6F07E8BF" w:rsidR="005947BD" w:rsidRPr="005947BD" w:rsidRDefault="005947BD" w:rsidP="005947BD">
      <w:pPr>
        <w:numPr>
          <w:ilvl w:val="0"/>
          <w:numId w:val="5"/>
        </w:numPr>
      </w:pPr>
      <w:r w:rsidRPr="005947BD">
        <w:t xml:space="preserve">Créer </w:t>
      </w:r>
      <w:r w:rsidR="00590780">
        <w:t>une nouvelle</w:t>
      </w:r>
      <w:r w:rsidR="00590780" w:rsidRPr="005947BD">
        <w:t xml:space="preserve"> interconnexion</w:t>
      </w:r>
      <w:r w:rsidR="00590780">
        <w:t xml:space="preserve"> directe</w:t>
      </w:r>
      <w:r w:rsidRPr="005947BD">
        <w:t xml:space="preserve"> avec les réseaux tram-train et TER</w:t>
      </w:r>
    </w:p>
    <w:p w14:paraId="5008D821" w14:textId="77777777" w:rsidR="005947BD" w:rsidRDefault="005947BD" w:rsidP="005947BD">
      <w:r w:rsidRPr="005947BD">
        <w:t>La gare deviendrait un pôle d'échanges multimodal entre TGV, TER et tram-train, facilitant le rabattement des voyageurs depuis les vallées et les villes du bassin mulhousien vers la grande vitesse.</w:t>
      </w:r>
    </w:p>
    <w:p w14:paraId="5AA7D340" w14:textId="77777777" w:rsidR="006E6DD0" w:rsidRPr="005947BD" w:rsidRDefault="006E6DD0" w:rsidP="005947BD"/>
    <w:p w14:paraId="19A23F89" w14:textId="77777777" w:rsidR="005947BD" w:rsidRPr="005947BD" w:rsidRDefault="005947BD" w:rsidP="006E6DD0">
      <w:pPr>
        <w:pStyle w:val="Titre2"/>
      </w:pPr>
      <w:r w:rsidRPr="005947BD">
        <w:lastRenderedPageBreak/>
        <w:t>2. La gare Mulhouse-Lutterbach TGV</w:t>
      </w:r>
    </w:p>
    <w:p w14:paraId="006C3D6B" w14:textId="77777777" w:rsidR="005947BD" w:rsidRPr="005947BD" w:rsidRDefault="005947BD" w:rsidP="005947BD">
      <w:r w:rsidRPr="005947BD">
        <w:t xml:space="preserve">La gare serait située à l'ouest de </w:t>
      </w:r>
      <w:r w:rsidRPr="005947BD">
        <w:rPr>
          <w:i/>
          <w:iCs/>
        </w:rPr>
        <w:t>Lutterbach</w:t>
      </w:r>
      <w:r w:rsidRPr="005947BD">
        <w:t xml:space="preserve">, à proximité de l'actuelle ligne </w:t>
      </w:r>
      <w:r w:rsidRPr="005947BD">
        <w:rPr>
          <w:i/>
          <w:iCs/>
        </w:rPr>
        <w:t>Mulhouse – Kruth</w:t>
      </w:r>
      <w:r w:rsidRPr="005947BD">
        <w:t>. Elle comprendrait :</w:t>
      </w:r>
    </w:p>
    <w:p w14:paraId="537CF2C2" w14:textId="77777777" w:rsidR="005947BD" w:rsidRPr="005947BD" w:rsidRDefault="005947BD" w:rsidP="005947BD">
      <w:pPr>
        <w:numPr>
          <w:ilvl w:val="0"/>
          <w:numId w:val="6"/>
        </w:numPr>
      </w:pPr>
      <w:r w:rsidRPr="005947BD">
        <w:t xml:space="preserve">Des quais TGV sur la LGV </w:t>
      </w:r>
      <w:r w:rsidRPr="005947BD">
        <w:rPr>
          <w:i/>
          <w:iCs/>
        </w:rPr>
        <w:t>Rhin-Rhône</w:t>
      </w:r>
    </w:p>
    <w:p w14:paraId="7B79E1DA" w14:textId="77777777" w:rsidR="005947BD" w:rsidRPr="005947BD" w:rsidRDefault="005947BD" w:rsidP="005947BD">
      <w:pPr>
        <w:numPr>
          <w:ilvl w:val="0"/>
          <w:numId w:val="6"/>
        </w:numPr>
      </w:pPr>
      <w:r w:rsidRPr="005947BD">
        <w:t xml:space="preserve">Des quais bas pour la ligne </w:t>
      </w:r>
      <w:r w:rsidRPr="005947BD">
        <w:rPr>
          <w:i/>
          <w:iCs/>
        </w:rPr>
        <w:t>Mulhouse – Kruth</w:t>
      </w:r>
    </w:p>
    <w:p w14:paraId="0DDA6AA6" w14:textId="77777777" w:rsidR="005947BD" w:rsidRPr="005947BD" w:rsidRDefault="005947BD" w:rsidP="005947BD">
      <w:pPr>
        <w:numPr>
          <w:ilvl w:val="0"/>
          <w:numId w:val="6"/>
        </w:numPr>
      </w:pPr>
      <w:r w:rsidRPr="005947BD">
        <w:t xml:space="preserve">Des quais hauts pour une nouvelle ligne </w:t>
      </w:r>
      <w:r w:rsidRPr="005947BD">
        <w:rPr>
          <w:i/>
          <w:iCs/>
        </w:rPr>
        <w:t>Mulhouse – Guebwiller</w:t>
      </w:r>
    </w:p>
    <w:p w14:paraId="0F3A1EED" w14:textId="77777777" w:rsidR="005947BD" w:rsidRDefault="005947BD" w:rsidP="005947BD">
      <w:r w:rsidRPr="005947BD">
        <w:t xml:space="preserve">Cette configuration permettrait de créer une véritable plateforme d'échanges ferroviaires, facilitant les correspondances entre trains régionaux, </w:t>
      </w:r>
      <w:proofErr w:type="spellStart"/>
      <w:r w:rsidRPr="005947BD">
        <w:t>tram-trains</w:t>
      </w:r>
      <w:proofErr w:type="spellEnd"/>
      <w:r w:rsidRPr="005947BD">
        <w:t xml:space="preserve"> et TGV.</w:t>
      </w:r>
    </w:p>
    <w:p w14:paraId="6D56C238" w14:textId="396D77DD" w:rsidR="00D74725" w:rsidRPr="005947BD" w:rsidRDefault="00D74725" w:rsidP="00D74725">
      <w:pPr>
        <w:pStyle w:val="Titre3"/>
      </w:pPr>
      <w:r>
        <w:t>Implantation</w:t>
      </w:r>
    </w:p>
    <w:p w14:paraId="43C11B8D" w14:textId="77777777" w:rsidR="005947BD" w:rsidRPr="005947BD" w:rsidRDefault="005947BD" w:rsidP="005947BD">
      <w:r w:rsidRPr="005947BD">
        <w:t>La gare serait construite surélevée, car la LGV franchirait :</w:t>
      </w:r>
    </w:p>
    <w:p w14:paraId="624AC590" w14:textId="77777777" w:rsidR="005947BD" w:rsidRPr="005947BD" w:rsidRDefault="005947BD" w:rsidP="005947BD">
      <w:pPr>
        <w:numPr>
          <w:ilvl w:val="0"/>
          <w:numId w:val="7"/>
        </w:numPr>
      </w:pPr>
      <w:r w:rsidRPr="005947BD">
        <w:t xml:space="preserve">La ligne </w:t>
      </w:r>
      <w:r w:rsidRPr="005947BD">
        <w:rPr>
          <w:i/>
          <w:iCs/>
        </w:rPr>
        <w:t>Mulhouse – Kruth</w:t>
      </w:r>
    </w:p>
    <w:p w14:paraId="698A213E" w14:textId="77777777" w:rsidR="005947BD" w:rsidRPr="005947BD" w:rsidRDefault="005947BD" w:rsidP="005947BD">
      <w:pPr>
        <w:numPr>
          <w:ilvl w:val="0"/>
          <w:numId w:val="7"/>
        </w:numPr>
        <w:rPr>
          <w:i/>
          <w:iCs/>
        </w:rPr>
      </w:pPr>
      <w:r w:rsidRPr="005947BD">
        <w:t xml:space="preserve">La voie rapide </w:t>
      </w:r>
      <w:r w:rsidRPr="005947BD">
        <w:rPr>
          <w:i/>
          <w:iCs/>
        </w:rPr>
        <w:t>D1066</w:t>
      </w:r>
    </w:p>
    <w:p w14:paraId="732A31FE" w14:textId="77777777" w:rsidR="005947BD" w:rsidRPr="005947BD" w:rsidRDefault="005947BD" w:rsidP="005947BD">
      <w:r w:rsidRPr="005947BD">
        <w:t>Au moyen d'un pont ferroviaire. Cette implantation permettrait d'assurer la continuité du réseau existant tout en limitant les conflits de circulation entre les différentes lignes ferroviaires.</w:t>
      </w:r>
    </w:p>
    <w:p w14:paraId="34CCE1BF" w14:textId="77777777" w:rsidR="005947BD" w:rsidRPr="005947BD" w:rsidRDefault="005947BD" w:rsidP="00D74725">
      <w:pPr>
        <w:pStyle w:val="Titre3"/>
      </w:pPr>
      <w:r w:rsidRPr="005947BD">
        <w:t>Accessibilité routière et stationnement</w:t>
      </w:r>
    </w:p>
    <w:p w14:paraId="32FD3B9F" w14:textId="14BEDE75" w:rsidR="005947BD" w:rsidRPr="005947BD" w:rsidRDefault="005947BD" w:rsidP="005947BD">
      <w:r w:rsidRPr="005947BD">
        <w:t xml:space="preserve">La proximité immédiate de la voie rapide </w:t>
      </w:r>
      <w:r w:rsidRPr="005947BD">
        <w:rPr>
          <w:i/>
          <w:iCs/>
        </w:rPr>
        <w:t>D1066</w:t>
      </w:r>
      <w:r w:rsidRPr="005947BD">
        <w:t xml:space="preserve"> faciliterait grandement la connexion au réseau routier et permettrait une liaison directe vers le réseau de </w:t>
      </w:r>
      <w:r w:rsidR="001E47F5" w:rsidRPr="005947BD">
        <w:t>cars</w:t>
      </w:r>
      <w:r w:rsidRPr="005947BD">
        <w:t xml:space="preserve"> et bus. Cette configuration offrirait également une excellente intermodalité routière-ferroviaire.</w:t>
      </w:r>
    </w:p>
    <w:p w14:paraId="37E5176E" w14:textId="1200E275" w:rsidR="005947BD" w:rsidRPr="005947BD" w:rsidRDefault="005947BD" w:rsidP="005947BD">
      <w:r w:rsidRPr="005947BD">
        <w:t xml:space="preserve">Le site choisi, actuellement occupé par </w:t>
      </w:r>
      <w:r w:rsidR="0017536B">
        <w:t xml:space="preserve">de la </w:t>
      </w:r>
      <w:r w:rsidRPr="005947BD">
        <w:t>forêt, offrirait des avantages majeurs en termes de foncier et d'aménagement. Le terrain étant naturellement très plat et disposant d'une superficie importante, il serait donc possible de :</w:t>
      </w:r>
    </w:p>
    <w:p w14:paraId="6AC0BA8A" w14:textId="77777777" w:rsidR="005947BD" w:rsidRPr="005947BD" w:rsidRDefault="005947BD" w:rsidP="005947BD">
      <w:pPr>
        <w:numPr>
          <w:ilvl w:val="0"/>
          <w:numId w:val="8"/>
        </w:numPr>
      </w:pPr>
      <w:r w:rsidRPr="005947BD">
        <w:t>Construire un grand parking relais multimodal pour les voyageurs</w:t>
      </w:r>
    </w:p>
    <w:p w14:paraId="7EC12954" w14:textId="77777777" w:rsidR="005947BD" w:rsidRPr="005947BD" w:rsidRDefault="005947BD" w:rsidP="005947BD">
      <w:pPr>
        <w:numPr>
          <w:ilvl w:val="0"/>
          <w:numId w:val="8"/>
        </w:numPr>
      </w:pPr>
      <w:r w:rsidRPr="005947BD">
        <w:t>Aménager des aires de stationnement pour les bus et autocars</w:t>
      </w:r>
    </w:p>
    <w:p w14:paraId="535B7C9E" w14:textId="77777777" w:rsidR="005947BD" w:rsidRPr="005947BD" w:rsidRDefault="005947BD" w:rsidP="005947BD">
      <w:pPr>
        <w:numPr>
          <w:ilvl w:val="0"/>
          <w:numId w:val="8"/>
        </w:numPr>
      </w:pPr>
      <w:r w:rsidRPr="005947BD">
        <w:t>Créer des zones de verdure et de stationnement perméable</w:t>
      </w:r>
    </w:p>
    <w:p w14:paraId="77C89209" w14:textId="77777777" w:rsidR="005947BD" w:rsidRPr="005947BD" w:rsidRDefault="005947BD" w:rsidP="005947BD">
      <w:r w:rsidRPr="005947BD">
        <w:t xml:space="preserve">Cette capacité de stationnement étendue réduirait considérablement la pression sur les gares périphériques actuelles et offrirait une alternative aux déplacements vers le centre-ville de </w:t>
      </w:r>
      <w:r w:rsidRPr="005947BD">
        <w:rPr>
          <w:i/>
          <w:iCs/>
        </w:rPr>
        <w:t>Mulhouse</w:t>
      </w:r>
      <w:r w:rsidRPr="005947BD">
        <w:t>.</w:t>
      </w:r>
    </w:p>
    <w:p w14:paraId="64975EE6" w14:textId="77777777" w:rsidR="005947BD" w:rsidRPr="005947BD" w:rsidRDefault="005947BD" w:rsidP="0017536B">
      <w:pPr>
        <w:pStyle w:val="Titre2"/>
      </w:pPr>
      <w:r w:rsidRPr="005947BD">
        <w:lastRenderedPageBreak/>
        <w:t>3. La LGV Rhin-Rhône</w:t>
      </w:r>
    </w:p>
    <w:p w14:paraId="1E2092AC" w14:textId="77777777" w:rsidR="005947BD" w:rsidRPr="005947BD" w:rsidRDefault="005947BD" w:rsidP="0017536B">
      <w:pPr>
        <w:pStyle w:val="Titre3"/>
      </w:pPr>
      <w:r w:rsidRPr="005947BD">
        <w:t>Prolongement de la LGV</w:t>
      </w:r>
    </w:p>
    <w:p w14:paraId="62A78049" w14:textId="77777777" w:rsidR="005947BD" w:rsidRPr="005947BD" w:rsidRDefault="005947BD" w:rsidP="005947BD">
      <w:r w:rsidRPr="005947BD">
        <w:t xml:space="preserve">Dans le cadre de ce projet, l'hypothèse d'un prolongement de la LGV </w:t>
      </w:r>
      <w:r w:rsidRPr="005947BD">
        <w:rPr>
          <w:i/>
          <w:iCs/>
        </w:rPr>
        <w:t>Rhin-Rhône</w:t>
      </w:r>
      <w:r w:rsidRPr="005947BD">
        <w:t xml:space="preserve"> vers </w:t>
      </w:r>
      <w:r w:rsidRPr="005947BD">
        <w:rPr>
          <w:i/>
          <w:iCs/>
        </w:rPr>
        <w:t>Mulhouse</w:t>
      </w:r>
      <w:r w:rsidRPr="005947BD">
        <w:t xml:space="preserve"> constitue un élément structurant. Le tracé présenté ici repose sur une logique d'insertion territoriale visant à limiter au maximum les nuisances pour les populations locales.</w:t>
      </w:r>
    </w:p>
    <w:p w14:paraId="4EF16C60" w14:textId="77777777" w:rsidR="005947BD" w:rsidRPr="005947BD" w:rsidRDefault="005947BD" w:rsidP="005947BD">
      <w:r w:rsidRPr="005947BD">
        <w:t>Ainsi, l'itinéraire proposé cherche à éviter autant que possible les zones urbanisées, en réduisant le passage à proximité des communes afin de limiter les impacts sonores et visuels. Il privilégie également, sur une part importante de son parcours, un rapprochement avec l'autoroute, permettant de concentrer les nuisances sur un axe déjà existant.</w:t>
      </w:r>
    </w:p>
    <w:p w14:paraId="1ED78262" w14:textId="5BED479F" w:rsidR="005947BD" w:rsidRPr="005947BD" w:rsidRDefault="005947BD" w:rsidP="005947BD">
      <w:r w:rsidRPr="005947BD">
        <w:t xml:space="preserve">Ce choix implique toutefois un détour vers l'est par rapport à des variantes plus directes qui pourraient être envisagées mais </w:t>
      </w:r>
      <w:r w:rsidR="008767BB">
        <w:t xml:space="preserve">qui </w:t>
      </w:r>
      <w:r w:rsidRPr="005947BD">
        <w:t>nécessiteraient une traversée de plus de zones urbanisées, générant des impacts plus importants.</w:t>
      </w:r>
    </w:p>
    <w:p w14:paraId="4CB1A578" w14:textId="77777777" w:rsidR="005947BD" w:rsidRPr="005947BD" w:rsidRDefault="005947BD" w:rsidP="005947BD">
      <w:r w:rsidRPr="005947BD">
        <w:t xml:space="preserve">Il convient néanmoins de préciser que ce tracé ne constitue qu'une illustration. Un prolongement réel de la LGV </w:t>
      </w:r>
      <w:r w:rsidRPr="005947BD">
        <w:rPr>
          <w:i/>
          <w:iCs/>
        </w:rPr>
        <w:t>Rhin-Rhône</w:t>
      </w:r>
      <w:r w:rsidRPr="005947BD">
        <w:t xml:space="preserve"> reposerait sur des études approfondies intégrant de nombreuses contraintes techniques, environnementales, foncières et économiques, qui dépassent largement le cadre de cette proposition.</w:t>
      </w:r>
    </w:p>
    <w:p w14:paraId="5625CB74" w14:textId="77777777" w:rsidR="005947BD" w:rsidRPr="005947BD" w:rsidRDefault="005947BD" w:rsidP="005947BD">
      <w:r w:rsidRPr="005947BD">
        <w:rPr>
          <w:b/>
          <w:bCs/>
        </w:rPr>
        <w:t>Le projet présenté s'appuie donc sur cette hypothèse sans prétendre en déterminer une version définitive.</w:t>
      </w:r>
    </w:p>
    <w:p w14:paraId="02FAF956" w14:textId="77777777" w:rsidR="005947BD" w:rsidRPr="005947BD" w:rsidRDefault="005947BD" w:rsidP="008D0EBB">
      <w:pPr>
        <w:pStyle w:val="Titre3"/>
      </w:pPr>
      <w:r w:rsidRPr="005947BD">
        <w:t>Embranchement nord vers la LGV Rhin-Rhône</w:t>
      </w:r>
    </w:p>
    <w:p w14:paraId="713C03B3" w14:textId="77777777" w:rsidR="005947BD" w:rsidRPr="005947BD" w:rsidRDefault="005947BD" w:rsidP="008D0EBB">
      <w:pPr>
        <w:pStyle w:val="Titre4"/>
      </w:pPr>
      <w:r w:rsidRPr="005947BD">
        <w:t>TGV en provenance de Colmar/Strasbourg vers la LGV</w:t>
      </w:r>
    </w:p>
    <w:p w14:paraId="2666D15C" w14:textId="77777777" w:rsidR="005947BD" w:rsidRPr="005947BD" w:rsidRDefault="005947BD" w:rsidP="005947BD">
      <w:r w:rsidRPr="005947BD">
        <w:t xml:space="preserve">Pour les TGV en provenance de </w:t>
      </w:r>
      <w:r w:rsidRPr="005947BD">
        <w:rPr>
          <w:i/>
          <w:iCs/>
        </w:rPr>
        <w:t>Colmar</w:t>
      </w:r>
      <w:r w:rsidRPr="005947BD">
        <w:t xml:space="preserve"> ou de </w:t>
      </w:r>
      <w:r w:rsidRPr="005947BD">
        <w:rPr>
          <w:i/>
          <w:iCs/>
        </w:rPr>
        <w:t>Strasbourg</w:t>
      </w:r>
      <w:r w:rsidRPr="005947BD">
        <w:t xml:space="preserve">, circulant sur la ligne classique </w:t>
      </w:r>
      <w:r w:rsidRPr="005947BD">
        <w:rPr>
          <w:i/>
          <w:iCs/>
        </w:rPr>
        <w:t>Strasbourg – Bâle</w:t>
      </w:r>
      <w:r w:rsidRPr="005947BD">
        <w:t xml:space="preserve"> (circulation à droite), le raccordement vers la LGV </w:t>
      </w:r>
      <w:r w:rsidRPr="005947BD">
        <w:rPr>
          <w:i/>
          <w:iCs/>
        </w:rPr>
        <w:t>Rhin-Rhône</w:t>
      </w:r>
      <w:r w:rsidRPr="005947BD">
        <w:t xml:space="preserve"> serait situé au sud de la gare de </w:t>
      </w:r>
      <w:r w:rsidRPr="005947BD">
        <w:rPr>
          <w:i/>
          <w:iCs/>
        </w:rPr>
        <w:t>Richwiller</w:t>
      </w:r>
      <w:r w:rsidRPr="005947BD">
        <w:t>.</w:t>
      </w:r>
    </w:p>
    <w:p w14:paraId="517A6D0B" w14:textId="1A52AC82" w:rsidR="005947BD" w:rsidRPr="005947BD" w:rsidRDefault="005947BD" w:rsidP="005947BD">
      <w:r w:rsidRPr="005947BD">
        <w:t>À cet endroit, les voies se sépareraient de la ligne existante et resteraient parallèles sur une courte distance afin de permettre à la voie du raccordement opposé de les franchir au moyen d’un pont ferroviaire.</w:t>
      </w:r>
    </w:p>
    <w:p w14:paraId="60B628CB" w14:textId="70B0AE13" w:rsidR="005947BD" w:rsidRPr="005947BD" w:rsidRDefault="005947BD" w:rsidP="005947BD">
      <w:r w:rsidRPr="005947BD">
        <w:t xml:space="preserve">Après ce franchissement, les voies se dirigeraient vers la gare </w:t>
      </w:r>
      <w:r w:rsidRPr="005947BD">
        <w:rPr>
          <w:i/>
          <w:iCs/>
        </w:rPr>
        <w:t>Mulhouse-Lutterbach TGV</w:t>
      </w:r>
      <w:r w:rsidRPr="005947BD">
        <w:t xml:space="preserve"> en prenant de l’altitude, la gare étant implantée sur un remblai. Les voies seraient ainsi déjà positionnées pour permettre une circulation à gauche, conformément au sens de circulation utilisé dans le reste de la France.</w:t>
      </w:r>
    </w:p>
    <w:p w14:paraId="4747DFDE" w14:textId="77777777" w:rsidR="005947BD" w:rsidRPr="005947BD" w:rsidRDefault="005947BD" w:rsidP="008D0EBB">
      <w:pPr>
        <w:pStyle w:val="Titre4"/>
      </w:pPr>
      <w:r w:rsidRPr="005947BD">
        <w:lastRenderedPageBreak/>
        <w:t>TGV quittant la LGV vers Colmar / Strasbourg</w:t>
      </w:r>
    </w:p>
    <w:p w14:paraId="2B64259C" w14:textId="3A96ECFC" w:rsidR="005947BD" w:rsidRPr="005947BD" w:rsidRDefault="005947BD" w:rsidP="005947BD">
      <w:r w:rsidRPr="005947BD">
        <w:t xml:space="preserve">Pour les TGV quittant la LGV </w:t>
      </w:r>
      <w:r w:rsidRPr="005947BD">
        <w:rPr>
          <w:i/>
          <w:iCs/>
        </w:rPr>
        <w:t>Rhin-Rhône</w:t>
      </w:r>
      <w:r w:rsidRPr="005947BD">
        <w:t xml:space="preserve"> en direction de </w:t>
      </w:r>
      <w:r w:rsidRPr="005947BD">
        <w:rPr>
          <w:i/>
          <w:iCs/>
        </w:rPr>
        <w:t>Colmar</w:t>
      </w:r>
      <w:r w:rsidRPr="005947BD">
        <w:t xml:space="preserve"> ou de </w:t>
      </w:r>
      <w:r w:rsidRPr="005947BD">
        <w:rPr>
          <w:i/>
          <w:iCs/>
        </w:rPr>
        <w:t>Strasbourg</w:t>
      </w:r>
      <w:r w:rsidRPr="005947BD">
        <w:t xml:space="preserve">, la voie du raccordement s’orienterait, à la sortie de la gare TGV, vers la ligne </w:t>
      </w:r>
      <w:r w:rsidRPr="005947BD">
        <w:rPr>
          <w:i/>
          <w:iCs/>
        </w:rPr>
        <w:t xml:space="preserve">Strasbourg – Bâle </w:t>
      </w:r>
      <w:r w:rsidRPr="005947BD">
        <w:t xml:space="preserve">en restant </w:t>
      </w:r>
      <w:r w:rsidR="00900803">
        <w:t>au</w:t>
      </w:r>
      <w:r w:rsidR="00421C9A">
        <w:t xml:space="preserve"> </w:t>
      </w:r>
      <w:r w:rsidRPr="005947BD">
        <w:t>niveau</w:t>
      </w:r>
      <w:r w:rsidR="00900803">
        <w:t xml:space="preserve"> de </w:t>
      </w:r>
      <w:r w:rsidRPr="005947BD">
        <w:t xml:space="preserve">la gare </w:t>
      </w:r>
      <w:r w:rsidR="00900803">
        <w:t>(</w:t>
      </w:r>
      <w:r w:rsidRPr="005947BD">
        <w:t>surélevée</w:t>
      </w:r>
      <w:r w:rsidR="00900803">
        <w:t>)</w:t>
      </w:r>
      <w:r w:rsidRPr="005947BD">
        <w:t>.</w:t>
      </w:r>
    </w:p>
    <w:p w14:paraId="3C03A2F8" w14:textId="28D742E5" w:rsidR="005947BD" w:rsidRPr="005947BD" w:rsidRDefault="005947BD" w:rsidP="005947BD">
      <w:r w:rsidRPr="005947BD">
        <w:t>Elle franchirait</w:t>
      </w:r>
      <w:r w:rsidR="00900803">
        <w:t xml:space="preserve"> donc</w:t>
      </w:r>
      <w:r w:rsidRPr="005947BD">
        <w:t xml:space="preserve"> successivement la voie du raccordement opposé puis la ligne classique au moyen d’un pont, afin d’éviter tout conflit de circulation.</w:t>
      </w:r>
    </w:p>
    <w:p w14:paraId="728FE101" w14:textId="4A881132" w:rsidR="005947BD" w:rsidRPr="005947BD" w:rsidRDefault="005947BD" w:rsidP="005947BD">
      <w:r w:rsidRPr="005947BD">
        <w:t xml:space="preserve">Après ce franchissement, la voie se placerait entre la ligne </w:t>
      </w:r>
      <w:r w:rsidRPr="005947BD">
        <w:rPr>
          <w:i/>
          <w:iCs/>
        </w:rPr>
        <w:t>Strasbourg – Bâle</w:t>
      </w:r>
      <w:r w:rsidRPr="005947BD">
        <w:t xml:space="preserve"> et les nouvelles voies du tram-train vers </w:t>
      </w:r>
      <w:r w:rsidRPr="005947BD">
        <w:rPr>
          <w:i/>
          <w:iCs/>
        </w:rPr>
        <w:t>Guebwiller</w:t>
      </w:r>
      <w:r w:rsidR="00900803">
        <w:t xml:space="preserve"> (suite de ce projet)</w:t>
      </w:r>
      <w:r w:rsidRPr="005947BD">
        <w:t xml:space="preserve">, le temps de redescendre progressivement pour se raccorder définitivement à la ligne existante en direction de </w:t>
      </w:r>
      <w:r w:rsidRPr="005947BD">
        <w:rPr>
          <w:i/>
          <w:iCs/>
        </w:rPr>
        <w:t>Colmar</w:t>
      </w:r>
      <w:r w:rsidRPr="005947BD">
        <w:t xml:space="preserve"> et </w:t>
      </w:r>
      <w:r w:rsidRPr="005947BD">
        <w:rPr>
          <w:i/>
          <w:iCs/>
        </w:rPr>
        <w:t>Strasbourg</w:t>
      </w:r>
      <w:r w:rsidRPr="005947BD">
        <w:t>.</w:t>
      </w:r>
    </w:p>
    <w:p w14:paraId="14B7C632" w14:textId="39D4B4AF" w:rsidR="005947BD" w:rsidRPr="005947BD" w:rsidRDefault="005947BD" w:rsidP="008D0EBB">
      <w:pPr>
        <w:pStyle w:val="Titre3"/>
      </w:pPr>
      <w:r w:rsidRPr="005947BD">
        <w:t xml:space="preserve">Embranchement </w:t>
      </w:r>
      <w:r w:rsidR="008D0EBB">
        <w:t>Est</w:t>
      </w:r>
      <w:r w:rsidRPr="005947BD">
        <w:t xml:space="preserve"> vers la LGV Rhin-Rhône</w:t>
      </w:r>
    </w:p>
    <w:p w14:paraId="693B361E" w14:textId="77777777" w:rsidR="005947BD" w:rsidRPr="005947BD" w:rsidRDefault="005947BD" w:rsidP="008D0EBB">
      <w:pPr>
        <w:pStyle w:val="Titre4"/>
      </w:pPr>
      <w:r w:rsidRPr="005947BD">
        <w:t>TGV en provenance de Mulhouse-Ville / Suisse vers la LGV</w:t>
      </w:r>
    </w:p>
    <w:p w14:paraId="1F980174" w14:textId="77777777" w:rsidR="005947BD" w:rsidRPr="005947BD" w:rsidRDefault="005947BD" w:rsidP="005947BD">
      <w:r w:rsidRPr="005947BD">
        <w:t xml:space="preserve">Pour les TGV en provenance de </w:t>
      </w:r>
      <w:r w:rsidRPr="005947BD">
        <w:rPr>
          <w:i/>
          <w:iCs/>
        </w:rPr>
        <w:t>Mulhouse-Ville</w:t>
      </w:r>
      <w:r w:rsidRPr="005947BD">
        <w:t xml:space="preserve"> ou de la Suisse (circulation à droite), le raccordement vers la LGV </w:t>
      </w:r>
      <w:r w:rsidRPr="005947BD">
        <w:rPr>
          <w:i/>
          <w:iCs/>
        </w:rPr>
        <w:t>Rhin-Rhône</w:t>
      </w:r>
      <w:r w:rsidRPr="005947BD">
        <w:t xml:space="preserve"> serait situé après la gare de </w:t>
      </w:r>
      <w:r w:rsidRPr="005947BD">
        <w:rPr>
          <w:i/>
          <w:iCs/>
        </w:rPr>
        <w:t>Lutterbach</w:t>
      </w:r>
      <w:r w:rsidRPr="005947BD">
        <w:t>.</w:t>
      </w:r>
    </w:p>
    <w:p w14:paraId="257C8FD7" w14:textId="0F89E83F" w:rsidR="005947BD" w:rsidRPr="005947BD" w:rsidRDefault="005947BD" w:rsidP="005947BD">
      <w:r w:rsidRPr="005947BD">
        <w:t xml:space="preserve">La voie se séparerait de la ligne </w:t>
      </w:r>
      <w:r w:rsidRPr="005947BD">
        <w:rPr>
          <w:i/>
          <w:iCs/>
        </w:rPr>
        <w:t>Strasbourg – Bâle</w:t>
      </w:r>
      <w:r w:rsidRPr="005947BD">
        <w:t xml:space="preserve"> et resterait parallèle </w:t>
      </w:r>
      <w:r w:rsidR="007D6EEF">
        <w:t xml:space="preserve">dans un virage vers le Nord </w:t>
      </w:r>
      <w:r w:rsidRPr="005947BD">
        <w:t>sur une courte distance afin de prendre de l’altitude, puis franchirait la ligne au moyen d’un pont ferroviaire.</w:t>
      </w:r>
    </w:p>
    <w:p w14:paraId="36A6F6A2" w14:textId="1B8E34CA" w:rsidR="005947BD" w:rsidRPr="005947BD" w:rsidRDefault="005947BD" w:rsidP="005947BD">
      <w:r w:rsidRPr="005947BD">
        <w:t>Le raccordement se poursuivrait ensuite vers l</w:t>
      </w:r>
      <w:r w:rsidR="007D6EEF">
        <w:t>’</w:t>
      </w:r>
      <w:r w:rsidR="00FE40D2">
        <w:t>Oues</w:t>
      </w:r>
      <w:r w:rsidR="007D6EEF">
        <w:t>t puis le S</w:t>
      </w:r>
      <w:r w:rsidRPr="005947BD">
        <w:t xml:space="preserve">ud en restant en hauteur, </w:t>
      </w:r>
      <w:r w:rsidR="00870AE8">
        <w:t xml:space="preserve">afin de </w:t>
      </w:r>
      <w:r w:rsidRPr="005947BD">
        <w:t xml:space="preserve">franchir la ligne </w:t>
      </w:r>
      <w:r w:rsidRPr="005947BD">
        <w:rPr>
          <w:i/>
          <w:iCs/>
        </w:rPr>
        <w:t>Mulhouse – Kruth</w:t>
      </w:r>
      <w:r w:rsidRPr="005947BD">
        <w:t xml:space="preserve">, la </w:t>
      </w:r>
      <w:r w:rsidRPr="005947BD">
        <w:rPr>
          <w:i/>
          <w:iCs/>
        </w:rPr>
        <w:t>RD 1066</w:t>
      </w:r>
      <w:r w:rsidRPr="005947BD">
        <w:t xml:space="preserve"> ainsi que la voie du raccordement opposé</w:t>
      </w:r>
      <w:r w:rsidR="007867E7">
        <w:t>.</w:t>
      </w:r>
    </w:p>
    <w:p w14:paraId="3E50824A" w14:textId="32CD4A84" w:rsidR="005947BD" w:rsidRPr="005947BD" w:rsidRDefault="001F607F" w:rsidP="005947BD">
      <w:r>
        <w:t>Après ça</w:t>
      </w:r>
      <w:r w:rsidR="005947BD" w:rsidRPr="005947BD">
        <w:t xml:space="preserve">, les voies seraient déjà parallèles à la LGV </w:t>
      </w:r>
      <w:r w:rsidR="005947BD" w:rsidRPr="005947BD">
        <w:rPr>
          <w:i/>
          <w:iCs/>
        </w:rPr>
        <w:t>Rhin-Rhône</w:t>
      </w:r>
      <w:r w:rsidR="005947BD" w:rsidRPr="005947BD">
        <w:t xml:space="preserve"> et correctement positionnées pour s’y raccorder par la gauche.</w:t>
      </w:r>
    </w:p>
    <w:p w14:paraId="31A317C4" w14:textId="77777777" w:rsidR="005947BD" w:rsidRDefault="005947BD" w:rsidP="005947BD">
      <w:pPr>
        <w:rPr>
          <w:b/>
          <w:bCs/>
        </w:rPr>
      </w:pPr>
      <w:r w:rsidRPr="005947BD">
        <w:rPr>
          <w:b/>
          <w:bCs/>
        </w:rPr>
        <w:t xml:space="preserve">Dans cette configuration, les TGV en provenance de </w:t>
      </w:r>
      <w:r w:rsidRPr="005947BD">
        <w:rPr>
          <w:b/>
          <w:bCs/>
          <w:i/>
          <w:iCs/>
        </w:rPr>
        <w:t>Mulhouse-Ville</w:t>
      </w:r>
      <w:r w:rsidRPr="005947BD">
        <w:rPr>
          <w:b/>
          <w:bCs/>
        </w:rPr>
        <w:t xml:space="preserve"> ou de la Suisse ne desserviraient pas la gare </w:t>
      </w:r>
      <w:r w:rsidRPr="005947BD">
        <w:rPr>
          <w:b/>
          <w:bCs/>
          <w:i/>
          <w:iCs/>
        </w:rPr>
        <w:t>Mulhouse-Lutterbach TGV</w:t>
      </w:r>
      <w:r w:rsidRPr="005947BD">
        <w:rPr>
          <w:b/>
          <w:bCs/>
        </w:rPr>
        <w:t>.</w:t>
      </w:r>
    </w:p>
    <w:p w14:paraId="36F99B49" w14:textId="77777777" w:rsidR="00AC412F" w:rsidRPr="005947BD" w:rsidRDefault="00AC412F" w:rsidP="005947BD">
      <w:pPr>
        <w:rPr>
          <w:b/>
          <w:bCs/>
        </w:rPr>
      </w:pPr>
    </w:p>
    <w:p w14:paraId="58D38D99" w14:textId="77777777" w:rsidR="005947BD" w:rsidRPr="005947BD" w:rsidRDefault="005947BD" w:rsidP="008D0EBB">
      <w:pPr>
        <w:pStyle w:val="Titre4"/>
      </w:pPr>
      <w:r w:rsidRPr="005947BD">
        <w:t>TGV quittant la LGV vers Mulhouse-Ville / Suisse</w:t>
      </w:r>
    </w:p>
    <w:p w14:paraId="46EC06CA" w14:textId="3F8B1E9F" w:rsidR="005947BD" w:rsidRPr="005947BD" w:rsidRDefault="005947BD" w:rsidP="005947BD">
      <w:r w:rsidRPr="005947BD">
        <w:t xml:space="preserve">Pour les TGV quittant la LGV </w:t>
      </w:r>
      <w:r w:rsidRPr="005947BD">
        <w:rPr>
          <w:i/>
          <w:iCs/>
        </w:rPr>
        <w:t>Rhin-Rhône</w:t>
      </w:r>
      <w:r w:rsidRPr="005947BD">
        <w:t xml:space="preserve"> en direction de </w:t>
      </w:r>
      <w:r w:rsidRPr="005947BD">
        <w:rPr>
          <w:i/>
          <w:iCs/>
        </w:rPr>
        <w:t>Mulhouse-Ville</w:t>
      </w:r>
      <w:r w:rsidRPr="005947BD">
        <w:t xml:space="preserve"> ou de la Suisse, la voie de raccordement se séparerait bien en amont sur la LGV afin de s’écarter suffisamment vers l</w:t>
      </w:r>
      <w:r w:rsidR="00DE0CC7">
        <w:t xml:space="preserve">e Nord-Ouest </w:t>
      </w:r>
      <w:r w:rsidRPr="005947BD">
        <w:t xml:space="preserve">tout en </w:t>
      </w:r>
      <w:r w:rsidR="00352CD7">
        <w:t>baissant</w:t>
      </w:r>
      <w:r w:rsidR="00FE40D2">
        <w:t xml:space="preserve"> d’</w:t>
      </w:r>
      <w:r w:rsidRPr="005947BD">
        <w:t>altitude.</w:t>
      </w:r>
    </w:p>
    <w:p w14:paraId="67CD55E9" w14:textId="77777777" w:rsidR="005947BD" w:rsidRPr="005947BD" w:rsidRDefault="005947BD" w:rsidP="005947BD">
      <w:r w:rsidRPr="005947BD">
        <w:t xml:space="preserve">Elle s’orienterait ensuite vers l'est et passerait sous la LGV ainsi que sous la voie du raccordement opposé, avant de se poursuivre en tranchée couverte sous la </w:t>
      </w:r>
      <w:r w:rsidRPr="005947BD">
        <w:rPr>
          <w:i/>
          <w:iCs/>
        </w:rPr>
        <w:t xml:space="preserve">RD 1066 </w:t>
      </w:r>
      <w:r w:rsidRPr="005947BD">
        <w:t xml:space="preserve">puis sous la ligne </w:t>
      </w:r>
      <w:r w:rsidRPr="005947BD">
        <w:rPr>
          <w:i/>
          <w:iCs/>
        </w:rPr>
        <w:t>Mulhouse – Kruth</w:t>
      </w:r>
      <w:r w:rsidRPr="005947BD">
        <w:t>.</w:t>
      </w:r>
    </w:p>
    <w:p w14:paraId="4B65C660" w14:textId="398BD91D" w:rsidR="005947BD" w:rsidRPr="005947BD" w:rsidRDefault="005947BD" w:rsidP="005947BD">
      <w:r w:rsidRPr="005947BD">
        <w:t xml:space="preserve">À la sortie de cette tranchée, la voie serait parallèle à la ligne Mulhouse – Kruth et se raccorderait alors en alignement à la ligne </w:t>
      </w:r>
      <w:r w:rsidRPr="005947BD">
        <w:rPr>
          <w:i/>
          <w:iCs/>
        </w:rPr>
        <w:t>Strasbourg – Bâle</w:t>
      </w:r>
      <w:r w:rsidRPr="005947BD">
        <w:t xml:space="preserve"> en direction de </w:t>
      </w:r>
      <w:r w:rsidRPr="005947BD">
        <w:rPr>
          <w:i/>
          <w:iCs/>
        </w:rPr>
        <w:t xml:space="preserve">Mulhouse-Ville </w:t>
      </w:r>
      <w:r w:rsidRPr="005947BD">
        <w:t>et de la Suisse.</w:t>
      </w:r>
    </w:p>
    <w:p w14:paraId="1A783EF3" w14:textId="77777777" w:rsidR="005947BD" w:rsidRPr="005947BD" w:rsidRDefault="005947BD" w:rsidP="005947BD">
      <w:pPr>
        <w:rPr>
          <w:b/>
          <w:bCs/>
        </w:rPr>
      </w:pPr>
      <w:r w:rsidRPr="005947BD">
        <w:rPr>
          <w:b/>
          <w:bCs/>
        </w:rPr>
        <w:lastRenderedPageBreak/>
        <w:t xml:space="preserve">Dans cette configuration, les TGV à destination de </w:t>
      </w:r>
      <w:r w:rsidRPr="005947BD">
        <w:rPr>
          <w:b/>
          <w:bCs/>
          <w:i/>
          <w:iCs/>
        </w:rPr>
        <w:t>Mulhouse-Ville</w:t>
      </w:r>
      <w:r w:rsidRPr="005947BD">
        <w:rPr>
          <w:b/>
          <w:bCs/>
        </w:rPr>
        <w:t xml:space="preserve"> ou de la Suisse ne desserviraient pas la gare </w:t>
      </w:r>
      <w:r w:rsidRPr="005947BD">
        <w:rPr>
          <w:b/>
          <w:bCs/>
          <w:i/>
          <w:iCs/>
        </w:rPr>
        <w:t>Mulhouse-Lutterbach TGV</w:t>
      </w:r>
      <w:r w:rsidRPr="005947BD">
        <w:rPr>
          <w:b/>
          <w:bCs/>
        </w:rPr>
        <w:t>.</w:t>
      </w:r>
    </w:p>
    <w:p w14:paraId="12139D3D" w14:textId="77777777" w:rsidR="005947BD" w:rsidRPr="005947BD" w:rsidRDefault="005947BD" w:rsidP="007867E7">
      <w:pPr>
        <w:pStyle w:val="Titre2"/>
      </w:pPr>
      <w:r w:rsidRPr="005947BD">
        <w:t>4. Nouvelle ligne tram-train Mulhouse – Guebwiller</w:t>
      </w:r>
    </w:p>
    <w:p w14:paraId="1583E00A" w14:textId="77777777" w:rsidR="005947BD" w:rsidRPr="005947BD" w:rsidRDefault="005947BD" w:rsidP="005947BD">
      <w:r w:rsidRPr="005947BD">
        <w:t xml:space="preserve">Le projet prévoit la création d'une ligne tram-train reliant </w:t>
      </w:r>
      <w:r w:rsidRPr="005947BD">
        <w:rPr>
          <w:i/>
          <w:iCs/>
        </w:rPr>
        <w:t>Mulhouse</w:t>
      </w:r>
      <w:r w:rsidRPr="005947BD">
        <w:t xml:space="preserve"> à </w:t>
      </w:r>
      <w:r w:rsidRPr="005947BD">
        <w:rPr>
          <w:i/>
          <w:iCs/>
        </w:rPr>
        <w:t>Guebwiller</w:t>
      </w:r>
      <w:r w:rsidRPr="005947BD">
        <w:t>, permettant de reconnecter la vallée au réseau ferroviaire.</w:t>
      </w:r>
    </w:p>
    <w:p w14:paraId="7F369FEB" w14:textId="77777777" w:rsidR="005947BD" w:rsidRPr="005947BD" w:rsidRDefault="005947BD" w:rsidP="009B2ECA">
      <w:pPr>
        <w:pStyle w:val="Titre3"/>
      </w:pPr>
      <w:r w:rsidRPr="005947BD">
        <w:t>Infrastructure</w:t>
      </w:r>
    </w:p>
    <w:p w14:paraId="0D504888" w14:textId="77777777" w:rsidR="009B2ECA" w:rsidRDefault="009B2ECA" w:rsidP="005947BD"/>
    <w:p w14:paraId="7936753C" w14:textId="1981380F" w:rsidR="005947BD" w:rsidRPr="005947BD" w:rsidRDefault="005947BD" w:rsidP="005947BD">
      <w:r w:rsidRPr="005947BD">
        <w:t>Une grande partie du tracé réutiliserait d'anciennes lignes ferroviaires abandonnées</w:t>
      </w:r>
    </w:p>
    <w:p w14:paraId="393C6DC4" w14:textId="46F8A9BA" w:rsidR="005947BD" w:rsidRPr="005947BD" w:rsidRDefault="00423129" w:rsidP="005947BD">
      <w:pPr>
        <w:numPr>
          <w:ilvl w:val="0"/>
          <w:numId w:val="9"/>
        </w:numPr>
      </w:pPr>
      <w:r>
        <w:t>Entre</w:t>
      </w:r>
      <w:r w:rsidR="005947BD" w:rsidRPr="005947BD">
        <w:t xml:space="preserve"> </w:t>
      </w:r>
      <w:r w:rsidR="005947BD" w:rsidRPr="005947BD">
        <w:rPr>
          <w:i/>
          <w:iCs/>
        </w:rPr>
        <w:t>Richwiller</w:t>
      </w:r>
      <w:r w:rsidR="005947BD" w:rsidRPr="005947BD">
        <w:t xml:space="preserve"> et </w:t>
      </w:r>
      <w:r w:rsidR="005947BD" w:rsidRPr="005947BD">
        <w:rPr>
          <w:i/>
          <w:iCs/>
        </w:rPr>
        <w:t>Bollwiller</w:t>
      </w:r>
      <w:r>
        <w:t>, la ligne s</w:t>
      </w:r>
      <w:r w:rsidRPr="005947BD">
        <w:t>ituée à l'</w:t>
      </w:r>
      <w:r>
        <w:t>E</w:t>
      </w:r>
      <w:r w:rsidRPr="005947BD">
        <w:t xml:space="preserve">st de la ligne </w:t>
      </w:r>
      <w:r w:rsidRPr="005947BD">
        <w:rPr>
          <w:i/>
          <w:iCs/>
        </w:rPr>
        <w:t>Strasbourg – Bâle</w:t>
      </w:r>
      <w:r w:rsidRPr="005947BD">
        <w:t xml:space="preserve"> </w:t>
      </w:r>
      <w:r w:rsidR="00CA383F">
        <w:t>(ancienne ligne de potasse)</w:t>
      </w:r>
    </w:p>
    <w:p w14:paraId="4E28FFE3" w14:textId="77777777" w:rsidR="00423129" w:rsidRPr="00C63F38" w:rsidRDefault="00423129" w:rsidP="005947BD">
      <w:pPr>
        <w:numPr>
          <w:ilvl w:val="0"/>
          <w:numId w:val="9"/>
        </w:numPr>
        <w:rPr>
          <w:i/>
          <w:iCs/>
        </w:rPr>
      </w:pPr>
      <w:r>
        <w:t>E</w:t>
      </w:r>
      <w:r w:rsidRPr="005947BD">
        <w:t xml:space="preserve">ntre </w:t>
      </w:r>
      <w:r w:rsidRPr="005947BD">
        <w:rPr>
          <w:i/>
          <w:iCs/>
        </w:rPr>
        <w:t>Bollwiller</w:t>
      </w:r>
      <w:r w:rsidRPr="005947BD">
        <w:t xml:space="preserve"> et </w:t>
      </w:r>
      <w:r w:rsidRPr="005947BD">
        <w:rPr>
          <w:i/>
          <w:iCs/>
        </w:rPr>
        <w:t>Guebwiller</w:t>
      </w:r>
      <w:r>
        <w:t xml:space="preserve">, l’ancienne ligne </w:t>
      </w:r>
      <w:r w:rsidRPr="00C63F38">
        <w:rPr>
          <w:i/>
          <w:iCs/>
        </w:rPr>
        <w:t>Bollwiller – Guebwiller</w:t>
      </w:r>
    </w:p>
    <w:p w14:paraId="4895F7E9" w14:textId="77777777" w:rsidR="00423129" w:rsidRDefault="00423129" w:rsidP="00423129"/>
    <w:p w14:paraId="1DD700E5" w14:textId="1A1A9F8F" w:rsidR="005947BD" w:rsidRPr="005947BD" w:rsidRDefault="005947BD" w:rsidP="00423129">
      <w:r w:rsidRPr="005947BD">
        <w:t>La réutilisation de ce</w:t>
      </w:r>
      <w:r w:rsidR="00423129">
        <w:t>s</w:t>
      </w:r>
      <w:r w:rsidRPr="005947BD">
        <w:t xml:space="preserve"> infrastructure</w:t>
      </w:r>
      <w:r w:rsidR="00423129">
        <w:t>s</w:t>
      </w:r>
      <w:r w:rsidRPr="005947BD">
        <w:t xml:space="preserve"> </w:t>
      </w:r>
      <w:r w:rsidR="008B378D" w:rsidRPr="005947BD">
        <w:t>permettrai</w:t>
      </w:r>
      <w:r w:rsidR="008B378D">
        <w:t>t</w:t>
      </w:r>
      <w:r w:rsidRPr="005947BD">
        <w:t xml:space="preserve"> de l</w:t>
      </w:r>
      <w:r w:rsidR="008B378D">
        <w:t>argement l</w:t>
      </w:r>
      <w:r w:rsidRPr="005947BD">
        <w:t>imiter les coûts de construction et de valoriser une plateforme ferroviaire existante.</w:t>
      </w:r>
    </w:p>
    <w:p w14:paraId="5C4A11DA" w14:textId="366D44F3" w:rsidR="005947BD" w:rsidRPr="005947BD" w:rsidRDefault="005947BD" w:rsidP="005947BD">
      <w:r w:rsidRPr="005947BD">
        <w:t xml:space="preserve">Deux sauts-de-mouton </w:t>
      </w:r>
      <w:r w:rsidR="008B378D">
        <w:t xml:space="preserve">avec la ligne Strasbourg – Bâle </w:t>
      </w:r>
      <w:r w:rsidRPr="005947BD">
        <w:t xml:space="preserve">seraient </w:t>
      </w:r>
      <w:r w:rsidR="008B378D">
        <w:t xml:space="preserve">néanmoins </w:t>
      </w:r>
      <w:r w:rsidRPr="005947BD">
        <w:t>nécessaires :</w:t>
      </w:r>
    </w:p>
    <w:p w14:paraId="209BCF09" w14:textId="77777777" w:rsidR="005947BD" w:rsidRPr="005947BD" w:rsidRDefault="005947BD" w:rsidP="005947BD">
      <w:pPr>
        <w:numPr>
          <w:ilvl w:val="0"/>
          <w:numId w:val="10"/>
        </w:numPr>
        <w:rPr>
          <w:i/>
          <w:iCs/>
        </w:rPr>
      </w:pPr>
      <w:r w:rsidRPr="005947BD">
        <w:t xml:space="preserve">À la sortie de </w:t>
      </w:r>
      <w:r w:rsidRPr="005947BD">
        <w:rPr>
          <w:i/>
          <w:iCs/>
        </w:rPr>
        <w:t>Mulhouse-Lutterbach TGV</w:t>
      </w:r>
    </w:p>
    <w:p w14:paraId="146242E5" w14:textId="03E352FD" w:rsidR="005947BD" w:rsidRPr="005947BD" w:rsidRDefault="005947BD" w:rsidP="005947BD">
      <w:pPr>
        <w:numPr>
          <w:ilvl w:val="0"/>
          <w:numId w:val="10"/>
        </w:numPr>
      </w:pPr>
      <w:r w:rsidRPr="005947BD">
        <w:t xml:space="preserve">Après </w:t>
      </w:r>
      <w:r w:rsidRPr="005947BD">
        <w:rPr>
          <w:i/>
          <w:iCs/>
        </w:rPr>
        <w:t>Bollwiller</w:t>
      </w:r>
      <w:r w:rsidRPr="005947BD">
        <w:t xml:space="preserve"> pour rejoindre </w:t>
      </w:r>
      <w:r w:rsidRPr="005947BD">
        <w:rPr>
          <w:i/>
          <w:iCs/>
        </w:rPr>
        <w:t>Guebwiller</w:t>
      </w:r>
    </w:p>
    <w:p w14:paraId="18AD0EA1" w14:textId="63920045" w:rsidR="005947BD" w:rsidRPr="005947BD" w:rsidRDefault="005947BD" w:rsidP="005947BD">
      <w:r w:rsidRPr="005947BD">
        <w:t xml:space="preserve">La ligne franchirait la RD83 entre Bollwiller et Soultz en souterrain, permettant également </w:t>
      </w:r>
      <w:r w:rsidR="009272DB">
        <w:t xml:space="preserve">d’y intégrer </w:t>
      </w:r>
      <w:r w:rsidRPr="005947BD">
        <w:t>une piste cyclable parallèle aux voies.</w:t>
      </w:r>
    </w:p>
    <w:p w14:paraId="4216FC3F" w14:textId="77777777" w:rsidR="005947BD" w:rsidRPr="005947BD" w:rsidRDefault="005947BD" w:rsidP="009272DB">
      <w:pPr>
        <w:pStyle w:val="Titre3"/>
      </w:pPr>
      <w:r w:rsidRPr="005947BD">
        <w:t>Configuration de la ligne</w:t>
      </w:r>
    </w:p>
    <w:p w14:paraId="06D7DADA" w14:textId="37DFF683" w:rsidR="005947BD" w:rsidRPr="005947BD" w:rsidRDefault="005947BD" w:rsidP="005947BD">
      <w:pPr>
        <w:numPr>
          <w:ilvl w:val="0"/>
          <w:numId w:val="11"/>
        </w:numPr>
      </w:pPr>
      <w:r w:rsidRPr="005947BD">
        <w:t xml:space="preserve">Voie double </w:t>
      </w:r>
      <w:r w:rsidR="009272DB">
        <w:t xml:space="preserve">(tram) </w:t>
      </w:r>
      <w:r w:rsidRPr="005947BD">
        <w:t xml:space="preserve">entre </w:t>
      </w:r>
      <w:r w:rsidRPr="005947BD">
        <w:rPr>
          <w:i/>
          <w:iCs/>
        </w:rPr>
        <w:t>Mulhouse Gare Centrale</w:t>
      </w:r>
      <w:r w:rsidRPr="005947BD">
        <w:t xml:space="preserve"> et </w:t>
      </w:r>
      <w:r w:rsidR="00C63F38" w:rsidRPr="005947BD">
        <w:rPr>
          <w:i/>
          <w:iCs/>
        </w:rPr>
        <w:t>Dornach Gare</w:t>
      </w:r>
    </w:p>
    <w:p w14:paraId="21F38822" w14:textId="77777777" w:rsidR="005947BD" w:rsidRPr="005947BD" w:rsidRDefault="005947BD" w:rsidP="005947BD">
      <w:pPr>
        <w:numPr>
          <w:ilvl w:val="0"/>
          <w:numId w:val="11"/>
        </w:numPr>
        <w:rPr>
          <w:i/>
          <w:iCs/>
        </w:rPr>
      </w:pPr>
      <w:r w:rsidRPr="005947BD">
        <w:t xml:space="preserve">Voie unique entre </w:t>
      </w:r>
      <w:r w:rsidRPr="005947BD">
        <w:rPr>
          <w:i/>
          <w:iCs/>
        </w:rPr>
        <w:t>Dornach Gare</w:t>
      </w:r>
      <w:r w:rsidRPr="005947BD">
        <w:t xml:space="preserve"> et </w:t>
      </w:r>
      <w:r w:rsidRPr="005947BD">
        <w:rPr>
          <w:i/>
          <w:iCs/>
        </w:rPr>
        <w:t>Guebwiller Heissenstein</w:t>
      </w:r>
    </w:p>
    <w:p w14:paraId="16BA36E7" w14:textId="77777777" w:rsidR="005947BD" w:rsidRPr="005947BD" w:rsidRDefault="005947BD" w:rsidP="005947BD">
      <w:pPr>
        <w:numPr>
          <w:ilvl w:val="0"/>
          <w:numId w:val="11"/>
        </w:numPr>
      </w:pPr>
      <w:r w:rsidRPr="005947BD">
        <w:t>Points de croisement prévus :</w:t>
      </w:r>
    </w:p>
    <w:p w14:paraId="00D8F864" w14:textId="77777777" w:rsidR="005947BD" w:rsidRPr="005947BD" w:rsidRDefault="005947BD" w:rsidP="005947BD">
      <w:pPr>
        <w:numPr>
          <w:ilvl w:val="1"/>
          <w:numId w:val="11"/>
        </w:numPr>
        <w:rPr>
          <w:i/>
          <w:iCs/>
        </w:rPr>
      </w:pPr>
      <w:r w:rsidRPr="005947BD">
        <w:rPr>
          <w:i/>
          <w:iCs/>
        </w:rPr>
        <w:t>Musées</w:t>
      </w:r>
    </w:p>
    <w:p w14:paraId="1EBDB7D9" w14:textId="77777777" w:rsidR="005947BD" w:rsidRPr="005947BD" w:rsidRDefault="005947BD" w:rsidP="005947BD">
      <w:pPr>
        <w:numPr>
          <w:ilvl w:val="1"/>
          <w:numId w:val="11"/>
        </w:numPr>
      </w:pPr>
      <w:proofErr w:type="gramStart"/>
      <w:r w:rsidRPr="005947BD">
        <w:t>de</w:t>
      </w:r>
      <w:proofErr w:type="gramEnd"/>
      <w:r w:rsidRPr="005947BD">
        <w:t xml:space="preserve"> </w:t>
      </w:r>
      <w:r w:rsidRPr="005947BD">
        <w:rPr>
          <w:i/>
          <w:iCs/>
        </w:rPr>
        <w:t>Lutterbach Gare</w:t>
      </w:r>
      <w:r w:rsidRPr="005947BD">
        <w:t xml:space="preserve"> à </w:t>
      </w:r>
      <w:r w:rsidRPr="005947BD">
        <w:rPr>
          <w:i/>
          <w:iCs/>
        </w:rPr>
        <w:t>Mulhouse-Lutterbach TGV</w:t>
      </w:r>
    </w:p>
    <w:p w14:paraId="6F42B70E" w14:textId="77777777" w:rsidR="005947BD" w:rsidRPr="005947BD" w:rsidRDefault="005947BD" w:rsidP="005947BD">
      <w:pPr>
        <w:numPr>
          <w:ilvl w:val="1"/>
          <w:numId w:val="11"/>
        </w:numPr>
      </w:pPr>
      <w:r w:rsidRPr="005947BD">
        <w:t xml:space="preserve">Entre </w:t>
      </w:r>
      <w:r w:rsidRPr="005947BD">
        <w:rPr>
          <w:i/>
          <w:iCs/>
        </w:rPr>
        <w:t>Richwiller</w:t>
      </w:r>
      <w:r w:rsidRPr="005947BD">
        <w:t xml:space="preserve"> et </w:t>
      </w:r>
      <w:r w:rsidRPr="005947BD">
        <w:rPr>
          <w:i/>
          <w:iCs/>
        </w:rPr>
        <w:t>Wittelsheim</w:t>
      </w:r>
    </w:p>
    <w:p w14:paraId="6D757467" w14:textId="77777777" w:rsidR="005947BD" w:rsidRPr="005947BD" w:rsidRDefault="005947BD" w:rsidP="005947BD">
      <w:pPr>
        <w:numPr>
          <w:ilvl w:val="1"/>
          <w:numId w:val="11"/>
        </w:numPr>
        <w:rPr>
          <w:i/>
          <w:iCs/>
        </w:rPr>
      </w:pPr>
      <w:r w:rsidRPr="005947BD">
        <w:rPr>
          <w:i/>
          <w:iCs/>
        </w:rPr>
        <w:t>Wittelsheim</w:t>
      </w:r>
    </w:p>
    <w:p w14:paraId="4DFF939F" w14:textId="77777777" w:rsidR="005947BD" w:rsidRPr="005947BD" w:rsidRDefault="005947BD" w:rsidP="005947BD">
      <w:pPr>
        <w:numPr>
          <w:ilvl w:val="1"/>
          <w:numId w:val="11"/>
        </w:numPr>
        <w:rPr>
          <w:i/>
          <w:iCs/>
        </w:rPr>
      </w:pPr>
      <w:r w:rsidRPr="005947BD">
        <w:rPr>
          <w:i/>
          <w:iCs/>
        </w:rPr>
        <w:t>Bollwiller</w:t>
      </w:r>
    </w:p>
    <w:p w14:paraId="60CF0C82" w14:textId="77777777" w:rsidR="005947BD" w:rsidRPr="005947BD" w:rsidRDefault="005947BD" w:rsidP="005947BD">
      <w:pPr>
        <w:numPr>
          <w:ilvl w:val="1"/>
          <w:numId w:val="11"/>
        </w:numPr>
        <w:rPr>
          <w:i/>
          <w:iCs/>
        </w:rPr>
      </w:pPr>
      <w:r w:rsidRPr="005947BD">
        <w:rPr>
          <w:i/>
          <w:iCs/>
        </w:rPr>
        <w:t>Soultz Centre</w:t>
      </w:r>
    </w:p>
    <w:p w14:paraId="021FB797" w14:textId="77777777" w:rsidR="005947BD" w:rsidRPr="005947BD" w:rsidRDefault="005947BD" w:rsidP="005947BD">
      <w:pPr>
        <w:numPr>
          <w:ilvl w:val="1"/>
          <w:numId w:val="11"/>
        </w:numPr>
        <w:rPr>
          <w:i/>
          <w:iCs/>
        </w:rPr>
      </w:pPr>
      <w:r w:rsidRPr="005947BD">
        <w:t xml:space="preserve">Entre </w:t>
      </w:r>
      <w:r w:rsidRPr="005947BD">
        <w:rPr>
          <w:i/>
          <w:iCs/>
        </w:rPr>
        <w:t>Guebwiller-Storck</w:t>
      </w:r>
      <w:r w:rsidRPr="005947BD">
        <w:t xml:space="preserve"> et </w:t>
      </w:r>
      <w:r w:rsidRPr="005947BD">
        <w:rPr>
          <w:i/>
          <w:iCs/>
        </w:rPr>
        <w:t>Guebwiller Gare</w:t>
      </w:r>
    </w:p>
    <w:p w14:paraId="15D2BF99" w14:textId="77777777" w:rsidR="005947BD" w:rsidRPr="005947BD" w:rsidRDefault="005947BD" w:rsidP="005947BD">
      <w:pPr>
        <w:numPr>
          <w:ilvl w:val="1"/>
          <w:numId w:val="11"/>
        </w:numPr>
      </w:pPr>
      <w:r w:rsidRPr="005947BD">
        <w:lastRenderedPageBreak/>
        <w:t xml:space="preserve">Terminus </w:t>
      </w:r>
      <w:r w:rsidRPr="005947BD">
        <w:rPr>
          <w:i/>
          <w:iCs/>
        </w:rPr>
        <w:t>Guebwiller Heissenstein</w:t>
      </w:r>
    </w:p>
    <w:p w14:paraId="510D1CB6" w14:textId="77777777" w:rsidR="005947BD" w:rsidRPr="005947BD" w:rsidRDefault="005947BD" w:rsidP="005947BD">
      <w:r w:rsidRPr="005947BD">
        <w:t>Ce type d'exploitation est adapté à une ligne de tram-train, permettant une fréquence régulière tout en limitant les coûts d'infrastructure.</w:t>
      </w:r>
    </w:p>
    <w:p w14:paraId="7F135193" w14:textId="77777777" w:rsidR="005947BD" w:rsidRPr="005947BD" w:rsidRDefault="005947BD" w:rsidP="00271528">
      <w:pPr>
        <w:pStyle w:val="Titre3"/>
      </w:pPr>
      <w:r w:rsidRPr="005947BD">
        <w:t>Arrêts envisagés après Lutterbach Gare</w:t>
      </w:r>
    </w:p>
    <w:p w14:paraId="232D5DFA" w14:textId="77777777" w:rsidR="005947BD" w:rsidRPr="005947BD" w:rsidRDefault="005947BD" w:rsidP="00271528">
      <w:pPr>
        <w:pStyle w:val="Titre4"/>
      </w:pPr>
      <w:r w:rsidRPr="005947BD">
        <w:t>Anciennes gares réhabilitées :</w:t>
      </w:r>
    </w:p>
    <w:p w14:paraId="1E7B171D" w14:textId="77777777" w:rsidR="005947BD" w:rsidRPr="005947BD" w:rsidRDefault="005947BD" w:rsidP="005947BD">
      <w:pPr>
        <w:numPr>
          <w:ilvl w:val="0"/>
          <w:numId w:val="12"/>
        </w:numPr>
        <w:rPr>
          <w:i/>
          <w:iCs/>
        </w:rPr>
      </w:pPr>
      <w:r w:rsidRPr="005947BD">
        <w:rPr>
          <w:i/>
          <w:iCs/>
        </w:rPr>
        <w:t>Richwiller</w:t>
      </w:r>
    </w:p>
    <w:p w14:paraId="73327E76" w14:textId="77777777" w:rsidR="005947BD" w:rsidRPr="005947BD" w:rsidRDefault="005947BD" w:rsidP="005947BD">
      <w:pPr>
        <w:numPr>
          <w:ilvl w:val="0"/>
          <w:numId w:val="12"/>
        </w:numPr>
        <w:rPr>
          <w:i/>
          <w:iCs/>
        </w:rPr>
      </w:pPr>
      <w:r w:rsidRPr="005947BD">
        <w:rPr>
          <w:i/>
          <w:iCs/>
        </w:rPr>
        <w:t>Wittelsheim</w:t>
      </w:r>
    </w:p>
    <w:p w14:paraId="732A6748" w14:textId="77777777" w:rsidR="005947BD" w:rsidRPr="005947BD" w:rsidRDefault="005947BD" w:rsidP="005947BD">
      <w:pPr>
        <w:numPr>
          <w:ilvl w:val="0"/>
          <w:numId w:val="12"/>
        </w:numPr>
        <w:rPr>
          <w:i/>
          <w:iCs/>
        </w:rPr>
      </w:pPr>
      <w:r w:rsidRPr="005947BD">
        <w:rPr>
          <w:i/>
          <w:iCs/>
        </w:rPr>
        <w:t>Guebwiller Gare</w:t>
      </w:r>
    </w:p>
    <w:p w14:paraId="3CC91D15" w14:textId="77777777" w:rsidR="005947BD" w:rsidRPr="005947BD" w:rsidRDefault="005947BD" w:rsidP="00271528">
      <w:pPr>
        <w:pStyle w:val="Titre4"/>
      </w:pPr>
      <w:r w:rsidRPr="005947BD">
        <w:t>Gares existantes réhabilitées :</w:t>
      </w:r>
    </w:p>
    <w:p w14:paraId="0A6D8613" w14:textId="77777777" w:rsidR="005947BD" w:rsidRPr="005947BD" w:rsidRDefault="005947BD" w:rsidP="005947BD">
      <w:pPr>
        <w:numPr>
          <w:ilvl w:val="0"/>
          <w:numId w:val="13"/>
        </w:numPr>
        <w:rPr>
          <w:i/>
          <w:iCs/>
        </w:rPr>
      </w:pPr>
      <w:r w:rsidRPr="005947BD">
        <w:rPr>
          <w:i/>
          <w:iCs/>
        </w:rPr>
        <w:t>Staffelfelden</w:t>
      </w:r>
    </w:p>
    <w:p w14:paraId="26BD3968" w14:textId="77777777" w:rsidR="005947BD" w:rsidRPr="005947BD" w:rsidRDefault="005947BD" w:rsidP="005947BD">
      <w:pPr>
        <w:numPr>
          <w:ilvl w:val="0"/>
          <w:numId w:val="13"/>
        </w:numPr>
      </w:pPr>
      <w:r w:rsidRPr="005947BD">
        <w:rPr>
          <w:i/>
          <w:iCs/>
        </w:rPr>
        <w:t>Bollwiller</w:t>
      </w:r>
    </w:p>
    <w:p w14:paraId="44500E97" w14:textId="77777777" w:rsidR="005947BD" w:rsidRPr="005947BD" w:rsidRDefault="005947BD" w:rsidP="00271528">
      <w:pPr>
        <w:pStyle w:val="Titre4"/>
      </w:pPr>
      <w:r w:rsidRPr="005947BD">
        <w:t>Nouvelles gares :</w:t>
      </w:r>
    </w:p>
    <w:p w14:paraId="4E4C9F74" w14:textId="77777777" w:rsidR="005947BD" w:rsidRPr="005947BD" w:rsidRDefault="005947BD" w:rsidP="005947BD">
      <w:pPr>
        <w:numPr>
          <w:ilvl w:val="0"/>
          <w:numId w:val="14"/>
        </w:numPr>
        <w:rPr>
          <w:i/>
          <w:iCs/>
        </w:rPr>
      </w:pPr>
      <w:r w:rsidRPr="005947BD">
        <w:rPr>
          <w:i/>
          <w:iCs/>
        </w:rPr>
        <w:t>Soultz Nouveau-Monde</w:t>
      </w:r>
    </w:p>
    <w:p w14:paraId="6C8E14DB" w14:textId="77777777" w:rsidR="005947BD" w:rsidRPr="005947BD" w:rsidRDefault="005947BD" w:rsidP="005947BD">
      <w:pPr>
        <w:numPr>
          <w:ilvl w:val="0"/>
          <w:numId w:val="14"/>
        </w:numPr>
        <w:rPr>
          <w:i/>
          <w:iCs/>
        </w:rPr>
      </w:pPr>
      <w:r w:rsidRPr="005947BD">
        <w:rPr>
          <w:i/>
          <w:iCs/>
        </w:rPr>
        <w:t>Soultz Zone Industrielle</w:t>
      </w:r>
    </w:p>
    <w:p w14:paraId="21C30F18" w14:textId="77777777" w:rsidR="005947BD" w:rsidRPr="005947BD" w:rsidRDefault="005947BD" w:rsidP="005947BD">
      <w:pPr>
        <w:numPr>
          <w:ilvl w:val="0"/>
          <w:numId w:val="14"/>
        </w:numPr>
        <w:rPr>
          <w:i/>
          <w:iCs/>
        </w:rPr>
      </w:pPr>
      <w:r w:rsidRPr="005947BD">
        <w:rPr>
          <w:i/>
          <w:iCs/>
        </w:rPr>
        <w:t>Soultz Centre</w:t>
      </w:r>
    </w:p>
    <w:p w14:paraId="5326D72C" w14:textId="77777777" w:rsidR="005947BD" w:rsidRPr="005947BD" w:rsidRDefault="005947BD" w:rsidP="005947BD">
      <w:pPr>
        <w:numPr>
          <w:ilvl w:val="0"/>
          <w:numId w:val="14"/>
        </w:numPr>
        <w:rPr>
          <w:i/>
          <w:iCs/>
        </w:rPr>
      </w:pPr>
      <w:r w:rsidRPr="005947BD">
        <w:rPr>
          <w:i/>
          <w:iCs/>
        </w:rPr>
        <w:t>Guebwiller – Storck</w:t>
      </w:r>
    </w:p>
    <w:p w14:paraId="14198974" w14:textId="77777777" w:rsidR="005947BD" w:rsidRPr="005947BD" w:rsidRDefault="005947BD" w:rsidP="005947BD">
      <w:pPr>
        <w:numPr>
          <w:ilvl w:val="0"/>
          <w:numId w:val="14"/>
        </w:numPr>
        <w:rPr>
          <w:i/>
          <w:iCs/>
        </w:rPr>
      </w:pPr>
      <w:r w:rsidRPr="005947BD">
        <w:rPr>
          <w:i/>
          <w:iCs/>
        </w:rPr>
        <w:t>Guebwiller Centre</w:t>
      </w:r>
    </w:p>
    <w:p w14:paraId="32BAF225" w14:textId="77777777" w:rsidR="005947BD" w:rsidRPr="005947BD" w:rsidRDefault="005947BD" w:rsidP="005947BD">
      <w:pPr>
        <w:numPr>
          <w:ilvl w:val="0"/>
          <w:numId w:val="14"/>
        </w:numPr>
        <w:rPr>
          <w:i/>
          <w:iCs/>
        </w:rPr>
      </w:pPr>
      <w:r w:rsidRPr="005947BD">
        <w:rPr>
          <w:i/>
          <w:iCs/>
        </w:rPr>
        <w:t>Guebwiller Heissenstein</w:t>
      </w:r>
    </w:p>
    <w:p w14:paraId="48E84876" w14:textId="77777777" w:rsidR="005947BD" w:rsidRPr="005947BD" w:rsidRDefault="005947BD" w:rsidP="005947BD">
      <w:r w:rsidRPr="005947BD">
        <w:t xml:space="preserve">Cette ligne permettrait de desservir directement plusieurs communes aujourd'hui dépendantes de la voiture, en améliorant leur accès à </w:t>
      </w:r>
      <w:r w:rsidRPr="005947BD">
        <w:rPr>
          <w:i/>
          <w:iCs/>
        </w:rPr>
        <w:t>Mulhouse</w:t>
      </w:r>
      <w:r w:rsidRPr="005947BD">
        <w:t xml:space="preserve"> et au réseau ferroviaire.</w:t>
      </w:r>
    </w:p>
    <w:p w14:paraId="1230BA9A" w14:textId="77777777" w:rsidR="005947BD" w:rsidRPr="005947BD" w:rsidRDefault="005947BD" w:rsidP="005947BD">
      <w:r w:rsidRPr="005947BD">
        <w:t xml:space="preserve">Elle contribuerait aussi à réduire la pression sur les gares de rabattement, notamment à </w:t>
      </w:r>
      <w:r w:rsidRPr="005947BD">
        <w:rPr>
          <w:i/>
          <w:iCs/>
        </w:rPr>
        <w:t>Bollwiller</w:t>
      </w:r>
      <w:r w:rsidRPr="005947BD">
        <w:t>, où le stationnement est fréquemment saturé dès le matin malgré la récente extension de son parking.</w:t>
      </w:r>
    </w:p>
    <w:p w14:paraId="7273505A" w14:textId="77777777" w:rsidR="005947BD" w:rsidRPr="005947BD" w:rsidRDefault="005947BD" w:rsidP="00271528">
      <w:pPr>
        <w:pStyle w:val="Titre2"/>
      </w:pPr>
      <w:r w:rsidRPr="005947BD">
        <w:t>5. Réseaux</w:t>
      </w:r>
    </w:p>
    <w:p w14:paraId="4CDE858E" w14:textId="77777777" w:rsidR="005947BD" w:rsidRPr="005947BD" w:rsidRDefault="005947BD" w:rsidP="004D07EE">
      <w:pPr>
        <w:pStyle w:val="Titre3"/>
      </w:pPr>
      <w:r w:rsidRPr="005947BD">
        <w:t>Prolongement possible du tram 3</w:t>
      </w:r>
    </w:p>
    <w:p w14:paraId="0FB671FB" w14:textId="77777777" w:rsidR="005947BD" w:rsidRPr="005947BD" w:rsidRDefault="005947BD" w:rsidP="005947BD">
      <w:r w:rsidRPr="005947BD">
        <w:t xml:space="preserve">Le projet permettrait également le prolongement de la ligne 3 du tramway de </w:t>
      </w:r>
      <w:r w:rsidRPr="005947BD">
        <w:rPr>
          <w:i/>
          <w:iCs/>
        </w:rPr>
        <w:t>Mulhouse</w:t>
      </w:r>
      <w:r w:rsidRPr="005947BD">
        <w:t xml:space="preserve"> jusqu’à la gare </w:t>
      </w:r>
      <w:r w:rsidRPr="005947BD">
        <w:rPr>
          <w:i/>
          <w:iCs/>
        </w:rPr>
        <w:t>Mulhouse-Lutterbach TGV</w:t>
      </w:r>
      <w:r w:rsidRPr="005947BD">
        <w:t>, où elle ferait terminus au niveau des quais hauts.</w:t>
      </w:r>
    </w:p>
    <w:p w14:paraId="653F520B" w14:textId="77777777" w:rsidR="005947BD" w:rsidRPr="005947BD" w:rsidRDefault="005947BD" w:rsidP="005947BD">
      <w:r w:rsidRPr="005947BD">
        <w:t xml:space="preserve">Cette extension permettrait une liaison directe entre la gare centrale de </w:t>
      </w:r>
      <w:r w:rsidRPr="005947BD">
        <w:rPr>
          <w:i/>
          <w:iCs/>
        </w:rPr>
        <w:t>Mulhouse</w:t>
      </w:r>
      <w:r w:rsidRPr="005947BD">
        <w:t xml:space="preserve"> et la gare TGV, sans rupture de charge, et renforcerait le rôle de la gare comme pôle multimodal.</w:t>
      </w:r>
    </w:p>
    <w:p w14:paraId="493B621D" w14:textId="77777777" w:rsidR="005947BD" w:rsidRPr="005947BD" w:rsidRDefault="005947BD" w:rsidP="001B4BD4">
      <w:pPr>
        <w:pStyle w:val="Titre3"/>
      </w:pPr>
      <w:r w:rsidRPr="005947BD">
        <w:lastRenderedPageBreak/>
        <w:t>Exploitation du réseau</w:t>
      </w:r>
    </w:p>
    <w:p w14:paraId="062FBE84" w14:textId="77777777" w:rsidR="005947BD" w:rsidRPr="005947BD" w:rsidRDefault="005947BD" w:rsidP="005947BD">
      <w:r w:rsidRPr="005947BD">
        <w:t>Cette section présente une hypothèse de fonctionnement du réseau après réalisation du projet.</w:t>
      </w:r>
    </w:p>
    <w:p w14:paraId="70AC8878" w14:textId="77777777" w:rsidR="005947BD" w:rsidRPr="005947BD" w:rsidRDefault="005947BD" w:rsidP="005947BD">
      <w:r w:rsidRPr="005947BD">
        <w:t xml:space="preserve">Les fréquences proposées sont indicatives et ne prennent pas en compte l'ensemble des contraintes techniques réelles (capacité du réseau, matériel roulant, signalisation, exploitation urbaine), mais visent à illustrer le potentiel offert par la nouvelle gare </w:t>
      </w:r>
      <w:r w:rsidRPr="005947BD">
        <w:rPr>
          <w:i/>
          <w:iCs/>
        </w:rPr>
        <w:t>Mulhouse-Lutterbach TGV</w:t>
      </w:r>
      <w:r w:rsidRPr="005947BD">
        <w:t xml:space="preserve"> et par la création de la ligne </w:t>
      </w:r>
      <w:r w:rsidRPr="005947BD">
        <w:rPr>
          <w:i/>
          <w:iCs/>
        </w:rPr>
        <w:t>Mulhouse – Guebwiller</w:t>
      </w:r>
      <w:r w:rsidRPr="005947BD">
        <w:t>.</w:t>
      </w:r>
    </w:p>
    <w:p w14:paraId="25FC5E7A" w14:textId="77777777" w:rsidR="005947BD" w:rsidRPr="005947BD" w:rsidRDefault="005947BD" w:rsidP="001B4BD4">
      <w:pPr>
        <w:pStyle w:val="Titre4"/>
      </w:pPr>
      <w:r w:rsidRPr="005947BD">
        <w:t>Tram-train Mulhouse – Thann</w:t>
      </w:r>
    </w:p>
    <w:p w14:paraId="5DC143F6" w14:textId="77777777" w:rsidR="005947BD" w:rsidRPr="005947BD" w:rsidRDefault="005947BD" w:rsidP="005947BD">
      <w:r w:rsidRPr="005947BD">
        <w:t>La ligne desservirait une nouvelle station :</w:t>
      </w:r>
    </w:p>
    <w:p w14:paraId="5A5925CF" w14:textId="77777777" w:rsidR="005947BD" w:rsidRPr="005947BD" w:rsidRDefault="005947BD" w:rsidP="005947BD">
      <w:r w:rsidRPr="005947BD">
        <w:rPr>
          <w:b/>
          <w:bCs/>
        </w:rPr>
        <w:t>Mulhouse-Lutterbach TGV</w:t>
      </w:r>
      <w:r w:rsidRPr="005947BD">
        <w:t> (quais bas)</w:t>
      </w:r>
      <w:r w:rsidRPr="005947BD">
        <w:br/>
        <w:t xml:space="preserve">Entre </w:t>
      </w:r>
      <w:r w:rsidRPr="005947BD">
        <w:rPr>
          <w:i/>
          <w:iCs/>
        </w:rPr>
        <w:t>Lutterbach Gare</w:t>
      </w:r>
      <w:r w:rsidRPr="005947BD">
        <w:t xml:space="preserve"> et </w:t>
      </w:r>
      <w:proofErr w:type="spellStart"/>
      <w:r w:rsidRPr="005947BD">
        <w:rPr>
          <w:i/>
          <w:iCs/>
        </w:rPr>
        <w:t>Graffenwald</w:t>
      </w:r>
      <w:proofErr w:type="spellEnd"/>
      <w:r w:rsidRPr="005947BD">
        <w:t>.</w:t>
      </w:r>
    </w:p>
    <w:p w14:paraId="290C5031" w14:textId="77777777" w:rsidR="005947BD" w:rsidRPr="005947BD" w:rsidRDefault="005947BD" w:rsidP="005947BD">
      <w:r w:rsidRPr="005947BD">
        <w:t>Cette nouvelle station permettrait aux habitants de la vallée de la Thur de rejoindre directement la gare TGV par tram-train, sans devoir transiter par Mulhouse-Ville.</w:t>
      </w:r>
    </w:p>
    <w:p w14:paraId="586D210B" w14:textId="77777777" w:rsidR="005947BD" w:rsidRPr="005947BD" w:rsidRDefault="005947BD" w:rsidP="005947BD">
      <w:pPr>
        <w:numPr>
          <w:ilvl w:val="0"/>
          <w:numId w:val="15"/>
        </w:numPr>
        <w:rPr>
          <w:i/>
          <w:iCs/>
        </w:rPr>
      </w:pPr>
      <w:r w:rsidRPr="005947BD">
        <w:rPr>
          <w:i/>
          <w:iCs/>
        </w:rPr>
        <w:t>Mulhouse Gare Centrale</w:t>
      </w:r>
    </w:p>
    <w:p w14:paraId="6D999A81" w14:textId="77777777" w:rsidR="005947BD" w:rsidRPr="005947BD" w:rsidRDefault="005947BD" w:rsidP="005947BD">
      <w:pPr>
        <w:numPr>
          <w:ilvl w:val="0"/>
          <w:numId w:val="15"/>
        </w:numPr>
        <w:rPr>
          <w:i/>
          <w:iCs/>
        </w:rPr>
      </w:pPr>
      <w:r w:rsidRPr="005947BD">
        <w:rPr>
          <w:i/>
          <w:iCs/>
        </w:rPr>
        <w:t>République</w:t>
      </w:r>
    </w:p>
    <w:p w14:paraId="38C93C34" w14:textId="77777777" w:rsidR="005947BD" w:rsidRPr="005947BD" w:rsidRDefault="005947BD" w:rsidP="005947BD">
      <w:pPr>
        <w:numPr>
          <w:ilvl w:val="0"/>
          <w:numId w:val="15"/>
        </w:numPr>
        <w:rPr>
          <w:i/>
          <w:iCs/>
        </w:rPr>
      </w:pPr>
      <w:r w:rsidRPr="005947BD">
        <w:rPr>
          <w:i/>
          <w:iCs/>
        </w:rPr>
        <w:t>Porte Jeune</w:t>
      </w:r>
    </w:p>
    <w:p w14:paraId="1B175BC1" w14:textId="77777777" w:rsidR="005947BD" w:rsidRPr="005947BD" w:rsidRDefault="005947BD" w:rsidP="005947BD">
      <w:pPr>
        <w:numPr>
          <w:ilvl w:val="0"/>
          <w:numId w:val="15"/>
        </w:numPr>
        <w:rPr>
          <w:i/>
          <w:iCs/>
        </w:rPr>
      </w:pPr>
      <w:r w:rsidRPr="005947BD">
        <w:rPr>
          <w:i/>
          <w:iCs/>
        </w:rPr>
        <w:t>Mairie</w:t>
      </w:r>
    </w:p>
    <w:p w14:paraId="6A27ABD0" w14:textId="77777777" w:rsidR="005947BD" w:rsidRPr="005947BD" w:rsidRDefault="005947BD" w:rsidP="005947BD">
      <w:pPr>
        <w:numPr>
          <w:ilvl w:val="0"/>
          <w:numId w:val="15"/>
        </w:numPr>
        <w:rPr>
          <w:i/>
          <w:iCs/>
        </w:rPr>
      </w:pPr>
      <w:r w:rsidRPr="005947BD">
        <w:rPr>
          <w:i/>
          <w:iCs/>
        </w:rPr>
        <w:t>Porte Haute</w:t>
      </w:r>
    </w:p>
    <w:p w14:paraId="0EF74D51" w14:textId="77777777" w:rsidR="005947BD" w:rsidRPr="005947BD" w:rsidRDefault="005947BD" w:rsidP="005947BD">
      <w:pPr>
        <w:numPr>
          <w:ilvl w:val="0"/>
          <w:numId w:val="15"/>
        </w:numPr>
        <w:rPr>
          <w:i/>
          <w:iCs/>
        </w:rPr>
      </w:pPr>
      <w:r w:rsidRPr="005947BD">
        <w:rPr>
          <w:i/>
          <w:iCs/>
        </w:rPr>
        <w:t>Tour Nessel</w:t>
      </w:r>
    </w:p>
    <w:p w14:paraId="405DCE7A" w14:textId="77777777" w:rsidR="005947BD" w:rsidRPr="005947BD" w:rsidRDefault="005947BD" w:rsidP="005947BD">
      <w:pPr>
        <w:numPr>
          <w:ilvl w:val="0"/>
          <w:numId w:val="15"/>
        </w:numPr>
        <w:rPr>
          <w:i/>
          <w:iCs/>
        </w:rPr>
      </w:pPr>
      <w:r w:rsidRPr="005947BD">
        <w:rPr>
          <w:i/>
          <w:iCs/>
        </w:rPr>
        <w:t>Daguerre</w:t>
      </w:r>
    </w:p>
    <w:p w14:paraId="69C7050B" w14:textId="77777777" w:rsidR="005947BD" w:rsidRPr="005947BD" w:rsidRDefault="005947BD" w:rsidP="005947BD">
      <w:pPr>
        <w:numPr>
          <w:ilvl w:val="0"/>
          <w:numId w:val="15"/>
        </w:numPr>
        <w:rPr>
          <w:i/>
          <w:iCs/>
        </w:rPr>
      </w:pPr>
      <w:proofErr w:type="spellStart"/>
      <w:r w:rsidRPr="005947BD">
        <w:rPr>
          <w:i/>
          <w:iCs/>
        </w:rPr>
        <w:t>Zu</w:t>
      </w:r>
      <w:proofErr w:type="spellEnd"/>
      <w:r w:rsidRPr="005947BD">
        <w:rPr>
          <w:i/>
          <w:iCs/>
        </w:rPr>
        <w:t xml:space="preserve"> Rhein</w:t>
      </w:r>
    </w:p>
    <w:p w14:paraId="13197853" w14:textId="77777777" w:rsidR="005947BD" w:rsidRPr="005947BD" w:rsidRDefault="005947BD" w:rsidP="005947BD">
      <w:pPr>
        <w:numPr>
          <w:ilvl w:val="0"/>
          <w:numId w:val="15"/>
        </w:numPr>
        <w:rPr>
          <w:i/>
          <w:iCs/>
        </w:rPr>
      </w:pPr>
      <w:r w:rsidRPr="005947BD">
        <w:rPr>
          <w:i/>
          <w:iCs/>
        </w:rPr>
        <w:t>Dornach Gare</w:t>
      </w:r>
    </w:p>
    <w:p w14:paraId="5329CF42" w14:textId="77777777" w:rsidR="005947BD" w:rsidRPr="005947BD" w:rsidRDefault="005947BD" w:rsidP="005947BD">
      <w:pPr>
        <w:numPr>
          <w:ilvl w:val="0"/>
          <w:numId w:val="15"/>
        </w:numPr>
        <w:rPr>
          <w:i/>
          <w:iCs/>
        </w:rPr>
      </w:pPr>
      <w:r w:rsidRPr="005947BD">
        <w:rPr>
          <w:i/>
          <w:iCs/>
        </w:rPr>
        <w:t>Musées</w:t>
      </w:r>
    </w:p>
    <w:p w14:paraId="0600FF48" w14:textId="77777777" w:rsidR="005947BD" w:rsidRPr="005947BD" w:rsidRDefault="005947BD" w:rsidP="005947BD">
      <w:pPr>
        <w:numPr>
          <w:ilvl w:val="0"/>
          <w:numId w:val="15"/>
        </w:numPr>
        <w:rPr>
          <w:i/>
          <w:iCs/>
        </w:rPr>
      </w:pPr>
      <w:r w:rsidRPr="005947BD">
        <w:rPr>
          <w:i/>
          <w:iCs/>
        </w:rPr>
        <w:t>Lutterbach Gare</w:t>
      </w:r>
    </w:p>
    <w:p w14:paraId="6F4E1AA3" w14:textId="77777777" w:rsidR="005947BD" w:rsidRPr="005947BD" w:rsidRDefault="005947BD" w:rsidP="005947BD">
      <w:pPr>
        <w:numPr>
          <w:ilvl w:val="0"/>
          <w:numId w:val="15"/>
        </w:numPr>
        <w:rPr>
          <w:i/>
          <w:iCs/>
        </w:rPr>
      </w:pPr>
      <w:r w:rsidRPr="005947BD">
        <w:rPr>
          <w:b/>
          <w:bCs/>
          <w:i/>
          <w:iCs/>
        </w:rPr>
        <w:t>Mulhouse-Lutterbach TGV (quais bas)</w:t>
      </w:r>
    </w:p>
    <w:p w14:paraId="2260C2DF" w14:textId="77777777" w:rsidR="005947BD" w:rsidRPr="005947BD" w:rsidRDefault="005947BD" w:rsidP="005947BD">
      <w:pPr>
        <w:numPr>
          <w:ilvl w:val="0"/>
          <w:numId w:val="15"/>
        </w:numPr>
        <w:rPr>
          <w:i/>
          <w:iCs/>
        </w:rPr>
      </w:pPr>
      <w:proofErr w:type="spellStart"/>
      <w:r w:rsidRPr="005947BD">
        <w:rPr>
          <w:i/>
          <w:iCs/>
        </w:rPr>
        <w:t>Graffenwald</w:t>
      </w:r>
      <w:proofErr w:type="spellEnd"/>
    </w:p>
    <w:p w14:paraId="7520AEF7" w14:textId="77777777" w:rsidR="005947BD" w:rsidRPr="005947BD" w:rsidRDefault="005947BD" w:rsidP="005947BD">
      <w:pPr>
        <w:numPr>
          <w:ilvl w:val="0"/>
          <w:numId w:val="15"/>
        </w:numPr>
        <w:rPr>
          <w:i/>
          <w:iCs/>
        </w:rPr>
      </w:pPr>
      <w:r w:rsidRPr="005947BD">
        <w:rPr>
          <w:i/>
          <w:iCs/>
        </w:rPr>
        <w:t>Cernay</w:t>
      </w:r>
    </w:p>
    <w:p w14:paraId="01E51E4A" w14:textId="77777777" w:rsidR="005947BD" w:rsidRPr="005947BD" w:rsidRDefault="005947BD" w:rsidP="005947BD">
      <w:pPr>
        <w:numPr>
          <w:ilvl w:val="0"/>
          <w:numId w:val="15"/>
        </w:numPr>
        <w:rPr>
          <w:i/>
          <w:iCs/>
        </w:rPr>
      </w:pPr>
      <w:r w:rsidRPr="005947BD">
        <w:rPr>
          <w:i/>
          <w:iCs/>
        </w:rPr>
        <w:t>Vieux-Thann ZI</w:t>
      </w:r>
    </w:p>
    <w:p w14:paraId="4DC7A75E" w14:textId="77777777" w:rsidR="005947BD" w:rsidRPr="005947BD" w:rsidRDefault="005947BD" w:rsidP="005947BD">
      <w:pPr>
        <w:numPr>
          <w:ilvl w:val="0"/>
          <w:numId w:val="15"/>
        </w:numPr>
        <w:rPr>
          <w:i/>
          <w:iCs/>
        </w:rPr>
      </w:pPr>
      <w:r w:rsidRPr="005947BD">
        <w:rPr>
          <w:i/>
          <w:iCs/>
        </w:rPr>
        <w:t>Vieux-Thann</w:t>
      </w:r>
    </w:p>
    <w:p w14:paraId="7F6C9A9D" w14:textId="77777777" w:rsidR="005947BD" w:rsidRPr="005947BD" w:rsidRDefault="005947BD" w:rsidP="005947BD">
      <w:pPr>
        <w:numPr>
          <w:ilvl w:val="0"/>
          <w:numId w:val="15"/>
        </w:numPr>
        <w:rPr>
          <w:i/>
          <w:iCs/>
        </w:rPr>
      </w:pPr>
      <w:r w:rsidRPr="005947BD">
        <w:rPr>
          <w:i/>
          <w:iCs/>
        </w:rPr>
        <w:t>Thann Gare</w:t>
      </w:r>
    </w:p>
    <w:p w14:paraId="0474653C" w14:textId="77777777" w:rsidR="005947BD" w:rsidRPr="005947BD" w:rsidRDefault="005947BD" w:rsidP="005947BD">
      <w:pPr>
        <w:numPr>
          <w:ilvl w:val="0"/>
          <w:numId w:val="15"/>
        </w:numPr>
        <w:rPr>
          <w:i/>
          <w:iCs/>
        </w:rPr>
      </w:pPr>
      <w:r w:rsidRPr="005947BD">
        <w:rPr>
          <w:i/>
          <w:iCs/>
        </w:rPr>
        <w:lastRenderedPageBreak/>
        <w:t>Thann Centre</w:t>
      </w:r>
    </w:p>
    <w:p w14:paraId="005C6D5E" w14:textId="77777777" w:rsidR="005947BD" w:rsidRPr="005947BD" w:rsidRDefault="005947BD" w:rsidP="005947BD">
      <w:pPr>
        <w:numPr>
          <w:ilvl w:val="0"/>
          <w:numId w:val="15"/>
        </w:numPr>
        <w:rPr>
          <w:i/>
          <w:iCs/>
        </w:rPr>
      </w:pPr>
      <w:r w:rsidRPr="005947BD">
        <w:rPr>
          <w:i/>
          <w:iCs/>
        </w:rPr>
        <w:t>Thann St-Jacques</w:t>
      </w:r>
    </w:p>
    <w:p w14:paraId="74DC55F5" w14:textId="77777777" w:rsidR="005947BD" w:rsidRPr="005947BD" w:rsidRDefault="005947BD" w:rsidP="005947BD">
      <w:r w:rsidRPr="005947BD">
        <w:t xml:space="preserve">Les quais bas seraient également utilisés par les trains </w:t>
      </w:r>
      <w:r w:rsidRPr="005947BD">
        <w:rPr>
          <w:i/>
          <w:iCs/>
        </w:rPr>
        <w:t>Mulhouse – Kruth</w:t>
      </w:r>
      <w:r w:rsidRPr="005947BD">
        <w:t>, renforçant le rôle de la gare comme point de correspondance régional.</w:t>
      </w:r>
    </w:p>
    <w:p w14:paraId="43DA9BA8" w14:textId="77777777" w:rsidR="005947BD" w:rsidRPr="005947BD" w:rsidRDefault="005947BD" w:rsidP="001B4BD4">
      <w:pPr>
        <w:pStyle w:val="Titre4"/>
      </w:pPr>
      <w:r w:rsidRPr="005947BD">
        <w:t>Tram-train Mulhouse – Guebwiller</w:t>
      </w:r>
    </w:p>
    <w:p w14:paraId="34924370" w14:textId="77777777" w:rsidR="005947BD" w:rsidRPr="005947BD" w:rsidRDefault="005947BD" w:rsidP="005947BD">
      <w:pPr>
        <w:numPr>
          <w:ilvl w:val="0"/>
          <w:numId w:val="16"/>
        </w:numPr>
        <w:rPr>
          <w:i/>
          <w:iCs/>
        </w:rPr>
      </w:pPr>
      <w:r w:rsidRPr="005947BD">
        <w:rPr>
          <w:i/>
          <w:iCs/>
        </w:rPr>
        <w:t>Mulhouse Gare Centrale</w:t>
      </w:r>
    </w:p>
    <w:p w14:paraId="6A31FD7F" w14:textId="77777777" w:rsidR="005947BD" w:rsidRPr="005947BD" w:rsidRDefault="005947BD" w:rsidP="005947BD">
      <w:pPr>
        <w:numPr>
          <w:ilvl w:val="0"/>
          <w:numId w:val="16"/>
        </w:numPr>
        <w:rPr>
          <w:i/>
          <w:iCs/>
        </w:rPr>
      </w:pPr>
      <w:r w:rsidRPr="005947BD">
        <w:rPr>
          <w:i/>
          <w:iCs/>
        </w:rPr>
        <w:t>République</w:t>
      </w:r>
    </w:p>
    <w:p w14:paraId="1AD6DADD" w14:textId="77777777" w:rsidR="005947BD" w:rsidRPr="005947BD" w:rsidRDefault="005947BD" w:rsidP="005947BD">
      <w:pPr>
        <w:numPr>
          <w:ilvl w:val="0"/>
          <w:numId w:val="16"/>
        </w:numPr>
        <w:rPr>
          <w:i/>
          <w:iCs/>
        </w:rPr>
      </w:pPr>
      <w:r w:rsidRPr="005947BD">
        <w:rPr>
          <w:i/>
          <w:iCs/>
        </w:rPr>
        <w:t>Porte Jeune</w:t>
      </w:r>
    </w:p>
    <w:p w14:paraId="3F970F13" w14:textId="77777777" w:rsidR="005947BD" w:rsidRPr="005947BD" w:rsidRDefault="005947BD" w:rsidP="005947BD">
      <w:pPr>
        <w:numPr>
          <w:ilvl w:val="0"/>
          <w:numId w:val="16"/>
        </w:numPr>
        <w:rPr>
          <w:i/>
          <w:iCs/>
        </w:rPr>
      </w:pPr>
      <w:r w:rsidRPr="005947BD">
        <w:rPr>
          <w:i/>
          <w:iCs/>
        </w:rPr>
        <w:t>Mairie</w:t>
      </w:r>
    </w:p>
    <w:p w14:paraId="212A2DFC" w14:textId="77777777" w:rsidR="005947BD" w:rsidRPr="005947BD" w:rsidRDefault="005947BD" w:rsidP="005947BD">
      <w:pPr>
        <w:numPr>
          <w:ilvl w:val="0"/>
          <w:numId w:val="16"/>
        </w:numPr>
        <w:rPr>
          <w:i/>
          <w:iCs/>
        </w:rPr>
      </w:pPr>
      <w:r w:rsidRPr="005947BD">
        <w:rPr>
          <w:i/>
          <w:iCs/>
        </w:rPr>
        <w:t>Porte Haute</w:t>
      </w:r>
    </w:p>
    <w:p w14:paraId="6A32ED78" w14:textId="77777777" w:rsidR="005947BD" w:rsidRPr="005947BD" w:rsidRDefault="005947BD" w:rsidP="005947BD">
      <w:pPr>
        <w:numPr>
          <w:ilvl w:val="0"/>
          <w:numId w:val="16"/>
        </w:numPr>
        <w:rPr>
          <w:i/>
          <w:iCs/>
        </w:rPr>
      </w:pPr>
      <w:r w:rsidRPr="005947BD">
        <w:rPr>
          <w:i/>
          <w:iCs/>
        </w:rPr>
        <w:t>Tour Nessel</w:t>
      </w:r>
    </w:p>
    <w:p w14:paraId="3ECCF507" w14:textId="77777777" w:rsidR="005947BD" w:rsidRPr="005947BD" w:rsidRDefault="005947BD" w:rsidP="005947BD">
      <w:pPr>
        <w:numPr>
          <w:ilvl w:val="0"/>
          <w:numId w:val="16"/>
        </w:numPr>
        <w:rPr>
          <w:i/>
          <w:iCs/>
        </w:rPr>
      </w:pPr>
      <w:r w:rsidRPr="005947BD">
        <w:rPr>
          <w:i/>
          <w:iCs/>
        </w:rPr>
        <w:t>Daguerre</w:t>
      </w:r>
    </w:p>
    <w:p w14:paraId="57E0DE9D" w14:textId="77777777" w:rsidR="005947BD" w:rsidRPr="005947BD" w:rsidRDefault="005947BD" w:rsidP="005947BD">
      <w:pPr>
        <w:numPr>
          <w:ilvl w:val="0"/>
          <w:numId w:val="16"/>
        </w:numPr>
        <w:rPr>
          <w:i/>
          <w:iCs/>
        </w:rPr>
      </w:pPr>
      <w:proofErr w:type="spellStart"/>
      <w:r w:rsidRPr="005947BD">
        <w:rPr>
          <w:i/>
          <w:iCs/>
        </w:rPr>
        <w:t>Zu</w:t>
      </w:r>
      <w:proofErr w:type="spellEnd"/>
      <w:r w:rsidRPr="005947BD">
        <w:rPr>
          <w:i/>
          <w:iCs/>
        </w:rPr>
        <w:t xml:space="preserve"> Rhein</w:t>
      </w:r>
    </w:p>
    <w:p w14:paraId="68C91B67" w14:textId="77777777" w:rsidR="005947BD" w:rsidRPr="005947BD" w:rsidRDefault="005947BD" w:rsidP="005947BD">
      <w:pPr>
        <w:numPr>
          <w:ilvl w:val="0"/>
          <w:numId w:val="16"/>
        </w:numPr>
        <w:rPr>
          <w:i/>
          <w:iCs/>
        </w:rPr>
      </w:pPr>
      <w:r w:rsidRPr="005947BD">
        <w:rPr>
          <w:i/>
          <w:iCs/>
        </w:rPr>
        <w:t>Dornach Gare</w:t>
      </w:r>
    </w:p>
    <w:p w14:paraId="062D2D9E" w14:textId="77777777" w:rsidR="005947BD" w:rsidRPr="005947BD" w:rsidRDefault="005947BD" w:rsidP="005947BD">
      <w:pPr>
        <w:numPr>
          <w:ilvl w:val="0"/>
          <w:numId w:val="16"/>
        </w:numPr>
        <w:rPr>
          <w:i/>
          <w:iCs/>
        </w:rPr>
      </w:pPr>
      <w:r w:rsidRPr="005947BD">
        <w:rPr>
          <w:i/>
          <w:iCs/>
        </w:rPr>
        <w:t>Musées</w:t>
      </w:r>
    </w:p>
    <w:p w14:paraId="0E3BA8CB" w14:textId="77777777" w:rsidR="005947BD" w:rsidRPr="005947BD" w:rsidRDefault="005947BD" w:rsidP="005947BD">
      <w:pPr>
        <w:numPr>
          <w:ilvl w:val="0"/>
          <w:numId w:val="16"/>
        </w:numPr>
        <w:rPr>
          <w:i/>
          <w:iCs/>
        </w:rPr>
      </w:pPr>
      <w:r w:rsidRPr="005947BD">
        <w:rPr>
          <w:i/>
          <w:iCs/>
        </w:rPr>
        <w:t>Lutterbach Gare</w:t>
      </w:r>
    </w:p>
    <w:p w14:paraId="21C73589" w14:textId="77777777" w:rsidR="005947BD" w:rsidRPr="005947BD" w:rsidRDefault="005947BD" w:rsidP="005947BD">
      <w:pPr>
        <w:numPr>
          <w:ilvl w:val="0"/>
          <w:numId w:val="16"/>
        </w:numPr>
        <w:rPr>
          <w:i/>
          <w:iCs/>
        </w:rPr>
      </w:pPr>
      <w:r w:rsidRPr="005947BD">
        <w:rPr>
          <w:b/>
          <w:bCs/>
          <w:i/>
          <w:iCs/>
        </w:rPr>
        <w:t>Mulhouse-Lutterbach TGV (quais hauts)</w:t>
      </w:r>
    </w:p>
    <w:p w14:paraId="725D8EAD" w14:textId="77777777" w:rsidR="005947BD" w:rsidRPr="005947BD" w:rsidRDefault="005947BD" w:rsidP="005947BD">
      <w:pPr>
        <w:numPr>
          <w:ilvl w:val="0"/>
          <w:numId w:val="16"/>
        </w:numPr>
        <w:rPr>
          <w:i/>
          <w:iCs/>
        </w:rPr>
      </w:pPr>
      <w:r w:rsidRPr="005947BD">
        <w:rPr>
          <w:b/>
          <w:bCs/>
          <w:i/>
          <w:iCs/>
        </w:rPr>
        <w:t>Richwiller</w:t>
      </w:r>
    </w:p>
    <w:p w14:paraId="0A376EBF" w14:textId="77777777" w:rsidR="005947BD" w:rsidRPr="005947BD" w:rsidRDefault="005947BD" w:rsidP="005947BD">
      <w:pPr>
        <w:numPr>
          <w:ilvl w:val="0"/>
          <w:numId w:val="16"/>
        </w:numPr>
        <w:rPr>
          <w:i/>
          <w:iCs/>
        </w:rPr>
      </w:pPr>
      <w:r w:rsidRPr="005947BD">
        <w:rPr>
          <w:b/>
          <w:bCs/>
          <w:i/>
          <w:iCs/>
        </w:rPr>
        <w:t>Wittelsheim</w:t>
      </w:r>
    </w:p>
    <w:p w14:paraId="0BA05E72" w14:textId="77777777" w:rsidR="005947BD" w:rsidRPr="005947BD" w:rsidRDefault="005947BD" w:rsidP="005947BD">
      <w:pPr>
        <w:numPr>
          <w:ilvl w:val="0"/>
          <w:numId w:val="16"/>
        </w:numPr>
        <w:rPr>
          <w:i/>
          <w:iCs/>
        </w:rPr>
      </w:pPr>
      <w:r w:rsidRPr="005947BD">
        <w:rPr>
          <w:b/>
          <w:bCs/>
          <w:i/>
          <w:iCs/>
        </w:rPr>
        <w:t>Staffelfelden</w:t>
      </w:r>
    </w:p>
    <w:p w14:paraId="2253F2B7" w14:textId="77777777" w:rsidR="005947BD" w:rsidRPr="005947BD" w:rsidRDefault="005947BD" w:rsidP="005947BD">
      <w:pPr>
        <w:numPr>
          <w:ilvl w:val="0"/>
          <w:numId w:val="16"/>
        </w:numPr>
        <w:rPr>
          <w:i/>
          <w:iCs/>
        </w:rPr>
      </w:pPr>
      <w:r w:rsidRPr="005947BD">
        <w:rPr>
          <w:b/>
          <w:bCs/>
          <w:i/>
          <w:iCs/>
        </w:rPr>
        <w:t>Bollwiller</w:t>
      </w:r>
    </w:p>
    <w:p w14:paraId="09930BE8" w14:textId="77777777" w:rsidR="005947BD" w:rsidRPr="005947BD" w:rsidRDefault="005947BD" w:rsidP="005947BD">
      <w:pPr>
        <w:numPr>
          <w:ilvl w:val="0"/>
          <w:numId w:val="16"/>
        </w:numPr>
        <w:rPr>
          <w:i/>
          <w:iCs/>
        </w:rPr>
      </w:pPr>
      <w:r w:rsidRPr="005947BD">
        <w:rPr>
          <w:b/>
          <w:bCs/>
          <w:i/>
          <w:iCs/>
        </w:rPr>
        <w:t>Soultz Nouveau-Monde</w:t>
      </w:r>
    </w:p>
    <w:p w14:paraId="693C8A50" w14:textId="77777777" w:rsidR="005947BD" w:rsidRPr="005947BD" w:rsidRDefault="005947BD" w:rsidP="005947BD">
      <w:pPr>
        <w:numPr>
          <w:ilvl w:val="0"/>
          <w:numId w:val="16"/>
        </w:numPr>
        <w:rPr>
          <w:i/>
          <w:iCs/>
        </w:rPr>
      </w:pPr>
      <w:r w:rsidRPr="005947BD">
        <w:rPr>
          <w:b/>
          <w:bCs/>
          <w:i/>
          <w:iCs/>
        </w:rPr>
        <w:t>Soultz Centre</w:t>
      </w:r>
    </w:p>
    <w:p w14:paraId="52930065" w14:textId="77777777" w:rsidR="005947BD" w:rsidRPr="005947BD" w:rsidRDefault="005947BD" w:rsidP="005947BD">
      <w:pPr>
        <w:numPr>
          <w:ilvl w:val="0"/>
          <w:numId w:val="16"/>
        </w:numPr>
        <w:rPr>
          <w:i/>
          <w:iCs/>
        </w:rPr>
      </w:pPr>
      <w:r w:rsidRPr="005947BD">
        <w:rPr>
          <w:b/>
          <w:bCs/>
          <w:i/>
          <w:iCs/>
        </w:rPr>
        <w:t>Soultz ZI</w:t>
      </w:r>
    </w:p>
    <w:p w14:paraId="6C82FAA8" w14:textId="77777777" w:rsidR="005947BD" w:rsidRPr="005947BD" w:rsidRDefault="005947BD" w:rsidP="005947BD">
      <w:pPr>
        <w:numPr>
          <w:ilvl w:val="0"/>
          <w:numId w:val="16"/>
        </w:numPr>
        <w:rPr>
          <w:i/>
          <w:iCs/>
        </w:rPr>
      </w:pPr>
      <w:r w:rsidRPr="005947BD">
        <w:rPr>
          <w:b/>
          <w:bCs/>
          <w:i/>
          <w:iCs/>
        </w:rPr>
        <w:t>Guebwiller – Storck</w:t>
      </w:r>
    </w:p>
    <w:p w14:paraId="77D6E24F" w14:textId="77777777" w:rsidR="005947BD" w:rsidRPr="005947BD" w:rsidRDefault="005947BD" w:rsidP="005947BD">
      <w:pPr>
        <w:numPr>
          <w:ilvl w:val="0"/>
          <w:numId w:val="16"/>
        </w:numPr>
        <w:rPr>
          <w:i/>
          <w:iCs/>
        </w:rPr>
      </w:pPr>
      <w:r w:rsidRPr="005947BD">
        <w:rPr>
          <w:b/>
          <w:bCs/>
          <w:i/>
          <w:iCs/>
        </w:rPr>
        <w:t>Guebwiller Gare</w:t>
      </w:r>
    </w:p>
    <w:p w14:paraId="09B4E478" w14:textId="77777777" w:rsidR="005947BD" w:rsidRPr="005947BD" w:rsidRDefault="005947BD" w:rsidP="005947BD">
      <w:pPr>
        <w:numPr>
          <w:ilvl w:val="0"/>
          <w:numId w:val="16"/>
        </w:numPr>
        <w:rPr>
          <w:i/>
          <w:iCs/>
        </w:rPr>
      </w:pPr>
      <w:r w:rsidRPr="005947BD">
        <w:rPr>
          <w:b/>
          <w:bCs/>
          <w:i/>
          <w:iCs/>
        </w:rPr>
        <w:t>Guebwiller Centre</w:t>
      </w:r>
    </w:p>
    <w:p w14:paraId="7BAD7521" w14:textId="77777777" w:rsidR="005947BD" w:rsidRPr="005947BD" w:rsidRDefault="005947BD" w:rsidP="005947BD">
      <w:pPr>
        <w:numPr>
          <w:ilvl w:val="0"/>
          <w:numId w:val="16"/>
        </w:numPr>
      </w:pPr>
      <w:r w:rsidRPr="005947BD">
        <w:rPr>
          <w:b/>
          <w:bCs/>
          <w:i/>
          <w:iCs/>
        </w:rPr>
        <w:t>Guebwiller Heissenstein</w:t>
      </w:r>
    </w:p>
    <w:p w14:paraId="48737344" w14:textId="77777777" w:rsidR="005947BD" w:rsidRPr="001B4BD4" w:rsidRDefault="005947BD" w:rsidP="001B4BD4">
      <w:pPr>
        <w:pStyle w:val="Titre4"/>
        <w:rPr>
          <w:b/>
          <w:bCs/>
        </w:rPr>
      </w:pPr>
      <w:r w:rsidRPr="001B4BD4">
        <w:rPr>
          <w:b/>
          <w:bCs/>
        </w:rPr>
        <w:lastRenderedPageBreak/>
        <w:t>TER Thann – Guebwiller</w:t>
      </w:r>
    </w:p>
    <w:p w14:paraId="1019D059" w14:textId="77777777" w:rsidR="005947BD" w:rsidRPr="005947BD" w:rsidRDefault="005947BD" w:rsidP="005947BD">
      <w:r w:rsidRPr="005947BD">
        <w:t>Une nouvelle liaison ferroviaire pourrait également être créée :</w:t>
      </w:r>
    </w:p>
    <w:p w14:paraId="495A953D" w14:textId="77777777" w:rsidR="005947BD" w:rsidRPr="005947BD" w:rsidRDefault="005947BD" w:rsidP="005947BD">
      <w:pPr>
        <w:numPr>
          <w:ilvl w:val="0"/>
          <w:numId w:val="17"/>
        </w:numPr>
        <w:rPr>
          <w:i/>
          <w:iCs/>
        </w:rPr>
      </w:pPr>
      <w:r w:rsidRPr="005947BD">
        <w:rPr>
          <w:i/>
          <w:iCs/>
        </w:rPr>
        <w:t>Thann Gare</w:t>
      </w:r>
    </w:p>
    <w:p w14:paraId="331C13C3" w14:textId="77777777" w:rsidR="005947BD" w:rsidRPr="005947BD" w:rsidRDefault="005947BD" w:rsidP="005947BD">
      <w:pPr>
        <w:numPr>
          <w:ilvl w:val="0"/>
          <w:numId w:val="17"/>
        </w:numPr>
        <w:rPr>
          <w:i/>
          <w:iCs/>
        </w:rPr>
      </w:pPr>
      <w:r w:rsidRPr="005947BD">
        <w:rPr>
          <w:i/>
          <w:iCs/>
        </w:rPr>
        <w:t>Vieux-Thann</w:t>
      </w:r>
    </w:p>
    <w:p w14:paraId="572EE812" w14:textId="77777777" w:rsidR="005947BD" w:rsidRPr="005947BD" w:rsidRDefault="005947BD" w:rsidP="005947BD">
      <w:pPr>
        <w:numPr>
          <w:ilvl w:val="0"/>
          <w:numId w:val="17"/>
        </w:numPr>
        <w:rPr>
          <w:i/>
          <w:iCs/>
        </w:rPr>
      </w:pPr>
      <w:r w:rsidRPr="005947BD">
        <w:rPr>
          <w:i/>
          <w:iCs/>
        </w:rPr>
        <w:t>Vieux-Thann ZI</w:t>
      </w:r>
    </w:p>
    <w:p w14:paraId="3D89D846" w14:textId="77777777" w:rsidR="005947BD" w:rsidRPr="005947BD" w:rsidRDefault="005947BD" w:rsidP="005947BD">
      <w:pPr>
        <w:numPr>
          <w:ilvl w:val="0"/>
          <w:numId w:val="17"/>
        </w:numPr>
        <w:rPr>
          <w:i/>
          <w:iCs/>
        </w:rPr>
      </w:pPr>
      <w:r w:rsidRPr="005947BD">
        <w:rPr>
          <w:i/>
          <w:iCs/>
        </w:rPr>
        <w:t>Cernay</w:t>
      </w:r>
    </w:p>
    <w:p w14:paraId="6C3AD82F" w14:textId="77777777" w:rsidR="005947BD" w:rsidRPr="005947BD" w:rsidRDefault="005947BD" w:rsidP="005947BD">
      <w:pPr>
        <w:numPr>
          <w:ilvl w:val="0"/>
          <w:numId w:val="17"/>
        </w:numPr>
        <w:rPr>
          <w:i/>
          <w:iCs/>
        </w:rPr>
      </w:pPr>
      <w:proofErr w:type="spellStart"/>
      <w:r w:rsidRPr="005947BD">
        <w:rPr>
          <w:i/>
          <w:iCs/>
        </w:rPr>
        <w:t>Graffenwald</w:t>
      </w:r>
      <w:proofErr w:type="spellEnd"/>
    </w:p>
    <w:p w14:paraId="28846C5A" w14:textId="77777777" w:rsidR="005947BD" w:rsidRPr="005947BD" w:rsidRDefault="005947BD" w:rsidP="005947BD">
      <w:pPr>
        <w:numPr>
          <w:ilvl w:val="0"/>
          <w:numId w:val="17"/>
        </w:numPr>
        <w:rPr>
          <w:i/>
          <w:iCs/>
        </w:rPr>
      </w:pPr>
      <w:r w:rsidRPr="005947BD">
        <w:rPr>
          <w:i/>
          <w:iCs/>
        </w:rPr>
        <w:t>Mulhouse-Lutterbach TGV</w:t>
      </w:r>
    </w:p>
    <w:p w14:paraId="7B3D741C" w14:textId="77777777" w:rsidR="005947BD" w:rsidRPr="005947BD" w:rsidRDefault="005947BD" w:rsidP="005947BD">
      <w:pPr>
        <w:numPr>
          <w:ilvl w:val="0"/>
          <w:numId w:val="17"/>
        </w:numPr>
        <w:rPr>
          <w:i/>
          <w:iCs/>
        </w:rPr>
      </w:pPr>
      <w:r w:rsidRPr="005947BD">
        <w:rPr>
          <w:i/>
          <w:iCs/>
        </w:rPr>
        <w:t>Richwiller</w:t>
      </w:r>
    </w:p>
    <w:p w14:paraId="7F9C57F2" w14:textId="77777777" w:rsidR="005947BD" w:rsidRPr="005947BD" w:rsidRDefault="005947BD" w:rsidP="005947BD">
      <w:pPr>
        <w:numPr>
          <w:ilvl w:val="0"/>
          <w:numId w:val="17"/>
        </w:numPr>
        <w:rPr>
          <w:i/>
          <w:iCs/>
        </w:rPr>
      </w:pPr>
      <w:r w:rsidRPr="005947BD">
        <w:rPr>
          <w:i/>
          <w:iCs/>
        </w:rPr>
        <w:t>Wittelsheim</w:t>
      </w:r>
    </w:p>
    <w:p w14:paraId="2BE6CFD5" w14:textId="77777777" w:rsidR="005947BD" w:rsidRPr="005947BD" w:rsidRDefault="005947BD" w:rsidP="005947BD">
      <w:pPr>
        <w:numPr>
          <w:ilvl w:val="0"/>
          <w:numId w:val="17"/>
        </w:numPr>
        <w:rPr>
          <w:i/>
          <w:iCs/>
        </w:rPr>
      </w:pPr>
      <w:r w:rsidRPr="005947BD">
        <w:rPr>
          <w:i/>
          <w:iCs/>
        </w:rPr>
        <w:t>Staffelfelden</w:t>
      </w:r>
    </w:p>
    <w:p w14:paraId="50BFEE07" w14:textId="77777777" w:rsidR="005947BD" w:rsidRPr="005947BD" w:rsidRDefault="005947BD" w:rsidP="005947BD">
      <w:pPr>
        <w:numPr>
          <w:ilvl w:val="0"/>
          <w:numId w:val="17"/>
        </w:numPr>
        <w:rPr>
          <w:i/>
          <w:iCs/>
        </w:rPr>
      </w:pPr>
      <w:r w:rsidRPr="005947BD">
        <w:rPr>
          <w:i/>
          <w:iCs/>
        </w:rPr>
        <w:t>Bollwiller</w:t>
      </w:r>
    </w:p>
    <w:p w14:paraId="6E1B5F9A" w14:textId="77777777" w:rsidR="005947BD" w:rsidRPr="005947BD" w:rsidRDefault="005947BD" w:rsidP="005947BD">
      <w:pPr>
        <w:numPr>
          <w:ilvl w:val="0"/>
          <w:numId w:val="17"/>
        </w:numPr>
        <w:rPr>
          <w:i/>
          <w:iCs/>
        </w:rPr>
      </w:pPr>
      <w:r w:rsidRPr="005947BD">
        <w:rPr>
          <w:i/>
          <w:iCs/>
        </w:rPr>
        <w:t>Soultz Nouveau-Monde</w:t>
      </w:r>
    </w:p>
    <w:p w14:paraId="2B2F87B7" w14:textId="77777777" w:rsidR="005947BD" w:rsidRPr="005947BD" w:rsidRDefault="005947BD" w:rsidP="005947BD">
      <w:pPr>
        <w:numPr>
          <w:ilvl w:val="0"/>
          <w:numId w:val="17"/>
        </w:numPr>
        <w:rPr>
          <w:i/>
          <w:iCs/>
        </w:rPr>
      </w:pPr>
      <w:r w:rsidRPr="005947BD">
        <w:rPr>
          <w:i/>
          <w:iCs/>
        </w:rPr>
        <w:t>Soultz Centre</w:t>
      </w:r>
    </w:p>
    <w:p w14:paraId="59763931" w14:textId="77777777" w:rsidR="005947BD" w:rsidRPr="005947BD" w:rsidRDefault="005947BD" w:rsidP="005947BD">
      <w:pPr>
        <w:numPr>
          <w:ilvl w:val="0"/>
          <w:numId w:val="17"/>
        </w:numPr>
        <w:rPr>
          <w:i/>
          <w:iCs/>
        </w:rPr>
      </w:pPr>
      <w:r w:rsidRPr="005947BD">
        <w:rPr>
          <w:i/>
          <w:iCs/>
        </w:rPr>
        <w:t>Soultz ZI</w:t>
      </w:r>
    </w:p>
    <w:p w14:paraId="277CF21B" w14:textId="77777777" w:rsidR="005947BD" w:rsidRPr="005947BD" w:rsidRDefault="005947BD" w:rsidP="005947BD">
      <w:pPr>
        <w:numPr>
          <w:ilvl w:val="0"/>
          <w:numId w:val="17"/>
        </w:numPr>
        <w:rPr>
          <w:i/>
          <w:iCs/>
        </w:rPr>
      </w:pPr>
      <w:r w:rsidRPr="005947BD">
        <w:rPr>
          <w:i/>
          <w:iCs/>
        </w:rPr>
        <w:t>Guebwiller – Storck</w:t>
      </w:r>
    </w:p>
    <w:p w14:paraId="7F60BF76" w14:textId="77777777" w:rsidR="005947BD" w:rsidRPr="005947BD" w:rsidRDefault="005947BD" w:rsidP="005947BD">
      <w:pPr>
        <w:numPr>
          <w:ilvl w:val="0"/>
          <w:numId w:val="17"/>
        </w:numPr>
        <w:rPr>
          <w:i/>
          <w:iCs/>
        </w:rPr>
      </w:pPr>
      <w:r w:rsidRPr="005947BD">
        <w:rPr>
          <w:i/>
          <w:iCs/>
        </w:rPr>
        <w:t>Guebwiller Gare</w:t>
      </w:r>
    </w:p>
    <w:p w14:paraId="3D9E00E9" w14:textId="77777777" w:rsidR="005947BD" w:rsidRPr="005947BD" w:rsidRDefault="005947BD" w:rsidP="005947BD">
      <w:pPr>
        <w:numPr>
          <w:ilvl w:val="0"/>
          <w:numId w:val="17"/>
        </w:numPr>
        <w:rPr>
          <w:i/>
          <w:iCs/>
        </w:rPr>
      </w:pPr>
      <w:r w:rsidRPr="005947BD">
        <w:rPr>
          <w:i/>
          <w:iCs/>
        </w:rPr>
        <w:t>Guebwiller Centre</w:t>
      </w:r>
    </w:p>
    <w:p w14:paraId="7195CBF9" w14:textId="77777777" w:rsidR="005947BD" w:rsidRPr="005947BD" w:rsidRDefault="005947BD" w:rsidP="005947BD">
      <w:pPr>
        <w:numPr>
          <w:ilvl w:val="0"/>
          <w:numId w:val="17"/>
        </w:numPr>
        <w:rPr>
          <w:i/>
          <w:iCs/>
        </w:rPr>
      </w:pPr>
      <w:r w:rsidRPr="005947BD">
        <w:rPr>
          <w:i/>
          <w:iCs/>
        </w:rPr>
        <w:t>Guebwiller Heissenstein</w:t>
      </w:r>
    </w:p>
    <w:p w14:paraId="1ABF0DCA" w14:textId="77777777" w:rsidR="005947BD" w:rsidRPr="005947BD" w:rsidRDefault="005947BD" w:rsidP="005947BD">
      <w:r w:rsidRPr="005947BD">
        <w:t xml:space="preserve">Cette liaison transversale permettrait de connecter les vallées de la </w:t>
      </w:r>
      <w:r w:rsidRPr="00C61F7F">
        <w:rPr>
          <w:i/>
          <w:iCs/>
        </w:rPr>
        <w:t>Thur</w:t>
      </w:r>
      <w:r w:rsidRPr="005947BD">
        <w:t xml:space="preserve"> et de la </w:t>
      </w:r>
      <w:r w:rsidRPr="00C61F7F">
        <w:rPr>
          <w:i/>
          <w:iCs/>
        </w:rPr>
        <w:t>Lauch</w:t>
      </w:r>
      <w:r w:rsidRPr="005947BD">
        <w:t>.</w:t>
      </w:r>
    </w:p>
    <w:p w14:paraId="2E80BB73" w14:textId="7D8FF370" w:rsidR="005947BD" w:rsidRPr="005947BD" w:rsidRDefault="005947BD" w:rsidP="005947BD">
      <w:r w:rsidRPr="005947BD">
        <w:rPr>
          <w:noProof/>
        </w:rPr>
        <w:lastRenderedPageBreak/>
        <w:drawing>
          <wp:inline distT="0" distB="0" distL="0" distR="0" wp14:anchorId="2C063C00" wp14:editId="7BF4E8B2">
            <wp:extent cx="5760720" cy="2575560"/>
            <wp:effectExtent l="0" t="0" r="0" b="0"/>
            <wp:docPr id="1482189218" name="Image 8" descr="Plan du tram actuel sur le secteur Mulhouse-Lutterb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 du tram actuel sur le secteur Mulhouse-Lutterbach"/>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2575560"/>
                    </a:xfrm>
                    <a:prstGeom prst="rect">
                      <a:avLst/>
                    </a:prstGeom>
                    <a:noFill/>
                    <a:ln>
                      <a:noFill/>
                    </a:ln>
                  </pic:spPr>
                </pic:pic>
              </a:graphicData>
            </a:graphic>
          </wp:inline>
        </w:drawing>
      </w:r>
      <w:r w:rsidRPr="005947BD">
        <w:t>Plan du tram 3 et tram-train actuel</w:t>
      </w:r>
      <w:r w:rsidRPr="005947BD">
        <w:rPr>
          <w:noProof/>
        </w:rPr>
        <w:drawing>
          <wp:inline distT="0" distB="0" distL="0" distR="0" wp14:anchorId="0638934C" wp14:editId="2CC5B8C5">
            <wp:extent cx="5760720" cy="4331970"/>
            <wp:effectExtent l="0" t="0" r="0" b="0"/>
            <wp:docPr id="1502459492" name="Image 7" descr="Plan de la desserte Mulhouse-Lutterbach T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 de la desserte Mulhouse-Lutterbach TGV"/>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4331970"/>
                    </a:xfrm>
                    <a:prstGeom prst="rect">
                      <a:avLst/>
                    </a:prstGeom>
                    <a:noFill/>
                    <a:ln>
                      <a:noFill/>
                    </a:ln>
                  </pic:spPr>
                </pic:pic>
              </a:graphicData>
            </a:graphic>
          </wp:inline>
        </w:drawing>
      </w:r>
      <w:r w:rsidRPr="005947BD">
        <w:t>Plan du projet avec la gare Mulhouse-Lutterbach TGV</w:t>
      </w:r>
    </w:p>
    <w:p w14:paraId="1BA4060B" w14:textId="1B2FDB55" w:rsidR="005947BD" w:rsidRDefault="005947BD" w:rsidP="001B4BD4">
      <w:pPr>
        <w:pStyle w:val="Titre2"/>
      </w:pPr>
      <w:r w:rsidRPr="005947BD">
        <w:t xml:space="preserve">6. Exploitation du réseau </w:t>
      </w:r>
      <w:r w:rsidR="002A5C5C">
        <w:t>autour de la gare TGV</w:t>
      </w:r>
    </w:p>
    <w:p w14:paraId="033ADBE8" w14:textId="6BCC576D" w:rsidR="002A5C5C" w:rsidRPr="002A5C5C" w:rsidRDefault="002A5C5C" w:rsidP="002A5C5C">
      <w:pPr>
        <w:pStyle w:val="Titre3"/>
      </w:pPr>
      <w:r w:rsidRPr="005947BD">
        <w:t>Liaison</w:t>
      </w:r>
      <w:r>
        <w:t>s</w:t>
      </w:r>
      <w:r w:rsidRPr="005947BD">
        <w:t xml:space="preserve"> </w:t>
      </w:r>
      <w:proofErr w:type="spellStart"/>
      <w:r>
        <w:t>tram-trains</w:t>
      </w:r>
      <w:proofErr w:type="spellEnd"/>
    </w:p>
    <w:p w14:paraId="7E88909C" w14:textId="77777777" w:rsidR="005947BD" w:rsidRPr="005947BD" w:rsidRDefault="005947BD" w:rsidP="005947BD">
      <w:r w:rsidRPr="005947BD">
        <w:t xml:space="preserve">Aujourd'hui, la section urbaine entre </w:t>
      </w:r>
      <w:r w:rsidRPr="005947BD">
        <w:rPr>
          <w:i/>
          <w:iCs/>
        </w:rPr>
        <w:t>Mulhouse Gare Centrale</w:t>
      </w:r>
      <w:r w:rsidRPr="005947BD">
        <w:t xml:space="preserve"> et </w:t>
      </w:r>
      <w:r w:rsidRPr="005947BD">
        <w:rPr>
          <w:i/>
          <w:iCs/>
        </w:rPr>
        <w:t>Lutterbach Gare</w:t>
      </w:r>
      <w:r w:rsidRPr="005947BD">
        <w:t xml:space="preserve"> constitue le tronc commun entre la ligne 3 du tramway et le tram-train </w:t>
      </w:r>
      <w:r w:rsidRPr="005947BD">
        <w:rPr>
          <w:i/>
          <w:iCs/>
        </w:rPr>
        <w:t>Mulhouse – Thann</w:t>
      </w:r>
      <w:r w:rsidRPr="005947BD">
        <w:t>.</w:t>
      </w:r>
      <w:r w:rsidRPr="005947BD">
        <w:br/>
      </w:r>
      <w:r w:rsidRPr="005947BD">
        <w:lastRenderedPageBreak/>
        <w:t xml:space="preserve">Le tramway ligne 3 a actuellement son terminus à </w:t>
      </w:r>
      <w:r w:rsidRPr="005947BD">
        <w:rPr>
          <w:i/>
          <w:iCs/>
        </w:rPr>
        <w:t>Lutterbach</w:t>
      </w:r>
      <w:r w:rsidRPr="005947BD">
        <w:t xml:space="preserve">, tandis que le tram-train poursuit sa circulation vers </w:t>
      </w:r>
      <w:r w:rsidRPr="005947BD">
        <w:rPr>
          <w:i/>
          <w:iCs/>
        </w:rPr>
        <w:t>Cernay, Thann</w:t>
      </w:r>
      <w:r w:rsidRPr="005947BD">
        <w:t xml:space="preserve"> et la vallée de la </w:t>
      </w:r>
      <w:r w:rsidRPr="005947BD">
        <w:rPr>
          <w:i/>
          <w:iCs/>
        </w:rPr>
        <w:t>Thur</w:t>
      </w:r>
      <w:r w:rsidRPr="005947BD">
        <w:t>.</w:t>
      </w:r>
    </w:p>
    <w:p w14:paraId="5820AEDA" w14:textId="77777777" w:rsidR="005947BD" w:rsidRPr="005947BD" w:rsidRDefault="005947BD" w:rsidP="005947BD">
      <w:r w:rsidRPr="005947BD">
        <w:t xml:space="preserve">Sur cette section commune, la fréquence est d'environ 30 minutes par ligne, soit un passage toutes les 15 minutes environ entre </w:t>
      </w:r>
      <w:r w:rsidRPr="005947BD">
        <w:rPr>
          <w:i/>
          <w:iCs/>
        </w:rPr>
        <w:t>Mulhouse</w:t>
      </w:r>
      <w:r w:rsidRPr="005947BD">
        <w:t xml:space="preserve"> et </w:t>
      </w:r>
      <w:r w:rsidRPr="005947BD">
        <w:rPr>
          <w:i/>
          <w:iCs/>
        </w:rPr>
        <w:t>Lutterbach</w:t>
      </w:r>
      <w:r w:rsidRPr="005947BD">
        <w:t>.</w:t>
      </w:r>
    </w:p>
    <w:p w14:paraId="78E0B689" w14:textId="77777777" w:rsidR="005947BD" w:rsidRPr="005947BD" w:rsidRDefault="005947BD" w:rsidP="005947BD">
      <w:r w:rsidRPr="005947BD">
        <w:t xml:space="preserve">Dans le cadre du projet, la création de la gare </w:t>
      </w:r>
      <w:r w:rsidRPr="005947BD">
        <w:rPr>
          <w:i/>
          <w:iCs/>
        </w:rPr>
        <w:t>Mulhouse-Lutterbach TGV</w:t>
      </w:r>
      <w:r w:rsidRPr="005947BD">
        <w:t xml:space="preserve"> permettrait de prolonger le tronc commun au-delà de </w:t>
      </w:r>
      <w:r w:rsidRPr="005947BD">
        <w:rPr>
          <w:i/>
          <w:iCs/>
        </w:rPr>
        <w:t>Lutterbach</w:t>
      </w:r>
      <w:r w:rsidRPr="005947BD">
        <w:t>, jusqu'à la nouvelle gare, qui deviendrait le nouveau point de correspondance entre tramway, tram-train et trains régionaux.</w:t>
      </w:r>
    </w:p>
    <w:p w14:paraId="5FC7A1B3" w14:textId="77777777" w:rsidR="005947BD" w:rsidRPr="005947BD" w:rsidRDefault="005947BD" w:rsidP="005947BD">
      <w:r w:rsidRPr="005947BD">
        <w:t xml:space="preserve">Le terminus de la ligne 3 serait déplacé à </w:t>
      </w:r>
      <w:r w:rsidRPr="005947BD">
        <w:rPr>
          <w:i/>
          <w:iCs/>
        </w:rPr>
        <w:t>Mulhouse-Lutterbach TGV</w:t>
      </w:r>
      <w:r w:rsidRPr="005947BD">
        <w:t>, et l'organisation des circulations pourrait être modifiée afin d'augmenter la fréquence sur la section urbaine.</w:t>
      </w:r>
    </w:p>
    <w:p w14:paraId="08933AA7" w14:textId="77777777" w:rsidR="005947BD" w:rsidRPr="005947BD" w:rsidRDefault="005947BD" w:rsidP="005947BD">
      <w:r w:rsidRPr="005947BD">
        <w:t xml:space="preserve">Une hypothèse d'exploitation serait de mettre en place une cadence de 10 minutes sur le tronc commun entre </w:t>
      </w:r>
      <w:r w:rsidRPr="005947BD">
        <w:rPr>
          <w:i/>
          <w:iCs/>
        </w:rPr>
        <w:t>Mulhouse Gare Centrale</w:t>
      </w:r>
      <w:r w:rsidRPr="005947BD">
        <w:t xml:space="preserve"> et </w:t>
      </w:r>
      <w:r w:rsidRPr="005947BD">
        <w:rPr>
          <w:i/>
          <w:iCs/>
        </w:rPr>
        <w:t>Mulhouse-Lutterbach TGV</w:t>
      </w:r>
      <w:r w:rsidRPr="005947BD">
        <w:t>, avec la répartition suivante :</w:t>
      </w:r>
    </w:p>
    <w:p w14:paraId="133DDE5B" w14:textId="77777777" w:rsidR="005947BD" w:rsidRPr="005947BD" w:rsidRDefault="005947BD" w:rsidP="005947BD">
      <w:pPr>
        <w:numPr>
          <w:ilvl w:val="0"/>
          <w:numId w:val="18"/>
        </w:numPr>
      </w:pPr>
      <w:r w:rsidRPr="005947BD">
        <w:t>Un tramway ligne 3 toutes les 30 minutes</w:t>
      </w:r>
    </w:p>
    <w:p w14:paraId="4787F9B0" w14:textId="77777777" w:rsidR="005947BD" w:rsidRPr="005947BD" w:rsidRDefault="005947BD" w:rsidP="005947BD">
      <w:pPr>
        <w:numPr>
          <w:ilvl w:val="0"/>
          <w:numId w:val="18"/>
        </w:numPr>
      </w:pPr>
      <w:r w:rsidRPr="005947BD">
        <w:t xml:space="preserve">Un tram-train à destination de </w:t>
      </w:r>
      <w:r w:rsidRPr="005947BD">
        <w:rPr>
          <w:i/>
          <w:iCs/>
        </w:rPr>
        <w:t>Thann</w:t>
      </w:r>
      <w:r w:rsidRPr="005947BD">
        <w:t xml:space="preserve"> toutes les 30 minutes</w:t>
      </w:r>
    </w:p>
    <w:p w14:paraId="4682AA5B" w14:textId="77777777" w:rsidR="005947BD" w:rsidRPr="005947BD" w:rsidRDefault="005947BD" w:rsidP="005947BD">
      <w:pPr>
        <w:numPr>
          <w:ilvl w:val="0"/>
          <w:numId w:val="18"/>
        </w:numPr>
      </w:pPr>
      <w:r w:rsidRPr="005947BD">
        <w:t xml:space="preserve">Un tram-train à destination de </w:t>
      </w:r>
      <w:r w:rsidRPr="005947BD">
        <w:rPr>
          <w:i/>
          <w:iCs/>
        </w:rPr>
        <w:t>Guebwiller</w:t>
      </w:r>
      <w:r w:rsidRPr="005947BD">
        <w:t xml:space="preserve"> toutes les 30 minutes</w:t>
      </w:r>
    </w:p>
    <w:p w14:paraId="1DCE4199" w14:textId="77777777" w:rsidR="005947BD" w:rsidRPr="005947BD" w:rsidRDefault="005947BD" w:rsidP="005947BD">
      <w:r w:rsidRPr="005947BD">
        <w:t xml:space="preserve">La gare </w:t>
      </w:r>
      <w:r w:rsidRPr="005947BD">
        <w:rPr>
          <w:i/>
          <w:iCs/>
        </w:rPr>
        <w:t>Mulhouse-Lutterbach TGV</w:t>
      </w:r>
      <w:r w:rsidRPr="005947BD">
        <w:t xml:space="preserve"> serait organisée avec deux niveaux de quais :</w:t>
      </w:r>
    </w:p>
    <w:p w14:paraId="0CB74A93" w14:textId="77777777" w:rsidR="005947BD" w:rsidRPr="005947BD" w:rsidRDefault="005947BD" w:rsidP="005947BD">
      <w:pPr>
        <w:numPr>
          <w:ilvl w:val="0"/>
          <w:numId w:val="19"/>
        </w:numPr>
      </w:pPr>
      <w:r w:rsidRPr="005947BD">
        <w:t xml:space="preserve">Quais hauts pour le tramway ligne 3 et le tram-train à destination de </w:t>
      </w:r>
      <w:r w:rsidRPr="00864A2E">
        <w:rPr>
          <w:i/>
          <w:iCs/>
        </w:rPr>
        <w:t>Guebwiller</w:t>
      </w:r>
    </w:p>
    <w:p w14:paraId="6EB4A185" w14:textId="77777777" w:rsidR="005947BD" w:rsidRPr="005947BD" w:rsidRDefault="005947BD" w:rsidP="005947BD">
      <w:pPr>
        <w:numPr>
          <w:ilvl w:val="0"/>
          <w:numId w:val="19"/>
        </w:numPr>
      </w:pPr>
      <w:r w:rsidRPr="005947BD">
        <w:t xml:space="preserve">Quais bas pour le tram-train à destination de </w:t>
      </w:r>
      <w:r w:rsidRPr="00533B54">
        <w:rPr>
          <w:i/>
          <w:iCs/>
        </w:rPr>
        <w:t>Thann</w:t>
      </w:r>
      <w:r w:rsidRPr="005947BD">
        <w:t xml:space="preserve">, en continuité avec la ligne existante vers </w:t>
      </w:r>
      <w:r w:rsidRPr="00533B54">
        <w:rPr>
          <w:i/>
          <w:iCs/>
        </w:rPr>
        <w:t>Cernay</w:t>
      </w:r>
      <w:r w:rsidRPr="005947BD">
        <w:t xml:space="preserve"> et </w:t>
      </w:r>
      <w:r w:rsidRPr="00533B54">
        <w:rPr>
          <w:i/>
          <w:iCs/>
        </w:rPr>
        <w:t>Kruth</w:t>
      </w:r>
    </w:p>
    <w:p w14:paraId="22A56D65" w14:textId="77777777" w:rsidR="005947BD" w:rsidRPr="005947BD" w:rsidRDefault="005947BD" w:rsidP="005947BD">
      <w:r w:rsidRPr="005947BD">
        <w:t xml:space="preserve">Cette organisation permettrait d'obtenir une circulation toutes les 10 minutes sur le tronc commun urbain, avec une alternance </w:t>
      </w:r>
      <w:proofErr w:type="gramStart"/>
      <w:r w:rsidRPr="005947BD">
        <w:t>entre</w:t>
      </w:r>
      <w:proofErr w:type="gramEnd"/>
      <w:r w:rsidRPr="005947BD">
        <w:t xml:space="preserve"> :</w:t>
      </w:r>
    </w:p>
    <w:p w14:paraId="3F627BC1" w14:textId="77777777" w:rsidR="005947BD" w:rsidRPr="005947BD" w:rsidRDefault="005947BD" w:rsidP="005947BD">
      <w:pPr>
        <w:numPr>
          <w:ilvl w:val="0"/>
          <w:numId w:val="20"/>
        </w:numPr>
      </w:pPr>
      <w:r w:rsidRPr="005947BD">
        <w:t>Tram 3</w:t>
      </w:r>
    </w:p>
    <w:p w14:paraId="40328091" w14:textId="77777777" w:rsidR="005947BD" w:rsidRPr="005947BD" w:rsidRDefault="005947BD" w:rsidP="005947BD">
      <w:pPr>
        <w:numPr>
          <w:ilvl w:val="0"/>
          <w:numId w:val="20"/>
        </w:numPr>
      </w:pPr>
      <w:r w:rsidRPr="005947BD">
        <w:t xml:space="preserve">Tram-train </w:t>
      </w:r>
      <w:r w:rsidRPr="00EF71BE">
        <w:t xml:space="preserve">vallée de la </w:t>
      </w:r>
      <w:r w:rsidRPr="00EF71BE">
        <w:rPr>
          <w:i/>
          <w:iCs/>
        </w:rPr>
        <w:t>Thur</w:t>
      </w:r>
    </w:p>
    <w:p w14:paraId="6C7B1244" w14:textId="2A367154" w:rsidR="005947BD" w:rsidRPr="005947BD" w:rsidRDefault="005947BD" w:rsidP="005947BD">
      <w:pPr>
        <w:numPr>
          <w:ilvl w:val="0"/>
          <w:numId w:val="20"/>
        </w:numPr>
      </w:pPr>
      <w:r w:rsidRPr="005947BD">
        <w:t xml:space="preserve">Tram-train vallée de </w:t>
      </w:r>
      <w:r w:rsidR="00C61F7F">
        <w:t xml:space="preserve">la </w:t>
      </w:r>
      <w:r w:rsidR="00C61F7F" w:rsidRPr="00EF71BE">
        <w:rPr>
          <w:i/>
          <w:iCs/>
        </w:rPr>
        <w:t>Lauch</w:t>
      </w:r>
    </w:p>
    <w:p w14:paraId="4878A181" w14:textId="77777777" w:rsidR="005947BD" w:rsidRPr="005947BD" w:rsidRDefault="005947BD" w:rsidP="005947BD">
      <w:r w:rsidRPr="005947BD">
        <w:t>Cette hypothèse reste théorique et ne prend pas en compte l'ensemble des contraintes d'exploitation (capacité du centre-ville, signalisation, matériel roulant), mais elle illustre le potentiel offert par la création d'un nouveau pôle d'échanges à Mulhouse-Lutterbach TGV.</w:t>
      </w:r>
    </w:p>
    <w:p w14:paraId="56D8B3CB" w14:textId="77777777" w:rsidR="005947BD" w:rsidRPr="005947BD" w:rsidRDefault="005947BD" w:rsidP="00EF71BE">
      <w:pPr>
        <w:pStyle w:val="Titre3"/>
      </w:pPr>
      <w:r w:rsidRPr="005947BD">
        <w:t xml:space="preserve">Liaison </w:t>
      </w:r>
      <w:r w:rsidRPr="002A5C5C">
        <w:rPr>
          <w:i/>
          <w:iCs/>
        </w:rPr>
        <w:t>Thann</w:t>
      </w:r>
      <w:r w:rsidRPr="005947BD">
        <w:t xml:space="preserve"> – </w:t>
      </w:r>
      <w:r w:rsidRPr="002A5C5C">
        <w:rPr>
          <w:i/>
          <w:iCs/>
        </w:rPr>
        <w:t>Guebwiller</w:t>
      </w:r>
    </w:p>
    <w:p w14:paraId="52765C18" w14:textId="77777777" w:rsidR="005947BD" w:rsidRPr="005947BD" w:rsidRDefault="005947BD" w:rsidP="005947BD">
      <w:r w:rsidRPr="005947BD">
        <w:t xml:space="preserve">La création de la ligne </w:t>
      </w:r>
      <w:r w:rsidRPr="002A5C5C">
        <w:rPr>
          <w:i/>
          <w:iCs/>
        </w:rPr>
        <w:t>Mulhouse</w:t>
      </w:r>
      <w:r w:rsidRPr="005947BD">
        <w:t xml:space="preserve"> – </w:t>
      </w:r>
      <w:r w:rsidRPr="002A5C5C">
        <w:rPr>
          <w:i/>
          <w:iCs/>
        </w:rPr>
        <w:t>Guebwiller</w:t>
      </w:r>
      <w:r w:rsidRPr="005947BD">
        <w:t xml:space="preserve"> permettrait également d'envisager une liaison directe entre les deux vallées, sans passage par le centre de </w:t>
      </w:r>
      <w:r w:rsidRPr="002A5C5C">
        <w:rPr>
          <w:i/>
          <w:iCs/>
        </w:rPr>
        <w:t>Mulhouse</w:t>
      </w:r>
      <w:r w:rsidRPr="005947BD">
        <w:t>.</w:t>
      </w:r>
    </w:p>
    <w:p w14:paraId="21B7ED65" w14:textId="15FDFA7D" w:rsidR="005947BD" w:rsidRPr="005947BD" w:rsidRDefault="005947BD" w:rsidP="005947BD">
      <w:r w:rsidRPr="005947BD">
        <w:lastRenderedPageBreak/>
        <w:t xml:space="preserve">Une hypothèse d'exploitation consisterait à créer un train </w:t>
      </w:r>
      <w:r w:rsidRPr="002A5C5C">
        <w:rPr>
          <w:i/>
          <w:iCs/>
        </w:rPr>
        <w:t>Thann</w:t>
      </w:r>
      <w:r w:rsidRPr="005947BD">
        <w:t xml:space="preserve"> – </w:t>
      </w:r>
      <w:r w:rsidRPr="002A5C5C">
        <w:rPr>
          <w:i/>
          <w:iCs/>
        </w:rPr>
        <w:t>Guebwiller</w:t>
      </w:r>
      <w:r w:rsidRPr="005947BD">
        <w:t xml:space="preserve"> toutes les 30 minutes.</w:t>
      </w:r>
    </w:p>
    <w:p w14:paraId="281B0C04" w14:textId="77777777" w:rsidR="005947BD" w:rsidRPr="005947BD" w:rsidRDefault="005947BD" w:rsidP="005947BD">
      <w:r w:rsidRPr="005947BD">
        <w:t xml:space="preserve">Combinée avec les </w:t>
      </w:r>
      <w:proofErr w:type="spellStart"/>
      <w:r w:rsidRPr="005947BD">
        <w:t>tram-trains</w:t>
      </w:r>
      <w:proofErr w:type="spellEnd"/>
      <w:r w:rsidRPr="005947BD">
        <w:t xml:space="preserve"> vers Mulhouse, cette organisation permettrait d'obtenir une fréquence de 15 minutes dans chaque vallée, selon le principe suivant :</w:t>
      </w:r>
    </w:p>
    <w:p w14:paraId="30A8C481" w14:textId="2745E56D" w:rsidR="005947BD" w:rsidRPr="005947BD" w:rsidRDefault="005947BD" w:rsidP="005947BD">
      <w:pPr>
        <w:numPr>
          <w:ilvl w:val="0"/>
          <w:numId w:val="21"/>
        </w:numPr>
      </w:pPr>
      <w:r w:rsidRPr="005947BD">
        <w:t>Un tra</w:t>
      </w:r>
      <w:r w:rsidR="006B704B">
        <w:t>m-train</w:t>
      </w:r>
      <w:r w:rsidRPr="005947BD">
        <w:t xml:space="preserve"> vers </w:t>
      </w:r>
      <w:r w:rsidRPr="006B704B">
        <w:rPr>
          <w:i/>
          <w:iCs/>
        </w:rPr>
        <w:t>Mulhouse</w:t>
      </w:r>
    </w:p>
    <w:p w14:paraId="5587548A" w14:textId="77777777" w:rsidR="005947BD" w:rsidRPr="005947BD" w:rsidRDefault="005947BD" w:rsidP="005947BD">
      <w:pPr>
        <w:numPr>
          <w:ilvl w:val="0"/>
          <w:numId w:val="21"/>
        </w:numPr>
      </w:pPr>
      <w:r w:rsidRPr="005947BD">
        <w:t>Un train vers l'autre vallée</w:t>
      </w:r>
    </w:p>
    <w:p w14:paraId="43C31D81" w14:textId="77777777" w:rsidR="005947BD" w:rsidRPr="005947BD" w:rsidRDefault="005947BD" w:rsidP="005947BD">
      <w:pPr>
        <w:numPr>
          <w:ilvl w:val="0"/>
          <w:numId w:val="21"/>
        </w:numPr>
      </w:pPr>
      <w:r w:rsidRPr="005947BD">
        <w:t>Un intervalle de 15 minutes entre chaque circulation</w:t>
      </w:r>
    </w:p>
    <w:p w14:paraId="2F4FC2DE" w14:textId="77777777" w:rsidR="005947BD" w:rsidRPr="005947BD" w:rsidRDefault="005947BD" w:rsidP="005947BD">
      <w:r w:rsidRPr="005947BD">
        <w:t>Cette organisation améliorerait fortement la desserte périurbaine et limiterait l'usage de la voiture, notamment pour les déplacements entre vallées.</w:t>
      </w:r>
    </w:p>
    <w:p w14:paraId="21F392CC" w14:textId="1B2D3484" w:rsidR="005947BD" w:rsidRPr="005947BD" w:rsidRDefault="005947BD" w:rsidP="00B13ABD">
      <w:pPr>
        <w:pStyle w:val="Titre2"/>
      </w:pPr>
      <w:r w:rsidRPr="005947BD">
        <w:t>Exploitation de la gare TGV</w:t>
      </w:r>
    </w:p>
    <w:p w14:paraId="18534EEA" w14:textId="77777777" w:rsidR="005947BD" w:rsidRPr="005947BD" w:rsidRDefault="005947BD" w:rsidP="005947BD">
      <w:r w:rsidRPr="005947BD">
        <w:t xml:space="preserve">La création d'une gare TGV à </w:t>
      </w:r>
      <w:r w:rsidRPr="00B13ABD">
        <w:rPr>
          <w:i/>
          <w:iCs/>
        </w:rPr>
        <w:t>Lutterbach</w:t>
      </w:r>
      <w:r w:rsidRPr="005947BD">
        <w:t xml:space="preserve"> permettrait de modifier l'organisation actuelle des circulations à grande vitesse.</w:t>
      </w:r>
    </w:p>
    <w:p w14:paraId="4F072054" w14:textId="77777777" w:rsidR="005947BD" w:rsidRPr="005947BD" w:rsidRDefault="005947BD" w:rsidP="005947BD">
      <w:r w:rsidRPr="005947BD">
        <w:t xml:space="preserve">Dans l'hypothèse d'un prolongement de la </w:t>
      </w:r>
      <w:r w:rsidRPr="00B13ABD">
        <w:rPr>
          <w:i/>
          <w:iCs/>
        </w:rPr>
        <w:t>LGV Rhin-Rhône</w:t>
      </w:r>
      <w:r w:rsidRPr="005947BD">
        <w:t xml:space="preserve"> vers </w:t>
      </w:r>
      <w:r w:rsidRPr="00B13ABD">
        <w:rPr>
          <w:i/>
          <w:iCs/>
        </w:rPr>
        <w:t>Mulhouse</w:t>
      </w:r>
      <w:r w:rsidRPr="005947BD">
        <w:t xml:space="preserve">, les trains à destination de </w:t>
      </w:r>
      <w:r w:rsidRPr="00B13ABD">
        <w:rPr>
          <w:i/>
          <w:iCs/>
        </w:rPr>
        <w:t>Paris</w:t>
      </w:r>
      <w:r w:rsidRPr="005947BD">
        <w:t xml:space="preserve"> pourraient rejoindre directement la ligne à grande vitesse sans passer par la ligne </w:t>
      </w:r>
      <w:r w:rsidRPr="00B13ABD">
        <w:rPr>
          <w:i/>
          <w:iCs/>
        </w:rPr>
        <w:t>Mulhouse – Belfort</w:t>
      </w:r>
      <w:r w:rsidRPr="005947BD">
        <w:t>, aujourd'hui très chargée.</w:t>
      </w:r>
    </w:p>
    <w:p w14:paraId="5F700EA1" w14:textId="77777777" w:rsidR="005947BD" w:rsidRPr="005947BD" w:rsidRDefault="005947BD" w:rsidP="005947BD">
      <w:r w:rsidRPr="005947BD">
        <w:t xml:space="preserve">Les études existantes sur la </w:t>
      </w:r>
      <w:r w:rsidRPr="00B13ABD">
        <w:rPr>
          <w:i/>
          <w:iCs/>
        </w:rPr>
        <w:t>LGV Rhin-Rhône</w:t>
      </w:r>
      <w:r w:rsidRPr="005947BD">
        <w:t xml:space="preserve"> indiquent qu'un prolongement vers </w:t>
      </w:r>
      <w:r w:rsidRPr="00B13ABD">
        <w:rPr>
          <w:i/>
          <w:iCs/>
        </w:rPr>
        <w:t>Mulhouse</w:t>
      </w:r>
      <w:r w:rsidRPr="005947BD">
        <w:t xml:space="preserve"> permettrait un gain de temps d'environ :</w:t>
      </w:r>
    </w:p>
    <w:p w14:paraId="68EE27B4" w14:textId="77777777" w:rsidR="005947BD" w:rsidRPr="005947BD" w:rsidRDefault="005947BD" w:rsidP="005947BD">
      <w:pPr>
        <w:numPr>
          <w:ilvl w:val="0"/>
          <w:numId w:val="22"/>
        </w:numPr>
      </w:pPr>
      <w:r w:rsidRPr="005947BD">
        <w:t xml:space="preserve">10 minutes pour les trains au départ de </w:t>
      </w:r>
      <w:r w:rsidRPr="00B13ABD">
        <w:rPr>
          <w:i/>
          <w:iCs/>
        </w:rPr>
        <w:t>Mulhouse</w:t>
      </w:r>
      <w:r w:rsidRPr="005947BD">
        <w:t xml:space="preserve"> ou de Suisse</w:t>
      </w:r>
    </w:p>
    <w:p w14:paraId="13760FD7" w14:textId="77777777" w:rsidR="005947BD" w:rsidRPr="005947BD" w:rsidRDefault="005947BD" w:rsidP="005947BD">
      <w:pPr>
        <w:numPr>
          <w:ilvl w:val="0"/>
          <w:numId w:val="22"/>
        </w:numPr>
      </w:pPr>
      <w:r w:rsidRPr="005947BD">
        <w:t xml:space="preserve">25 minutes pour les trains en provenance de </w:t>
      </w:r>
      <w:r w:rsidRPr="00B13ABD">
        <w:rPr>
          <w:i/>
          <w:iCs/>
        </w:rPr>
        <w:t>Colmar</w:t>
      </w:r>
      <w:r w:rsidRPr="005947BD">
        <w:t xml:space="preserve"> / </w:t>
      </w:r>
      <w:r w:rsidRPr="00B13ABD">
        <w:rPr>
          <w:i/>
          <w:iCs/>
        </w:rPr>
        <w:t>Strasbourg</w:t>
      </w:r>
      <w:r w:rsidRPr="005947BD">
        <w:t xml:space="preserve">, qui doivent aujourd'hui contourner </w:t>
      </w:r>
      <w:r w:rsidRPr="00B13ABD">
        <w:rPr>
          <w:i/>
          <w:iCs/>
        </w:rPr>
        <w:t>Mulhouse</w:t>
      </w:r>
      <w:r w:rsidRPr="005947BD">
        <w:t xml:space="preserve"> à vitesse réduite</w:t>
      </w:r>
    </w:p>
    <w:p w14:paraId="49D2EC81" w14:textId="77777777" w:rsidR="005947BD" w:rsidRPr="005947BD" w:rsidRDefault="005947BD" w:rsidP="009044DC">
      <w:pPr>
        <w:pStyle w:val="Titre3"/>
      </w:pPr>
      <w:r w:rsidRPr="005947BD">
        <w:lastRenderedPageBreak/>
        <w:t>Nouvelle desserte TGV possible</w:t>
      </w:r>
    </w:p>
    <w:p w14:paraId="3BC7EA67" w14:textId="539E7CE4" w:rsidR="005947BD" w:rsidRPr="005947BD" w:rsidRDefault="005947BD" w:rsidP="005947BD">
      <w:r w:rsidRPr="005947BD">
        <w:rPr>
          <w:noProof/>
        </w:rPr>
        <w:drawing>
          <wp:inline distT="0" distB="0" distL="0" distR="0" wp14:anchorId="43778AC9" wp14:editId="261C751E">
            <wp:extent cx="5760720" cy="4245610"/>
            <wp:effectExtent l="0" t="0" r="0" b="2540"/>
            <wp:docPr id="1618570367" name="Image 6" descr="Schéma des dessertes actuelles montrant les lignes TGV, TER, FRET et tram-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chéma des dessertes actuelles montrant les lignes TGV, TER, FRET et tram-train"/>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4245610"/>
                    </a:xfrm>
                    <a:prstGeom prst="rect">
                      <a:avLst/>
                    </a:prstGeom>
                    <a:noFill/>
                    <a:ln>
                      <a:noFill/>
                    </a:ln>
                  </pic:spPr>
                </pic:pic>
              </a:graphicData>
            </a:graphic>
          </wp:inline>
        </w:drawing>
      </w:r>
      <w:r w:rsidRPr="005947BD">
        <w:t>Dessertes actuelles (TGV, TER, FRET, tram-train)</w:t>
      </w:r>
      <w:r w:rsidRPr="005947BD">
        <w:rPr>
          <w:noProof/>
        </w:rPr>
        <w:lastRenderedPageBreak/>
        <w:drawing>
          <wp:inline distT="0" distB="0" distL="0" distR="0" wp14:anchorId="5C141DBE" wp14:editId="72FE7005">
            <wp:extent cx="5760720" cy="4245610"/>
            <wp:effectExtent l="0" t="0" r="0" b="2540"/>
            <wp:docPr id="199824491" name="Image 5" descr="Schéma des dessertes nouvelles avec la gare Mulhouse-Lutterbach TGV et la ligne Mulhouse-Guebwi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chéma des dessertes nouvelles avec la gare Mulhouse-Lutterbach TGV et la ligne Mulhouse-Guebwill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4245610"/>
                    </a:xfrm>
                    <a:prstGeom prst="rect">
                      <a:avLst/>
                    </a:prstGeom>
                    <a:noFill/>
                    <a:ln>
                      <a:noFill/>
                    </a:ln>
                  </pic:spPr>
                </pic:pic>
              </a:graphicData>
            </a:graphic>
          </wp:inline>
        </w:drawing>
      </w:r>
      <w:r w:rsidRPr="005947BD">
        <w:t>Dessertes nouvelles avec la gare Mulhouse-Lutterbach TGV</w:t>
      </w:r>
    </w:p>
    <w:p w14:paraId="7F784D94" w14:textId="77777777" w:rsidR="005947BD" w:rsidRPr="005947BD" w:rsidRDefault="005947BD" w:rsidP="005947BD">
      <w:r w:rsidRPr="005947BD">
        <w:t xml:space="preserve">Avec l'organisation actuelle du réseau, la gare de </w:t>
      </w:r>
      <w:r w:rsidRPr="00814ED3">
        <w:rPr>
          <w:i/>
          <w:iCs/>
        </w:rPr>
        <w:t>Mulhouse-Lutterbach TGV</w:t>
      </w:r>
      <w:r w:rsidRPr="005947BD">
        <w:t xml:space="preserve"> ne serait pas desservie par les TGV à destination de </w:t>
      </w:r>
      <w:r w:rsidRPr="00814ED3">
        <w:rPr>
          <w:i/>
          <w:iCs/>
        </w:rPr>
        <w:t>Paris</w:t>
      </w:r>
      <w:r w:rsidRPr="005947BD">
        <w:t>.</w:t>
      </w:r>
      <w:r w:rsidRPr="005947BD">
        <w:br/>
        <w:t xml:space="preserve">En effet, les TGV à destination de </w:t>
      </w:r>
      <w:r w:rsidRPr="00814ED3">
        <w:rPr>
          <w:i/>
          <w:iCs/>
        </w:rPr>
        <w:t>Paris</w:t>
      </w:r>
      <w:r w:rsidRPr="005947BD">
        <w:t xml:space="preserve"> partent aujourd'hui de </w:t>
      </w:r>
      <w:r w:rsidRPr="00814ED3">
        <w:rPr>
          <w:i/>
          <w:iCs/>
        </w:rPr>
        <w:t>Mulhouse-Ville</w:t>
      </w:r>
      <w:r w:rsidRPr="005947BD">
        <w:t xml:space="preserve"> et rejoignent la </w:t>
      </w:r>
      <w:r w:rsidRPr="00814ED3">
        <w:rPr>
          <w:i/>
          <w:iCs/>
        </w:rPr>
        <w:t>LGV Rhin-Rhône</w:t>
      </w:r>
      <w:r w:rsidRPr="005947BD">
        <w:t xml:space="preserve"> par la ligne classique </w:t>
      </w:r>
      <w:r w:rsidRPr="00814ED3">
        <w:rPr>
          <w:i/>
          <w:iCs/>
        </w:rPr>
        <w:t>Mulhouse – Belfort</w:t>
      </w:r>
      <w:r w:rsidRPr="005947BD">
        <w:t>.</w:t>
      </w:r>
    </w:p>
    <w:p w14:paraId="454510A4" w14:textId="77777777" w:rsidR="005947BD" w:rsidRPr="005947BD" w:rsidRDefault="005947BD" w:rsidP="005947BD">
      <w:r w:rsidRPr="005947BD">
        <w:t xml:space="preserve">Dans le cadre du projet présenté ici, le raccordement à la LGV serait situé après la gare </w:t>
      </w:r>
      <w:r w:rsidRPr="00814ED3">
        <w:rPr>
          <w:i/>
          <w:iCs/>
        </w:rPr>
        <w:t>Mulhouse-Lutterbach TGV</w:t>
      </w:r>
      <w:r w:rsidRPr="005947BD">
        <w:t xml:space="preserve"> pour les trains en provenance de </w:t>
      </w:r>
      <w:r w:rsidRPr="00814ED3">
        <w:rPr>
          <w:i/>
          <w:iCs/>
        </w:rPr>
        <w:t>Mulhouse-Ville</w:t>
      </w:r>
      <w:r w:rsidRPr="005947BD">
        <w:t xml:space="preserve"> et de la Suisse, ce qui signifie que ces trains ne desserviraient pas la nouvelle gare.</w:t>
      </w:r>
    </w:p>
    <w:p w14:paraId="059C3062" w14:textId="77777777" w:rsidR="005947BD" w:rsidRPr="005947BD" w:rsidRDefault="005947BD" w:rsidP="005947BD">
      <w:r w:rsidRPr="005947BD">
        <w:t xml:space="preserve">Dans cette configuration, la desserte de </w:t>
      </w:r>
      <w:r w:rsidRPr="00814ED3">
        <w:rPr>
          <w:i/>
          <w:iCs/>
        </w:rPr>
        <w:t>Mulhouse-Lutterbach TGV</w:t>
      </w:r>
      <w:r w:rsidRPr="005947BD">
        <w:t xml:space="preserve"> par des TGV à destination de </w:t>
      </w:r>
      <w:r w:rsidRPr="00814ED3">
        <w:rPr>
          <w:i/>
          <w:iCs/>
        </w:rPr>
        <w:t>Paris</w:t>
      </w:r>
      <w:r w:rsidRPr="005947BD">
        <w:t xml:space="preserve"> nécessiterait la création de nouvelles relations passant directement par la gare.</w:t>
      </w:r>
    </w:p>
    <w:p w14:paraId="53F8DA0B" w14:textId="77777777" w:rsidR="005947BD" w:rsidRPr="005947BD" w:rsidRDefault="005947BD" w:rsidP="005947BD">
      <w:r w:rsidRPr="005947BD">
        <w:t xml:space="preserve">On pourrait par exemple envisager la création de nouvelles relations TGV au départ de </w:t>
      </w:r>
      <w:r w:rsidRPr="00814ED3">
        <w:rPr>
          <w:i/>
          <w:iCs/>
        </w:rPr>
        <w:t>Colmar</w:t>
      </w:r>
      <w:r w:rsidRPr="005947BD">
        <w:t xml:space="preserve"> à destination de </w:t>
      </w:r>
      <w:r w:rsidRPr="00814ED3">
        <w:rPr>
          <w:i/>
          <w:iCs/>
        </w:rPr>
        <w:t>Paris Gare-de-Lyon</w:t>
      </w:r>
      <w:r w:rsidRPr="005947BD">
        <w:t xml:space="preserve"> via </w:t>
      </w:r>
      <w:r w:rsidRPr="00814ED3">
        <w:rPr>
          <w:i/>
          <w:iCs/>
        </w:rPr>
        <w:t>Mulhouse-Lutterbach TGV</w:t>
      </w:r>
      <w:r w:rsidRPr="005947BD">
        <w:t xml:space="preserve">. Ces trains emprunteraient directement la </w:t>
      </w:r>
      <w:r w:rsidRPr="00814ED3">
        <w:rPr>
          <w:i/>
          <w:iCs/>
        </w:rPr>
        <w:t>LGV Rhin-Rhône</w:t>
      </w:r>
      <w:r w:rsidRPr="005947BD">
        <w:t xml:space="preserve"> sans passer par </w:t>
      </w:r>
      <w:r w:rsidRPr="00814ED3">
        <w:rPr>
          <w:i/>
          <w:iCs/>
        </w:rPr>
        <w:t>Strasbourg</w:t>
      </w:r>
      <w:r w:rsidRPr="005947BD">
        <w:t xml:space="preserve"> et la </w:t>
      </w:r>
      <w:r w:rsidRPr="00814ED3">
        <w:rPr>
          <w:i/>
          <w:iCs/>
        </w:rPr>
        <w:t>LGV Est</w:t>
      </w:r>
      <w:r w:rsidRPr="005947BD">
        <w:t>.</w:t>
      </w:r>
    </w:p>
    <w:p w14:paraId="0CD1CBEA" w14:textId="77777777" w:rsidR="005947BD" w:rsidRPr="005947BD" w:rsidRDefault="005947BD" w:rsidP="005947BD">
      <w:r w:rsidRPr="005947BD">
        <w:t xml:space="preserve">Ce trajet au départ de </w:t>
      </w:r>
      <w:r w:rsidRPr="00814ED3">
        <w:rPr>
          <w:i/>
          <w:iCs/>
        </w:rPr>
        <w:t>Colmar</w:t>
      </w:r>
      <w:r w:rsidRPr="005947BD">
        <w:t xml:space="preserve"> serait légèrement plus long que l'itinéraire actuel via </w:t>
      </w:r>
      <w:r w:rsidRPr="00814ED3">
        <w:rPr>
          <w:i/>
          <w:iCs/>
        </w:rPr>
        <w:t>Strasbourg</w:t>
      </w:r>
      <w:r w:rsidRPr="005947BD">
        <w:t>, avec un allongement estimé à une vingtaine de minutes, mais il permettrait :</w:t>
      </w:r>
    </w:p>
    <w:p w14:paraId="67888368" w14:textId="77777777" w:rsidR="005947BD" w:rsidRPr="005947BD" w:rsidRDefault="005947BD" w:rsidP="005947BD">
      <w:pPr>
        <w:numPr>
          <w:ilvl w:val="0"/>
          <w:numId w:val="23"/>
        </w:numPr>
      </w:pPr>
      <w:r w:rsidRPr="005947BD">
        <w:lastRenderedPageBreak/>
        <w:t xml:space="preserve">D'augmenter, à </w:t>
      </w:r>
      <w:r w:rsidRPr="00814ED3">
        <w:rPr>
          <w:i/>
          <w:iCs/>
        </w:rPr>
        <w:t>Colmar</w:t>
      </w:r>
      <w:r w:rsidRPr="005947BD">
        <w:t xml:space="preserve"> et à </w:t>
      </w:r>
      <w:r w:rsidRPr="00814ED3">
        <w:rPr>
          <w:i/>
          <w:iCs/>
        </w:rPr>
        <w:t>Mulhouse</w:t>
      </w:r>
      <w:r w:rsidRPr="005947BD">
        <w:t xml:space="preserve">, le nombre de trains à destination de </w:t>
      </w:r>
      <w:r w:rsidRPr="00814ED3">
        <w:rPr>
          <w:i/>
          <w:iCs/>
        </w:rPr>
        <w:t>Paris</w:t>
      </w:r>
      <w:r w:rsidRPr="005947BD">
        <w:t xml:space="preserve"> (</w:t>
      </w:r>
      <w:r w:rsidRPr="00814ED3">
        <w:rPr>
          <w:i/>
          <w:iCs/>
        </w:rPr>
        <w:t>Gare de l'Est</w:t>
      </w:r>
      <w:r w:rsidRPr="005947BD">
        <w:t xml:space="preserve"> + </w:t>
      </w:r>
      <w:r w:rsidRPr="00814ED3">
        <w:rPr>
          <w:i/>
          <w:iCs/>
        </w:rPr>
        <w:t>Gare-de-Lyon</w:t>
      </w:r>
      <w:r w:rsidRPr="005947BD">
        <w:t>)</w:t>
      </w:r>
    </w:p>
    <w:p w14:paraId="7B261DD8" w14:textId="7A2D6FEF" w:rsidR="005947BD" w:rsidRPr="005947BD" w:rsidRDefault="005947BD" w:rsidP="005947BD">
      <w:pPr>
        <w:numPr>
          <w:ilvl w:val="0"/>
          <w:numId w:val="23"/>
        </w:numPr>
      </w:pPr>
      <w:r w:rsidRPr="005947BD">
        <w:t xml:space="preserve">De </w:t>
      </w:r>
      <w:r w:rsidR="00814ED3">
        <w:t>ne pas augmenter</w:t>
      </w:r>
      <w:r w:rsidRPr="005947BD">
        <w:t xml:space="preserve"> l</w:t>
      </w:r>
      <w:r w:rsidR="009044DC">
        <w:t xml:space="preserve">e trafic </w:t>
      </w:r>
      <w:r w:rsidRPr="005947BD">
        <w:t xml:space="preserve">de la gare de </w:t>
      </w:r>
      <w:r w:rsidRPr="00814ED3">
        <w:rPr>
          <w:i/>
          <w:iCs/>
        </w:rPr>
        <w:t>Strasbourg</w:t>
      </w:r>
    </w:p>
    <w:p w14:paraId="0053EB59" w14:textId="77777777" w:rsidR="005947BD" w:rsidRPr="005947BD" w:rsidRDefault="005947BD" w:rsidP="005947BD">
      <w:pPr>
        <w:numPr>
          <w:ilvl w:val="0"/>
          <w:numId w:val="23"/>
        </w:numPr>
      </w:pPr>
      <w:r w:rsidRPr="005947BD">
        <w:t>De mieux répartir les circulations entre les différents axes du réseau</w:t>
      </w:r>
    </w:p>
    <w:p w14:paraId="5A8DB390" w14:textId="77777777" w:rsidR="005947BD" w:rsidRPr="005947BD" w:rsidRDefault="005947BD" w:rsidP="005947BD">
      <w:r w:rsidRPr="005947BD">
        <w:t xml:space="preserve">La création de la gare </w:t>
      </w:r>
      <w:r w:rsidRPr="009044DC">
        <w:rPr>
          <w:i/>
          <w:iCs/>
        </w:rPr>
        <w:t>Mulhouse-Lutterbach TGV</w:t>
      </w:r>
      <w:r w:rsidRPr="005947BD">
        <w:t xml:space="preserve"> permettrait ainsi d'envisager de nouvelles relations, par exemple :</w:t>
      </w:r>
    </w:p>
    <w:p w14:paraId="092E8A49" w14:textId="77777777" w:rsidR="005947BD" w:rsidRPr="009044DC" w:rsidRDefault="005947BD" w:rsidP="005947BD">
      <w:pPr>
        <w:numPr>
          <w:ilvl w:val="0"/>
          <w:numId w:val="24"/>
        </w:numPr>
        <w:rPr>
          <w:i/>
          <w:iCs/>
          <w:lang w:val="en-US"/>
        </w:rPr>
      </w:pPr>
      <w:r w:rsidRPr="005947BD">
        <w:rPr>
          <w:lang w:val="en-US"/>
        </w:rPr>
        <w:t xml:space="preserve">TGV </w:t>
      </w:r>
      <w:r w:rsidRPr="009044DC">
        <w:rPr>
          <w:i/>
          <w:iCs/>
          <w:lang w:val="en-US"/>
        </w:rPr>
        <w:t>Colmar – Mulhouse-</w:t>
      </w:r>
      <w:proofErr w:type="spellStart"/>
      <w:r w:rsidRPr="009044DC">
        <w:rPr>
          <w:i/>
          <w:iCs/>
          <w:lang w:val="en-US"/>
        </w:rPr>
        <w:t>Lutterbach</w:t>
      </w:r>
      <w:proofErr w:type="spellEnd"/>
      <w:r w:rsidRPr="009044DC">
        <w:rPr>
          <w:i/>
          <w:iCs/>
          <w:lang w:val="en-US"/>
        </w:rPr>
        <w:t xml:space="preserve"> TGV – Paris</w:t>
      </w:r>
    </w:p>
    <w:p w14:paraId="597BC65E" w14:textId="77777777" w:rsidR="005947BD" w:rsidRPr="009044DC" w:rsidRDefault="005947BD" w:rsidP="005947BD">
      <w:pPr>
        <w:numPr>
          <w:ilvl w:val="0"/>
          <w:numId w:val="24"/>
        </w:numPr>
        <w:rPr>
          <w:i/>
          <w:iCs/>
        </w:rPr>
      </w:pPr>
      <w:r w:rsidRPr="005947BD">
        <w:t xml:space="preserve">TGV </w:t>
      </w:r>
      <w:r w:rsidRPr="009044DC">
        <w:rPr>
          <w:i/>
          <w:iCs/>
        </w:rPr>
        <w:t>Suisse – Mulhouse-Ville – Paris</w:t>
      </w:r>
    </w:p>
    <w:p w14:paraId="7C75F8A9" w14:textId="77777777" w:rsidR="005947BD" w:rsidRPr="005947BD" w:rsidRDefault="005947BD" w:rsidP="009044DC">
      <w:pPr>
        <w:pStyle w:val="Titre3"/>
      </w:pPr>
      <w:r w:rsidRPr="005947BD">
        <w:t>Capacité du nœud ferroviaire de Mulhouse</w:t>
      </w:r>
    </w:p>
    <w:p w14:paraId="54D1568B" w14:textId="3EC495A5" w:rsidR="005947BD" w:rsidRPr="005947BD" w:rsidRDefault="005947BD" w:rsidP="005947BD">
      <w:r w:rsidRPr="005947BD">
        <w:t xml:space="preserve">Aujourd'hui, la section entre </w:t>
      </w:r>
      <w:r w:rsidRPr="009044DC">
        <w:rPr>
          <w:i/>
          <w:iCs/>
        </w:rPr>
        <w:t>Mulhouse-Ville</w:t>
      </w:r>
      <w:r w:rsidRPr="005947BD">
        <w:t xml:space="preserve"> et </w:t>
      </w:r>
      <w:r w:rsidRPr="009044DC">
        <w:rPr>
          <w:i/>
          <w:iCs/>
        </w:rPr>
        <w:t>Lutterbach</w:t>
      </w:r>
      <w:r w:rsidRPr="005947BD">
        <w:t xml:space="preserve"> est déjà très utilisée par :</w:t>
      </w:r>
    </w:p>
    <w:p w14:paraId="7DF1E2BE" w14:textId="28B7B835" w:rsidR="005947BD" w:rsidRPr="005947BD" w:rsidRDefault="009044DC" w:rsidP="005947BD">
      <w:pPr>
        <w:numPr>
          <w:ilvl w:val="0"/>
          <w:numId w:val="25"/>
        </w:numPr>
      </w:pPr>
      <w:r w:rsidRPr="005947BD">
        <w:t xml:space="preserve">Trains </w:t>
      </w:r>
      <w:r w:rsidR="005947BD" w:rsidRPr="005947BD">
        <w:t xml:space="preserve">vers </w:t>
      </w:r>
      <w:r w:rsidR="005947BD" w:rsidRPr="009044DC">
        <w:rPr>
          <w:i/>
          <w:iCs/>
        </w:rPr>
        <w:t>Kruth</w:t>
      </w:r>
    </w:p>
    <w:p w14:paraId="43948178" w14:textId="77777777" w:rsidR="005947BD" w:rsidRPr="005947BD" w:rsidRDefault="005947BD" w:rsidP="005947BD">
      <w:pPr>
        <w:numPr>
          <w:ilvl w:val="0"/>
          <w:numId w:val="25"/>
        </w:numPr>
      </w:pPr>
      <w:r w:rsidRPr="005947BD">
        <w:t xml:space="preserve">Trains vers </w:t>
      </w:r>
      <w:r w:rsidRPr="009044DC">
        <w:rPr>
          <w:i/>
          <w:iCs/>
        </w:rPr>
        <w:t>Strasbourg</w:t>
      </w:r>
    </w:p>
    <w:p w14:paraId="3337A88B" w14:textId="77777777" w:rsidR="005947BD" w:rsidRPr="005947BD" w:rsidRDefault="005947BD" w:rsidP="005947BD">
      <w:pPr>
        <w:numPr>
          <w:ilvl w:val="0"/>
          <w:numId w:val="25"/>
        </w:numPr>
      </w:pPr>
      <w:r w:rsidRPr="005947BD">
        <w:t xml:space="preserve">Trains vers </w:t>
      </w:r>
      <w:r w:rsidRPr="009044DC">
        <w:rPr>
          <w:i/>
          <w:iCs/>
        </w:rPr>
        <w:t>Bâle</w:t>
      </w:r>
    </w:p>
    <w:p w14:paraId="7949AF10" w14:textId="2B228114" w:rsidR="005947BD" w:rsidRDefault="009044DC" w:rsidP="005947BD">
      <w:pPr>
        <w:numPr>
          <w:ilvl w:val="0"/>
          <w:numId w:val="25"/>
        </w:numPr>
      </w:pPr>
      <w:r w:rsidRPr="005947BD">
        <w:t xml:space="preserve">Trains </w:t>
      </w:r>
      <w:r w:rsidR="005947BD" w:rsidRPr="005947BD">
        <w:t>Fret</w:t>
      </w:r>
    </w:p>
    <w:p w14:paraId="68E84C34" w14:textId="55C3B898" w:rsidR="002C2684" w:rsidRPr="005947BD" w:rsidRDefault="002C2684" w:rsidP="005947BD">
      <w:pPr>
        <w:numPr>
          <w:ilvl w:val="0"/>
          <w:numId w:val="25"/>
        </w:numPr>
      </w:pPr>
      <w:r>
        <w:t xml:space="preserve">TGV </w:t>
      </w:r>
      <w:r w:rsidR="00C32C3E">
        <w:t xml:space="preserve">sur l’axe </w:t>
      </w:r>
      <w:r>
        <w:t xml:space="preserve">Nord-Sud (juste </w:t>
      </w:r>
      <w:r w:rsidR="00C32C3E">
        <w:t xml:space="preserve">à </w:t>
      </w:r>
      <w:r w:rsidR="00C32C3E" w:rsidRPr="00C32C3E">
        <w:rPr>
          <w:i/>
          <w:iCs/>
        </w:rPr>
        <w:t>Lutterbach</w:t>
      </w:r>
      <w:r w:rsidR="00C32C3E">
        <w:t>)</w:t>
      </w:r>
    </w:p>
    <w:p w14:paraId="1ACDFF76" w14:textId="77777777" w:rsidR="005947BD" w:rsidRPr="005947BD" w:rsidRDefault="005947BD" w:rsidP="005947BD">
      <w:r w:rsidRPr="005947BD">
        <w:t xml:space="preserve">La mise en service de la gare </w:t>
      </w:r>
      <w:r w:rsidRPr="00C32C3E">
        <w:rPr>
          <w:i/>
          <w:iCs/>
        </w:rPr>
        <w:t>Mulhouse-Lutterbach TGV</w:t>
      </w:r>
      <w:r w:rsidRPr="005947BD">
        <w:t xml:space="preserve"> augmenterait encore le nombre de circulations sur cette courte section (environ 1 à 2 km) avec les TGV au départ de </w:t>
      </w:r>
      <w:r w:rsidRPr="00C32C3E">
        <w:rPr>
          <w:i/>
          <w:iCs/>
        </w:rPr>
        <w:t>Mulhouse-Ville</w:t>
      </w:r>
      <w:r w:rsidRPr="005947BD">
        <w:t xml:space="preserve"> qui passent aujourd'hui par la ligne </w:t>
      </w:r>
      <w:r w:rsidRPr="00C32C3E">
        <w:rPr>
          <w:i/>
          <w:iCs/>
        </w:rPr>
        <w:t>Mulhouse – Belfort</w:t>
      </w:r>
      <w:r w:rsidRPr="005947BD">
        <w:t>.</w:t>
      </w:r>
    </w:p>
    <w:p w14:paraId="6BCE1513" w14:textId="77777777" w:rsidR="005947BD" w:rsidRPr="005947BD" w:rsidRDefault="005947BD" w:rsidP="005947BD">
      <w:r w:rsidRPr="005947BD">
        <w:t xml:space="preserve">La création de lignes </w:t>
      </w:r>
      <w:r w:rsidRPr="00C32C3E">
        <w:rPr>
          <w:i/>
          <w:iCs/>
        </w:rPr>
        <w:t>Colmar - Paris</w:t>
      </w:r>
      <w:r w:rsidRPr="005947BD">
        <w:t xml:space="preserve"> via </w:t>
      </w:r>
      <w:r w:rsidRPr="00C32C3E">
        <w:rPr>
          <w:i/>
          <w:iCs/>
        </w:rPr>
        <w:t>Mulhouse-Lutterbach TGV</w:t>
      </w:r>
      <w:r w:rsidRPr="005947BD">
        <w:t xml:space="preserve"> est donc justifiée.</w:t>
      </w:r>
    </w:p>
    <w:p w14:paraId="5C0B777B" w14:textId="77777777" w:rsidR="005947BD" w:rsidRPr="005947BD" w:rsidRDefault="005947BD" w:rsidP="00C32C3E">
      <w:pPr>
        <w:pStyle w:val="Titre3"/>
      </w:pPr>
      <w:r w:rsidRPr="005947BD">
        <w:t>Rôle de pôle multimodal</w:t>
      </w:r>
    </w:p>
    <w:p w14:paraId="3EF39402" w14:textId="77777777" w:rsidR="005947BD" w:rsidRPr="005947BD" w:rsidRDefault="005947BD" w:rsidP="005947BD">
      <w:r w:rsidRPr="005947BD">
        <w:t>Avec la présence de :</w:t>
      </w:r>
    </w:p>
    <w:p w14:paraId="2181E0E7" w14:textId="77777777" w:rsidR="005947BD" w:rsidRPr="005947BD" w:rsidRDefault="005947BD" w:rsidP="005947BD">
      <w:pPr>
        <w:numPr>
          <w:ilvl w:val="0"/>
          <w:numId w:val="26"/>
        </w:numPr>
      </w:pPr>
      <w:r w:rsidRPr="005947BD">
        <w:t>TGV</w:t>
      </w:r>
    </w:p>
    <w:p w14:paraId="0E9DBF09" w14:textId="77777777" w:rsidR="005947BD" w:rsidRPr="005947BD" w:rsidRDefault="005947BD" w:rsidP="005947BD">
      <w:pPr>
        <w:numPr>
          <w:ilvl w:val="0"/>
          <w:numId w:val="26"/>
        </w:numPr>
      </w:pPr>
      <w:r w:rsidRPr="005947BD">
        <w:t>TER</w:t>
      </w:r>
    </w:p>
    <w:p w14:paraId="54B669D3" w14:textId="77777777" w:rsidR="005947BD" w:rsidRPr="005947BD" w:rsidRDefault="005947BD" w:rsidP="005947BD">
      <w:pPr>
        <w:numPr>
          <w:ilvl w:val="0"/>
          <w:numId w:val="26"/>
        </w:numPr>
      </w:pPr>
      <w:r w:rsidRPr="005947BD">
        <w:t>Tram-train</w:t>
      </w:r>
    </w:p>
    <w:p w14:paraId="7506AE46" w14:textId="77777777" w:rsidR="005947BD" w:rsidRPr="005947BD" w:rsidRDefault="005947BD" w:rsidP="005947BD">
      <w:pPr>
        <w:numPr>
          <w:ilvl w:val="0"/>
          <w:numId w:val="26"/>
        </w:numPr>
      </w:pPr>
      <w:r w:rsidRPr="005947BD">
        <w:t>Tramway</w:t>
      </w:r>
    </w:p>
    <w:p w14:paraId="1C589F7B" w14:textId="77777777" w:rsidR="005947BD" w:rsidRPr="005947BD" w:rsidRDefault="005947BD" w:rsidP="005947BD">
      <w:pPr>
        <w:numPr>
          <w:ilvl w:val="0"/>
          <w:numId w:val="26"/>
        </w:numPr>
      </w:pPr>
      <w:r w:rsidRPr="005947BD">
        <w:t>Parking relais de grande capacité (terrain plat et spacieux)</w:t>
      </w:r>
    </w:p>
    <w:p w14:paraId="0EEAE277" w14:textId="77777777" w:rsidR="005947BD" w:rsidRPr="005947BD" w:rsidRDefault="005947BD" w:rsidP="005947BD">
      <w:pPr>
        <w:numPr>
          <w:ilvl w:val="0"/>
          <w:numId w:val="26"/>
        </w:numPr>
      </w:pPr>
      <w:r w:rsidRPr="005947BD">
        <w:t>Correspondances bus via la proximité de la D1066</w:t>
      </w:r>
    </w:p>
    <w:p w14:paraId="63FEAC38" w14:textId="77777777" w:rsidR="005947BD" w:rsidRPr="005947BD" w:rsidRDefault="005947BD" w:rsidP="005947BD">
      <w:r w:rsidRPr="005947BD">
        <w:t xml:space="preserve">La gare </w:t>
      </w:r>
      <w:r w:rsidRPr="00C32C3E">
        <w:rPr>
          <w:i/>
          <w:iCs/>
        </w:rPr>
        <w:t>Mulhouse-Lutterbach TGV</w:t>
      </w:r>
      <w:r w:rsidRPr="005947BD">
        <w:t xml:space="preserve"> pourrait devenir un pôle d'échanges majeur à l'ouest de l'agglomération, réduisant la pression sur la gare centrale et sur les parkings des gares périphériques, notamment à </w:t>
      </w:r>
      <w:r w:rsidRPr="00C32C3E">
        <w:rPr>
          <w:i/>
          <w:iCs/>
        </w:rPr>
        <w:t>Bollwiller</w:t>
      </w:r>
      <w:r w:rsidRPr="005947BD">
        <w:t>.</w:t>
      </w:r>
    </w:p>
    <w:p w14:paraId="3C21DB00" w14:textId="77777777" w:rsidR="005947BD" w:rsidRPr="005947BD" w:rsidRDefault="005947BD" w:rsidP="005947BD">
      <w:r w:rsidRPr="005947BD">
        <w:lastRenderedPageBreak/>
        <w:t>L'accessibilité routière directe via la voie rapide D1066 et l'espace disponible pour un stationnement étendu renforceraient ce rôle de hub multimodal, en offrant aux voyageurs des alternatives commodes à la voiture au niveau du stationnement de proximité.</w:t>
      </w:r>
    </w:p>
    <w:p w14:paraId="79DB7619" w14:textId="77777777" w:rsidR="005947BD" w:rsidRPr="005947BD" w:rsidRDefault="005947BD" w:rsidP="00C32C3E">
      <w:pPr>
        <w:pStyle w:val="Titre2"/>
      </w:pPr>
      <w:r w:rsidRPr="005947BD">
        <w:t>7. Impacts concrets pour les usagers et le territoire</w:t>
      </w:r>
    </w:p>
    <w:p w14:paraId="734E9AE2" w14:textId="77777777" w:rsidR="005947BD" w:rsidRPr="005947BD" w:rsidRDefault="005947BD" w:rsidP="00C32C3E">
      <w:pPr>
        <w:pStyle w:val="Titre3"/>
      </w:pPr>
      <w:r w:rsidRPr="005947BD">
        <w:t>Pour les voyageurs</w:t>
      </w:r>
    </w:p>
    <w:p w14:paraId="2998CF68" w14:textId="54F4A817" w:rsidR="005947BD" w:rsidRPr="005947BD" w:rsidRDefault="005947BD" w:rsidP="005947BD">
      <w:pPr>
        <w:numPr>
          <w:ilvl w:val="0"/>
          <w:numId w:val="27"/>
        </w:numPr>
      </w:pPr>
      <w:r w:rsidRPr="005947BD">
        <w:t xml:space="preserve">Amélioration </w:t>
      </w:r>
      <w:r w:rsidR="00775D0B" w:rsidRPr="005947BD">
        <w:t xml:space="preserve">de la </w:t>
      </w:r>
      <w:r w:rsidR="00775D0B">
        <w:t>desserte du sud de l’Alsace</w:t>
      </w:r>
    </w:p>
    <w:p w14:paraId="665993A2" w14:textId="77777777" w:rsidR="005947BD" w:rsidRPr="005947BD" w:rsidRDefault="005947BD" w:rsidP="005947BD">
      <w:pPr>
        <w:numPr>
          <w:ilvl w:val="0"/>
          <w:numId w:val="27"/>
        </w:numPr>
      </w:pPr>
      <w:r w:rsidRPr="005947BD">
        <w:t>Correspondances facilitées entre TER, tram-train et TGV</w:t>
      </w:r>
    </w:p>
    <w:p w14:paraId="1581994D" w14:textId="1FBF8131" w:rsidR="005947BD" w:rsidRPr="005947BD" w:rsidRDefault="00775D0B" w:rsidP="005947BD">
      <w:pPr>
        <w:numPr>
          <w:ilvl w:val="0"/>
          <w:numId w:val="27"/>
        </w:numPr>
      </w:pPr>
      <w:r>
        <w:t>G</w:t>
      </w:r>
      <w:r w:rsidR="005947BD" w:rsidRPr="005947BD">
        <w:t>ains de temps sur certains trajets</w:t>
      </w:r>
    </w:p>
    <w:p w14:paraId="27E2E495" w14:textId="77777777" w:rsidR="005947BD" w:rsidRPr="005947BD" w:rsidRDefault="005947BD" w:rsidP="00775D0B">
      <w:pPr>
        <w:pStyle w:val="Titre3"/>
      </w:pPr>
      <w:r w:rsidRPr="005947BD">
        <w:t>Pour les transports du quotidien</w:t>
      </w:r>
    </w:p>
    <w:p w14:paraId="4667F827" w14:textId="77777777" w:rsidR="005947BD" w:rsidRPr="005947BD" w:rsidRDefault="005947BD" w:rsidP="005947BD">
      <w:pPr>
        <w:numPr>
          <w:ilvl w:val="0"/>
          <w:numId w:val="28"/>
        </w:numPr>
      </w:pPr>
      <w:r w:rsidRPr="005947BD">
        <w:t>Augmentation possible des fréquences TER et tram-train</w:t>
      </w:r>
    </w:p>
    <w:p w14:paraId="1DA7C9B6" w14:textId="77777777" w:rsidR="005947BD" w:rsidRPr="005947BD" w:rsidRDefault="005947BD" w:rsidP="005947BD">
      <w:pPr>
        <w:numPr>
          <w:ilvl w:val="0"/>
          <w:numId w:val="28"/>
        </w:numPr>
      </w:pPr>
      <w:r w:rsidRPr="005947BD">
        <w:t>Meilleure desserte des vallées</w:t>
      </w:r>
    </w:p>
    <w:p w14:paraId="48F200EA" w14:textId="77777777" w:rsidR="005947BD" w:rsidRPr="005947BD" w:rsidRDefault="005947BD" w:rsidP="005947BD">
      <w:pPr>
        <w:numPr>
          <w:ilvl w:val="0"/>
          <w:numId w:val="28"/>
        </w:numPr>
      </w:pPr>
      <w:r w:rsidRPr="005947BD">
        <w:t>Réduction de la dépendance à la voiture</w:t>
      </w:r>
    </w:p>
    <w:p w14:paraId="0719FAE3" w14:textId="77777777" w:rsidR="005947BD" w:rsidRPr="005947BD" w:rsidRDefault="005947BD" w:rsidP="00775D0B">
      <w:pPr>
        <w:pStyle w:val="Titre3"/>
      </w:pPr>
      <w:r w:rsidRPr="005947BD">
        <w:t>Pour le territoire</w:t>
      </w:r>
    </w:p>
    <w:p w14:paraId="0ABA7CD5" w14:textId="77777777" w:rsidR="005947BD" w:rsidRPr="005947BD" w:rsidRDefault="005947BD" w:rsidP="005947BD">
      <w:pPr>
        <w:numPr>
          <w:ilvl w:val="0"/>
          <w:numId w:val="29"/>
        </w:numPr>
      </w:pPr>
      <w:r w:rsidRPr="005947BD">
        <w:t>Renforcement de l’attractivité économique</w:t>
      </w:r>
    </w:p>
    <w:p w14:paraId="2F53AADB" w14:textId="77777777" w:rsidR="005947BD" w:rsidRPr="005947BD" w:rsidRDefault="005947BD" w:rsidP="005947BD">
      <w:pPr>
        <w:numPr>
          <w:ilvl w:val="0"/>
          <w:numId w:val="29"/>
        </w:numPr>
      </w:pPr>
      <w:r w:rsidRPr="005947BD">
        <w:t>Amélioration des connexions avec les grandes métropoles</w:t>
      </w:r>
    </w:p>
    <w:p w14:paraId="37CE653B" w14:textId="77777777" w:rsidR="005947BD" w:rsidRPr="005947BD" w:rsidRDefault="005947BD" w:rsidP="005947BD">
      <w:pPr>
        <w:numPr>
          <w:ilvl w:val="0"/>
          <w:numId w:val="29"/>
        </w:numPr>
      </w:pPr>
      <w:r w:rsidRPr="005947BD">
        <w:t>Développement des mobilités durables</w:t>
      </w:r>
    </w:p>
    <w:p w14:paraId="040E61D4" w14:textId="77777777" w:rsidR="005947BD" w:rsidRPr="005947BD" w:rsidRDefault="005947BD" w:rsidP="00D13A5B">
      <w:pPr>
        <w:pStyle w:val="Titre2"/>
      </w:pPr>
      <w:r w:rsidRPr="005947BD">
        <w:t>8. Bénéfices du projet</w:t>
      </w:r>
    </w:p>
    <w:p w14:paraId="36CBA9E1" w14:textId="77777777" w:rsidR="005947BD" w:rsidRPr="005947BD" w:rsidRDefault="005947BD" w:rsidP="005947BD">
      <w:r w:rsidRPr="005947BD">
        <w:t>Le projet permettrait :</w:t>
      </w:r>
    </w:p>
    <w:p w14:paraId="3E40E87E" w14:textId="77777777" w:rsidR="005947BD" w:rsidRPr="005947BD" w:rsidRDefault="005947BD" w:rsidP="005947BD">
      <w:pPr>
        <w:numPr>
          <w:ilvl w:val="0"/>
          <w:numId w:val="30"/>
        </w:numPr>
      </w:pPr>
      <w:r w:rsidRPr="005947BD">
        <w:t xml:space="preserve">Une meilleure connexion de </w:t>
      </w:r>
      <w:r w:rsidRPr="00D13A5B">
        <w:rPr>
          <w:i/>
          <w:iCs/>
        </w:rPr>
        <w:t>Mulhouse</w:t>
      </w:r>
      <w:r w:rsidRPr="005947BD">
        <w:t xml:space="preserve"> et de son agglomération au réseau TGV</w:t>
      </w:r>
    </w:p>
    <w:p w14:paraId="5B23F5C0" w14:textId="77777777" w:rsidR="005947BD" w:rsidRPr="005947BD" w:rsidRDefault="005947BD" w:rsidP="005947BD">
      <w:pPr>
        <w:numPr>
          <w:ilvl w:val="0"/>
          <w:numId w:val="30"/>
        </w:numPr>
      </w:pPr>
      <w:r w:rsidRPr="005947BD">
        <w:t xml:space="preserve">Une désaturation de la ligne </w:t>
      </w:r>
      <w:r w:rsidRPr="00D13A5B">
        <w:rPr>
          <w:i/>
          <w:iCs/>
        </w:rPr>
        <w:t>Mulhouse – Belfort</w:t>
      </w:r>
      <w:r w:rsidRPr="005947BD">
        <w:t>, aujourd'hui utilisée à la fois par les TGV, les TER et le fret</w:t>
      </w:r>
    </w:p>
    <w:p w14:paraId="0D97A7A3" w14:textId="1342D688" w:rsidR="005947BD" w:rsidRPr="005947BD" w:rsidRDefault="005947BD" w:rsidP="005947BD">
      <w:pPr>
        <w:numPr>
          <w:ilvl w:val="0"/>
          <w:numId w:val="30"/>
        </w:numPr>
      </w:pPr>
      <w:r w:rsidRPr="005947BD">
        <w:t xml:space="preserve">Une forte désaturation de la gare de </w:t>
      </w:r>
      <w:r w:rsidRPr="00D13A5B">
        <w:rPr>
          <w:i/>
          <w:iCs/>
        </w:rPr>
        <w:t>Bollwiller</w:t>
      </w:r>
      <w:r w:rsidR="00D13A5B">
        <w:t>, car</w:t>
      </w:r>
      <w:r w:rsidRPr="005947BD">
        <w:t xml:space="preserve"> même après une extension récente du parking, celui-ci est souvent complet dès 8h du matin</w:t>
      </w:r>
    </w:p>
    <w:p w14:paraId="0E06C660" w14:textId="77777777" w:rsidR="005947BD" w:rsidRPr="005947BD" w:rsidRDefault="005947BD" w:rsidP="005947BD">
      <w:pPr>
        <w:numPr>
          <w:ilvl w:val="0"/>
          <w:numId w:val="30"/>
        </w:numPr>
      </w:pPr>
      <w:r w:rsidRPr="005947BD">
        <w:t xml:space="preserve">Une amélioration majeure de l'accès au rail pour </w:t>
      </w:r>
      <w:r w:rsidRPr="00D13A5B">
        <w:rPr>
          <w:i/>
          <w:iCs/>
        </w:rPr>
        <w:t>Guebwiller</w:t>
      </w:r>
      <w:r w:rsidRPr="005947BD">
        <w:t>, la plus grande ville du Grand Est non desservie par le train</w:t>
      </w:r>
    </w:p>
    <w:p w14:paraId="3613C99C" w14:textId="77777777" w:rsidR="005947BD" w:rsidRPr="005947BD" w:rsidRDefault="005947BD" w:rsidP="005947BD">
      <w:pPr>
        <w:numPr>
          <w:ilvl w:val="0"/>
          <w:numId w:val="30"/>
        </w:numPr>
      </w:pPr>
      <w:r w:rsidRPr="005947BD">
        <w:t>Une intermodalité forte entre TGV, TER et tram-train</w:t>
      </w:r>
    </w:p>
    <w:p w14:paraId="302A3FA9" w14:textId="53D10EBD" w:rsidR="005947BD" w:rsidRPr="005947BD" w:rsidRDefault="005947BD" w:rsidP="005947BD">
      <w:pPr>
        <w:numPr>
          <w:ilvl w:val="0"/>
          <w:numId w:val="30"/>
        </w:numPr>
      </w:pPr>
      <w:r w:rsidRPr="005947BD">
        <w:t>De nouvelles liaisons transversales entre vallées</w:t>
      </w:r>
      <w:r w:rsidR="00B0665B">
        <w:t xml:space="preserve"> (</w:t>
      </w:r>
      <w:r w:rsidRPr="00B0665B">
        <w:rPr>
          <w:i/>
          <w:iCs/>
        </w:rPr>
        <w:t>Thann – Guebwiller</w:t>
      </w:r>
      <w:r w:rsidR="00B0665B">
        <w:t>)</w:t>
      </w:r>
    </w:p>
    <w:p w14:paraId="5FD91600" w14:textId="77777777" w:rsidR="005947BD" w:rsidRPr="005947BD" w:rsidRDefault="005947BD" w:rsidP="005947BD">
      <w:pPr>
        <w:numPr>
          <w:ilvl w:val="0"/>
          <w:numId w:val="30"/>
        </w:numPr>
      </w:pPr>
      <w:r w:rsidRPr="005947BD">
        <w:lastRenderedPageBreak/>
        <w:t xml:space="preserve">Une amélioration de l'accessibilité du sud de l'Alsace dans le corridor ferroviaire européen </w:t>
      </w:r>
      <w:r w:rsidRPr="00B0665B">
        <w:rPr>
          <w:i/>
          <w:iCs/>
        </w:rPr>
        <w:t>Rhin-Rhône</w:t>
      </w:r>
      <w:r w:rsidRPr="005947BD">
        <w:t>, renforçant son attractivité économique et sa connexion aux grandes métropoles européennes</w:t>
      </w:r>
    </w:p>
    <w:p w14:paraId="262DF583" w14:textId="77777777" w:rsidR="005947BD" w:rsidRPr="005947BD" w:rsidRDefault="005947BD" w:rsidP="005947BD">
      <w:r w:rsidRPr="005947BD">
        <w:t>Plus largement, ce type de projet s'inscrit dans les objectifs de transition vers des mobilités plus durables, en favorisant le report modal de la voiture vers le train et les transports collectifs.</w:t>
      </w:r>
    </w:p>
    <w:p w14:paraId="4C307190" w14:textId="77777777" w:rsidR="005947BD" w:rsidRPr="005947BD" w:rsidRDefault="005947BD" w:rsidP="00B0665B">
      <w:pPr>
        <w:pStyle w:val="Titre2"/>
      </w:pPr>
      <w:r w:rsidRPr="005947BD">
        <w:t>9. Limites et précautions</w:t>
      </w:r>
    </w:p>
    <w:p w14:paraId="79818C62" w14:textId="77777777" w:rsidR="005947BD" w:rsidRPr="005947BD" w:rsidRDefault="005947BD" w:rsidP="005947BD">
      <w:r w:rsidRPr="005947BD">
        <w:t>Ce projet est une étude personnelle réalisée à titre de réflexion.</w:t>
      </w:r>
      <w:r w:rsidRPr="005947BD">
        <w:br/>
        <w:t xml:space="preserve">Il ne prend pas en compte l'ensemble des contraintes techniques, financières et réglementaires d'un projet réel, mais vise à illustrer une évolution possible du réseau ferroviaire autour de </w:t>
      </w:r>
      <w:r w:rsidRPr="00E31A78">
        <w:rPr>
          <w:i/>
          <w:iCs/>
        </w:rPr>
        <w:t>Mulhouse</w:t>
      </w:r>
      <w:r w:rsidRPr="005947BD">
        <w:t xml:space="preserve"> en s'appuyant sur des infrastructures existantes et sur des hypothèses évoquées dans plusieurs études nationales.</w:t>
      </w:r>
    </w:p>
    <w:p w14:paraId="79F37B17" w14:textId="77777777" w:rsidR="005947BD" w:rsidRPr="005947BD" w:rsidRDefault="005947BD" w:rsidP="0010045C">
      <w:pPr>
        <w:pStyle w:val="Titre3"/>
      </w:pPr>
      <w:r w:rsidRPr="005947BD">
        <w:t>Coût potentiel</w:t>
      </w:r>
    </w:p>
    <w:p w14:paraId="0CC62C5A" w14:textId="33C5CB2B" w:rsidR="005947BD" w:rsidRPr="005947BD" w:rsidRDefault="005947BD" w:rsidP="005947BD">
      <w:r w:rsidRPr="005947BD">
        <w:t>La mise en œuvre de ce projet représenterait un investissement significatif</w:t>
      </w:r>
      <w:r w:rsidR="00333C1F">
        <w:t>.</w:t>
      </w:r>
    </w:p>
    <w:p w14:paraId="29A02A13" w14:textId="77777777" w:rsidR="005947BD" w:rsidRPr="005947BD" w:rsidRDefault="005947BD" w:rsidP="005947BD">
      <w:r w:rsidRPr="005947BD">
        <w:t>La construction d'infrastructures ferroviaires de ce type implique généralement des coûts très élevés, nécessitant des études détaillées pour en préciser le périmètre et la faisabilité.</w:t>
      </w:r>
    </w:p>
    <w:p w14:paraId="007AE948" w14:textId="77777777" w:rsidR="005947BD" w:rsidRPr="005947BD" w:rsidRDefault="005947BD" w:rsidP="005947BD">
      <w:r w:rsidRPr="005947BD">
        <w:t>Cette dimension dépasse volontairement le cadre de ce projet, qui se concentre sur une approche conceptuelle.</w:t>
      </w:r>
    </w:p>
    <w:p w14:paraId="0654227C" w14:textId="77777777" w:rsidR="005947BD" w:rsidRPr="005947BD" w:rsidRDefault="005947BD" w:rsidP="00333C1F">
      <w:pPr>
        <w:pStyle w:val="Titre3"/>
      </w:pPr>
      <w:r w:rsidRPr="005947BD">
        <w:t>Acceptabilité politique et territoriale</w:t>
      </w:r>
    </w:p>
    <w:p w14:paraId="64BBB2C8" w14:textId="77777777" w:rsidR="005947BD" w:rsidRPr="005947BD" w:rsidRDefault="005947BD" w:rsidP="005947BD">
      <w:r w:rsidRPr="005947BD">
        <w:t>La réalisation d'un tel projet dépendrait fortement de son acceptabilité auprès des acteurs institutionnels et des territoires concernés.</w:t>
      </w:r>
    </w:p>
    <w:p w14:paraId="0FC68FCA" w14:textId="77777777" w:rsidR="005947BD" w:rsidRPr="005947BD" w:rsidRDefault="005947BD" w:rsidP="005947BD">
      <w:r w:rsidRPr="005947BD">
        <w:t>Elle nécessiterait une concertation approfondie avec l'ensemble des parties prenantes (collectivités, État, gestionnaires d'infrastructure et populations locales), afin d'intégrer les enjeux environnementaux, économiques et d'aménagement du territoire.</w:t>
      </w:r>
    </w:p>
    <w:p w14:paraId="4F86E68A" w14:textId="77777777" w:rsidR="005947BD" w:rsidRPr="005947BD" w:rsidRDefault="005947BD" w:rsidP="005947BD">
      <w:r w:rsidRPr="005947BD">
        <w:t>Les choix d'implantation et les impacts associés constitueraient des éléments clés du débat.</w:t>
      </w:r>
    </w:p>
    <w:p w14:paraId="054711C8" w14:textId="77777777" w:rsidR="005947BD" w:rsidRPr="005947BD" w:rsidRDefault="005947BD" w:rsidP="00333C1F">
      <w:pPr>
        <w:pStyle w:val="Titre3"/>
      </w:pPr>
      <w:r w:rsidRPr="005947BD">
        <w:t>Comparaison avec un scénario sans projet</w:t>
      </w:r>
    </w:p>
    <w:p w14:paraId="1281CA60" w14:textId="77777777" w:rsidR="005947BD" w:rsidRPr="005947BD" w:rsidRDefault="005947BD" w:rsidP="005947BD">
      <w:r w:rsidRPr="005947BD">
        <w:t>En l'absence de projet, le réseau ferroviaire de l'agglomération continuerait de fonctionner avec ses limites actuelles en matière de capacité et d'organisation.</w:t>
      </w:r>
    </w:p>
    <w:p w14:paraId="183D7881" w14:textId="77777777" w:rsidR="005947BD" w:rsidRPr="005947BD" w:rsidRDefault="005947BD" w:rsidP="005947BD">
      <w:r w:rsidRPr="005947BD">
        <w:t>Le prolongement de la LGV Rhin-Rhône resterait en l'état, sans évolution permettant d'en exploiter davantage le potentiel.</w:t>
      </w:r>
    </w:p>
    <w:p w14:paraId="0944A61D" w14:textId="77777777" w:rsidR="005947BD" w:rsidRPr="005947BD" w:rsidRDefault="005947BD" w:rsidP="005947BD">
      <w:r w:rsidRPr="005947BD">
        <w:lastRenderedPageBreak/>
        <w:t>À l'inverse, le projet proposé s'appuie sur une réorganisation globale visant à améliorer les connexions ferroviaires à différentes échelles, en intégrant à la fois les liaisons à grande vitesse et les dessertes locales.</w:t>
      </w:r>
    </w:p>
    <w:p w14:paraId="29A55152" w14:textId="77777777" w:rsidR="005947BD" w:rsidRPr="005947BD" w:rsidRDefault="005947BD" w:rsidP="005947BD">
      <w:r w:rsidRPr="005947BD">
        <w:t>Dans cette logique, le développement d'un tram-train ainsi que la réouverture de la ligne vers Guebwiller participent à une amélioration du maillage territorial et des alternatives à la voiture individuelle, en renforçant la cohérence du réseau.</w:t>
      </w:r>
    </w:p>
    <w:p w14:paraId="462D85C3" w14:textId="77777777" w:rsidR="005947BD" w:rsidRPr="005947BD" w:rsidRDefault="005947BD" w:rsidP="005947BD">
      <w:r w:rsidRPr="00261888">
        <w:rPr>
          <w:rStyle w:val="Titre2Car"/>
        </w:rPr>
        <w:t>À propos de ce projet</w:t>
      </w:r>
      <w:r w:rsidRPr="005947BD">
        <w:br/>
        <w:t>Ce projet est une proposition personnelle portée par un étudiant en informatique, animé par l'envie de contribuer au débat sur les mobilités de demain. </w:t>
      </w:r>
      <w:r w:rsidRPr="005947BD">
        <w:rPr>
          <w:b/>
          <w:bCs/>
        </w:rPr>
        <w:t>Cette étude s'inscrit dans une démarche de réflexion citoyenne sur les mobilités du territoire.</w:t>
      </w:r>
    </w:p>
    <w:p w14:paraId="5B7174E9" w14:textId="77777777" w:rsidR="005947BD" w:rsidRPr="005947BD" w:rsidRDefault="005947BD" w:rsidP="005947BD">
      <w:r w:rsidRPr="005947BD">
        <w:t xml:space="preserve">Cette présentation correspond à une réflexion personnelle et ne constitue pas un projet officiel. Elle s'appuie sur l'infrastructure actuelle, la réutilisation d'anciennes emprises ferroviaires et l'hypothèse d'un prolongement de la </w:t>
      </w:r>
      <w:r w:rsidRPr="00261888">
        <w:rPr>
          <w:i/>
          <w:iCs/>
        </w:rPr>
        <w:t>LGV Rhin-Rhône</w:t>
      </w:r>
      <w:r w:rsidRPr="005947BD">
        <w:t xml:space="preserve"> vers </w:t>
      </w:r>
      <w:r w:rsidRPr="00261888">
        <w:rPr>
          <w:i/>
          <w:iCs/>
        </w:rPr>
        <w:t>Mulhouse</w:t>
      </w:r>
      <w:r w:rsidRPr="005947BD">
        <w:t>, évoquée dans plusieurs études nationales.</w:t>
      </w:r>
    </w:p>
    <w:p w14:paraId="7843309E" w14:textId="77777777" w:rsidR="005947BD" w:rsidRPr="005947BD" w:rsidRDefault="005947BD" w:rsidP="005947BD">
      <w:pPr>
        <w:rPr>
          <w:b/>
          <w:bCs/>
        </w:rPr>
      </w:pPr>
      <w:r w:rsidRPr="005947BD">
        <w:rPr>
          <w:b/>
          <w:bCs/>
        </w:rPr>
        <w:t>À propos</w:t>
      </w:r>
    </w:p>
    <w:p w14:paraId="44AD21A6" w14:textId="77777777" w:rsidR="005947BD" w:rsidRPr="005947BD" w:rsidRDefault="005947BD" w:rsidP="005947BD">
      <w:r w:rsidRPr="005947BD">
        <w:t>Projet personnel sur la gare Mulhouse-Lutterbach TGV et le tram-train Mulhouse - Guebwiller.</w:t>
      </w:r>
    </w:p>
    <w:p w14:paraId="40F0A7B5" w14:textId="77777777" w:rsidR="005947BD" w:rsidRPr="005947BD" w:rsidRDefault="005947BD" w:rsidP="005947BD">
      <w:pPr>
        <w:rPr>
          <w:b/>
          <w:bCs/>
        </w:rPr>
      </w:pPr>
      <w:r w:rsidRPr="005947BD">
        <w:rPr>
          <w:b/>
          <w:bCs/>
        </w:rPr>
        <w:t>Contact</w:t>
      </w:r>
    </w:p>
    <w:p w14:paraId="6B5EB2C1" w14:textId="77777777" w:rsidR="005947BD" w:rsidRPr="005947BD" w:rsidRDefault="005947BD" w:rsidP="005947BD">
      <w:hyperlink r:id="rId9" w:history="1">
        <w:r w:rsidRPr="005947BD">
          <w:rPr>
            <w:rStyle w:val="Lienhypertexte"/>
          </w:rPr>
          <w:t>clemrup@gmail.com</w:t>
        </w:r>
      </w:hyperlink>
    </w:p>
    <w:p w14:paraId="2AFC7473" w14:textId="77777777" w:rsidR="005947BD" w:rsidRPr="005947BD" w:rsidRDefault="005947BD" w:rsidP="005947BD">
      <w:pPr>
        <w:rPr>
          <w:b/>
          <w:bCs/>
        </w:rPr>
      </w:pPr>
      <w:r w:rsidRPr="005947BD">
        <w:rPr>
          <w:b/>
          <w:bCs/>
        </w:rPr>
        <w:t>Licence</w:t>
      </w:r>
    </w:p>
    <w:p w14:paraId="320C2DA1" w14:textId="77777777" w:rsidR="005947BD" w:rsidRPr="005947BD" w:rsidRDefault="005947BD" w:rsidP="005947BD">
      <w:r w:rsidRPr="005947BD">
        <w:t xml:space="preserve">© 2026 </w:t>
      </w:r>
      <w:proofErr w:type="spellStart"/>
      <w:r w:rsidRPr="005947BD">
        <w:t>Clemr</w:t>
      </w:r>
      <w:proofErr w:type="spellEnd"/>
      <w:r w:rsidRPr="005947BD">
        <w:t xml:space="preserve"> - CC BY-NC-SA 4.0</w:t>
      </w:r>
      <w:r w:rsidRPr="005947BD">
        <w:br/>
      </w:r>
      <w:hyperlink r:id="rId10" w:history="1">
        <w:r w:rsidRPr="005947BD">
          <w:rPr>
            <w:rStyle w:val="Lienhypertexte"/>
          </w:rPr>
          <w:t>Conditions d'utilisation</w:t>
        </w:r>
      </w:hyperlink>
    </w:p>
    <w:p w14:paraId="6AEE97C7" w14:textId="77777777" w:rsidR="00E61099" w:rsidRPr="005947BD" w:rsidRDefault="00E61099" w:rsidP="005947BD"/>
    <w:sectPr w:rsidR="00E61099" w:rsidRPr="005947B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CD5"/>
    <w:multiLevelType w:val="multilevel"/>
    <w:tmpl w:val="D08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4458A"/>
    <w:multiLevelType w:val="multilevel"/>
    <w:tmpl w:val="FDE4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305D1"/>
    <w:multiLevelType w:val="multilevel"/>
    <w:tmpl w:val="815A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D7C2E"/>
    <w:multiLevelType w:val="multilevel"/>
    <w:tmpl w:val="ABD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438A2"/>
    <w:multiLevelType w:val="multilevel"/>
    <w:tmpl w:val="B69C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12BDD"/>
    <w:multiLevelType w:val="multilevel"/>
    <w:tmpl w:val="F3D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22840"/>
    <w:multiLevelType w:val="multilevel"/>
    <w:tmpl w:val="D6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B3525"/>
    <w:multiLevelType w:val="multilevel"/>
    <w:tmpl w:val="004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D0DD2"/>
    <w:multiLevelType w:val="multilevel"/>
    <w:tmpl w:val="B142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FF0013"/>
    <w:multiLevelType w:val="multilevel"/>
    <w:tmpl w:val="2D2E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D4A26"/>
    <w:multiLevelType w:val="multilevel"/>
    <w:tmpl w:val="9F72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63149B"/>
    <w:multiLevelType w:val="multilevel"/>
    <w:tmpl w:val="7F5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016D72"/>
    <w:multiLevelType w:val="multilevel"/>
    <w:tmpl w:val="F3A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BA298C"/>
    <w:multiLevelType w:val="multilevel"/>
    <w:tmpl w:val="2E3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AF24A6"/>
    <w:multiLevelType w:val="multilevel"/>
    <w:tmpl w:val="6FD8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176BD3"/>
    <w:multiLevelType w:val="multilevel"/>
    <w:tmpl w:val="ADB6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B85233"/>
    <w:multiLevelType w:val="multilevel"/>
    <w:tmpl w:val="641A9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3439EC"/>
    <w:multiLevelType w:val="multilevel"/>
    <w:tmpl w:val="81A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F37657"/>
    <w:multiLevelType w:val="multilevel"/>
    <w:tmpl w:val="722E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152853"/>
    <w:multiLevelType w:val="multilevel"/>
    <w:tmpl w:val="4790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8734CB"/>
    <w:multiLevelType w:val="multilevel"/>
    <w:tmpl w:val="1114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376C42"/>
    <w:multiLevelType w:val="multilevel"/>
    <w:tmpl w:val="DC5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640DB4"/>
    <w:multiLevelType w:val="multilevel"/>
    <w:tmpl w:val="D5F6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626AD"/>
    <w:multiLevelType w:val="multilevel"/>
    <w:tmpl w:val="E67A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1C7987"/>
    <w:multiLevelType w:val="multilevel"/>
    <w:tmpl w:val="14AE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723554"/>
    <w:multiLevelType w:val="multilevel"/>
    <w:tmpl w:val="1F2E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BE248A"/>
    <w:multiLevelType w:val="multilevel"/>
    <w:tmpl w:val="17C0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67025"/>
    <w:multiLevelType w:val="multilevel"/>
    <w:tmpl w:val="F86E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A509FA"/>
    <w:multiLevelType w:val="multilevel"/>
    <w:tmpl w:val="BE80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E51E00"/>
    <w:multiLevelType w:val="multilevel"/>
    <w:tmpl w:val="2A6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934951">
    <w:abstractNumId w:val="23"/>
  </w:num>
  <w:num w:numId="2" w16cid:durableId="864369971">
    <w:abstractNumId w:val="0"/>
  </w:num>
  <w:num w:numId="3" w16cid:durableId="1500003640">
    <w:abstractNumId w:val="3"/>
  </w:num>
  <w:num w:numId="4" w16cid:durableId="625889749">
    <w:abstractNumId w:val="14"/>
  </w:num>
  <w:num w:numId="5" w16cid:durableId="601256920">
    <w:abstractNumId w:val="10"/>
  </w:num>
  <w:num w:numId="6" w16cid:durableId="1905681348">
    <w:abstractNumId w:val="26"/>
  </w:num>
  <w:num w:numId="7" w16cid:durableId="1253247676">
    <w:abstractNumId w:val="9"/>
  </w:num>
  <w:num w:numId="8" w16cid:durableId="249395429">
    <w:abstractNumId w:val="25"/>
  </w:num>
  <w:num w:numId="9" w16cid:durableId="650331365">
    <w:abstractNumId w:val="11"/>
  </w:num>
  <w:num w:numId="10" w16cid:durableId="138543745">
    <w:abstractNumId w:val="15"/>
  </w:num>
  <w:num w:numId="11" w16cid:durableId="1136220566">
    <w:abstractNumId w:val="16"/>
  </w:num>
  <w:num w:numId="12" w16cid:durableId="447820423">
    <w:abstractNumId w:val="6"/>
  </w:num>
  <w:num w:numId="13" w16cid:durableId="1900051546">
    <w:abstractNumId w:val="2"/>
  </w:num>
  <w:num w:numId="14" w16cid:durableId="58673528">
    <w:abstractNumId w:val="22"/>
  </w:num>
  <w:num w:numId="15" w16cid:durableId="2070492282">
    <w:abstractNumId w:val="17"/>
  </w:num>
  <w:num w:numId="16" w16cid:durableId="1344671683">
    <w:abstractNumId w:val="27"/>
  </w:num>
  <w:num w:numId="17" w16cid:durableId="156192138">
    <w:abstractNumId w:val="18"/>
  </w:num>
  <w:num w:numId="18" w16cid:durableId="1020425555">
    <w:abstractNumId w:val="28"/>
  </w:num>
  <w:num w:numId="19" w16cid:durableId="1394769888">
    <w:abstractNumId w:val="12"/>
  </w:num>
  <w:num w:numId="20" w16cid:durableId="578640996">
    <w:abstractNumId w:val="1"/>
  </w:num>
  <w:num w:numId="21" w16cid:durableId="728110695">
    <w:abstractNumId w:val="7"/>
  </w:num>
  <w:num w:numId="22" w16cid:durableId="1782801349">
    <w:abstractNumId w:val="8"/>
  </w:num>
  <w:num w:numId="23" w16cid:durableId="511649760">
    <w:abstractNumId w:val="19"/>
  </w:num>
  <w:num w:numId="24" w16cid:durableId="1515455192">
    <w:abstractNumId w:val="24"/>
  </w:num>
  <w:num w:numId="25" w16cid:durableId="675033010">
    <w:abstractNumId w:val="21"/>
  </w:num>
  <w:num w:numId="26" w16cid:durableId="1323005625">
    <w:abstractNumId w:val="29"/>
  </w:num>
  <w:num w:numId="27" w16cid:durableId="1341156790">
    <w:abstractNumId w:val="20"/>
  </w:num>
  <w:num w:numId="28" w16cid:durableId="268781770">
    <w:abstractNumId w:val="4"/>
  </w:num>
  <w:num w:numId="29" w16cid:durableId="555046858">
    <w:abstractNumId w:val="13"/>
  </w:num>
  <w:num w:numId="30" w16cid:durableId="20865638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050"/>
    <w:rsid w:val="0010045C"/>
    <w:rsid w:val="00122748"/>
    <w:rsid w:val="0017536B"/>
    <w:rsid w:val="001B4BD4"/>
    <w:rsid w:val="001E47F5"/>
    <w:rsid w:val="001F607F"/>
    <w:rsid w:val="00261888"/>
    <w:rsid w:val="00271528"/>
    <w:rsid w:val="002A5C5C"/>
    <w:rsid w:val="002C2684"/>
    <w:rsid w:val="00333C1F"/>
    <w:rsid w:val="00352CD7"/>
    <w:rsid w:val="003E79B5"/>
    <w:rsid w:val="00421C9A"/>
    <w:rsid w:val="00423129"/>
    <w:rsid w:val="004777A7"/>
    <w:rsid w:val="004D07EE"/>
    <w:rsid w:val="00533B54"/>
    <w:rsid w:val="00551C3F"/>
    <w:rsid w:val="00590780"/>
    <w:rsid w:val="005947BD"/>
    <w:rsid w:val="00643D16"/>
    <w:rsid w:val="006B704B"/>
    <w:rsid w:val="006D234E"/>
    <w:rsid w:val="006E6DD0"/>
    <w:rsid w:val="00734050"/>
    <w:rsid w:val="00775D0B"/>
    <w:rsid w:val="007867E7"/>
    <w:rsid w:val="007D6EEF"/>
    <w:rsid w:val="00814ED3"/>
    <w:rsid w:val="00864A2E"/>
    <w:rsid w:val="00870AE8"/>
    <w:rsid w:val="008767BB"/>
    <w:rsid w:val="008B378D"/>
    <w:rsid w:val="008D0EBB"/>
    <w:rsid w:val="00900803"/>
    <w:rsid w:val="009044DC"/>
    <w:rsid w:val="009272DB"/>
    <w:rsid w:val="009B2ECA"/>
    <w:rsid w:val="00A91068"/>
    <w:rsid w:val="00AC412F"/>
    <w:rsid w:val="00B0665B"/>
    <w:rsid w:val="00B13ABD"/>
    <w:rsid w:val="00C32C3E"/>
    <w:rsid w:val="00C61F7F"/>
    <w:rsid w:val="00C63F38"/>
    <w:rsid w:val="00CA383F"/>
    <w:rsid w:val="00D13A5B"/>
    <w:rsid w:val="00D54A52"/>
    <w:rsid w:val="00D74725"/>
    <w:rsid w:val="00DE0CC7"/>
    <w:rsid w:val="00E31A78"/>
    <w:rsid w:val="00E50154"/>
    <w:rsid w:val="00E61099"/>
    <w:rsid w:val="00EF71BE"/>
    <w:rsid w:val="00F6643B"/>
    <w:rsid w:val="00F845CA"/>
    <w:rsid w:val="00FE40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F32E"/>
  <w15:chartTrackingRefBased/>
  <w15:docId w15:val="{CB397DAE-6353-46B6-A65F-68ECE208F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40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340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340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7340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40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40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40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40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40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40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340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340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7340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40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40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40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40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4050"/>
    <w:rPr>
      <w:rFonts w:eastAsiaTheme="majorEastAsia" w:cstheme="majorBidi"/>
      <w:color w:val="272727" w:themeColor="text1" w:themeTint="D8"/>
    </w:rPr>
  </w:style>
  <w:style w:type="paragraph" w:styleId="Titre">
    <w:name w:val="Title"/>
    <w:basedOn w:val="Normal"/>
    <w:next w:val="Normal"/>
    <w:link w:val="TitreCar"/>
    <w:uiPriority w:val="10"/>
    <w:qFormat/>
    <w:rsid w:val="00734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40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40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40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4050"/>
    <w:pPr>
      <w:spacing w:before="160"/>
      <w:jc w:val="center"/>
    </w:pPr>
    <w:rPr>
      <w:i/>
      <w:iCs/>
      <w:color w:val="404040" w:themeColor="text1" w:themeTint="BF"/>
    </w:rPr>
  </w:style>
  <w:style w:type="character" w:customStyle="1" w:styleId="CitationCar">
    <w:name w:val="Citation Car"/>
    <w:basedOn w:val="Policepardfaut"/>
    <w:link w:val="Citation"/>
    <w:uiPriority w:val="29"/>
    <w:rsid w:val="00734050"/>
    <w:rPr>
      <w:i/>
      <w:iCs/>
      <w:color w:val="404040" w:themeColor="text1" w:themeTint="BF"/>
    </w:rPr>
  </w:style>
  <w:style w:type="paragraph" w:styleId="Paragraphedeliste">
    <w:name w:val="List Paragraph"/>
    <w:basedOn w:val="Normal"/>
    <w:uiPriority w:val="34"/>
    <w:qFormat/>
    <w:rsid w:val="00734050"/>
    <w:pPr>
      <w:ind w:left="720"/>
      <w:contextualSpacing/>
    </w:pPr>
  </w:style>
  <w:style w:type="character" w:styleId="Accentuationintense">
    <w:name w:val="Intense Emphasis"/>
    <w:basedOn w:val="Policepardfaut"/>
    <w:uiPriority w:val="21"/>
    <w:qFormat/>
    <w:rsid w:val="00734050"/>
    <w:rPr>
      <w:i/>
      <w:iCs/>
      <w:color w:val="0F4761" w:themeColor="accent1" w:themeShade="BF"/>
    </w:rPr>
  </w:style>
  <w:style w:type="paragraph" w:styleId="Citationintense">
    <w:name w:val="Intense Quote"/>
    <w:basedOn w:val="Normal"/>
    <w:next w:val="Normal"/>
    <w:link w:val="CitationintenseCar"/>
    <w:uiPriority w:val="30"/>
    <w:qFormat/>
    <w:rsid w:val="007340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4050"/>
    <w:rPr>
      <w:i/>
      <w:iCs/>
      <w:color w:val="0F4761" w:themeColor="accent1" w:themeShade="BF"/>
    </w:rPr>
  </w:style>
  <w:style w:type="character" w:styleId="Rfrenceintense">
    <w:name w:val="Intense Reference"/>
    <w:basedOn w:val="Policepardfaut"/>
    <w:uiPriority w:val="32"/>
    <w:qFormat/>
    <w:rsid w:val="00734050"/>
    <w:rPr>
      <w:b/>
      <w:bCs/>
      <w:smallCaps/>
      <w:color w:val="0F4761" w:themeColor="accent1" w:themeShade="BF"/>
      <w:spacing w:val="5"/>
    </w:rPr>
  </w:style>
  <w:style w:type="character" w:styleId="Lienhypertexte">
    <w:name w:val="Hyperlink"/>
    <w:basedOn w:val="Policepardfaut"/>
    <w:uiPriority w:val="99"/>
    <w:unhideWhenUsed/>
    <w:rsid w:val="005947BD"/>
    <w:rPr>
      <w:color w:val="467886" w:themeColor="hyperlink"/>
      <w:u w:val="single"/>
    </w:rPr>
  </w:style>
  <w:style w:type="character" w:styleId="Mentionnonrsolue">
    <w:name w:val="Unresolved Mention"/>
    <w:basedOn w:val="Policepardfaut"/>
    <w:uiPriority w:val="99"/>
    <w:semiHidden/>
    <w:unhideWhenUsed/>
    <w:rsid w:val="005947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mulhouse-lutterbach-tgv.vercel.app/LICENSE.html" TargetMode="External"/><Relationship Id="rId4" Type="http://schemas.openxmlformats.org/officeDocument/2006/relationships/webSettings" Target="webSettings.xml"/><Relationship Id="rId9" Type="http://schemas.openxmlformats.org/officeDocument/2006/relationships/hyperlink" Target="mailto:clemrup@gmail.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3819</Words>
  <Characters>21008</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rupert</dc:creator>
  <cp:keywords/>
  <dc:description/>
  <cp:lastModifiedBy>Clément rupert</cp:lastModifiedBy>
  <cp:revision>2</cp:revision>
  <dcterms:created xsi:type="dcterms:W3CDTF">2026-04-12T19:46:00Z</dcterms:created>
  <dcterms:modified xsi:type="dcterms:W3CDTF">2026-04-12T19:46:00Z</dcterms:modified>
</cp:coreProperties>
</file>