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14A879D0" w14:textId="77777777" w:rsidTr="00030F8B">
        <w:tc>
          <w:tcPr>
            <w:tcW w:w="2876" w:type="dxa"/>
          </w:tcPr>
          <w:p w14:paraId="1BEEE8DE" w14:textId="77777777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37684525" w14:textId="77777777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61A573EB" w14:textId="77777777" w:rsidR="004B5537" w:rsidRDefault="00030F8B" w:rsidP="00030F8B">
            <w:r>
              <w:t xml:space="preserve">Patient: Robert T. Nakamura  </w:t>
            </w:r>
          </w:p>
          <w:p w14:paraId="56FBC6DA" w14:textId="77777777" w:rsidR="004B5537" w:rsidRDefault="00030F8B" w:rsidP="00030F8B">
            <w:r>
              <w:t xml:space="preserve">DOB: 11/05/1945  </w:t>
            </w:r>
          </w:p>
          <w:p w14:paraId="363174A2" w14:textId="2D23F1B0" w:rsidR="00030F8B" w:rsidRPr="00B07580" w:rsidRDefault="00030F8B" w:rsidP="00030F8B">
            <w:r>
              <w:t>MRN: 012-501-88</w:t>
            </w:r>
          </w:p>
          <w:p w14:paraId="22543CAD" w14:textId="77777777" w:rsidR="00030F8B" w:rsidRDefault="00030F8B" w:rsidP="00030F8B"/>
        </w:tc>
      </w:tr>
      <w:tr w:rsidR="00030F8B" w14:paraId="666191E0" w14:textId="77777777" w:rsidTr="00030F8B">
        <w:tc>
          <w:tcPr>
            <w:tcW w:w="2876" w:type="dxa"/>
          </w:tcPr>
          <w:p w14:paraId="1E55E68C" w14:textId="77777777" w:rsidR="00030F8B" w:rsidRDefault="00030F8B">
            <w:r>
              <w:t>April 1, 2026</w:t>
            </w:r>
          </w:p>
        </w:tc>
        <w:tc>
          <w:tcPr>
            <w:tcW w:w="2877" w:type="dxa"/>
          </w:tcPr>
          <w:p w14:paraId="607A555C" w14:textId="77777777" w:rsidR="00030F8B" w:rsidRDefault="00030F8B"/>
        </w:tc>
        <w:tc>
          <w:tcPr>
            <w:tcW w:w="2877" w:type="dxa"/>
          </w:tcPr>
          <w:p w14:paraId="502995B8" w14:textId="77777777" w:rsidR="00030F8B" w:rsidRDefault="00030F8B"/>
        </w:tc>
      </w:tr>
    </w:tbl>
    <w:p w14:paraId="48263D01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40B44360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7DFF2826" w14:textId="77777777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2497A175" w14:textId="77777777" w:rsidTr="00030F8B">
        <w:tc>
          <w:tcPr>
            <w:tcW w:w="8635" w:type="dxa"/>
          </w:tcPr>
          <w:p w14:paraId="5E89803B" w14:textId="77777777" w:rsidR="00030F8B" w:rsidRDefault="00030F8B"/>
        </w:tc>
        <w:tc>
          <w:tcPr>
            <w:tcW w:w="1080" w:type="dxa"/>
          </w:tcPr>
          <w:p w14:paraId="5C0946C7" w14:textId="77777777" w:rsidR="00030F8B" w:rsidRPr="00030F8B" w:rsidRDefault="00030F8B" w:rsidP="00030F8B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6AED16FC" w14:textId="77777777" w:rsidR="00030F8B" w:rsidRPr="00030F8B" w:rsidRDefault="00030F8B" w:rsidP="00030F8B">
            <w:pPr>
              <w:jc w:val="center"/>
            </w:pPr>
            <w:r>
              <w:t>No</w:t>
            </w:r>
          </w:p>
        </w:tc>
      </w:tr>
      <w:tr w:rsidR="00030F8B" w14:paraId="7E632468" w14:textId="77777777" w:rsidTr="00030F8B">
        <w:tc>
          <w:tcPr>
            <w:tcW w:w="8635" w:type="dxa"/>
          </w:tcPr>
          <w:p w14:paraId="6819CC29" w14:textId="77777777" w:rsidR="00030F8B" w:rsidRDefault="00030F8B">
            <w:r>
              <w:t>Congestive Heart Failure (ICD-10: I50.9)</w:t>
            </w:r>
          </w:p>
        </w:tc>
        <w:tc>
          <w:tcPr>
            <w:tcW w:w="1080" w:type="dxa"/>
          </w:tcPr>
          <w:p w14:paraId="40BA25C0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046FCF5" w14:textId="77777777" w:rsidR="00231118" w:rsidRDefault="00231118">
            <w:pPr>
              <w:jc w:val="center"/>
            </w:pPr>
          </w:p>
        </w:tc>
      </w:tr>
      <w:tr w:rsidR="00231118" w14:paraId="0295255B" w14:textId="77777777">
        <w:tc>
          <w:tcPr>
            <w:tcW w:w="8635" w:type="dxa"/>
          </w:tcPr>
          <w:p w14:paraId="3C78AF14" w14:textId="77777777" w:rsidR="00231118" w:rsidRDefault="00000000">
            <w:r>
              <w:t>Atrial Fibrillation (ICD-10: I48.91)</w:t>
            </w:r>
          </w:p>
        </w:tc>
        <w:tc>
          <w:tcPr>
            <w:tcW w:w="1080" w:type="dxa"/>
          </w:tcPr>
          <w:p w14:paraId="7CE1717F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FCC102B" w14:textId="77777777" w:rsidR="00231118" w:rsidRDefault="00231118">
            <w:pPr>
              <w:jc w:val="center"/>
            </w:pPr>
          </w:p>
        </w:tc>
      </w:tr>
      <w:tr w:rsidR="00231118" w14:paraId="658A093D" w14:textId="77777777">
        <w:tc>
          <w:tcPr>
            <w:tcW w:w="8635" w:type="dxa"/>
          </w:tcPr>
          <w:p w14:paraId="2EC6BE8B" w14:textId="77777777" w:rsidR="00231118" w:rsidRDefault="00000000">
            <w:r>
              <w:t>COPD, Moderate (ICD-10: J44.1)</w:t>
            </w:r>
          </w:p>
        </w:tc>
        <w:tc>
          <w:tcPr>
            <w:tcW w:w="1080" w:type="dxa"/>
          </w:tcPr>
          <w:p w14:paraId="1988B3F7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C6CD091" w14:textId="77777777" w:rsidR="00231118" w:rsidRDefault="00231118">
            <w:pPr>
              <w:jc w:val="center"/>
            </w:pPr>
          </w:p>
        </w:tc>
      </w:tr>
      <w:tr w:rsidR="00231118" w14:paraId="609DE005" w14:textId="77777777">
        <w:tc>
          <w:tcPr>
            <w:tcW w:w="8635" w:type="dxa"/>
          </w:tcPr>
          <w:p w14:paraId="7B915CB2" w14:textId="77777777" w:rsidR="00231118" w:rsidRDefault="00000000">
            <w:r>
              <w:t>Type 2 Diabetes Mellitus (ICD-10: E11.9)</w:t>
            </w:r>
          </w:p>
        </w:tc>
        <w:tc>
          <w:tcPr>
            <w:tcW w:w="1080" w:type="dxa"/>
          </w:tcPr>
          <w:p w14:paraId="129E1C51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6B10872" w14:textId="77777777" w:rsidR="00231118" w:rsidRDefault="00231118">
            <w:pPr>
              <w:jc w:val="center"/>
            </w:pPr>
          </w:p>
        </w:tc>
      </w:tr>
      <w:tr w:rsidR="00231118" w14:paraId="2AEEA003" w14:textId="77777777">
        <w:tc>
          <w:tcPr>
            <w:tcW w:w="8635" w:type="dxa"/>
          </w:tcPr>
          <w:p w14:paraId="23A7FB28" w14:textId="77777777" w:rsidR="00231118" w:rsidRDefault="00000000">
            <w:r>
              <w:t>Benign Prostatic Hyperplasia (ICD-10: N40.0)</w:t>
            </w:r>
          </w:p>
        </w:tc>
        <w:tc>
          <w:tcPr>
            <w:tcW w:w="1080" w:type="dxa"/>
          </w:tcPr>
          <w:p w14:paraId="7E5AF11D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01E0DF99" w14:textId="77777777" w:rsidR="00231118" w:rsidRDefault="00231118">
            <w:pPr>
              <w:jc w:val="center"/>
            </w:pPr>
          </w:p>
        </w:tc>
      </w:tr>
      <w:tr w:rsidR="00231118" w14:paraId="7B0DD673" w14:textId="77777777">
        <w:tc>
          <w:tcPr>
            <w:tcW w:w="8635" w:type="dxa"/>
          </w:tcPr>
          <w:p w14:paraId="1F7D6C1C" w14:textId="77777777" w:rsidR="00231118" w:rsidRDefault="00000000">
            <w:r>
              <w:t>Depression (ICD-10: F32.9)</w:t>
            </w:r>
          </w:p>
        </w:tc>
        <w:tc>
          <w:tcPr>
            <w:tcW w:w="1080" w:type="dxa"/>
          </w:tcPr>
          <w:p w14:paraId="29A9308F" w14:textId="77777777" w:rsidR="00231118" w:rsidRDefault="00231118">
            <w:pPr>
              <w:jc w:val="center"/>
            </w:pPr>
          </w:p>
        </w:tc>
        <w:tc>
          <w:tcPr>
            <w:tcW w:w="1075" w:type="dxa"/>
          </w:tcPr>
          <w:p w14:paraId="5AB8B53D" w14:textId="77777777" w:rsidR="00231118" w:rsidRDefault="00000000">
            <w:pPr>
              <w:jc w:val="center"/>
            </w:pPr>
            <w:r>
              <w:t>X</w:t>
            </w:r>
          </w:p>
        </w:tc>
      </w:tr>
      <w:tr w:rsidR="00231118" w14:paraId="0753FA3D" w14:textId="77777777">
        <w:tc>
          <w:tcPr>
            <w:tcW w:w="8635" w:type="dxa"/>
          </w:tcPr>
          <w:p w14:paraId="5CE8EC31" w14:textId="77777777" w:rsidR="00231118" w:rsidRDefault="00000000">
            <w:r>
              <w:t>CKD Stage 2 (ICD-10: N18.2)</w:t>
            </w:r>
          </w:p>
        </w:tc>
        <w:tc>
          <w:tcPr>
            <w:tcW w:w="1080" w:type="dxa"/>
          </w:tcPr>
          <w:p w14:paraId="6EB9FBB9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FFAE5EF" w14:textId="77777777" w:rsidR="00231118" w:rsidRDefault="00231118">
            <w:pPr>
              <w:jc w:val="center"/>
            </w:pPr>
          </w:p>
        </w:tc>
      </w:tr>
      <w:tr w:rsidR="00231118" w14:paraId="270F9951" w14:textId="77777777">
        <w:tc>
          <w:tcPr>
            <w:tcW w:w="8635" w:type="dxa"/>
          </w:tcPr>
          <w:p w14:paraId="3BB3A5BD" w14:textId="77777777" w:rsidR="00231118" w:rsidRDefault="00231118"/>
        </w:tc>
        <w:tc>
          <w:tcPr>
            <w:tcW w:w="1080" w:type="dxa"/>
          </w:tcPr>
          <w:p w14:paraId="75EA2A9C" w14:textId="77777777" w:rsidR="00231118" w:rsidRDefault="00231118">
            <w:pPr>
              <w:jc w:val="center"/>
            </w:pPr>
          </w:p>
        </w:tc>
        <w:tc>
          <w:tcPr>
            <w:tcW w:w="1075" w:type="dxa"/>
          </w:tcPr>
          <w:p w14:paraId="3371928A" w14:textId="77777777" w:rsidR="00231118" w:rsidRDefault="00231118">
            <w:pPr>
              <w:jc w:val="center"/>
            </w:pPr>
          </w:p>
        </w:tc>
      </w:tr>
    </w:tbl>
    <w:p w14:paraId="1C798275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02F75157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7C8E87A9" w14:textId="77777777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7FCE48FF" w14:textId="77777777" w:rsidTr="00152715">
        <w:tc>
          <w:tcPr>
            <w:tcW w:w="8635" w:type="dxa"/>
          </w:tcPr>
          <w:p w14:paraId="64F81C4B" w14:textId="77777777" w:rsidR="00030F8B" w:rsidRDefault="00030F8B" w:rsidP="00152715"/>
        </w:tc>
        <w:tc>
          <w:tcPr>
            <w:tcW w:w="1080" w:type="dxa"/>
          </w:tcPr>
          <w:p w14:paraId="1D62511A" w14:textId="77777777" w:rsidR="00030F8B" w:rsidRPr="00030F8B" w:rsidRDefault="00030F8B" w:rsidP="00152715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5FCE137B" w14:textId="77777777" w:rsidR="00030F8B" w:rsidRPr="00030F8B" w:rsidRDefault="00030F8B" w:rsidP="00152715">
            <w:pPr>
              <w:jc w:val="center"/>
            </w:pPr>
            <w:r>
              <w:t>No</w:t>
            </w:r>
          </w:p>
        </w:tc>
      </w:tr>
      <w:tr w:rsidR="00030F8B" w14:paraId="5AB2E27C" w14:textId="77777777" w:rsidTr="00152715">
        <w:tc>
          <w:tcPr>
            <w:tcW w:w="8635" w:type="dxa"/>
          </w:tcPr>
          <w:p w14:paraId="27D34D62" w14:textId="77777777" w:rsidR="00030F8B" w:rsidRDefault="00030F8B" w:rsidP="00152715">
            <w:r>
              <w:t>Warfarin 5 mg — once daily (PM)</w:t>
            </w:r>
          </w:p>
        </w:tc>
        <w:tc>
          <w:tcPr>
            <w:tcW w:w="1080" w:type="dxa"/>
          </w:tcPr>
          <w:p w14:paraId="704C6E0F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F271DE6" w14:textId="77777777" w:rsidR="00231118" w:rsidRDefault="00231118">
            <w:pPr>
              <w:jc w:val="center"/>
            </w:pPr>
          </w:p>
        </w:tc>
      </w:tr>
      <w:tr w:rsidR="00231118" w14:paraId="65321A01" w14:textId="77777777">
        <w:tc>
          <w:tcPr>
            <w:tcW w:w="8635" w:type="dxa"/>
          </w:tcPr>
          <w:p w14:paraId="1BA79866" w14:textId="77777777" w:rsidR="00231118" w:rsidRDefault="00000000">
            <w:r>
              <w:t>Digoxin 0.125 mg — once daily (AM)</w:t>
            </w:r>
          </w:p>
        </w:tc>
        <w:tc>
          <w:tcPr>
            <w:tcW w:w="1080" w:type="dxa"/>
          </w:tcPr>
          <w:p w14:paraId="078E435F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7BB3D78" w14:textId="77777777" w:rsidR="00231118" w:rsidRDefault="00231118">
            <w:pPr>
              <w:jc w:val="center"/>
            </w:pPr>
          </w:p>
        </w:tc>
      </w:tr>
      <w:tr w:rsidR="00231118" w14:paraId="53659850" w14:textId="77777777">
        <w:tc>
          <w:tcPr>
            <w:tcW w:w="8635" w:type="dxa"/>
          </w:tcPr>
          <w:p w14:paraId="4E1C8A7B" w14:textId="77777777" w:rsidR="00231118" w:rsidRDefault="00000000">
            <w:r>
              <w:t>Furosemide 80 mg — once daily (AM)</w:t>
            </w:r>
          </w:p>
        </w:tc>
        <w:tc>
          <w:tcPr>
            <w:tcW w:w="1080" w:type="dxa"/>
          </w:tcPr>
          <w:p w14:paraId="37F95CA9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464A046" w14:textId="77777777" w:rsidR="00231118" w:rsidRDefault="00231118">
            <w:pPr>
              <w:jc w:val="center"/>
            </w:pPr>
          </w:p>
        </w:tc>
      </w:tr>
      <w:tr w:rsidR="00231118" w14:paraId="7760327F" w14:textId="77777777">
        <w:tc>
          <w:tcPr>
            <w:tcW w:w="8635" w:type="dxa"/>
          </w:tcPr>
          <w:p w14:paraId="7B910AB4" w14:textId="77777777" w:rsidR="00231118" w:rsidRDefault="00000000">
            <w:r>
              <w:t>Spironolactone 25 mg — once daily</w:t>
            </w:r>
          </w:p>
        </w:tc>
        <w:tc>
          <w:tcPr>
            <w:tcW w:w="1080" w:type="dxa"/>
          </w:tcPr>
          <w:p w14:paraId="06548CD6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4ABA184" w14:textId="77777777" w:rsidR="00231118" w:rsidRDefault="00231118">
            <w:pPr>
              <w:jc w:val="center"/>
            </w:pPr>
          </w:p>
        </w:tc>
      </w:tr>
      <w:tr w:rsidR="00231118" w14:paraId="4D2D6BC5" w14:textId="77777777">
        <w:tc>
          <w:tcPr>
            <w:tcW w:w="8635" w:type="dxa"/>
          </w:tcPr>
          <w:p w14:paraId="407E218E" w14:textId="77777777" w:rsidR="00231118" w:rsidRDefault="00000000">
            <w:r>
              <w:t>Tiotropium inhaler 18 mcg — once daily</w:t>
            </w:r>
          </w:p>
        </w:tc>
        <w:tc>
          <w:tcPr>
            <w:tcW w:w="1080" w:type="dxa"/>
          </w:tcPr>
          <w:p w14:paraId="41DA2252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863868B" w14:textId="77777777" w:rsidR="00231118" w:rsidRDefault="00231118">
            <w:pPr>
              <w:jc w:val="center"/>
            </w:pPr>
          </w:p>
        </w:tc>
      </w:tr>
      <w:tr w:rsidR="00231118" w14:paraId="7DB098EB" w14:textId="77777777">
        <w:tc>
          <w:tcPr>
            <w:tcW w:w="8635" w:type="dxa"/>
          </w:tcPr>
          <w:p w14:paraId="628C4645" w14:textId="77777777" w:rsidR="00231118" w:rsidRDefault="00000000">
            <w:r>
              <w:t>Tamsulosin 0.4 mg — once daily</w:t>
            </w:r>
          </w:p>
        </w:tc>
        <w:tc>
          <w:tcPr>
            <w:tcW w:w="1080" w:type="dxa"/>
          </w:tcPr>
          <w:p w14:paraId="3A70BFE0" w14:textId="77777777" w:rsidR="00231118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27DC30E" w14:textId="77777777" w:rsidR="00231118" w:rsidRDefault="00231118">
            <w:pPr>
              <w:jc w:val="center"/>
            </w:pPr>
          </w:p>
        </w:tc>
      </w:tr>
      <w:tr w:rsidR="00231118" w14:paraId="5C2430BB" w14:textId="77777777">
        <w:tc>
          <w:tcPr>
            <w:tcW w:w="8635" w:type="dxa"/>
          </w:tcPr>
          <w:p w14:paraId="7AE76F58" w14:textId="77777777" w:rsidR="00231118" w:rsidRDefault="00231118"/>
        </w:tc>
        <w:tc>
          <w:tcPr>
            <w:tcW w:w="1080" w:type="dxa"/>
          </w:tcPr>
          <w:p w14:paraId="1BA78C77" w14:textId="77777777" w:rsidR="00231118" w:rsidRDefault="00231118">
            <w:pPr>
              <w:jc w:val="center"/>
            </w:pPr>
          </w:p>
        </w:tc>
        <w:tc>
          <w:tcPr>
            <w:tcW w:w="1075" w:type="dxa"/>
          </w:tcPr>
          <w:p w14:paraId="05C470B3" w14:textId="77777777" w:rsidR="00231118" w:rsidRDefault="00231118">
            <w:pPr>
              <w:jc w:val="center"/>
            </w:pPr>
          </w:p>
        </w:tc>
      </w:tr>
      <w:tr w:rsidR="00231118" w14:paraId="1611EDAE" w14:textId="77777777">
        <w:tc>
          <w:tcPr>
            <w:tcW w:w="8635" w:type="dxa"/>
          </w:tcPr>
          <w:p w14:paraId="736E6E7E" w14:textId="77777777" w:rsidR="00231118" w:rsidRDefault="00231118"/>
        </w:tc>
        <w:tc>
          <w:tcPr>
            <w:tcW w:w="1080" w:type="dxa"/>
          </w:tcPr>
          <w:p w14:paraId="6E91BB93" w14:textId="77777777" w:rsidR="00231118" w:rsidRDefault="00231118">
            <w:pPr>
              <w:jc w:val="center"/>
            </w:pPr>
          </w:p>
        </w:tc>
        <w:tc>
          <w:tcPr>
            <w:tcW w:w="1075" w:type="dxa"/>
          </w:tcPr>
          <w:p w14:paraId="67D5F481" w14:textId="77777777" w:rsidR="00231118" w:rsidRDefault="00231118">
            <w:pPr>
              <w:jc w:val="center"/>
            </w:pPr>
          </w:p>
        </w:tc>
      </w:tr>
    </w:tbl>
    <w:p w14:paraId="48D7E681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4B77F34C" w14:textId="77777777" w:rsidTr="00341BE0">
        <w:tc>
          <w:tcPr>
            <w:tcW w:w="5395" w:type="dxa"/>
          </w:tcPr>
          <w:p w14:paraId="1DB2C8D8" w14:textId="626E746E" w:rsidR="00341BE0" w:rsidRPr="004B5537" w:rsidRDefault="004B5537" w:rsidP="00341BE0">
            <w:pPr>
              <w:pBdr>
                <w:bottom w:val="single" w:sz="12" w:space="1" w:color="auto"/>
              </w:pBdr>
              <w:rPr>
                <w:rFonts w:ascii="Caveat" w:hAnsi="Caveat"/>
              </w:rPr>
            </w:pPr>
            <w:r w:rsidRPr="004B5537">
              <w:rPr>
                <w:rFonts w:ascii="Caveat" w:hAnsi="Caveat"/>
              </w:rPr>
              <w:t xml:space="preserve">Robert Nakamura  </w:t>
            </w:r>
          </w:p>
          <w:p w14:paraId="6ECFC21C" w14:textId="77777777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33569C7E" w14:textId="3C7E91A7" w:rsidR="00341BE0" w:rsidRDefault="004B5537" w:rsidP="00341BE0">
            <w:pPr>
              <w:pBdr>
                <w:bottom w:val="single" w:sz="12" w:space="1" w:color="auto"/>
              </w:pBdr>
            </w:pPr>
            <w:r>
              <w:t xml:space="preserve">Robert Nakamura  </w:t>
            </w:r>
          </w:p>
          <w:p w14:paraId="1CBE4C0B" w14:textId="77777777" w:rsidR="00341BE0" w:rsidRDefault="00341BE0" w:rsidP="00341BE0">
            <w:r>
              <w:t>Print name</w:t>
            </w:r>
          </w:p>
        </w:tc>
      </w:tr>
    </w:tbl>
    <w:p w14:paraId="53BD9861" w14:textId="77777777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231118"/>
    <w:rsid w:val="002F5DF5"/>
    <w:rsid w:val="00341BE0"/>
    <w:rsid w:val="004B5537"/>
    <w:rsid w:val="007F6543"/>
    <w:rsid w:val="008369DE"/>
    <w:rsid w:val="009C5B55"/>
    <w:rsid w:val="00A338B8"/>
    <w:rsid w:val="00B0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7DBD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2026-03-26T16:27:00Z</dcterms:created>
  <dcterms:modified xsi:type="dcterms:W3CDTF">2026-04-30T13:42:00Z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