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ED10D7" w14:textId="6E445F1A" w:rsidR="007F58E7" w:rsidRPr="00120414" w:rsidRDefault="007F58E7" w:rsidP="00B72374">
      <w:pPr>
        <w:tabs>
          <w:tab w:val="left" w:pos="7200"/>
          <w:tab w:val="left" w:pos="8280"/>
        </w:tabs>
        <w:jc w:val="both"/>
      </w:pPr>
      <w:bookmarkStart w:id="0" w:name="_GoBack"/>
      <w:bookmarkEnd w:id="0"/>
      <w:r w:rsidRPr="00C622DD">
        <w:rPr>
          <w:b/>
        </w:rPr>
        <w:t>Student Name:</w:t>
      </w:r>
      <w:r w:rsidRPr="00120414">
        <w:tab/>
      </w:r>
      <w:r w:rsidRPr="00C622DD">
        <w:rPr>
          <w:b/>
        </w:rPr>
        <w:t>Weight:</w:t>
      </w:r>
      <w:r w:rsidR="003308FB">
        <w:rPr>
          <w:b/>
        </w:rPr>
        <w:t xml:space="preserve"> </w:t>
      </w:r>
      <w:r w:rsidR="009C4F0D">
        <w:rPr>
          <w:b/>
        </w:rPr>
        <w:tab/>
      </w:r>
      <w:r w:rsidR="003308FB" w:rsidRPr="00BD0152">
        <w:rPr>
          <w:bCs/>
        </w:rPr>
        <w:t>1</w:t>
      </w:r>
      <w:r w:rsidR="00DC49A0">
        <w:rPr>
          <w:bCs/>
        </w:rPr>
        <w:t>5</w:t>
      </w:r>
      <w:r w:rsidRPr="00BD0152">
        <w:rPr>
          <w:bCs/>
        </w:rPr>
        <w:t>%</w:t>
      </w:r>
    </w:p>
    <w:p w14:paraId="14ABC553" w14:textId="07EC73E4" w:rsidR="007F58E7" w:rsidRPr="005B2A65" w:rsidRDefault="007F58E7" w:rsidP="00B72374">
      <w:pPr>
        <w:tabs>
          <w:tab w:val="left" w:pos="7200"/>
          <w:tab w:val="left" w:pos="8280"/>
        </w:tabs>
        <w:jc w:val="both"/>
      </w:pPr>
      <w:r w:rsidRPr="00C622DD">
        <w:rPr>
          <w:b/>
        </w:rPr>
        <w:t>Student ID:</w:t>
      </w:r>
      <w:r>
        <w:tab/>
      </w:r>
      <w:r w:rsidRPr="00C622DD">
        <w:rPr>
          <w:b/>
        </w:rPr>
        <w:t>Marks:</w:t>
      </w:r>
      <w:r>
        <w:tab/>
      </w:r>
      <w:r w:rsidRPr="5D40DE44">
        <w:t>/</w:t>
      </w:r>
      <w:r w:rsidR="00316048">
        <w:t>1</w:t>
      </w:r>
      <w:r w:rsidR="00D82BA7">
        <w:t>2</w:t>
      </w:r>
      <w:r w:rsidR="00316048">
        <w:t>0</w:t>
      </w:r>
    </w:p>
    <w:p w14:paraId="2FFFEA8B" w14:textId="7D3232C9" w:rsidR="003308FB" w:rsidRPr="003308FB" w:rsidRDefault="003308FB" w:rsidP="008F5519">
      <w:pPr>
        <w:pStyle w:val="Heading1"/>
      </w:pPr>
      <w:r w:rsidRPr="003308FB">
        <w:t>Assignment</w:t>
      </w:r>
      <w:r w:rsidR="008F5519">
        <w:t>:</w:t>
      </w:r>
      <w:r w:rsidRPr="003308FB">
        <w:t xml:space="preserve"> Stack-</w:t>
      </w:r>
      <w:r w:rsidR="008F5519">
        <w:t>B</w:t>
      </w:r>
      <w:r w:rsidRPr="003308FB">
        <w:t>ased Calculator for Postfix Notation with Binary Search Tree</w:t>
      </w:r>
      <w:r w:rsidR="008F5519">
        <w:t>s</w:t>
      </w:r>
    </w:p>
    <w:p w14:paraId="2C563F5B" w14:textId="62B0CB2C" w:rsidR="003308FB" w:rsidRPr="004B0DC8" w:rsidRDefault="003308FB" w:rsidP="00B72374">
      <w:pPr>
        <w:spacing w:before="60" w:after="60" w:line="360" w:lineRule="auto"/>
        <w:jc w:val="both"/>
        <w:rPr>
          <w:rFonts w:cstheme="minorHAnsi"/>
          <w:b/>
          <w:bCs/>
          <w:sz w:val="32"/>
          <w:szCs w:val="32"/>
        </w:rPr>
      </w:pPr>
      <w:r w:rsidRPr="00DE0C12">
        <w:rPr>
          <w:rStyle w:val="Heading2Char"/>
        </w:rPr>
        <w:t>Introduction</w:t>
      </w:r>
    </w:p>
    <w:p w14:paraId="0A94BD40" w14:textId="1A0244B2" w:rsidR="006F055A" w:rsidRPr="00AF4D7A" w:rsidRDefault="006F055A" w:rsidP="008F5519">
      <w:r w:rsidRPr="006F055A">
        <w:t xml:space="preserve">The goal of this assignment is to implement a text-based calculator that can evaluate arithmetic expressions in postfix notation using a stack data structure and handle variables using a binary search tree (BST). You will design and implement an array-based stack, </w:t>
      </w:r>
      <w:r w:rsidR="008F5519">
        <w:t xml:space="preserve">and then </w:t>
      </w:r>
      <w:r w:rsidR="00507872" w:rsidRPr="006F055A">
        <w:t>develop</w:t>
      </w:r>
      <w:r w:rsidRPr="006F055A">
        <w:t xml:space="preserve"> </w:t>
      </w:r>
      <w:r w:rsidR="0081094E">
        <w:t xml:space="preserve">and implement </w:t>
      </w:r>
      <w:r w:rsidR="0007221B">
        <w:t xml:space="preserve">a provided </w:t>
      </w:r>
      <w:r w:rsidRPr="006F055A">
        <w:t xml:space="preserve">algorithm to evaluate postfix expressions, handle integer operands and basic arithmetic operations, integrate a binary search tree to store variables and their values, </w:t>
      </w:r>
      <w:r w:rsidR="00314122" w:rsidRPr="00507872">
        <w:t>v</w:t>
      </w:r>
      <w:r w:rsidR="00507872" w:rsidRPr="00507872">
        <w:t>isually</w:t>
      </w:r>
      <w:r w:rsidR="00507872">
        <w:t xml:space="preserve"> </w:t>
      </w:r>
      <w:r w:rsidRPr="006F055A">
        <w:t xml:space="preserve">display the binary search tree, and handle deletion of all variables. The correctness of your implementation can be verified by following the provided </w:t>
      </w:r>
      <w:r w:rsidR="00DA0A34">
        <w:t xml:space="preserve">postfix expressions as </w:t>
      </w:r>
      <w:r w:rsidRPr="006F055A">
        <w:t>test cases in the sample runs.</w:t>
      </w:r>
    </w:p>
    <w:p w14:paraId="62800BC6" w14:textId="6412132A" w:rsidR="003308FB" w:rsidRDefault="003308FB" w:rsidP="00B72374">
      <w:pPr>
        <w:spacing w:before="60" w:after="60" w:line="360" w:lineRule="auto"/>
        <w:jc w:val="both"/>
        <w:rPr>
          <w:rFonts w:cstheme="minorHAnsi"/>
          <w:b/>
          <w:bCs/>
          <w:sz w:val="32"/>
          <w:szCs w:val="32"/>
        </w:rPr>
      </w:pPr>
      <w:r w:rsidRPr="004B0DC8">
        <w:rPr>
          <w:rFonts w:cstheme="minorHAnsi"/>
          <w:b/>
          <w:bCs/>
          <w:sz w:val="32"/>
          <w:szCs w:val="32"/>
        </w:rPr>
        <w:t>Instructions</w:t>
      </w:r>
    </w:p>
    <w:p w14:paraId="4FDA3251" w14:textId="7AE1D33A" w:rsidR="008C3447" w:rsidRDefault="008F5519" w:rsidP="008F5519">
      <w:pPr>
        <w:pStyle w:val="ListParagraph"/>
        <w:numPr>
          <w:ilvl w:val="0"/>
          <w:numId w:val="24"/>
        </w:numPr>
        <w:ind w:left="540" w:hanging="540"/>
      </w:pPr>
      <w:r>
        <w:t>Before you start</w:t>
      </w:r>
      <w:r w:rsidR="008C3447">
        <w:t>:</w:t>
      </w:r>
    </w:p>
    <w:p w14:paraId="00C91B0E" w14:textId="7153CAA3" w:rsidR="008C3447" w:rsidRDefault="008C3447" w:rsidP="008F5519">
      <w:pPr>
        <w:pStyle w:val="Bullet1"/>
        <w:ind w:left="1260"/>
      </w:pPr>
      <w:r>
        <w:t xml:space="preserve">Review </w:t>
      </w:r>
      <w:r w:rsidR="00380F5A">
        <w:t xml:space="preserve">the </w:t>
      </w:r>
      <w:r w:rsidR="00EF2BC3">
        <w:t xml:space="preserve">class </w:t>
      </w:r>
      <w:r w:rsidR="00380F5A">
        <w:t>materials</w:t>
      </w:r>
      <w:r>
        <w:t xml:space="preserve"> for </w:t>
      </w:r>
      <w:r w:rsidR="0084700E">
        <w:t>M</w:t>
      </w:r>
      <w:r w:rsidR="00E65610">
        <w:t>odule</w:t>
      </w:r>
      <w:r w:rsidR="00282918">
        <w:t>s</w:t>
      </w:r>
      <w:r>
        <w:t xml:space="preserve"> 3, 4 and 5.</w:t>
      </w:r>
    </w:p>
    <w:p w14:paraId="3E1FA275" w14:textId="734CA319" w:rsidR="008C3447" w:rsidRDefault="008C3447" w:rsidP="008F5519">
      <w:pPr>
        <w:pStyle w:val="Bullet1"/>
        <w:ind w:left="1260"/>
      </w:pPr>
      <w:r>
        <w:t>Complete the case exercises provided in the</w:t>
      </w:r>
      <w:r w:rsidR="00282918">
        <w:t xml:space="preserve">se </w:t>
      </w:r>
      <w:r w:rsidR="0084700E">
        <w:t>modules</w:t>
      </w:r>
      <w:r>
        <w:t>.</w:t>
      </w:r>
    </w:p>
    <w:p w14:paraId="76C6631A" w14:textId="4B1E29A9" w:rsidR="00AF4D7A" w:rsidRDefault="00282918" w:rsidP="008F5519">
      <w:pPr>
        <w:pStyle w:val="ListParagraph"/>
        <w:numPr>
          <w:ilvl w:val="0"/>
          <w:numId w:val="24"/>
        </w:numPr>
        <w:ind w:left="540" w:hanging="540"/>
      </w:pPr>
      <w:r>
        <w:t xml:space="preserve">This is a team assignment. Work in groups of three </w:t>
      </w:r>
      <w:r w:rsidR="0084700E">
        <w:t>students</w:t>
      </w:r>
      <w:r>
        <w:t>.</w:t>
      </w:r>
    </w:p>
    <w:p w14:paraId="518D54F1" w14:textId="0DBDAD7D" w:rsidR="002C5825" w:rsidRDefault="00B574F7" w:rsidP="008F5519">
      <w:pPr>
        <w:pStyle w:val="ListParagraph"/>
        <w:numPr>
          <w:ilvl w:val="0"/>
          <w:numId w:val="24"/>
        </w:numPr>
        <w:ind w:left="540" w:hanging="540"/>
      </w:pPr>
      <w:r>
        <w:t xml:space="preserve">This assignment should take about </w:t>
      </w:r>
      <w:r w:rsidR="00282918">
        <w:t>six</w:t>
      </w:r>
      <w:r>
        <w:t xml:space="preserve"> hours and you’re expected to complete it outside of scheduled hours. </w:t>
      </w:r>
    </w:p>
    <w:p w14:paraId="4138E5B5" w14:textId="6404E394" w:rsidR="002C5825" w:rsidRDefault="00DE3606" w:rsidP="008F5519">
      <w:pPr>
        <w:pStyle w:val="ListParagraph"/>
        <w:numPr>
          <w:ilvl w:val="0"/>
          <w:numId w:val="24"/>
        </w:numPr>
        <w:ind w:left="540" w:hanging="540"/>
      </w:pPr>
      <w:r w:rsidRPr="002C5825">
        <w:t>Follow the</w:t>
      </w:r>
      <w:r w:rsidRPr="00282918">
        <w:rPr>
          <w:i/>
        </w:rPr>
        <w:t xml:space="preserve"> </w:t>
      </w:r>
      <w:r w:rsidR="00282918" w:rsidRPr="00282918">
        <w:rPr>
          <w:i/>
        </w:rPr>
        <w:t xml:space="preserve">Program </w:t>
      </w:r>
      <w:r w:rsidR="00E067F6" w:rsidRPr="00282918">
        <w:rPr>
          <w:i/>
        </w:rPr>
        <w:t>Guidelines</w:t>
      </w:r>
      <w:r w:rsidR="00282918" w:rsidRPr="00282918">
        <w:rPr>
          <w:rStyle w:val="Hyperlink"/>
          <w:color w:val="auto"/>
          <w:u w:val="none"/>
        </w:rPr>
        <w:t xml:space="preserve"> </w:t>
      </w:r>
      <w:r w:rsidRPr="002C5825">
        <w:t>below to ensure your program meets the specifications.</w:t>
      </w:r>
      <w:r w:rsidR="002C5825" w:rsidRPr="002C5825">
        <w:t xml:space="preserve"> </w:t>
      </w:r>
    </w:p>
    <w:p w14:paraId="4E5CB083" w14:textId="7D698739" w:rsidR="00E067F6" w:rsidRDefault="00282918" w:rsidP="008F5519">
      <w:pPr>
        <w:pStyle w:val="ListParagraph"/>
        <w:numPr>
          <w:ilvl w:val="0"/>
          <w:numId w:val="24"/>
        </w:numPr>
        <w:ind w:left="540" w:hanging="540"/>
      </w:pPr>
      <w:r>
        <w:t>Ensure your program meets the requirements in the</w:t>
      </w:r>
      <w:r w:rsidR="00E067F6">
        <w:t xml:space="preserve"> </w:t>
      </w:r>
      <w:r w:rsidR="00E067F6" w:rsidRPr="00282918">
        <w:rPr>
          <w:i/>
        </w:rPr>
        <w:t>Restrictions</w:t>
      </w:r>
      <w:r w:rsidR="00E067F6">
        <w:t xml:space="preserve"> section.</w:t>
      </w:r>
    </w:p>
    <w:p w14:paraId="54EC6B94" w14:textId="303AD162" w:rsidR="00E067F6" w:rsidRDefault="00282918" w:rsidP="008F5519">
      <w:pPr>
        <w:pStyle w:val="ListParagraph"/>
        <w:numPr>
          <w:ilvl w:val="0"/>
          <w:numId w:val="24"/>
        </w:numPr>
        <w:ind w:left="540" w:hanging="540"/>
      </w:pPr>
      <w:r>
        <w:t>U</w:t>
      </w:r>
      <w:r w:rsidRPr="006F4324">
        <w:t xml:space="preserve">se </w:t>
      </w:r>
      <w:r>
        <w:t>the</w:t>
      </w:r>
      <w:r w:rsidRPr="006F4324">
        <w:t xml:space="preserve"> </w:t>
      </w:r>
      <w:r w:rsidRPr="005D612F">
        <w:rPr>
          <w:i/>
        </w:rPr>
        <w:t>Tips and Tricks</w:t>
      </w:r>
      <w:r>
        <w:t xml:space="preserve"> sections</w:t>
      </w:r>
      <w:r w:rsidR="00E067F6">
        <w:t xml:space="preserve"> in </w:t>
      </w:r>
      <w:r w:rsidR="00D13F7A">
        <w:t>Modules</w:t>
      </w:r>
      <w:r w:rsidR="00E067F6">
        <w:t xml:space="preserve"> 3</w:t>
      </w:r>
      <w:r w:rsidR="00D13F7A">
        <w:t>,</w:t>
      </w:r>
      <w:r w:rsidR="00E067F6">
        <w:t xml:space="preserve"> </w:t>
      </w:r>
      <w:r w:rsidR="00D13F7A">
        <w:t xml:space="preserve">4, </w:t>
      </w:r>
      <w:r w:rsidR="00E067F6">
        <w:t xml:space="preserve">and </w:t>
      </w:r>
      <w:r w:rsidR="00D13F7A">
        <w:t>5</w:t>
      </w:r>
      <w:r w:rsidR="00E067F6">
        <w:t xml:space="preserve"> for guidance.</w:t>
      </w:r>
    </w:p>
    <w:p w14:paraId="77247B34" w14:textId="77777777" w:rsidR="00876C55" w:rsidRDefault="00E067F6" w:rsidP="00876C55">
      <w:pPr>
        <w:pStyle w:val="ListParagraph"/>
        <w:numPr>
          <w:ilvl w:val="0"/>
          <w:numId w:val="24"/>
        </w:numPr>
        <w:ind w:left="540" w:hanging="540"/>
      </w:pPr>
      <w:r>
        <w:t>Rigorously test your solution</w:t>
      </w:r>
      <w:r w:rsidR="00282918">
        <w:t>,</w:t>
      </w:r>
      <w:r>
        <w:t xml:space="preserve"> as outlined in the </w:t>
      </w:r>
      <w:r w:rsidR="00282918">
        <w:rPr>
          <w:i/>
        </w:rPr>
        <w:t xml:space="preserve">Testing </w:t>
      </w:r>
      <w:r>
        <w:t>section.</w:t>
      </w:r>
    </w:p>
    <w:p w14:paraId="0091F5E5" w14:textId="1A27779D" w:rsidR="00876C55" w:rsidRPr="006F4324" w:rsidRDefault="00876C55" w:rsidP="00876C55">
      <w:pPr>
        <w:pStyle w:val="ListParagraph"/>
        <w:numPr>
          <w:ilvl w:val="0"/>
          <w:numId w:val="24"/>
        </w:numPr>
        <w:ind w:left="540" w:hanging="540"/>
      </w:pPr>
      <w:r>
        <w:t xml:space="preserve">In addition to writing the code, you are required to present your code to the instructor. Refer to the </w:t>
      </w:r>
      <w:r w:rsidRPr="00876C55">
        <w:rPr>
          <w:i/>
          <w:iCs/>
        </w:rPr>
        <w:t>Code Presentation</w:t>
      </w:r>
      <w:r>
        <w:t xml:space="preserve"> for further details.</w:t>
      </w:r>
    </w:p>
    <w:p w14:paraId="050DBCCC" w14:textId="77777777" w:rsidR="0024454D" w:rsidRDefault="00282918" w:rsidP="0024454D">
      <w:pPr>
        <w:pStyle w:val="ListParagraph"/>
        <w:numPr>
          <w:ilvl w:val="0"/>
          <w:numId w:val="24"/>
        </w:numPr>
        <w:ind w:left="540" w:hanging="540"/>
      </w:pPr>
      <w:r>
        <w:t xml:space="preserve">Refer to the </w:t>
      </w:r>
      <w:r w:rsidRPr="005D612F">
        <w:rPr>
          <w:i/>
        </w:rPr>
        <w:t>Marking Criteria</w:t>
      </w:r>
      <w:r>
        <w:t xml:space="preserve"> section for details on how you will be assessed</w:t>
      </w:r>
      <w:r w:rsidRPr="006F4324">
        <w:t>.</w:t>
      </w:r>
    </w:p>
    <w:p w14:paraId="61287856" w14:textId="759F8DBF" w:rsidR="0024454D" w:rsidRDefault="0024454D" w:rsidP="0024454D">
      <w:pPr>
        <w:pStyle w:val="ListParagraph"/>
        <w:numPr>
          <w:ilvl w:val="0"/>
          <w:numId w:val="24"/>
        </w:numPr>
        <w:ind w:left="540" w:hanging="540"/>
      </w:pPr>
      <w:r>
        <w:t xml:space="preserve">Individually, complete a Peer Assessment for your team. Review the </w:t>
      </w:r>
      <w:r w:rsidRPr="0024454D">
        <w:rPr>
          <w:i/>
          <w:iCs/>
        </w:rPr>
        <w:t>Peer Assessment</w:t>
      </w:r>
      <w:r>
        <w:t xml:space="preserve"> section below.</w:t>
      </w:r>
    </w:p>
    <w:p w14:paraId="10DACF2F" w14:textId="77777777" w:rsidR="00282918" w:rsidRPr="006F4324" w:rsidRDefault="00282918" w:rsidP="00282918">
      <w:pPr>
        <w:pStyle w:val="Bullet1"/>
        <w:numPr>
          <w:ilvl w:val="0"/>
          <w:numId w:val="24"/>
        </w:numPr>
        <w:ind w:left="540" w:hanging="540"/>
      </w:pPr>
      <w:bookmarkStart w:id="1" w:name="_Instruction_Guidelines"/>
      <w:bookmarkEnd w:id="1"/>
      <w:r>
        <w:lastRenderedPageBreak/>
        <w:t xml:space="preserve">Follow the </w:t>
      </w:r>
      <w:r w:rsidRPr="00A37CF6">
        <w:rPr>
          <w:i/>
        </w:rPr>
        <w:t>Submission Guidelines</w:t>
      </w:r>
      <w:r>
        <w:t xml:space="preserve"> section and s</w:t>
      </w:r>
      <w:r w:rsidRPr="006F4324">
        <w:t xml:space="preserve">ubmit your completed assignment according to the </w:t>
      </w:r>
      <w:r>
        <w:t xml:space="preserve">date and time stated by your instructor to </w:t>
      </w:r>
      <w:r w:rsidRPr="00610BCF">
        <w:t xml:space="preserve">the </w:t>
      </w:r>
      <w:r w:rsidRPr="005D612F">
        <w:rPr>
          <w:i/>
        </w:rPr>
        <w:t>Assignment</w:t>
      </w:r>
      <w:r w:rsidRPr="00610BCF">
        <w:t xml:space="preserve"> submission area in Brightspace</w:t>
      </w:r>
      <w:r w:rsidRPr="006F4324">
        <w:t>.</w:t>
      </w:r>
    </w:p>
    <w:p w14:paraId="3F419373" w14:textId="1F012721" w:rsidR="003308FB" w:rsidRPr="00E067F6" w:rsidRDefault="00282918" w:rsidP="00B72374">
      <w:pPr>
        <w:pStyle w:val="Heading2"/>
        <w:jc w:val="both"/>
        <w:rPr>
          <w:rFonts w:cstheme="minorHAnsi"/>
          <w:b w:val="0"/>
          <w:bCs/>
          <w:szCs w:val="32"/>
        </w:rPr>
      </w:pPr>
      <w:r>
        <w:rPr>
          <w:rStyle w:val="Heading2Char"/>
          <w:b/>
          <w:bCs/>
        </w:rPr>
        <w:t>Program</w:t>
      </w:r>
      <w:r w:rsidR="003308FB" w:rsidRPr="00E067F6">
        <w:rPr>
          <w:rStyle w:val="Heading2Char"/>
          <w:b/>
          <w:bCs/>
        </w:rPr>
        <w:t xml:space="preserve"> Guidelines</w:t>
      </w:r>
    </w:p>
    <w:p w14:paraId="51C28B3A" w14:textId="47E1302B" w:rsidR="003308FB" w:rsidRPr="00E067F6" w:rsidRDefault="003308FB" w:rsidP="00B72374">
      <w:pPr>
        <w:spacing w:before="0" w:after="0" w:line="360" w:lineRule="auto"/>
        <w:jc w:val="both"/>
        <w:rPr>
          <w:rFonts w:cstheme="minorHAnsi"/>
        </w:rPr>
      </w:pPr>
      <w:r w:rsidRPr="00E067F6">
        <w:rPr>
          <w:rFonts w:cstheme="minorHAnsi"/>
        </w:rPr>
        <w:t xml:space="preserve">Create a </w:t>
      </w:r>
      <w:r w:rsidR="00930638">
        <w:rPr>
          <w:rFonts w:cstheme="minorHAnsi"/>
        </w:rPr>
        <w:t xml:space="preserve">Java </w:t>
      </w:r>
      <w:r w:rsidRPr="00E067F6">
        <w:rPr>
          <w:rFonts w:cstheme="minorHAnsi"/>
        </w:rPr>
        <w:t xml:space="preserve">program that </w:t>
      </w:r>
      <w:r w:rsidR="0067271A">
        <w:rPr>
          <w:rFonts w:cstheme="minorHAnsi"/>
        </w:rPr>
        <w:t>fulfill</w:t>
      </w:r>
      <w:r w:rsidRPr="00E067F6">
        <w:rPr>
          <w:rFonts w:cstheme="minorHAnsi"/>
        </w:rPr>
        <w:t>s the following requirements:</w:t>
      </w:r>
    </w:p>
    <w:p w14:paraId="2F6411DA" w14:textId="7BDEBBBB" w:rsidR="003308FB" w:rsidRPr="00E067F6" w:rsidRDefault="003308FB" w:rsidP="00282918">
      <w:pPr>
        <w:pStyle w:val="Bullet1"/>
        <w:spacing w:before="0"/>
      </w:pPr>
      <w:r w:rsidRPr="00E067F6">
        <w:t xml:space="preserve">Implement the provided ADT stack interface using an array-based implementation. The stack interface should support operations such as </w:t>
      </w:r>
      <w:r w:rsidRPr="00E067F6">
        <w:rPr>
          <w:rFonts w:ascii="Courier New" w:hAnsi="Courier New" w:cs="Courier New"/>
        </w:rPr>
        <w:t>push</w:t>
      </w:r>
      <w:r w:rsidR="00282918">
        <w:t>,</w:t>
      </w:r>
      <w:r w:rsidRPr="00E067F6">
        <w:rPr>
          <w:rFonts w:ascii="Courier New" w:hAnsi="Courier New" w:cs="Courier New"/>
        </w:rPr>
        <w:t xml:space="preserve"> pop</w:t>
      </w:r>
      <w:r w:rsidR="00282918">
        <w:t>,</w:t>
      </w:r>
      <w:r w:rsidRPr="00E067F6">
        <w:rPr>
          <w:rFonts w:ascii="Courier New" w:hAnsi="Courier New" w:cs="Courier New"/>
        </w:rPr>
        <w:t xml:space="preserve"> peek</w:t>
      </w:r>
      <w:r w:rsidR="00282918">
        <w:t>,</w:t>
      </w:r>
      <w:r w:rsidRPr="00E067F6">
        <w:rPr>
          <w:rFonts w:ascii="Courier New" w:hAnsi="Courier New" w:cs="Courier New"/>
        </w:rPr>
        <w:t xml:space="preserve"> isEmpty</w:t>
      </w:r>
      <w:r w:rsidR="00282918">
        <w:t>,</w:t>
      </w:r>
      <w:r w:rsidRPr="00E067F6">
        <w:t xml:space="preserve"> etc.</w:t>
      </w:r>
    </w:p>
    <w:p w14:paraId="2D0DB39C" w14:textId="1A885D5B" w:rsidR="003308FB" w:rsidRPr="00E067F6" w:rsidRDefault="003308FB" w:rsidP="00282918">
      <w:pPr>
        <w:pStyle w:val="Bullet1"/>
      </w:pPr>
      <w:r w:rsidRPr="00E067F6">
        <w:t xml:space="preserve">Implement a BST to store variables and their values. The binary search tree should support operations such as </w:t>
      </w:r>
      <w:r w:rsidRPr="00E067F6">
        <w:rPr>
          <w:rFonts w:ascii="Courier New" w:hAnsi="Courier New" w:cs="Courier New"/>
        </w:rPr>
        <w:t>insert</w:t>
      </w:r>
      <w:r w:rsidR="00282918">
        <w:t>,</w:t>
      </w:r>
      <w:r w:rsidRPr="00E067F6">
        <w:rPr>
          <w:rFonts w:ascii="Courier New" w:hAnsi="Courier New" w:cs="Courier New"/>
        </w:rPr>
        <w:t xml:space="preserve"> search</w:t>
      </w:r>
      <w:r w:rsidR="00282918">
        <w:t>,</w:t>
      </w:r>
      <w:r w:rsidRPr="00E067F6">
        <w:rPr>
          <w:rFonts w:ascii="Courier New" w:hAnsi="Courier New" w:cs="Courier New"/>
        </w:rPr>
        <w:t xml:space="preserve"> delete</w:t>
      </w:r>
      <w:r w:rsidR="00282918">
        <w:t>,</w:t>
      </w:r>
      <w:r w:rsidRPr="00E067F6">
        <w:t xml:space="preserve"> </w:t>
      </w:r>
      <w:r w:rsidR="00827D2D" w:rsidRPr="00E067F6">
        <w:rPr>
          <w:rFonts w:ascii="Courier New" w:hAnsi="Courier New" w:cs="Courier New"/>
        </w:rPr>
        <w:t>deleteAll</w:t>
      </w:r>
      <w:r w:rsidR="00827D2D" w:rsidRPr="00E067F6">
        <w:t xml:space="preserve"> </w:t>
      </w:r>
      <w:r w:rsidRPr="00E067F6">
        <w:t xml:space="preserve">and </w:t>
      </w:r>
      <w:r w:rsidRPr="00E067F6">
        <w:rPr>
          <w:rFonts w:ascii="Courier New" w:hAnsi="Courier New" w:cs="Courier New"/>
        </w:rPr>
        <w:t>display</w:t>
      </w:r>
      <w:r w:rsidRPr="00E067F6">
        <w:t>.</w:t>
      </w:r>
    </w:p>
    <w:p w14:paraId="01B0323B" w14:textId="729249CE" w:rsidR="003308FB" w:rsidRPr="00E067F6" w:rsidRDefault="003308FB" w:rsidP="00282918">
      <w:pPr>
        <w:pStyle w:val="Bullet1"/>
      </w:pPr>
      <w:r w:rsidRPr="00E067F6">
        <w:t xml:space="preserve">Implement a method named </w:t>
      </w:r>
      <w:r w:rsidRPr="00E067F6">
        <w:rPr>
          <w:rFonts w:ascii="Courier New" w:hAnsi="Courier New" w:cs="Courier New"/>
        </w:rPr>
        <w:t>evaluatePostfixExpression(String expression)</w:t>
      </w:r>
      <w:r w:rsidRPr="00E067F6">
        <w:t xml:space="preserve"> that takes a string representing a postfix arithmetic expression and returns </w:t>
      </w:r>
      <w:r w:rsidR="003E045D" w:rsidRPr="00E067F6">
        <w:t>an integer</w:t>
      </w:r>
      <w:r w:rsidR="00282918">
        <w:t xml:space="preserve"> (</w:t>
      </w:r>
      <w:r w:rsidRPr="00E067F6">
        <w:t>the result of the evaluation</w:t>
      </w:r>
      <w:r w:rsidR="00282918">
        <w:t>)</w:t>
      </w:r>
      <w:r w:rsidR="003E045D">
        <w:t>.</w:t>
      </w:r>
    </w:p>
    <w:p w14:paraId="7BDFE077" w14:textId="77777777" w:rsidR="00282918" w:rsidRDefault="003308FB" w:rsidP="00282918">
      <w:pPr>
        <w:pStyle w:val="Bullet1"/>
      </w:pPr>
      <w:r w:rsidRPr="00E067F6">
        <w:t xml:space="preserve">The calculator should handle integer operands and </w:t>
      </w:r>
      <w:r w:rsidR="00C81D5B">
        <w:t xml:space="preserve">should </w:t>
      </w:r>
      <w:r w:rsidRPr="00E067F6">
        <w:t xml:space="preserve">support the following operations: addition (+), subtraction (-), multiplication (*) and division (/). </w:t>
      </w:r>
    </w:p>
    <w:p w14:paraId="5F83AAA4" w14:textId="2AA7A133" w:rsidR="003308FB" w:rsidRPr="00E067F6" w:rsidRDefault="003308FB" w:rsidP="00282918">
      <w:pPr>
        <w:pStyle w:val="Bullet1"/>
        <w:numPr>
          <w:ilvl w:val="1"/>
          <w:numId w:val="2"/>
        </w:numPr>
      </w:pPr>
      <w:r w:rsidRPr="00E067F6">
        <w:t xml:space="preserve">Each operand and operator in the expression </w:t>
      </w:r>
      <w:r w:rsidR="00282918">
        <w:t>should</w:t>
      </w:r>
      <w:r w:rsidRPr="00E067F6">
        <w:t xml:space="preserve"> be separated by spaces. For example, </w:t>
      </w:r>
      <w:r w:rsidR="005C0A67">
        <w:t xml:space="preserve">the postfix </w:t>
      </w:r>
      <w:r w:rsidR="008632FC">
        <w:t xml:space="preserve">expression </w:t>
      </w:r>
      <w:r w:rsidRPr="00E067F6">
        <w:t xml:space="preserve">2 3 + represents the </w:t>
      </w:r>
      <w:r w:rsidR="005C0A67">
        <w:t xml:space="preserve">infix </w:t>
      </w:r>
      <w:r w:rsidRPr="00E067F6">
        <w:t>expression 2 + 3.</w:t>
      </w:r>
    </w:p>
    <w:p w14:paraId="329509B9" w14:textId="77777777" w:rsidR="00F26920" w:rsidRDefault="00F26920" w:rsidP="00282918">
      <w:pPr>
        <w:pStyle w:val="Bullet1"/>
      </w:pPr>
      <w:r>
        <w:t>Evaluation algorithm:</w:t>
      </w:r>
    </w:p>
    <w:p w14:paraId="59365209" w14:textId="63078563" w:rsidR="003308FB" w:rsidRPr="00E067F6" w:rsidRDefault="003308FB" w:rsidP="00282918">
      <w:pPr>
        <w:pStyle w:val="Bullet1"/>
        <w:numPr>
          <w:ilvl w:val="1"/>
          <w:numId w:val="2"/>
        </w:numPr>
      </w:pPr>
      <w:r w:rsidRPr="00E067F6">
        <w:t>If an operand is encountered, push it onto the stack. If a variable is encountered, search for its value in the binary search tree and push the value onto the stack.</w:t>
      </w:r>
    </w:p>
    <w:p w14:paraId="13F608CD" w14:textId="77777777" w:rsidR="003308FB" w:rsidRPr="00E067F6" w:rsidRDefault="003308FB" w:rsidP="00282918">
      <w:pPr>
        <w:pStyle w:val="Bullet1"/>
        <w:numPr>
          <w:ilvl w:val="1"/>
          <w:numId w:val="2"/>
        </w:numPr>
      </w:pPr>
      <w:r w:rsidRPr="00E067F6">
        <w:t>If an operator is encountered, pop the top two operands from the stack. Perform the operation using the operator and operands. Push the result back onto the stack.</w:t>
      </w:r>
    </w:p>
    <w:p w14:paraId="60BC58AB" w14:textId="77777777" w:rsidR="003308FB" w:rsidRPr="00E067F6" w:rsidRDefault="003308FB" w:rsidP="00282918">
      <w:pPr>
        <w:pStyle w:val="Bullet1"/>
        <w:numPr>
          <w:ilvl w:val="1"/>
          <w:numId w:val="2"/>
        </w:numPr>
      </w:pPr>
      <w:r w:rsidRPr="00E067F6">
        <w:t>If an operand or variable is encountered, store it in the binary search tree with its value using the insert operation.</w:t>
      </w:r>
    </w:p>
    <w:p w14:paraId="34A27ACD" w14:textId="3466FB84" w:rsidR="003308FB" w:rsidRPr="00E067F6" w:rsidRDefault="003308FB" w:rsidP="00282918">
      <w:pPr>
        <w:pStyle w:val="Bullet1"/>
      </w:pPr>
      <w:r w:rsidRPr="00E067F6">
        <w:t>Repeat the</w:t>
      </w:r>
      <w:r w:rsidR="00282918">
        <w:t>se</w:t>
      </w:r>
      <w:r w:rsidRPr="00E067F6">
        <w:t xml:space="preserve"> steps until the expression is fully evaluated.</w:t>
      </w:r>
    </w:p>
    <w:p w14:paraId="4081741F" w14:textId="3643F9E4" w:rsidR="003308FB" w:rsidRPr="00E067F6" w:rsidRDefault="002E541D" w:rsidP="00282918">
      <w:pPr>
        <w:pStyle w:val="Bullet1"/>
      </w:pPr>
      <w:r w:rsidRPr="00E067F6">
        <w:t>The result</w:t>
      </w:r>
      <w:r w:rsidR="003308FB" w:rsidRPr="00E067F6">
        <w:t xml:space="preserve"> will be the top element on the stack.</w:t>
      </w:r>
    </w:p>
    <w:p w14:paraId="41509D55" w14:textId="38044330" w:rsidR="003308FB" w:rsidRDefault="003308FB" w:rsidP="00B72374">
      <w:pPr>
        <w:pStyle w:val="Heading2"/>
        <w:jc w:val="both"/>
        <w:rPr>
          <w:rStyle w:val="Heading2Char"/>
          <w:b/>
          <w:bCs/>
        </w:rPr>
      </w:pPr>
      <w:bookmarkStart w:id="2" w:name="_Restrictions"/>
      <w:bookmarkEnd w:id="2"/>
      <w:r w:rsidRPr="00E067F6">
        <w:rPr>
          <w:rStyle w:val="Heading2Char"/>
          <w:b/>
          <w:bCs/>
        </w:rPr>
        <w:t>Restrictions</w:t>
      </w:r>
    </w:p>
    <w:p w14:paraId="003018FC" w14:textId="77777777" w:rsidR="00B635C3" w:rsidRPr="00AA4004" w:rsidRDefault="00B635C3" w:rsidP="00B635C3">
      <w:pPr>
        <w:pStyle w:val="Bullet1"/>
      </w:pPr>
      <w:r w:rsidRPr="00AA4004">
        <w:t>Must organize your code solution into appropriate packages to promote a modular and structured approach.</w:t>
      </w:r>
    </w:p>
    <w:p w14:paraId="4CB09813" w14:textId="13F76B23" w:rsidR="003308FB" w:rsidRPr="00E067F6" w:rsidRDefault="003308FB" w:rsidP="00B72374">
      <w:pPr>
        <w:spacing w:before="0" w:after="0" w:line="360" w:lineRule="auto"/>
        <w:contextualSpacing/>
        <w:jc w:val="both"/>
        <w:rPr>
          <w:rFonts w:cstheme="minorHAnsi"/>
        </w:rPr>
      </w:pPr>
      <w:r w:rsidRPr="00E067F6">
        <w:rPr>
          <w:rFonts w:cstheme="minorHAnsi"/>
        </w:rPr>
        <w:t xml:space="preserve">Your </w:t>
      </w:r>
      <w:r w:rsidR="00E350ED">
        <w:rPr>
          <w:rFonts w:cstheme="minorHAnsi"/>
        </w:rPr>
        <w:t xml:space="preserve">Java </w:t>
      </w:r>
      <w:r w:rsidRPr="00E067F6">
        <w:rPr>
          <w:rFonts w:cstheme="minorHAnsi"/>
        </w:rPr>
        <w:t xml:space="preserve">program should </w:t>
      </w:r>
      <w:r w:rsidR="0048413A">
        <w:rPr>
          <w:rFonts w:cstheme="minorHAnsi"/>
        </w:rPr>
        <w:t xml:space="preserve">meet </w:t>
      </w:r>
      <w:r w:rsidRPr="00E067F6">
        <w:rPr>
          <w:rFonts w:cstheme="minorHAnsi"/>
        </w:rPr>
        <w:t>the following restrictions:</w:t>
      </w:r>
    </w:p>
    <w:p w14:paraId="2DC6F4B5" w14:textId="77777777" w:rsidR="003308FB" w:rsidRPr="00E067F6" w:rsidRDefault="003308FB" w:rsidP="00282918">
      <w:pPr>
        <w:pStyle w:val="Bullet1"/>
        <w:spacing w:before="60"/>
      </w:pPr>
      <w:r w:rsidRPr="00E067F6">
        <w:t>Do not use any built-in Java utilities or libraries that directly evaluate postfix expressions.</w:t>
      </w:r>
    </w:p>
    <w:p w14:paraId="44A69B7F" w14:textId="77777777" w:rsidR="003308FB" w:rsidRPr="00E067F6" w:rsidRDefault="003308FB" w:rsidP="00282918">
      <w:pPr>
        <w:pStyle w:val="Bullet1"/>
      </w:pPr>
      <w:r w:rsidRPr="00E067F6">
        <w:t>Implement the stack data structure, binary search tree, and postfix evaluation algorithm from scratch.</w:t>
      </w:r>
    </w:p>
    <w:p w14:paraId="1FE0DACD" w14:textId="77777777" w:rsidR="00D131BC" w:rsidRDefault="003308FB" w:rsidP="00282918">
      <w:pPr>
        <w:pStyle w:val="Bullet1"/>
      </w:pPr>
      <w:r w:rsidRPr="00E067F6">
        <w:t>Adhere to good coding practices, including</w:t>
      </w:r>
      <w:r w:rsidR="00D131BC">
        <w:t>:</w:t>
      </w:r>
    </w:p>
    <w:p w14:paraId="00E69FA6" w14:textId="6DCBBCDC" w:rsidR="00D131BC" w:rsidRDefault="00D131BC" w:rsidP="00B72374">
      <w:pPr>
        <w:pStyle w:val="ListParagraph"/>
        <w:numPr>
          <w:ilvl w:val="1"/>
          <w:numId w:val="14"/>
        </w:numPr>
        <w:spacing w:before="0" w:after="0" w:line="360" w:lineRule="auto"/>
        <w:contextualSpacing/>
        <w:jc w:val="both"/>
        <w:rPr>
          <w:rFonts w:cstheme="minorHAnsi"/>
        </w:rPr>
      </w:pPr>
      <w:r w:rsidRPr="00E067F6">
        <w:rPr>
          <w:rFonts w:cstheme="minorHAnsi"/>
        </w:rPr>
        <w:lastRenderedPageBreak/>
        <w:t>P</w:t>
      </w:r>
      <w:r w:rsidR="003308FB" w:rsidRPr="00E067F6">
        <w:rPr>
          <w:rFonts w:cstheme="minorHAnsi"/>
        </w:rPr>
        <w:t>roper</w:t>
      </w:r>
      <w:r>
        <w:rPr>
          <w:rFonts w:cstheme="minorHAnsi"/>
        </w:rPr>
        <w:t xml:space="preserve"> </w:t>
      </w:r>
      <w:r w:rsidR="003308FB" w:rsidRPr="00E067F6">
        <w:rPr>
          <w:rFonts w:cstheme="minorHAnsi"/>
        </w:rPr>
        <w:t xml:space="preserve">code indentation </w:t>
      </w:r>
    </w:p>
    <w:p w14:paraId="2C90F2F3" w14:textId="3C192FD2" w:rsidR="00D131BC" w:rsidRDefault="00D131BC" w:rsidP="00B72374">
      <w:pPr>
        <w:pStyle w:val="ListParagraph"/>
        <w:numPr>
          <w:ilvl w:val="1"/>
          <w:numId w:val="14"/>
        </w:numPr>
        <w:spacing w:before="0" w:after="0" w:line="360" w:lineRule="auto"/>
        <w:contextualSpacing/>
        <w:jc w:val="both"/>
        <w:rPr>
          <w:rFonts w:cstheme="minorHAnsi"/>
        </w:rPr>
      </w:pPr>
      <w:r w:rsidRPr="00E067F6">
        <w:rPr>
          <w:rFonts w:cstheme="minorHAnsi"/>
        </w:rPr>
        <w:t>M</w:t>
      </w:r>
      <w:r w:rsidR="003308FB" w:rsidRPr="00E067F6">
        <w:rPr>
          <w:rFonts w:cstheme="minorHAnsi"/>
        </w:rPr>
        <w:t>eaningful</w:t>
      </w:r>
      <w:r>
        <w:rPr>
          <w:rFonts w:cstheme="minorHAnsi"/>
        </w:rPr>
        <w:t xml:space="preserve"> </w:t>
      </w:r>
      <w:r w:rsidR="003308FB" w:rsidRPr="00E067F6">
        <w:rPr>
          <w:rFonts w:cstheme="minorHAnsi"/>
        </w:rPr>
        <w:t xml:space="preserve">variable names </w:t>
      </w:r>
    </w:p>
    <w:p w14:paraId="46A82583" w14:textId="5846B2FC" w:rsidR="003308FB" w:rsidRPr="00E067F6" w:rsidRDefault="00D131BC" w:rsidP="00B72374">
      <w:pPr>
        <w:pStyle w:val="ListParagraph"/>
        <w:numPr>
          <w:ilvl w:val="1"/>
          <w:numId w:val="14"/>
        </w:numPr>
        <w:spacing w:before="0" w:after="0" w:line="360" w:lineRule="auto"/>
        <w:contextualSpacing/>
        <w:jc w:val="both"/>
        <w:rPr>
          <w:rFonts w:cstheme="minorHAnsi"/>
        </w:rPr>
      </w:pPr>
      <w:r w:rsidRPr="00E067F6">
        <w:rPr>
          <w:rFonts w:cstheme="minorHAnsi"/>
        </w:rPr>
        <w:t>A</w:t>
      </w:r>
      <w:r w:rsidR="003308FB" w:rsidRPr="00E067F6">
        <w:rPr>
          <w:rFonts w:cstheme="minorHAnsi"/>
        </w:rPr>
        <w:t>ppropriate</w:t>
      </w:r>
      <w:r>
        <w:rPr>
          <w:rFonts w:cstheme="minorHAnsi"/>
        </w:rPr>
        <w:t xml:space="preserve"> </w:t>
      </w:r>
      <w:r w:rsidR="000A146B">
        <w:rPr>
          <w:rFonts w:cstheme="minorHAnsi"/>
        </w:rPr>
        <w:t xml:space="preserve">inline and multiple </w:t>
      </w:r>
      <w:r w:rsidR="003308FB" w:rsidRPr="00E067F6">
        <w:rPr>
          <w:rFonts w:cstheme="minorHAnsi"/>
        </w:rPr>
        <w:t>comments to explain the code</w:t>
      </w:r>
      <w:r w:rsidR="00282918">
        <w:rPr>
          <w:rFonts w:cstheme="minorHAnsi"/>
        </w:rPr>
        <w:t>’</w:t>
      </w:r>
      <w:r w:rsidR="003308FB" w:rsidRPr="00E067F6">
        <w:rPr>
          <w:rFonts w:cstheme="minorHAnsi"/>
        </w:rPr>
        <w:t>s functionality</w:t>
      </w:r>
    </w:p>
    <w:p w14:paraId="3BB3EC48" w14:textId="77777777" w:rsidR="003308FB" w:rsidRPr="00E067F6" w:rsidRDefault="003308FB" w:rsidP="00282918">
      <w:pPr>
        <w:pStyle w:val="Bullet1"/>
        <w:rPr>
          <w:rFonts w:cstheme="minorHAnsi"/>
        </w:rPr>
      </w:pPr>
      <w:r w:rsidRPr="00282918">
        <w:t>Handle</w:t>
      </w:r>
      <w:r w:rsidRPr="00E067F6">
        <w:rPr>
          <w:rFonts w:cstheme="minorHAnsi"/>
        </w:rPr>
        <w:t xml:space="preserve"> any possible errors or exceptions that may occur during the execution of the program.</w:t>
      </w:r>
    </w:p>
    <w:p w14:paraId="3B2B9176" w14:textId="7A90532D" w:rsidR="003308FB" w:rsidRPr="00C12D3E" w:rsidRDefault="003308FB" w:rsidP="00B72374">
      <w:pPr>
        <w:pStyle w:val="Heading2"/>
        <w:jc w:val="both"/>
        <w:rPr>
          <w:rFonts w:cstheme="minorHAnsi"/>
          <w:b w:val="0"/>
          <w:bCs/>
          <w:szCs w:val="32"/>
        </w:rPr>
      </w:pPr>
      <w:bookmarkStart w:id="3" w:name="_Tips_and_Tricks"/>
      <w:bookmarkEnd w:id="3"/>
      <w:r w:rsidRPr="00C12D3E">
        <w:rPr>
          <w:rStyle w:val="Heading2Char"/>
          <w:b/>
          <w:bCs/>
        </w:rPr>
        <w:t>Tips and Tricks</w:t>
      </w:r>
    </w:p>
    <w:p w14:paraId="11782959" w14:textId="52741CC7" w:rsidR="003308FB" w:rsidRPr="00E067F6" w:rsidRDefault="003308FB" w:rsidP="00282918">
      <w:pPr>
        <w:pStyle w:val="Bullet1"/>
      </w:pPr>
      <w:r w:rsidRPr="00E067F6">
        <w:t>Before starting the implementation, make sure you understand the concept of postfix notation, how the evaluation algorithm works and how binary search trees operate.</w:t>
      </w:r>
    </w:p>
    <w:p w14:paraId="49D6F33A" w14:textId="1A48E0D9" w:rsidR="003308FB" w:rsidRPr="00E067F6" w:rsidRDefault="003308FB" w:rsidP="00282918">
      <w:pPr>
        <w:pStyle w:val="Bullet1"/>
        <w:rPr>
          <w:rFonts w:cstheme="minorHAnsi"/>
        </w:rPr>
      </w:pPr>
      <w:r w:rsidRPr="00E067F6">
        <w:rPr>
          <w:rFonts w:cstheme="minorHAnsi"/>
        </w:rPr>
        <w:t xml:space="preserve">Practice </w:t>
      </w:r>
      <w:r w:rsidR="00852E9A">
        <w:rPr>
          <w:rFonts w:cstheme="minorHAnsi"/>
        </w:rPr>
        <w:t xml:space="preserve">by </w:t>
      </w:r>
      <w:r w:rsidRPr="00E067F6">
        <w:rPr>
          <w:rFonts w:cstheme="minorHAnsi"/>
        </w:rPr>
        <w:t>solving a few postfix expressions manually to familiarize yourself with the process.</w:t>
      </w:r>
    </w:p>
    <w:p w14:paraId="563DE53D" w14:textId="74ED09EB" w:rsidR="003308FB" w:rsidRPr="00E067F6" w:rsidRDefault="003308FB" w:rsidP="00282918">
      <w:pPr>
        <w:pStyle w:val="Bullet1"/>
        <w:rPr>
          <w:rFonts w:cstheme="minorHAnsi"/>
        </w:rPr>
      </w:pPr>
      <w:r w:rsidRPr="00E067F6">
        <w:rPr>
          <w:rFonts w:cstheme="minorHAnsi"/>
        </w:rPr>
        <w:t>U</w:t>
      </w:r>
      <w:r w:rsidR="00282918">
        <w:rPr>
          <w:rFonts w:cstheme="minorHAnsi"/>
        </w:rPr>
        <w:t>s</w:t>
      </w:r>
      <w:r w:rsidRPr="00E067F6">
        <w:rPr>
          <w:rFonts w:cstheme="minorHAnsi"/>
        </w:rPr>
        <w:t xml:space="preserve">e a </w:t>
      </w:r>
      <w:r w:rsidR="006D0132">
        <w:rPr>
          <w:rFonts w:cstheme="minorHAnsi"/>
        </w:rPr>
        <w:t>resizable/</w:t>
      </w:r>
      <w:r w:rsidRPr="00E067F6">
        <w:rPr>
          <w:rFonts w:cstheme="minorHAnsi"/>
        </w:rPr>
        <w:t>dynamic array to implement the stack data structure</w:t>
      </w:r>
      <w:r w:rsidR="00282918">
        <w:rPr>
          <w:rFonts w:cstheme="minorHAnsi"/>
        </w:rPr>
        <w:t>,</w:t>
      </w:r>
      <w:r w:rsidRPr="00E067F6">
        <w:rPr>
          <w:rFonts w:cstheme="minorHAnsi"/>
        </w:rPr>
        <w:t xml:space="preserve"> allowing </w:t>
      </w:r>
      <w:r w:rsidR="00282918">
        <w:rPr>
          <w:rFonts w:cstheme="minorHAnsi"/>
        </w:rPr>
        <w:t xml:space="preserve">the </w:t>
      </w:r>
      <w:r w:rsidR="0031541F">
        <w:rPr>
          <w:rFonts w:cstheme="minorHAnsi"/>
        </w:rPr>
        <w:t xml:space="preserve">stack </w:t>
      </w:r>
      <w:r w:rsidRPr="00E067F6">
        <w:rPr>
          <w:rFonts w:cstheme="minorHAnsi"/>
        </w:rPr>
        <w:t>to grow as needed.</w:t>
      </w:r>
    </w:p>
    <w:p w14:paraId="1F9047F4" w14:textId="3FF173D9" w:rsidR="003308FB" w:rsidRPr="00E067F6" w:rsidRDefault="003308FB" w:rsidP="00282918">
      <w:pPr>
        <w:pStyle w:val="Bullet1"/>
        <w:rPr>
          <w:rFonts w:cstheme="minorHAnsi"/>
        </w:rPr>
      </w:pPr>
      <w:r w:rsidRPr="00282918">
        <w:t>Implement</w:t>
      </w:r>
      <w:r w:rsidRPr="00E067F6">
        <w:rPr>
          <w:rFonts w:cstheme="minorHAnsi"/>
        </w:rPr>
        <w:t xml:space="preserve"> helper functions such as </w:t>
      </w:r>
      <w:r w:rsidRPr="00E067F6">
        <w:rPr>
          <w:rFonts w:ascii="Courier New" w:hAnsi="Courier New" w:cs="Courier New"/>
        </w:rPr>
        <w:t>push()</w:t>
      </w:r>
      <w:r w:rsidR="00282918">
        <w:t>,</w:t>
      </w:r>
      <w:r w:rsidRPr="00E067F6">
        <w:rPr>
          <w:rFonts w:ascii="Courier New" w:hAnsi="Courier New" w:cs="Courier New"/>
        </w:rPr>
        <w:t xml:space="preserve"> pop()</w:t>
      </w:r>
      <w:r w:rsidR="00282918">
        <w:t>,</w:t>
      </w:r>
      <w:r w:rsidRPr="00E067F6">
        <w:rPr>
          <w:rFonts w:ascii="Courier New" w:hAnsi="Courier New" w:cs="Courier New"/>
        </w:rPr>
        <w:t xml:space="preserve"> peek()</w:t>
      </w:r>
      <w:r w:rsidR="00282918">
        <w:t>,</w:t>
      </w:r>
      <w:r w:rsidRPr="00E067F6">
        <w:rPr>
          <w:rFonts w:ascii="Courier New" w:hAnsi="Courier New" w:cs="Courier New"/>
        </w:rPr>
        <w:t xml:space="preserve"> isEmpty()</w:t>
      </w:r>
      <w:r w:rsidR="00282918">
        <w:t>,</w:t>
      </w:r>
      <w:r w:rsidRPr="00E067F6">
        <w:rPr>
          <w:rFonts w:ascii="Courier New" w:hAnsi="Courier New" w:cs="Courier New"/>
        </w:rPr>
        <w:t xml:space="preserve"> </w:t>
      </w:r>
      <w:r w:rsidRPr="00E067F6">
        <w:rPr>
          <w:rFonts w:cstheme="minorHAnsi"/>
        </w:rPr>
        <w:t>etc., to manage the stack operations.</w:t>
      </w:r>
    </w:p>
    <w:p w14:paraId="7D25199A" w14:textId="2CF61A0F" w:rsidR="003308FB" w:rsidRPr="00E067F6" w:rsidRDefault="003308FB" w:rsidP="00282918">
      <w:pPr>
        <w:pStyle w:val="Bullet1"/>
        <w:rPr>
          <w:rFonts w:cstheme="minorHAnsi"/>
        </w:rPr>
      </w:pPr>
      <w:r w:rsidRPr="00282918">
        <w:t>Use</w:t>
      </w:r>
      <w:r w:rsidRPr="00E067F6">
        <w:rPr>
          <w:rFonts w:cstheme="minorHAnsi"/>
        </w:rPr>
        <w:t xml:space="preserve"> </w:t>
      </w:r>
      <w:r w:rsidR="004357BA">
        <w:rPr>
          <w:rFonts w:cstheme="minorHAnsi"/>
        </w:rPr>
        <w:t xml:space="preserve">suitable </w:t>
      </w:r>
      <w:r w:rsidRPr="00E067F6">
        <w:rPr>
          <w:rFonts w:cstheme="minorHAnsi"/>
        </w:rPr>
        <w:t>data structures and variables to store operands, operators and intermediate results during the evaluation process.</w:t>
      </w:r>
    </w:p>
    <w:p w14:paraId="13543178" w14:textId="21FAF8BF" w:rsidR="003308FB" w:rsidRPr="00E067F6" w:rsidRDefault="003308FB" w:rsidP="00282918">
      <w:pPr>
        <w:pStyle w:val="Bullet1"/>
        <w:rPr>
          <w:rFonts w:cstheme="minorHAnsi"/>
        </w:rPr>
      </w:pPr>
      <w:r w:rsidRPr="00282918">
        <w:t>Implement</w:t>
      </w:r>
      <w:r w:rsidRPr="00E067F6">
        <w:rPr>
          <w:rFonts w:cstheme="minorHAnsi"/>
        </w:rPr>
        <w:t xml:space="preserve"> the binary search tree operations (</w:t>
      </w:r>
      <w:r w:rsidRPr="00E067F6">
        <w:rPr>
          <w:rFonts w:ascii="Courier New" w:hAnsi="Courier New" w:cs="Courier New"/>
        </w:rPr>
        <w:t>insert</w:t>
      </w:r>
      <w:r w:rsidR="00282918">
        <w:t>,</w:t>
      </w:r>
      <w:r w:rsidRPr="00E067F6">
        <w:rPr>
          <w:rFonts w:ascii="Courier New" w:hAnsi="Courier New" w:cs="Courier New"/>
        </w:rPr>
        <w:t xml:space="preserve"> search</w:t>
      </w:r>
      <w:r w:rsidR="00282918">
        <w:t>,</w:t>
      </w:r>
      <w:r w:rsidRPr="00E067F6">
        <w:rPr>
          <w:rFonts w:ascii="Courier New" w:hAnsi="Courier New" w:cs="Courier New"/>
        </w:rPr>
        <w:t xml:space="preserve"> delete</w:t>
      </w:r>
      <w:r w:rsidR="00282918">
        <w:t>,</w:t>
      </w:r>
      <w:r w:rsidRPr="00E067F6">
        <w:rPr>
          <w:rFonts w:ascii="Courier New" w:hAnsi="Courier New" w:cs="Courier New"/>
        </w:rPr>
        <w:t xml:space="preserve"> </w:t>
      </w:r>
      <w:r w:rsidR="00166D02" w:rsidRPr="00E067F6">
        <w:rPr>
          <w:rFonts w:ascii="Courier New" w:hAnsi="Courier New" w:cs="Courier New"/>
        </w:rPr>
        <w:t>deleteAll</w:t>
      </w:r>
      <w:r w:rsidR="00282918">
        <w:t>,</w:t>
      </w:r>
      <w:r w:rsidR="00166D02" w:rsidRPr="00E067F6">
        <w:rPr>
          <w:rFonts w:ascii="Courier New" w:hAnsi="Courier New" w:cs="Courier New"/>
        </w:rPr>
        <w:t xml:space="preserve"> </w:t>
      </w:r>
      <w:r w:rsidRPr="00E067F6">
        <w:rPr>
          <w:rFonts w:ascii="Courier New" w:hAnsi="Courier New" w:cs="Courier New"/>
        </w:rPr>
        <w:t>display</w:t>
      </w:r>
      <w:r w:rsidRPr="00E067F6">
        <w:rPr>
          <w:rFonts w:cstheme="minorHAnsi"/>
        </w:rPr>
        <w:t>) to manage variables and their values.</w:t>
      </w:r>
    </w:p>
    <w:p w14:paraId="73ED53A1" w14:textId="642E15AC" w:rsidR="003308FB" w:rsidRPr="00D4435D" w:rsidRDefault="00891CDE" w:rsidP="00282918">
      <w:pPr>
        <w:pStyle w:val="Bullet1"/>
        <w:rPr>
          <w:rFonts w:cstheme="minorHAnsi"/>
        </w:rPr>
      </w:pPr>
      <w:r w:rsidRPr="00282918">
        <w:t>Make</w:t>
      </w:r>
      <w:r>
        <w:rPr>
          <w:rFonts w:cstheme="minorHAnsi"/>
        </w:rPr>
        <w:t xml:space="preserve"> sure</w:t>
      </w:r>
      <w:r w:rsidR="003308FB" w:rsidRPr="00E067F6">
        <w:rPr>
          <w:rFonts w:cstheme="minorHAnsi"/>
        </w:rPr>
        <w:t xml:space="preserve"> the </w:t>
      </w:r>
      <w:r w:rsidR="003308FB" w:rsidRPr="00E067F6">
        <w:rPr>
          <w:rFonts w:ascii="Courier New" w:hAnsi="Courier New" w:cs="Courier New"/>
        </w:rPr>
        <w:t>evaluatePostfixExpression</w:t>
      </w:r>
      <w:r w:rsidR="003308FB" w:rsidRPr="00E067F6">
        <w:rPr>
          <w:rFonts w:cstheme="minorHAnsi"/>
        </w:rPr>
        <w:t xml:space="preserve"> method </w:t>
      </w:r>
      <w:r w:rsidR="00282918">
        <w:rPr>
          <w:rFonts w:cstheme="minorHAnsi"/>
        </w:rPr>
        <w:t>can</w:t>
      </w:r>
      <w:r w:rsidR="003308FB" w:rsidRPr="00E067F6">
        <w:rPr>
          <w:rFonts w:cstheme="minorHAnsi"/>
        </w:rPr>
        <w:t xml:space="preserve"> handle variables</w:t>
      </w:r>
      <w:r w:rsidR="00282918">
        <w:rPr>
          <w:rFonts w:cstheme="minorHAnsi"/>
        </w:rPr>
        <w:t>.</w:t>
      </w:r>
      <w:r w:rsidR="003308FB" w:rsidRPr="00E067F6">
        <w:rPr>
          <w:rFonts w:cstheme="minorHAnsi"/>
        </w:rPr>
        <w:t xml:space="preserve"> If a token is an operand, check if it is a variable by searching for its key in the </w:t>
      </w:r>
      <w:r w:rsidR="00281967">
        <w:rPr>
          <w:rFonts w:cstheme="minorHAnsi"/>
        </w:rPr>
        <w:t>BST</w:t>
      </w:r>
      <w:r w:rsidR="003308FB" w:rsidRPr="00E067F6">
        <w:rPr>
          <w:rFonts w:cstheme="minorHAnsi"/>
        </w:rPr>
        <w:t xml:space="preserve">. If the variable is found, push its corresponding value onto the stack. Otherwise, </w:t>
      </w:r>
      <w:r w:rsidR="002B2F52">
        <w:rPr>
          <w:rFonts w:cstheme="minorHAnsi"/>
        </w:rPr>
        <w:t xml:space="preserve">handle </w:t>
      </w:r>
      <w:r w:rsidR="003308FB" w:rsidRPr="00E067F6">
        <w:rPr>
          <w:rFonts w:cstheme="minorHAnsi"/>
        </w:rPr>
        <w:t xml:space="preserve">it as an integer operand and </w:t>
      </w:r>
      <w:r w:rsidR="002B2F52">
        <w:rPr>
          <w:rFonts w:cstheme="minorHAnsi"/>
        </w:rPr>
        <w:t xml:space="preserve">then </w:t>
      </w:r>
      <w:r w:rsidR="003308FB" w:rsidRPr="00E067F6">
        <w:rPr>
          <w:rFonts w:cstheme="minorHAnsi"/>
        </w:rPr>
        <w:t>push it onto the stack.</w:t>
      </w:r>
    </w:p>
    <w:p w14:paraId="34696606" w14:textId="77777777" w:rsidR="00D47362" w:rsidRDefault="00D47362" w:rsidP="00D47362">
      <w:pPr>
        <w:pStyle w:val="Heading2"/>
      </w:pPr>
      <w:r>
        <w:t>Code Presentation</w:t>
      </w:r>
    </w:p>
    <w:p w14:paraId="501F9395" w14:textId="126A9ED9" w:rsidR="00D47362" w:rsidRDefault="00D47362" w:rsidP="00D47362">
      <w:r w:rsidRPr="00DD0865">
        <w:t xml:space="preserve">In addition to developing your code, </w:t>
      </w:r>
      <w:r w:rsidR="003A0968" w:rsidRPr="003A0968">
        <w:t xml:space="preserve">you will have the opportunity to showcase your understanding of the assignment, the implementation details, and your problem-solving approach. Your presentation should be clear, concise, and structured to effectively communicate your </w:t>
      </w:r>
      <w:r w:rsidR="003A0968">
        <w:t>assignment’s</w:t>
      </w:r>
      <w:r w:rsidR="003A0968" w:rsidRPr="003A0968">
        <w:t xml:space="preserve"> key aspects</w:t>
      </w:r>
      <w:r w:rsidRPr="00DD0865">
        <w:t xml:space="preserve">. </w:t>
      </w:r>
      <w:r w:rsidR="009B4EFD">
        <w:t>Consider the following:</w:t>
      </w:r>
    </w:p>
    <w:p w14:paraId="42AA4669" w14:textId="12940FE6" w:rsidR="009B4EFD" w:rsidRDefault="00A30A78" w:rsidP="009B4EFD">
      <w:pPr>
        <w:pStyle w:val="ListParagraph"/>
        <w:numPr>
          <w:ilvl w:val="0"/>
          <w:numId w:val="38"/>
        </w:numPr>
      </w:pPr>
      <w:r w:rsidRPr="005C4A36">
        <w:rPr>
          <w:b/>
          <w:bCs/>
        </w:rPr>
        <w:t>Problem Explanation</w:t>
      </w:r>
      <w:r>
        <w:t>: articulate the problem your code is addressing.</w:t>
      </w:r>
    </w:p>
    <w:p w14:paraId="10899A3B" w14:textId="6A358974" w:rsidR="00A30A78" w:rsidRDefault="00A30A78" w:rsidP="009B4EFD">
      <w:pPr>
        <w:pStyle w:val="ListParagraph"/>
        <w:numPr>
          <w:ilvl w:val="0"/>
          <w:numId w:val="38"/>
        </w:numPr>
      </w:pPr>
      <w:r w:rsidRPr="005C4A36">
        <w:rPr>
          <w:b/>
          <w:bCs/>
        </w:rPr>
        <w:t>Challenges</w:t>
      </w:r>
      <w:r>
        <w:t xml:space="preserve">: </w:t>
      </w:r>
      <w:r w:rsidR="00E82A2E">
        <w:t>d</w:t>
      </w:r>
      <w:r>
        <w:t>escribe any challenges or constraints your team encountered.</w:t>
      </w:r>
    </w:p>
    <w:p w14:paraId="57EA947A" w14:textId="666415DE" w:rsidR="00A30A78" w:rsidRDefault="00E82A2E" w:rsidP="009B4EFD">
      <w:pPr>
        <w:pStyle w:val="ListParagraph"/>
        <w:numPr>
          <w:ilvl w:val="0"/>
          <w:numId w:val="38"/>
        </w:numPr>
      </w:pPr>
      <w:r w:rsidRPr="005C4A36">
        <w:rPr>
          <w:b/>
          <w:bCs/>
        </w:rPr>
        <w:t>High</w:t>
      </w:r>
      <w:r w:rsidR="005C4A36">
        <w:rPr>
          <w:b/>
          <w:bCs/>
        </w:rPr>
        <w:t>-</w:t>
      </w:r>
      <w:r w:rsidRPr="005C4A36">
        <w:rPr>
          <w:b/>
          <w:bCs/>
        </w:rPr>
        <w:t>Level Architecture</w:t>
      </w:r>
      <w:r>
        <w:t xml:space="preserve">: present the high-level architecture of your project. Discuss the major components and modules within your code. </w:t>
      </w:r>
    </w:p>
    <w:p w14:paraId="2742699D" w14:textId="67E078D2" w:rsidR="005C4A36" w:rsidRDefault="00F560F9" w:rsidP="005C4A36">
      <w:pPr>
        <w:pStyle w:val="ListParagraph"/>
        <w:numPr>
          <w:ilvl w:val="0"/>
          <w:numId w:val="38"/>
        </w:numPr>
      </w:pPr>
      <w:r w:rsidRPr="005C4A36">
        <w:rPr>
          <w:b/>
          <w:bCs/>
        </w:rPr>
        <w:t>Code Structure and Organization</w:t>
      </w:r>
      <w:r>
        <w:t xml:space="preserve">: </w:t>
      </w:r>
      <w:r w:rsidR="005C4A36">
        <w:t>w</w:t>
      </w:r>
      <w:r>
        <w:t>alk through the structure and organization of your code. Highlight key classes, functions, and data structures</w:t>
      </w:r>
      <w:r w:rsidR="005C4A36">
        <w:t>.</w:t>
      </w:r>
    </w:p>
    <w:p w14:paraId="4A45193D" w14:textId="77777777" w:rsidR="00C960F3" w:rsidRDefault="00C960F3" w:rsidP="00C960F3">
      <w:pPr>
        <w:pStyle w:val="Heading2"/>
      </w:pPr>
      <w:r>
        <w:lastRenderedPageBreak/>
        <w:t>Peer Assessment</w:t>
      </w:r>
    </w:p>
    <w:p w14:paraId="57E620B6" w14:textId="77777777" w:rsidR="00C960F3" w:rsidRPr="00FC2728" w:rsidRDefault="00C960F3" w:rsidP="00C960F3">
      <w:r w:rsidRPr="00FC2728">
        <w:t xml:space="preserve">Each team member must complete a peer assessment of their group members and submit </w:t>
      </w:r>
      <w:r>
        <w:t>it</w:t>
      </w:r>
      <w:r w:rsidRPr="00FC2728">
        <w:t xml:space="preserve"> with the same title as the “Your Name_</w:t>
      </w:r>
      <w:r>
        <w:t>AssignmentName</w:t>
      </w:r>
      <w:r w:rsidRPr="00FC2728">
        <w:t>/Project</w:t>
      </w:r>
      <w:r>
        <w:t>Name</w:t>
      </w:r>
      <w:r w:rsidRPr="00FC2728">
        <w:t>”. The purpose of this peer review is to offer constructive feedback to your peers. Please utilize the template provided below to assign ratings to each of your group members on a scale of 1 to 3, where:</w:t>
      </w:r>
    </w:p>
    <w:p w14:paraId="3281C102" w14:textId="77777777" w:rsidR="00C960F3" w:rsidRPr="00FC2728" w:rsidRDefault="00C960F3" w:rsidP="00C960F3">
      <w:pPr>
        <w:pStyle w:val="ListParagraph"/>
        <w:numPr>
          <w:ilvl w:val="0"/>
          <w:numId w:val="39"/>
        </w:numPr>
        <w:spacing w:before="0"/>
      </w:pPr>
      <w:r w:rsidRPr="00FC2728">
        <w:t>1 = Significant area for improvement</w:t>
      </w:r>
    </w:p>
    <w:p w14:paraId="36D629DE" w14:textId="77777777" w:rsidR="00C960F3" w:rsidRPr="00FC2728" w:rsidRDefault="00C960F3" w:rsidP="00C960F3">
      <w:pPr>
        <w:pStyle w:val="ListParagraph"/>
        <w:numPr>
          <w:ilvl w:val="0"/>
          <w:numId w:val="39"/>
        </w:numPr>
        <w:spacing w:before="0"/>
      </w:pPr>
      <w:r w:rsidRPr="00FC2728">
        <w:t>2 = Acceptable but with some areas for improvement</w:t>
      </w:r>
    </w:p>
    <w:p w14:paraId="5110EFB5" w14:textId="77777777" w:rsidR="00C960F3" w:rsidRPr="00FC2728" w:rsidRDefault="00C960F3" w:rsidP="00C960F3">
      <w:pPr>
        <w:pStyle w:val="ListParagraph"/>
        <w:numPr>
          <w:ilvl w:val="0"/>
          <w:numId w:val="39"/>
        </w:numPr>
        <w:spacing w:before="0"/>
      </w:pPr>
      <w:r w:rsidRPr="00FC2728">
        <w:t>3 = Excellent contribution</w:t>
      </w:r>
    </w:p>
    <w:tbl>
      <w:tblPr>
        <w:tblStyle w:val="TableGrid"/>
        <w:tblW w:w="0" w:type="auto"/>
        <w:tblLook w:val="04A0" w:firstRow="1" w:lastRow="0" w:firstColumn="1" w:lastColumn="0" w:noHBand="0" w:noVBand="1"/>
      </w:tblPr>
      <w:tblGrid>
        <w:gridCol w:w="1870"/>
        <w:gridCol w:w="1870"/>
        <w:gridCol w:w="1870"/>
        <w:gridCol w:w="1870"/>
        <w:gridCol w:w="1870"/>
      </w:tblGrid>
      <w:tr w:rsidR="00C960F3" w14:paraId="67DCC6AC" w14:textId="77777777" w:rsidTr="000E0D07">
        <w:tc>
          <w:tcPr>
            <w:tcW w:w="1870" w:type="dxa"/>
            <w:shd w:val="clear" w:color="auto" w:fill="BDD6EE" w:themeFill="accent1" w:themeFillTint="66"/>
            <w:vAlign w:val="center"/>
          </w:tcPr>
          <w:p w14:paraId="11C8C63A" w14:textId="77777777" w:rsidR="00C960F3" w:rsidRPr="00D54D72" w:rsidRDefault="00C960F3" w:rsidP="000E0D07">
            <w:pPr>
              <w:spacing w:after="120"/>
              <w:jc w:val="center"/>
              <w:rPr>
                <w:b/>
                <w:bCs/>
                <w:sz w:val="20"/>
                <w:szCs w:val="20"/>
              </w:rPr>
            </w:pPr>
          </w:p>
        </w:tc>
        <w:tc>
          <w:tcPr>
            <w:tcW w:w="1870" w:type="dxa"/>
            <w:shd w:val="clear" w:color="auto" w:fill="BDD6EE" w:themeFill="accent1" w:themeFillTint="66"/>
            <w:vAlign w:val="center"/>
          </w:tcPr>
          <w:p w14:paraId="5E695FE2" w14:textId="77777777" w:rsidR="00C960F3" w:rsidRPr="00D54D72" w:rsidRDefault="00C960F3" w:rsidP="000E0D07">
            <w:pPr>
              <w:spacing w:after="120"/>
              <w:jc w:val="center"/>
              <w:rPr>
                <w:b/>
                <w:bCs/>
                <w:sz w:val="20"/>
                <w:szCs w:val="20"/>
              </w:rPr>
            </w:pPr>
            <w:r>
              <w:rPr>
                <w:b/>
                <w:bCs/>
                <w:sz w:val="20"/>
                <w:szCs w:val="20"/>
              </w:rPr>
              <w:t>&lt;Name 1&gt;</w:t>
            </w:r>
          </w:p>
        </w:tc>
        <w:tc>
          <w:tcPr>
            <w:tcW w:w="1870" w:type="dxa"/>
            <w:shd w:val="clear" w:color="auto" w:fill="BDD6EE" w:themeFill="accent1" w:themeFillTint="66"/>
            <w:vAlign w:val="center"/>
          </w:tcPr>
          <w:p w14:paraId="0B903F84" w14:textId="77777777" w:rsidR="00C960F3" w:rsidRPr="00D54D72" w:rsidRDefault="00C960F3" w:rsidP="000E0D07">
            <w:pPr>
              <w:spacing w:after="120"/>
              <w:jc w:val="center"/>
              <w:rPr>
                <w:b/>
                <w:bCs/>
                <w:sz w:val="20"/>
                <w:szCs w:val="20"/>
              </w:rPr>
            </w:pPr>
            <w:r>
              <w:rPr>
                <w:b/>
                <w:bCs/>
                <w:sz w:val="20"/>
                <w:szCs w:val="20"/>
              </w:rPr>
              <w:t>&lt;Name 2&gt;</w:t>
            </w:r>
          </w:p>
        </w:tc>
        <w:tc>
          <w:tcPr>
            <w:tcW w:w="1870" w:type="dxa"/>
            <w:shd w:val="clear" w:color="auto" w:fill="BDD6EE" w:themeFill="accent1" w:themeFillTint="66"/>
            <w:vAlign w:val="center"/>
          </w:tcPr>
          <w:p w14:paraId="37E15956" w14:textId="77777777" w:rsidR="00C960F3" w:rsidRPr="00D54D72" w:rsidRDefault="00C960F3" w:rsidP="000E0D07">
            <w:pPr>
              <w:spacing w:after="120"/>
              <w:jc w:val="center"/>
              <w:rPr>
                <w:b/>
                <w:bCs/>
                <w:sz w:val="20"/>
                <w:szCs w:val="20"/>
              </w:rPr>
            </w:pPr>
            <w:r>
              <w:rPr>
                <w:b/>
                <w:bCs/>
                <w:sz w:val="20"/>
                <w:szCs w:val="20"/>
              </w:rPr>
              <w:t>&lt;Name 3&gt;</w:t>
            </w:r>
          </w:p>
        </w:tc>
        <w:tc>
          <w:tcPr>
            <w:tcW w:w="1870" w:type="dxa"/>
            <w:shd w:val="clear" w:color="auto" w:fill="BDD6EE" w:themeFill="accent1" w:themeFillTint="66"/>
            <w:vAlign w:val="center"/>
          </w:tcPr>
          <w:p w14:paraId="5B2CFC6D" w14:textId="77777777" w:rsidR="00C960F3" w:rsidRPr="00D54D72" w:rsidRDefault="00C960F3" w:rsidP="000E0D07">
            <w:pPr>
              <w:spacing w:after="120"/>
              <w:jc w:val="center"/>
              <w:rPr>
                <w:b/>
                <w:bCs/>
                <w:sz w:val="20"/>
                <w:szCs w:val="20"/>
              </w:rPr>
            </w:pPr>
            <w:r>
              <w:rPr>
                <w:b/>
                <w:bCs/>
                <w:sz w:val="20"/>
                <w:szCs w:val="20"/>
              </w:rPr>
              <w:t>&lt;Name 4&gt;</w:t>
            </w:r>
          </w:p>
        </w:tc>
      </w:tr>
      <w:tr w:rsidR="00C960F3" w14:paraId="4494A101" w14:textId="77777777" w:rsidTr="000E0D07">
        <w:trPr>
          <w:trHeight w:val="1020"/>
        </w:trPr>
        <w:tc>
          <w:tcPr>
            <w:tcW w:w="1870" w:type="dxa"/>
            <w:vAlign w:val="center"/>
          </w:tcPr>
          <w:p w14:paraId="1BBEB5F7" w14:textId="77777777" w:rsidR="00C960F3" w:rsidRPr="00FC2728" w:rsidRDefault="00C960F3" w:rsidP="000E0D07">
            <w:pPr>
              <w:spacing w:after="0"/>
              <w:rPr>
                <w:sz w:val="20"/>
                <w:szCs w:val="20"/>
              </w:rPr>
            </w:pPr>
            <w:r w:rsidRPr="00FC2728">
              <w:rPr>
                <w:sz w:val="20"/>
                <w:szCs w:val="20"/>
              </w:rPr>
              <w:t xml:space="preserve">Motivation and engagement in assignment </w:t>
            </w:r>
          </w:p>
        </w:tc>
        <w:tc>
          <w:tcPr>
            <w:tcW w:w="1870" w:type="dxa"/>
            <w:vAlign w:val="center"/>
          </w:tcPr>
          <w:p w14:paraId="7E577368" w14:textId="77777777" w:rsidR="00C960F3" w:rsidRDefault="00C960F3" w:rsidP="000E0D07">
            <w:pPr>
              <w:spacing w:after="0"/>
              <w:jc w:val="center"/>
            </w:pPr>
            <w:r>
              <w:t>/3</w:t>
            </w:r>
          </w:p>
        </w:tc>
        <w:tc>
          <w:tcPr>
            <w:tcW w:w="1870" w:type="dxa"/>
            <w:vAlign w:val="center"/>
          </w:tcPr>
          <w:p w14:paraId="7BF36333" w14:textId="77777777" w:rsidR="00C960F3" w:rsidRDefault="00C960F3" w:rsidP="000E0D07">
            <w:pPr>
              <w:spacing w:after="0"/>
              <w:jc w:val="center"/>
            </w:pPr>
            <w:r>
              <w:t>/3</w:t>
            </w:r>
          </w:p>
        </w:tc>
        <w:tc>
          <w:tcPr>
            <w:tcW w:w="1870" w:type="dxa"/>
            <w:vAlign w:val="center"/>
          </w:tcPr>
          <w:p w14:paraId="433196A2" w14:textId="77777777" w:rsidR="00C960F3" w:rsidRDefault="00C960F3" w:rsidP="000E0D07">
            <w:pPr>
              <w:spacing w:after="0"/>
              <w:jc w:val="center"/>
            </w:pPr>
            <w:r>
              <w:t>/3</w:t>
            </w:r>
          </w:p>
        </w:tc>
        <w:tc>
          <w:tcPr>
            <w:tcW w:w="1870" w:type="dxa"/>
            <w:vAlign w:val="center"/>
          </w:tcPr>
          <w:p w14:paraId="606CAF79" w14:textId="77777777" w:rsidR="00C960F3" w:rsidRDefault="00C960F3" w:rsidP="000E0D07">
            <w:pPr>
              <w:spacing w:after="0"/>
              <w:jc w:val="center"/>
            </w:pPr>
            <w:r>
              <w:t>/3</w:t>
            </w:r>
          </w:p>
        </w:tc>
      </w:tr>
      <w:tr w:rsidR="00C960F3" w14:paraId="27091FB4" w14:textId="77777777" w:rsidTr="000E0D07">
        <w:trPr>
          <w:trHeight w:val="1020"/>
        </w:trPr>
        <w:tc>
          <w:tcPr>
            <w:tcW w:w="1870" w:type="dxa"/>
            <w:vAlign w:val="center"/>
          </w:tcPr>
          <w:p w14:paraId="14F17A5C" w14:textId="77777777" w:rsidR="00C960F3" w:rsidRPr="00FC2728" w:rsidRDefault="00C960F3" w:rsidP="000E0D07">
            <w:pPr>
              <w:spacing w:after="0"/>
              <w:rPr>
                <w:sz w:val="20"/>
                <w:szCs w:val="20"/>
              </w:rPr>
            </w:pPr>
            <w:r w:rsidRPr="00FC2728">
              <w:rPr>
                <w:sz w:val="20"/>
                <w:szCs w:val="20"/>
              </w:rPr>
              <w:t xml:space="preserve">Timely submission of deliverables </w:t>
            </w:r>
          </w:p>
        </w:tc>
        <w:tc>
          <w:tcPr>
            <w:tcW w:w="1870" w:type="dxa"/>
            <w:vAlign w:val="center"/>
          </w:tcPr>
          <w:p w14:paraId="0EEFCA7B" w14:textId="77777777" w:rsidR="00C960F3" w:rsidRDefault="00C960F3" w:rsidP="000E0D07">
            <w:pPr>
              <w:spacing w:after="0"/>
              <w:jc w:val="center"/>
            </w:pPr>
            <w:r>
              <w:t>/3</w:t>
            </w:r>
          </w:p>
        </w:tc>
        <w:tc>
          <w:tcPr>
            <w:tcW w:w="1870" w:type="dxa"/>
            <w:vAlign w:val="center"/>
          </w:tcPr>
          <w:p w14:paraId="203786DC" w14:textId="77777777" w:rsidR="00C960F3" w:rsidRDefault="00C960F3" w:rsidP="000E0D07">
            <w:pPr>
              <w:spacing w:after="0"/>
              <w:jc w:val="center"/>
            </w:pPr>
            <w:r>
              <w:t>/3</w:t>
            </w:r>
          </w:p>
        </w:tc>
        <w:tc>
          <w:tcPr>
            <w:tcW w:w="1870" w:type="dxa"/>
            <w:vAlign w:val="center"/>
          </w:tcPr>
          <w:p w14:paraId="0D3D65EA" w14:textId="77777777" w:rsidR="00C960F3" w:rsidRDefault="00C960F3" w:rsidP="000E0D07">
            <w:pPr>
              <w:spacing w:after="0"/>
              <w:jc w:val="center"/>
            </w:pPr>
            <w:r>
              <w:t>/3</w:t>
            </w:r>
          </w:p>
        </w:tc>
        <w:tc>
          <w:tcPr>
            <w:tcW w:w="1870" w:type="dxa"/>
            <w:vAlign w:val="center"/>
          </w:tcPr>
          <w:p w14:paraId="077B7A22" w14:textId="77777777" w:rsidR="00C960F3" w:rsidRDefault="00C960F3" w:rsidP="000E0D07">
            <w:pPr>
              <w:spacing w:after="0"/>
              <w:jc w:val="center"/>
            </w:pPr>
            <w:r>
              <w:t>/3</w:t>
            </w:r>
          </w:p>
        </w:tc>
      </w:tr>
      <w:tr w:rsidR="00C960F3" w14:paraId="581DF5CF" w14:textId="77777777" w:rsidTr="000E0D07">
        <w:trPr>
          <w:trHeight w:val="1020"/>
        </w:trPr>
        <w:tc>
          <w:tcPr>
            <w:tcW w:w="1870" w:type="dxa"/>
            <w:vAlign w:val="center"/>
          </w:tcPr>
          <w:p w14:paraId="2411FC75" w14:textId="77777777" w:rsidR="00C960F3" w:rsidRPr="00FC2728" w:rsidRDefault="00C960F3" w:rsidP="000E0D07">
            <w:pPr>
              <w:spacing w:after="0"/>
              <w:rPr>
                <w:sz w:val="20"/>
                <w:szCs w:val="20"/>
              </w:rPr>
            </w:pPr>
            <w:r w:rsidRPr="00FC2728">
              <w:rPr>
                <w:sz w:val="20"/>
                <w:szCs w:val="20"/>
              </w:rPr>
              <w:t xml:space="preserve">Effective communication and problem solving </w:t>
            </w:r>
          </w:p>
        </w:tc>
        <w:tc>
          <w:tcPr>
            <w:tcW w:w="1870" w:type="dxa"/>
            <w:vAlign w:val="center"/>
          </w:tcPr>
          <w:p w14:paraId="610ED398" w14:textId="77777777" w:rsidR="00C960F3" w:rsidRDefault="00C960F3" w:rsidP="000E0D07">
            <w:pPr>
              <w:spacing w:after="0"/>
              <w:jc w:val="center"/>
            </w:pPr>
            <w:r>
              <w:t>/3</w:t>
            </w:r>
          </w:p>
        </w:tc>
        <w:tc>
          <w:tcPr>
            <w:tcW w:w="1870" w:type="dxa"/>
            <w:vAlign w:val="center"/>
          </w:tcPr>
          <w:p w14:paraId="10D845D0" w14:textId="77777777" w:rsidR="00C960F3" w:rsidRDefault="00C960F3" w:rsidP="000E0D07">
            <w:pPr>
              <w:spacing w:after="0"/>
              <w:jc w:val="center"/>
            </w:pPr>
            <w:r>
              <w:t>/3</w:t>
            </w:r>
          </w:p>
        </w:tc>
        <w:tc>
          <w:tcPr>
            <w:tcW w:w="1870" w:type="dxa"/>
            <w:vAlign w:val="center"/>
          </w:tcPr>
          <w:p w14:paraId="53FAFD00" w14:textId="77777777" w:rsidR="00C960F3" w:rsidRDefault="00C960F3" w:rsidP="000E0D07">
            <w:pPr>
              <w:spacing w:after="0"/>
              <w:jc w:val="center"/>
            </w:pPr>
            <w:r>
              <w:t>/3</w:t>
            </w:r>
          </w:p>
        </w:tc>
        <w:tc>
          <w:tcPr>
            <w:tcW w:w="1870" w:type="dxa"/>
            <w:vAlign w:val="center"/>
          </w:tcPr>
          <w:p w14:paraId="5EC8CAEE" w14:textId="77777777" w:rsidR="00C960F3" w:rsidRDefault="00C960F3" w:rsidP="000E0D07">
            <w:pPr>
              <w:spacing w:after="0"/>
              <w:jc w:val="center"/>
            </w:pPr>
            <w:r>
              <w:t>/3</w:t>
            </w:r>
          </w:p>
        </w:tc>
      </w:tr>
      <w:tr w:rsidR="00C960F3" w14:paraId="19A58CBE" w14:textId="77777777" w:rsidTr="000E0D07">
        <w:trPr>
          <w:trHeight w:val="1701"/>
        </w:trPr>
        <w:tc>
          <w:tcPr>
            <w:tcW w:w="1870" w:type="dxa"/>
            <w:vAlign w:val="center"/>
          </w:tcPr>
          <w:p w14:paraId="106BEEE1" w14:textId="77777777" w:rsidR="00C960F3" w:rsidRPr="00FC2728" w:rsidRDefault="00C960F3" w:rsidP="000E0D07">
            <w:pPr>
              <w:spacing w:after="0"/>
              <w:rPr>
                <w:sz w:val="20"/>
                <w:szCs w:val="20"/>
              </w:rPr>
            </w:pPr>
            <w:r w:rsidRPr="00FC2728">
              <w:rPr>
                <w:sz w:val="20"/>
                <w:szCs w:val="20"/>
              </w:rPr>
              <w:t>Other comments for your peers</w:t>
            </w:r>
          </w:p>
        </w:tc>
        <w:tc>
          <w:tcPr>
            <w:tcW w:w="1870" w:type="dxa"/>
            <w:vAlign w:val="center"/>
          </w:tcPr>
          <w:p w14:paraId="17B7D7B3" w14:textId="77777777" w:rsidR="00C960F3" w:rsidRDefault="00C960F3" w:rsidP="000E0D07">
            <w:pPr>
              <w:spacing w:after="0"/>
              <w:jc w:val="center"/>
            </w:pPr>
          </w:p>
        </w:tc>
        <w:tc>
          <w:tcPr>
            <w:tcW w:w="1870" w:type="dxa"/>
            <w:vAlign w:val="center"/>
          </w:tcPr>
          <w:p w14:paraId="02DABD15" w14:textId="77777777" w:rsidR="00C960F3" w:rsidRDefault="00C960F3" w:rsidP="000E0D07">
            <w:pPr>
              <w:spacing w:after="0"/>
              <w:jc w:val="center"/>
            </w:pPr>
          </w:p>
        </w:tc>
        <w:tc>
          <w:tcPr>
            <w:tcW w:w="1870" w:type="dxa"/>
            <w:vAlign w:val="center"/>
          </w:tcPr>
          <w:p w14:paraId="1C9473F2" w14:textId="77777777" w:rsidR="00C960F3" w:rsidRDefault="00C960F3" w:rsidP="000E0D07">
            <w:pPr>
              <w:spacing w:after="0"/>
              <w:jc w:val="center"/>
            </w:pPr>
          </w:p>
        </w:tc>
        <w:tc>
          <w:tcPr>
            <w:tcW w:w="1870" w:type="dxa"/>
            <w:vAlign w:val="center"/>
          </w:tcPr>
          <w:p w14:paraId="0630CFEE" w14:textId="77777777" w:rsidR="00C960F3" w:rsidRDefault="00C960F3" w:rsidP="000E0D07">
            <w:pPr>
              <w:spacing w:after="0"/>
              <w:jc w:val="center"/>
            </w:pPr>
          </w:p>
        </w:tc>
      </w:tr>
    </w:tbl>
    <w:p w14:paraId="72AE3315" w14:textId="57AAD7A4" w:rsidR="003308FB" w:rsidRPr="00D4435D" w:rsidRDefault="00AF50EC" w:rsidP="00D47362">
      <w:pPr>
        <w:pStyle w:val="Heading2"/>
        <w:jc w:val="both"/>
        <w:rPr>
          <w:rFonts w:cstheme="minorHAnsi"/>
          <w:b w:val="0"/>
          <w:bCs/>
          <w:szCs w:val="32"/>
        </w:rPr>
      </w:pPr>
      <w:r>
        <w:rPr>
          <w:rStyle w:val="Heading2Char"/>
          <w:b/>
          <w:bCs/>
        </w:rPr>
        <w:t xml:space="preserve">BST </w:t>
      </w:r>
      <w:r w:rsidR="003308FB" w:rsidRPr="00D4435D">
        <w:rPr>
          <w:rStyle w:val="Heading2Char"/>
          <w:b/>
          <w:bCs/>
        </w:rPr>
        <w:t>Implementation</w:t>
      </w:r>
    </w:p>
    <w:p w14:paraId="1382A22C" w14:textId="1FCFCF94" w:rsidR="003308FB" w:rsidRPr="00281967" w:rsidRDefault="003308FB" w:rsidP="00281967">
      <w:pPr>
        <w:spacing w:after="120"/>
        <w:rPr>
          <w:rFonts w:cstheme="minorHAnsi"/>
          <w:bCs/>
        </w:rPr>
      </w:pPr>
      <w:r w:rsidRPr="00281967">
        <w:rPr>
          <w:rStyle w:val="Heading3Char"/>
          <w:sz w:val="22"/>
          <w:szCs w:val="22"/>
        </w:rPr>
        <w:t>Tree Node</w:t>
      </w:r>
      <w:r w:rsidRPr="00281967">
        <w:rPr>
          <w:rFonts w:cstheme="minorHAnsi"/>
          <w:bCs/>
        </w:rPr>
        <w:t>:</w:t>
      </w:r>
      <w:r w:rsidR="00281967">
        <w:rPr>
          <w:rFonts w:cstheme="minorHAnsi"/>
          <w:bCs/>
        </w:rPr>
        <w:t xml:space="preserve"> </w:t>
      </w:r>
      <w:r w:rsidR="004D1932" w:rsidRPr="001250DC">
        <w:t>Since e</w:t>
      </w:r>
      <w:r w:rsidRPr="001250DC">
        <w:t xml:space="preserve">ach node in the </w:t>
      </w:r>
      <w:r w:rsidR="00B0277C" w:rsidRPr="001250DC">
        <w:t xml:space="preserve">BST </w:t>
      </w:r>
      <w:r w:rsidRPr="001250DC">
        <w:t>tree should contain two fields</w:t>
      </w:r>
      <w:r w:rsidR="004D1932" w:rsidRPr="001250DC">
        <w:t xml:space="preserve"> (</w:t>
      </w:r>
      <w:r w:rsidRPr="001250DC">
        <w:t>a key field to store the variable name</w:t>
      </w:r>
      <w:r w:rsidR="001250DC">
        <w:t xml:space="preserve"> </w:t>
      </w:r>
      <w:r w:rsidRPr="001250DC">
        <w:t>and a value field to store the variable</w:t>
      </w:r>
      <w:r w:rsidR="00281967">
        <w:t>’</w:t>
      </w:r>
      <w:r w:rsidRPr="001250DC">
        <w:t>s value</w:t>
      </w:r>
      <w:r w:rsidR="004D1932" w:rsidRPr="001250DC">
        <w:t xml:space="preserve">), </w:t>
      </w:r>
      <w:r w:rsidRPr="001250DC">
        <w:t>a class represent</w:t>
      </w:r>
      <w:r w:rsidR="00310F7B" w:rsidRPr="001250DC">
        <w:t>ing</w:t>
      </w:r>
      <w:r w:rsidRPr="001250DC">
        <w:t xml:space="preserve"> a node in the BST</w:t>
      </w:r>
      <w:r w:rsidR="009F7046" w:rsidRPr="001250DC">
        <w:t xml:space="preserve"> tree</w:t>
      </w:r>
      <w:r w:rsidR="00310F7B" w:rsidRPr="001250DC">
        <w:t xml:space="preserve"> </w:t>
      </w:r>
      <w:r w:rsidRPr="001250DC">
        <w:t>should have fields for the key</w:t>
      </w:r>
      <w:r w:rsidR="00310F7B" w:rsidRPr="001250DC">
        <w:t xml:space="preserve"> and </w:t>
      </w:r>
      <w:r w:rsidRPr="001250DC">
        <w:t>value</w:t>
      </w:r>
      <w:r w:rsidR="00281967">
        <w:t>,</w:t>
      </w:r>
      <w:r w:rsidR="00310F7B" w:rsidRPr="001250DC">
        <w:t xml:space="preserve"> as well as </w:t>
      </w:r>
      <w:r w:rsidRPr="001250DC">
        <w:t>references to the left and right child nodes.</w:t>
      </w:r>
    </w:p>
    <w:p w14:paraId="15941C9F" w14:textId="77777777" w:rsidR="003308FB" w:rsidRPr="00746AD6" w:rsidRDefault="003308FB" w:rsidP="00B72374">
      <w:pPr>
        <w:spacing w:after="120" w:line="240" w:lineRule="auto"/>
        <w:jc w:val="both"/>
        <w:rPr>
          <w:rFonts w:cstheme="minorHAnsi"/>
        </w:rPr>
      </w:pPr>
      <w:r w:rsidRPr="00746AD6">
        <w:rPr>
          <w:rFonts w:cstheme="minorHAnsi"/>
        </w:rPr>
        <w:t>Pseudocode:</w:t>
      </w:r>
    </w:p>
    <w:p w14:paraId="6E1AC0CC"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class Node:</w:t>
      </w:r>
    </w:p>
    <w:p w14:paraId="1363456D"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String key</w:t>
      </w:r>
    </w:p>
    <w:p w14:paraId="626B2F0D"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int value</w:t>
      </w:r>
    </w:p>
    <w:p w14:paraId="44F8F85D"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Node left</w:t>
      </w:r>
    </w:p>
    <w:p w14:paraId="37591017" w14:textId="64AEE969" w:rsidR="00423820"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Node right</w:t>
      </w:r>
    </w:p>
    <w:p w14:paraId="6BC44EBE" w14:textId="0B6BA1D3" w:rsidR="003308FB" w:rsidRPr="00281967" w:rsidRDefault="008F1C49" w:rsidP="00281967">
      <w:pPr>
        <w:pStyle w:val="Heading2"/>
        <w:jc w:val="both"/>
        <w:rPr>
          <w:rStyle w:val="Heading2Char"/>
          <w:b/>
          <w:bCs/>
        </w:rPr>
      </w:pPr>
      <w:r w:rsidRPr="00281967">
        <w:rPr>
          <w:rStyle w:val="Heading2Char"/>
          <w:b/>
          <w:bCs/>
        </w:rPr>
        <w:lastRenderedPageBreak/>
        <w:t>BST</w:t>
      </w:r>
      <w:r w:rsidR="003308FB" w:rsidRPr="00281967">
        <w:rPr>
          <w:rStyle w:val="Heading2Char"/>
          <w:b/>
          <w:bCs/>
        </w:rPr>
        <w:t xml:space="preserve"> Operations</w:t>
      </w:r>
    </w:p>
    <w:p w14:paraId="650DCC87" w14:textId="3C7C97D2" w:rsidR="003308FB" w:rsidRDefault="003308FB" w:rsidP="00281967">
      <w:r w:rsidRPr="00746AD6">
        <w:rPr>
          <w:rStyle w:val="Heading4Char"/>
        </w:rPr>
        <w:t>Insertion</w:t>
      </w:r>
      <w:r w:rsidR="00746AD6">
        <w:rPr>
          <w:b/>
          <w:bCs/>
          <w:sz w:val="24"/>
          <w:szCs w:val="24"/>
        </w:rPr>
        <w:t xml:space="preserve">: </w:t>
      </w:r>
      <w:r w:rsidRPr="00746AD6">
        <w:t>Implement an insertion method that takes the variable name (key) and its value as input and inserts a new node with the given key-value pair into the BST</w:t>
      </w:r>
      <w:r w:rsidR="00B5200B">
        <w:t xml:space="preserve"> tree</w:t>
      </w:r>
      <w:r w:rsidRPr="00746AD6">
        <w:t xml:space="preserve">. Ensure that the tree maintains the </w:t>
      </w:r>
      <w:r w:rsidR="002904B6">
        <w:t>BST</w:t>
      </w:r>
      <w:r w:rsidRPr="00746AD6">
        <w:t xml:space="preserve"> property, i.e., all keys in the left subtree are less than the current node's key, and all keys in the right subtree are greater than the current node's key.</w:t>
      </w:r>
    </w:p>
    <w:p w14:paraId="2A2F9C15" w14:textId="4DB69091" w:rsidR="003308FB" w:rsidRDefault="003308FB" w:rsidP="00281967">
      <w:pPr>
        <w:spacing w:before="240"/>
      </w:pPr>
      <w:r w:rsidRPr="00746AD6">
        <w:rPr>
          <w:rStyle w:val="Heading4Char"/>
        </w:rPr>
        <w:t>Searching</w:t>
      </w:r>
      <w:r w:rsidRPr="00FF2D2B">
        <w:rPr>
          <w:b/>
          <w:bCs/>
          <w:sz w:val="24"/>
          <w:szCs w:val="24"/>
        </w:rPr>
        <w:t>:</w:t>
      </w:r>
      <w:r w:rsidRPr="003B07E6">
        <w:rPr>
          <w:sz w:val="24"/>
          <w:szCs w:val="24"/>
        </w:rPr>
        <w:t xml:space="preserve"> </w:t>
      </w:r>
      <w:r w:rsidRPr="00746AD6">
        <w:t>Implement a search method that takes a key as input and returns the value associated with that key if found in the BST</w:t>
      </w:r>
      <w:r w:rsidR="0004001F">
        <w:t xml:space="preserve"> tree</w:t>
      </w:r>
      <w:r w:rsidRPr="00746AD6">
        <w:t>. Perform a binary search starting from the root node and traversing left or right based on the key comparison.</w:t>
      </w:r>
    </w:p>
    <w:p w14:paraId="3C34DDEE" w14:textId="77777777" w:rsidR="00E71EEB" w:rsidRPr="00746AD6" w:rsidRDefault="00E71EEB" w:rsidP="00E71EEB">
      <w:pPr>
        <w:spacing w:after="120" w:line="240" w:lineRule="auto"/>
        <w:jc w:val="both"/>
        <w:rPr>
          <w:rFonts w:cstheme="minorHAnsi"/>
        </w:rPr>
      </w:pPr>
      <w:r w:rsidRPr="00746AD6">
        <w:rPr>
          <w:rFonts w:cstheme="minorHAnsi"/>
        </w:rPr>
        <w:t>Pseudocode:</w:t>
      </w:r>
    </w:p>
    <w:p w14:paraId="5332BB77"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function search(key):</w:t>
      </w:r>
    </w:p>
    <w:p w14:paraId="5C4EB36C"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current = root</w:t>
      </w:r>
    </w:p>
    <w:p w14:paraId="5246255A"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while current is not null:</w:t>
      </w:r>
    </w:p>
    <w:p w14:paraId="6813D5D8"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if key equals current.key:</w:t>
      </w:r>
    </w:p>
    <w:p w14:paraId="5BFFABBD"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return current.value</w:t>
      </w:r>
    </w:p>
    <w:p w14:paraId="7A6C5D8E"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else if key &lt; current.key:</w:t>
      </w:r>
    </w:p>
    <w:p w14:paraId="2A4E0002"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current = current.left</w:t>
      </w:r>
    </w:p>
    <w:p w14:paraId="0D63041A"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else:</w:t>
      </w:r>
    </w:p>
    <w:p w14:paraId="2AA115D7"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current = current.right</w:t>
      </w:r>
    </w:p>
    <w:p w14:paraId="6A67E34E" w14:textId="5A3097CB" w:rsidR="00242B03" w:rsidRPr="003F77F7" w:rsidRDefault="00E71EEB" w:rsidP="003F77F7">
      <w:pPr>
        <w:spacing w:before="0" w:after="60" w:line="240" w:lineRule="auto"/>
        <w:jc w:val="both"/>
        <w:rPr>
          <w:rFonts w:ascii="Courier New" w:hAnsi="Courier New" w:cs="Courier New"/>
        </w:rPr>
      </w:pPr>
      <w:r w:rsidRPr="00746AD6">
        <w:rPr>
          <w:rFonts w:ascii="Courier New" w:hAnsi="Courier New" w:cs="Courier New"/>
        </w:rPr>
        <w:t xml:space="preserve">    // Handle key not found case</w:t>
      </w:r>
    </w:p>
    <w:p w14:paraId="55E67D8E" w14:textId="26F12CB9" w:rsidR="003308FB" w:rsidRPr="00C6438E" w:rsidRDefault="003308FB" w:rsidP="00852A5A">
      <w:pPr>
        <w:spacing w:before="240"/>
      </w:pPr>
      <w:r w:rsidRPr="00C6438E">
        <w:rPr>
          <w:rStyle w:val="Heading4Char"/>
        </w:rPr>
        <w:t>Deletion</w:t>
      </w:r>
      <w:r w:rsidRPr="00FF2D2B">
        <w:rPr>
          <w:b/>
          <w:bCs/>
          <w:sz w:val="24"/>
          <w:szCs w:val="24"/>
        </w:rPr>
        <w:t>:</w:t>
      </w:r>
      <w:r w:rsidRPr="003B07E6">
        <w:rPr>
          <w:sz w:val="24"/>
          <w:szCs w:val="24"/>
        </w:rPr>
        <w:t xml:space="preserve"> </w:t>
      </w:r>
      <w:r w:rsidRPr="00C6438E">
        <w:t>Implement a deletion method that takes a key as input and removes the node with the given key from the BST</w:t>
      </w:r>
      <w:r w:rsidR="00D37F02">
        <w:t xml:space="preserve"> tree</w:t>
      </w:r>
      <w:r w:rsidRPr="00C6438E">
        <w:t>. Handle different cases, such as deleting a node with no children, deleting a node with one child and deleting a node with two children. Ensure that the tree remains a valid binary search tree after deletion.</w:t>
      </w:r>
    </w:p>
    <w:p w14:paraId="4558CB34" w14:textId="1CE27AF9" w:rsidR="00CD5081" w:rsidRPr="00AB0515" w:rsidRDefault="00CD5081" w:rsidP="00852A5A">
      <w:pPr>
        <w:spacing w:before="240"/>
        <w:rPr>
          <w:sz w:val="24"/>
          <w:szCs w:val="24"/>
        </w:rPr>
      </w:pPr>
      <w:r w:rsidRPr="00C6438E">
        <w:rPr>
          <w:rStyle w:val="Heading4Char"/>
        </w:rPr>
        <w:t>Deletion of All Nodes</w:t>
      </w:r>
      <w:r w:rsidRPr="00CD5081">
        <w:rPr>
          <w:b/>
          <w:bCs/>
          <w:sz w:val="24"/>
          <w:szCs w:val="24"/>
        </w:rPr>
        <w:t>:</w:t>
      </w:r>
      <w:r w:rsidRPr="00CD5081">
        <w:rPr>
          <w:sz w:val="24"/>
          <w:szCs w:val="24"/>
        </w:rPr>
        <w:t xml:space="preserve"> </w:t>
      </w:r>
      <w:r w:rsidRPr="00C6438E">
        <w:t xml:space="preserve">Implement a method named </w:t>
      </w:r>
      <w:r w:rsidRPr="00C6438E">
        <w:rPr>
          <w:rFonts w:ascii="Courier New" w:hAnsi="Courier New" w:cs="Courier New"/>
        </w:rPr>
        <w:t>deleteAll()</w:t>
      </w:r>
      <w:r w:rsidRPr="00C6438E">
        <w:t xml:space="preserve"> that deletes all nodes from the </w:t>
      </w:r>
      <w:r w:rsidR="00740782">
        <w:t>BST</w:t>
      </w:r>
      <w:r w:rsidRPr="00C6438E">
        <w:t xml:space="preserve"> tree.</w:t>
      </w:r>
    </w:p>
    <w:p w14:paraId="6EEB5F40" w14:textId="47CBA344" w:rsidR="003308FB" w:rsidRPr="00AB0515" w:rsidRDefault="003308FB" w:rsidP="00281967">
      <w:r w:rsidRPr="007564A0">
        <w:rPr>
          <w:rStyle w:val="Heading3Char"/>
          <w:sz w:val="24"/>
        </w:rPr>
        <w:t>Displaying</w:t>
      </w:r>
      <w:r w:rsidR="009355CF">
        <w:rPr>
          <w:rStyle w:val="Heading3Char"/>
        </w:rPr>
        <w:t xml:space="preserve">: </w:t>
      </w:r>
      <w:r w:rsidR="00FC0E23" w:rsidRPr="00AB0515">
        <w:t xml:space="preserve">Implement a method named </w:t>
      </w:r>
      <w:r w:rsidR="00FC0E23" w:rsidRPr="00AB0515">
        <w:rPr>
          <w:rFonts w:ascii="Courier New" w:hAnsi="Courier New" w:cs="Courier New"/>
        </w:rPr>
        <w:t xml:space="preserve">displayTree() </w:t>
      </w:r>
      <w:r w:rsidR="00FC0E23" w:rsidRPr="00AB0515">
        <w:t xml:space="preserve">that displays the binary search tree in a hierarchical structure. This will help visualize the arrangement of nodes in the tree. You </w:t>
      </w:r>
      <w:r w:rsidR="003A6884">
        <w:t>may</w:t>
      </w:r>
      <w:r w:rsidR="00FC0E23" w:rsidRPr="00AB0515">
        <w:t xml:space="preserve"> use a recursive approach, </w:t>
      </w:r>
      <w:r w:rsidR="00FC0E23" w:rsidRPr="00AB0515">
        <w:rPr>
          <w:rFonts w:ascii="Courier New" w:hAnsi="Courier New" w:cs="Courier New"/>
        </w:rPr>
        <w:t>StringBuilder</w:t>
      </w:r>
      <w:r w:rsidR="00FC0E23" w:rsidRPr="00AB0515">
        <w:t xml:space="preserve"> and a loop to achieve this.</w:t>
      </w:r>
    </w:p>
    <w:p w14:paraId="56B21CB3" w14:textId="50B4356F" w:rsidR="003308FB" w:rsidRPr="004B0DC8" w:rsidRDefault="003308FB" w:rsidP="00B72374">
      <w:pPr>
        <w:spacing w:before="60" w:after="60" w:line="360" w:lineRule="auto"/>
        <w:jc w:val="both"/>
        <w:rPr>
          <w:rFonts w:cstheme="minorHAnsi"/>
          <w:b/>
          <w:bCs/>
          <w:sz w:val="32"/>
          <w:szCs w:val="32"/>
        </w:rPr>
      </w:pPr>
      <w:r w:rsidRPr="00E067F6">
        <w:rPr>
          <w:rStyle w:val="Heading2Char"/>
        </w:rPr>
        <w:t>Postfix Calculator Implementation</w:t>
      </w:r>
    </w:p>
    <w:p w14:paraId="0A03E203" w14:textId="77777777" w:rsidR="003308FB" w:rsidRPr="00AB0515" w:rsidRDefault="003308FB" w:rsidP="00852A5A">
      <w:pPr>
        <w:spacing w:before="0" w:after="0"/>
        <w:jc w:val="both"/>
        <w:rPr>
          <w:rFonts w:cstheme="minorHAnsi"/>
        </w:rPr>
      </w:pPr>
      <w:r w:rsidRPr="00AB0515">
        <w:rPr>
          <w:rFonts w:cstheme="minorHAnsi"/>
        </w:rPr>
        <w:t xml:space="preserve">Create a class named </w:t>
      </w:r>
      <w:r w:rsidRPr="00AB0515">
        <w:rPr>
          <w:rFonts w:ascii="Courier New" w:hAnsi="Courier New" w:cs="Courier New"/>
        </w:rPr>
        <w:t>PostfixCalculator</w:t>
      </w:r>
      <w:r w:rsidRPr="00AB0515">
        <w:rPr>
          <w:rFonts w:cstheme="minorHAnsi"/>
        </w:rPr>
        <w:t xml:space="preserve"> that includes the following components:</w:t>
      </w:r>
    </w:p>
    <w:p w14:paraId="52023E8B" w14:textId="77777777" w:rsidR="003308FB" w:rsidRPr="00AB0515" w:rsidRDefault="003308FB" w:rsidP="00281967">
      <w:pPr>
        <w:pStyle w:val="Bullet1"/>
      </w:pPr>
      <w:r w:rsidRPr="00AB0515">
        <w:t xml:space="preserve">An instance variable named </w:t>
      </w:r>
      <w:r w:rsidRPr="00AB0515">
        <w:rPr>
          <w:rFonts w:ascii="Courier New" w:hAnsi="Courier New" w:cs="Courier New"/>
        </w:rPr>
        <w:t>variableTree</w:t>
      </w:r>
      <w:r w:rsidRPr="00AB0515">
        <w:t xml:space="preserve"> of type </w:t>
      </w:r>
      <w:r w:rsidRPr="00AB0515">
        <w:rPr>
          <w:rFonts w:ascii="Courier New" w:hAnsi="Courier New" w:cs="Courier New"/>
        </w:rPr>
        <w:t>BinarySearchTree</w:t>
      </w:r>
      <w:r w:rsidRPr="00AB0515">
        <w:t xml:space="preserve"> to store variables and their values.</w:t>
      </w:r>
    </w:p>
    <w:p w14:paraId="3B262FD7" w14:textId="77777777" w:rsidR="003308FB" w:rsidRPr="00AB0515" w:rsidRDefault="003308FB" w:rsidP="00281967">
      <w:pPr>
        <w:pStyle w:val="Bullet1"/>
      </w:pPr>
      <w:r w:rsidRPr="00AB0515">
        <w:t xml:space="preserve">An instance variable named stack of type </w:t>
      </w:r>
      <w:r w:rsidRPr="00AB0515">
        <w:rPr>
          <w:rFonts w:ascii="Courier New" w:hAnsi="Courier New" w:cs="Courier New"/>
        </w:rPr>
        <w:t>StackInterface&lt;Integer&gt;</w:t>
      </w:r>
      <w:r w:rsidRPr="00AB0515">
        <w:t xml:space="preserve"> to implement the stack for the postfix evaluation.</w:t>
      </w:r>
    </w:p>
    <w:p w14:paraId="5D2050F5" w14:textId="15B89536" w:rsidR="003308FB" w:rsidRPr="00AB0515" w:rsidRDefault="003308FB" w:rsidP="00281967">
      <w:pPr>
        <w:spacing w:before="240"/>
        <w:rPr>
          <w:rFonts w:cstheme="minorHAnsi"/>
        </w:rPr>
      </w:pPr>
      <w:r w:rsidRPr="00F46241">
        <w:rPr>
          <w:rStyle w:val="Heading3Char"/>
          <w:sz w:val="24"/>
        </w:rPr>
        <w:lastRenderedPageBreak/>
        <w:t>Constructor</w:t>
      </w:r>
      <w:r w:rsidR="00F46241" w:rsidRPr="00F46241">
        <w:rPr>
          <w:rStyle w:val="Heading3Char"/>
          <w:sz w:val="24"/>
        </w:rPr>
        <w:t>:</w:t>
      </w:r>
      <w:r w:rsidR="00F46241">
        <w:rPr>
          <w:rStyle w:val="Heading3Char"/>
        </w:rPr>
        <w:t xml:space="preserve"> </w:t>
      </w:r>
      <w:r w:rsidRPr="00281967">
        <w:t>Implement</w:t>
      </w:r>
      <w:r w:rsidRPr="00AB0515">
        <w:rPr>
          <w:rFonts w:cstheme="minorHAnsi"/>
        </w:rPr>
        <w:t xml:space="preserve"> a constructor for the </w:t>
      </w:r>
      <w:r w:rsidRPr="00AB0515">
        <w:rPr>
          <w:rFonts w:ascii="Courier New" w:hAnsi="Courier New" w:cs="Courier New"/>
        </w:rPr>
        <w:t xml:space="preserve">PostfixCalculator </w:t>
      </w:r>
      <w:r w:rsidRPr="00AB0515">
        <w:rPr>
          <w:rFonts w:cstheme="minorHAnsi"/>
        </w:rPr>
        <w:t xml:space="preserve">class that initializes the </w:t>
      </w:r>
      <w:r w:rsidRPr="00AB0515">
        <w:rPr>
          <w:rFonts w:ascii="Courier New" w:hAnsi="Courier New" w:cs="Courier New"/>
        </w:rPr>
        <w:t>variableTree</w:t>
      </w:r>
      <w:r w:rsidRPr="00AB0515">
        <w:rPr>
          <w:rFonts w:cstheme="minorHAnsi"/>
        </w:rPr>
        <w:t xml:space="preserve"> and </w:t>
      </w:r>
      <w:r w:rsidRPr="00AB0515">
        <w:rPr>
          <w:rFonts w:ascii="Courier New" w:hAnsi="Courier New" w:cs="Courier New"/>
        </w:rPr>
        <w:t>stack</w:t>
      </w:r>
      <w:r w:rsidRPr="00AB0515">
        <w:rPr>
          <w:rFonts w:cstheme="minorHAnsi"/>
        </w:rPr>
        <w:t>.</w:t>
      </w:r>
    </w:p>
    <w:p w14:paraId="1EA5E23D" w14:textId="00B37439" w:rsidR="003308FB" w:rsidRPr="00AB0515" w:rsidRDefault="003308FB" w:rsidP="00281967">
      <w:pPr>
        <w:spacing w:before="240"/>
        <w:rPr>
          <w:rFonts w:cstheme="minorHAnsi"/>
        </w:rPr>
      </w:pPr>
      <w:r w:rsidRPr="00F46241">
        <w:rPr>
          <w:rStyle w:val="Heading3Char"/>
          <w:sz w:val="24"/>
        </w:rPr>
        <w:t>Method:</w:t>
      </w:r>
      <w:r w:rsidRPr="00AB0515">
        <w:rPr>
          <w:rFonts w:cstheme="minorHAnsi"/>
        </w:rPr>
        <w:t xml:space="preserve"> </w:t>
      </w:r>
      <w:r w:rsidRPr="00AB0515">
        <w:rPr>
          <w:rFonts w:ascii="Courier New" w:hAnsi="Courier New" w:cs="Courier New"/>
        </w:rPr>
        <w:t>evaluatePostfixExpression(String expression)</w:t>
      </w:r>
      <w:r w:rsidRPr="00AB0515">
        <w:rPr>
          <w:rFonts w:cstheme="minorHAnsi"/>
        </w:rPr>
        <w:t>:</w:t>
      </w:r>
      <w:r w:rsidR="00281967">
        <w:rPr>
          <w:rFonts w:cstheme="minorHAnsi"/>
        </w:rPr>
        <w:br/>
      </w:r>
      <w:r w:rsidRPr="00AB0515">
        <w:rPr>
          <w:rFonts w:cstheme="minorHAnsi"/>
        </w:rPr>
        <w:t xml:space="preserve">Implement a method named </w:t>
      </w:r>
      <w:r w:rsidRPr="00AB0515">
        <w:rPr>
          <w:rFonts w:ascii="Courier New" w:hAnsi="Courier New" w:cs="Courier New"/>
        </w:rPr>
        <w:t>evaluatePostfixExpression(String expression)</w:t>
      </w:r>
      <w:r w:rsidRPr="00AB0515">
        <w:rPr>
          <w:rFonts w:cstheme="minorHAnsi"/>
        </w:rPr>
        <w:t xml:space="preserve"> that takes a string representing a postfix arithmetic expression and returns the result of the evaluation as an integer. This method should implement the steps described earlier to evaluate the expression using a stack and handle variables using the binary search tree.</w:t>
      </w:r>
    </w:p>
    <w:p w14:paraId="743209FA" w14:textId="2FD12801" w:rsidR="0084172D" w:rsidRPr="00AB0515" w:rsidRDefault="0084172D" w:rsidP="00281967">
      <w:pPr>
        <w:spacing w:before="240"/>
        <w:rPr>
          <w:rFonts w:cstheme="minorHAnsi"/>
          <w:lang w:val="en-US"/>
        </w:rPr>
      </w:pPr>
      <w:r w:rsidRPr="00F46241">
        <w:rPr>
          <w:rStyle w:val="Heading3Char"/>
          <w:sz w:val="24"/>
        </w:rPr>
        <w:t>Method:</w:t>
      </w:r>
      <w:r w:rsidRPr="00AB0515">
        <w:rPr>
          <w:rFonts w:cstheme="minorHAnsi"/>
          <w:lang w:val="en-US"/>
        </w:rPr>
        <w:t xml:space="preserve"> </w:t>
      </w:r>
      <w:r w:rsidRPr="00AB0515">
        <w:rPr>
          <w:rFonts w:ascii="Courier New" w:hAnsi="Courier New" w:cs="Courier New"/>
        </w:rPr>
        <w:t>setVariable(String key, int value):</w:t>
      </w:r>
      <w:r w:rsidR="00281967">
        <w:rPr>
          <w:rFonts w:cstheme="minorHAnsi"/>
          <w:lang w:val="en-US"/>
        </w:rPr>
        <w:br/>
      </w:r>
      <w:r w:rsidRPr="00AB0515">
        <w:rPr>
          <w:rFonts w:cstheme="minorHAnsi"/>
          <w:lang w:val="en-US"/>
        </w:rPr>
        <w:t xml:space="preserve">Implement a method named </w:t>
      </w:r>
      <w:r w:rsidRPr="00AB0515">
        <w:rPr>
          <w:rFonts w:ascii="Courier New" w:hAnsi="Courier New" w:cs="Courier New"/>
        </w:rPr>
        <w:t>setVariable(String key, int value)</w:t>
      </w:r>
      <w:r w:rsidRPr="00AB0515">
        <w:rPr>
          <w:rFonts w:cstheme="minorHAnsi"/>
          <w:lang w:val="en-US"/>
        </w:rPr>
        <w:t xml:space="preserve"> that sets a variable with its corresponding value in the binary search tree.</w:t>
      </w:r>
    </w:p>
    <w:p w14:paraId="562E95C9" w14:textId="2ACD41B8" w:rsidR="0084172D" w:rsidRPr="00281967" w:rsidRDefault="0084172D" w:rsidP="00281967">
      <w:pPr>
        <w:spacing w:before="240"/>
        <w:rPr>
          <w:rFonts w:ascii="Courier New" w:hAnsi="Courier New" w:cs="Courier New"/>
        </w:rPr>
      </w:pPr>
      <w:r w:rsidRPr="00F46241">
        <w:rPr>
          <w:rStyle w:val="Heading3Char"/>
          <w:sz w:val="24"/>
        </w:rPr>
        <w:t>Method:</w:t>
      </w:r>
      <w:r w:rsidRPr="00AB0515">
        <w:rPr>
          <w:rFonts w:cstheme="minorHAnsi"/>
          <w:lang w:val="en-US"/>
        </w:rPr>
        <w:t xml:space="preserve"> </w:t>
      </w:r>
      <w:r w:rsidRPr="00AB0515">
        <w:rPr>
          <w:rFonts w:ascii="Courier New" w:hAnsi="Courier New" w:cs="Courier New"/>
        </w:rPr>
        <w:t>deleteAllVariables():</w:t>
      </w:r>
      <w:r w:rsidR="00281967">
        <w:rPr>
          <w:rFonts w:ascii="Courier New" w:hAnsi="Courier New" w:cs="Courier New"/>
        </w:rPr>
        <w:br/>
      </w:r>
      <w:r w:rsidRPr="00AB0515">
        <w:rPr>
          <w:rFonts w:cstheme="minorHAnsi"/>
          <w:lang w:val="en-US"/>
        </w:rPr>
        <w:t xml:space="preserve">Implement a method named </w:t>
      </w:r>
      <w:r w:rsidRPr="00AB0515">
        <w:rPr>
          <w:rFonts w:ascii="Courier New" w:hAnsi="Courier New" w:cs="Courier New"/>
        </w:rPr>
        <w:t>deleteAllVariables()</w:t>
      </w:r>
      <w:r w:rsidRPr="00AB0515">
        <w:rPr>
          <w:rFonts w:cstheme="minorHAnsi"/>
          <w:lang w:val="en-US"/>
        </w:rPr>
        <w:t xml:space="preserve"> that deletes all variables from the binary search tree.</w:t>
      </w:r>
    </w:p>
    <w:p w14:paraId="233B7D90" w14:textId="063A6622" w:rsidR="0084172D" w:rsidRPr="00AB0515" w:rsidRDefault="0084172D" w:rsidP="00281967">
      <w:pPr>
        <w:spacing w:before="240"/>
        <w:rPr>
          <w:rFonts w:cstheme="minorHAnsi"/>
          <w:lang w:val="en-US"/>
        </w:rPr>
      </w:pPr>
      <w:r w:rsidRPr="00CB2A11">
        <w:rPr>
          <w:rStyle w:val="Heading3Char"/>
          <w:sz w:val="24"/>
        </w:rPr>
        <w:t>Additional Methods</w:t>
      </w:r>
      <w:r w:rsidR="00CB2A11" w:rsidRPr="00CB2A11">
        <w:rPr>
          <w:rStyle w:val="Heading3Char"/>
          <w:sz w:val="24"/>
        </w:rPr>
        <w:t>:</w:t>
      </w:r>
      <w:r w:rsidR="00CB2A11">
        <w:rPr>
          <w:rStyle w:val="Heading3Char"/>
        </w:rPr>
        <w:t xml:space="preserve"> </w:t>
      </w:r>
      <w:r w:rsidRPr="00281967">
        <w:rPr>
          <w:rFonts w:cstheme="minorHAnsi"/>
        </w:rPr>
        <w:t>Implement</w:t>
      </w:r>
      <w:r w:rsidRPr="00AB0515">
        <w:rPr>
          <w:rFonts w:cstheme="minorHAnsi"/>
          <w:lang w:val="en-US"/>
        </w:rPr>
        <w:t xml:space="preserve"> any additional helper methods required for the proper functioning of the postfix calculator.</w:t>
      </w:r>
    </w:p>
    <w:p w14:paraId="14A39C2D" w14:textId="77777777" w:rsidR="00D4435D" w:rsidRPr="00C12D3E" w:rsidRDefault="00D4435D" w:rsidP="00B72374">
      <w:pPr>
        <w:pStyle w:val="Heading2"/>
        <w:jc w:val="both"/>
      </w:pPr>
      <w:bookmarkStart w:id="4" w:name="_Marking_Criteria"/>
      <w:bookmarkEnd w:id="4"/>
      <w:r w:rsidRPr="00C12D3E">
        <w:t>Testing</w:t>
      </w:r>
    </w:p>
    <w:p w14:paraId="3891B06E" w14:textId="0CA3D4DA" w:rsidR="00852A5A" w:rsidRDefault="00D4435D" w:rsidP="00852A5A">
      <w:pPr>
        <w:pStyle w:val="Bullet1"/>
      </w:pPr>
      <w:r w:rsidRPr="00AB0515">
        <w:t xml:space="preserve">Test your </w:t>
      </w:r>
      <w:r w:rsidR="00CB2A11">
        <w:t xml:space="preserve">Java program </w:t>
      </w:r>
      <w:r w:rsidRPr="00AB0515">
        <w:t xml:space="preserve">with various </w:t>
      </w:r>
      <w:r w:rsidR="00852A5A">
        <w:t>eight</w:t>
      </w:r>
      <w:r w:rsidR="00F72C71">
        <w:t xml:space="preserve"> </w:t>
      </w:r>
      <w:r w:rsidRPr="00AB0515">
        <w:t>postfix expressions</w:t>
      </w:r>
      <w:r w:rsidR="0060514E">
        <w:t xml:space="preserve"> </w:t>
      </w:r>
      <w:r w:rsidR="00852A5A">
        <w:t>list</w:t>
      </w:r>
      <w:r w:rsidR="0060514E">
        <w:t>ed in the following sample runs</w:t>
      </w:r>
      <w:r w:rsidRPr="00AB0515">
        <w:t xml:space="preserve">, including expressions with variables. </w:t>
      </w:r>
    </w:p>
    <w:p w14:paraId="174EEBF6" w14:textId="77777777" w:rsidR="00852A5A" w:rsidRDefault="00D4435D" w:rsidP="00852A5A">
      <w:pPr>
        <w:pStyle w:val="Bullet1"/>
      </w:pPr>
      <w:r w:rsidRPr="00AB0515">
        <w:t xml:space="preserve">Use the </w:t>
      </w:r>
      <w:r w:rsidRPr="00AB0515">
        <w:rPr>
          <w:rFonts w:ascii="Courier New" w:hAnsi="Courier New" w:cs="Courier New"/>
        </w:rPr>
        <w:t>setVariable</w:t>
      </w:r>
      <w:r w:rsidRPr="00AB0515">
        <w:t xml:space="preserve"> method to set the variables </w:t>
      </w:r>
      <w:r w:rsidR="00100E09">
        <w:t xml:space="preserve">and </w:t>
      </w:r>
      <w:r w:rsidR="002B27BE">
        <w:t xml:space="preserve">return the postfix expressions </w:t>
      </w:r>
      <w:r w:rsidRPr="00AB0515">
        <w:t xml:space="preserve">in the main method before </w:t>
      </w:r>
      <w:r w:rsidR="00416514">
        <w:t xml:space="preserve">starting </w:t>
      </w:r>
      <w:r w:rsidR="007B5F0F">
        <w:t xml:space="preserve">to </w:t>
      </w:r>
      <w:r w:rsidRPr="00AB0515">
        <w:t>evaluat</w:t>
      </w:r>
      <w:r w:rsidR="007B5F0F">
        <w:t xml:space="preserve">e </w:t>
      </w:r>
      <w:r w:rsidRPr="00AB0515">
        <w:t>th</w:t>
      </w:r>
      <w:r w:rsidR="007B5F0F">
        <w:t xml:space="preserve">ose </w:t>
      </w:r>
      <w:r w:rsidRPr="00AB0515">
        <w:t xml:space="preserve">expressions. </w:t>
      </w:r>
    </w:p>
    <w:p w14:paraId="63AB34E6" w14:textId="482A3C0F" w:rsidR="00D4435D" w:rsidRPr="00AB0515" w:rsidRDefault="00D4435D" w:rsidP="00852A5A">
      <w:pPr>
        <w:pStyle w:val="Bullet1"/>
      </w:pPr>
      <w:r w:rsidRPr="00AB0515">
        <w:t xml:space="preserve">After evaluating each expression, delete all variables using the </w:t>
      </w:r>
      <w:r w:rsidRPr="00AB0515">
        <w:rPr>
          <w:rFonts w:ascii="Courier New" w:hAnsi="Courier New" w:cs="Courier New"/>
        </w:rPr>
        <w:t>deleteAll</w:t>
      </w:r>
      <w:r w:rsidRPr="00AB0515">
        <w:t xml:space="preserve"> method and </w:t>
      </w:r>
      <w:r w:rsidR="00990E07">
        <w:t xml:space="preserve">visually </w:t>
      </w:r>
      <w:r w:rsidRPr="00AB0515">
        <w:t xml:space="preserve">display the binary search tree using the </w:t>
      </w:r>
      <w:r w:rsidRPr="00AB0515">
        <w:rPr>
          <w:rFonts w:ascii="Courier New" w:hAnsi="Courier New" w:cs="Courier New"/>
        </w:rPr>
        <w:t>displayTree</w:t>
      </w:r>
      <w:r w:rsidRPr="00AB0515">
        <w:t xml:space="preserve"> method.</w:t>
      </w:r>
    </w:p>
    <w:p w14:paraId="2310D4FA" w14:textId="77777777" w:rsidR="00852A5A" w:rsidRDefault="00852A5A">
      <w:pPr>
        <w:spacing w:before="-1" w:after="-1"/>
        <w:rPr>
          <w:rFonts w:eastAsiaTheme="majorEastAsia" w:cstheme="majorBidi"/>
          <w:b/>
          <w:spacing w:val="-10"/>
          <w:kern w:val="28"/>
          <w:sz w:val="32"/>
          <w:szCs w:val="56"/>
        </w:rPr>
      </w:pPr>
      <w:r>
        <w:br w:type="page"/>
      </w:r>
    </w:p>
    <w:p w14:paraId="785824DD" w14:textId="4F996D9D" w:rsidR="00D4435D" w:rsidRDefault="00852A5A" w:rsidP="00281967">
      <w:pPr>
        <w:pStyle w:val="Heading2"/>
        <w:jc w:val="both"/>
      </w:pPr>
      <w:r>
        <w:lastRenderedPageBreak/>
        <w:t>Sample Runs</w:t>
      </w:r>
    </w:p>
    <w:p w14:paraId="015A7D9A" w14:textId="7A533464" w:rsidR="00FB340A" w:rsidRPr="00E16B1D" w:rsidRDefault="00FB340A" w:rsidP="00FB340A">
      <w:pPr>
        <w:pStyle w:val="NormalWeb"/>
        <w:shd w:val="clear" w:color="auto" w:fill="FFFFFF"/>
        <w:spacing w:before="0" w:beforeAutospacing="0" w:after="0" w:afterAutospacing="0"/>
        <w:rPr>
          <w:rFonts w:asciiTheme="minorBidi" w:hAnsiTheme="minorBidi" w:cstheme="minorBidi"/>
          <w:color w:val="FF0000"/>
          <w:sz w:val="22"/>
          <w:szCs w:val="22"/>
        </w:rPr>
      </w:pPr>
      <w:r w:rsidRPr="00E16B1D">
        <w:rPr>
          <w:rFonts w:asciiTheme="minorBidi" w:hAnsiTheme="minorBidi" w:cstheme="minorBidi"/>
          <w:color w:val="FF0000"/>
          <w:sz w:val="22"/>
          <w:szCs w:val="22"/>
        </w:rPr>
        <w:t xml:space="preserve">When your program begins, it should display a JOptionPane </w:t>
      </w:r>
      <w:r w:rsidR="005C048A">
        <w:rPr>
          <w:rFonts w:asciiTheme="minorBidi" w:hAnsiTheme="minorBidi" w:cstheme="minorBidi"/>
          <w:color w:val="FF0000"/>
          <w:sz w:val="22"/>
          <w:szCs w:val="22"/>
        </w:rPr>
        <w:t xml:space="preserve">displaying </w:t>
      </w:r>
      <w:r w:rsidR="006116FD">
        <w:rPr>
          <w:rFonts w:asciiTheme="minorBidi" w:hAnsiTheme="minorBidi" w:cstheme="minorBidi"/>
          <w:color w:val="FF0000"/>
          <w:sz w:val="22"/>
          <w:szCs w:val="22"/>
        </w:rPr>
        <w:t xml:space="preserve">the purpose of the program and </w:t>
      </w:r>
      <w:r w:rsidRPr="00E16B1D">
        <w:rPr>
          <w:rFonts w:asciiTheme="minorBidi" w:hAnsiTheme="minorBidi" w:cstheme="minorBidi"/>
          <w:color w:val="FF0000"/>
          <w:sz w:val="22"/>
          <w:szCs w:val="22"/>
        </w:rPr>
        <w:t>prompt asking you to press OK to initiate the program!</w:t>
      </w:r>
    </w:p>
    <w:p w14:paraId="782FBA0A" w14:textId="3007D832" w:rsidR="00641AF6" w:rsidRPr="00641AF6" w:rsidRDefault="00641AF6" w:rsidP="00641AF6">
      <w:r>
        <w:rPr>
          <w:noProof/>
          <w:lang w:val="en-US"/>
        </w:rPr>
        <w:drawing>
          <wp:inline distT="0" distB="0" distL="0" distR="0" wp14:anchorId="37FDB5B4" wp14:editId="6C1D4546">
            <wp:extent cx="5638800" cy="3385632"/>
            <wp:effectExtent l="0" t="0" r="0" b="5715"/>
            <wp:docPr id="5757879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797" name="Picture 1" descr="A screenshot of a computer error&#10;&#10;Description automatically generated"/>
                    <pic:cNvPicPr/>
                  </pic:nvPicPr>
                  <pic:blipFill>
                    <a:blip r:embed="rId11"/>
                    <a:stretch>
                      <a:fillRect/>
                    </a:stretch>
                  </pic:blipFill>
                  <pic:spPr>
                    <a:xfrm>
                      <a:off x="0" y="0"/>
                      <a:ext cx="5651121" cy="3393030"/>
                    </a:xfrm>
                    <a:prstGeom prst="rect">
                      <a:avLst/>
                    </a:prstGeom>
                  </pic:spPr>
                </pic:pic>
              </a:graphicData>
            </a:graphic>
          </wp:inline>
        </w:drawing>
      </w:r>
    </w:p>
    <w:p w14:paraId="77F418F1" w14:textId="7AFC4F72" w:rsidR="00521291" w:rsidRDefault="00345D9A" w:rsidP="00345D9A">
      <w:pPr>
        <w:pStyle w:val="NormalWeb"/>
        <w:shd w:val="clear" w:color="auto" w:fill="FFFFFF"/>
        <w:spacing w:before="0" w:beforeAutospacing="0" w:after="0" w:afterAutospacing="0"/>
        <w:rPr>
          <w:rFonts w:asciiTheme="minorBidi" w:hAnsiTheme="minorBidi" w:cstheme="minorBidi"/>
          <w:color w:val="FF0000"/>
          <w:sz w:val="22"/>
          <w:szCs w:val="22"/>
        </w:rPr>
      </w:pPr>
      <w:r w:rsidRPr="00E16B1D">
        <w:rPr>
          <w:rFonts w:asciiTheme="minorBidi" w:hAnsiTheme="minorBidi" w:cstheme="minorBidi"/>
          <w:color w:val="FF0000"/>
          <w:sz w:val="22"/>
          <w:szCs w:val="22"/>
        </w:rPr>
        <w:t xml:space="preserve">After pressing 'OK,' your program should commence </w:t>
      </w:r>
      <w:r w:rsidR="00096828">
        <w:rPr>
          <w:rFonts w:asciiTheme="minorBidi" w:hAnsiTheme="minorBidi" w:cstheme="minorBidi"/>
          <w:color w:val="FF0000"/>
          <w:sz w:val="22"/>
          <w:szCs w:val="22"/>
        </w:rPr>
        <w:t xml:space="preserve">displaying </w:t>
      </w:r>
      <w:r w:rsidR="00B37773">
        <w:rPr>
          <w:rFonts w:asciiTheme="minorBidi" w:hAnsiTheme="minorBidi" w:cstheme="minorBidi"/>
          <w:color w:val="FF0000"/>
          <w:sz w:val="22"/>
          <w:szCs w:val="22"/>
        </w:rPr>
        <w:t xml:space="preserve">the postfix expression, its binary tree, </w:t>
      </w:r>
      <w:r w:rsidR="00521291">
        <w:rPr>
          <w:rFonts w:asciiTheme="minorBidi" w:hAnsiTheme="minorBidi" w:cstheme="minorBidi"/>
          <w:color w:val="FF0000"/>
          <w:sz w:val="22"/>
          <w:szCs w:val="22"/>
        </w:rPr>
        <w:t>result,</w:t>
      </w:r>
      <w:r w:rsidR="00B37773">
        <w:rPr>
          <w:rFonts w:asciiTheme="minorBidi" w:hAnsiTheme="minorBidi" w:cstheme="minorBidi"/>
          <w:color w:val="FF0000"/>
          <w:sz w:val="22"/>
          <w:szCs w:val="22"/>
        </w:rPr>
        <w:t xml:space="preserve"> and </w:t>
      </w:r>
      <w:r w:rsidR="008D7000">
        <w:rPr>
          <w:rFonts w:asciiTheme="minorBidi" w:hAnsiTheme="minorBidi" w:cstheme="minorBidi"/>
          <w:color w:val="FF0000"/>
          <w:sz w:val="22"/>
          <w:szCs w:val="22"/>
        </w:rPr>
        <w:t>a message confirming the deletion of variables.</w:t>
      </w:r>
      <w:r w:rsidR="00521291">
        <w:rPr>
          <w:rFonts w:asciiTheme="minorBidi" w:hAnsiTheme="minorBidi" w:cstheme="minorBidi"/>
          <w:color w:val="FF0000"/>
          <w:sz w:val="22"/>
          <w:szCs w:val="22"/>
        </w:rPr>
        <w:t xml:space="preserve"> </w:t>
      </w:r>
    </w:p>
    <w:p w14:paraId="234DA148" w14:textId="6BFA33ED" w:rsidR="00345D9A" w:rsidRDefault="00521291" w:rsidP="00345D9A">
      <w:pPr>
        <w:pStyle w:val="NormalWeb"/>
        <w:shd w:val="clear" w:color="auto" w:fill="FFFFFF"/>
        <w:spacing w:before="0" w:beforeAutospacing="0" w:after="0" w:afterAutospacing="0"/>
        <w:rPr>
          <w:rFonts w:asciiTheme="minorBidi" w:hAnsiTheme="minorBidi" w:cstheme="minorBidi"/>
          <w:color w:val="FF0000"/>
          <w:sz w:val="22"/>
          <w:szCs w:val="22"/>
        </w:rPr>
      </w:pPr>
      <w:r>
        <w:rPr>
          <w:rFonts w:asciiTheme="minorBidi" w:hAnsiTheme="minorBidi" w:cstheme="minorBidi"/>
          <w:color w:val="FF0000"/>
          <w:sz w:val="22"/>
          <w:szCs w:val="22"/>
        </w:rPr>
        <w:t xml:space="preserve">Note </w:t>
      </w:r>
      <w:r w:rsidR="00CC600E">
        <w:rPr>
          <w:rFonts w:asciiTheme="minorBidi" w:hAnsiTheme="minorBidi" w:cstheme="minorBidi"/>
          <w:color w:val="FF0000"/>
          <w:sz w:val="22"/>
          <w:szCs w:val="22"/>
        </w:rPr>
        <w:t xml:space="preserve">the test cases in </w:t>
      </w:r>
      <w:r>
        <w:rPr>
          <w:rFonts w:asciiTheme="minorBidi" w:hAnsiTheme="minorBidi" w:cstheme="minorBidi"/>
          <w:color w:val="FF0000"/>
          <w:sz w:val="22"/>
          <w:szCs w:val="22"/>
        </w:rPr>
        <w:t>the following postfix expressions from 1 to 8</w:t>
      </w:r>
      <w:r w:rsidR="00BE1196">
        <w:rPr>
          <w:rFonts w:asciiTheme="minorBidi" w:hAnsiTheme="minorBidi" w:cstheme="minorBidi"/>
          <w:color w:val="FF0000"/>
          <w:sz w:val="22"/>
          <w:szCs w:val="22"/>
        </w:rPr>
        <w:t xml:space="preserve"> should be </w:t>
      </w:r>
      <w:r w:rsidR="00BE1196" w:rsidRPr="00547722">
        <w:rPr>
          <w:rFonts w:asciiTheme="minorBidi" w:hAnsiTheme="minorBidi" w:cstheme="minorBidi"/>
          <w:color w:val="FF0000"/>
          <w:sz w:val="22"/>
          <w:szCs w:val="22"/>
        </w:rPr>
        <w:t>sited</w:t>
      </w:r>
      <w:r w:rsidR="00BE1196">
        <w:rPr>
          <w:rFonts w:asciiTheme="minorBidi" w:hAnsiTheme="minorBidi" w:cstheme="minorBidi"/>
          <w:color w:val="FF0000"/>
          <w:sz w:val="22"/>
          <w:szCs w:val="22"/>
        </w:rPr>
        <w:t xml:space="preserve"> in your main method.</w:t>
      </w:r>
    </w:p>
    <w:p w14:paraId="4F5654BA" w14:textId="77777777" w:rsidR="008C61AF" w:rsidRDefault="008C61AF"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15A9F14A"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462B4298"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0698D006"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2271EE0D"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598D3BA9"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3BF1FD05" w14:textId="77777777" w:rsidR="007576DD" w:rsidRPr="00473D83"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2EC436FE" w14:textId="37BC0E24" w:rsidR="00345D9A" w:rsidRDefault="008C61AF" w:rsidP="00B72374">
      <w:pPr>
        <w:spacing w:after="120" w:line="240" w:lineRule="auto"/>
        <w:jc w:val="both"/>
        <w:rPr>
          <w:rFonts w:asciiTheme="minorBidi" w:hAnsiTheme="minorBidi"/>
          <w:b/>
          <w:bCs/>
          <w:lang w:val="en-US"/>
        </w:rPr>
      </w:pPr>
      <w:r>
        <w:rPr>
          <w:noProof/>
          <w:lang w:val="en-US"/>
        </w:rPr>
        <w:lastRenderedPageBreak/>
        <w:drawing>
          <wp:inline distT="0" distB="0" distL="0" distR="0" wp14:anchorId="44775511" wp14:editId="4C02FBDA">
            <wp:extent cx="2498090" cy="2351314"/>
            <wp:effectExtent l="0" t="0" r="0" b="0"/>
            <wp:docPr id="13054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41" name="Picture 1" descr="A screenshot of a computer&#10;&#10;Description automatically generated"/>
                    <pic:cNvPicPr/>
                  </pic:nvPicPr>
                  <pic:blipFill rotWithShape="1">
                    <a:blip r:embed="rId12"/>
                    <a:srcRect l="21314" t="22705" r="39098" b="4801"/>
                    <a:stretch/>
                  </pic:blipFill>
                  <pic:spPr bwMode="auto">
                    <a:xfrm>
                      <a:off x="0" y="0"/>
                      <a:ext cx="2504450" cy="2357300"/>
                    </a:xfrm>
                    <a:prstGeom prst="rect">
                      <a:avLst/>
                    </a:prstGeom>
                    <a:ln>
                      <a:noFill/>
                    </a:ln>
                    <a:extLst>
                      <a:ext uri="{53640926-AAD7-44D8-BBD7-CCE9431645EC}">
                        <a14:shadowObscured xmlns:a14="http://schemas.microsoft.com/office/drawing/2010/main"/>
                      </a:ext>
                    </a:extLst>
                  </pic:spPr>
                </pic:pic>
              </a:graphicData>
            </a:graphic>
          </wp:inline>
        </w:drawing>
      </w:r>
    </w:p>
    <w:p w14:paraId="242887D1" w14:textId="41EF1BCA" w:rsidR="00095DE1" w:rsidRDefault="00095DE1" w:rsidP="00B72374">
      <w:pPr>
        <w:spacing w:after="120" w:line="240" w:lineRule="auto"/>
        <w:jc w:val="both"/>
        <w:rPr>
          <w:rFonts w:asciiTheme="minorBidi" w:hAnsiTheme="minorBidi"/>
          <w:b/>
          <w:bCs/>
          <w:lang w:val="en-US"/>
        </w:rPr>
      </w:pPr>
      <w:r>
        <w:rPr>
          <w:noProof/>
          <w:lang w:val="en-US"/>
        </w:rPr>
        <w:drawing>
          <wp:inline distT="0" distB="0" distL="0" distR="0" wp14:anchorId="0D09FD70" wp14:editId="6437AA41">
            <wp:extent cx="2465036" cy="2443843"/>
            <wp:effectExtent l="0" t="0" r="0" b="0"/>
            <wp:docPr id="2106212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2203" name="Picture 1" descr="A screenshot of a computer&#10;&#10;Description automatically generated"/>
                    <pic:cNvPicPr/>
                  </pic:nvPicPr>
                  <pic:blipFill rotWithShape="1">
                    <a:blip r:embed="rId13"/>
                    <a:srcRect l="21314" t="22406" r="44070" b="4550"/>
                    <a:stretch/>
                  </pic:blipFill>
                  <pic:spPr bwMode="auto">
                    <a:xfrm>
                      <a:off x="0" y="0"/>
                      <a:ext cx="2476592" cy="2455299"/>
                    </a:xfrm>
                    <a:prstGeom prst="rect">
                      <a:avLst/>
                    </a:prstGeom>
                    <a:ln>
                      <a:noFill/>
                    </a:ln>
                    <a:extLst>
                      <a:ext uri="{53640926-AAD7-44D8-BBD7-CCE9431645EC}">
                        <a14:shadowObscured xmlns:a14="http://schemas.microsoft.com/office/drawing/2010/main"/>
                      </a:ext>
                    </a:extLst>
                  </pic:spPr>
                </pic:pic>
              </a:graphicData>
            </a:graphic>
          </wp:inline>
        </w:drawing>
      </w:r>
    </w:p>
    <w:p w14:paraId="2308C147" w14:textId="21EB7D7D" w:rsidR="00D13A0E" w:rsidRDefault="00D13A0E" w:rsidP="00B72374">
      <w:pPr>
        <w:spacing w:after="120" w:line="240" w:lineRule="auto"/>
        <w:jc w:val="both"/>
        <w:rPr>
          <w:rFonts w:asciiTheme="minorBidi" w:hAnsiTheme="minorBidi"/>
          <w:b/>
          <w:bCs/>
          <w:lang w:val="en-US"/>
        </w:rPr>
      </w:pPr>
      <w:r>
        <w:rPr>
          <w:noProof/>
          <w:lang w:val="en-US"/>
        </w:rPr>
        <w:drawing>
          <wp:inline distT="0" distB="0" distL="0" distR="0" wp14:anchorId="6239DCD4" wp14:editId="2B364AF8">
            <wp:extent cx="2400300" cy="2492829"/>
            <wp:effectExtent l="0" t="0" r="0" b="3175"/>
            <wp:docPr id="118213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3571" name="Picture 1" descr="A screenshot of a computer&#10;&#10;Description automatically generated"/>
                    <pic:cNvPicPr/>
                  </pic:nvPicPr>
                  <pic:blipFill rotWithShape="1">
                    <a:blip r:embed="rId14"/>
                    <a:srcRect l="21157" t="22256" r="44060" b="4369"/>
                    <a:stretch/>
                  </pic:blipFill>
                  <pic:spPr bwMode="auto">
                    <a:xfrm>
                      <a:off x="0" y="0"/>
                      <a:ext cx="2411502" cy="2504463"/>
                    </a:xfrm>
                    <a:prstGeom prst="rect">
                      <a:avLst/>
                    </a:prstGeom>
                    <a:ln>
                      <a:noFill/>
                    </a:ln>
                    <a:extLst>
                      <a:ext uri="{53640926-AAD7-44D8-BBD7-CCE9431645EC}">
                        <a14:shadowObscured xmlns:a14="http://schemas.microsoft.com/office/drawing/2010/main"/>
                      </a:ext>
                    </a:extLst>
                  </pic:spPr>
                </pic:pic>
              </a:graphicData>
            </a:graphic>
          </wp:inline>
        </w:drawing>
      </w:r>
    </w:p>
    <w:p w14:paraId="71964C4E" w14:textId="2DFA3144" w:rsidR="00512FE1" w:rsidRDefault="00512FE1" w:rsidP="00B72374">
      <w:pPr>
        <w:spacing w:after="120" w:line="240" w:lineRule="auto"/>
        <w:jc w:val="both"/>
        <w:rPr>
          <w:rFonts w:asciiTheme="minorBidi" w:hAnsiTheme="minorBidi"/>
          <w:b/>
          <w:bCs/>
          <w:lang w:val="en-US"/>
        </w:rPr>
      </w:pPr>
      <w:r>
        <w:rPr>
          <w:noProof/>
          <w:lang w:val="en-US"/>
        </w:rPr>
        <w:drawing>
          <wp:inline distT="0" distB="0" distL="0" distR="0" wp14:anchorId="7240CAF4" wp14:editId="57F52CC2">
            <wp:extent cx="1997075" cy="419100"/>
            <wp:effectExtent l="0" t="0" r="3175" b="0"/>
            <wp:docPr id="893088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8937" name="Picture 1" descr="A screenshot of a computer&#10;&#10;Description automatically generated"/>
                    <pic:cNvPicPr/>
                  </pic:nvPicPr>
                  <pic:blipFill rotWithShape="1">
                    <a:blip r:embed="rId15"/>
                    <a:srcRect l="21234" t="77828" r="50234" b="11564"/>
                    <a:stretch/>
                  </pic:blipFill>
                  <pic:spPr bwMode="auto">
                    <a:xfrm>
                      <a:off x="0" y="0"/>
                      <a:ext cx="2005696" cy="420909"/>
                    </a:xfrm>
                    <a:prstGeom prst="rect">
                      <a:avLst/>
                    </a:prstGeom>
                    <a:ln>
                      <a:noFill/>
                    </a:ln>
                    <a:extLst>
                      <a:ext uri="{53640926-AAD7-44D8-BBD7-CCE9431645EC}">
                        <a14:shadowObscured xmlns:a14="http://schemas.microsoft.com/office/drawing/2010/main"/>
                      </a:ext>
                    </a:extLst>
                  </pic:spPr>
                </pic:pic>
              </a:graphicData>
            </a:graphic>
          </wp:inline>
        </w:drawing>
      </w:r>
    </w:p>
    <w:p w14:paraId="688B272C" w14:textId="1E7FFAC6" w:rsidR="00D4435D" w:rsidRPr="00CC22DC" w:rsidRDefault="00CC22DC" w:rsidP="00B72374">
      <w:pPr>
        <w:spacing w:after="120" w:line="240" w:lineRule="auto"/>
        <w:jc w:val="both"/>
        <w:rPr>
          <w:rFonts w:asciiTheme="minorBidi" w:hAnsiTheme="minorBidi"/>
          <w:b/>
          <w:bCs/>
        </w:rPr>
      </w:pPr>
      <w:r w:rsidRPr="00CC22DC">
        <w:rPr>
          <w:rFonts w:asciiTheme="minorBidi" w:hAnsiTheme="minorBidi"/>
          <w:b/>
          <w:bCs/>
        </w:rPr>
        <w:lastRenderedPageBreak/>
        <w:t>//Postfix expression 1</w:t>
      </w:r>
    </w:p>
    <w:p w14:paraId="3D6AAA9C"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setVariable("x", 5);</w:t>
      </w:r>
    </w:p>
    <w:p w14:paraId="40200487"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setVariable("y", 3);</w:t>
      </w:r>
    </w:p>
    <w:p w14:paraId="275A916D"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setVariable("z", 4);</w:t>
      </w:r>
    </w:p>
    <w:p w14:paraId="5CF9FE0E" w14:textId="4865E07C" w:rsidR="00CC22DC" w:rsidRPr="00CC22DC" w:rsidRDefault="00CC22DC" w:rsidP="00CC22DC">
      <w:pPr>
        <w:spacing w:after="120" w:line="240" w:lineRule="auto"/>
        <w:jc w:val="both"/>
        <w:rPr>
          <w:rFonts w:asciiTheme="minorBidi" w:hAnsiTheme="minorBidi"/>
          <w:b/>
          <w:bCs/>
        </w:rPr>
      </w:pPr>
      <w:r w:rsidRPr="00CC22DC">
        <w:rPr>
          <w:rFonts w:asciiTheme="minorBidi" w:hAnsiTheme="minorBidi"/>
          <w:b/>
          <w:bCs/>
        </w:rPr>
        <w:t xml:space="preserve">//Postfix expression </w:t>
      </w:r>
      <w:r w:rsidR="00C131F9">
        <w:rPr>
          <w:rFonts w:asciiTheme="minorBidi" w:hAnsiTheme="minorBidi"/>
          <w:b/>
          <w:bCs/>
        </w:rPr>
        <w:t>2</w:t>
      </w:r>
    </w:p>
    <w:p w14:paraId="14962742"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setVariable("a", 2);</w:t>
      </w:r>
    </w:p>
    <w:p w14:paraId="5F6CBF61"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setVariable("b", 3);</w:t>
      </w:r>
    </w:p>
    <w:p w14:paraId="69F6D31D"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setVariable("c", 4);</w:t>
      </w:r>
    </w:p>
    <w:p w14:paraId="055755E9" w14:textId="038D5718" w:rsidR="00C131F9" w:rsidRDefault="00C131F9" w:rsidP="00C131F9">
      <w:pPr>
        <w:spacing w:after="120" w:line="240" w:lineRule="auto"/>
        <w:jc w:val="both"/>
        <w:rPr>
          <w:rFonts w:ascii="Segoe UI" w:hAnsi="Segoe UI" w:cs="Segoe UI"/>
          <w:b/>
          <w:bCs/>
        </w:rPr>
      </w:pPr>
      <w:r w:rsidRPr="00CC22DC">
        <w:rPr>
          <w:rFonts w:asciiTheme="minorBidi" w:hAnsiTheme="minorBidi"/>
          <w:b/>
          <w:bCs/>
        </w:rPr>
        <w:t xml:space="preserve">//Postfix expression </w:t>
      </w:r>
      <w:r>
        <w:rPr>
          <w:rFonts w:asciiTheme="minorBidi" w:hAnsiTheme="minorBidi"/>
          <w:b/>
          <w:bCs/>
        </w:rPr>
        <w:t>3</w:t>
      </w:r>
    </w:p>
    <w:p w14:paraId="74F621AA" w14:textId="5EFF5B1D"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setVariable("m", 8);</w:t>
      </w:r>
    </w:p>
    <w:p w14:paraId="217667D4"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setVariable("n", 2);</w:t>
      </w:r>
    </w:p>
    <w:p w14:paraId="5679E73D"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setVariable("p", 3);</w:t>
      </w:r>
    </w:p>
    <w:p w14:paraId="100B48BF" w14:textId="3515C941" w:rsidR="00C131F9" w:rsidRPr="00CC22DC" w:rsidRDefault="00C131F9" w:rsidP="00C131F9">
      <w:pPr>
        <w:spacing w:after="120" w:line="240" w:lineRule="auto"/>
        <w:jc w:val="both"/>
        <w:rPr>
          <w:rFonts w:asciiTheme="minorBidi" w:hAnsiTheme="minorBidi"/>
          <w:b/>
          <w:bCs/>
        </w:rPr>
      </w:pPr>
      <w:r w:rsidRPr="00CC22DC">
        <w:rPr>
          <w:rFonts w:asciiTheme="minorBidi" w:hAnsiTheme="minorBidi"/>
          <w:b/>
          <w:bCs/>
        </w:rPr>
        <w:t xml:space="preserve">//Postfix expression </w:t>
      </w:r>
      <w:r>
        <w:rPr>
          <w:rFonts w:asciiTheme="minorBidi" w:hAnsiTheme="minorBidi"/>
          <w:b/>
          <w:bCs/>
        </w:rPr>
        <w:t>4</w:t>
      </w:r>
    </w:p>
    <w:p w14:paraId="2BCC1F4E"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setVariable("q", 7);</w:t>
      </w:r>
    </w:p>
    <w:p w14:paraId="50D9B74C"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setVariable("r", 3);</w:t>
      </w:r>
    </w:p>
    <w:p w14:paraId="4B59AEC8" w14:textId="77777777" w:rsidR="00D4435D" w:rsidRPr="00DD4FD7" w:rsidRDefault="00D4435D" w:rsidP="00DD4FD7">
      <w:pPr>
        <w:spacing w:after="0" w:line="240" w:lineRule="auto"/>
        <w:ind w:firstLine="720"/>
        <w:jc w:val="both"/>
        <w:rPr>
          <w:rFonts w:ascii="Segoe UI" w:hAnsi="Segoe UI" w:cs="Segoe UI"/>
        </w:rPr>
      </w:pPr>
      <w:r w:rsidRPr="00DD4FD7">
        <w:rPr>
          <w:rFonts w:ascii="Segoe UI" w:hAnsi="Segoe UI" w:cs="Segoe UI"/>
        </w:rPr>
        <w:t>setVariable("s", 2);</w:t>
      </w:r>
    </w:p>
    <w:p w14:paraId="6F6B08A6" w14:textId="61AF32D2" w:rsidR="00C131F9" w:rsidRPr="001D047E" w:rsidRDefault="00D4435D" w:rsidP="004E4E72">
      <w:pPr>
        <w:spacing w:after="0" w:line="240" w:lineRule="auto"/>
        <w:jc w:val="both"/>
        <w:rPr>
          <w:rFonts w:ascii="Segoe UI" w:hAnsi="Segoe UI" w:cs="Segoe UI"/>
        </w:rPr>
      </w:pPr>
      <w:r w:rsidRPr="00961D5D">
        <w:rPr>
          <w:rFonts w:ascii="Segoe UI" w:hAnsi="Segoe UI" w:cs="Segoe UI"/>
        </w:rPr>
        <w:t xml:space="preserve"> </w:t>
      </w:r>
      <w:r w:rsidR="00C131F9" w:rsidRPr="00CC22DC">
        <w:rPr>
          <w:rFonts w:asciiTheme="minorBidi" w:hAnsiTheme="minorBidi"/>
          <w:b/>
          <w:bCs/>
        </w:rPr>
        <w:t xml:space="preserve">//Postfix expression </w:t>
      </w:r>
      <w:r w:rsidR="00C131F9">
        <w:rPr>
          <w:rFonts w:asciiTheme="minorBidi" w:hAnsiTheme="minorBidi"/>
          <w:b/>
          <w:bCs/>
        </w:rPr>
        <w:t>5</w:t>
      </w:r>
    </w:p>
    <w:p w14:paraId="09D488A2"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setVariable("d", 1);</w:t>
      </w:r>
    </w:p>
    <w:p w14:paraId="398A6AB8"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setVariable("e", 2);</w:t>
      </w:r>
    </w:p>
    <w:p w14:paraId="0E2CF3B5"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setVariable("f", 3);</w:t>
      </w:r>
    </w:p>
    <w:p w14:paraId="6B6B10AB" w14:textId="639B6128" w:rsidR="00C131F9" w:rsidRPr="001D047E" w:rsidRDefault="00C131F9" w:rsidP="00C131F9">
      <w:pPr>
        <w:spacing w:after="120" w:line="240" w:lineRule="auto"/>
        <w:jc w:val="both"/>
        <w:rPr>
          <w:rFonts w:ascii="Segoe UI" w:hAnsi="Segoe UI" w:cs="Segoe UI"/>
        </w:rPr>
      </w:pPr>
      <w:r w:rsidRPr="00CC22DC">
        <w:rPr>
          <w:rFonts w:asciiTheme="minorBidi" w:hAnsiTheme="minorBidi"/>
          <w:b/>
          <w:bCs/>
        </w:rPr>
        <w:t xml:space="preserve">//Postfix expression </w:t>
      </w:r>
      <w:r>
        <w:rPr>
          <w:rFonts w:asciiTheme="minorBidi" w:hAnsiTheme="minorBidi"/>
          <w:b/>
          <w:bCs/>
        </w:rPr>
        <w:t>6</w:t>
      </w:r>
    </w:p>
    <w:p w14:paraId="6BA0CD1B"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setVariable("g", 2);</w:t>
      </w:r>
    </w:p>
    <w:p w14:paraId="12E980BE"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setVariable("h", 3);</w:t>
      </w:r>
    </w:p>
    <w:p w14:paraId="22FCBD49"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setVariable("i", 4);</w:t>
      </w:r>
    </w:p>
    <w:p w14:paraId="54F65F34"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setVariable("j", 5);</w:t>
      </w:r>
    </w:p>
    <w:p w14:paraId="6A8FF508" w14:textId="7DB525D4" w:rsidR="00C131F9" w:rsidRPr="001D047E" w:rsidRDefault="00C131F9" w:rsidP="00C131F9">
      <w:pPr>
        <w:spacing w:after="120" w:line="240" w:lineRule="auto"/>
        <w:jc w:val="both"/>
        <w:rPr>
          <w:rFonts w:ascii="Segoe UI" w:hAnsi="Segoe UI" w:cs="Segoe UI"/>
        </w:rPr>
      </w:pPr>
      <w:r w:rsidRPr="00CC22DC">
        <w:rPr>
          <w:rFonts w:asciiTheme="minorBidi" w:hAnsiTheme="minorBidi"/>
          <w:b/>
          <w:bCs/>
        </w:rPr>
        <w:t xml:space="preserve">//Postfix expression </w:t>
      </w:r>
      <w:r>
        <w:rPr>
          <w:rFonts w:asciiTheme="minorBidi" w:hAnsiTheme="minorBidi"/>
          <w:b/>
          <w:bCs/>
        </w:rPr>
        <w:t>7</w:t>
      </w:r>
    </w:p>
    <w:p w14:paraId="7DAAA13C"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setVariable("k", 2);</w:t>
      </w:r>
    </w:p>
    <w:p w14:paraId="15F886FE"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setVariable("l", 3);</w:t>
      </w:r>
    </w:p>
    <w:p w14:paraId="7A5F6C0D"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setVariable("m", 4);</w:t>
      </w:r>
    </w:p>
    <w:p w14:paraId="39C12E40"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setVariable("n", 5);</w:t>
      </w:r>
    </w:p>
    <w:p w14:paraId="148C9E31" w14:textId="288E80A9" w:rsidR="00C131F9" w:rsidRPr="00CC22DC" w:rsidRDefault="00C131F9" w:rsidP="00C131F9">
      <w:pPr>
        <w:spacing w:after="120" w:line="240" w:lineRule="auto"/>
        <w:jc w:val="both"/>
        <w:rPr>
          <w:rFonts w:asciiTheme="minorBidi" w:hAnsiTheme="minorBidi"/>
          <w:b/>
          <w:bCs/>
        </w:rPr>
      </w:pPr>
      <w:r w:rsidRPr="00CC22DC">
        <w:rPr>
          <w:rFonts w:asciiTheme="minorBidi" w:hAnsiTheme="minorBidi"/>
          <w:b/>
          <w:bCs/>
        </w:rPr>
        <w:t xml:space="preserve">//Postfix expression </w:t>
      </w:r>
      <w:r>
        <w:rPr>
          <w:rFonts w:asciiTheme="minorBidi" w:hAnsiTheme="minorBidi"/>
          <w:b/>
          <w:bCs/>
        </w:rPr>
        <w:t>8</w:t>
      </w:r>
    </w:p>
    <w:p w14:paraId="7E618523"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setVariable("o", 9);</w:t>
      </w:r>
    </w:p>
    <w:p w14:paraId="7E3D91B6"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lastRenderedPageBreak/>
        <w:t>setVariable("p", 3);</w:t>
      </w:r>
    </w:p>
    <w:p w14:paraId="1B0BF904"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setVariable("q", 5);</w:t>
      </w:r>
    </w:p>
    <w:p w14:paraId="355CD8B5"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setVariable("r", 2);</w:t>
      </w:r>
    </w:p>
    <w:p w14:paraId="45F271D1" w14:textId="77777777" w:rsidR="00D4435D" w:rsidRPr="00DD4FD7" w:rsidRDefault="00D4435D" w:rsidP="00DD4FD7">
      <w:pPr>
        <w:spacing w:after="0" w:line="240" w:lineRule="auto"/>
        <w:ind w:left="720"/>
        <w:jc w:val="both"/>
        <w:rPr>
          <w:rFonts w:ascii="Segoe UI" w:hAnsi="Segoe UI" w:cs="Segoe UI"/>
        </w:rPr>
      </w:pPr>
      <w:r w:rsidRPr="00DD4FD7">
        <w:rPr>
          <w:rFonts w:ascii="Segoe UI" w:hAnsi="Segoe UI" w:cs="Segoe UI"/>
        </w:rPr>
        <w:t>setVariable("s", 7);</w:t>
      </w:r>
    </w:p>
    <w:p w14:paraId="652B6E01" w14:textId="77777777" w:rsidR="00D4435D" w:rsidRDefault="00D4435D" w:rsidP="00B72374">
      <w:pPr>
        <w:spacing w:after="0" w:line="240" w:lineRule="auto"/>
        <w:jc w:val="both"/>
        <w:rPr>
          <w:rFonts w:asciiTheme="minorBidi" w:hAnsiTheme="minorBidi"/>
        </w:rPr>
      </w:pPr>
    </w:p>
    <w:p w14:paraId="06713484" w14:textId="6A8A56C8" w:rsidR="00D4435D" w:rsidRPr="003601A5" w:rsidRDefault="00D4435D" w:rsidP="00B72374">
      <w:pPr>
        <w:spacing w:before="0" w:after="0" w:line="360" w:lineRule="auto"/>
        <w:jc w:val="both"/>
        <w:rPr>
          <w:rFonts w:asciiTheme="minorBidi" w:hAnsiTheme="minorBidi"/>
        </w:rPr>
      </w:pPr>
      <w:r w:rsidRPr="003601A5">
        <w:rPr>
          <w:rFonts w:asciiTheme="minorBidi" w:hAnsiTheme="minorBidi"/>
        </w:rPr>
        <w:t>Here</w:t>
      </w:r>
      <w:r w:rsidR="00931429">
        <w:rPr>
          <w:rFonts w:asciiTheme="minorBidi" w:hAnsiTheme="minorBidi"/>
        </w:rPr>
        <w:t xml:space="preserve"> i</w:t>
      </w:r>
      <w:r w:rsidRPr="003601A5">
        <w:rPr>
          <w:rFonts w:asciiTheme="minorBidi" w:hAnsiTheme="minorBidi"/>
        </w:rPr>
        <w:t>s the step-by-step explanation of the BST visualization:</w:t>
      </w:r>
    </w:p>
    <w:p w14:paraId="3FF85012" w14:textId="489E02ED" w:rsidR="00D4435D" w:rsidRPr="003601A5" w:rsidRDefault="00D4435D" w:rsidP="00281967">
      <w:pPr>
        <w:pStyle w:val="Bullet1"/>
      </w:pPr>
      <w:r w:rsidRPr="003601A5">
        <w:t>The postfix expression being evaluated is g h i + * j /.</w:t>
      </w:r>
    </w:p>
    <w:p w14:paraId="34248B25" w14:textId="77777777" w:rsidR="00D4435D" w:rsidRPr="003601A5" w:rsidRDefault="00D4435D" w:rsidP="00281967">
      <w:pPr>
        <w:pStyle w:val="Bullet1"/>
      </w:pPr>
      <w:r w:rsidRPr="003601A5">
        <w:t>The BST is constructed based on the variables used in the expression and their respective values.</w:t>
      </w:r>
    </w:p>
    <w:p w14:paraId="78FAE4A7" w14:textId="3DF58C42" w:rsidR="00D4435D" w:rsidRPr="003601A5" w:rsidRDefault="00D4435D" w:rsidP="00281967">
      <w:pPr>
        <w:pStyle w:val="Bullet1"/>
      </w:pPr>
      <w:r w:rsidRPr="003601A5">
        <w:t>The root node of the BST is the node labeled j with a value of 5. It is represented as</w:t>
      </w:r>
      <w:r w:rsidR="00B30E0C">
        <w:t xml:space="preserve">       </w:t>
      </w:r>
      <w:r w:rsidR="00F13091">
        <w:t>||==&gt;</w:t>
      </w:r>
      <w:r w:rsidRPr="003601A5">
        <w:t xml:space="preserve"> j:5.</w:t>
      </w:r>
    </w:p>
    <w:p w14:paraId="4C22CF2E" w14:textId="3F77A50D" w:rsidR="00D4435D" w:rsidRPr="003601A5" w:rsidRDefault="00D4435D" w:rsidP="00281967">
      <w:pPr>
        <w:pStyle w:val="Bullet1"/>
      </w:pPr>
      <w:r w:rsidRPr="003601A5">
        <w:t xml:space="preserve">The left child of the root node is the node labeled i with a value of 4. It is represented as </w:t>
      </w:r>
      <w:r w:rsidR="00F13091">
        <w:t>||==&gt;</w:t>
      </w:r>
      <w:r w:rsidRPr="003601A5">
        <w:t xml:space="preserve"> i:4.</w:t>
      </w:r>
    </w:p>
    <w:p w14:paraId="6E7302EE" w14:textId="4F8DC5B6" w:rsidR="00D4435D" w:rsidRPr="00281967" w:rsidRDefault="00D4435D" w:rsidP="00281967">
      <w:pPr>
        <w:pStyle w:val="Bullet1"/>
      </w:pPr>
      <w:r w:rsidRPr="003601A5">
        <w:rPr>
          <w:rFonts w:asciiTheme="minorBidi" w:hAnsiTheme="minorBidi"/>
        </w:rPr>
        <w:t xml:space="preserve">The left child of the i node </w:t>
      </w:r>
      <w:r w:rsidRPr="00281967">
        <w:t xml:space="preserve">is the node labeled h with a value of 3. It is represented as </w:t>
      </w:r>
      <w:r w:rsidR="00F13091">
        <w:t xml:space="preserve">||==&gt; </w:t>
      </w:r>
      <w:r w:rsidRPr="00281967">
        <w:t>h:3.</w:t>
      </w:r>
    </w:p>
    <w:p w14:paraId="4D4461E4" w14:textId="081FA431" w:rsidR="00D4435D" w:rsidRPr="00281967" w:rsidRDefault="00D4435D" w:rsidP="00281967">
      <w:pPr>
        <w:pStyle w:val="Bullet1"/>
      </w:pPr>
      <w:r w:rsidRPr="00281967">
        <w:t xml:space="preserve">The left child of the h node is the node labeled g with a value of 2. It is represented as </w:t>
      </w:r>
      <w:r w:rsidR="00F13091">
        <w:t>||==&gt;</w:t>
      </w:r>
      <w:r w:rsidRPr="00281967">
        <w:t xml:space="preserve"> g:2.</w:t>
      </w:r>
    </w:p>
    <w:p w14:paraId="536C445D" w14:textId="1781E31E" w:rsidR="00D4435D" w:rsidRPr="00281967" w:rsidRDefault="00D4435D" w:rsidP="00281967">
      <w:pPr>
        <w:pStyle w:val="Bullet1"/>
      </w:pPr>
      <w:r w:rsidRPr="00281967">
        <w:t>Since there are no further left children, the right subtree of the g node is displayed as empty.</w:t>
      </w:r>
    </w:p>
    <w:p w14:paraId="7B878A22" w14:textId="77777777" w:rsidR="00D4435D" w:rsidRPr="00281967" w:rsidRDefault="00D4435D" w:rsidP="00281967">
      <w:pPr>
        <w:pStyle w:val="Bullet1"/>
      </w:pPr>
      <w:r w:rsidRPr="00281967">
        <w:t>The remaining part of the tree is displayed in a similar manner.</w:t>
      </w:r>
    </w:p>
    <w:p w14:paraId="19CB3F34" w14:textId="01553658" w:rsidR="00D4435D" w:rsidRPr="00281967" w:rsidRDefault="00D4435D" w:rsidP="00281967">
      <w:pPr>
        <w:pStyle w:val="Bullet1"/>
      </w:pPr>
      <w:r w:rsidRPr="00281967">
        <w:t xml:space="preserve">The right child of the i node is the rightmost node labeled j with a value of 5. It is represented as </w:t>
      </w:r>
      <w:r w:rsidR="00F13091">
        <w:t>||==&gt;</w:t>
      </w:r>
      <w:r w:rsidRPr="00281967">
        <w:t xml:space="preserve"> j:5.</w:t>
      </w:r>
    </w:p>
    <w:p w14:paraId="25446351" w14:textId="47C23338" w:rsidR="00D4435D" w:rsidRPr="003601A5" w:rsidRDefault="00D4435D" w:rsidP="00281967">
      <w:pPr>
        <w:pStyle w:val="Bullet1"/>
        <w:rPr>
          <w:rFonts w:asciiTheme="minorBidi" w:hAnsiTheme="minorBidi"/>
        </w:rPr>
      </w:pPr>
      <w:r w:rsidRPr="00281967">
        <w:t>Since there are no furt</w:t>
      </w:r>
      <w:r w:rsidRPr="003601A5">
        <w:rPr>
          <w:rFonts w:asciiTheme="minorBidi" w:hAnsiTheme="minorBidi"/>
        </w:rPr>
        <w:t>her right children, the left subtree of the j node is displayed as empty.</w:t>
      </w:r>
    </w:p>
    <w:p w14:paraId="4BA2E175" w14:textId="27414E23" w:rsidR="00D4435D" w:rsidRPr="003601A5" w:rsidRDefault="00D4435D" w:rsidP="00B72374">
      <w:pPr>
        <w:spacing w:before="0" w:after="0" w:line="360" w:lineRule="auto"/>
        <w:jc w:val="both"/>
        <w:rPr>
          <w:rFonts w:asciiTheme="minorBidi" w:hAnsiTheme="minorBidi"/>
        </w:rPr>
      </w:pPr>
      <w:r w:rsidRPr="003601A5">
        <w:rPr>
          <w:rFonts w:asciiTheme="minorBidi" w:hAnsiTheme="minorBidi"/>
        </w:rPr>
        <w:t>The resulting value of the postfix expression g h i + * j / is 2, which is displayed as Result: 2.</w:t>
      </w:r>
    </w:p>
    <w:p w14:paraId="624406E3" w14:textId="77777777" w:rsidR="00281967" w:rsidRPr="00EB3E6C" w:rsidRDefault="00281967" w:rsidP="00281967">
      <w:pPr>
        <w:pStyle w:val="Heading2"/>
        <w:jc w:val="both"/>
      </w:pPr>
      <w:r w:rsidRPr="00EB3E6C">
        <w:t>Submission</w:t>
      </w:r>
      <w:r>
        <w:t xml:space="preserve"> Guidelines</w:t>
      </w:r>
    </w:p>
    <w:p w14:paraId="66C9130C" w14:textId="77777777" w:rsidR="00281967" w:rsidRDefault="00281967" w:rsidP="00281967">
      <w:pPr>
        <w:pStyle w:val="Bullet1"/>
        <w:numPr>
          <w:ilvl w:val="0"/>
          <w:numId w:val="0"/>
        </w:numPr>
        <w:jc w:val="both"/>
      </w:pPr>
      <w:r>
        <w:t>To ensure an organized submission process, please follow these instructions carefully:</w:t>
      </w:r>
    </w:p>
    <w:p w14:paraId="4AEC925E" w14:textId="77777777" w:rsidR="00281967" w:rsidRDefault="00281967" w:rsidP="00281967">
      <w:pPr>
        <w:pStyle w:val="ListParagraph"/>
        <w:numPr>
          <w:ilvl w:val="0"/>
          <w:numId w:val="37"/>
        </w:numPr>
      </w:pPr>
      <w:r w:rsidRPr="00B75F92">
        <w:rPr>
          <w:b/>
        </w:rPr>
        <w:t>Generate a JAR file:</w:t>
      </w:r>
      <w:r>
        <w:t xml:space="preserve"> Begin by compiling your Java program and creating a JAR file. This JAR file should contain all the necessary compiled classes and resources essential for running your program effectively.</w:t>
      </w:r>
    </w:p>
    <w:p w14:paraId="70B80646" w14:textId="77777777" w:rsidR="00281967" w:rsidRDefault="00281967" w:rsidP="00281967">
      <w:pPr>
        <w:pStyle w:val="ListParagraph"/>
        <w:numPr>
          <w:ilvl w:val="0"/>
          <w:numId w:val="37"/>
        </w:numPr>
      </w:pPr>
      <w:r w:rsidRPr="00B75F92">
        <w:rPr>
          <w:b/>
        </w:rPr>
        <w:t>Create a ZIP archive:</w:t>
      </w:r>
      <w:r>
        <w:t xml:space="preserve"> Assemble all the required files into a single ZIP archive. This archive should consist of the following items:</w:t>
      </w:r>
    </w:p>
    <w:p w14:paraId="43B673BD" w14:textId="77777777" w:rsidR="00281967" w:rsidRDefault="00281967" w:rsidP="00281967">
      <w:pPr>
        <w:pStyle w:val="Bullet1"/>
        <w:numPr>
          <w:ilvl w:val="1"/>
          <w:numId w:val="2"/>
        </w:numPr>
      </w:pPr>
      <w:r w:rsidRPr="00B75F92">
        <w:rPr>
          <w:b/>
        </w:rPr>
        <w:lastRenderedPageBreak/>
        <w:t xml:space="preserve">JAR </w:t>
      </w:r>
      <w:r>
        <w:rPr>
          <w:b/>
        </w:rPr>
        <w:t>f</w:t>
      </w:r>
      <w:r w:rsidRPr="00B75F92">
        <w:rPr>
          <w:b/>
        </w:rPr>
        <w:t xml:space="preserve">ile: </w:t>
      </w:r>
      <w:r>
        <w:t>Place the generated JAR file, containing your Java program, inside the ZIP archive. Ensure that the JAR file includes all the dependencies and resources required for the program to execute correctly.</w:t>
      </w:r>
    </w:p>
    <w:p w14:paraId="4982E689" w14:textId="77777777" w:rsidR="00281967" w:rsidRDefault="00281967" w:rsidP="00281967">
      <w:pPr>
        <w:pStyle w:val="Bullet1"/>
        <w:numPr>
          <w:ilvl w:val="1"/>
          <w:numId w:val="2"/>
        </w:numPr>
      </w:pPr>
      <w:r w:rsidRPr="00B75F92">
        <w:rPr>
          <w:b/>
        </w:rPr>
        <w:t xml:space="preserve">Readme </w:t>
      </w:r>
      <w:r>
        <w:rPr>
          <w:b/>
        </w:rPr>
        <w:t>f</w:t>
      </w:r>
      <w:r w:rsidRPr="00B75F92">
        <w:rPr>
          <w:b/>
        </w:rPr>
        <w:t>ile:</w:t>
      </w:r>
      <w:r>
        <w:t xml:space="preserve"> Include a small readme file within the ZIP archive. This file should provide clear instructions on how to run your program successfully.</w:t>
      </w:r>
    </w:p>
    <w:p w14:paraId="7996AABB" w14:textId="116E79CF" w:rsidR="00281967" w:rsidRPr="000C1FA9" w:rsidRDefault="00281967" w:rsidP="000C1FA9">
      <w:pPr>
        <w:pStyle w:val="ListParagraph"/>
        <w:numPr>
          <w:ilvl w:val="0"/>
          <w:numId w:val="37"/>
        </w:numPr>
        <w:rPr>
          <w:rStyle w:val="Heading2Char"/>
          <w:rFonts w:eastAsiaTheme="minorHAnsi" w:cstheme="minorBidi"/>
          <w:b w:val="0"/>
          <w:spacing w:val="0"/>
          <w:kern w:val="0"/>
          <w:sz w:val="22"/>
          <w:szCs w:val="22"/>
        </w:rPr>
      </w:pPr>
      <w:r w:rsidRPr="00B75F92">
        <w:rPr>
          <w:b/>
        </w:rPr>
        <w:t xml:space="preserve">Organize the ZIP </w:t>
      </w:r>
      <w:r>
        <w:rPr>
          <w:b/>
        </w:rPr>
        <w:t>a</w:t>
      </w:r>
      <w:r w:rsidRPr="00B75F92">
        <w:rPr>
          <w:b/>
        </w:rPr>
        <w:t>rchive:</w:t>
      </w:r>
      <w:r>
        <w:t xml:space="preserve"> Arrange the files inside the ZIP archive in a well-structured manner. Consider creating separate directories or folders for organization and clarity.</w:t>
      </w:r>
    </w:p>
    <w:p w14:paraId="43BD28C0" w14:textId="77777777" w:rsidR="000C1FA9" w:rsidRPr="00B43276" w:rsidRDefault="000C1FA9" w:rsidP="000C1FA9">
      <w:pPr>
        <w:pStyle w:val="Heading2"/>
      </w:pPr>
      <w:r w:rsidRPr="00B43276">
        <w:t xml:space="preserve">Student Code of Conduct </w:t>
      </w:r>
    </w:p>
    <w:p w14:paraId="4AD12963" w14:textId="77777777" w:rsidR="000C1FA9" w:rsidRDefault="000C1FA9" w:rsidP="000C1FA9">
      <w:r w:rsidRPr="00B43276">
        <w:t xml:space="preserve">Academic dishonesty is considered to be an extremely serious academic offense. Reference Procedure AC. 3.4.1 – Student Code of Conduct (available on </w:t>
      </w:r>
      <w:hyperlink r:id="rId16" w:history="1">
        <w:r w:rsidRPr="00440919">
          <w:rPr>
            <w:rStyle w:val="Hyperlink"/>
          </w:rPr>
          <w:t>http://www.sait.ca</w:t>
        </w:r>
      </w:hyperlink>
      <w:r w:rsidRPr="00B43276">
        <w:t>).</w:t>
      </w:r>
    </w:p>
    <w:p w14:paraId="552D9A6C" w14:textId="77777777" w:rsidR="000C1FA9" w:rsidRPr="00B43276" w:rsidRDefault="000C1FA9" w:rsidP="000C1FA9">
      <w:pPr>
        <w:spacing w:before="0" w:after="160" w:line="259" w:lineRule="auto"/>
        <w:contextualSpacing/>
        <w:jc w:val="both"/>
      </w:pPr>
      <w:r w:rsidRPr="00C4743F">
        <w:t>Be prepared to share an explanation of your solutions. Your instructor may select any team to provide an explanation to any question.</w:t>
      </w:r>
    </w:p>
    <w:p w14:paraId="09840F5D" w14:textId="77777777" w:rsidR="000C1FA9" w:rsidRPr="000C1FA9" w:rsidRDefault="000C1FA9" w:rsidP="000C1FA9">
      <w:pPr>
        <w:sectPr w:rsidR="000C1FA9" w:rsidRPr="000C1FA9" w:rsidSect="00E539FB">
          <w:headerReference w:type="default" r:id="rId17"/>
          <w:footerReference w:type="default" r:id="rId18"/>
          <w:pgSz w:w="12240" w:h="15840" w:code="1"/>
          <w:pgMar w:top="1800" w:right="1440" w:bottom="720" w:left="1440" w:header="720" w:footer="720" w:gutter="0"/>
          <w:cols w:space="720"/>
          <w:docGrid w:linePitch="360"/>
        </w:sectPr>
      </w:pPr>
    </w:p>
    <w:p w14:paraId="42E9D320" w14:textId="0BE5CA06" w:rsidR="00B6528D" w:rsidRPr="00C12D3E" w:rsidRDefault="00E067F6" w:rsidP="00B72374">
      <w:pPr>
        <w:pStyle w:val="Heading2"/>
        <w:jc w:val="both"/>
        <w:rPr>
          <w:rFonts w:cstheme="minorHAnsi"/>
          <w:b w:val="0"/>
          <w:bCs/>
          <w:szCs w:val="32"/>
        </w:rPr>
      </w:pPr>
      <w:r w:rsidRPr="00C12D3E">
        <w:rPr>
          <w:rStyle w:val="Heading2Char"/>
          <w:b/>
          <w:bCs/>
        </w:rPr>
        <w:lastRenderedPageBreak/>
        <w:t>Marking</w:t>
      </w:r>
      <w:r w:rsidR="00B6528D" w:rsidRPr="00C12D3E">
        <w:rPr>
          <w:rStyle w:val="Heading2Char"/>
          <w:b/>
          <w:bCs/>
        </w:rPr>
        <w:t xml:space="preserve"> Criteria</w:t>
      </w:r>
    </w:p>
    <w:tbl>
      <w:tblPr>
        <w:tblStyle w:val="TableGrid"/>
        <w:tblpPr w:leftFromText="180" w:rightFromText="180" w:vertAnchor="text" w:horzAnchor="margin" w:tblpY="8"/>
        <w:tblW w:w="12955" w:type="dxa"/>
        <w:tblLook w:val="04A0" w:firstRow="1" w:lastRow="0" w:firstColumn="1" w:lastColumn="0" w:noHBand="0" w:noVBand="1"/>
      </w:tblPr>
      <w:tblGrid>
        <w:gridCol w:w="1885"/>
        <w:gridCol w:w="2430"/>
        <w:gridCol w:w="3870"/>
        <w:gridCol w:w="3870"/>
        <w:gridCol w:w="900"/>
      </w:tblGrid>
      <w:tr w:rsidR="00F9344F" w:rsidRPr="00A464D9" w14:paraId="7817DF3B" w14:textId="77777777" w:rsidTr="00281967">
        <w:trPr>
          <w:trHeight w:val="575"/>
        </w:trPr>
        <w:tc>
          <w:tcPr>
            <w:tcW w:w="1885" w:type="dxa"/>
            <w:shd w:val="clear" w:color="auto" w:fill="BDD6EE" w:themeFill="accent1" w:themeFillTint="66"/>
            <w:vAlign w:val="center"/>
          </w:tcPr>
          <w:p w14:paraId="6B463430" w14:textId="77777777" w:rsidR="00F9344F" w:rsidRPr="00A464D9" w:rsidRDefault="00F9344F" w:rsidP="00281967">
            <w:pPr>
              <w:spacing w:before="60" w:after="60"/>
              <w:jc w:val="center"/>
              <w:rPr>
                <w:b/>
                <w:iCs/>
                <w:sz w:val="20"/>
                <w:szCs w:val="20"/>
              </w:rPr>
            </w:pPr>
            <w:r>
              <w:rPr>
                <w:b/>
                <w:iCs/>
                <w:sz w:val="20"/>
                <w:szCs w:val="20"/>
              </w:rPr>
              <w:t>Criteria</w:t>
            </w:r>
          </w:p>
        </w:tc>
        <w:tc>
          <w:tcPr>
            <w:tcW w:w="2430" w:type="dxa"/>
            <w:shd w:val="clear" w:color="auto" w:fill="BDD6EE" w:themeFill="accent1" w:themeFillTint="66"/>
            <w:vAlign w:val="center"/>
          </w:tcPr>
          <w:p w14:paraId="7F4D12DD" w14:textId="6D172188" w:rsidR="00F9344F" w:rsidRPr="00A464D9" w:rsidRDefault="00F9344F" w:rsidP="00281967">
            <w:pPr>
              <w:spacing w:before="60" w:after="60"/>
              <w:jc w:val="center"/>
              <w:rPr>
                <w:b/>
                <w:sz w:val="20"/>
                <w:szCs w:val="20"/>
              </w:rPr>
            </w:pPr>
            <w:r w:rsidRPr="00A464D9">
              <w:rPr>
                <w:b/>
                <w:sz w:val="20"/>
                <w:szCs w:val="20"/>
              </w:rPr>
              <w:t>Needs Improvement</w:t>
            </w:r>
          </w:p>
        </w:tc>
        <w:tc>
          <w:tcPr>
            <w:tcW w:w="3870" w:type="dxa"/>
            <w:shd w:val="clear" w:color="auto" w:fill="BDD6EE" w:themeFill="accent1" w:themeFillTint="66"/>
            <w:vAlign w:val="center"/>
          </w:tcPr>
          <w:p w14:paraId="4AD9AB2F" w14:textId="2B6E626E" w:rsidR="00F9344F" w:rsidRPr="00A464D9" w:rsidRDefault="00F9344F" w:rsidP="00281967">
            <w:pPr>
              <w:spacing w:before="60" w:after="60"/>
              <w:ind w:left="-136"/>
              <w:jc w:val="center"/>
              <w:rPr>
                <w:b/>
                <w:sz w:val="20"/>
                <w:szCs w:val="20"/>
              </w:rPr>
            </w:pPr>
            <w:r w:rsidRPr="00A464D9">
              <w:rPr>
                <w:b/>
                <w:sz w:val="20"/>
                <w:szCs w:val="20"/>
              </w:rPr>
              <w:t>Good</w:t>
            </w:r>
          </w:p>
        </w:tc>
        <w:tc>
          <w:tcPr>
            <w:tcW w:w="3870" w:type="dxa"/>
            <w:shd w:val="clear" w:color="auto" w:fill="BDD6EE" w:themeFill="accent1" w:themeFillTint="66"/>
            <w:vAlign w:val="center"/>
          </w:tcPr>
          <w:p w14:paraId="1B891081" w14:textId="77777777" w:rsidR="00F9344F" w:rsidRPr="0041095E" w:rsidRDefault="00F9344F" w:rsidP="00281967">
            <w:pPr>
              <w:spacing w:before="60" w:after="60"/>
              <w:ind w:left="-87"/>
              <w:jc w:val="center"/>
              <w:rPr>
                <w:b/>
                <w:sz w:val="20"/>
                <w:szCs w:val="20"/>
              </w:rPr>
            </w:pPr>
            <w:r w:rsidRPr="00A464D9">
              <w:rPr>
                <w:b/>
                <w:sz w:val="20"/>
                <w:szCs w:val="20"/>
              </w:rPr>
              <w:t>Excellent</w:t>
            </w:r>
          </w:p>
        </w:tc>
        <w:tc>
          <w:tcPr>
            <w:tcW w:w="900" w:type="dxa"/>
            <w:shd w:val="clear" w:color="auto" w:fill="BDD6EE" w:themeFill="accent1" w:themeFillTint="66"/>
            <w:vAlign w:val="center"/>
          </w:tcPr>
          <w:p w14:paraId="744AE3F3" w14:textId="77777777" w:rsidR="00F9344F" w:rsidRPr="00A464D9" w:rsidRDefault="00F9344F" w:rsidP="00281967">
            <w:pPr>
              <w:spacing w:before="60" w:after="60"/>
              <w:jc w:val="center"/>
              <w:rPr>
                <w:b/>
                <w:sz w:val="20"/>
                <w:szCs w:val="20"/>
              </w:rPr>
            </w:pPr>
            <w:r w:rsidRPr="00A464D9">
              <w:rPr>
                <w:b/>
                <w:sz w:val="20"/>
                <w:szCs w:val="20"/>
              </w:rPr>
              <w:t>Marks</w:t>
            </w:r>
          </w:p>
        </w:tc>
      </w:tr>
      <w:tr w:rsidR="000B35B4" w:rsidRPr="000B6C7C" w14:paraId="58DE72C5" w14:textId="77777777" w:rsidTr="00281967">
        <w:trPr>
          <w:trHeight w:val="964"/>
        </w:trPr>
        <w:tc>
          <w:tcPr>
            <w:tcW w:w="1885" w:type="dxa"/>
            <w:shd w:val="clear" w:color="auto" w:fill="auto"/>
          </w:tcPr>
          <w:p w14:paraId="46DBC14F" w14:textId="3B36BF24" w:rsidR="000B35B4" w:rsidRPr="00281967" w:rsidRDefault="000B35B4" w:rsidP="00281967">
            <w:pPr>
              <w:spacing w:after="60"/>
              <w:rPr>
                <w:b/>
                <w:iCs/>
                <w:sz w:val="20"/>
                <w:szCs w:val="20"/>
              </w:rPr>
            </w:pPr>
            <w:r w:rsidRPr="00281967">
              <w:rPr>
                <w:b/>
                <w:sz w:val="20"/>
                <w:szCs w:val="20"/>
              </w:rPr>
              <w:t>Implementation of ADT Stack (Array-</w:t>
            </w:r>
            <w:r w:rsidR="00852A5A">
              <w:rPr>
                <w:b/>
                <w:sz w:val="20"/>
                <w:szCs w:val="20"/>
              </w:rPr>
              <w:t>B</w:t>
            </w:r>
            <w:r w:rsidRPr="00281967">
              <w:rPr>
                <w:b/>
                <w:sz w:val="20"/>
                <w:szCs w:val="20"/>
              </w:rPr>
              <w:t>ased)</w:t>
            </w:r>
          </w:p>
        </w:tc>
        <w:tc>
          <w:tcPr>
            <w:tcW w:w="2430" w:type="dxa"/>
          </w:tcPr>
          <w:p w14:paraId="7793DCAC" w14:textId="155025F1" w:rsidR="000B35B4" w:rsidRPr="00526AA6" w:rsidRDefault="000B35B4" w:rsidP="00281967">
            <w:pPr>
              <w:spacing w:after="120"/>
              <w:rPr>
                <w:sz w:val="20"/>
                <w:szCs w:val="20"/>
              </w:rPr>
            </w:pPr>
            <w:r w:rsidRPr="00526AA6">
              <w:rPr>
                <w:sz w:val="20"/>
                <w:szCs w:val="20"/>
              </w:rPr>
              <w:t>Incorrect or incomplete implementation of stack operations.</w:t>
            </w:r>
            <w:r w:rsidR="00D731C6">
              <w:rPr>
                <w:sz w:val="20"/>
                <w:szCs w:val="20"/>
              </w:rPr>
              <w:t xml:space="preserve"> (5 marks)</w:t>
            </w:r>
          </w:p>
        </w:tc>
        <w:tc>
          <w:tcPr>
            <w:tcW w:w="3870" w:type="dxa"/>
          </w:tcPr>
          <w:p w14:paraId="46053C7C" w14:textId="4A665ADA" w:rsidR="0018278F" w:rsidRDefault="000B35B4" w:rsidP="00281967">
            <w:pPr>
              <w:spacing w:after="120"/>
              <w:rPr>
                <w:sz w:val="20"/>
                <w:szCs w:val="20"/>
              </w:rPr>
            </w:pPr>
            <w:r w:rsidRPr="00526AA6">
              <w:rPr>
                <w:sz w:val="20"/>
                <w:szCs w:val="20"/>
              </w:rPr>
              <w:t>Correct implementation of essential stack operations (push, pop, peek, isEmpty)</w:t>
            </w:r>
            <w:r w:rsidR="0018278F">
              <w:rPr>
                <w:sz w:val="20"/>
                <w:szCs w:val="20"/>
              </w:rPr>
              <w:t>.</w:t>
            </w:r>
          </w:p>
          <w:p w14:paraId="7E859EAD" w14:textId="1159EA3E" w:rsidR="000B35B4" w:rsidRPr="00526AA6" w:rsidRDefault="000B35B4" w:rsidP="00281967">
            <w:pPr>
              <w:spacing w:after="120"/>
              <w:rPr>
                <w:sz w:val="20"/>
                <w:szCs w:val="20"/>
              </w:rPr>
            </w:pPr>
            <w:r w:rsidRPr="00526AA6">
              <w:rPr>
                <w:sz w:val="20"/>
                <w:szCs w:val="20"/>
              </w:rPr>
              <w:t>Adequate handling of stack size and resizing.</w:t>
            </w:r>
            <w:r w:rsidR="00D731C6">
              <w:rPr>
                <w:sz w:val="20"/>
                <w:szCs w:val="20"/>
              </w:rPr>
              <w:t xml:space="preserve"> (10 marks)</w:t>
            </w:r>
          </w:p>
        </w:tc>
        <w:tc>
          <w:tcPr>
            <w:tcW w:w="3870" w:type="dxa"/>
          </w:tcPr>
          <w:p w14:paraId="3C9EFCF3" w14:textId="53B83D41" w:rsidR="0018278F" w:rsidRDefault="000B35B4" w:rsidP="00281967">
            <w:pPr>
              <w:spacing w:after="120"/>
              <w:rPr>
                <w:sz w:val="20"/>
                <w:szCs w:val="20"/>
              </w:rPr>
            </w:pPr>
            <w:r w:rsidRPr="00526AA6">
              <w:rPr>
                <w:sz w:val="20"/>
                <w:szCs w:val="20"/>
              </w:rPr>
              <w:t>Precise implementation of stack operations with optimal efficiency</w:t>
            </w:r>
            <w:r w:rsidR="0018278F">
              <w:rPr>
                <w:sz w:val="20"/>
                <w:szCs w:val="20"/>
              </w:rPr>
              <w:t>.</w:t>
            </w:r>
          </w:p>
          <w:p w14:paraId="67255E23" w14:textId="61951235" w:rsidR="000B35B4" w:rsidRPr="00526AA6" w:rsidRDefault="000B35B4" w:rsidP="00281967">
            <w:pPr>
              <w:spacing w:after="120"/>
              <w:rPr>
                <w:sz w:val="20"/>
                <w:szCs w:val="20"/>
              </w:rPr>
            </w:pPr>
            <w:r w:rsidRPr="00526AA6">
              <w:rPr>
                <w:sz w:val="20"/>
                <w:szCs w:val="20"/>
              </w:rPr>
              <w:t>Effective management of stack size and resizing.</w:t>
            </w:r>
            <w:r w:rsidR="00D731C6">
              <w:rPr>
                <w:sz w:val="20"/>
                <w:szCs w:val="20"/>
              </w:rPr>
              <w:t xml:space="preserve"> (15 marks)</w:t>
            </w:r>
          </w:p>
        </w:tc>
        <w:tc>
          <w:tcPr>
            <w:tcW w:w="900" w:type="dxa"/>
            <w:vAlign w:val="center"/>
          </w:tcPr>
          <w:p w14:paraId="1F995855" w14:textId="242E99EE" w:rsidR="000B35B4" w:rsidRPr="000B6C7C" w:rsidRDefault="000B35B4" w:rsidP="00281967">
            <w:pPr>
              <w:spacing w:before="60" w:after="60"/>
              <w:jc w:val="right"/>
              <w:rPr>
                <w:sz w:val="20"/>
                <w:szCs w:val="20"/>
              </w:rPr>
            </w:pPr>
            <w:r>
              <w:rPr>
                <w:sz w:val="20"/>
                <w:szCs w:val="20"/>
              </w:rPr>
              <w:t>/15</w:t>
            </w:r>
          </w:p>
        </w:tc>
      </w:tr>
      <w:tr w:rsidR="00526AA6" w:rsidRPr="000B6C7C" w14:paraId="1DE07E9B" w14:textId="77777777" w:rsidTr="00281967">
        <w:trPr>
          <w:trHeight w:val="964"/>
        </w:trPr>
        <w:tc>
          <w:tcPr>
            <w:tcW w:w="1885" w:type="dxa"/>
            <w:shd w:val="clear" w:color="auto" w:fill="auto"/>
          </w:tcPr>
          <w:p w14:paraId="68E5CAC1" w14:textId="1763DCB7" w:rsidR="00526AA6" w:rsidRPr="00281967" w:rsidRDefault="00526AA6" w:rsidP="00281967">
            <w:pPr>
              <w:spacing w:after="60"/>
              <w:rPr>
                <w:b/>
                <w:iCs/>
                <w:sz w:val="20"/>
                <w:szCs w:val="20"/>
              </w:rPr>
            </w:pPr>
            <w:r w:rsidRPr="00281967">
              <w:rPr>
                <w:b/>
                <w:sz w:val="20"/>
                <w:szCs w:val="20"/>
              </w:rPr>
              <w:t>Implementation of BST</w:t>
            </w:r>
          </w:p>
        </w:tc>
        <w:tc>
          <w:tcPr>
            <w:tcW w:w="2430" w:type="dxa"/>
          </w:tcPr>
          <w:p w14:paraId="52A02A20" w14:textId="52784903" w:rsidR="00526AA6" w:rsidRPr="00526AA6" w:rsidRDefault="00526AA6" w:rsidP="00281967">
            <w:pPr>
              <w:spacing w:after="120"/>
              <w:rPr>
                <w:sz w:val="20"/>
                <w:szCs w:val="20"/>
              </w:rPr>
            </w:pPr>
            <w:r w:rsidRPr="00526AA6">
              <w:rPr>
                <w:sz w:val="20"/>
                <w:szCs w:val="20"/>
              </w:rPr>
              <w:t>Incorrect or incomplete implementation of BST operations.</w:t>
            </w:r>
            <w:r w:rsidR="00D731C6">
              <w:rPr>
                <w:sz w:val="20"/>
                <w:szCs w:val="20"/>
              </w:rPr>
              <w:t xml:space="preserve"> (</w:t>
            </w:r>
            <w:r w:rsidR="007E2593">
              <w:rPr>
                <w:sz w:val="20"/>
                <w:szCs w:val="20"/>
              </w:rPr>
              <w:t>7</w:t>
            </w:r>
            <w:r w:rsidR="00D731C6">
              <w:rPr>
                <w:sz w:val="20"/>
                <w:szCs w:val="20"/>
              </w:rPr>
              <w:t xml:space="preserve"> marks)</w:t>
            </w:r>
          </w:p>
        </w:tc>
        <w:tc>
          <w:tcPr>
            <w:tcW w:w="3870" w:type="dxa"/>
          </w:tcPr>
          <w:p w14:paraId="5E779719" w14:textId="7C80C019" w:rsidR="0018278F" w:rsidRDefault="00526AA6" w:rsidP="00281967">
            <w:pPr>
              <w:spacing w:after="120"/>
              <w:rPr>
                <w:sz w:val="20"/>
                <w:szCs w:val="20"/>
              </w:rPr>
            </w:pPr>
            <w:r w:rsidRPr="00526AA6">
              <w:rPr>
                <w:sz w:val="20"/>
                <w:szCs w:val="20"/>
              </w:rPr>
              <w:t>Accurate implementation of BST operations (insert, search, delete, deleteAll, display)</w:t>
            </w:r>
            <w:r w:rsidR="0018278F">
              <w:rPr>
                <w:sz w:val="20"/>
                <w:szCs w:val="20"/>
              </w:rPr>
              <w:t>.</w:t>
            </w:r>
            <w:r w:rsidR="00A90DD8">
              <w:rPr>
                <w:sz w:val="20"/>
                <w:szCs w:val="20"/>
              </w:rPr>
              <w:t xml:space="preserve"> </w:t>
            </w:r>
          </w:p>
          <w:p w14:paraId="657CE98F" w14:textId="798C3A37" w:rsidR="00526AA6" w:rsidRPr="00526AA6" w:rsidRDefault="00526AA6" w:rsidP="00281967">
            <w:pPr>
              <w:spacing w:after="120"/>
              <w:rPr>
                <w:sz w:val="20"/>
                <w:szCs w:val="20"/>
              </w:rPr>
            </w:pPr>
            <w:r w:rsidRPr="00526AA6">
              <w:rPr>
                <w:sz w:val="20"/>
                <w:szCs w:val="20"/>
              </w:rPr>
              <w:t>Proper maintenance of binary search tree property.</w:t>
            </w:r>
            <w:r w:rsidR="003522B6">
              <w:rPr>
                <w:sz w:val="20"/>
                <w:szCs w:val="20"/>
              </w:rPr>
              <w:t xml:space="preserve"> (1</w:t>
            </w:r>
            <w:r w:rsidR="007E2593">
              <w:rPr>
                <w:sz w:val="20"/>
                <w:szCs w:val="20"/>
              </w:rPr>
              <w:t>4</w:t>
            </w:r>
            <w:r w:rsidR="003522B6">
              <w:rPr>
                <w:sz w:val="20"/>
                <w:szCs w:val="20"/>
              </w:rPr>
              <w:t xml:space="preserve"> marks)</w:t>
            </w:r>
          </w:p>
        </w:tc>
        <w:tc>
          <w:tcPr>
            <w:tcW w:w="3870" w:type="dxa"/>
          </w:tcPr>
          <w:p w14:paraId="70BE5715" w14:textId="23E753A6" w:rsidR="0018278F" w:rsidRDefault="00526AA6" w:rsidP="00281967">
            <w:pPr>
              <w:spacing w:after="120"/>
              <w:rPr>
                <w:sz w:val="20"/>
                <w:szCs w:val="20"/>
              </w:rPr>
            </w:pPr>
            <w:r w:rsidRPr="00526AA6">
              <w:rPr>
                <w:sz w:val="20"/>
                <w:szCs w:val="20"/>
              </w:rPr>
              <w:t>Flawless implementation of BST operations with exceptional precision.</w:t>
            </w:r>
          </w:p>
          <w:p w14:paraId="04190E49" w14:textId="1102717F" w:rsidR="003522B6" w:rsidRPr="00526AA6" w:rsidRDefault="00526AA6" w:rsidP="00281967">
            <w:pPr>
              <w:spacing w:after="120"/>
              <w:rPr>
                <w:sz w:val="20"/>
                <w:szCs w:val="20"/>
              </w:rPr>
            </w:pPr>
            <w:r w:rsidRPr="00526AA6">
              <w:rPr>
                <w:sz w:val="20"/>
                <w:szCs w:val="20"/>
              </w:rPr>
              <w:t>Robust maintenance of binary search tree property.</w:t>
            </w:r>
            <w:r w:rsidR="003522B6">
              <w:rPr>
                <w:sz w:val="20"/>
                <w:szCs w:val="20"/>
              </w:rPr>
              <w:t xml:space="preserve"> (</w:t>
            </w:r>
            <w:r w:rsidR="007E2593">
              <w:rPr>
                <w:sz w:val="20"/>
                <w:szCs w:val="20"/>
              </w:rPr>
              <w:t>20</w:t>
            </w:r>
            <w:r w:rsidR="003522B6">
              <w:rPr>
                <w:sz w:val="20"/>
                <w:szCs w:val="20"/>
              </w:rPr>
              <w:t xml:space="preserve"> marks)</w:t>
            </w:r>
          </w:p>
        </w:tc>
        <w:tc>
          <w:tcPr>
            <w:tcW w:w="900" w:type="dxa"/>
            <w:vAlign w:val="center"/>
          </w:tcPr>
          <w:p w14:paraId="5045B93F" w14:textId="48DD2C69" w:rsidR="00526AA6" w:rsidRPr="000B6C7C" w:rsidRDefault="00526AA6" w:rsidP="00281967">
            <w:pPr>
              <w:spacing w:before="60" w:after="60"/>
              <w:jc w:val="right"/>
              <w:rPr>
                <w:sz w:val="20"/>
                <w:szCs w:val="20"/>
              </w:rPr>
            </w:pPr>
            <w:r>
              <w:rPr>
                <w:sz w:val="20"/>
                <w:szCs w:val="20"/>
              </w:rPr>
              <w:t>/</w:t>
            </w:r>
            <w:r w:rsidR="00316048">
              <w:rPr>
                <w:sz w:val="20"/>
                <w:szCs w:val="20"/>
              </w:rPr>
              <w:t>20</w:t>
            </w:r>
          </w:p>
        </w:tc>
      </w:tr>
      <w:tr w:rsidR="00D25CC7" w:rsidRPr="000B6C7C" w14:paraId="5DAA9B47" w14:textId="77777777" w:rsidTr="00281967">
        <w:trPr>
          <w:trHeight w:val="964"/>
        </w:trPr>
        <w:tc>
          <w:tcPr>
            <w:tcW w:w="1885" w:type="dxa"/>
            <w:shd w:val="clear" w:color="auto" w:fill="auto"/>
          </w:tcPr>
          <w:p w14:paraId="4865B62F" w14:textId="2B46C70B" w:rsidR="00D25CC7" w:rsidRPr="00281967" w:rsidRDefault="00D25CC7" w:rsidP="00281967">
            <w:pPr>
              <w:spacing w:after="60"/>
              <w:rPr>
                <w:b/>
                <w:iCs/>
                <w:sz w:val="20"/>
                <w:szCs w:val="20"/>
              </w:rPr>
            </w:pPr>
            <w:r w:rsidRPr="00281967">
              <w:rPr>
                <w:b/>
                <w:sz w:val="20"/>
                <w:szCs w:val="20"/>
              </w:rPr>
              <w:t>Postfix Expression Evaluation Algorithm</w:t>
            </w:r>
          </w:p>
        </w:tc>
        <w:tc>
          <w:tcPr>
            <w:tcW w:w="2430" w:type="dxa"/>
          </w:tcPr>
          <w:p w14:paraId="010AF38F" w14:textId="290D8A8C" w:rsidR="00D25CC7" w:rsidRPr="00D25CC7" w:rsidRDefault="00D25CC7" w:rsidP="00281967">
            <w:pPr>
              <w:spacing w:after="120"/>
              <w:rPr>
                <w:sz w:val="20"/>
                <w:szCs w:val="20"/>
              </w:rPr>
            </w:pPr>
            <w:r w:rsidRPr="00D25CC7">
              <w:rPr>
                <w:sz w:val="20"/>
                <w:szCs w:val="20"/>
              </w:rPr>
              <w:t>Inaccurate handling of operands, operators, and variables.</w:t>
            </w:r>
            <w:r w:rsidR="00D731C6">
              <w:rPr>
                <w:sz w:val="20"/>
                <w:szCs w:val="20"/>
              </w:rPr>
              <w:t xml:space="preserve"> (10 marks)</w:t>
            </w:r>
          </w:p>
        </w:tc>
        <w:tc>
          <w:tcPr>
            <w:tcW w:w="3870" w:type="dxa"/>
          </w:tcPr>
          <w:p w14:paraId="10DAE433" w14:textId="77777777" w:rsidR="0018278F" w:rsidRDefault="00D25CC7" w:rsidP="00281967">
            <w:pPr>
              <w:spacing w:after="120"/>
              <w:rPr>
                <w:sz w:val="20"/>
                <w:szCs w:val="20"/>
              </w:rPr>
            </w:pPr>
            <w:r w:rsidRPr="00D25CC7">
              <w:rPr>
                <w:sz w:val="20"/>
                <w:szCs w:val="20"/>
              </w:rPr>
              <w:t>Proper handling of operands, operators, and variables in expressions.</w:t>
            </w:r>
          </w:p>
          <w:p w14:paraId="0F9F02E2" w14:textId="77777777" w:rsidR="0018278F" w:rsidRDefault="00D25CC7" w:rsidP="00281967">
            <w:pPr>
              <w:spacing w:after="120"/>
              <w:rPr>
                <w:sz w:val="20"/>
                <w:szCs w:val="20"/>
              </w:rPr>
            </w:pPr>
            <w:r w:rsidRPr="00D25CC7">
              <w:rPr>
                <w:sz w:val="20"/>
                <w:szCs w:val="20"/>
              </w:rPr>
              <w:t>Accurate evaluation of postfix expressions using stack and BST.</w:t>
            </w:r>
          </w:p>
          <w:p w14:paraId="1C2E5732" w14:textId="529BD420" w:rsidR="00D25CC7" w:rsidRPr="00D25CC7" w:rsidRDefault="00D25CC7" w:rsidP="00281967">
            <w:pPr>
              <w:spacing w:after="120"/>
              <w:rPr>
                <w:sz w:val="20"/>
                <w:szCs w:val="20"/>
              </w:rPr>
            </w:pPr>
            <w:r w:rsidRPr="00D25CC7">
              <w:rPr>
                <w:sz w:val="20"/>
                <w:szCs w:val="20"/>
              </w:rPr>
              <w:t>Adequate variable lookup and operand handling.</w:t>
            </w:r>
            <w:r w:rsidR="003522B6">
              <w:rPr>
                <w:sz w:val="20"/>
                <w:szCs w:val="20"/>
              </w:rPr>
              <w:t xml:space="preserve"> (20 marks)</w:t>
            </w:r>
          </w:p>
        </w:tc>
        <w:tc>
          <w:tcPr>
            <w:tcW w:w="3870" w:type="dxa"/>
          </w:tcPr>
          <w:p w14:paraId="440C76E1" w14:textId="77777777" w:rsidR="0018278F" w:rsidRDefault="00D25CC7" w:rsidP="00281967">
            <w:pPr>
              <w:spacing w:after="120"/>
              <w:rPr>
                <w:sz w:val="20"/>
                <w:szCs w:val="20"/>
              </w:rPr>
            </w:pPr>
            <w:r w:rsidRPr="00D25CC7">
              <w:rPr>
                <w:sz w:val="20"/>
                <w:szCs w:val="20"/>
              </w:rPr>
              <w:t>Flawless handling of operands, operators, and variables.</w:t>
            </w:r>
            <w:r w:rsidR="0018278F">
              <w:rPr>
                <w:sz w:val="20"/>
                <w:szCs w:val="20"/>
              </w:rPr>
              <w:t xml:space="preserve"> </w:t>
            </w:r>
          </w:p>
          <w:p w14:paraId="2A5606BF" w14:textId="77777777" w:rsidR="0018278F" w:rsidRDefault="00D25CC7" w:rsidP="00281967">
            <w:pPr>
              <w:spacing w:after="120"/>
              <w:rPr>
                <w:sz w:val="20"/>
                <w:szCs w:val="20"/>
              </w:rPr>
            </w:pPr>
            <w:r w:rsidRPr="00D25CC7">
              <w:rPr>
                <w:sz w:val="20"/>
                <w:szCs w:val="20"/>
              </w:rPr>
              <w:t>Precise evaluation of postfix expressions using stack and BST.</w:t>
            </w:r>
          </w:p>
          <w:p w14:paraId="38D3CD04" w14:textId="6B8361C6" w:rsidR="00D25CC7" w:rsidRPr="00D25CC7" w:rsidRDefault="00D25CC7" w:rsidP="00281967">
            <w:pPr>
              <w:spacing w:after="120"/>
              <w:rPr>
                <w:sz w:val="20"/>
                <w:szCs w:val="20"/>
              </w:rPr>
            </w:pPr>
            <w:r w:rsidRPr="00D25CC7">
              <w:rPr>
                <w:sz w:val="20"/>
                <w:szCs w:val="20"/>
              </w:rPr>
              <w:t>Optimal variable lookup and operand handling.</w:t>
            </w:r>
            <w:r w:rsidR="003522B6">
              <w:rPr>
                <w:sz w:val="20"/>
                <w:szCs w:val="20"/>
              </w:rPr>
              <w:t xml:space="preserve"> (30 marks)</w:t>
            </w:r>
          </w:p>
        </w:tc>
        <w:tc>
          <w:tcPr>
            <w:tcW w:w="900" w:type="dxa"/>
            <w:vAlign w:val="center"/>
          </w:tcPr>
          <w:p w14:paraId="306CEC1B" w14:textId="77777777" w:rsidR="00D25CC7" w:rsidRPr="00BE79DF" w:rsidRDefault="00D25CC7" w:rsidP="00281967">
            <w:pPr>
              <w:spacing w:before="60" w:after="60"/>
              <w:jc w:val="right"/>
              <w:rPr>
                <w:sz w:val="20"/>
                <w:szCs w:val="20"/>
              </w:rPr>
            </w:pPr>
            <w:r w:rsidRPr="00BE79DF">
              <w:rPr>
                <w:sz w:val="20"/>
                <w:szCs w:val="20"/>
              </w:rPr>
              <w:t>/30</w:t>
            </w:r>
          </w:p>
        </w:tc>
      </w:tr>
      <w:tr w:rsidR="00D25CC7" w:rsidRPr="000B6C7C" w14:paraId="5A2DE454" w14:textId="77777777" w:rsidTr="00281967">
        <w:trPr>
          <w:trHeight w:val="964"/>
        </w:trPr>
        <w:tc>
          <w:tcPr>
            <w:tcW w:w="1885" w:type="dxa"/>
            <w:shd w:val="clear" w:color="auto" w:fill="auto"/>
          </w:tcPr>
          <w:p w14:paraId="7513D9F7" w14:textId="40D4DF1B" w:rsidR="00D25CC7" w:rsidRPr="00281967" w:rsidRDefault="00D25CC7" w:rsidP="00281967">
            <w:pPr>
              <w:spacing w:after="60"/>
              <w:rPr>
                <w:b/>
                <w:iCs/>
                <w:sz w:val="20"/>
                <w:szCs w:val="20"/>
              </w:rPr>
            </w:pPr>
            <w:r w:rsidRPr="00281967">
              <w:rPr>
                <w:b/>
                <w:sz w:val="20"/>
                <w:szCs w:val="20"/>
              </w:rPr>
              <w:t>Code Quality and Style</w:t>
            </w:r>
          </w:p>
        </w:tc>
        <w:tc>
          <w:tcPr>
            <w:tcW w:w="2430" w:type="dxa"/>
          </w:tcPr>
          <w:p w14:paraId="159DDD82" w14:textId="7E4DD722" w:rsidR="00D25CC7" w:rsidRPr="00D25CC7" w:rsidRDefault="00D25CC7" w:rsidP="00281967">
            <w:pPr>
              <w:spacing w:after="120"/>
              <w:rPr>
                <w:sz w:val="20"/>
                <w:szCs w:val="20"/>
              </w:rPr>
            </w:pPr>
            <w:r w:rsidRPr="00D25CC7">
              <w:rPr>
                <w:sz w:val="20"/>
                <w:szCs w:val="20"/>
              </w:rPr>
              <w:t>Disregard for coding practices, inconsistent indentation.</w:t>
            </w:r>
            <w:r w:rsidR="00D731C6">
              <w:rPr>
                <w:sz w:val="20"/>
                <w:szCs w:val="20"/>
              </w:rPr>
              <w:t xml:space="preserve"> (</w:t>
            </w:r>
            <w:r w:rsidR="005670E9">
              <w:rPr>
                <w:sz w:val="20"/>
                <w:szCs w:val="20"/>
              </w:rPr>
              <w:t>7</w:t>
            </w:r>
            <w:r w:rsidR="00D731C6">
              <w:rPr>
                <w:sz w:val="20"/>
                <w:szCs w:val="20"/>
              </w:rPr>
              <w:t xml:space="preserve"> marks)</w:t>
            </w:r>
          </w:p>
        </w:tc>
        <w:tc>
          <w:tcPr>
            <w:tcW w:w="3870" w:type="dxa"/>
          </w:tcPr>
          <w:p w14:paraId="23EE15D1" w14:textId="7FC7BC5A" w:rsidR="00E842CF" w:rsidRDefault="00D25CC7" w:rsidP="00281967">
            <w:pPr>
              <w:spacing w:after="120"/>
              <w:rPr>
                <w:sz w:val="20"/>
                <w:szCs w:val="20"/>
              </w:rPr>
            </w:pPr>
            <w:r w:rsidRPr="00D25CC7">
              <w:rPr>
                <w:sz w:val="20"/>
                <w:szCs w:val="20"/>
              </w:rPr>
              <w:t>Adherence to coding practices: proper indentation, meaningful variable names, and comments</w:t>
            </w:r>
            <w:r w:rsidR="00E842CF">
              <w:rPr>
                <w:sz w:val="20"/>
                <w:szCs w:val="20"/>
              </w:rPr>
              <w:t>.</w:t>
            </w:r>
          </w:p>
          <w:p w14:paraId="590698A3" w14:textId="77777777" w:rsidR="00E842CF" w:rsidRDefault="00D25CC7" w:rsidP="00281967">
            <w:pPr>
              <w:spacing w:after="120"/>
              <w:rPr>
                <w:sz w:val="20"/>
                <w:szCs w:val="20"/>
              </w:rPr>
            </w:pPr>
            <w:r w:rsidRPr="00D25CC7">
              <w:rPr>
                <w:sz w:val="20"/>
                <w:szCs w:val="20"/>
              </w:rPr>
              <w:t>Well-structured code with clear use of helper methods.</w:t>
            </w:r>
          </w:p>
          <w:p w14:paraId="6447729B" w14:textId="04D0F97E" w:rsidR="00D25CC7" w:rsidRPr="00D25CC7" w:rsidRDefault="00D25CC7" w:rsidP="00281967">
            <w:pPr>
              <w:spacing w:after="120"/>
              <w:rPr>
                <w:sz w:val="20"/>
                <w:szCs w:val="20"/>
              </w:rPr>
            </w:pPr>
            <w:r w:rsidRPr="00D25CC7">
              <w:rPr>
                <w:sz w:val="20"/>
                <w:szCs w:val="20"/>
              </w:rPr>
              <w:t>Handling of exceptions and errors.</w:t>
            </w:r>
            <w:r w:rsidR="005670E9">
              <w:rPr>
                <w:sz w:val="20"/>
                <w:szCs w:val="20"/>
              </w:rPr>
              <w:t xml:space="preserve"> (14 marks)</w:t>
            </w:r>
          </w:p>
        </w:tc>
        <w:tc>
          <w:tcPr>
            <w:tcW w:w="3870" w:type="dxa"/>
          </w:tcPr>
          <w:p w14:paraId="529EB678" w14:textId="77777777" w:rsidR="00E842CF" w:rsidRDefault="00D25CC7" w:rsidP="00281967">
            <w:pPr>
              <w:spacing w:after="120"/>
              <w:rPr>
                <w:sz w:val="20"/>
                <w:szCs w:val="20"/>
              </w:rPr>
            </w:pPr>
            <w:r w:rsidRPr="00D25CC7">
              <w:rPr>
                <w:sz w:val="20"/>
                <w:szCs w:val="20"/>
              </w:rPr>
              <w:t>Exemplary coding practices: consistent indentation, descriptive variable names, and detailed comments.</w:t>
            </w:r>
          </w:p>
          <w:p w14:paraId="417EAF21" w14:textId="77777777" w:rsidR="00E842CF" w:rsidRDefault="00D25CC7" w:rsidP="00281967">
            <w:pPr>
              <w:spacing w:after="120"/>
              <w:rPr>
                <w:sz w:val="20"/>
                <w:szCs w:val="20"/>
              </w:rPr>
            </w:pPr>
            <w:r w:rsidRPr="00D25CC7">
              <w:rPr>
                <w:sz w:val="20"/>
                <w:szCs w:val="20"/>
              </w:rPr>
              <w:t>Highly organized code with optimized use of helper methods.</w:t>
            </w:r>
          </w:p>
          <w:p w14:paraId="24048EDC" w14:textId="20BF4626" w:rsidR="00D25CC7" w:rsidRPr="00D25CC7" w:rsidRDefault="00D25CC7" w:rsidP="00281967">
            <w:pPr>
              <w:spacing w:after="120"/>
              <w:rPr>
                <w:sz w:val="20"/>
                <w:szCs w:val="20"/>
              </w:rPr>
            </w:pPr>
            <w:r w:rsidRPr="00D25CC7">
              <w:rPr>
                <w:sz w:val="20"/>
                <w:szCs w:val="20"/>
              </w:rPr>
              <w:t>Exceptional error handling and robustness.</w:t>
            </w:r>
            <w:r w:rsidR="003522B6">
              <w:rPr>
                <w:sz w:val="20"/>
                <w:szCs w:val="20"/>
              </w:rPr>
              <w:t xml:space="preserve"> (20 marks)</w:t>
            </w:r>
          </w:p>
        </w:tc>
        <w:tc>
          <w:tcPr>
            <w:tcW w:w="900" w:type="dxa"/>
            <w:vAlign w:val="center"/>
          </w:tcPr>
          <w:p w14:paraId="5DE94CA3" w14:textId="31C98ECD" w:rsidR="00D25CC7" w:rsidRPr="00FB3A31" w:rsidRDefault="00D25CC7" w:rsidP="00281967">
            <w:pPr>
              <w:spacing w:before="60" w:after="60"/>
              <w:jc w:val="right"/>
              <w:rPr>
                <w:sz w:val="20"/>
                <w:szCs w:val="20"/>
              </w:rPr>
            </w:pPr>
            <w:r w:rsidRPr="00FB3A31">
              <w:rPr>
                <w:sz w:val="20"/>
                <w:szCs w:val="20"/>
              </w:rPr>
              <w:t>/</w:t>
            </w:r>
            <w:r>
              <w:rPr>
                <w:sz w:val="20"/>
                <w:szCs w:val="20"/>
              </w:rPr>
              <w:t>20</w:t>
            </w:r>
          </w:p>
        </w:tc>
      </w:tr>
      <w:tr w:rsidR="00B00B68" w:rsidRPr="000B6C7C" w14:paraId="0D70573E" w14:textId="77777777" w:rsidTr="00281967">
        <w:trPr>
          <w:trHeight w:val="964"/>
        </w:trPr>
        <w:tc>
          <w:tcPr>
            <w:tcW w:w="1885" w:type="dxa"/>
            <w:shd w:val="clear" w:color="auto" w:fill="auto"/>
          </w:tcPr>
          <w:p w14:paraId="2D9D3F90" w14:textId="27FF16B5" w:rsidR="00B00B68" w:rsidRPr="00281967" w:rsidRDefault="00B00B68" w:rsidP="00281967">
            <w:pPr>
              <w:spacing w:after="60"/>
              <w:rPr>
                <w:b/>
                <w:bCs/>
                <w:iCs/>
                <w:sz w:val="20"/>
                <w:szCs w:val="20"/>
              </w:rPr>
            </w:pPr>
            <w:r w:rsidRPr="00281967">
              <w:rPr>
                <w:b/>
                <w:sz w:val="20"/>
                <w:szCs w:val="20"/>
              </w:rPr>
              <w:lastRenderedPageBreak/>
              <w:t>Test Cases and Sample Runs</w:t>
            </w:r>
          </w:p>
        </w:tc>
        <w:tc>
          <w:tcPr>
            <w:tcW w:w="2430" w:type="dxa"/>
          </w:tcPr>
          <w:p w14:paraId="049C3103" w14:textId="2A1712B7" w:rsidR="00B00B68" w:rsidRPr="00B00B68" w:rsidRDefault="00D731C6" w:rsidP="00281967">
            <w:pPr>
              <w:spacing w:after="120"/>
              <w:rPr>
                <w:sz w:val="20"/>
                <w:szCs w:val="20"/>
              </w:rPr>
            </w:pPr>
            <w:r>
              <w:rPr>
                <w:sz w:val="20"/>
                <w:szCs w:val="20"/>
              </w:rPr>
              <w:t>Incomplete or limited testing.</w:t>
            </w:r>
            <w:r w:rsidR="003522B6">
              <w:rPr>
                <w:sz w:val="20"/>
                <w:szCs w:val="20"/>
              </w:rPr>
              <w:t xml:space="preserve"> (5 marks)</w:t>
            </w:r>
          </w:p>
        </w:tc>
        <w:tc>
          <w:tcPr>
            <w:tcW w:w="3870" w:type="dxa"/>
          </w:tcPr>
          <w:p w14:paraId="30909AB8" w14:textId="77777777" w:rsidR="00E842CF" w:rsidRDefault="00B00B68" w:rsidP="00281967">
            <w:pPr>
              <w:spacing w:after="120"/>
              <w:rPr>
                <w:sz w:val="20"/>
                <w:szCs w:val="20"/>
              </w:rPr>
            </w:pPr>
            <w:r w:rsidRPr="00B00B68">
              <w:rPr>
                <w:sz w:val="20"/>
                <w:szCs w:val="20"/>
              </w:rPr>
              <w:t>Thorough testing of various postfix expressions, including those with variables.</w:t>
            </w:r>
          </w:p>
          <w:p w14:paraId="5FC8035E" w14:textId="77777777" w:rsidR="00E842CF" w:rsidRDefault="00B00B68" w:rsidP="00281967">
            <w:pPr>
              <w:spacing w:after="120"/>
              <w:rPr>
                <w:sz w:val="20"/>
                <w:szCs w:val="20"/>
              </w:rPr>
            </w:pPr>
            <w:r w:rsidRPr="00B00B68">
              <w:rPr>
                <w:sz w:val="20"/>
                <w:szCs w:val="20"/>
              </w:rPr>
              <w:t>Correct display of binary search tree in sample runs.</w:t>
            </w:r>
          </w:p>
          <w:p w14:paraId="7710EE51" w14:textId="253B6F77" w:rsidR="00B00B68" w:rsidRPr="00B00B68" w:rsidRDefault="00B00B68" w:rsidP="00281967">
            <w:pPr>
              <w:spacing w:after="120"/>
              <w:rPr>
                <w:sz w:val="20"/>
                <w:szCs w:val="20"/>
              </w:rPr>
            </w:pPr>
            <w:r w:rsidRPr="00B00B68">
              <w:rPr>
                <w:sz w:val="20"/>
                <w:szCs w:val="20"/>
              </w:rPr>
              <w:t>Accurate evaluation results and variable deletion handling.</w:t>
            </w:r>
            <w:r w:rsidR="005670E9">
              <w:rPr>
                <w:sz w:val="20"/>
                <w:szCs w:val="20"/>
              </w:rPr>
              <w:t xml:space="preserve"> (10 marks)</w:t>
            </w:r>
          </w:p>
        </w:tc>
        <w:tc>
          <w:tcPr>
            <w:tcW w:w="3870" w:type="dxa"/>
          </w:tcPr>
          <w:p w14:paraId="1F994B2A" w14:textId="77777777" w:rsidR="00E842CF" w:rsidRDefault="00B00B68" w:rsidP="00281967">
            <w:pPr>
              <w:spacing w:after="120"/>
              <w:rPr>
                <w:sz w:val="20"/>
                <w:szCs w:val="20"/>
              </w:rPr>
            </w:pPr>
            <w:r w:rsidRPr="00B00B68">
              <w:rPr>
                <w:sz w:val="20"/>
                <w:szCs w:val="20"/>
              </w:rPr>
              <w:t>Comprehensive testing, including extensive coverage of edge cases.</w:t>
            </w:r>
          </w:p>
          <w:p w14:paraId="23A734EA" w14:textId="77777777" w:rsidR="00E842CF" w:rsidRDefault="00B00B68" w:rsidP="00281967">
            <w:pPr>
              <w:spacing w:after="120"/>
              <w:rPr>
                <w:sz w:val="20"/>
                <w:szCs w:val="20"/>
              </w:rPr>
            </w:pPr>
            <w:r w:rsidRPr="00B00B68">
              <w:rPr>
                <w:sz w:val="20"/>
                <w:szCs w:val="20"/>
              </w:rPr>
              <w:t>Precise display of binary search tree in sample runs.</w:t>
            </w:r>
          </w:p>
          <w:p w14:paraId="5F939C66" w14:textId="20DD0BFF" w:rsidR="00B00B68" w:rsidRPr="00B00B68" w:rsidRDefault="00B00B68" w:rsidP="00281967">
            <w:pPr>
              <w:spacing w:after="120"/>
              <w:rPr>
                <w:sz w:val="20"/>
                <w:szCs w:val="20"/>
              </w:rPr>
            </w:pPr>
            <w:r w:rsidRPr="00B00B68">
              <w:rPr>
                <w:sz w:val="20"/>
                <w:szCs w:val="20"/>
              </w:rPr>
              <w:t>Perfectly accurate evaluation results and variable deletion handling.</w:t>
            </w:r>
            <w:r w:rsidR="005670E9">
              <w:rPr>
                <w:sz w:val="20"/>
                <w:szCs w:val="20"/>
              </w:rPr>
              <w:t xml:space="preserve"> (15 marks)</w:t>
            </w:r>
          </w:p>
        </w:tc>
        <w:tc>
          <w:tcPr>
            <w:tcW w:w="900" w:type="dxa"/>
            <w:vAlign w:val="center"/>
          </w:tcPr>
          <w:p w14:paraId="3CE3E260" w14:textId="52996356" w:rsidR="00B00B68" w:rsidRPr="000B6C7C" w:rsidRDefault="00B00B68" w:rsidP="00281967">
            <w:pPr>
              <w:spacing w:before="60" w:after="60"/>
              <w:jc w:val="right"/>
              <w:rPr>
                <w:sz w:val="20"/>
                <w:szCs w:val="20"/>
              </w:rPr>
            </w:pPr>
            <w:r>
              <w:rPr>
                <w:sz w:val="20"/>
                <w:szCs w:val="20"/>
              </w:rPr>
              <w:t>/</w:t>
            </w:r>
            <w:r w:rsidR="003522B6">
              <w:rPr>
                <w:sz w:val="20"/>
                <w:szCs w:val="20"/>
              </w:rPr>
              <w:t>15</w:t>
            </w:r>
          </w:p>
        </w:tc>
      </w:tr>
      <w:tr w:rsidR="00333A3C" w:rsidRPr="000B6C7C" w14:paraId="7284FAB4" w14:textId="77777777" w:rsidTr="000B47AE">
        <w:trPr>
          <w:trHeight w:val="964"/>
        </w:trPr>
        <w:tc>
          <w:tcPr>
            <w:tcW w:w="1885" w:type="dxa"/>
            <w:shd w:val="clear" w:color="auto" w:fill="auto"/>
            <w:vAlign w:val="center"/>
          </w:tcPr>
          <w:p w14:paraId="5C650250" w14:textId="22C40D7E" w:rsidR="00333A3C" w:rsidRPr="00D47362" w:rsidRDefault="00333A3C" w:rsidP="00333A3C">
            <w:pPr>
              <w:spacing w:after="60"/>
              <w:rPr>
                <w:b/>
                <w:sz w:val="20"/>
                <w:szCs w:val="20"/>
              </w:rPr>
            </w:pPr>
            <w:r w:rsidRPr="00D47362">
              <w:rPr>
                <w:b/>
                <w:bCs/>
                <w:sz w:val="20"/>
                <w:szCs w:val="20"/>
              </w:rPr>
              <w:t>Code Presentation</w:t>
            </w:r>
          </w:p>
        </w:tc>
        <w:tc>
          <w:tcPr>
            <w:tcW w:w="2430" w:type="dxa"/>
          </w:tcPr>
          <w:p w14:paraId="2A169E64" w14:textId="5646525F" w:rsidR="00333A3C" w:rsidRPr="00D47362" w:rsidRDefault="00333A3C" w:rsidP="00333A3C">
            <w:pPr>
              <w:spacing w:after="120"/>
              <w:rPr>
                <w:sz w:val="20"/>
                <w:szCs w:val="20"/>
              </w:rPr>
            </w:pPr>
            <w:r w:rsidRPr="00D47362">
              <w:rPr>
                <w:sz w:val="20"/>
                <w:szCs w:val="20"/>
              </w:rPr>
              <w:t>Limited or unclear explanation of the problem, challenges, and project architecture. (6 marks)</w:t>
            </w:r>
          </w:p>
        </w:tc>
        <w:tc>
          <w:tcPr>
            <w:tcW w:w="3870" w:type="dxa"/>
          </w:tcPr>
          <w:p w14:paraId="40C72850" w14:textId="62D2D7CF" w:rsidR="00333A3C" w:rsidRPr="00D47362" w:rsidRDefault="00333A3C" w:rsidP="00333A3C">
            <w:pPr>
              <w:spacing w:after="120"/>
              <w:rPr>
                <w:sz w:val="20"/>
                <w:szCs w:val="20"/>
              </w:rPr>
            </w:pPr>
            <w:r w:rsidRPr="00D47362">
              <w:rPr>
                <w:sz w:val="20"/>
                <w:szCs w:val="20"/>
              </w:rPr>
              <w:t>Provides a clear explanation of the problem, challenges, and project architecture. (12 marks)</w:t>
            </w:r>
          </w:p>
        </w:tc>
        <w:tc>
          <w:tcPr>
            <w:tcW w:w="3870" w:type="dxa"/>
          </w:tcPr>
          <w:p w14:paraId="33625191" w14:textId="371E3ED4" w:rsidR="00333A3C" w:rsidRPr="00D47362" w:rsidRDefault="00333A3C" w:rsidP="00333A3C">
            <w:pPr>
              <w:spacing w:after="120"/>
              <w:rPr>
                <w:sz w:val="20"/>
                <w:szCs w:val="20"/>
              </w:rPr>
            </w:pPr>
            <w:r w:rsidRPr="00D47362">
              <w:rPr>
                <w:sz w:val="20"/>
                <w:szCs w:val="20"/>
              </w:rPr>
              <w:t>Presents a compelling and engaging overview, covering all aspects effectively. (</w:t>
            </w:r>
            <w:r w:rsidR="00EF2782">
              <w:rPr>
                <w:sz w:val="20"/>
                <w:szCs w:val="20"/>
              </w:rPr>
              <w:t>17</w:t>
            </w:r>
            <w:r w:rsidRPr="00D47362">
              <w:rPr>
                <w:sz w:val="20"/>
                <w:szCs w:val="20"/>
              </w:rPr>
              <w:t xml:space="preserve"> marks)</w:t>
            </w:r>
          </w:p>
        </w:tc>
        <w:tc>
          <w:tcPr>
            <w:tcW w:w="900" w:type="dxa"/>
            <w:vAlign w:val="center"/>
          </w:tcPr>
          <w:p w14:paraId="5DDFEC9C" w14:textId="65EF21A7" w:rsidR="00333A3C" w:rsidRPr="00D47362" w:rsidRDefault="00333A3C" w:rsidP="00333A3C">
            <w:pPr>
              <w:spacing w:before="60" w:after="60"/>
              <w:jc w:val="right"/>
              <w:rPr>
                <w:sz w:val="20"/>
                <w:szCs w:val="20"/>
              </w:rPr>
            </w:pPr>
            <w:r w:rsidRPr="00D47362">
              <w:rPr>
                <w:sz w:val="20"/>
                <w:szCs w:val="20"/>
              </w:rPr>
              <w:t>/</w:t>
            </w:r>
            <w:r w:rsidR="00EF2782">
              <w:rPr>
                <w:sz w:val="20"/>
                <w:szCs w:val="20"/>
              </w:rPr>
              <w:t>17</w:t>
            </w:r>
          </w:p>
        </w:tc>
      </w:tr>
      <w:tr w:rsidR="00F9344F" w:rsidRPr="000B6C7C" w14:paraId="6730E5D8" w14:textId="77777777" w:rsidTr="00281967">
        <w:trPr>
          <w:trHeight w:val="454"/>
        </w:trPr>
        <w:tc>
          <w:tcPr>
            <w:tcW w:w="12055" w:type="dxa"/>
            <w:gridSpan w:val="4"/>
            <w:shd w:val="clear" w:color="auto" w:fill="auto"/>
            <w:vAlign w:val="center"/>
          </w:tcPr>
          <w:p w14:paraId="588F4A17" w14:textId="77777777" w:rsidR="00F9344F" w:rsidRPr="00281967" w:rsidRDefault="00F9344F" w:rsidP="00281967">
            <w:pPr>
              <w:spacing w:before="60" w:after="60"/>
              <w:jc w:val="right"/>
              <w:rPr>
                <w:b/>
                <w:sz w:val="20"/>
                <w:szCs w:val="20"/>
              </w:rPr>
            </w:pPr>
            <w:r w:rsidRPr="00281967">
              <w:rPr>
                <w:b/>
                <w:sz w:val="20"/>
                <w:szCs w:val="20"/>
              </w:rPr>
              <w:t>Total</w:t>
            </w:r>
          </w:p>
        </w:tc>
        <w:tc>
          <w:tcPr>
            <w:tcW w:w="900" w:type="dxa"/>
            <w:vAlign w:val="center"/>
          </w:tcPr>
          <w:p w14:paraId="0C1A4760" w14:textId="3874327A" w:rsidR="00F9344F" w:rsidRPr="00281967" w:rsidRDefault="00F9344F" w:rsidP="00281967">
            <w:pPr>
              <w:spacing w:before="60" w:after="60"/>
              <w:jc w:val="right"/>
              <w:rPr>
                <w:b/>
                <w:sz w:val="20"/>
                <w:szCs w:val="20"/>
              </w:rPr>
            </w:pPr>
            <w:r w:rsidRPr="00281967">
              <w:rPr>
                <w:b/>
                <w:sz w:val="20"/>
                <w:szCs w:val="20"/>
              </w:rPr>
              <w:t>/</w:t>
            </w:r>
            <w:r w:rsidR="00316048" w:rsidRPr="00281967">
              <w:rPr>
                <w:b/>
                <w:sz w:val="20"/>
                <w:szCs w:val="20"/>
              </w:rPr>
              <w:t>1</w:t>
            </w:r>
            <w:r w:rsidR="00EF2782">
              <w:rPr>
                <w:b/>
                <w:sz w:val="20"/>
                <w:szCs w:val="20"/>
              </w:rPr>
              <w:t>17</w:t>
            </w:r>
          </w:p>
        </w:tc>
      </w:tr>
    </w:tbl>
    <w:p w14:paraId="2CD46401" w14:textId="77777777" w:rsidR="00EF2782" w:rsidRDefault="00EF2782" w:rsidP="00EF2782">
      <w:pPr>
        <w:pStyle w:val="Heading2"/>
      </w:pPr>
      <w:r>
        <w:t>Final Individual Marks</w:t>
      </w:r>
    </w:p>
    <w:tbl>
      <w:tblPr>
        <w:tblW w:w="503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245"/>
        <w:gridCol w:w="699"/>
        <w:gridCol w:w="7397"/>
        <w:gridCol w:w="709"/>
        <w:gridCol w:w="991"/>
      </w:tblGrid>
      <w:tr w:rsidR="00EF2782" w:rsidRPr="009C3F41" w14:paraId="18C3B99C" w14:textId="77777777" w:rsidTr="000E0D07">
        <w:tc>
          <w:tcPr>
            <w:tcW w:w="1244" w:type="pct"/>
            <w:shd w:val="clear" w:color="auto" w:fill="BDD6EE" w:themeFill="accent1" w:themeFillTint="66"/>
            <w:vAlign w:val="center"/>
          </w:tcPr>
          <w:p w14:paraId="6B0D44B1" w14:textId="77777777" w:rsidR="00EF2782" w:rsidRPr="009C3F41" w:rsidRDefault="00EF2782" w:rsidP="000E0D07">
            <w:pPr>
              <w:spacing w:after="120"/>
              <w:jc w:val="center"/>
              <w:rPr>
                <w:rFonts w:cs="Arial"/>
                <w:b/>
                <w:sz w:val="20"/>
              </w:rPr>
            </w:pPr>
            <w:r>
              <w:rPr>
                <w:rFonts w:cs="Arial"/>
                <w:b/>
                <w:sz w:val="20"/>
              </w:rPr>
              <w:t>Team Total (up to 117)</w:t>
            </w:r>
          </w:p>
        </w:tc>
        <w:tc>
          <w:tcPr>
            <w:tcW w:w="268" w:type="pct"/>
            <w:shd w:val="clear" w:color="auto" w:fill="BDD6EE" w:themeFill="accent1" w:themeFillTint="66"/>
          </w:tcPr>
          <w:p w14:paraId="77111B54" w14:textId="77777777" w:rsidR="00EF2782" w:rsidRPr="009C3F41" w:rsidRDefault="00EF2782" w:rsidP="000E0D07">
            <w:pPr>
              <w:spacing w:after="120"/>
              <w:jc w:val="center"/>
              <w:rPr>
                <w:rFonts w:cs="Arial"/>
                <w:b/>
                <w:sz w:val="20"/>
              </w:rPr>
            </w:pPr>
            <w:r>
              <w:rPr>
                <w:rFonts w:cs="Arial"/>
                <w:b/>
                <w:sz w:val="20"/>
              </w:rPr>
              <w:t>x</w:t>
            </w:r>
          </w:p>
        </w:tc>
        <w:tc>
          <w:tcPr>
            <w:tcW w:w="2836" w:type="pct"/>
            <w:shd w:val="clear" w:color="auto" w:fill="BDD6EE" w:themeFill="accent1" w:themeFillTint="66"/>
          </w:tcPr>
          <w:p w14:paraId="66526E68" w14:textId="77777777" w:rsidR="00EF2782" w:rsidRPr="009C3F41" w:rsidRDefault="00EF2782" w:rsidP="000E0D07">
            <w:pPr>
              <w:spacing w:after="120"/>
              <w:jc w:val="center"/>
              <w:rPr>
                <w:rFonts w:cs="Arial"/>
                <w:b/>
                <w:sz w:val="20"/>
              </w:rPr>
            </w:pPr>
            <w:r>
              <w:rPr>
                <w:rFonts w:cs="Arial"/>
                <w:b/>
                <w:sz w:val="20"/>
              </w:rPr>
              <w:t>Peer Evaluation Multiplier (as a percentage)</w:t>
            </w:r>
          </w:p>
        </w:tc>
        <w:tc>
          <w:tcPr>
            <w:tcW w:w="272" w:type="pct"/>
            <w:shd w:val="clear" w:color="auto" w:fill="BDD6EE" w:themeFill="accent1" w:themeFillTint="66"/>
          </w:tcPr>
          <w:p w14:paraId="03628698" w14:textId="77777777" w:rsidR="00EF2782" w:rsidRPr="009C3F41" w:rsidRDefault="00EF2782" w:rsidP="000E0D07">
            <w:pPr>
              <w:spacing w:after="120"/>
              <w:jc w:val="center"/>
              <w:rPr>
                <w:rFonts w:cs="Arial"/>
                <w:b/>
                <w:sz w:val="20"/>
              </w:rPr>
            </w:pPr>
            <w:r>
              <w:rPr>
                <w:rFonts w:cs="Arial"/>
                <w:b/>
                <w:sz w:val="20"/>
              </w:rPr>
              <w:t>=</w:t>
            </w:r>
          </w:p>
        </w:tc>
        <w:tc>
          <w:tcPr>
            <w:tcW w:w="380" w:type="pct"/>
            <w:shd w:val="clear" w:color="auto" w:fill="BDD6EE" w:themeFill="accent1" w:themeFillTint="66"/>
            <w:vAlign w:val="center"/>
          </w:tcPr>
          <w:p w14:paraId="75D21D87" w14:textId="77777777" w:rsidR="00EF2782" w:rsidRPr="009C3F41" w:rsidRDefault="00EF2782" w:rsidP="000E0D07">
            <w:pPr>
              <w:spacing w:after="120"/>
              <w:jc w:val="center"/>
              <w:rPr>
                <w:rFonts w:cs="Arial"/>
                <w:b/>
                <w:sz w:val="20"/>
              </w:rPr>
            </w:pPr>
            <w:r>
              <w:rPr>
                <w:rFonts w:cs="Arial"/>
                <w:b/>
                <w:sz w:val="20"/>
              </w:rPr>
              <w:t>Total</w:t>
            </w:r>
          </w:p>
        </w:tc>
      </w:tr>
      <w:tr w:rsidR="00EF2782" w:rsidRPr="009C3F41" w14:paraId="52030F5F" w14:textId="77777777" w:rsidTr="000E0D07">
        <w:tc>
          <w:tcPr>
            <w:tcW w:w="1244" w:type="pct"/>
            <w:vAlign w:val="center"/>
          </w:tcPr>
          <w:p w14:paraId="27B44900" w14:textId="77777777" w:rsidR="00EF2782" w:rsidRPr="009C3F41" w:rsidRDefault="00EF2782" w:rsidP="000E0D07">
            <w:pPr>
              <w:spacing w:after="120"/>
              <w:rPr>
                <w:rFonts w:cs="Arial"/>
                <w:sz w:val="20"/>
                <w:szCs w:val="20"/>
              </w:rPr>
            </w:pPr>
          </w:p>
        </w:tc>
        <w:tc>
          <w:tcPr>
            <w:tcW w:w="268" w:type="pct"/>
          </w:tcPr>
          <w:p w14:paraId="4A6148BC" w14:textId="77777777" w:rsidR="00EF2782" w:rsidRPr="009C3F41" w:rsidRDefault="00EF2782" w:rsidP="000E0D07">
            <w:pPr>
              <w:spacing w:after="120"/>
              <w:jc w:val="center"/>
              <w:rPr>
                <w:rFonts w:cs="Arial"/>
                <w:b/>
                <w:bCs/>
                <w:sz w:val="20"/>
                <w:szCs w:val="20"/>
              </w:rPr>
            </w:pPr>
            <w:r>
              <w:rPr>
                <w:rFonts w:cs="Arial"/>
                <w:b/>
                <w:bCs/>
                <w:sz w:val="20"/>
                <w:szCs w:val="20"/>
              </w:rPr>
              <w:t>x</w:t>
            </w:r>
          </w:p>
        </w:tc>
        <w:tc>
          <w:tcPr>
            <w:tcW w:w="2836" w:type="pct"/>
          </w:tcPr>
          <w:p w14:paraId="113035EE" w14:textId="77777777" w:rsidR="00EF2782" w:rsidRPr="009C3F41" w:rsidRDefault="00EF2782" w:rsidP="000E0D07">
            <w:pPr>
              <w:spacing w:after="120"/>
              <w:jc w:val="right"/>
              <w:rPr>
                <w:rFonts w:cs="Arial"/>
                <w:b/>
                <w:bCs/>
                <w:sz w:val="20"/>
                <w:szCs w:val="20"/>
              </w:rPr>
            </w:pPr>
          </w:p>
        </w:tc>
        <w:tc>
          <w:tcPr>
            <w:tcW w:w="272" w:type="pct"/>
          </w:tcPr>
          <w:p w14:paraId="0191B8F1" w14:textId="77777777" w:rsidR="00EF2782" w:rsidRPr="009C3F41" w:rsidRDefault="00EF2782" w:rsidP="000E0D07">
            <w:pPr>
              <w:spacing w:after="120"/>
              <w:jc w:val="center"/>
              <w:rPr>
                <w:rFonts w:cs="Arial"/>
                <w:b/>
                <w:bCs/>
                <w:sz w:val="20"/>
                <w:szCs w:val="20"/>
              </w:rPr>
            </w:pPr>
            <w:r>
              <w:rPr>
                <w:rFonts w:cs="Arial"/>
                <w:b/>
                <w:bCs/>
                <w:sz w:val="20"/>
                <w:szCs w:val="20"/>
              </w:rPr>
              <w:t>=</w:t>
            </w:r>
          </w:p>
        </w:tc>
        <w:tc>
          <w:tcPr>
            <w:tcW w:w="380" w:type="pct"/>
            <w:vAlign w:val="center"/>
          </w:tcPr>
          <w:p w14:paraId="4E70A1FC" w14:textId="77777777" w:rsidR="00EF2782" w:rsidRPr="009C3F41" w:rsidRDefault="00EF2782" w:rsidP="000E0D07">
            <w:pPr>
              <w:spacing w:after="120"/>
              <w:jc w:val="right"/>
              <w:rPr>
                <w:rFonts w:cs="Arial"/>
                <w:b/>
                <w:bCs/>
                <w:sz w:val="20"/>
                <w:szCs w:val="20"/>
              </w:rPr>
            </w:pPr>
          </w:p>
        </w:tc>
      </w:tr>
      <w:tr w:rsidR="00EF2782" w:rsidRPr="009C3F41" w14:paraId="6533B1E4" w14:textId="77777777" w:rsidTr="000E0D07">
        <w:tc>
          <w:tcPr>
            <w:tcW w:w="1244" w:type="pct"/>
            <w:vAlign w:val="center"/>
          </w:tcPr>
          <w:p w14:paraId="5A71981C" w14:textId="77777777" w:rsidR="00EF2782" w:rsidRPr="009C3F41" w:rsidRDefault="00EF2782" w:rsidP="000E0D07">
            <w:pPr>
              <w:pStyle w:val="TableParagraph"/>
              <w:tabs>
                <w:tab w:val="left" w:pos="1416"/>
              </w:tabs>
              <w:spacing w:before="120" w:after="120"/>
              <w:jc w:val="left"/>
              <w:rPr>
                <w:rFonts w:ascii="Arial" w:eastAsiaTheme="minorHAnsi" w:hAnsi="Arial" w:cs="Arial"/>
                <w:sz w:val="20"/>
                <w:szCs w:val="20"/>
                <w:lang w:val="en-CA"/>
              </w:rPr>
            </w:pPr>
          </w:p>
        </w:tc>
        <w:tc>
          <w:tcPr>
            <w:tcW w:w="268" w:type="pct"/>
          </w:tcPr>
          <w:p w14:paraId="52E559E4" w14:textId="77777777" w:rsidR="00EF2782" w:rsidRPr="009C3F41" w:rsidRDefault="00EF2782" w:rsidP="000E0D07">
            <w:pPr>
              <w:spacing w:after="120"/>
              <w:jc w:val="right"/>
              <w:rPr>
                <w:rFonts w:cs="Arial"/>
                <w:b/>
                <w:bCs/>
                <w:sz w:val="20"/>
                <w:szCs w:val="20"/>
              </w:rPr>
            </w:pPr>
          </w:p>
        </w:tc>
        <w:tc>
          <w:tcPr>
            <w:tcW w:w="2836" w:type="pct"/>
          </w:tcPr>
          <w:p w14:paraId="43B65300" w14:textId="77777777" w:rsidR="00EF2782" w:rsidRPr="009C3F41" w:rsidRDefault="00EF2782" w:rsidP="000E0D07">
            <w:pPr>
              <w:spacing w:after="120"/>
              <w:jc w:val="right"/>
              <w:rPr>
                <w:rFonts w:cs="Arial"/>
                <w:b/>
                <w:bCs/>
                <w:sz w:val="20"/>
                <w:szCs w:val="20"/>
              </w:rPr>
            </w:pPr>
          </w:p>
        </w:tc>
        <w:tc>
          <w:tcPr>
            <w:tcW w:w="272" w:type="pct"/>
          </w:tcPr>
          <w:p w14:paraId="449AF24E" w14:textId="77777777" w:rsidR="00EF2782" w:rsidRPr="009C3F41" w:rsidRDefault="00EF2782" w:rsidP="000E0D07">
            <w:pPr>
              <w:spacing w:after="120"/>
              <w:jc w:val="right"/>
              <w:rPr>
                <w:rFonts w:cs="Arial"/>
                <w:b/>
                <w:bCs/>
                <w:sz w:val="20"/>
                <w:szCs w:val="20"/>
              </w:rPr>
            </w:pPr>
          </w:p>
        </w:tc>
        <w:tc>
          <w:tcPr>
            <w:tcW w:w="380" w:type="pct"/>
            <w:vAlign w:val="center"/>
          </w:tcPr>
          <w:p w14:paraId="074E62DF" w14:textId="77777777" w:rsidR="00EF2782" w:rsidRPr="009C3F41" w:rsidRDefault="00EF2782" w:rsidP="000E0D07">
            <w:pPr>
              <w:spacing w:after="120"/>
              <w:jc w:val="right"/>
              <w:rPr>
                <w:rFonts w:cs="Arial"/>
                <w:b/>
                <w:bCs/>
                <w:sz w:val="20"/>
                <w:szCs w:val="20"/>
              </w:rPr>
            </w:pPr>
            <w:r>
              <w:rPr>
                <w:rFonts w:cs="Arial"/>
                <w:b/>
                <w:bCs/>
                <w:sz w:val="20"/>
                <w:szCs w:val="20"/>
              </w:rPr>
              <w:t>+</w:t>
            </w:r>
          </w:p>
        </w:tc>
      </w:tr>
      <w:tr w:rsidR="00EF2782" w:rsidRPr="009C3F41" w14:paraId="011CEC34" w14:textId="77777777" w:rsidTr="000E0D07">
        <w:tc>
          <w:tcPr>
            <w:tcW w:w="4620" w:type="pct"/>
            <w:gridSpan w:val="4"/>
            <w:vAlign w:val="center"/>
          </w:tcPr>
          <w:p w14:paraId="0B3C7077" w14:textId="77777777" w:rsidR="00EF2782" w:rsidRPr="009C3F41" w:rsidRDefault="00EF2782" w:rsidP="000E0D07">
            <w:pPr>
              <w:spacing w:after="120"/>
              <w:rPr>
                <w:rFonts w:cs="Arial"/>
                <w:b/>
                <w:bCs/>
                <w:sz w:val="20"/>
                <w:szCs w:val="20"/>
              </w:rPr>
            </w:pPr>
            <w:r>
              <w:rPr>
                <w:rFonts w:cs="Arial"/>
                <w:b/>
                <w:bCs/>
                <w:sz w:val="20"/>
                <w:szCs w:val="20"/>
              </w:rPr>
              <w:t>Peer Evaluations Completed (3)</w:t>
            </w:r>
          </w:p>
        </w:tc>
        <w:tc>
          <w:tcPr>
            <w:tcW w:w="380" w:type="pct"/>
            <w:vAlign w:val="center"/>
          </w:tcPr>
          <w:p w14:paraId="28B349A4" w14:textId="77777777" w:rsidR="00EF2782" w:rsidRPr="009C3F41" w:rsidRDefault="00EF2782" w:rsidP="000E0D07">
            <w:pPr>
              <w:spacing w:after="120"/>
              <w:jc w:val="right"/>
              <w:rPr>
                <w:rFonts w:cs="Arial"/>
                <w:b/>
                <w:bCs/>
                <w:sz w:val="20"/>
                <w:szCs w:val="20"/>
              </w:rPr>
            </w:pPr>
          </w:p>
        </w:tc>
      </w:tr>
      <w:tr w:rsidR="00EF2782" w:rsidRPr="009C3F41" w14:paraId="39949A53" w14:textId="77777777" w:rsidTr="000E0D07">
        <w:tc>
          <w:tcPr>
            <w:tcW w:w="4620" w:type="pct"/>
            <w:gridSpan w:val="4"/>
            <w:vAlign w:val="center"/>
          </w:tcPr>
          <w:p w14:paraId="4D9E2F47" w14:textId="77777777" w:rsidR="00EF2782" w:rsidRPr="009C3F41" w:rsidRDefault="00EF2782" w:rsidP="000E0D07">
            <w:pPr>
              <w:spacing w:after="120"/>
              <w:rPr>
                <w:rFonts w:cs="Arial"/>
                <w:b/>
                <w:bCs/>
                <w:sz w:val="20"/>
                <w:szCs w:val="20"/>
              </w:rPr>
            </w:pPr>
          </w:p>
        </w:tc>
        <w:tc>
          <w:tcPr>
            <w:tcW w:w="380" w:type="pct"/>
            <w:vAlign w:val="center"/>
          </w:tcPr>
          <w:p w14:paraId="48888CF6" w14:textId="77777777" w:rsidR="00EF2782" w:rsidRPr="009C3F41" w:rsidRDefault="00EF2782" w:rsidP="000E0D07">
            <w:pPr>
              <w:spacing w:after="120"/>
              <w:jc w:val="right"/>
              <w:rPr>
                <w:rFonts w:cs="Arial"/>
                <w:b/>
                <w:bCs/>
                <w:sz w:val="20"/>
                <w:szCs w:val="20"/>
              </w:rPr>
            </w:pPr>
            <w:r>
              <w:rPr>
                <w:rFonts w:cs="Arial"/>
                <w:b/>
                <w:bCs/>
                <w:sz w:val="20"/>
                <w:szCs w:val="20"/>
              </w:rPr>
              <w:t>=</w:t>
            </w:r>
          </w:p>
        </w:tc>
      </w:tr>
      <w:tr w:rsidR="00EF2782" w:rsidRPr="009C3F41" w14:paraId="131646E7" w14:textId="77777777" w:rsidTr="000E0D07">
        <w:tc>
          <w:tcPr>
            <w:tcW w:w="4620" w:type="pct"/>
            <w:gridSpan w:val="4"/>
            <w:vAlign w:val="center"/>
          </w:tcPr>
          <w:p w14:paraId="14F13DA5" w14:textId="77777777" w:rsidR="00EF2782" w:rsidRPr="009C3F41" w:rsidRDefault="00EF2782" w:rsidP="000E0D07">
            <w:pPr>
              <w:spacing w:after="120"/>
              <w:rPr>
                <w:rFonts w:cs="Arial"/>
                <w:b/>
                <w:bCs/>
                <w:sz w:val="20"/>
                <w:szCs w:val="20"/>
              </w:rPr>
            </w:pPr>
            <w:r>
              <w:rPr>
                <w:rFonts w:cs="Arial"/>
                <w:b/>
                <w:bCs/>
                <w:sz w:val="20"/>
                <w:szCs w:val="20"/>
              </w:rPr>
              <w:t>Final Individual Marks</w:t>
            </w:r>
          </w:p>
        </w:tc>
        <w:tc>
          <w:tcPr>
            <w:tcW w:w="380" w:type="pct"/>
            <w:vAlign w:val="center"/>
          </w:tcPr>
          <w:p w14:paraId="05D68E1B" w14:textId="4B114381" w:rsidR="00EF2782" w:rsidRPr="009C3F41" w:rsidRDefault="00EF2782" w:rsidP="000E0D07">
            <w:pPr>
              <w:spacing w:after="120"/>
              <w:jc w:val="right"/>
              <w:rPr>
                <w:rFonts w:cs="Arial"/>
                <w:b/>
                <w:bCs/>
                <w:sz w:val="20"/>
                <w:szCs w:val="20"/>
              </w:rPr>
            </w:pPr>
            <w:r>
              <w:rPr>
                <w:rFonts w:cs="Arial"/>
                <w:b/>
                <w:bCs/>
                <w:sz w:val="20"/>
                <w:szCs w:val="20"/>
              </w:rPr>
              <w:t>/120</w:t>
            </w:r>
          </w:p>
        </w:tc>
      </w:tr>
    </w:tbl>
    <w:p w14:paraId="01B83530" w14:textId="78E175AF" w:rsidR="00C645C6" w:rsidRPr="004C38F4" w:rsidRDefault="00C645C6" w:rsidP="00B72374">
      <w:pPr>
        <w:spacing w:before="60" w:after="60" w:line="360" w:lineRule="auto"/>
        <w:jc w:val="both"/>
        <w:rPr>
          <w:rFonts w:cstheme="minorHAnsi"/>
          <w:lang w:val="en-US"/>
        </w:rPr>
      </w:pPr>
    </w:p>
    <w:sectPr w:rsidR="00C645C6" w:rsidRPr="004C38F4" w:rsidSect="00281967">
      <w:headerReference w:type="default" r:id="rId19"/>
      <w:footerReference w:type="default" r:id="rId20"/>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82161E" w14:textId="77777777" w:rsidR="005F0EBB" w:rsidRDefault="005F0EBB" w:rsidP="00C622DD">
      <w:r>
        <w:separator/>
      </w:r>
    </w:p>
  </w:endnote>
  <w:endnote w:type="continuationSeparator" w:id="0">
    <w:p w14:paraId="7AA0B622" w14:textId="77777777" w:rsidR="005F0EBB" w:rsidRDefault="005F0EBB"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A7122" w14:textId="247585C4" w:rsidR="008E4B3F" w:rsidRPr="00A37301" w:rsidRDefault="00A6198E" w:rsidP="00C622DD">
    <w:pPr>
      <w:pStyle w:val="Footer"/>
      <w:tabs>
        <w:tab w:val="center" w:pos="9000"/>
      </w:tabs>
    </w:pPr>
    <w:r>
      <w:t>© 202</w:t>
    </w:r>
    <w:r w:rsidR="000C7256">
      <w:t>3</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193D07">
      <w:rPr>
        <w:b/>
        <w:noProof/>
      </w:rPr>
      <w:t>1</w:t>
    </w:r>
    <w:r w:rsidR="001F56E8" w:rsidRPr="001F56E8">
      <w:rPr>
        <w:b/>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07DFC" w14:textId="3585CF9E" w:rsidR="00281967" w:rsidRPr="00A37301" w:rsidRDefault="00281967" w:rsidP="00281967">
    <w:pPr>
      <w:pStyle w:val="Footer"/>
      <w:tabs>
        <w:tab w:val="center" w:pos="12510"/>
      </w:tabs>
    </w:pPr>
    <w:r>
      <w:t>© 2023</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sidR="00193D07">
      <w:rPr>
        <w:b/>
        <w:noProof/>
      </w:rPr>
      <w:t>13</w:t>
    </w:r>
    <w:r w:rsidRPr="001F56E8">
      <w:rPr>
        <w:b/>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3204E6" w14:textId="77777777" w:rsidR="005F0EBB" w:rsidRDefault="005F0EBB" w:rsidP="00C622DD">
      <w:r>
        <w:separator/>
      </w:r>
    </w:p>
  </w:footnote>
  <w:footnote w:type="continuationSeparator" w:id="0">
    <w:p w14:paraId="1CBC0C26" w14:textId="77777777" w:rsidR="005F0EBB" w:rsidRDefault="005F0EBB" w:rsidP="00C622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53D28E" w14:textId="77777777" w:rsidR="005035B2" w:rsidRPr="001B78B4" w:rsidRDefault="001F56E8" w:rsidP="00C622DD">
    <w:pPr>
      <w:pStyle w:val="Header"/>
    </w:pPr>
    <w:r>
      <w:rPr>
        <w:noProof/>
        <w:lang w:val="en-US"/>
      </w:rPr>
      <w:drawing>
        <wp:anchor distT="0" distB="0" distL="114300" distR="114300" simplePos="0" relativeHeight="251662336" behindDoc="1" locked="0" layoutInCell="1" allowOverlap="1" wp14:anchorId="7DEC267A" wp14:editId="678D08CF">
          <wp:simplePos x="0" y="0"/>
          <wp:positionH relativeFrom="column">
            <wp:posOffset>4570730</wp:posOffset>
          </wp:positionH>
          <wp:positionV relativeFrom="paragraph">
            <wp:posOffset>-247650</wp:posOffset>
          </wp:positionV>
          <wp:extent cx="1526540" cy="630555"/>
          <wp:effectExtent l="0" t="0" r="0" b="0"/>
          <wp:wrapNone/>
          <wp:docPr id="2" name="Picture 2"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37DB8" w14:textId="77777777" w:rsidR="00281967" w:rsidRPr="001B78B4" w:rsidRDefault="00281967" w:rsidP="00C622DD">
    <w:pPr>
      <w:pStyle w:val="Header"/>
    </w:pPr>
    <w:r>
      <w:rPr>
        <w:noProof/>
        <w:lang w:val="en-US"/>
      </w:rPr>
      <w:drawing>
        <wp:anchor distT="0" distB="0" distL="114300" distR="114300" simplePos="0" relativeHeight="251664384" behindDoc="1" locked="0" layoutInCell="1" allowOverlap="1" wp14:anchorId="766AFB4B" wp14:editId="36BF3E3B">
          <wp:simplePos x="0" y="0"/>
          <wp:positionH relativeFrom="margin">
            <wp:align>right</wp:align>
          </wp:positionH>
          <wp:positionV relativeFrom="paragraph">
            <wp:posOffset>-254965</wp:posOffset>
          </wp:positionV>
          <wp:extent cx="1526540" cy="630555"/>
          <wp:effectExtent l="0" t="0" r="0" b="0"/>
          <wp:wrapNone/>
          <wp:docPr id="1" name="Picture 1"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E7EC1"/>
    <w:multiLevelType w:val="hybridMultilevel"/>
    <w:tmpl w:val="2EF83ABC"/>
    <w:lvl w:ilvl="0" w:tplc="6B46E5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66713"/>
    <w:multiLevelType w:val="hybridMultilevel"/>
    <w:tmpl w:val="44806C5E"/>
    <w:lvl w:ilvl="0" w:tplc="D4A2E296">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9F90B56"/>
    <w:multiLevelType w:val="hybridMultilevel"/>
    <w:tmpl w:val="4CD4E018"/>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B640852"/>
    <w:multiLevelType w:val="hybridMultilevel"/>
    <w:tmpl w:val="A4C0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24AE3"/>
    <w:multiLevelType w:val="hybridMultilevel"/>
    <w:tmpl w:val="5D66A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A6246"/>
    <w:multiLevelType w:val="hybridMultilevel"/>
    <w:tmpl w:val="B50AC8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DA3548"/>
    <w:multiLevelType w:val="hybridMultilevel"/>
    <w:tmpl w:val="E4E6EF3C"/>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3F0800"/>
    <w:multiLevelType w:val="hybridMultilevel"/>
    <w:tmpl w:val="33E68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52134"/>
    <w:multiLevelType w:val="hybridMultilevel"/>
    <w:tmpl w:val="E47E5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517A9"/>
    <w:multiLevelType w:val="hybridMultilevel"/>
    <w:tmpl w:val="EABA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8566E5"/>
    <w:multiLevelType w:val="hybridMultilevel"/>
    <w:tmpl w:val="C3983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0467B8"/>
    <w:multiLevelType w:val="hybridMultilevel"/>
    <w:tmpl w:val="93B2C1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84A66ED"/>
    <w:multiLevelType w:val="hybridMultilevel"/>
    <w:tmpl w:val="C6C05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0E541C"/>
    <w:multiLevelType w:val="hybridMultilevel"/>
    <w:tmpl w:val="ECFA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203125"/>
    <w:multiLevelType w:val="hybridMultilevel"/>
    <w:tmpl w:val="18BE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34EE1"/>
    <w:multiLevelType w:val="hybridMultilevel"/>
    <w:tmpl w:val="A5BA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47364"/>
    <w:multiLevelType w:val="hybridMultilevel"/>
    <w:tmpl w:val="38CC5334"/>
    <w:lvl w:ilvl="0" w:tplc="6B46E5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A57759"/>
    <w:multiLevelType w:val="hybridMultilevel"/>
    <w:tmpl w:val="B170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3"/>
  </w:num>
  <w:num w:numId="4">
    <w:abstractNumId w:val="17"/>
  </w:num>
  <w:num w:numId="5">
    <w:abstractNumId w:val="1"/>
  </w:num>
  <w:num w:numId="6">
    <w:abstractNumId w:val="18"/>
  </w:num>
  <w:num w:numId="7">
    <w:abstractNumId w:val="2"/>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1"/>
  </w:num>
  <w:num w:numId="14">
    <w:abstractNumId w:val="5"/>
  </w:num>
  <w:num w:numId="15">
    <w:abstractNumId w:val="20"/>
  </w:num>
  <w:num w:numId="16">
    <w:abstractNumId w:val="12"/>
  </w:num>
  <w:num w:numId="17">
    <w:abstractNumId w:val="4"/>
  </w:num>
  <w:num w:numId="18">
    <w:abstractNumId w:val="23"/>
  </w:num>
  <w:num w:numId="19">
    <w:abstractNumId w:val="19"/>
  </w:num>
  <w:num w:numId="20">
    <w:abstractNumId w:val="9"/>
  </w:num>
  <w:num w:numId="21">
    <w:abstractNumId w:val="0"/>
  </w:num>
  <w:num w:numId="22">
    <w:abstractNumId w:val="22"/>
  </w:num>
  <w:num w:numId="23">
    <w:abstractNumId w:val="21"/>
  </w:num>
  <w:num w:numId="24">
    <w:abstractNumId w:val="3"/>
  </w:num>
  <w:num w:numId="25">
    <w:abstractNumId w:val="15"/>
  </w:num>
  <w:num w:numId="26">
    <w:abstractNumId w:val="8"/>
  </w:num>
  <w:num w:numId="27">
    <w:abstractNumId w:val="1"/>
  </w:num>
  <w:num w:numId="28">
    <w:abstractNumId w:val="1"/>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4"/>
  </w:num>
  <w:num w:numId="38">
    <w:abstractNumId w:val="16"/>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5B2"/>
    <w:rsid w:val="00020DBB"/>
    <w:rsid w:val="0004001F"/>
    <w:rsid w:val="0004437C"/>
    <w:rsid w:val="000607E2"/>
    <w:rsid w:val="00061AB9"/>
    <w:rsid w:val="000679AB"/>
    <w:rsid w:val="0007221B"/>
    <w:rsid w:val="0008396F"/>
    <w:rsid w:val="00095DE1"/>
    <w:rsid w:val="00096828"/>
    <w:rsid w:val="000A146B"/>
    <w:rsid w:val="000A2753"/>
    <w:rsid w:val="000B0ECE"/>
    <w:rsid w:val="000B35B4"/>
    <w:rsid w:val="000C1744"/>
    <w:rsid w:val="000C1FA9"/>
    <w:rsid w:val="000C337F"/>
    <w:rsid w:val="000C6EEF"/>
    <w:rsid w:val="000C7256"/>
    <w:rsid w:val="000E62D2"/>
    <w:rsid w:val="000E6892"/>
    <w:rsid w:val="000E6943"/>
    <w:rsid w:val="00100E09"/>
    <w:rsid w:val="001016EB"/>
    <w:rsid w:val="00101E42"/>
    <w:rsid w:val="001250DC"/>
    <w:rsid w:val="00133D88"/>
    <w:rsid w:val="00144CE6"/>
    <w:rsid w:val="00165D3E"/>
    <w:rsid w:val="00166D02"/>
    <w:rsid w:val="00166E79"/>
    <w:rsid w:val="0017539D"/>
    <w:rsid w:val="00181654"/>
    <w:rsid w:val="0018278F"/>
    <w:rsid w:val="00182FBE"/>
    <w:rsid w:val="0018479A"/>
    <w:rsid w:val="00193D07"/>
    <w:rsid w:val="001B77B7"/>
    <w:rsid w:val="001B78B4"/>
    <w:rsid w:val="001D047E"/>
    <w:rsid w:val="001D1F8D"/>
    <w:rsid w:val="001D237A"/>
    <w:rsid w:val="001D565C"/>
    <w:rsid w:val="001D6411"/>
    <w:rsid w:val="001F3D47"/>
    <w:rsid w:val="001F56E8"/>
    <w:rsid w:val="001F599F"/>
    <w:rsid w:val="002003DB"/>
    <w:rsid w:val="00204D37"/>
    <w:rsid w:val="00214540"/>
    <w:rsid w:val="002373CA"/>
    <w:rsid w:val="00242B03"/>
    <w:rsid w:val="0024454D"/>
    <w:rsid w:val="002517C2"/>
    <w:rsid w:val="00270557"/>
    <w:rsid w:val="002753E2"/>
    <w:rsid w:val="002804AF"/>
    <w:rsid w:val="00281967"/>
    <w:rsid w:val="00282918"/>
    <w:rsid w:val="00284DB9"/>
    <w:rsid w:val="002904B6"/>
    <w:rsid w:val="0029307D"/>
    <w:rsid w:val="00297EB8"/>
    <w:rsid w:val="002B27BE"/>
    <w:rsid w:val="002B2F52"/>
    <w:rsid w:val="002C5825"/>
    <w:rsid w:val="002D4EBD"/>
    <w:rsid w:val="002E541D"/>
    <w:rsid w:val="002F6832"/>
    <w:rsid w:val="00310F7B"/>
    <w:rsid w:val="00312160"/>
    <w:rsid w:val="00314122"/>
    <w:rsid w:val="0031541F"/>
    <w:rsid w:val="00316048"/>
    <w:rsid w:val="003308FB"/>
    <w:rsid w:val="00333A3C"/>
    <w:rsid w:val="00343B5D"/>
    <w:rsid w:val="00345D9A"/>
    <w:rsid w:val="003522B6"/>
    <w:rsid w:val="003601A5"/>
    <w:rsid w:val="003605FA"/>
    <w:rsid w:val="00365425"/>
    <w:rsid w:val="00380F5A"/>
    <w:rsid w:val="00392A62"/>
    <w:rsid w:val="003A0968"/>
    <w:rsid w:val="003A6884"/>
    <w:rsid w:val="003B6696"/>
    <w:rsid w:val="003C752A"/>
    <w:rsid w:val="003E045D"/>
    <w:rsid w:val="003E0BD7"/>
    <w:rsid w:val="003E475A"/>
    <w:rsid w:val="003E560D"/>
    <w:rsid w:val="003F4008"/>
    <w:rsid w:val="003F77F7"/>
    <w:rsid w:val="00403FFB"/>
    <w:rsid w:val="00416514"/>
    <w:rsid w:val="00416563"/>
    <w:rsid w:val="00423820"/>
    <w:rsid w:val="00426188"/>
    <w:rsid w:val="004268E2"/>
    <w:rsid w:val="004275E3"/>
    <w:rsid w:val="004357BA"/>
    <w:rsid w:val="004540CF"/>
    <w:rsid w:val="0047253D"/>
    <w:rsid w:val="00473DB7"/>
    <w:rsid w:val="0048413A"/>
    <w:rsid w:val="004A0488"/>
    <w:rsid w:val="004B3415"/>
    <w:rsid w:val="004B396E"/>
    <w:rsid w:val="004B3B1D"/>
    <w:rsid w:val="004C1F5A"/>
    <w:rsid w:val="004C38F4"/>
    <w:rsid w:val="004D1107"/>
    <w:rsid w:val="004D1932"/>
    <w:rsid w:val="004E4E72"/>
    <w:rsid w:val="004F4090"/>
    <w:rsid w:val="004F62C9"/>
    <w:rsid w:val="005035B2"/>
    <w:rsid w:val="00507872"/>
    <w:rsid w:val="00512FE1"/>
    <w:rsid w:val="00517651"/>
    <w:rsid w:val="00521291"/>
    <w:rsid w:val="00526AA6"/>
    <w:rsid w:val="00547722"/>
    <w:rsid w:val="005670E9"/>
    <w:rsid w:val="005873BE"/>
    <w:rsid w:val="00596A85"/>
    <w:rsid w:val="005A7877"/>
    <w:rsid w:val="005C048A"/>
    <w:rsid w:val="005C0A67"/>
    <w:rsid w:val="005C2677"/>
    <w:rsid w:val="005C4A36"/>
    <w:rsid w:val="005F0EBB"/>
    <w:rsid w:val="0060514E"/>
    <w:rsid w:val="006056C6"/>
    <w:rsid w:val="006116FD"/>
    <w:rsid w:val="0061466F"/>
    <w:rsid w:val="00636986"/>
    <w:rsid w:val="00636C40"/>
    <w:rsid w:val="00641AF6"/>
    <w:rsid w:val="00643EEB"/>
    <w:rsid w:val="0067271A"/>
    <w:rsid w:val="00673694"/>
    <w:rsid w:val="00680F9F"/>
    <w:rsid w:val="006A3737"/>
    <w:rsid w:val="006B1B0B"/>
    <w:rsid w:val="006B1CF7"/>
    <w:rsid w:val="006C064C"/>
    <w:rsid w:val="006D0132"/>
    <w:rsid w:val="006D0F15"/>
    <w:rsid w:val="006D4898"/>
    <w:rsid w:val="006E17C8"/>
    <w:rsid w:val="006F055A"/>
    <w:rsid w:val="0070034D"/>
    <w:rsid w:val="00701864"/>
    <w:rsid w:val="0070518A"/>
    <w:rsid w:val="00712D13"/>
    <w:rsid w:val="007310B4"/>
    <w:rsid w:val="007377C6"/>
    <w:rsid w:val="00740782"/>
    <w:rsid w:val="007444D1"/>
    <w:rsid w:val="00746AD6"/>
    <w:rsid w:val="007564A0"/>
    <w:rsid w:val="007576DD"/>
    <w:rsid w:val="00771B77"/>
    <w:rsid w:val="007814BA"/>
    <w:rsid w:val="007B5F0F"/>
    <w:rsid w:val="007C1605"/>
    <w:rsid w:val="007D79C5"/>
    <w:rsid w:val="007E2593"/>
    <w:rsid w:val="007F009D"/>
    <w:rsid w:val="007F47F1"/>
    <w:rsid w:val="007F58E7"/>
    <w:rsid w:val="007F6130"/>
    <w:rsid w:val="00807062"/>
    <w:rsid w:val="0081094E"/>
    <w:rsid w:val="00822177"/>
    <w:rsid w:val="0082599B"/>
    <w:rsid w:val="00827D2D"/>
    <w:rsid w:val="00830306"/>
    <w:rsid w:val="008370B4"/>
    <w:rsid w:val="0084172D"/>
    <w:rsid w:val="008418E0"/>
    <w:rsid w:val="0084700E"/>
    <w:rsid w:val="00852A5A"/>
    <w:rsid w:val="00852E9A"/>
    <w:rsid w:val="0086265D"/>
    <w:rsid w:val="008632FC"/>
    <w:rsid w:val="00876C55"/>
    <w:rsid w:val="00891CDE"/>
    <w:rsid w:val="008A07F3"/>
    <w:rsid w:val="008A5D65"/>
    <w:rsid w:val="008C2205"/>
    <w:rsid w:val="008C303A"/>
    <w:rsid w:val="008C3447"/>
    <w:rsid w:val="008C61AF"/>
    <w:rsid w:val="008D1F91"/>
    <w:rsid w:val="008D7000"/>
    <w:rsid w:val="008E3270"/>
    <w:rsid w:val="008E37C7"/>
    <w:rsid w:val="008E4B3F"/>
    <w:rsid w:val="008F1C49"/>
    <w:rsid w:val="008F5519"/>
    <w:rsid w:val="00904270"/>
    <w:rsid w:val="00930638"/>
    <w:rsid w:val="00931429"/>
    <w:rsid w:val="0093212C"/>
    <w:rsid w:val="009355CF"/>
    <w:rsid w:val="00950DE2"/>
    <w:rsid w:val="00961D5D"/>
    <w:rsid w:val="009659EB"/>
    <w:rsid w:val="00965CBF"/>
    <w:rsid w:val="00973FFB"/>
    <w:rsid w:val="00980B7F"/>
    <w:rsid w:val="009836F7"/>
    <w:rsid w:val="00990E07"/>
    <w:rsid w:val="00991C58"/>
    <w:rsid w:val="00991D52"/>
    <w:rsid w:val="009A52C4"/>
    <w:rsid w:val="009B30A1"/>
    <w:rsid w:val="009B4EFD"/>
    <w:rsid w:val="009C4F0D"/>
    <w:rsid w:val="009D4019"/>
    <w:rsid w:val="009F482E"/>
    <w:rsid w:val="009F6635"/>
    <w:rsid w:val="009F7046"/>
    <w:rsid w:val="00A01013"/>
    <w:rsid w:val="00A01DC8"/>
    <w:rsid w:val="00A10329"/>
    <w:rsid w:val="00A12E63"/>
    <w:rsid w:val="00A159D1"/>
    <w:rsid w:val="00A24B3D"/>
    <w:rsid w:val="00A30A78"/>
    <w:rsid w:val="00A318D1"/>
    <w:rsid w:val="00A342F7"/>
    <w:rsid w:val="00A37301"/>
    <w:rsid w:val="00A51F2B"/>
    <w:rsid w:val="00A56FB7"/>
    <w:rsid w:val="00A6198E"/>
    <w:rsid w:val="00A6201D"/>
    <w:rsid w:val="00A64115"/>
    <w:rsid w:val="00A83819"/>
    <w:rsid w:val="00A90DD8"/>
    <w:rsid w:val="00A92103"/>
    <w:rsid w:val="00A922AD"/>
    <w:rsid w:val="00A9766D"/>
    <w:rsid w:val="00AA2351"/>
    <w:rsid w:val="00AA4004"/>
    <w:rsid w:val="00AB0515"/>
    <w:rsid w:val="00AC4B4D"/>
    <w:rsid w:val="00AD4188"/>
    <w:rsid w:val="00AD4EB1"/>
    <w:rsid w:val="00AE3BF8"/>
    <w:rsid w:val="00AF0584"/>
    <w:rsid w:val="00AF11D5"/>
    <w:rsid w:val="00AF2B17"/>
    <w:rsid w:val="00AF4D7A"/>
    <w:rsid w:val="00AF50EC"/>
    <w:rsid w:val="00B00B68"/>
    <w:rsid w:val="00B0277C"/>
    <w:rsid w:val="00B03D43"/>
    <w:rsid w:val="00B07B76"/>
    <w:rsid w:val="00B21D48"/>
    <w:rsid w:val="00B2534B"/>
    <w:rsid w:val="00B30E0C"/>
    <w:rsid w:val="00B34E9A"/>
    <w:rsid w:val="00B37773"/>
    <w:rsid w:val="00B410D7"/>
    <w:rsid w:val="00B45329"/>
    <w:rsid w:val="00B50863"/>
    <w:rsid w:val="00B5200B"/>
    <w:rsid w:val="00B56580"/>
    <w:rsid w:val="00B574F7"/>
    <w:rsid w:val="00B6329F"/>
    <w:rsid w:val="00B635C3"/>
    <w:rsid w:val="00B6528D"/>
    <w:rsid w:val="00B6767B"/>
    <w:rsid w:val="00B67AF2"/>
    <w:rsid w:val="00B72374"/>
    <w:rsid w:val="00B774C2"/>
    <w:rsid w:val="00B97A25"/>
    <w:rsid w:val="00BA14A1"/>
    <w:rsid w:val="00BC4E77"/>
    <w:rsid w:val="00BD0152"/>
    <w:rsid w:val="00BE1196"/>
    <w:rsid w:val="00BE3562"/>
    <w:rsid w:val="00BE732A"/>
    <w:rsid w:val="00BE7DB6"/>
    <w:rsid w:val="00BF0067"/>
    <w:rsid w:val="00BF5F51"/>
    <w:rsid w:val="00C04EB9"/>
    <w:rsid w:val="00C07114"/>
    <w:rsid w:val="00C11E8D"/>
    <w:rsid w:val="00C12D3E"/>
    <w:rsid w:val="00C131F9"/>
    <w:rsid w:val="00C21DA0"/>
    <w:rsid w:val="00C263D0"/>
    <w:rsid w:val="00C30364"/>
    <w:rsid w:val="00C422A9"/>
    <w:rsid w:val="00C51099"/>
    <w:rsid w:val="00C622DD"/>
    <w:rsid w:val="00C6438E"/>
    <w:rsid w:val="00C645C6"/>
    <w:rsid w:val="00C77126"/>
    <w:rsid w:val="00C808BA"/>
    <w:rsid w:val="00C81D5B"/>
    <w:rsid w:val="00C91B87"/>
    <w:rsid w:val="00C960F3"/>
    <w:rsid w:val="00CA2799"/>
    <w:rsid w:val="00CB1F3A"/>
    <w:rsid w:val="00CB2A11"/>
    <w:rsid w:val="00CC0286"/>
    <w:rsid w:val="00CC12A5"/>
    <w:rsid w:val="00CC22DC"/>
    <w:rsid w:val="00CC600E"/>
    <w:rsid w:val="00CC6D3E"/>
    <w:rsid w:val="00CD5081"/>
    <w:rsid w:val="00CE111C"/>
    <w:rsid w:val="00CE329F"/>
    <w:rsid w:val="00CE559D"/>
    <w:rsid w:val="00D045AB"/>
    <w:rsid w:val="00D131BC"/>
    <w:rsid w:val="00D13693"/>
    <w:rsid w:val="00D13A0E"/>
    <w:rsid w:val="00D13F7A"/>
    <w:rsid w:val="00D2563A"/>
    <w:rsid w:val="00D25CC7"/>
    <w:rsid w:val="00D2647D"/>
    <w:rsid w:val="00D37F02"/>
    <w:rsid w:val="00D4435D"/>
    <w:rsid w:val="00D47362"/>
    <w:rsid w:val="00D54A09"/>
    <w:rsid w:val="00D66546"/>
    <w:rsid w:val="00D731C6"/>
    <w:rsid w:val="00D82BA7"/>
    <w:rsid w:val="00D82E3C"/>
    <w:rsid w:val="00D870BA"/>
    <w:rsid w:val="00DA0A34"/>
    <w:rsid w:val="00DA21DB"/>
    <w:rsid w:val="00DA5E5A"/>
    <w:rsid w:val="00DB48B2"/>
    <w:rsid w:val="00DC05C2"/>
    <w:rsid w:val="00DC2972"/>
    <w:rsid w:val="00DC48F4"/>
    <w:rsid w:val="00DC49A0"/>
    <w:rsid w:val="00DD4FD7"/>
    <w:rsid w:val="00DE0C12"/>
    <w:rsid w:val="00DE3606"/>
    <w:rsid w:val="00E067F6"/>
    <w:rsid w:val="00E1704B"/>
    <w:rsid w:val="00E350ED"/>
    <w:rsid w:val="00E42A99"/>
    <w:rsid w:val="00E46B1F"/>
    <w:rsid w:val="00E539FB"/>
    <w:rsid w:val="00E60799"/>
    <w:rsid w:val="00E65610"/>
    <w:rsid w:val="00E71EEB"/>
    <w:rsid w:val="00E75C2B"/>
    <w:rsid w:val="00E82A2E"/>
    <w:rsid w:val="00E82FEC"/>
    <w:rsid w:val="00E842CF"/>
    <w:rsid w:val="00E90B71"/>
    <w:rsid w:val="00E91333"/>
    <w:rsid w:val="00E9144E"/>
    <w:rsid w:val="00E95C74"/>
    <w:rsid w:val="00EB58E5"/>
    <w:rsid w:val="00EB59A7"/>
    <w:rsid w:val="00ED74B3"/>
    <w:rsid w:val="00EF12C4"/>
    <w:rsid w:val="00EF2782"/>
    <w:rsid w:val="00EF2BC3"/>
    <w:rsid w:val="00F059BB"/>
    <w:rsid w:val="00F13091"/>
    <w:rsid w:val="00F26920"/>
    <w:rsid w:val="00F33877"/>
    <w:rsid w:val="00F432A4"/>
    <w:rsid w:val="00F46241"/>
    <w:rsid w:val="00F5571D"/>
    <w:rsid w:val="00F560F9"/>
    <w:rsid w:val="00F60FEA"/>
    <w:rsid w:val="00F72C71"/>
    <w:rsid w:val="00F85FC5"/>
    <w:rsid w:val="00F92E23"/>
    <w:rsid w:val="00F9344F"/>
    <w:rsid w:val="00F96BB2"/>
    <w:rsid w:val="00FB2229"/>
    <w:rsid w:val="00FB340A"/>
    <w:rsid w:val="00FC0E23"/>
    <w:rsid w:val="00FC3800"/>
    <w:rsid w:val="00FC6C35"/>
    <w:rsid w:val="00FD155D"/>
    <w:rsid w:val="00FD256A"/>
    <w:rsid w:val="00FD7218"/>
    <w:rsid w:val="00FE5E39"/>
    <w:rsid w:val="00FE7D3E"/>
    <w:rsid w:val="00FF050D"/>
    <w:rsid w:val="00FF0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link w:val="ListParagraphChar"/>
    <w:qFormat/>
    <w:rsid w:val="00C622DD"/>
    <w:pPr>
      <w:numPr>
        <w:numId w:val="5"/>
      </w:numPr>
      <w:spacing w:after="120"/>
    </w:pPr>
  </w:style>
  <w:style w:type="paragraph" w:customStyle="1" w:styleId="Lista">
    <w:name w:val="List a."/>
    <w:basedOn w:val="ListParagraph"/>
    <w:qFormat/>
    <w:rsid w:val="00C21DA0"/>
    <w:pPr>
      <w:numPr>
        <w:numId w:val="1"/>
      </w:num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pPr>
      <w:numPr>
        <w:numId w:val="0"/>
      </w:numPr>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semiHidden/>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semiHidden/>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NoSpacing">
    <w:name w:val="No Spacing"/>
    <w:uiPriority w:val="1"/>
    <w:qFormat/>
    <w:rsid w:val="00C12D3E"/>
    <w:pPr>
      <w:spacing w:before="0" w:after="0" w:line="240" w:lineRule="auto"/>
    </w:pPr>
    <w:rPr>
      <w:lang w:val="en-CA"/>
    </w:rPr>
  </w:style>
  <w:style w:type="paragraph" w:styleId="NormalWeb">
    <w:name w:val="Normal (Web)"/>
    <w:basedOn w:val="Normal"/>
    <w:uiPriority w:val="99"/>
    <w:semiHidden/>
    <w:unhideWhenUsed/>
    <w:rsid w:val="00FB340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EF2782"/>
    <w:pPr>
      <w:widowControl w:val="0"/>
      <w:autoSpaceDE w:val="0"/>
      <w:autoSpaceDN w:val="0"/>
      <w:spacing w:before="75" w:after="0" w:line="240" w:lineRule="auto"/>
      <w:jc w:val="center"/>
    </w:pPr>
    <w:rPr>
      <w:rFonts w:ascii="Arial MT" w:eastAsia="Arial MT" w:hAnsi="Arial MT" w:cs="Arial MT"/>
      <w:lang w:val="en-US"/>
    </w:rPr>
  </w:style>
  <w:style w:type="character" w:customStyle="1" w:styleId="ListParagraphChar">
    <w:name w:val="List Paragraph Char"/>
    <w:aliases w:val="List Paragraph 1. Char"/>
    <w:basedOn w:val="DefaultParagraphFont"/>
    <w:link w:val="ListParagraph"/>
    <w:rsid w:val="0024454D"/>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02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sait.c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808219EEBC147A5B37D866A12D758" ma:contentTypeVersion="16" ma:contentTypeDescription="Create a new document." ma:contentTypeScope="" ma:versionID="f0fadf7e842edb8d2fd548b9a47ca529">
  <xsd:schema xmlns:xsd="http://www.w3.org/2001/XMLSchema" xmlns:xs="http://www.w3.org/2001/XMLSchema" xmlns:p="http://schemas.microsoft.com/office/2006/metadata/properties" xmlns:ns2="7eec0dca-bb4c-45bb-88a4-fa79b60eac6c" xmlns:ns3="68d17c7f-3163-4adc-97c0-67e1ec01e6a4" targetNamespace="http://schemas.microsoft.com/office/2006/metadata/properties" ma:root="true" ma:fieldsID="ffbe02464a736af7f825843870a88a48" ns2:_="" ns3:_="">
    <xsd:import namespace="7eec0dca-bb4c-45bb-88a4-fa79b60eac6c"/>
    <xsd:import namespace="68d17c7f-3163-4adc-97c0-67e1ec01e6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c0dca-bb4c-45bb-88a4-fa79b60e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17c7f-3163-4adc-97c0-67e1ec01e6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fa3b32-58c6-4d85-89e5-c83d51bffcd3}" ma:internalName="TaxCatchAll" ma:showField="CatchAllData" ma:web="68d17c7f-3163-4adc-97c0-67e1ec01e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ec0dca-bb4c-45bb-88a4-fa79b60eac6c">
      <Terms xmlns="http://schemas.microsoft.com/office/infopath/2007/PartnerControls"/>
    </lcf76f155ced4ddcb4097134ff3c332f>
    <TaxCatchAll xmlns="68d17c7f-3163-4adc-97c0-67e1ec01e6a4" xsi:nil="true"/>
    <SharedWithUsers xmlns="68d17c7f-3163-4adc-97c0-67e1ec01e6a4">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6DF4F84-F78E-473C-8857-C06DAC3F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c0dca-bb4c-45bb-88a4-fa79b60eac6c"/>
    <ds:schemaRef ds:uri="68d17c7f-3163-4adc-97c0-67e1ec01e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3.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7eec0dca-bb4c-45bb-88a4-fa79b60eac6c"/>
    <ds:schemaRef ds:uri="68d17c7f-3163-4adc-97c0-67e1ec01e6a4"/>
  </ds:schemaRefs>
</ds:datastoreItem>
</file>

<file path=customXml/itemProps4.xml><?xml version="1.0" encoding="utf-8"?>
<ds:datastoreItem xmlns:ds="http://schemas.openxmlformats.org/officeDocument/2006/customXml" ds:itemID="{9EAD8EBA-B0B4-4D95-BB00-E75008399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Ramin Nassiri</cp:lastModifiedBy>
  <cp:revision>2</cp:revision>
  <cp:lastPrinted>2018-02-06T15:53:00Z</cp:lastPrinted>
  <dcterms:created xsi:type="dcterms:W3CDTF">2026-03-17T22:23:00Z</dcterms:created>
  <dcterms:modified xsi:type="dcterms:W3CDTF">2026-03-17T22:23:00Z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0x0101005AB808219EEBC147A5B37D866A12D758</vt:lpwstr>
  </property>
  <property fmtid="{D5CDD505-2E9C-101B-9397-08002B2CF9AE}" pid="3" name="Order">
    <vt:r8>18600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