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724C0F" w14:textId="77777777" w:rsidR="00281F66" w:rsidRPr="00281F66" w:rsidRDefault="00281F66" w:rsidP="00BE780D">
      <w:pPr>
        <w:spacing w:line="240" w:lineRule="auto"/>
      </w:pPr>
      <w:r w:rsidRPr="00281F66">
        <w:br/>
      </w:r>
      <w:r w:rsidRPr="00281F66">
        <w:rPr>
          <w:lang w:val="en-US"/>
        </w:rPr>
        <w:t> </w:t>
      </w:r>
    </w:p>
    <w:p w14:paraId="7ADCB390" w14:textId="77777777" w:rsidR="00281F66" w:rsidRPr="00281F66" w:rsidRDefault="00281F66" w:rsidP="00BE780D">
      <w:pPr>
        <w:spacing w:line="240" w:lineRule="auto"/>
        <w:jc w:val="center"/>
      </w:pPr>
    </w:p>
    <w:p w14:paraId="7FE18C87" w14:textId="77777777" w:rsidR="00281F66" w:rsidRPr="00281F66" w:rsidRDefault="00281F66" w:rsidP="00BE780D">
      <w:pPr>
        <w:spacing w:line="240" w:lineRule="auto"/>
        <w:jc w:val="center"/>
      </w:pPr>
    </w:p>
    <w:p w14:paraId="0AD90292" w14:textId="77777777" w:rsidR="00281F66" w:rsidRPr="00F96261" w:rsidRDefault="00281F66" w:rsidP="00BE780D">
      <w:pPr>
        <w:pStyle w:val="a4"/>
        <w:jc w:val="center"/>
        <w:rPr>
          <w:sz w:val="56"/>
          <w:szCs w:val="56"/>
        </w:rPr>
      </w:pPr>
      <w:r w:rsidRPr="00F96261">
        <w:rPr>
          <w:sz w:val="56"/>
          <w:szCs w:val="56"/>
        </w:rPr>
        <w:t>Протокол</w:t>
      </w:r>
      <w:r w:rsidR="005B771C">
        <w:rPr>
          <w:sz w:val="56"/>
          <w:szCs w:val="56"/>
        </w:rPr>
        <w:t xml:space="preserve"> взаимодействия с интернет кассой</w:t>
      </w:r>
    </w:p>
    <w:p w14:paraId="42444154" w14:textId="77777777" w:rsidR="00281F66" w:rsidRPr="00F96261" w:rsidRDefault="00281F66" w:rsidP="00BE780D">
      <w:pPr>
        <w:pStyle w:val="a4"/>
        <w:jc w:val="center"/>
        <w:rPr>
          <w:sz w:val="56"/>
          <w:szCs w:val="56"/>
        </w:rPr>
      </w:pPr>
    </w:p>
    <w:p w14:paraId="4F8B0663" w14:textId="6BB8F623" w:rsidR="00281F66" w:rsidRPr="00F96261" w:rsidRDefault="00281F66" w:rsidP="00BE780D">
      <w:pPr>
        <w:pStyle w:val="a4"/>
        <w:jc w:val="center"/>
        <w:rPr>
          <w:sz w:val="56"/>
          <w:szCs w:val="56"/>
        </w:rPr>
      </w:pPr>
      <w:r w:rsidRPr="00F96261">
        <w:rPr>
          <w:sz w:val="56"/>
          <w:szCs w:val="56"/>
        </w:rPr>
        <w:t>(</w:t>
      </w:r>
      <w:r w:rsidR="00286616">
        <w:rPr>
          <w:sz w:val="56"/>
          <w:szCs w:val="56"/>
        </w:rPr>
        <w:t xml:space="preserve">Облачный сервис </w:t>
      </w:r>
      <w:r w:rsidR="004D3B91">
        <w:rPr>
          <w:sz w:val="56"/>
          <w:szCs w:val="56"/>
        </w:rPr>
        <w:t xml:space="preserve">Kassa.beeline.ru </w:t>
      </w:r>
      <w:r w:rsidRPr="00F96261">
        <w:rPr>
          <w:sz w:val="56"/>
          <w:szCs w:val="56"/>
        </w:rPr>
        <w:t>)</w:t>
      </w:r>
    </w:p>
    <w:p w14:paraId="2380D9C3" w14:textId="77777777" w:rsidR="00281F66" w:rsidRPr="00F96261" w:rsidRDefault="00281F66" w:rsidP="00BE780D">
      <w:pPr>
        <w:pStyle w:val="a4"/>
        <w:jc w:val="center"/>
        <w:rPr>
          <w:sz w:val="56"/>
          <w:szCs w:val="56"/>
        </w:rPr>
      </w:pPr>
    </w:p>
    <w:p w14:paraId="212EC07E" w14:textId="77777777" w:rsidR="00281F66" w:rsidRPr="00F96261" w:rsidRDefault="00281F66" w:rsidP="00BE780D">
      <w:pPr>
        <w:pStyle w:val="a4"/>
        <w:jc w:val="center"/>
        <w:rPr>
          <w:sz w:val="56"/>
          <w:szCs w:val="56"/>
        </w:rPr>
      </w:pPr>
    </w:p>
    <w:p w14:paraId="1DA99989" w14:textId="72F01DE5" w:rsidR="00171765" w:rsidRDefault="0060784E" w:rsidP="00BE780D">
      <w:pPr>
        <w:pStyle w:val="a4"/>
        <w:jc w:val="center"/>
        <w:rPr>
          <w:sz w:val="56"/>
          <w:szCs w:val="56"/>
        </w:rPr>
      </w:pPr>
      <w:r>
        <w:rPr>
          <w:sz w:val="56"/>
          <w:szCs w:val="56"/>
        </w:rPr>
        <w:t>Версия 2.27.</w:t>
      </w:r>
      <w:r w:rsidR="006F17CC">
        <w:rPr>
          <w:sz w:val="56"/>
          <w:szCs w:val="56"/>
        </w:rPr>
        <w:t>2</w:t>
      </w:r>
      <w:r>
        <w:rPr>
          <w:sz w:val="56"/>
          <w:szCs w:val="56"/>
        </w:rPr>
        <w:t xml:space="preserve"> от </w:t>
      </w:r>
      <w:r w:rsidR="00171765">
        <w:rPr>
          <w:sz w:val="56"/>
          <w:szCs w:val="56"/>
          <w:lang w:val="en-US"/>
        </w:rPr>
        <w:t>05</w:t>
      </w:r>
      <w:r>
        <w:rPr>
          <w:sz w:val="56"/>
          <w:szCs w:val="56"/>
        </w:rPr>
        <w:t>.</w:t>
      </w:r>
      <w:r w:rsidR="00171765">
        <w:rPr>
          <w:sz w:val="56"/>
          <w:szCs w:val="56"/>
          <w:lang w:val="en-US"/>
        </w:rPr>
        <w:t>02</w:t>
      </w:r>
      <w:r>
        <w:rPr>
          <w:sz w:val="56"/>
          <w:szCs w:val="56"/>
        </w:rPr>
        <w:t>.2021</w:t>
      </w:r>
    </w:p>
    <w:p w14:paraId="199B7386" w14:textId="0E73D98A" w:rsidR="00281F66" w:rsidRDefault="00281F66" w:rsidP="00BE780D">
      <w:pPr>
        <w:pStyle w:val="a4"/>
        <w:jc w:val="center"/>
        <w:rPr>
          <w:sz w:val="56"/>
          <w:szCs w:val="56"/>
        </w:rPr>
      </w:pPr>
    </w:p>
    <w:p w14:paraId="7BAB95AC" w14:textId="77777777" w:rsidR="00F96261" w:rsidRDefault="00F96261" w:rsidP="00BE780D">
      <w:pPr>
        <w:pStyle w:val="a4"/>
        <w:rPr>
          <w:sz w:val="56"/>
          <w:szCs w:val="56"/>
        </w:rPr>
      </w:pPr>
    </w:p>
    <w:p w14:paraId="0099D7F5" w14:textId="77777777" w:rsidR="00F96261" w:rsidRDefault="00F96261" w:rsidP="00BE780D">
      <w:pPr>
        <w:pStyle w:val="a4"/>
        <w:rPr>
          <w:sz w:val="56"/>
          <w:szCs w:val="56"/>
        </w:rPr>
      </w:pPr>
    </w:p>
    <w:p w14:paraId="28FE77D8" w14:textId="77777777" w:rsidR="00F96261" w:rsidRDefault="00F96261" w:rsidP="00BE780D">
      <w:pPr>
        <w:pStyle w:val="a4"/>
        <w:rPr>
          <w:sz w:val="56"/>
          <w:szCs w:val="56"/>
        </w:rPr>
      </w:pPr>
    </w:p>
    <w:p w14:paraId="454868E5" w14:textId="77777777" w:rsidR="00F96261" w:rsidRDefault="00F96261" w:rsidP="00BE780D">
      <w:pPr>
        <w:pStyle w:val="a4"/>
        <w:rPr>
          <w:sz w:val="56"/>
          <w:szCs w:val="56"/>
        </w:rPr>
      </w:pPr>
    </w:p>
    <w:p w14:paraId="05ECECDA" w14:textId="77777777" w:rsidR="00F96261" w:rsidRDefault="00F96261" w:rsidP="00BE780D">
      <w:pPr>
        <w:pStyle w:val="a4"/>
        <w:rPr>
          <w:sz w:val="56"/>
          <w:szCs w:val="56"/>
        </w:rPr>
      </w:pPr>
    </w:p>
    <w:p w14:paraId="6D472648" w14:textId="77777777" w:rsidR="00F96261" w:rsidRDefault="00F96261" w:rsidP="00BE780D">
      <w:pPr>
        <w:pStyle w:val="a4"/>
        <w:rPr>
          <w:sz w:val="56"/>
          <w:szCs w:val="56"/>
        </w:rPr>
      </w:pPr>
    </w:p>
    <w:p w14:paraId="5D94961C" w14:textId="77777777" w:rsidR="00200A55" w:rsidRDefault="00200A55" w:rsidP="00BE780D">
      <w:pPr>
        <w:pStyle w:val="a4"/>
        <w:rPr>
          <w:rFonts w:asciiTheme="minorHAnsi" w:hAnsiTheme="minorHAnsi" w:cstheme="minorHAnsi"/>
        </w:rPr>
      </w:pPr>
    </w:p>
    <w:p w14:paraId="284F970D" w14:textId="77777777" w:rsidR="00FD5E80" w:rsidRDefault="00FD5E80" w:rsidP="00BE780D">
      <w:pPr>
        <w:pStyle w:val="a4"/>
        <w:rPr>
          <w:rFonts w:asciiTheme="minorHAnsi" w:hAnsiTheme="minorHAnsi" w:cstheme="minorHAnsi"/>
        </w:rPr>
      </w:pPr>
    </w:p>
    <w:p w14:paraId="10629043" w14:textId="77777777" w:rsidR="00FD5E80" w:rsidRPr="00200A55" w:rsidRDefault="00FD5E80" w:rsidP="00BE780D">
      <w:pPr>
        <w:pStyle w:val="a4"/>
        <w:rPr>
          <w:rFonts w:asciiTheme="minorHAnsi" w:hAnsiTheme="minorHAnsi" w:cstheme="minorHAnsi"/>
        </w:rPr>
      </w:pPr>
    </w:p>
    <w:p w14:paraId="30C3D595" w14:textId="06657EE1" w:rsidR="00705CE0" w:rsidRPr="00705CE0" w:rsidRDefault="00705CE0">
      <w:pPr>
        <w:pStyle w:val="16"/>
        <w:tabs>
          <w:tab w:val="right" w:leader="dot" w:pos="10762"/>
        </w:tabs>
        <w:rPr>
          <w:rFonts w:eastAsiaTheme="minorEastAsia"/>
          <w:noProof/>
          <w:lang w:eastAsia="ru-RU"/>
        </w:rPr>
      </w:pPr>
      <w:r>
        <w:rPr>
          <w:lang w:eastAsia="ru-RU"/>
        </w:rPr>
        <w:lastRenderedPageBreak/>
        <w:fldChar w:fldCharType="begin"/>
      </w:r>
      <w:r>
        <w:rPr>
          <w:lang w:eastAsia="ru-RU"/>
        </w:rPr>
        <w:instrText xml:space="preserve"> TOC \o "1-4" \h \z \u </w:instrText>
      </w:r>
      <w:r>
        <w:rPr>
          <w:lang w:eastAsia="ru-RU"/>
        </w:rPr>
        <w:fldChar w:fldCharType="separate"/>
      </w:r>
      <w:hyperlink w:anchor="_Toc63432941" w:history="1">
        <w:r w:rsidRPr="00705CE0">
          <w:rPr>
            <w:rStyle w:val="a5"/>
            <w:noProof/>
          </w:rPr>
          <w:t>1. Общее описание</w:t>
        </w:r>
        <w:r w:rsidRPr="00705CE0">
          <w:rPr>
            <w:noProof/>
            <w:webHidden/>
          </w:rPr>
          <w:tab/>
        </w:r>
        <w:r w:rsidRPr="00705CE0">
          <w:rPr>
            <w:noProof/>
            <w:webHidden/>
          </w:rPr>
          <w:fldChar w:fldCharType="begin"/>
        </w:r>
        <w:r w:rsidRPr="00705CE0">
          <w:rPr>
            <w:noProof/>
            <w:webHidden/>
          </w:rPr>
          <w:instrText xml:space="preserve"> PAGEREF _Toc63432941 \h </w:instrText>
        </w:r>
        <w:r w:rsidRPr="00705CE0">
          <w:rPr>
            <w:noProof/>
            <w:webHidden/>
          </w:rPr>
        </w:r>
        <w:r w:rsidRPr="00705CE0">
          <w:rPr>
            <w:noProof/>
            <w:webHidden/>
          </w:rPr>
          <w:fldChar w:fldCharType="separate"/>
        </w:r>
        <w:r w:rsidR="00CE77A8">
          <w:rPr>
            <w:noProof/>
            <w:webHidden/>
          </w:rPr>
          <w:t>3</w:t>
        </w:r>
        <w:r w:rsidRPr="00705CE0">
          <w:rPr>
            <w:noProof/>
            <w:webHidden/>
          </w:rPr>
          <w:fldChar w:fldCharType="end"/>
        </w:r>
      </w:hyperlink>
    </w:p>
    <w:p w14:paraId="63E577BD" w14:textId="51F79A44" w:rsidR="00705CE0" w:rsidRPr="00705CE0" w:rsidRDefault="009332FA">
      <w:pPr>
        <w:pStyle w:val="22"/>
        <w:tabs>
          <w:tab w:val="right" w:leader="dot" w:pos="10762"/>
        </w:tabs>
        <w:rPr>
          <w:rFonts w:eastAsiaTheme="minorEastAsia"/>
          <w:noProof/>
          <w:lang w:eastAsia="ru-RU"/>
        </w:rPr>
      </w:pPr>
      <w:hyperlink w:anchor="_Toc63432942" w:history="1">
        <w:r w:rsidR="00705CE0" w:rsidRPr="00705CE0">
          <w:rPr>
            <w:rStyle w:val="a5"/>
            <w:noProof/>
          </w:rPr>
          <w:t>1.1. Основная информация</w:t>
        </w:r>
        <w:r w:rsidR="00705CE0" w:rsidRPr="00705CE0">
          <w:rPr>
            <w:noProof/>
            <w:webHidden/>
          </w:rPr>
          <w:tab/>
        </w:r>
        <w:r w:rsidR="00705CE0" w:rsidRPr="00705CE0">
          <w:rPr>
            <w:noProof/>
            <w:webHidden/>
          </w:rPr>
          <w:fldChar w:fldCharType="begin"/>
        </w:r>
        <w:r w:rsidR="00705CE0" w:rsidRPr="00705CE0">
          <w:rPr>
            <w:noProof/>
            <w:webHidden/>
          </w:rPr>
          <w:instrText xml:space="preserve"> PAGEREF _Toc63432942 \h </w:instrText>
        </w:r>
        <w:r w:rsidR="00705CE0" w:rsidRPr="00705CE0">
          <w:rPr>
            <w:noProof/>
            <w:webHidden/>
          </w:rPr>
        </w:r>
        <w:r w:rsidR="00705CE0" w:rsidRPr="00705CE0">
          <w:rPr>
            <w:noProof/>
            <w:webHidden/>
          </w:rPr>
          <w:fldChar w:fldCharType="separate"/>
        </w:r>
        <w:r w:rsidR="00CE77A8">
          <w:rPr>
            <w:noProof/>
            <w:webHidden/>
          </w:rPr>
          <w:t>3</w:t>
        </w:r>
        <w:r w:rsidR="00705CE0" w:rsidRPr="00705CE0">
          <w:rPr>
            <w:noProof/>
            <w:webHidden/>
          </w:rPr>
          <w:fldChar w:fldCharType="end"/>
        </w:r>
      </w:hyperlink>
    </w:p>
    <w:p w14:paraId="752F79DB" w14:textId="6E00BAD3" w:rsidR="00705CE0" w:rsidRPr="00705CE0" w:rsidRDefault="009332FA">
      <w:pPr>
        <w:pStyle w:val="22"/>
        <w:tabs>
          <w:tab w:val="right" w:leader="dot" w:pos="10762"/>
        </w:tabs>
        <w:rPr>
          <w:rFonts w:eastAsiaTheme="minorEastAsia"/>
          <w:noProof/>
          <w:lang w:eastAsia="ru-RU"/>
        </w:rPr>
      </w:pPr>
      <w:hyperlink w:anchor="_Toc63432943" w:history="1">
        <w:r w:rsidR="00705CE0" w:rsidRPr="00705CE0">
          <w:rPr>
            <w:rStyle w:val="a5"/>
            <w:noProof/>
          </w:rPr>
          <w:t xml:space="preserve">1.2. Подключение к </w:t>
        </w:r>
        <w:r w:rsidR="004D3B91">
          <w:rPr>
            <w:rStyle w:val="a5"/>
            <w:noProof/>
            <w:lang w:val="en-US"/>
          </w:rPr>
          <w:t xml:space="preserve">Kassa.beeline.ru </w:t>
        </w:r>
        <w:r w:rsidR="00705CE0" w:rsidRPr="00705CE0">
          <w:rPr>
            <w:noProof/>
            <w:webHidden/>
          </w:rPr>
          <w:tab/>
        </w:r>
        <w:r w:rsidR="00705CE0" w:rsidRPr="00705CE0">
          <w:rPr>
            <w:noProof/>
            <w:webHidden/>
          </w:rPr>
          <w:fldChar w:fldCharType="begin"/>
        </w:r>
        <w:r w:rsidR="00705CE0" w:rsidRPr="00705CE0">
          <w:rPr>
            <w:noProof/>
            <w:webHidden/>
          </w:rPr>
          <w:instrText xml:space="preserve"> PAGEREF _Toc63432943 \h </w:instrText>
        </w:r>
        <w:r w:rsidR="00705CE0" w:rsidRPr="00705CE0">
          <w:rPr>
            <w:noProof/>
            <w:webHidden/>
          </w:rPr>
        </w:r>
        <w:r w:rsidR="00705CE0" w:rsidRPr="00705CE0">
          <w:rPr>
            <w:noProof/>
            <w:webHidden/>
          </w:rPr>
          <w:fldChar w:fldCharType="separate"/>
        </w:r>
        <w:r w:rsidR="00CE77A8">
          <w:rPr>
            <w:noProof/>
            <w:webHidden/>
          </w:rPr>
          <w:t>6</w:t>
        </w:r>
        <w:r w:rsidR="00705CE0" w:rsidRPr="00705CE0">
          <w:rPr>
            <w:noProof/>
            <w:webHidden/>
          </w:rPr>
          <w:fldChar w:fldCharType="end"/>
        </w:r>
      </w:hyperlink>
    </w:p>
    <w:p w14:paraId="3962AB7D" w14:textId="408F5FA0" w:rsidR="00705CE0" w:rsidRPr="00705CE0" w:rsidRDefault="009332FA">
      <w:pPr>
        <w:pStyle w:val="32"/>
        <w:tabs>
          <w:tab w:val="right" w:leader="dot" w:pos="10762"/>
        </w:tabs>
        <w:rPr>
          <w:rFonts w:cstheme="minorBidi"/>
          <w:noProof/>
          <w:sz w:val="22"/>
          <w:szCs w:val="22"/>
        </w:rPr>
      </w:pPr>
      <w:hyperlink w:anchor="_Toc63432944" w:history="1">
        <w:r w:rsidR="00705CE0" w:rsidRPr="00705CE0">
          <w:rPr>
            <w:rStyle w:val="a5"/>
            <w:noProof/>
            <w:sz w:val="22"/>
            <w:szCs w:val="22"/>
          </w:rPr>
          <w:t>1.2.1. Две тестовые среды</w:t>
        </w:r>
        <w:r w:rsidR="00705CE0" w:rsidRPr="00705CE0">
          <w:rPr>
            <w:noProof/>
            <w:webHidden/>
            <w:sz w:val="22"/>
            <w:szCs w:val="22"/>
          </w:rPr>
          <w:tab/>
        </w:r>
        <w:r w:rsidR="00705CE0" w:rsidRPr="00705CE0">
          <w:rPr>
            <w:noProof/>
            <w:webHidden/>
            <w:sz w:val="22"/>
            <w:szCs w:val="22"/>
          </w:rPr>
          <w:fldChar w:fldCharType="begin"/>
        </w:r>
        <w:r w:rsidR="00705CE0" w:rsidRPr="00705CE0">
          <w:rPr>
            <w:noProof/>
            <w:webHidden/>
            <w:sz w:val="22"/>
            <w:szCs w:val="22"/>
          </w:rPr>
          <w:instrText xml:space="preserve"> PAGEREF _Toc63432944 \h </w:instrText>
        </w:r>
        <w:r w:rsidR="00705CE0" w:rsidRPr="00705CE0">
          <w:rPr>
            <w:noProof/>
            <w:webHidden/>
            <w:sz w:val="22"/>
            <w:szCs w:val="22"/>
          </w:rPr>
        </w:r>
        <w:r w:rsidR="00705CE0" w:rsidRPr="00705CE0">
          <w:rPr>
            <w:noProof/>
            <w:webHidden/>
            <w:sz w:val="22"/>
            <w:szCs w:val="22"/>
          </w:rPr>
          <w:fldChar w:fldCharType="separate"/>
        </w:r>
        <w:r w:rsidR="00CE77A8">
          <w:rPr>
            <w:noProof/>
            <w:webHidden/>
            <w:sz w:val="22"/>
            <w:szCs w:val="22"/>
          </w:rPr>
          <w:t>6</w:t>
        </w:r>
        <w:r w:rsidR="00705CE0" w:rsidRPr="00705CE0">
          <w:rPr>
            <w:noProof/>
            <w:webHidden/>
            <w:sz w:val="22"/>
            <w:szCs w:val="22"/>
          </w:rPr>
          <w:fldChar w:fldCharType="end"/>
        </w:r>
      </w:hyperlink>
    </w:p>
    <w:p w14:paraId="1959A7AA" w14:textId="5A202D53" w:rsidR="00705CE0" w:rsidRPr="00705CE0" w:rsidRDefault="009332FA">
      <w:pPr>
        <w:pStyle w:val="32"/>
        <w:tabs>
          <w:tab w:val="right" w:leader="dot" w:pos="10762"/>
        </w:tabs>
        <w:rPr>
          <w:rFonts w:cstheme="minorBidi"/>
          <w:noProof/>
          <w:sz w:val="22"/>
          <w:szCs w:val="22"/>
        </w:rPr>
      </w:pPr>
      <w:hyperlink w:anchor="_Toc63432945" w:history="1">
        <w:r w:rsidR="00705CE0" w:rsidRPr="00705CE0">
          <w:rPr>
            <w:rStyle w:val="a5"/>
            <w:noProof/>
            <w:sz w:val="22"/>
            <w:szCs w:val="22"/>
          </w:rPr>
          <w:t>1.2.2. Производственная среда</w:t>
        </w:r>
        <w:r w:rsidR="00705CE0" w:rsidRPr="00705CE0">
          <w:rPr>
            <w:noProof/>
            <w:webHidden/>
            <w:sz w:val="22"/>
            <w:szCs w:val="22"/>
          </w:rPr>
          <w:tab/>
        </w:r>
        <w:r w:rsidR="00705CE0" w:rsidRPr="00705CE0">
          <w:rPr>
            <w:noProof/>
            <w:webHidden/>
            <w:sz w:val="22"/>
            <w:szCs w:val="22"/>
          </w:rPr>
          <w:fldChar w:fldCharType="begin"/>
        </w:r>
        <w:r w:rsidR="00705CE0" w:rsidRPr="00705CE0">
          <w:rPr>
            <w:noProof/>
            <w:webHidden/>
            <w:sz w:val="22"/>
            <w:szCs w:val="22"/>
          </w:rPr>
          <w:instrText xml:space="preserve"> PAGEREF _Toc63432945 \h </w:instrText>
        </w:r>
        <w:r w:rsidR="00705CE0" w:rsidRPr="00705CE0">
          <w:rPr>
            <w:noProof/>
            <w:webHidden/>
            <w:sz w:val="22"/>
            <w:szCs w:val="22"/>
          </w:rPr>
        </w:r>
        <w:r w:rsidR="00705CE0" w:rsidRPr="00705CE0">
          <w:rPr>
            <w:noProof/>
            <w:webHidden/>
            <w:sz w:val="22"/>
            <w:szCs w:val="22"/>
          </w:rPr>
          <w:fldChar w:fldCharType="separate"/>
        </w:r>
        <w:r w:rsidR="00CE77A8">
          <w:rPr>
            <w:noProof/>
            <w:webHidden/>
            <w:sz w:val="22"/>
            <w:szCs w:val="22"/>
          </w:rPr>
          <w:t>7</w:t>
        </w:r>
        <w:r w:rsidR="00705CE0" w:rsidRPr="00705CE0">
          <w:rPr>
            <w:noProof/>
            <w:webHidden/>
            <w:sz w:val="22"/>
            <w:szCs w:val="22"/>
          </w:rPr>
          <w:fldChar w:fldCharType="end"/>
        </w:r>
      </w:hyperlink>
    </w:p>
    <w:p w14:paraId="1F81E2A7" w14:textId="4B5B9FF4" w:rsidR="00705CE0" w:rsidRPr="00705CE0" w:rsidRDefault="009332FA">
      <w:pPr>
        <w:pStyle w:val="32"/>
        <w:tabs>
          <w:tab w:val="right" w:leader="dot" w:pos="10762"/>
        </w:tabs>
        <w:rPr>
          <w:rFonts w:cstheme="minorBidi"/>
          <w:noProof/>
          <w:sz w:val="22"/>
          <w:szCs w:val="22"/>
        </w:rPr>
      </w:pPr>
      <w:hyperlink w:anchor="_Toc63432946" w:history="1">
        <w:r w:rsidR="00705CE0" w:rsidRPr="00705CE0">
          <w:rPr>
            <w:rStyle w:val="a5"/>
            <w:noProof/>
            <w:sz w:val="22"/>
            <w:szCs w:val="22"/>
          </w:rPr>
          <w:t>1.2.3. Безопасность</w:t>
        </w:r>
        <w:r w:rsidR="00705CE0" w:rsidRPr="00705CE0">
          <w:rPr>
            <w:noProof/>
            <w:webHidden/>
            <w:sz w:val="22"/>
            <w:szCs w:val="22"/>
          </w:rPr>
          <w:tab/>
        </w:r>
        <w:r w:rsidR="00705CE0" w:rsidRPr="00705CE0">
          <w:rPr>
            <w:noProof/>
            <w:webHidden/>
            <w:sz w:val="22"/>
            <w:szCs w:val="22"/>
          </w:rPr>
          <w:fldChar w:fldCharType="begin"/>
        </w:r>
        <w:r w:rsidR="00705CE0" w:rsidRPr="00705CE0">
          <w:rPr>
            <w:noProof/>
            <w:webHidden/>
            <w:sz w:val="22"/>
            <w:szCs w:val="22"/>
          </w:rPr>
          <w:instrText xml:space="preserve"> PAGEREF _Toc63432946 \h </w:instrText>
        </w:r>
        <w:r w:rsidR="00705CE0" w:rsidRPr="00705CE0">
          <w:rPr>
            <w:noProof/>
            <w:webHidden/>
            <w:sz w:val="22"/>
            <w:szCs w:val="22"/>
          </w:rPr>
        </w:r>
        <w:r w:rsidR="00705CE0" w:rsidRPr="00705CE0">
          <w:rPr>
            <w:noProof/>
            <w:webHidden/>
            <w:sz w:val="22"/>
            <w:szCs w:val="22"/>
          </w:rPr>
          <w:fldChar w:fldCharType="separate"/>
        </w:r>
        <w:r w:rsidR="00CE77A8">
          <w:rPr>
            <w:noProof/>
            <w:webHidden/>
            <w:sz w:val="22"/>
            <w:szCs w:val="22"/>
          </w:rPr>
          <w:t>7</w:t>
        </w:r>
        <w:r w:rsidR="00705CE0" w:rsidRPr="00705CE0">
          <w:rPr>
            <w:noProof/>
            <w:webHidden/>
            <w:sz w:val="22"/>
            <w:szCs w:val="22"/>
          </w:rPr>
          <w:fldChar w:fldCharType="end"/>
        </w:r>
      </w:hyperlink>
    </w:p>
    <w:p w14:paraId="54E0D57E" w14:textId="43F62447" w:rsidR="00705CE0" w:rsidRPr="00705CE0" w:rsidRDefault="009332FA">
      <w:pPr>
        <w:pStyle w:val="32"/>
        <w:tabs>
          <w:tab w:val="right" w:leader="dot" w:pos="10762"/>
        </w:tabs>
        <w:rPr>
          <w:rFonts w:cstheme="minorBidi"/>
          <w:noProof/>
          <w:sz w:val="22"/>
          <w:szCs w:val="22"/>
        </w:rPr>
      </w:pPr>
      <w:hyperlink w:anchor="_Toc63432947" w:history="1">
        <w:r w:rsidR="00705CE0" w:rsidRPr="00705CE0">
          <w:rPr>
            <w:rStyle w:val="a5"/>
            <w:noProof/>
            <w:sz w:val="22"/>
            <w:szCs w:val="22"/>
          </w:rPr>
          <w:t xml:space="preserve">1.2.4. Сертификат </w:t>
        </w:r>
        <w:r w:rsidR="00705CE0" w:rsidRPr="00705CE0">
          <w:rPr>
            <w:rStyle w:val="a5"/>
            <w:noProof/>
            <w:sz w:val="22"/>
            <w:szCs w:val="22"/>
            <w:lang w:val="en-US"/>
          </w:rPr>
          <w:t>SSL</w:t>
        </w:r>
        <w:r w:rsidR="00705CE0" w:rsidRPr="00705CE0">
          <w:rPr>
            <w:rStyle w:val="a5"/>
            <w:noProof/>
            <w:sz w:val="22"/>
            <w:szCs w:val="22"/>
          </w:rPr>
          <w:t xml:space="preserve"> и ключи для</w:t>
        </w:r>
        <w:r w:rsidR="00705CE0" w:rsidRPr="00705CE0">
          <w:rPr>
            <w:rStyle w:val="a5"/>
            <w:noProof/>
            <w:sz w:val="22"/>
            <w:szCs w:val="22"/>
            <w:lang w:val="en-US"/>
          </w:rPr>
          <w:t> </w:t>
        </w:r>
        <w:r w:rsidR="00705CE0" w:rsidRPr="00705CE0">
          <w:rPr>
            <w:rStyle w:val="a5"/>
            <w:noProof/>
            <w:sz w:val="22"/>
            <w:szCs w:val="22"/>
          </w:rPr>
          <w:t>тестовой среды</w:t>
        </w:r>
        <w:r w:rsidR="00705CE0" w:rsidRPr="00705CE0">
          <w:rPr>
            <w:noProof/>
            <w:webHidden/>
            <w:sz w:val="22"/>
            <w:szCs w:val="22"/>
          </w:rPr>
          <w:tab/>
        </w:r>
        <w:r w:rsidR="00705CE0" w:rsidRPr="00705CE0">
          <w:rPr>
            <w:noProof/>
            <w:webHidden/>
            <w:sz w:val="22"/>
            <w:szCs w:val="22"/>
          </w:rPr>
          <w:fldChar w:fldCharType="begin"/>
        </w:r>
        <w:r w:rsidR="00705CE0" w:rsidRPr="00705CE0">
          <w:rPr>
            <w:noProof/>
            <w:webHidden/>
            <w:sz w:val="22"/>
            <w:szCs w:val="22"/>
          </w:rPr>
          <w:instrText xml:space="preserve"> PAGEREF _Toc63432947 \h </w:instrText>
        </w:r>
        <w:r w:rsidR="00705CE0" w:rsidRPr="00705CE0">
          <w:rPr>
            <w:noProof/>
            <w:webHidden/>
            <w:sz w:val="22"/>
            <w:szCs w:val="22"/>
          </w:rPr>
        </w:r>
        <w:r w:rsidR="00705CE0" w:rsidRPr="00705CE0">
          <w:rPr>
            <w:noProof/>
            <w:webHidden/>
            <w:sz w:val="22"/>
            <w:szCs w:val="22"/>
          </w:rPr>
          <w:fldChar w:fldCharType="separate"/>
        </w:r>
        <w:r w:rsidR="00CE77A8">
          <w:rPr>
            <w:noProof/>
            <w:webHidden/>
            <w:sz w:val="22"/>
            <w:szCs w:val="22"/>
          </w:rPr>
          <w:t>8</w:t>
        </w:r>
        <w:r w:rsidR="00705CE0" w:rsidRPr="00705CE0">
          <w:rPr>
            <w:noProof/>
            <w:webHidden/>
            <w:sz w:val="22"/>
            <w:szCs w:val="22"/>
          </w:rPr>
          <w:fldChar w:fldCharType="end"/>
        </w:r>
      </w:hyperlink>
    </w:p>
    <w:p w14:paraId="506B1EC9" w14:textId="5D12480D" w:rsidR="00705CE0" w:rsidRPr="00705CE0" w:rsidRDefault="009332FA">
      <w:pPr>
        <w:pStyle w:val="32"/>
        <w:tabs>
          <w:tab w:val="right" w:leader="dot" w:pos="10762"/>
        </w:tabs>
        <w:rPr>
          <w:rFonts w:cstheme="minorBidi"/>
          <w:noProof/>
          <w:sz w:val="22"/>
          <w:szCs w:val="22"/>
        </w:rPr>
      </w:pPr>
      <w:hyperlink w:anchor="_Toc63432948" w:history="1">
        <w:r w:rsidR="00705CE0" w:rsidRPr="00705CE0">
          <w:rPr>
            <w:rStyle w:val="a5"/>
            <w:noProof/>
            <w:sz w:val="22"/>
            <w:szCs w:val="22"/>
          </w:rPr>
          <w:t>1.2.5. Подписание тела запроса</w:t>
        </w:r>
        <w:r w:rsidR="00705CE0" w:rsidRPr="00705CE0">
          <w:rPr>
            <w:noProof/>
            <w:webHidden/>
            <w:sz w:val="22"/>
            <w:szCs w:val="22"/>
          </w:rPr>
          <w:tab/>
        </w:r>
        <w:r w:rsidR="00705CE0" w:rsidRPr="00705CE0">
          <w:rPr>
            <w:noProof/>
            <w:webHidden/>
            <w:sz w:val="22"/>
            <w:szCs w:val="22"/>
          </w:rPr>
          <w:fldChar w:fldCharType="begin"/>
        </w:r>
        <w:r w:rsidR="00705CE0" w:rsidRPr="00705CE0">
          <w:rPr>
            <w:noProof/>
            <w:webHidden/>
            <w:sz w:val="22"/>
            <w:szCs w:val="22"/>
          </w:rPr>
          <w:instrText xml:space="preserve"> PAGEREF _Toc63432948 \h </w:instrText>
        </w:r>
        <w:r w:rsidR="00705CE0" w:rsidRPr="00705CE0">
          <w:rPr>
            <w:noProof/>
            <w:webHidden/>
            <w:sz w:val="22"/>
            <w:szCs w:val="22"/>
          </w:rPr>
        </w:r>
        <w:r w:rsidR="00705CE0" w:rsidRPr="00705CE0">
          <w:rPr>
            <w:noProof/>
            <w:webHidden/>
            <w:sz w:val="22"/>
            <w:szCs w:val="22"/>
          </w:rPr>
          <w:fldChar w:fldCharType="separate"/>
        </w:r>
        <w:r w:rsidR="00CE77A8">
          <w:rPr>
            <w:noProof/>
            <w:webHidden/>
            <w:sz w:val="22"/>
            <w:szCs w:val="22"/>
          </w:rPr>
          <w:t>8</w:t>
        </w:r>
        <w:r w:rsidR="00705CE0" w:rsidRPr="00705CE0">
          <w:rPr>
            <w:noProof/>
            <w:webHidden/>
            <w:sz w:val="22"/>
            <w:szCs w:val="22"/>
          </w:rPr>
          <w:fldChar w:fldCharType="end"/>
        </w:r>
      </w:hyperlink>
    </w:p>
    <w:p w14:paraId="3888E0F5" w14:textId="7026FD9F" w:rsidR="00705CE0" w:rsidRPr="00705CE0" w:rsidRDefault="009332FA">
      <w:pPr>
        <w:pStyle w:val="32"/>
        <w:tabs>
          <w:tab w:val="right" w:leader="dot" w:pos="10762"/>
        </w:tabs>
        <w:rPr>
          <w:rFonts w:cstheme="minorBidi"/>
          <w:noProof/>
          <w:sz w:val="22"/>
          <w:szCs w:val="22"/>
        </w:rPr>
      </w:pPr>
      <w:hyperlink w:anchor="_Toc63432949" w:history="1">
        <w:r w:rsidR="00705CE0" w:rsidRPr="00705CE0">
          <w:rPr>
            <w:rStyle w:val="a5"/>
            <w:noProof/>
            <w:sz w:val="22"/>
            <w:szCs w:val="22"/>
          </w:rPr>
          <w:t>1.2.6. Другие варианты подключения</w:t>
        </w:r>
        <w:r w:rsidR="00705CE0" w:rsidRPr="00705CE0">
          <w:rPr>
            <w:noProof/>
            <w:webHidden/>
            <w:sz w:val="22"/>
            <w:szCs w:val="22"/>
          </w:rPr>
          <w:tab/>
        </w:r>
        <w:r w:rsidR="00705CE0" w:rsidRPr="00705CE0">
          <w:rPr>
            <w:noProof/>
            <w:webHidden/>
            <w:sz w:val="22"/>
            <w:szCs w:val="22"/>
          </w:rPr>
          <w:fldChar w:fldCharType="begin"/>
        </w:r>
        <w:r w:rsidR="00705CE0" w:rsidRPr="00705CE0">
          <w:rPr>
            <w:noProof/>
            <w:webHidden/>
            <w:sz w:val="22"/>
            <w:szCs w:val="22"/>
          </w:rPr>
          <w:instrText xml:space="preserve"> PAGEREF _Toc63432949 \h </w:instrText>
        </w:r>
        <w:r w:rsidR="00705CE0" w:rsidRPr="00705CE0">
          <w:rPr>
            <w:noProof/>
            <w:webHidden/>
            <w:sz w:val="22"/>
            <w:szCs w:val="22"/>
          </w:rPr>
        </w:r>
        <w:r w:rsidR="00705CE0" w:rsidRPr="00705CE0">
          <w:rPr>
            <w:noProof/>
            <w:webHidden/>
            <w:sz w:val="22"/>
            <w:szCs w:val="22"/>
          </w:rPr>
          <w:fldChar w:fldCharType="separate"/>
        </w:r>
        <w:r w:rsidR="00CE77A8">
          <w:rPr>
            <w:noProof/>
            <w:webHidden/>
            <w:sz w:val="22"/>
            <w:szCs w:val="22"/>
          </w:rPr>
          <w:t>9</w:t>
        </w:r>
        <w:r w:rsidR="00705CE0" w:rsidRPr="00705CE0">
          <w:rPr>
            <w:noProof/>
            <w:webHidden/>
            <w:sz w:val="22"/>
            <w:szCs w:val="22"/>
          </w:rPr>
          <w:fldChar w:fldCharType="end"/>
        </w:r>
      </w:hyperlink>
    </w:p>
    <w:p w14:paraId="762AEBF8" w14:textId="0A1BF7F7" w:rsidR="00705CE0" w:rsidRPr="00705CE0" w:rsidRDefault="009332FA">
      <w:pPr>
        <w:pStyle w:val="22"/>
        <w:tabs>
          <w:tab w:val="right" w:leader="dot" w:pos="10762"/>
        </w:tabs>
        <w:rPr>
          <w:rFonts w:eastAsiaTheme="minorEastAsia"/>
          <w:noProof/>
          <w:lang w:eastAsia="ru-RU"/>
        </w:rPr>
      </w:pPr>
      <w:hyperlink w:anchor="_Toc63432950" w:history="1">
        <w:r w:rsidR="00705CE0" w:rsidRPr="00705CE0">
          <w:rPr>
            <w:rStyle w:val="a5"/>
            <w:noProof/>
          </w:rPr>
          <w:t>1.3. Запрос с примером подписи</w:t>
        </w:r>
        <w:r w:rsidR="00705CE0" w:rsidRPr="00705CE0">
          <w:rPr>
            <w:noProof/>
            <w:webHidden/>
          </w:rPr>
          <w:tab/>
        </w:r>
        <w:r w:rsidR="00705CE0" w:rsidRPr="00705CE0">
          <w:rPr>
            <w:noProof/>
            <w:webHidden/>
          </w:rPr>
          <w:fldChar w:fldCharType="begin"/>
        </w:r>
        <w:r w:rsidR="00705CE0" w:rsidRPr="00705CE0">
          <w:rPr>
            <w:noProof/>
            <w:webHidden/>
          </w:rPr>
          <w:instrText xml:space="preserve"> PAGEREF _Toc63432950 \h </w:instrText>
        </w:r>
        <w:r w:rsidR="00705CE0" w:rsidRPr="00705CE0">
          <w:rPr>
            <w:noProof/>
            <w:webHidden/>
          </w:rPr>
        </w:r>
        <w:r w:rsidR="00705CE0" w:rsidRPr="00705CE0">
          <w:rPr>
            <w:noProof/>
            <w:webHidden/>
          </w:rPr>
          <w:fldChar w:fldCharType="separate"/>
        </w:r>
        <w:r w:rsidR="00CE77A8">
          <w:rPr>
            <w:noProof/>
            <w:webHidden/>
          </w:rPr>
          <w:t>9</w:t>
        </w:r>
        <w:r w:rsidR="00705CE0" w:rsidRPr="00705CE0">
          <w:rPr>
            <w:noProof/>
            <w:webHidden/>
          </w:rPr>
          <w:fldChar w:fldCharType="end"/>
        </w:r>
      </w:hyperlink>
    </w:p>
    <w:p w14:paraId="67AB888B" w14:textId="3C75C33A" w:rsidR="00705CE0" w:rsidRPr="00705CE0" w:rsidRDefault="009332FA">
      <w:pPr>
        <w:pStyle w:val="22"/>
        <w:tabs>
          <w:tab w:val="right" w:leader="dot" w:pos="10762"/>
        </w:tabs>
        <w:rPr>
          <w:rFonts w:eastAsiaTheme="minorEastAsia"/>
          <w:noProof/>
          <w:lang w:eastAsia="ru-RU"/>
        </w:rPr>
      </w:pPr>
      <w:hyperlink w:anchor="_Toc63432951" w:history="1">
        <w:r w:rsidR="00705CE0" w:rsidRPr="00705CE0">
          <w:rPr>
            <w:rStyle w:val="a5"/>
            <w:noProof/>
          </w:rPr>
          <w:t>1.4. Тестирование API с применением Postman и Signature Generator.</w:t>
        </w:r>
        <w:r w:rsidR="00705CE0" w:rsidRPr="00705CE0">
          <w:rPr>
            <w:noProof/>
            <w:webHidden/>
          </w:rPr>
          <w:tab/>
        </w:r>
        <w:r w:rsidR="00705CE0" w:rsidRPr="00705CE0">
          <w:rPr>
            <w:noProof/>
            <w:webHidden/>
          </w:rPr>
          <w:fldChar w:fldCharType="begin"/>
        </w:r>
        <w:r w:rsidR="00705CE0" w:rsidRPr="00705CE0">
          <w:rPr>
            <w:noProof/>
            <w:webHidden/>
          </w:rPr>
          <w:instrText xml:space="preserve"> PAGEREF _Toc63432951 \h </w:instrText>
        </w:r>
        <w:r w:rsidR="00705CE0" w:rsidRPr="00705CE0">
          <w:rPr>
            <w:noProof/>
            <w:webHidden/>
          </w:rPr>
        </w:r>
        <w:r w:rsidR="00705CE0" w:rsidRPr="00705CE0">
          <w:rPr>
            <w:noProof/>
            <w:webHidden/>
          </w:rPr>
          <w:fldChar w:fldCharType="separate"/>
        </w:r>
        <w:r w:rsidR="00CE77A8">
          <w:rPr>
            <w:noProof/>
            <w:webHidden/>
          </w:rPr>
          <w:t>13</w:t>
        </w:r>
        <w:r w:rsidR="00705CE0" w:rsidRPr="00705CE0">
          <w:rPr>
            <w:noProof/>
            <w:webHidden/>
          </w:rPr>
          <w:fldChar w:fldCharType="end"/>
        </w:r>
      </w:hyperlink>
    </w:p>
    <w:p w14:paraId="3AA23BA6" w14:textId="0A8A3DB8" w:rsidR="00705CE0" w:rsidRPr="00705CE0" w:rsidRDefault="009332FA">
      <w:pPr>
        <w:pStyle w:val="16"/>
        <w:tabs>
          <w:tab w:val="right" w:leader="dot" w:pos="10762"/>
        </w:tabs>
        <w:rPr>
          <w:rFonts w:eastAsiaTheme="minorEastAsia"/>
          <w:noProof/>
          <w:lang w:eastAsia="ru-RU"/>
        </w:rPr>
      </w:pPr>
      <w:hyperlink w:anchor="_Toc63432952" w:history="1">
        <w:r w:rsidR="00705CE0" w:rsidRPr="00705CE0">
          <w:rPr>
            <w:rStyle w:val="a5"/>
            <w:noProof/>
          </w:rPr>
          <w:t>2. Запросы</w:t>
        </w:r>
        <w:r w:rsidR="00705CE0" w:rsidRPr="00705CE0">
          <w:rPr>
            <w:noProof/>
            <w:webHidden/>
          </w:rPr>
          <w:tab/>
        </w:r>
        <w:r w:rsidR="00705CE0" w:rsidRPr="00705CE0">
          <w:rPr>
            <w:noProof/>
            <w:webHidden/>
          </w:rPr>
          <w:fldChar w:fldCharType="begin"/>
        </w:r>
        <w:r w:rsidR="00705CE0" w:rsidRPr="00705CE0">
          <w:rPr>
            <w:noProof/>
            <w:webHidden/>
          </w:rPr>
          <w:instrText xml:space="preserve"> PAGEREF _Toc63432952 \h </w:instrText>
        </w:r>
        <w:r w:rsidR="00705CE0" w:rsidRPr="00705CE0">
          <w:rPr>
            <w:noProof/>
            <w:webHidden/>
          </w:rPr>
        </w:r>
        <w:r w:rsidR="00705CE0" w:rsidRPr="00705CE0">
          <w:rPr>
            <w:noProof/>
            <w:webHidden/>
          </w:rPr>
          <w:fldChar w:fldCharType="separate"/>
        </w:r>
        <w:r w:rsidR="00CE77A8">
          <w:rPr>
            <w:noProof/>
            <w:webHidden/>
          </w:rPr>
          <w:t>14</w:t>
        </w:r>
        <w:r w:rsidR="00705CE0" w:rsidRPr="00705CE0">
          <w:rPr>
            <w:noProof/>
            <w:webHidden/>
          </w:rPr>
          <w:fldChar w:fldCharType="end"/>
        </w:r>
      </w:hyperlink>
    </w:p>
    <w:p w14:paraId="7CD73282" w14:textId="49A08642" w:rsidR="00705CE0" w:rsidRPr="00705CE0" w:rsidRDefault="009332FA">
      <w:pPr>
        <w:pStyle w:val="22"/>
        <w:tabs>
          <w:tab w:val="right" w:leader="dot" w:pos="10762"/>
        </w:tabs>
        <w:rPr>
          <w:rFonts w:eastAsiaTheme="minorEastAsia"/>
          <w:noProof/>
          <w:lang w:eastAsia="ru-RU"/>
        </w:rPr>
      </w:pPr>
      <w:hyperlink w:anchor="_Toc63432953" w:history="1">
        <w:r w:rsidR="00705CE0" w:rsidRPr="00705CE0">
          <w:rPr>
            <w:rStyle w:val="a5"/>
            <w:noProof/>
          </w:rPr>
          <w:t>2.1 Создание чека</w:t>
        </w:r>
        <w:r w:rsidR="00705CE0" w:rsidRPr="00705CE0">
          <w:rPr>
            <w:noProof/>
            <w:webHidden/>
          </w:rPr>
          <w:tab/>
        </w:r>
        <w:r w:rsidR="00705CE0" w:rsidRPr="00705CE0">
          <w:rPr>
            <w:noProof/>
            <w:webHidden/>
          </w:rPr>
          <w:fldChar w:fldCharType="begin"/>
        </w:r>
        <w:r w:rsidR="00705CE0" w:rsidRPr="00705CE0">
          <w:rPr>
            <w:noProof/>
            <w:webHidden/>
          </w:rPr>
          <w:instrText xml:space="preserve"> PAGEREF _Toc63432953 \h </w:instrText>
        </w:r>
        <w:r w:rsidR="00705CE0" w:rsidRPr="00705CE0">
          <w:rPr>
            <w:noProof/>
            <w:webHidden/>
          </w:rPr>
        </w:r>
        <w:r w:rsidR="00705CE0" w:rsidRPr="00705CE0">
          <w:rPr>
            <w:noProof/>
            <w:webHidden/>
          </w:rPr>
          <w:fldChar w:fldCharType="separate"/>
        </w:r>
        <w:r w:rsidR="00CE77A8">
          <w:rPr>
            <w:noProof/>
            <w:webHidden/>
          </w:rPr>
          <w:t>14</w:t>
        </w:r>
        <w:r w:rsidR="00705CE0" w:rsidRPr="00705CE0">
          <w:rPr>
            <w:noProof/>
            <w:webHidden/>
          </w:rPr>
          <w:fldChar w:fldCharType="end"/>
        </w:r>
      </w:hyperlink>
    </w:p>
    <w:p w14:paraId="66B991F2" w14:textId="1D0F92A3" w:rsidR="00705CE0" w:rsidRPr="00705CE0" w:rsidRDefault="009332FA">
      <w:pPr>
        <w:pStyle w:val="32"/>
        <w:tabs>
          <w:tab w:val="right" w:leader="dot" w:pos="10762"/>
        </w:tabs>
        <w:rPr>
          <w:rFonts w:cstheme="minorBidi"/>
          <w:noProof/>
          <w:sz w:val="22"/>
          <w:szCs w:val="22"/>
        </w:rPr>
      </w:pPr>
      <w:hyperlink w:anchor="_Toc63432954" w:history="1">
        <w:r w:rsidR="00705CE0" w:rsidRPr="00705CE0">
          <w:rPr>
            <w:rStyle w:val="a5"/>
            <w:noProof/>
            <w:sz w:val="22"/>
            <w:szCs w:val="22"/>
          </w:rPr>
          <w:t>2.1.1 Тело запроса</w:t>
        </w:r>
        <w:r w:rsidR="00705CE0" w:rsidRPr="00705CE0">
          <w:rPr>
            <w:noProof/>
            <w:webHidden/>
            <w:sz w:val="22"/>
            <w:szCs w:val="22"/>
          </w:rPr>
          <w:tab/>
        </w:r>
        <w:r w:rsidR="00705CE0" w:rsidRPr="00705CE0">
          <w:rPr>
            <w:noProof/>
            <w:webHidden/>
            <w:sz w:val="22"/>
            <w:szCs w:val="22"/>
          </w:rPr>
          <w:fldChar w:fldCharType="begin"/>
        </w:r>
        <w:r w:rsidR="00705CE0" w:rsidRPr="00705CE0">
          <w:rPr>
            <w:noProof/>
            <w:webHidden/>
            <w:sz w:val="22"/>
            <w:szCs w:val="22"/>
          </w:rPr>
          <w:instrText xml:space="preserve"> PAGEREF _Toc63432954 \h </w:instrText>
        </w:r>
        <w:r w:rsidR="00705CE0" w:rsidRPr="00705CE0">
          <w:rPr>
            <w:noProof/>
            <w:webHidden/>
            <w:sz w:val="22"/>
            <w:szCs w:val="22"/>
          </w:rPr>
        </w:r>
        <w:r w:rsidR="00705CE0" w:rsidRPr="00705CE0">
          <w:rPr>
            <w:noProof/>
            <w:webHidden/>
            <w:sz w:val="22"/>
            <w:szCs w:val="22"/>
          </w:rPr>
          <w:fldChar w:fldCharType="separate"/>
        </w:r>
        <w:r w:rsidR="00CE77A8">
          <w:rPr>
            <w:noProof/>
            <w:webHidden/>
            <w:sz w:val="22"/>
            <w:szCs w:val="22"/>
          </w:rPr>
          <w:t>15</w:t>
        </w:r>
        <w:r w:rsidR="00705CE0" w:rsidRPr="00705CE0">
          <w:rPr>
            <w:noProof/>
            <w:webHidden/>
            <w:sz w:val="22"/>
            <w:szCs w:val="22"/>
          </w:rPr>
          <w:fldChar w:fldCharType="end"/>
        </w:r>
      </w:hyperlink>
    </w:p>
    <w:p w14:paraId="7820E054" w14:textId="3A2DC58A" w:rsidR="00705CE0" w:rsidRPr="00705CE0" w:rsidRDefault="009332FA">
      <w:pPr>
        <w:pStyle w:val="42"/>
        <w:tabs>
          <w:tab w:val="right" w:leader="dot" w:pos="10762"/>
        </w:tabs>
        <w:rPr>
          <w:noProof/>
        </w:rPr>
      </w:pPr>
      <w:hyperlink w:anchor="_Toc63432955" w:history="1">
        <w:r w:rsidR="00705CE0" w:rsidRPr="00705CE0">
          <w:rPr>
            <w:rStyle w:val="a5"/>
            <w:rFonts w:cs="Arial"/>
            <w:noProof/>
          </w:rPr>
          <w:t>2.1.1.1</w:t>
        </w:r>
        <w:r w:rsidR="00705CE0" w:rsidRPr="00705CE0">
          <w:rPr>
            <w:rStyle w:val="a5"/>
            <w:noProof/>
          </w:rPr>
          <w:t xml:space="preserve"> Содержимое документа</w:t>
        </w:r>
        <w:r w:rsidR="00705CE0" w:rsidRPr="00705CE0">
          <w:rPr>
            <w:noProof/>
            <w:webHidden/>
          </w:rPr>
          <w:tab/>
        </w:r>
        <w:r w:rsidR="00705CE0" w:rsidRPr="00705CE0">
          <w:rPr>
            <w:noProof/>
            <w:webHidden/>
          </w:rPr>
          <w:fldChar w:fldCharType="begin"/>
        </w:r>
        <w:r w:rsidR="00705CE0" w:rsidRPr="00705CE0">
          <w:rPr>
            <w:noProof/>
            <w:webHidden/>
          </w:rPr>
          <w:instrText xml:space="preserve"> PAGEREF _Toc63432955 \h </w:instrText>
        </w:r>
        <w:r w:rsidR="00705CE0" w:rsidRPr="00705CE0">
          <w:rPr>
            <w:noProof/>
            <w:webHidden/>
          </w:rPr>
        </w:r>
        <w:r w:rsidR="00705CE0" w:rsidRPr="00705CE0">
          <w:rPr>
            <w:noProof/>
            <w:webHidden/>
          </w:rPr>
          <w:fldChar w:fldCharType="separate"/>
        </w:r>
        <w:r w:rsidR="00CE77A8">
          <w:rPr>
            <w:noProof/>
            <w:webHidden/>
          </w:rPr>
          <w:t>15</w:t>
        </w:r>
        <w:r w:rsidR="00705CE0" w:rsidRPr="00705CE0">
          <w:rPr>
            <w:noProof/>
            <w:webHidden/>
          </w:rPr>
          <w:fldChar w:fldCharType="end"/>
        </w:r>
      </w:hyperlink>
    </w:p>
    <w:p w14:paraId="204AFA8B" w14:textId="63E1D918" w:rsidR="00705CE0" w:rsidRPr="00705CE0" w:rsidRDefault="009332FA">
      <w:pPr>
        <w:pStyle w:val="42"/>
        <w:tabs>
          <w:tab w:val="right" w:leader="dot" w:pos="10762"/>
        </w:tabs>
        <w:rPr>
          <w:noProof/>
        </w:rPr>
      </w:pPr>
      <w:hyperlink w:anchor="_Toc63432956" w:history="1">
        <w:r w:rsidR="00705CE0" w:rsidRPr="00705CE0">
          <w:rPr>
            <w:rStyle w:val="a5"/>
            <w:rFonts w:cs="Arial"/>
            <w:noProof/>
          </w:rPr>
          <w:t>2.1.1.2</w:t>
        </w:r>
        <w:r w:rsidR="00705CE0" w:rsidRPr="00705CE0">
          <w:rPr>
            <w:rStyle w:val="a5"/>
            <w:noProof/>
          </w:rPr>
          <w:t xml:space="preserve"> Предмет расчета</w:t>
        </w:r>
        <w:r w:rsidR="00705CE0" w:rsidRPr="00705CE0">
          <w:rPr>
            <w:noProof/>
            <w:webHidden/>
          </w:rPr>
          <w:tab/>
        </w:r>
        <w:r w:rsidR="00705CE0" w:rsidRPr="00705CE0">
          <w:rPr>
            <w:noProof/>
            <w:webHidden/>
          </w:rPr>
          <w:fldChar w:fldCharType="begin"/>
        </w:r>
        <w:r w:rsidR="00705CE0" w:rsidRPr="00705CE0">
          <w:rPr>
            <w:noProof/>
            <w:webHidden/>
          </w:rPr>
          <w:instrText xml:space="preserve"> PAGEREF _Toc63432956 \h </w:instrText>
        </w:r>
        <w:r w:rsidR="00705CE0" w:rsidRPr="00705CE0">
          <w:rPr>
            <w:noProof/>
            <w:webHidden/>
          </w:rPr>
        </w:r>
        <w:r w:rsidR="00705CE0" w:rsidRPr="00705CE0">
          <w:rPr>
            <w:noProof/>
            <w:webHidden/>
          </w:rPr>
          <w:fldChar w:fldCharType="separate"/>
        </w:r>
        <w:r w:rsidR="00CE77A8">
          <w:rPr>
            <w:noProof/>
            <w:webHidden/>
          </w:rPr>
          <w:t>18</w:t>
        </w:r>
        <w:r w:rsidR="00705CE0" w:rsidRPr="00705CE0">
          <w:rPr>
            <w:noProof/>
            <w:webHidden/>
          </w:rPr>
          <w:fldChar w:fldCharType="end"/>
        </w:r>
      </w:hyperlink>
    </w:p>
    <w:p w14:paraId="777A5C11" w14:textId="724DC215" w:rsidR="00705CE0" w:rsidRPr="00705CE0" w:rsidRDefault="009332FA">
      <w:pPr>
        <w:pStyle w:val="42"/>
        <w:tabs>
          <w:tab w:val="right" w:leader="dot" w:pos="10762"/>
        </w:tabs>
        <w:rPr>
          <w:noProof/>
        </w:rPr>
      </w:pPr>
      <w:hyperlink w:anchor="_Toc63432957" w:history="1">
        <w:r w:rsidR="00705CE0" w:rsidRPr="00705CE0">
          <w:rPr>
            <w:rStyle w:val="a5"/>
            <w:rFonts w:cs="Arial"/>
            <w:noProof/>
          </w:rPr>
          <w:t>2.1.1.3</w:t>
        </w:r>
        <w:r w:rsidR="00705CE0" w:rsidRPr="00705CE0">
          <w:rPr>
            <w:rStyle w:val="a5"/>
            <w:noProof/>
          </w:rPr>
          <w:t xml:space="preserve"> Параметры закрытия чека</w:t>
        </w:r>
        <w:r w:rsidR="00705CE0" w:rsidRPr="00705CE0">
          <w:rPr>
            <w:noProof/>
            <w:webHidden/>
          </w:rPr>
          <w:tab/>
        </w:r>
        <w:r w:rsidR="00705CE0" w:rsidRPr="00705CE0">
          <w:rPr>
            <w:noProof/>
            <w:webHidden/>
          </w:rPr>
          <w:fldChar w:fldCharType="begin"/>
        </w:r>
        <w:r w:rsidR="00705CE0" w:rsidRPr="00705CE0">
          <w:rPr>
            <w:noProof/>
            <w:webHidden/>
          </w:rPr>
          <w:instrText xml:space="preserve"> PAGEREF _Toc63432957 \h </w:instrText>
        </w:r>
        <w:r w:rsidR="00705CE0" w:rsidRPr="00705CE0">
          <w:rPr>
            <w:noProof/>
            <w:webHidden/>
          </w:rPr>
        </w:r>
        <w:r w:rsidR="00705CE0" w:rsidRPr="00705CE0">
          <w:rPr>
            <w:noProof/>
            <w:webHidden/>
          </w:rPr>
          <w:fldChar w:fldCharType="separate"/>
        </w:r>
        <w:r w:rsidR="00CE77A8">
          <w:rPr>
            <w:noProof/>
            <w:webHidden/>
          </w:rPr>
          <w:t>25</w:t>
        </w:r>
        <w:r w:rsidR="00705CE0" w:rsidRPr="00705CE0">
          <w:rPr>
            <w:noProof/>
            <w:webHidden/>
          </w:rPr>
          <w:fldChar w:fldCharType="end"/>
        </w:r>
      </w:hyperlink>
    </w:p>
    <w:p w14:paraId="2C2AF382" w14:textId="3A3A06DA" w:rsidR="00705CE0" w:rsidRPr="00705CE0" w:rsidRDefault="009332FA">
      <w:pPr>
        <w:pStyle w:val="42"/>
        <w:tabs>
          <w:tab w:val="right" w:leader="dot" w:pos="10762"/>
        </w:tabs>
        <w:rPr>
          <w:noProof/>
        </w:rPr>
      </w:pPr>
      <w:hyperlink w:anchor="_Toc63432958" w:history="1">
        <w:r w:rsidR="00705CE0" w:rsidRPr="00705CE0">
          <w:rPr>
            <w:rStyle w:val="a5"/>
            <w:rFonts w:cs="Arial"/>
            <w:noProof/>
          </w:rPr>
          <w:t>2.1.1.</w:t>
        </w:r>
        <w:r w:rsidR="00705CE0" w:rsidRPr="00705CE0">
          <w:rPr>
            <w:rStyle w:val="a5"/>
            <w:rFonts w:cs="Arial"/>
            <w:noProof/>
            <w:lang w:val="en-US"/>
          </w:rPr>
          <w:t>4</w:t>
        </w:r>
        <w:r w:rsidR="00705CE0" w:rsidRPr="00705CE0">
          <w:rPr>
            <w:rStyle w:val="a5"/>
            <w:noProof/>
          </w:rPr>
          <w:t xml:space="preserve"> Оплата</w:t>
        </w:r>
        <w:r w:rsidR="00705CE0" w:rsidRPr="00705CE0">
          <w:rPr>
            <w:noProof/>
            <w:webHidden/>
          </w:rPr>
          <w:tab/>
        </w:r>
        <w:r w:rsidR="00705CE0" w:rsidRPr="00705CE0">
          <w:rPr>
            <w:noProof/>
            <w:webHidden/>
          </w:rPr>
          <w:fldChar w:fldCharType="begin"/>
        </w:r>
        <w:r w:rsidR="00705CE0" w:rsidRPr="00705CE0">
          <w:rPr>
            <w:noProof/>
            <w:webHidden/>
          </w:rPr>
          <w:instrText xml:space="preserve"> PAGEREF _Toc63432958 \h </w:instrText>
        </w:r>
        <w:r w:rsidR="00705CE0" w:rsidRPr="00705CE0">
          <w:rPr>
            <w:noProof/>
            <w:webHidden/>
          </w:rPr>
        </w:r>
        <w:r w:rsidR="00705CE0" w:rsidRPr="00705CE0">
          <w:rPr>
            <w:noProof/>
            <w:webHidden/>
          </w:rPr>
          <w:fldChar w:fldCharType="separate"/>
        </w:r>
        <w:r w:rsidR="00CE77A8">
          <w:rPr>
            <w:noProof/>
            <w:webHidden/>
          </w:rPr>
          <w:t>25</w:t>
        </w:r>
        <w:r w:rsidR="00705CE0" w:rsidRPr="00705CE0">
          <w:rPr>
            <w:noProof/>
            <w:webHidden/>
          </w:rPr>
          <w:fldChar w:fldCharType="end"/>
        </w:r>
      </w:hyperlink>
    </w:p>
    <w:p w14:paraId="06CC9B78" w14:textId="42EAE21B" w:rsidR="00705CE0" w:rsidRPr="00705CE0" w:rsidRDefault="009332FA">
      <w:pPr>
        <w:pStyle w:val="42"/>
        <w:tabs>
          <w:tab w:val="right" w:leader="dot" w:pos="10762"/>
        </w:tabs>
        <w:rPr>
          <w:noProof/>
        </w:rPr>
      </w:pPr>
      <w:hyperlink w:anchor="_Toc63432959" w:history="1">
        <w:r w:rsidR="00705CE0" w:rsidRPr="00705CE0">
          <w:rPr>
            <w:rStyle w:val="a5"/>
            <w:rFonts w:cs="Arial"/>
            <w:noProof/>
          </w:rPr>
          <w:t>2.1.1.</w:t>
        </w:r>
        <w:r w:rsidR="00705CE0" w:rsidRPr="00705CE0">
          <w:rPr>
            <w:rStyle w:val="a5"/>
            <w:rFonts w:cs="Arial"/>
            <w:noProof/>
            <w:lang w:val="en-US"/>
          </w:rPr>
          <w:t>5</w:t>
        </w:r>
        <w:r w:rsidR="00705CE0" w:rsidRPr="00705CE0">
          <w:rPr>
            <w:rStyle w:val="a5"/>
            <w:noProof/>
          </w:rPr>
          <w:t xml:space="preserve"> Дополнительный реквизит пользователя</w:t>
        </w:r>
        <w:r w:rsidR="00705CE0" w:rsidRPr="00705CE0">
          <w:rPr>
            <w:noProof/>
            <w:webHidden/>
          </w:rPr>
          <w:tab/>
        </w:r>
        <w:r w:rsidR="00705CE0" w:rsidRPr="00705CE0">
          <w:rPr>
            <w:noProof/>
            <w:webHidden/>
          </w:rPr>
          <w:fldChar w:fldCharType="begin"/>
        </w:r>
        <w:r w:rsidR="00705CE0" w:rsidRPr="00705CE0">
          <w:rPr>
            <w:noProof/>
            <w:webHidden/>
          </w:rPr>
          <w:instrText xml:space="preserve"> PAGEREF _Toc63432959 \h </w:instrText>
        </w:r>
        <w:r w:rsidR="00705CE0" w:rsidRPr="00705CE0">
          <w:rPr>
            <w:noProof/>
            <w:webHidden/>
          </w:rPr>
        </w:r>
        <w:r w:rsidR="00705CE0" w:rsidRPr="00705CE0">
          <w:rPr>
            <w:noProof/>
            <w:webHidden/>
          </w:rPr>
          <w:fldChar w:fldCharType="separate"/>
        </w:r>
        <w:r w:rsidR="00CE77A8">
          <w:rPr>
            <w:noProof/>
            <w:webHidden/>
          </w:rPr>
          <w:t>25</w:t>
        </w:r>
        <w:r w:rsidR="00705CE0" w:rsidRPr="00705CE0">
          <w:rPr>
            <w:noProof/>
            <w:webHidden/>
          </w:rPr>
          <w:fldChar w:fldCharType="end"/>
        </w:r>
      </w:hyperlink>
    </w:p>
    <w:p w14:paraId="72750AE1" w14:textId="05F0996F" w:rsidR="00705CE0" w:rsidRPr="00705CE0" w:rsidRDefault="009332FA">
      <w:pPr>
        <w:pStyle w:val="42"/>
        <w:tabs>
          <w:tab w:val="right" w:leader="dot" w:pos="10762"/>
        </w:tabs>
        <w:rPr>
          <w:noProof/>
        </w:rPr>
      </w:pPr>
      <w:hyperlink w:anchor="_Toc63432960" w:history="1">
        <w:r w:rsidR="00705CE0" w:rsidRPr="00705CE0">
          <w:rPr>
            <w:rStyle w:val="a5"/>
            <w:rFonts w:cs="Arial"/>
            <w:noProof/>
          </w:rPr>
          <w:t>2.1.1.6</w:t>
        </w:r>
        <w:r w:rsidR="00705CE0" w:rsidRPr="00705CE0">
          <w:rPr>
            <w:rStyle w:val="a5"/>
            <w:noProof/>
          </w:rPr>
          <w:t xml:space="preserve"> Данные поставщика</w:t>
        </w:r>
        <w:r w:rsidR="00705CE0" w:rsidRPr="00705CE0">
          <w:rPr>
            <w:noProof/>
            <w:webHidden/>
          </w:rPr>
          <w:tab/>
        </w:r>
        <w:r w:rsidR="00705CE0" w:rsidRPr="00705CE0">
          <w:rPr>
            <w:noProof/>
            <w:webHidden/>
          </w:rPr>
          <w:fldChar w:fldCharType="begin"/>
        </w:r>
        <w:r w:rsidR="00705CE0" w:rsidRPr="00705CE0">
          <w:rPr>
            <w:noProof/>
            <w:webHidden/>
          </w:rPr>
          <w:instrText xml:space="preserve"> PAGEREF _Toc63432960 \h </w:instrText>
        </w:r>
        <w:r w:rsidR="00705CE0" w:rsidRPr="00705CE0">
          <w:rPr>
            <w:noProof/>
            <w:webHidden/>
          </w:rPr>
        </w:r>
        <w:r w:rsidR="00705CE0" w:rsidRPr="00705CE0">
          <w:rPr>
            <w:noProof/>
            <w:webHidden/>
          </w:rPr>
          <w:fldChar w:fldCharType="separate"/>
        </w:r>
        <w:r w:rsidR="00CE77A8">
          <w:rPr>
            <w:noProof/>
            <w:webHidden/>
          </w:rPr>
          <w:t>26</w:t>
        </w:r>
        <w:r w:rsidR="00705CE0" w:rsidRPr="00705CE0">
          <w:rPr>
            <w:noProof/>
            <w:webHidden/>
          </w:rPr>
          <w:fldChar w:fldCharType="end"/>
        </w:r>
      </w:hyperlink>
    </w:p>
    <w:p w14:paraId="0F2F5419" w14:textId="41ECA508" w:rsidR="00705CE0" w:rsidRPr="00705CE0" w:rsidRDefault="009332FA">
      <w:pPr>
        <w:pStyle w:val="42"/>
        <w:tabs>
          <w:tab w:val="right" w:leader="dot" w:pos="10762"/>
        </w:tabs>
        <w:rPr>
          <w:noProof/>
        </w:rPr>
      </w:pPr>
      <w:hyperlink w:anchor="_Toc63432961" w:history="1">
        <w:r w:rsidR="00705CE0" w:rsidRPr="00705CE0">
          <w:rPr>
            <w:rStyle w:val="a5"/>
            <w:rFonts w:cs="Arial"/>
            <w:noProof/>
          </w:rPr>
          <w:t>2.1.1.7</w:t>
        </w:r>
        <w:r w:rsidR="00705CE0" w:rsidRPr="00705CE0">
          <w:rPr>
            <w:rStyle w:val="a5"/>
            <w:noProof/>
          </w:rPr>
          <w:t xml:space="preserve"> Данные агента</w:t>
        </w:r>
        <w:r w:rsidR="00705CE0" w:rsidRPr="00705CE0">
          <w:rPr>
            <w:noProof/>
            <w:webHidden/>
          </w:rPr>
          <w:tab/>
        </w:r>
        <w:r w:rsidR="00705CE0" w:rsidRPr="00705CE0">
          <w:rPr>
            <w:noProof/>
            <w:webHidden/>
          </w:rPr>
          <w:fldChar w:fldCharType="begin"/>
        </w:r>
        <w:r w:rsidR="00705CE0" w:rsidRPr="00705CE0">
          <w:rPr>
            <w:noProof/>
            <w:webHidden/>
          </w:rPr>
          <w:instrText xml:space="preserve"> PAGEREF _Toc63432961 \h </w:instrText>
        </w:r>
        <w:r w:rsidR="00705CE0" w:rsidRPr="00705CE0">
          <w:rPr>
            <w:noProof/>
            <w:webHidden/>
          </w:rPr>
        </w:r>
        <w:r w:rsidR="00705CE0" w:rsidRPr="00705CE0">
          <w:rPr>
            <w:noProof/>
            <w:webHidden/>
          </w:rPr>
          <w:fldChar w:fldCharType="separate"/>
        </w:r>
        <w:r w:rsidR="00CE77A8">
          <w:rPr>
            <w:noProof/>
            <w:webHidden/>
          </w:rPr>
          <w:t>26</w:t>
        </w:r>
        <w:r w:rsidR="00705CE0" w:rsidRPr="00705CE0">
          <w:rPr>
            <w:noProof/>
            <w:webHidden/>
          </w:rPr>
          <w:fldChar w:fldCharType="end"/>
        </w:r>
      </w:hyperlink>
    </w:p>
    <w:p w14:paraId="25BA0E63" w14:textId="192314A1" w:rsidR="00705CE0" w:rsidRPr="00705CE0" w:rsidRDefault="009332FA">
      <w:pPr>
        <w:pStyle w:val="32"/>
        <w:tabs>
          <w:tab w:val="right" w:leader="dot" w:pos="10762"/>
        </w:tabs>
        <w:rPr>
          <w:rFonts w:cstheme="minorBidi"/>
          <w:noProof/>
          <w:sz w:val="22"/>
          <w:szCs w:val="22"/>
        </w:rPr>
      </w:pPr>
      <w:hyperlink w:anchor="_Toc63432962" w:history="1">
        <w:r w:rsidR="00705CE0" w:rsidRPr="00705CE0">
          <w:rPr>
            <w:rStyle w:val="a5"/>
            <w:noProof/>
            <w:sz w:val="22"/>
            <w:szCs w:val="22"/>
          </w:rPr>
          <w:t>2.1.2 Тело ответа с ошибками обработки запроса</w:t>
        </w:r>
        <w:r w:rsidR="00705CE0" w:rsidRPr="00705CE0">
          <w:rPr>
            <w:noProof/>
            <w:webHidden/>
            <w:sz w:val="22"/>
            <w:szCs w:val="22"/>
          </w:rPr>
          <w:tab/>
        </w:r>
        <w:r w:rsidR="00705CE0" w:rsidRPr="00705CE0">
          <w:rPr>
            <w:noProof/>
            <w:webHidden/>
            <w:sz w:val="22"/>
            <w:szCs w:val="22"/>
          </w:rPr>
          <w:fldChar w:fldCharType="begin"/>
        </w:r>
        <w:r w:rsidR="00705CE0" w:rsidRPr="00705CE0">
          <w:rPr>
            <w:noProof/>
            <w:webHidden/>
            <w:sz w:val="22"/>
            <w:szCs w:val="22"/>
          </w:rPr>
          <w:instrText xml:space="preserve"> PAGEREF _Toc63432962 \h </w:instrText>
        </w:r>
        <w:r w:rsidR="00705CE0" w:rsidRPr="00705CE0">
          <w:rPr>
            <w:noProof/>
            <w:webHidden/>
            <w:sz w:val="22"/>
            <w:szCs w:val="22"/>
          </w:rPr>
        </w:r>
        <w:r w:rsidR="00705CE0" w:rsidRPr="00705CE0">
          <w:rPr>
            <w:noProof/>
            <w:webHidden/>
            <w:sz w:val="22"/>
            <w:szCs w:val="22"/>
          </w:rPr>
          <w:fldChar w:fldCharType="separate"/>
        </w:r>
        <w:r w:rsidR="00CE77A8">
          <w:rPr>
            <w:noProof/>
            <w:webHidden/>
            <w:sz w:val="22"/>
            <w:szCs w:val="22"/>
          </w:rPr>
          <w:t>27</w:t>
        </w:r>
        <w:r w:rsidR="00705CE0" w:rsidRPr="00705CE0">
          <w:rPr>
            <w:noProof/>
            <w:webHidden/>
            <w:sz w:val="22"/>
            <w:szCs w:val="22"/>
          </w:rPr>
          <w:fldChar w:fldCharType="end"/>
        </w:r>
      </w:hyperlink>
    </w:p>
    <w:p w14:paraId="6DC6B47E" w14:textId="7FF090D8" w:rsidR="00705CE0" w:rsidRPr="00705CE0" w:rsidRDefault="009332FA">
      <w:pPr>
        <w:pStyle w:val="22"/>
        <w:tabs>
          <w:tab w:val="right" w:leader="dot" w:pos="10762"/>
        </w:tabs>
        <w:rPr>
          <w:rFonts w:eastAsiaTheme="minorEastAsia"/>
          <w:noProof/>
          <w:lang w:eastAsia="ru-RU"/>
        </w:rPr>
      </w:pPr>
      <w:hyperlink w:anchor="_Toc63432963" w:history="1">
        <w:r w:rsidR="00705CE0" w:rsidRPr="00705CE0">
          <w:rPr>
            <w:rStyle w:val="a5"/>
            <w:noProof/>
          </w:rPr>
          <w:t>2.2 Состояние чека</w:t>
        </w:r>
        <w:r w:rsidR="00705CE0" w:rsidRPr="00705CE0">
          <w:rPr>
            <w:noProof/>
            <w:webHidden/>
          </w:rPr>
          <w:tab/>
        </w:r>
        <w:r w:rsidR="00705CE0" w:rsidRPr="00705CE0">
          <w:rPr>
            <w:noProof/>
            <w:webHidden/>
          </w:rPr>
          <w:fldChar w:fldCharType="begin"/>
        </w:r>
        <w:r w:rsidR="00705CE0" w:rsidRPr="00705CE0">
          <w:rPr>
            <w:noProof/>
            <w:webHidden/>
          </w:rPr>
          <w:instrText xml:space="preserve"> PAGEREF _Toc63432963 \h </w:instrText>
        </w:r>
        <w:r w:rsidR="00705CE0" w:rsidRPr="00705CE0">
          <w:rPr>
            <w:noProof/>
            <w:webHidden/>
          </w:rPr>
        </w:r>
        <w:r w:rsidR="00705CE0" w:rsidRPr="00705CE0">
          <w:rPr>
            <w:noProof/>
            <w:webHidden/>
          </w:rPr>
          <w:fldChar w:fldCharType="separate"/>
        </w:r>
        <w:r w:rsidR="00CE77A8">
          <w:rPr>
            <w:noProof/>
            <w:webHidden/>
          </w:rPr>
          <w:t>31</w:t>
        </w:r>
        <w:r w:rsidR="00705CE0" w:rsidRPr="00705CE0">
          <w:rPr>
            <w:noProof/>
            <w:webHidden/>
          </w:rPr>
          <w:fldChar w:fldCharType="end"/>
        </w:r>
      </w:hyperlink>
    </w:p>
    <w:p w14:paraId="7B073F61" w14:textId="3384DCB7" w:rsidR="00705CE0" w:rsidRPr="00705CE0" w:rsidRDefault="009332FA">
      <w:pPr>
        <w:pStyle w:val="32"/>
        <w:tabs>
          <w:tab w:val="right" w:leader="dot" w:pos="10762"/>
        </w:tabs>
        <w:rPr>
          <w:rFonts w:cstheme="minorBidi"/>
          <w:noProof/>
          <w:sz w:val="22"/>
          <w:szCs w:val="22"/>
        </w:rPr>
      </w:pPr>
      <w:hyperlink w:anchor="_Toc63432964" w:history="1">
        <w:r w:rsidR="00705CE0" w:rsidRPr="00705CE0">
          <w:rPr>
            <w:rStyle w:val="a5"/>
            <w:noProof/>
            <w:sz w:val="22"/>
            <w:szCs w:val="22"/>
            <w:lang w:val="en-US"/>
          </w:rPr>
          <w:t xml:space="preserve">2.2.1 </w:t>
        </w:r>
        <w:r w:rsidR="00705CE0" w:rsidRPr="00705CE0">
          <w:rPr>
            <w:rStyle w:val="a5"/>
            <w:noProof/>
            <w:sz w:val="22"/>
            <w:szCs w:val="22"/>
          </w:rPr>
          <w:t>Тело ответа</w:t>
        </w:r>
        <w:r w:rsidR="00705CE0" w:rsidRPr="00705CE0">
          <w:rPr>
            <w:noProof/>
            <w:webHidden/>
            <w:sz w:val="22"/>
            <w:szCs w:val="22"/>
          </w:rPr>
          <w:tab/>
        </w:r>
        <w:r w:rsidR="00705CE0" w:rsidRPr="00705CE0">
          <w:rPr>
            <w:noProof/>
            <w:webHidden/>
            <w:sz w:val="22"/>
            <w:szCs w:val="22"/>
          </w:rPr>
          <w:fldChar w:fldCharType="begin"/>
        </w:r>
        <w:r w:rsidR="00705CE0" w:rsidRPr="00705CE0">
          <w:rPr>
            <w:noProof/>
            <w:webHidden/>
            <w:sz w:val="22"/>
            <w:szCs w:val="22"/>
          </w:rPr>
          <w:instrText xml:space="preserve"> PAGEREF _Toc63432964 \h </w:instrText>
        </w:r>
        <w:r w:rsidR="00705CE0" w:rsidRPr="00705CE0">
          <w:rPr>
            <w:noProof/>
            <w:webHidden/>
            <w:sz w:val="22"/>
            <w:szCs w:val="22"/>
          </w:rPr>
        </w:r>
        <w:r w:rsidR="00705CE0" w:rsidRPr="00705CE0">
          <w:rPr>
            <w:noProof/>
            <w:webHidden/>
            <w:sz w:val="22"/>
            <w:szCs w:val="22"/>
          </w:rPr>
          <w:fldChar w:fldCharType="separate"/>
        </w:r>
        <w:r w:rsidR="00CE77A8">
          <w:rPr>
            <w:noProof/>
            <w:webHidden/>
            <w:sz w:val="22"/>
            <w:szCs w:val="22"/>
          </w:rPr>
          <w:t>31</w:t>
        </w:r>
        <w:r w:rsidR="00705CE0" w:rsidRPr="00705CE0">
          <w:rPr>
            <w:noProof/>
            <w:webHidden/>
            <w:sz w:val="22"/>
            <w:szCs w:val="22"/>
          </w:rPr>
          <w:fldChar w:fldCharType="end"/>
        </w:r>
      </w:hyperlink>
    </w:p>
    <w:p w14:paraId="601764F2" w14:textId="22035824" w:rsidR="00705CE0" w:rsidRPr="00705CE0" w:rsidRDefault="009332FA">
      <w:pPr>
        <w:pStyle w:val="22"/>
        <w:tabs>
          <w:tab w:val="right" w:leader="dot" w:pos="10762"/>
        </w:tabs>
        <w:rPr>
          <w:rFonts w:eastAsiaTheme="minorEastAsia"/>
          <w:noProof/>
          <w:lang w:eastAsia="ru-RU"/>
        </w:rPr>
      </w:pPr>
      <w:hyperlink w:anchor="_Toc63432965" w:history="1">
        <w:r w:rsidR="00705CE0" w:rsidRPr="00705CE0">
          <w:rPr>
            <w:rStyle w:val="a5"/>
            <w:noProof/>
          </w:rPr>
          <w:t>2.3 Создания чека коррекции</w:t>
        </w:r>
        <w:r w:rsidR="00705CE0" w:rsidRPr="00705CE0">
          <w:rPr>
            <w:noProof/>
            <w:webHidden/>
          </w:rPr>
          <w:tab/>
        </w:r>
        <w:r w:rsidR="00705CE0" w:rsidRPr="00705CE0">
          <w:rPr>
            <w:noProof/>
            <w:webHidden/>
          </w:rPr>
          <w:fldChar w:fldCharType="begin"/>
        </w:r>
        <w:r w:rsidR="00705CE0" w:rsidRPr="00705CE0">
          <w:rPr>
            <w:noProof/>
            <w:webHidden/>
          </w:rPr>
          <w:instrText xml:space="preserve"> PAGEREF _Toc63432965 \h </w:instrText>
        </w:r>
        <w:r w:rsidR="00705CE0" w:rsidRPr="00705CE0">
          <w:rPr>
            <w:noProof/>
            <w:webHidden/>
          </w:rPr>
        </w:r>
        <w:r w:rsidR="00705CE0" w:rsidRPr="00705CE0">
          <w:rPr>
            <w:noProof/>
            <w:webHidden/>
          </w:rPr>
          <w:fldChar w:fldCharType="separate"/>
        </w:r>
        <w:r w:rsidR="00CE77A8">
          <w:rPr>
            <w:noProof/>
            <w:webHidden/>
          </w:rPr>
          <w:t>33</w:t>
        </w:r>
        <w:r w:rsidR="00705CE0" w:rsidRPr="00705CE0">
          <w:rPr>
            <w:noProof/>
            <w:webHidden/>
          </w:rPr>
          <w:fldChar w:fldCharType="end"/>
        </w:r>
      </w:hyperlink>
    </w:p>
    <w:p w14:paraId="7C8889BA" w14:textId="7A2C8C15" w:rsidR="00705CE0" w:rsidRPr="00705CE0" w:rsidRDefault="009332FA">
      <w:pPr>
        <w:pStyle w:val="32"/>
        <w:tabs>
          <w:tab w:val="right" w:leader="dot" w:pos="10762"/>
        </w:tabs>
        <w:rPr>
          <w:rFonts w:cstheme="minorBidi"/>
          <w:noProof/>
          <w:sz w:val="22"/>
          <w:szCs w:val="22"/>
        </w:rPr>
      </w:pPr>
      <w:hyperlink w:anchor="_Toc63432966" w:history="1">
        <w:r w:rsidR="00705CE0" w:rsidRPr="00705CE0">
          <w:rPr>
            <w:rStyle w:val="a5"/>
            <w:noProof/>
            <w:sz w:val="22"/>
            <w:szCs w:val="22"/>
          </w:rPr>
          <w:t>2.3.1 Тело запроса</w:t>
        </w:r>
        <w:r w:rsidR="00705CE0" w:rsidRPr="00705CE0">
          <w:rPr>
            <w:noProof/>
            <w:webHidden/>
            <w:sz w:val="22"/>
            <w:szCs w:val="22"/>
          </w:rPr>
          <w:tab/>
        </w:r>
        <w:r w:rsidR="00705CE0" w:rsidRPr="00705CE0">
          <w:rPr>
            <w:noProof/>
            <w:webHidden/>
            <w:sz w:val="22"/>
            <w:szCs w:val="22"/>
          </w:rPr>
          <w:fldChar w:fldCharType="begin"/>
        </w:r>
        <w:r w:rsidR="00705CE0" w:rsidRPr="00705CE0">
          <w:rPr>
            <w:noProof/>
            <w:webHidden/>
            <w:sz w:val="22"/>
            <w:szCs w:val="22"/>
          </w:rPr>
          <w:instrText xml:space="preserve"> PAGEREF _Toc63432966 \h </w:instrText>
        </w:r>
        <w:r w:rsidR="00705CE0" w:rsidRPr="00705CE0">
          <w:rPr>
            <w:noProof/>
            <w:webHidden/>
            <w:sz w:val="22"/>
            <w:szCs w:val="22"/>
          </w:rPr>
        </w:r>
        <w:r w:rsidR="00705CE0" w:rsidRPr="00705CE0">
          <w:rPr>
            <w:noProof/>
            <w:webHidden/>
            <w:sz w:val="22"/>
            <w:szCs w:val="22"/>
          </w:rPr>
          <w:fldChar w:fldCharType="separate"/>
        </w:r>
        <w:r w:rsidR="00CE77A8">
          <w:rPr>
            <w:noProof/>
            <w:webHidden/>
            <w:sz w:val="22"/>
            <w:szCs w:val="22"/>
          </w:rPr>
          <w:t>33</w:t>
        </w:r>
        <w:r w:rsidR="00705CE0" w:rsidRPr="00705CE0">
          <w:rPr>
            <w:noProof/>
            <w:webHidden/>
            <w:sz w:val="22"/>
            <w:szCs w:val="22"/>
          </w:rPr>
          <w:fldChar w:fldCharType="end"/>
        </w:r>
      </w:hyperlink>
    </w:p>
    <w:p w14:paraId="1D18A167" w14:textId="1AE68E3B" w:rsidR="00705CE0" w:rsidRPr="00705CE0" w:rsidRDefault="009332FA">
      <w:pPr>
        <w:pStyle w:val="42"/>
        <w:tabs>
          <w:tab w:val="right" w:leader="dot" w:pos="10762"/>
        </w:tabs>
        <w:rPr>
          <w:noProof/>
        </w:rPr>
      </w:pPr>
      <w:hyperlink w:anchor="_Toc63432967" w:history="1">
        <w:r w:rsidR="00705CE0" w:rsidRPr="00705CE0">
          <w:rPr>
            <w:rStyle w:val="a5"/>
            <w:rFonts w:cs="Arial"/>
            <w:noProof/>
          </w:rPr>
          <w:t>2.3.1.1</w:t>
        </w:r>
        <w:r w:rsidR="00705CE0" w:rsidRPr="00705CE0">
          <w:rPr>
            <w:rStyle w:val="a5"/>
            <w:noProof/>
          </w:rPr>
          <w:t xml:space="preserve"> Содержимое документа</w:t>
        </w:r>
        <w:r w:rsidR="00705CE0" w:rsidRPr="00705CE0">
          <w:rPr>
            <w:noProof/>
            <w:webHidden/>
          </w:rPr>
          <w:tab/>
        </w:r>
        <w:r w:rsidR="00705CE0" w:rsidRPr="00705CE0">
          <w:rPr>
            <w:noProof/>
            <w:webHidden/>
          </w:rPr>
          <w:fldChar w:fldCharType="begin"/>
        </w:r>
        <w:r w:rsidR="00705CE0" w:rsidRPr="00705CE0">
          <w:rPr>
            <w:noProof/>
            <w:webHidden/>
          </w:rPr>
          <w:instrText xml:space="preserve"> PAGEREF _Toc63432967 \h </w:instrText>
        </w:r>
        <w:r w:rsidR="00705CE0" w:rsidRPr="00705CE0">
          <w:rPr>
            <w:noProof/>
            <w:webHidden/>
          </w:rPr>
        </w:r>
        <w:r w:rsidR="00705CE0" w:rsidRPr="00705CE0">
          <w:rPr>
            <w:noProof/>
            <w:webHidden/>
          </w:rPr>
          <w:fldChar w:fldCharType="separate"/>
        </w:r>
        <w:r w:rsidR="00CE77A8">
          <w:rPr>
            <w:noProof/>
            <w:webHidden/>
          </w:rPr>
          <w:t>33</w:t>
        </w:r>
        <w:r w:rsidR="00705CE0" w:rsidRPr="00705CE0">
          <w:rPr>
            <w:noProof/>
            <w:webHidden/>
          </w:rPr>
          <w:fldChar w:fldCharType="end"/>
        </w:r>
      </w:hyperlink>
    </w:p>
    <w:p w14:paraId="54F4B792" w14:textId="6E00E94E" w:rsidR="00705CE0" w:rsidRPr="00705CE0" w:rsidRDefault="009332FA">
      <w:pPr>
        <w:pStyle w:val="32"/>
        <w:tabs>
          <w:tab w:val="right" w:leader="dot" w:pos="10762"/>
        </w:tabs>
        <w:rPr>
          <w:rFonts w:cstheme="minorBidi"/>
          <w:noProof/>
          <w:sz w:val="22"/>
          <w:szCs w:val="22"/>
        </w:rPr>
      </w:pPr>
      <w:hyperlink w:anchor="_Toc63432968" w:history="1">
        <w:r w:rsidR="00705CE0" w:rsidRPr="00705CE0">
          <w:rPr>
            <w:rStyle w:val="a5"/>
            <w:noProof/>
            <w:sz w:val="22"/>
            <w:szCs w:val="22"/>
          </w:rPr>
          <w:t>2.3.2 Тело ответа с ошибками обработки запроса</w:t>
        </w:r>
        <w:r w:rsidR="00705CE0" w:rsidRPr="00705CE0">
          <w:rPr>
            <w:noProof/>
            <w:webHidden/>
            <w:sz w:val="22"/>
            <w:szCs w:val="22"/>
          </w:rPr>
          <w:tab/>
        </w:r>
        <w:r w:rsidR="00705CE0" w:rsidRPr="00705CE0">
          <w:rPr>
            <w:noProof/>
            <w:webHidden/>
            <w:sz w:val="22"/>
            <w:szCs w:val="22"/>
          </w:rPr>
          <w:fldChar w:fldCharType="begin"/>
        </w:r>
        <w:r w:rsidR="00705CE0" w:rsidRPr="00705CE0">
          <w:rPr>
            <w:noProof/>
            <w:webHidden/>
            <w:sz w:val="22"/>
            <w:szCs w:val="22"/>
          </w:rPr>
          <w:instrText xml:space="preserve"> PAGEREF _Toc63432968 \h </w:instrText>
        </w:r>
        <w:r w:rsidR="00705CE0" w:rsidRPr="00705CE0">
          <w:rPr>
            <w:noProof/>
            <w:webHidden/>
            <w:sz w:val="22"/>
            <w:szCs w:val="22"/>
          </w:rPr>
        </w:r>
        <w:r w:rsidR="00705CE0" w:rsidRPr="00705CE0">
          <w:rPr>
            <w:noProof/>
            <w:webHidden/>
            <w:sz w:val="22"/>
            <w:szCs w:val="22"/>
          </w:rPr>
          <w:fldChar w:fldCharType="separate"/>
        </w:r>
        <w:r w:rsidR="00CE77A8">
          <w:rPr>
            <w:noProof/>
            <w:webHidden/>
            <w:sz w:val="22"/>
            <w:szCs w:val="22"/>
          </w:rPr>
          <w:t>35</w:t>
        </w:r>
        <w:r w:rsidR="00705CE0" w:rsidRPr="00705CE0">
          <w:rPr>
            <w:noProof/>
            <w:webHidden/>
            <w:sz w:val="22"/>
            <w:szCs w:val="22"/>
          </w:rPr>
          <w:fldChar w:fldCharType="end"/>
        </w:r>
      </w:hyperlink>
    </w:p>
    <w:p w14:paraId="4B333CFF" w14:textId="7A57F5F4" w:rsidR="00705CE0" w:rsidRPr="00705CE0" w:rsidRDefault="009332FA">
      <w:pPr>
        <w:pStyle w:val="22"/>
        <w:tabs>
          <w:tab w:val="right" w:leader="dot" w:pos="10762"/>
        </w:tabs>
        <w:rPr>
          <w:rFonts w:eastAsiaTheme="minorEastAsia"/>
          <w:noProof/>
          <w:lang w:eastAsia="ru-RU"/>
        </w:rPr>
      </w:pPr>
      <w:hyperlink w:anchor="_Toc63432969" w:history="1">
        <w:r w:rsidR="00705CE0" w:rsidRPr="00705CE0">
          <w:rPr>
            <w:rStyle w:val="a5"/>
            <w:noProof/>
          </w:rPr>
          <w:t>2.4 Состояние чека коррекции</w:t>
        </w:r>
        <w:r w:rsidR="00705CE0" w:rsidRPr="00705CE0">
          <w:rPr>
            <w:noProof/>
            <w:webHidden/>
          </w:rPr>
          <w:tab/>
        </w:r>
        <w:r w:rsidR="00705CE0" w:rsidRPr="00705CE0">
          <w:rPr>
            <w:noProof/>
            <w:webHidden/>
          </w:rPr>
          <w:fldChar w:fldCharType="begin"/>
        </w:r>
        <w:r w:rsidR="00705CE0" w:rsidRPr="00705CE0">
          <w:rPr>
            <w:noProof/>
            <w:webHidden/>
          </w:rPr>
          <w:instrText xml:space="preserve"> PAGEREF _Toc63432969 \h </w:instrText>
        </w:r>
        <w:r w:rsidR="00705CE0" w:rsidRPr="00705CE0">
          <w:rPr>
            <w:noProof/>
            <w:webHidden/>
          </w:rPr>
        </w:r>
        <w:r w:rsidR="00705CE0" w:rsidRPr="00705CE0">
          <w:rPr>
            <w:noProof/>
            <w:webHidden/>
          </w:rPr>
          <w:fldChar w:fldCharType="separate"/>
        </w:r>
        <w:r w:rsidR="00CE77A8">
          <w:rPr>
            <w:noProof/>
            <w:webHidden/>
          </w:rPr>
          <w:t>36</w:t>
        </w:r>
        <w:r w:rsidR="00705CE0" w:rsidRPr="00705CE0">
          <w:rPr>
            <w:noProof/>
            <w:webHidden/>
          </w:rPr>
          <w:fldChar w:fldCharType="end"/>
        </w:r>
      </w:hyperlink>
    </w:p>
    <w:p w14:paraId="07B7DE21" w14:textId="224AF41C" w:rsidR="00705CE0" w:rsidRPr="00705CE0" w:rsidRDefault="009332FA">
      <w:pPr>
        <w:pStyle w:val="32"/>
        <w:tabs>
          <w:tab w:val="right" w:leader="dot" w:pos="10762"/>
        </w:tabs>
        <w:rPr>
          <w:rFonts w:cstheme="minorBidi"/>
          <w:noProof/>
          <w:sz w:val="22"/>
          <w:szCs w:val="22"/>
        </w:rPr>
      </w:pPr>
      <w:hyperlink w:anchor="_Toc63432970" w:history="1">
        <w:r w:rsidR="00705CE0" w:rsidRPr="00705CE0">
          <w:rPr>
            <w:rStyle w:val="a5"/>
            <w:noProof/>
            <w:sz w:val="22"/>
            <w:szCs w:val="22"/>
            <w:lang w:val="en-US"/>
          </w:rPr>
          <w:t>2.</w:t>
        </w:r>
        <w:r w:rsidR="00705CE0" w:rsidRPr="00705CE0">
          <w:rPr>
            <w:rStyle w:val="a5"/>
            <w:noProof/>
            <w:sz w:val="22"/>
            <w:szCs w:val="22"/>
          </w:rPr>
          <w:t>4</w:t>
        </w:r>
        <w:r w:rsidR="00705CE0" w:rsidRPr="00705CE0">
          <w:rPr>
            <w:rStyle w:val="a5"/>
            <w:noProof/>
            <w:sz w:val="22"/>
            <w:szCs w:val="22"/>
            <w:lang w:val="en-US"/>
          </w:rPr>
          <w:t xml:space="preserve">.1 </w:t>
        </w:r>
        <w:r w:rsidR="00705CE0" w:rsidRPr="00705CE0">
          <w:rPr>
            <w:rStyle w:val="a5"/>
            <w:noProof/>
            <w:sz w:val="22"/>
            <w:szCs w:val="22"/>
          </w:rPr>
          <w:t>Тело ответа</w:t>
        </w:r>
        <w:r w:rsidR="00705CE0" w:rsidRPr="00705CE0">
          <w:rPr>
            <w:noProof/>
            <w:webHidden/>
            <w:sz w:val="22"/>
            <w:szCs w:val="22"/>
          </w:rPr>
          <w:tab/>
        </w:r>
        <w:r w:rsidR="00705CE0" w:rsidRPr="00705CE0">
          <w:rPr>
            <w:noProof/>
            <w:webHidden/>
            <w:sz w:val="22"/>
            <w:szCs w:val="22"/>
          </w:rPr>
          <w:fldChar w:fldCharType="begin"/>
        </w:r>
        <w:r w:rsidR="00705CE0" w:rsidRPr="00705CE0">
          <w:rPr>
            <w:noProof/>
            <w:webHidden/>
            <w:sz w:val="22"/>
            <w:szCs w:val="22"/>
          </w:rPr>
          <w:instrText xml:space="preserve"> PAGEREF _Toc63432970 \h </w:instrText>
        </w:r>
        <w:r w:rsidR="00705CE0" w:rsidRPr="00705CE0">
          <w:rPr>
            <w:noProof/>
            <w:webHidden/>
            <w:sz w:val="22"/>
            <w:szCs w:val="22"/>
          </w:rPr>
        </w:r>
        <w:r w:rsidR="00705CE0" w:rsidRPr="00705CE0">
          <w:rPr>
            <w:noProof/>
            <w:webHidden/>
            <w:sz w:val="22"/>
            <w:szCs w:val="22"/>
          </w:rPr>
          <w:fldChar w:fldCharType="separate"/>
        </w:r>
        <w:r w:rsidR="00CE77A8">
          <w:rPr>
            <w:noProof/>
            <w:webHidden/>
            <w:sz w:val="22"/>
            <w:szCs w:val="22"/>
          </w:rPr>
          <w:t>36</w:t>
        </w:r>
        <w:r w:rsidR="00705CE0" w:rsidRPr="00705CE0">
          <w:rPr>
            <w:noProof/>
            <w:webHidden/>
            <w:sz w:val="22"/>
            <w:szCs w:val="22"/>
          </w:rPr>
          <w:fldChar w:fldCharType="end"/>
        </w:r>
      </w:hyperlink>
    </w:p>
    <w:p w14:paraId="33D14326" w14:textId="456EE6FF" w:rsidR="00705CE0" w:rsidRPr="00705CE0" w:rsidRDefault="009332FA">
      <w:pPr>
        <w:pStyle w:val="22"/>
        <w:tabs>
          <w:tab w:val="right" w:leader="dot" w:pos="10762"/>
        </w:tabs>
        <w:rPr>
          <w:rFonts w:eastAsiaTheme="minorEastAsia"/>
          <w:noProof/>
          <w:lang w:eastAsia="ru-RU"/>
        </w:rPr>
      </w:pPr>
      <w:hyperlink w:anchor="_Toc63432971" w:history="1">
        <w:r w:rsidR="00705CE0" w:rsidRPr="00705CE0">
          <w:rPr>
            <w:rStyle w:val="a5"/>
            <w:noProof/>
            <w:lang w:val="en-US"/>
          </w:rPr>
          <w:t xml:space="preserve">2.5 </w:t>
        </w:r>
        <w:r w:rsidR="00705CE0" w:rsidRPr="00705CE0">
          <w:rPr>
            <w:rStyle w:val="a5"/>
            <w:noProof/>
          </w:rPr>
          <w:t>Статус</w:t>
        </w:r>
        <w:r w:rsidR="00705CE0" w:rsidRPr="00705CE0">
          <w:rPr>
            <w:rStyle w:val="a5"/>
            <w:noProof/>
            <w:lang w:val="en-US"/>
          </w:rPr>
          <w:t xml:space="preserve"> </w:t>
        </w:r>
        <w:r w:rsidR="00705CE0" w:rsidRPr="00705CE0">
          <w:rPr>
            <w:rStyle w:val="a5"/>
            <w:noProof/>
          </w:rPr>
          <w:t>ККТ</w:t>
        </w:r>
        <w:r w:rsidR="00705CE0" w:rsidRPr="00705CE0">
          <w:rPr>
            <w:rStyle w:val="a5"/>
            <w:noProof/>
            <w:lang w:val="en-US"/>
          </w:rPr>
          <w:t xml:space="preserve"> </w:t>
        </w:r>
        <w:r w:rsidR="00705CE0" w:rsidRPr="00705CE0">
          <w:rPr>
            <w:rStyle w:val="a5"/>
            <w:noProof/>
          </w:rPr>
          <w:t>в</w:t>
        </w:r>
        <w:r w:rsidR="00705CE0" w:rsidRPr="00705CE0">
          <w:rPr>
            <w:rStyle w:val="a5"/>
            <w:noProof/>
            <w:lang w:val="en-US"/>
          </w:rPr>
          <w:t xml:space="preserve"> </w:t>
        </w:r>
        <w:r w:rsidR="00705CE0" w:rsidRPr="00705CE0">
          <w:rPr>
            <w:rStyle w:val="a5"/>
            <w:noProof/>
          </w:rPr>
          <w:t>группе</w:t>
        </w:r>
        <w:r w:rsidR="00705CE0" w:rsidRPr="00705CE0">
          <w:rPr>
            <w:noProof/>
            <w:webHidden/>
          </w:rPr>
          <w:tab/>
        </w:r>
        <w:r w:rsidR="00705CE0" w:rsidRPr="00705CE0">
          <w:rPr>
            <w:noProof/>
            <w:webHidden/>
          </w:rPr>
          <w:fldChar w:fldCharType="begin"/>
        </w:r>
        <w:r w:rsidR="00705CE0" w:rsidRPr="00705CE0">
          <w:rPr>
            <w:noProof/>
            <w:webHidden/>
          </w:rPr>
          <w:instrText xml:space="preserve"> PAGEREF _Toc63432971 \h </w:instrText>
        </w:r>
        <w:r w:rsidR="00705CE0" w:rsidRPr="00705CE0">
          <w:rPr>
            <w:noProof/>
            <w:webHidden/>
          </w:rPr>
        </w:r>
        <w:r w:rsidR="00705CE0" w:rsidRPr="00705CE0">
          <w:rPr>
            <w:noProof/>
            <w:webHidden/>
          </w:rPr>
          <w:fldChar w:fldCharType="separate"/>
        </w:r>
        <w:r w:rsidR="00CE77A8">
          <w:rPr>
            <w:noProof/>
            <w:webHidden/>
          </w:rPr>
          <w:t>38</w:t>
        </w:r>
        <w:r w:rsidR="00705CE0" w:rsidRPr="00705CE0">
          <w:rPr>
            <w:noProof/>
            <w:webHidden/>
          </w:rPr>
          <w:fldChar w:fldCharType="end"/>
        </w:r>
      </w:hyperlink>
    </w:p>
    <w:p w14:paraId="7E09D441" w14:textId="0FB2D712" w:rsidR="00705CE0" w:rsidRPr="00705CE0" w:rsidRDefault="009332FA">
      <w:pPr>
        <w:pStyle w:val="32"/>
        <w:tabs>
          <w:tab w:val="right" w:leader="dot" w:pos="10762"/>
        </w:tabs>
        <w:rPr>
          <w:rFonts w:cstheme="minorBidi"/>
          <w:noProof/>
          <w:sz w:val="22"/>
          <w:szCs w:val="22"/>
        </w:rPr>
      </w:pPr>
      <w:hyperlink w:anchor="_Toc63432972" w:history="1">
        <w:r w:rsidR="00705CE0" w:rsidRPr="00705CE0">
          <w:rPr>
            <w:rStyle w:val="a5"/>
            <w:noProof/>
            <w:sz w:val="22"/>
            <w:szCs w:val="22"/>
            <w:lang w:val="en-US"/>
          </w:rPr>
          <w:t>2.</w:t>
        </w:r>
        <w:r w:rsidR="00705CE0" w:rsidRPr="00705CE0">
          <w:rPr>
            <w:rStyle w:val="a5"/>
            <w:noProof/>
            <w:sz w:val="22"/>
            <w:szCs w:val="22"/>
          </w:rPr>
          <w:t>5</w:t>
        </w:r>
        <w:r w:rsidR="00705CE0" w:rsidRPr="00705CE0">
          <w:rPr>
            <w:rStyle w:val="a5"/>
            <w:noProof/>
            <w:sz w:val="22"/>
            <w:szCs w:val="22"/>
            <w:lang w:val="en-US"/>
          </w:rPr>
          <w:t xml:space="preserve">.1 </w:t>
        </w:r>
        <w:r w:rsidR="00705CE0" w:rsidRPr="00705CE0">
          <w:rPr>
            <w:rStyle w:val="a5"/>
            <w:noProof/>
            <w:sz w:val="22"/>
            <w:szCs w:val="22"/>
          </w:rPr>
          <w:t>Тело ответа</w:t>
        </w:r>
        <w:r w:rsidR="00705CE0" w:rsidRPr="00705CE0">
          <w:rPr>
            <w:noProof/>
            <w:webHidden/>
            <w:sz w:val="22"/>
            <w:szCs w:val="22"/>
          </w:rPr>
          <w:tab/>
        </w:r>
        <w:r w:rsidR="00705CE0" w:rsidRPr="00705CE0">
          <w:rPr>
            <w:noProof/>
            <w:webHidden/>
            <w:sz w:val="22"/>
            <w:szCs w:val="22"/>
          </w:rPr>
          <w:fldChar w:fldCharType="begin"/>
        </w:r>
        <w:r w:rsidR="00705CE0" w:rsidRPr="00705CE0">
          <w:rPr>
            <w:noProof/>
            <w:webHidden/>
            <w:sz w:val="22"/>
            <w:szCs w:val="22"/>
          </w:rPr>
          <w:instrText xml:space="preserve"> PAGEREF _Toc63432972 \h </w:instrText>
        </w:r>
        <w:r w:rsidR="00705CE0" w:rsidRPr="00705CE0">
          <w:rPr>
            <w:noProof/>
            <w:webHidden/>
            <w:sz w:val="22"/>
            <w:szCs w:val="22"/>
          </w:rPr>
        </w:r>
        <w:r w:rsidR="00705CE0" w:rsidRPr="00705CE0">
          <w:rPr>
            <w:noProof/>
            <w:webHidden/>
            <w:sz w:val="22"/>
            <w:szCs w:val="22"/>
          </w:rPr>
          <w:fldChar w:fldCharType="separate"/>
        </w:r>
        <w:r w:rsidR="00CE77A8">
          <w:rPr>
            <w:noProof/>
            <w:webHidden/>
            <w:sz w:val="22"/>
            <w:szCs w:val="22"/>
          </w:rPr>
          <w:t>38</w:t>
        </w:r>
        <w:r w:rsidR="00705CE0" w:rsidRPr="00705CE0">
          <w:rPr>
            <w:noProof/>
            <w:webHidden/>
            <w:sz w:val="22"/>
            <w:szCs w:val="22"/>
          </w:rPr>
          <w:fldChar w:fldCharType="end"/>
        </w:r>
      </w:hyperlink>
    </w:p>
    <w:p w14:paraId="5A20BE71" w14:textId="013F41FA" w:rsidR="00705CE0" w:rsidRPr="00705CE0" w:rsidRDefault="009332FA">
      <w:pPr>
        <w:pStyle w:val="42"/>
        <w:tabs>
          <w:tab w:val="right" w:leader="dot" w:pos="10762"/>
        </w:tabs>
        <w:rPr>
          <w:noProof/>
        </w:rPr>
      </w:pPr>
      <w:hyperlink w:anchor="_Toc63432973" w:history="1">
        <w:r w:rsidR="00705CE0" w:rsidRPr="00705CE0">
          <w:rPr>
            <w:rStyle w:val="a5"/>
            <w:noProof/>
          </w:rPr>
          <w:t>2.5.1.1 Структура объекта информация об устройстве</w:t>
        </w:r>
        <w:r w:rsidR="00705CE0" w:rsidRPr="00705CE0">
          <w:rPr>
            <w:noProof/>
            <w:webHidden/>
          </w:rPr>
          <w:tab/>
        </w:r>
        <w:r w:rsidR="00705CE0" w:rsidRPr="00705CE0">
          <w:rPr>
            <w:noProof/>
            <w:webHidden/>
          </w:rPr>
          <w:fldChar w:fldCharType="begin"/>
        </w:r>
        <w:r w:rsidR="00705CE0" w:rsidRPr="00705CE0">
          <w:rPr>
            <w:noProof/>
            <w:webHidden/>
          </w:rPr>
          <w:instrText xml:space="preserve"> PAGEREF _Toc63432973 \h </w:instrText>
        </w:r>
        <w:r w:rsidR="00705CE0" w:rsidRPr="00705CE0">
          <w:rPr>
            <w:noProof/>
            <w:webHidden/>
          </w:rPr>
        </w:r>
        <w:r w:rsidR="00705CE0" w:rsidRPr="00705CE0">
          <w:rPr>
            <w:noProof/>
            <w:webHidden/>
          </w:rPr>
          <w:fldChar w:fldCharType="separate"/>
        </w:r>
        <w:r w:rsidR="00CE77A8">
          <w:rPr>
            <w:noProof/>
            <w:webHidden/>
          </w:rPr>
          <w:t>38</w:t>
        </w:r>
        <w:r w:rsidR="00705CE0" w:rsidRPr="00705CE0">
          <w:rPr>
            <w:noProof/>
            <w:webHidden/>
          </w:rPr>
          <w:fldChar w:fldCharType="end"/>
        </w:r>
      </w:hyperlink>
    </w:p>
    <w:p w14:paraId="3536E691" w14:textId="1CEC4C7F" w:rsidR="00705CE0" w:rsidRPr="00705CE0" w:rsidRDefault="009332FA">
      <w:pPr>
        <w:pStyle w:val="32"/>
        <w:tabs>
          <w:tab w:val="right" w:leader="dot" w:pos="10762"/>
        </w:tabs>
        <w:rPr>
          <w:rFonts w:cstheme="minorBidi"/>
          <w:noProof/>
          <w:sz w:val="22"/>
          <w:szCs w:val="22"/>
        </w:rPr>
      </w:pPr>
      <w:hyperlink w:anchor="_Toc63432974" w:history="1">
        <w:r w:rsidR="00705CE0" w:rsidRPr="00705CE0">
          <w:rPr>
            <w:rStyle w:val="a5"/>
            <w:noProof/>
            <w:sz w:val="22"/>
            <w:szCs w:val="22"/>
          </w:rPr>
          <w:t>2.5.2 Тело ответа с ошибками обработки запроса</w:t>
        </w:r>
        <w:r w:rsidR="00705CE0" w:rsidRPr="00705CE0">
          <w:rPr>
            <w:noProof/>
            <w:webHidden/>
            <w:sz w:val="22"/>
            <w:szCs w:val="22"/>
          </w:rPr>
          <w:tab/>
        </w:r>
        <w:r w:rsidR="00705CE0" w:rsidRPr="00705CE0">
          <w:rPr>
            <w:noProof/>
            <w:webHidden/>
            <w:sz w:val="22"/>
            <w:szCs w:val="22"/>
          </w:rPr>
          <w:fldChar w:fldCharType="begin"/>
        </w:r>
        <w:r w:rsidR="00705CE0" w:rsidRPr="00705CE0">
          <w:rPr>
            <w:noProof/>
            <w:webHidden/>
            <w:sz w:val="22"/>
            <w:szCs w:val="22"/>
          </w:rPr>
          <w:instrText xml:space="preserve"> PAGEREF _Toc63432974 \h </w:instrText>
        </w:r>
        <w:r w:rsidR="00705CE0" w:rsidRPr="00705CE0">
          <w:rPr>
            <w:noProof/>
            <w:webHidden/>
            <w:sz w:val="22"/>
            <w:szCs w:val="22"/>
          </w:rPr>
        </w:r>
        <w:r w:rsidR="00705CE0" w:rsidRPr="00705CE0">
          <w:rPr>
            <w:noProof/>
            <w:webHidden/>
            <w:sz w:val="22"/>
            <w:szCs w:val="22"/>
          </w:rPr>
          <w:fldChar w:fldCharType="separate"/>
        </w:r>
        <w:r w:rsidR="00CE77A8">
          <w:rPr>
            <w:noProof/>
            <w:webHidden/>
            <w:sz w:val="22"/>
            <w:szCs w:val="22"/>
          </w:rPr>
          <w:t>38</w:t>
        </w:r>
        <w:r w:rsidR="00705CE0" w:rsidRPr="00705CE0">
          <w:rPr>
            <w:noProof/>
            <w:webHidden/>
            <w:sz w:val="22"/>
            <w:szCs w:val="22"/>
          </w:rPr>
          <w:fldChar w:fldCharType="end"/>
        </w:r>
      </w:hyperlink>
    </w:p>
    <w:p w14:paraId="163829A3" w14:textId="0DFBFB11" w:rsidR="00705CE0" w:rsidRPr="00705CE0" w:rsidRDefault="009332FA">
      <w:pPr>
        <w:pStyle w:val="16"/>
        <w:tabs>
          <w:tab w:val="right" w:leader="dot" w:pos="10762"/>
        </w:tabs>
        <w:rPr>
          <w:rFonts w:eastAsiaTheme="minorEastAsia"/>
          <w:noProof/>
          <w:lang w:eastAsia="ru-RU"/>
        </w:rPr>
      </w:pPr>
      <w:hyperlink w:anchor="_Toc63432975" w:history="1">
        <w:r w:rsidR="00705CE0" w:rsidRPr="00705CE0">
          <w:rPr>
            <w:rStyle w:val="a5"/>
            <w:noProof/>
            <w:lang w:val="en-US"/>
          </w:rPr>
          <w:t>3. Swagger</w:t>
        </w:r>
        <w:r w:rsidR="00705CE0" w:rsidRPr="00705CE0">
          <w:rPr>
            <w:noProof/>
            <w:webHidden/>
          </w:rPr>
          <w:tab/>
        </w:r>
        <w:r w:rsidR="00705CE0" w:rsidRPr="00705CE0">
          <w:rPr>
            <w:noProof/>
            <w:webHidden/>
          </w:rPr>
          <w:fldChar w:fldCharType="begin"/>
        </w:r>
        <w:r w:rsidR="00705CE0" w:rsidRPr="00705CE0">
          <w:rPr>
            <w:noProof/>
            <w:webHidden/>
          </w:rPr>
          <w:instrText xml:space="preserve"> PAGEREF _Toc63432975 \h </w:instrText>
        </w:r>
        <w:r w:rsidR="00705CE0" w:rsidRPr="00705CE0">
          <w:rPr>
            <w:noProof/>
            <w:webHidden/>
          </w:rPr>
        </w:r>
        <w:r w:rsidR="00705CE0" w:rsidRPr="00705CE0">
          <w:rPr>
            <w:noProof/>
            <w:webHidden/>
          </w:rPr>
          <w:fldChar w:fldCharType="separate"/>
        </w:r>
        <w:r w:rsidR="00CE77A8">
          <w:rPr>
            <w:noProof/>
            <w:webHidden/>
          </w:rPr>
          <w:t>40</w:t>
        </w:r>
        <w:r w:rsidR="00705CE0" w:rsidRPr="00705CE0">
          <w:rPr>
            <w:noProof/>
            <w:webHidden/>
          </w:rPr>
          <w:fldChar w:fldCharType="end"/>
        </w:r>
      </w:hyperlink>
    </w:p>
    <w:p w14:paraId="03A20758" w14:textId="7AD4D27A" w:rsidR="00705CE0" w:rsidRPr="00705CE0" w:rsidRDefault="009332FA">
      <w:pPr>
        <w:pStyle w:val="16"/>
        <w:tabs>
          <w:tab w:val="right" w:leader="dot" w:pos="10762"/>
        </w:tabs>
        <w:rPr>
          <w:rFonts w:eastAsiaTheme="minorEastAsia"/>
          <w:noProof/>
          <w:lang w:eastAsia="ru-RU"/>
        </w:rPr>
      </w:pPr>
      <w:hyperlink w:anchor="_Toc63432976" w:history="1">
        <w:r w:rsidR="00705CE0" w:rsidRPr="00705CE0">
          <w:rPr>
            <w:rStyle w:val="a5"/>
            <w:noProof/>
          </w:rPr>
          <w:t>4. Ссылки на чек.</w:t>
        </w:r>
        <w:r w:rsidR="00705CE0" w:rsidRPr="00705CE0">
          <w:rPr>
            <w:noProof/>
            <w:webHidden/>
          </w:rPr>
          <w:tab/>
        </w:r>
        <w:r w:rsidR="00705CE0" w:rsidRPr="00705CE0">
          <w:rPr>
            <w:noProof/>
            <w:webHidden/>
          </w:rPr>
          <w:fldChar w:fldCharType="begin"/>
        </w:r>
        <w:r w:rsidR="00705CE0" w:rsidRPr="00705CE0">
          <w:rPr>
            <w:noProof/>
            <w:webHidden/>
          </w:rPr>
          <w:instrText xml:space="preserve"> PAGEREF _Toc63432976 \h </w:instrText>
        </w:r>
        <w:r w:rsidR="00705CE0" w:rsidRPr="00705CE0">
          <w:rPr>
            <w:noProof/>
            <w:webHidden/>
          </w:rPr>
        </w:r>
        <w:r w:rsidR="00705CE0" w:rsidRPr="00705CE0">
          <w:rPr>
            <w:noProof/>
            <w:webHidden/>
          </w:rPr>
          <w:fldChar w:fldCharType="separate"/>
        </w:r>
        <w:r w:rsidR="00CE77A8">
          <w:rPr>
            <w:noProof/>
            <w:webHidden/>
          </w:rPr>
          <w:t>40</w:t>
        </w:r>
        <w:r w:rsidR="00705CE0" w:rsidRPr="00705CE0">
          <w:rPr>
            <w:noProof/>
            <w:webHidden/>
          </w:rPr>
          <w:fldChar w:fldCharType="end"/>
        </w:r>
      </w:hyperlink>
    </w:p>
    <w:p w14:paraId="7A006620" w14:textId="5503D673" w:rsidR="00705CE0" w:rsidRDefault="009332FA">
      <w:pPr>
        <w:pStyle w:val="16"/>
        <w:tabs>
          <w:tab w:val="right" w:leader="dot" w:pos="10762"/>
        </w:tabs>
        <w:rPr>
          <w:rFonts w:eastAsiaTheme="minorEastAsia"/>
          <w:noProof/>
          <w:lang w:eastAsia="ru-RU"/>
        </w:rPr>
      </w:pPr>
      <w:hyperlink w:anchor="_Toc63432977" w:history="1">
        <w:r w:rsidR="00705CE0" w:rsidRPr="00705CE0">
          <w:rPr>
            <w:rStyle w:val="a5"/>
            <w:noProof/>
          </w:rPr>
          <w:t>Изменения в документе</w:t>
        </w:r>
        <w:r w:rsidR="00705CE0" w:rsidRPr="00705CE0">
          <w:rPr>
            <w:noProof/>
            <w:webHidden/>
          </w:rPr>
          <w:tab/>
        </w:r>
        <w:r w:rsidR="00705CE0" w:rsidRPr="00705CE0">
          <w:rPr>
            <w:noProof/>
            <w:webHidden/>
          </w:rPr>
          <w:fldChar w:fldCharType="begin"/>
        </w:r>
        <w:r w:rsidR="00705CE0" w:rsidRPr="00705CE0">
          <w:rPr>
            <w:noProof/>
            <w:webHidden/>
          </w:rPr>
          <w:instrText xml:space="preserve"> PAGEREF _Toc63432977 \h </w:instrText>
        </w:r>
        <w:r w:rsidR="00705CE0" w:rsidRPr="00705CE0">
          <w:rPr>
            <w:noProof/>
            <w:webHidden/>
          </w:rPr>
        </w:r>
        <w:r w:rsidR="00705CE0" w:rsidRPr="00705CE0">
          <w:rPr>
            <w:noProof/>
            <w:webHidden/>
          </w:rPr>
          <w:fldChar w:fldCharType="separate"/>
        </w:r>
        <w:r w:rsidR="00CE77A8">
          <w:rPr>
            <w:noProof/>
            <w:webHidden/>
          </w:rPr>
          <w:t>41</w:t>
        </w:r>
        <w:r w:rsidR="00705CE0" w:rsidRPr="00705CE0">
          <w:rPr>
            <w:noProof/>
            <w:webHidden/>
          </w:rPr>
          <w:fldChar w:fldCharType="end"/>
        </w:r>
      </w:hyperlink>
    </w:p>
    <w:p w14:paraId="46679432" w14:textId="7C5ACB70" w:rsidR="00705CE0" w:rsidRDefault="00705CE0" w:rsidP="00705CE0">
      <w:pPr>
        <w:rPr>
          <w:lang w:eastAsia="ru-RU"/>
        </w:rPr>
      </w:pPr>
      <w:r>
        <w:rPr>
          <w:lang w:eastAsia="ru-RU"/>
        </w:rPr>
        <w:fldChar w:fldCharType="end"/>
      </w:r>
    </w:p>
    <w:p w14:paraId="21A52936" w14:textId="77777777" w:rsidR="00705CE0" w:rsidRPr="00705CE0" w:rsidRDefault="00705CE0" w:rsidP="00705CE0">
      <w:pPr>
        <w:rPr>
          <w:lang w:eastAsia="ru-RU"/>
        </w:rPr>
      </w:pPr>
    </w:p>
    <w:p w14:paraId="7B72281E" w14:textId="77777777" w:rsidR="00281F66" w:rsidRPr="003B6B91" w:rsidRDefault="00281F66" w:rsidP="0073313C">
      <w:pPr>
        <w:pStyle w:val="1"/>
        <w:jc w:val="both"/>
        <w:rPr>
          <w:sz w:val="32"/>
          <w:szCs w:val="32"/>
        </w:rPr>
      </w:pPr>
      <w:bookmarkStart w:id="0" w:name="_Toc59045176"/>
      <w:bookmarkStart w:id="1" w:name="_Toc63432897"/>
      <w:bookmarkStart w:id="2" w:name="_Toc63432941"/>
      <w:r w:rsidRPr="003B6B91">
        <w:rPr>
          <w:sz w:val="32"/>
          <w:szCs w:val="32"/>
        </w:rPr>
        <w:lastRenderedPageBreak/>
        <w:t>1. Общее описание</w:t>
      </w:r>
      <w:bookmarkEnd w:id="0"/>
      <w:bookmarkEnd w:id="1"/>
      <w:bookmarkEnd w:id="2"/>
    </w:p>
    <w:p w14:paraId="6579FCD6" w14:textId="77777777" w:rsidR="00281F66" w:rsidRPr="003B6B91" w:rsidRDefault="00281F66" w:rsidP="0073313C">
      <w:pPr>
        <w:pStyle w:val="2"/>
        <w:jc w:val="both"/>
      </w:pPr>
      <w:r w:rsidRPr="003B6B91">
        <w:rPr>
          <w:rFonts w:cstheme="minorHAnsi"/>
          <w:sz w:val="26"/>
          <w:szCs w:val="26"/>
          <w:lang w:val="en-US"/>
        </w:rPr>
        <w:t> </w:t>
      </w:r>
      <w:bookmarkStart w:id="3" w:name="_Toc59045177"/>
      <w:bookmarkStart w:id="4" w:name="_Toc63432898"/>
      <w:bookmarkStart w:id="5" w:name="_Toc63432942"/>
      <w:r w:rsidRPr="003B6B91">
        <w:rPr>
          <w:sz w:val="26"/>
          <w:szCs w:val="26"/>
        </w:rPr>
        <w:t>1.1.</w:t>
      </w:r>
      <w:r w:rsidRPr="003B6B91">
        <w:t xml:space="preserve"> </w:t>
      </w:r>
      <w:r w:rsidRPr="003B6B91">
        <w:rPr>
          <w:sz w:val="26"/>
          <w:szCs w:val="26"/>
        </w:rPr>
        <w:t>Основная</w:t>
      </w:r>
      <w:r w:rsidRPr="003B6B91">
        <w:t xml:space="preserve"> </w:t>
      </w:r>
      <w:r w:rsidRPr="003B6B91">
        <w:rPr>
          <w:sz w:val="26"/>
          <w:szCs w:val="26"/>
        </w:rPr>
        <w:t>информация</w:t>
      </w:r>
      <w:bookmarkEnd w:id="3"/>
      <w:bookmarkEnd w:id="4"/>
      <w:bookmarkEnd w:id="5"/>
    </w:p>
    <w:p w14:paraId="07992276" w14:textId="42C1AC86" w:rsidR="00C03F64" w:rsidRDefault="004D3B91" w:rsidP="0073313C">
      <w:pPr>
        <w:spacing w:line="240" w:lineRule="auto"/>
        <w:jc w:val="both"/>
        <w:rPr>
          <w:rFonts w:cstheme="minorHAnsi"/>
          <w:sz w:val="24"/>
          <w:szCs w:val="24"/>
        </w:rPr>
      </w:pPr>
      <w:r>
        <w:rPr>
          <w:rFonts w:cstheme="minorHAnsi"/>
          <w:b/>
          <w:sz w:val="24"/>
          <w:szCs w:val="24"/>
          <w:lang w:val="en-US"/>
        </w:rPr>
        <w:t>Kassa</w:t>
      </w:r>
      <w:r w:rsidRPr="004D3B91">
        <w:rPr>
          <w:rFonts w:cstheme="minorHAnsi"/>
          <w:b/>
          <w:sz w:val="24"/>
          <w:szCs w:val="24"/>
        </w:rPr>
        <w:t>.</w:t>
      </w:r>
      <w:r>
        <w:rPr>
          <w:rFonts w:cstheme="minorHAnsi"/>
          <w:b/>
          <w:sz w:val="24"/>
          <w:szCs w:val="24"/>
          <w:lang w:val="en-US"/>
        </w:rPr>
        <w:t>beeline</w:t>
      </w:r>
      <w:r w:rsidRPr="004D3B91">
        <w:rPr>
          <w:rFonts w:cstheme="minorHAnsi"/>
          <w:b/>
          <w:sz w:val="24"/>
          <w:szCs w:val="24"/>
        </w:rPr>
        <w:t>.</w:t>
      </w:r>
      <w:r>
        <w:rPr>
          <w:rFonts w:cstheme="minorHAnsi"/>
          <w:b/>
          <w:sz w:val="24"/>
          <w:szCs w:val="24"/>
          <w:lang w:val="en-US"/>
        </w:rPr>
        <w:t>ru</w:t>
      </w:r>
      <w:r w:rsidRPr="004D3B91">
        <w:rPr>
          <w:rFonts w:cstheme="minorHAnsi"/>
          <w:b/>
          <w:sz w:val="24"/>
          <w:szCs w:val="24"/>
        </w:rPr>
        <w:t xml:space="preserve"> </w:t>
      </w:r>
      <w:r w:rsidR="00091617">
        <w:rPr>
          <w:rFonts w:cstheme="minorHAnsi"/>
          <w:b/>
          <w:sz w:val="24"/>
          <w:szCs w:val="24"/>
        </w:rPr>
        <w:t xml:space="preserve"> </w:t>
      </w:r>
      <w:r w:rsidR="003E074B">
        <w:rPr>
          <w:rFonts w:cstheme="minorHAnsi"/>
          <w:sz w:val="24"/>
          <w:szCs w:val="24"/>
        </w:rPr>
        <w:t xml:space="preserve">– </w:t>
      </w:r>
      <w:r w:rsidR="00C03F64" w:rsidRPr="00C03F64">
        <w:rPr>
          <w:rFonts w:cstheme="minorHAnsi"/>
          <w:sz w:val="24"/>
          <w:szCs w:val="24"/>
        </w:rPr>
        <w:t>облачный сервис</w:t>
      </w:r>
      <w:r w:rsidR="00C03F64">
        <w:rPr>
          <w:rFonts w:cstheme="minorHAnsi"/>
          <w:sz w:val="24"/>
          <w:szCs w:val="24"/>
        </w:rPr>
        <w:t xml:space="preserve">, </w:t>
      </w:r>
      <w:r w:rsidR="00281F66" w:rsidRPr="00FD5E80">
        <w:rPr>
          <w:rFonts w:cstheme="minorHAnsi"/>
          <w:sz w:val="24"/>
          <w:szCs w:val="24"/>
        </w:rPr>
        <w:t xml:space="preserve">который позволяет </w:t>
      </w:r>
      <w:r w:rsidR="00C03F64">
        <w:rPr>
          <w:rFonts w:cstheme="minorHAnsi"/>
          <w:sz w:val="24"/>
          <w:szCs w:val="24"/>
        </w:rPr>
        <w:t>программно формировать фискальные чеки</w:t>
      </w:r>
      <w:r w:rsidR="00281F66" w:rsidRPr="00FD5E80">
        <w:rPr>
          <w:rFonts w:cstheme="minorHAnsi"/>
          <w:sz w:val="24"/>
          <w:szCs w:val="24"/>
        </w:rPr>
        <w:t>.</w:t>
      </w:r>
      <w:r w:rsidR="00C03F64">
        <w:rPr>
          <w:rFonts w:cstheme="minorHAnsi"/>
          <w:sz w:val="24"/>
          <w:szCs w:val="24"/>
        </w:rPr>
        <w:t xml:space="preserve"> Сервис используется преимущественно для интернет-магазинов, транспортных решений и интернет-коммерции для формирования чеков в соответствии с ФЗ-54</w:t>
      </w:r>
      <w:r w:rsidR="00C36F7B">
        <w:rPr>
          <w:rFonts w:cstheme="minorHAnsi"/>
          <w:sz w:val="24"/>
          <w:szCs w:val="24"/>
        </w:rPr>
        <w:t xml:space="preserve"> о</w:t>
      </w:r>
      <w:r w:rsidR="00C36F7B" w:rsidRPr="00FD5E80">
        <w:rPr>
          <w:rFonts w:cstheme="minorHAnsi"/>
          <w:sz w:val="24"/>
          <w:szCs w:val="24"/>
        </w:rPr>
        <w:t>т 22.05.2003</w:t>
      </w:r>
      <w:r w:rsidR="00C36F7B">
        <w:rPr>
          <w:rFonts w:cstheme="minorHAnsi"/>
          <w:sz w:val="24"/>
          <w:szCs w:val="24"/>
        </w:rPr>
        <w:t xml:space="preserve"> «О применении контрольно-кассовой техники при осуществлении расчетов в Российской Федерации».</w:t>
      </w:r>
    </w:p>
    <w:p w14:paraId="13E58AEA" w14:textId="439693A2" w:rsidR="00281F66" w:rsidRPr="00FD5E80" w:rsidRDefault="00C03F64" w:rsidP="0073313C">
      <w:pPr>
        <w:spacing w:line="240" w:lineRule="auto"/>
        <w:jc w:val="both"/>
        <w:rPr>
          <w:rFonts w:cstheme="minorHAnsi"/>
          <w:sz w:val="24"/>
          <w:szCs w:val="24"/>
        </w:rPr>
      </w:pPr>
      <w:r>
        <w:rPr>
          <w:rFonts w:cstheme="minorHAnsi"/>
          <w:sz w:val="24"/>
          <w:szCs w:val="24"/>
        </w:rPr>
        <w:t>Для подключения облачного серв</w:t>
      </w:r>
      <w:r w:rsidR="00C36F7B">
        <w:rPr>
          <w:rFonts w:cstheme="minorHAnsi"/>
          <w:sz w:val="24"/>
          <w:szCs w:val="24"/>
        </w:rPr>
        <w:t>и</w:t>
      </w:r>
      <w:r>
        <w:rPr>
          <w:rFonts w:cstheme="minorHAnsi"/>
          <w:sz w:val="24"/>
          <w:szCs w:val="24"/>
        </w:rPr>
        <w:t xml:space="preserve">са необходимо </w:t>
      </w:r>
      <w:r w:rsidR="00281F66" w:rsidRPr="00FD5E80">
        <w:rPr>
          <w:rFonts w:cstheme="minorHAnsi"/>
          <w:sz w:val="24"/>
          <w:szCs w:val="24"/>
        </w:rPr>
        <w:t>зарегистрировать</w:t>
      </w:r>
      <w:r w:rsidR="00C36F7B">
        <w:rPr>
          <w:rFonts w:cstheme="minorHAnsi"/>
          <w:sz w:val="24"/>
          <w:szCs w:val="24"/>
        </w:rPr>
        <w:t xml:space="preserve"> Вашу организацию </w:t>
      </w:r>
      <w:r w:rsidR="00281F66" w:rsidRPr="00FD5E80">
        <w:rPr>
          <w:rFonts w:cstheme="minorHAnsi"/>
          <w:sz w:val="24"/>
          <w:szCs w:val="24"/>
        </w:rPr>
        <w:t>на</w:t>
      </w:r>
      <w:r>
        <w:rPr>
          <w:rFonts w:cstheme="minorHAnsi"/>
          <w:sz w:val="24"/>
          <w:szCs w:val="24"/>
        </w:rPr>
        <w:t xml:space="preserve"> веб-сайте </w:t>
      </w:r>
      <w:hyperlink r:id="rId8" w:history="1">
        <w:r w:rsidRPr="008C31CE">
          <w:rPr>
            <w:rStyle w:val="a5"/>
            <w:rFonts w:cstheme="minorHAnsi"/>
            <w:sz w:val="24"/>
            <w:szCs w:val="24"/>
            <w:lang w:val="en-US"/>
          </w:rPr>
          <w:t>www</w:t>
        </w:r>
        <w:r w:rsidRPr="008C31CE">
          <w:rPr>
            <w:rStyle w:val="a5"/>
            <w:rFonts w:cstheme="minorHAnsi"/>
            <w:sz w:val="24"/>
            <w:szCs w:val="24"/>
          </w:rPr>
          <w:t>.</w:t>
        </w:r>
        <w:r w:rsidR="004D3B91">
          <w:rPr>
            <w:rStyle w:val="a5"/>
            <w:rFonts w:cstheme="minorHAnsi"/>
            <w:sz w:val="24"/>
            <w:szCs w:val="24"/>
            <w:lang w:val="en-US"/>
          </w:rPr>
          <w:t>kassa</w:t>
        </w:r>
        <w:r w:rsidR="004D3B91" w:rsidRPr="004D3B91">
          <w:rPr>
            <w:rStyle w:val="a5"/>
            <w:rFonts w:cstheme="minorHAnsi"/>
            <w:sz w:val="24"/>
            <w:szCs w:val="24"/>
          </w:rPr>
          <w:t>.</w:t>
        </w:r>
        <w:r w:rsidR="004D3B91">
          <w:rPr>
            <w:rStyle w:val="a5"/>
            <w:rFonts w:cstheme="minorHAnsi"/>
            <w:sz w:val="24"/>
            <w:szCs w:val="24"/>
            <w:lang w:val="en-US"/>
          </w:rPr>
          <w:t>beeline</w:t>
        </w:r>
        <w:r w:rsidR="004D3B91" w:rsidRPr="004D3B91">
          <w:rPr>
            <w:rStyle w:val="a5"/>
            <w:rFonts w:cstheme="minorHAnsi"/>
            <w:sz w:val="24"/>
            <w:szCs w:val="24"/>
          </w:rPr>
          <w:t>.</w:t>
        </w:r>
        <w:r w:rsidR="004D3B91">
          <w:rPr>
            <w:rStyle w:val="a5"/>
            <w:rFonts w:cstheme="minorHAnsi"/>
            <w:sz w:val="24"/>
            <w:szCs w:val="24"/>
            <w:lang w:val="en-US"/>
          </w:rPr>
          <w:t>ru</w:t>
        </w:r>
      </w:hyperlink>
      <w:r w:rsidRPr="00C03F64">
        <w:rPr>
          <w:rFonts w:cstheme="minorHAnsi"/>
          <w:sz w:val="24"/>
          <w:szCs w:val="24"/>
        </w:rPr>
        <w:t xml:space="preserve">, </w:t>
      </w:r>
      <w:r>
        <w:rPr>
          <w:rFonts w:cstheme="minorHAnsi"/>
          <w:sz w:val="24"/>
          <w:szCs w:val="24"/>
        </w:rPr>
        <w:t xml:space="preserve">через Личный Кабинет </w:t>
      </w:r>
      <w:r w:rsidR="00281F66" w:rsidRPr="00FD5E80">
        <w:rPr>
          <w:rFonts w:cstheme="minorHAnsi"/>
          <w:sz w:val="24"/>
          <w:szCs w:val="24"/>
        </w:rPr>
        <w:t xml:space="preserve">заказать </w:t>
      </w:r>
      <w:r>
        <w:rPr>
          <w:rFonts w:cstheme="minorHAnsi"/>
          <w:sz w:val="24"/>
          <w:szCs w:val="24"/>
        </w:rPr>
        <w:t xml:space="preserve">подключение </w:t>
      </w:r>
      <w:r w:rsidR="00281F66" w:rsidRPr="00FD5E80">
        <w:rPr>
          <w:rFonts w:cstheme="minorHAnsi"/>
          <w:sz w:val="24"/>
          <w:szCs w:val="24"/>
        </w:rPr>
        <w:t>физических фискальных устройств</w:t>
      </w:r>
      <w:r>
        <w:rPr>
          <w:rFonts w:cstheme="minorHAnsi"/>
          <w:sz w:val="24"/>
          <w:szCs w:val="24"/>
        </w:rPr>
        <w:t xml:space="preserve">, </w:t>
      </w:r>
      <w:bookmarkStart w:id="6" w:name="_GoBack"/>
      <w:r>
        <w:rPr>
          <w:rFonts w:cstheme="minorHAnsi"/>
          <w:sz w:val="24"/>
          <w:szCs w:val="24"/>
        </w:rPr>
        <w:t xml:space="preserve">обеспечивающих формирование фискальных чеков. Далее – можно </w:t>
      </w:r>
      <w:r w:rsidR="00281F66" w:rsidRPr="00FD5E80">
        <w:rPr>
          <w:rFonts w:cstheme="minorHAnsi"/>
          <w:sz w:val="24"/>
          <w:szCs w:val="24"/>
        </w:rPr>
        <w:t xml:space="preserve">генерировать </w:t>
      </w:r>
      <w:r>
        <w:rPr>
          <w:rFonts w:cstheme="minorHAnsi"/>
          <w:sz w:val="24"/>
          <w:szCs w:val="24"/>
        </w:rPr>
        <w:t>фискальные чеки</w:t>
      </w:r>
      <w:r w:rsidR="00281F66" w:rsidRPr="00FD5E80">
        <w:rPr>
          <w:rFonts w:cstheme="minorHAnsi"/>
          <w:sz w:val="24"/>
          <w:szCs w:val="24"/>
        </w:rPr>
        <w:t xml:space="preserve">, </w:t>
      </w:r>
      <w:bookmarkEnd w:id="6"/>
      <w:r w:rsidR="00281F66" w:rsidRPr="00FD5E80">
        <w:rPr>
          <w:rFonts w:cstheme="minorHAnsi"/>
          <w:sz w:val="24"/>
          <w:szCs w:val="24"/>
        </w:rPr>
        <w:t>используя API (описано ниж</w:t>
      </w:r>
      <w:r w:rsidR="00D62A99">
        <w:rPr>
          <w:rFonts w:cstheme="minorHAnsi"/>
          <w:sz w:val="24"/>
          <w:szCs w:val="24"/>
        </w:rPr>
        <w:t xml:space="preserve">е). Сервис генерирует чеки </w:t>
      </w:r>
      <w:r w:rsidR="00281F66" w:rsidRPr="00FD5E80">
        <w:rPr>
          <w:rFonts w:cstheme="minorHAnsi"/>
          <w:sz w:val="24"/>
          <w:szCs w:val="24"/>
        </w:rPr>
        <w:t>только в электронном виде (без печатной копии).</w:t>
      </w:r>
    </w:p>
    <w:p w14:paraId="680EFF6F" w14:textId="74078BDF" w:rsidR="00281F66" w:rsidRPr="00FD5E80" w:rsidRDefault="00B36432" w:rsidP="0073313C">
      <w:pPr>
        <w:spacing w:after="0" w:line="240" w:lineRule="auto"/>
        <w:jc w:val="both"/>
        <w:rPr>
          <w:rFonts w:cstheme="minorHAnsi"/>
          <w:sz w:val="24"/>
          <w:szCs w:val="24"/>
        </w:rPr>
      </w:pPr>
      <w:r>
        <w:rPr>
          <w:rFonts w:cstheme="minorHAnsi"/>
          <w:b/>
          <w:bCs/>
          <w:sz w:val="24"/>
          <w:szCs w:val="24"/>
        </w:rPr>
        <w:t>Контрольно-кассовая техника (ККТ</w:t>
      </w:r>
      <w:r w:rsidR="009B0307">
        <w:rPr>
          <w:rFonts w:cstheme="minorHAnsi"/>
          <w:b/>
          <w:bCs/>
          <w:sz w:val="24"/>
          <w:szCs w:val="24"/>
        </w:rPr>
        <w:t xml:space="preserve"> или КАССА</w:t>
      </w:r>
      <w:r>
        <w:rPr>
          <w:rFonts w:cstheme="minorHAnsi"/>
          <w:b/>
          <w:bCs/>
          <w:sz w:val="24"/>
          <w:szCs w:val="24"/>
        </w:rPr>
        <w:t xml:space="preserve">) </w:t>
      </w:r>
      <w:r w:rsidR="00281F66" w:rsidRPr="00FD5E80">
        <w:rPr>
          <w:rFonts w:cstheme="minorHAnsi"/>
          <w:sz w:val="24"/>
          <w:szCs w:val="24"/>
        </w:rPr>
        <w:t>- специальное устройство, отвечающее требованиям Федерального</w:t>
      </w:r>
      <w:r w:rsidR="00281F66" w:rsidRPr="00FD5E80">
        <w:rPr>
          <w:rFonts w:cstheme="minorHAnsi"/>
          <w:sz w:val="24"/>
          <w:szCs w:val="24"/>
          <w:lang w:val="en-US"/>
        </w:rPr>
        <w:t> </w:t>
      </w:r>
      <w:r w:rsidR="00281F66" w:rsidRPr="00FD5E80">
        <w:rPr>
          <w:rFonts w:cstheme="minorHAnsi"/>
          <w:sz w:val="24"/>
          <w:szCs w:val="24"/>
        </w:rPr>
        <w:t>зако</w:t>
      </w:r>
      <w:r w:rsidR="00B415A0">
        <w:rPr>
          <w:rFonts w:cstheme="minorHAnsi"/>
          <w:sz w:val="24"/>
          <w:szCs w:val="24"/>
        </w:rPr>
        <w:t>на о</w:t>
      </w:r>
      <w:r w:rsidR="00281F66" w:rsidRPr="00FD5E80">
        <w:rPr>
          <w:rFonts w:cstheme="minorHAnsi"/>
          <w:sz w:val="24"/>
          <w:szCs w:val="24"/>
        </w:rPr>
        <w:t xml:space="preserve">т 22.05.2003 </w:t>
      </w:r>
      <w:r w:rsidR="00281F66" w:rsidRPr="00FD5E80">
        <w:rPr>
          <w:rFonts w:cstheme="minorHAnsi"/>
          <w:sz w:val="24"/>
          <w:szCs w:val="24"/>
          <w:lang w:val="en-US"/>
        </w:rPr>
        <w:t>N</w:t>
      </w:r>
      <w:r w:rsidR="00281F66" w:rsidRPr="00FD5E80">
        <w:rPr>
          <w:rFonts w:cstheme="minorHAnsi"/>
          <w:sz w:val="24"/>
          <w:szCs w:val="24"/>
        </w:rPr>
        <w:t xml:space="preserve"> 54-ФЗ (от 03.07.2018) </w:t>
      </w:r>
      <w:r w:rsidR="009B0307">
        <w:rPr>
          <w:rFonts w:cstheme="minorHAnsi"/>
          <w:sz w:val="24"/>
          <w:szCs w:val="24"/>
        </w:rPr>
        <w:t>«</w:t>
      </w:r>
      <w:r w:rsidR="00226D57">
        <w:rPr>
          <w:rFonts w:cstheme="minorHAnsi"/>
          <w:sz w:val="24"/>
          <w:szCs w:val="24"/>
        </w:rPr>
        <w:t>О применении контрольно-кассовой техники при осуществлении расчетов в Российской Федерации</w:t>
      </w:r>
      <w:r w:rsidR="009B0307">
        <w:rPr>
          <w:rFonts w:cstheme="minorHAnsi"/>
          <w:sz w:val="24"/>
          <w:szCs w:val="24"/>
        </w:rPr>
        <w:t>»</w:t>
      </w:r>
      <w:r w:rsidR="00281F66" w:rsidRPr="00FD5E80">
        <w:rPr>
          <w:rFonts w:cstheme="minorHAnsi"/>
          <w:sz w:val="24"/>
          <w:szCs w:val="24"/>
        </w:rPr>
        <w:t>.</w:t>
      </w:r>
      <w:r w:rsidR="00C03F64">
        <w:rPr>
          <w:rFonts w:cstheme="minorHAnsi"/>
          <w:sz w:val="24"/>
          <w:szCs w:val="24"/>
        </w:rPr>
        <w:t xml:space="preserve"> </w:t>
      </w:r>
      <w:r w:rsidR="00281F66" w:rsidRPr="00FD5E80">
        <w:rPr>
          <w:rFonts w:cstheme="minorHAnsi"/>
          <w:sz w:val="24"/>
          <w:szCs w:val="24"/>
        </w:rPr>
        <w:t>Согласно за</w:t>
      </w:r>
      <w:r>
        <w:rPr>
          <w:rFonts w:cstheme="minorHAnsi"/>
          <w:sz w:val="24"/>
          <w:szCs w:val="24"/>
        </w:rPr>
        <w:t>кону, все устройства</w:t>
      </w:r>
      <w:r w:rsidR="009B0307">
        <w:rPr>
          <w:rFonts w:cstheme="minorHAnsi"/>
          <w:sz w:val="24"/>
          <w:szCs w:val="24"/>
        </w:rPr>
        <w:t xml:space="preserve">, которые могут применяться для формирования фискальных чеков, </w:t>
      </w:r>
      <w:r w:rsidR="00281F66" w:rsidRPr="00FD5E80">
        <w:rPr>
          <w:rFonts w:cstheme="minorHAnsi"/>
          <w:sz w:val="24"/>
          <w:szCs w:val="24"/>
        </w:rPr>
        <w:t>перечислены в специальном реестре кассовых аппаратов.</w:t>
      </w:r>
      <w:r w:rsidR="009B0307">
        <w:rPr>
          <w:rFonts w:cstheme="minorHAnsi"/>
          <w:sz w:val="24"/>
          <w:szCs w:val="24"/>
        </w:rPr>
        <w:t xml:space="preserve"> </w:t>
      </w:r>
      <w:r w:rsidR="00281F66" w:rsidRPr="00FD5E80">
        <w:rPr>
          <w:rFonts w:cstheme="minorHAnsi"/>
          <w:sz w:val="24"/>
          <w:szCs w:val="24"/>
        </w:rPr>
        <w:t xml:space="preserve">Существует целый ряд </w:t>
      </w:r>
      <w:r>
        <w:rPr>
          <w:rFonts w:cstheme="minorHAnsi"/>
          <w:sz w:val="24"/>
          <w:szCs w:val="24"/>
        </w:rPr>
        <w:t xml:space="preserve">различных </w:t>
      </w:r>
      <w:r w:rsidR="009B0307">
        <w:rPr>
          <w:rFonts w:cstheme="minorHAnsi"/>
          <w:sz w:val="24"/>
          <w:szCs w:val="24"/>
        </w:rPr>
        <w:t>ККТ</w:t>
      </w:r>
      <w:r>
        <w:rPr>
          <w:rFonts w:cstheme="minorHAnsi"/>
          <w:sz w:val="24"/>
          <w:szCs w:val="24"/>
        </w:rPr>
        <w:t xml:space="preserve"> </w:t>
      </w:r>
      <w:r w:rsidR="00281F66" w:rsidRPr="00FD5E80">
        <w:rPr>
          <w:rFonts w:cstheme="minorHAnsi"/>
          <w:sz w:val="24"/>
          <w:szCs w:val="24"/>
        </w:rPr>
        <w:t xml:space="preserve">(с </w:t>
      </w:r>
      <w:r w:rsidR="00C36F7B">
        <w:rPr>
          <w:rFonts w:cstheme="minorHAnsi"/>
          <w:sz w:val="24"/>
          <w:szCs w:val="24"/>
        </w:rPr>
        <w:t xml:space="preserve">пользовательским </w:t>
      </w:r>
      <w:r w:rsidR="00281F66" w:rsidRPr="00FD5E80">
        <w:rPr>
          <w:rFonts w:cstheme="minorHAnsi"/>
          <w:sz w:val="24"/>
          <w:szCs w:val="24"/>
        </w:rPr>
        <w:t>интерфейсом, с аппаратным интерф</w:t>
      </w:r>
      <w:r w:rsidR="003805EC">
        <w:rPr>
          <w:rFonts w:cstheme="minorHAnsi"/>
          <w:sz w:val="24"/>
          <w:szCs w:val="24"/>
        </w:rPr>
        <w:t>ейсом RS-232 или USB и т.д.</w:t>
      </w:r>
      <w:r w:rsidR="00281F66" w:rsidRPr="00FD5E80">
        <w:rPr>
          <w:rFonts w:cstheme="minorHAnsi"/>
          <w:sz w:val="24"/>
          <w:szCs w:val="24"/>
        </w:rPr>
        <w:t>).</w:t>
      </w:r>
      <w:r w:rsidR="009B0307">
        <w:rPr>
          <w:rFonts w:cstheme="minorHAnsi"/>
          <w:sz w:val="24"/>
          <w:szCs w:val="24"/>
        </w:rPr>
        <w:t xml:space="preserve"> </w:t>
      </w:r>
      <w:r>
        <w:rPr>
          <w:rFonts w:cstheme="minorHAnsi"/>
          <w:sz w:val="24"/>
          <w:szCs w:val="24"/>
        </w:rPr>
        <w:t>ККТ</w:t>
      </w:r>
      <w:r w:rsidR="009B0307">
        <w:rPr>
          <w:rFonts w:cstheme="minorHAnsi"/>
          <w:sz w:val="24"/>
          <w:szCs w:val="24"/>
        </w:rPr>
        <w:t xml:space="preserve"> (касса) </w:t>
      </w:r>
      <w:r w:rsidR="00281F66" w:rsidRPr="00FD5E80">
        <w:rPr>
          <w:rFonts w:cstheme="minorHAnsi"/>
          <w:sz w:val="24"/>
          <w:szCs w:val="24"/>
        </w:rPr>
        <w:t>може</w:t>
      </w:r>
      <w:r w:rsidR="00D2572F">
        <w:rPr>
          <w:rFonts w:cstheme="minorHAnsi"/>
          <w:sz w:val="24"/>
          <w:szCs w:val="24"/>
        </w:rPr>
        <w:t>т генерировать чеки</w:t>
      </w:r>
      <w:r w:rsidR="00281F66" w:rsidRPr="00FD5E80">
        <w:rPr>
          <w:rFonts w:cstheme="minorHAnsi"/>
          <w:sz w:val="24"/>
          <w:szCs w:val="24"/>
        </w:rPr>
        <w:t xml:space="preserve"> в бумажном виде или в электронной ф</w:t>
      </w:r>
      <w:r w:rsidR="00D2572F">
        <w:rPr>
          <w:rFonts w:cstheme="minorHAnsi"/>
          <w:sz w:val="24"/>
          <w:szCs w:val="24"/>
        </w:rPr>
        <w:t>орме.</w:t>
      </w:r>
      <w:r w:rsidR="00C36F7B">
        <w:rPr>
          <w:rFonts w:cstheme="minorHAnsi"/>
          <w:sz w:val="24"/>
          <w:szCs w:val="24"/>
        </w:rPr>
        <w:t xml:space="preserve"> </w:t>
      </w:r>
      <w:r w:rsidR="00D2572F">
        <w:rPr>
          <w:rFonts w:cstheme="minorHAnsi"/>
          <w:sz w:val="24"/>
          <w:szCs w:val="24"/>
        </w:rPr>
        <w:t>Основными функциями</w:t>
      </w:r>
      <w:r w:rsidR="00C36F7B">
        <w:rPr>
          <w:rFonts w:cstheme="minorHAnsi"/>
          <w:sz w:val="24"/>
          <w:szCs w:val="24"/>
        </w:rPr>
        <w:t>, общими для</w:t>
      </w:r>
      <w:r w:rsidR="00281F66" w:rsidRPr="00FD5E80">
        <w:rPr>
          <w:rFonts w:cstheme="minorHAnsi"/>
          <w:sz w:val="24"/>
          <w:szCs w:val="24"/>
        </w:rPr>
        <w:t xml:space="preserve"> все</w:t>
      </w:r>
      <w:r w:rsidR="00D2572F">
        <w:rPr>
          <w:rFonts w:cstheme="minorHAnsi"/>
          <w:sz w:val="24"/>
          <w:szCs w:val="24"/>
        </w:rPr>
        <w:t>х ККТ является</w:t>
      </w:r>
      <w:r w:rsidR="00281F66" w:rsidRPr="00FD5E80">
        <w:rPr>
          <w:rFonts w:cstheme="minorHAnsi"/>
          <w:sz w:val="24"/>
          <w:szCs w:val="24"/>
        </w:rPr>
        <w:t>:</w:t>
      </w:r>
    </w:p>
    <w:p w14:paraId="226A29A8" w14:textId="2079315D" w:rsidR="00281F66" w:rsidRPr="009B0307" w:rsidRDefault="00D2572F" w:rsidP="009B0307">
      <w:pPr>
        <w:pStyle w:val="ac"/>
        <w:numPr>
          <w:ilvl w:val="0"/>
          <w:numId w:val="4"/>
        </w:numPr>
        <w:spacing w:after="0" w:line="240" w:lineRule="auto"/>
        <w:jc w:val="both"/>
        <w:rPr>
          <w:rFonts w:cstheme="minorHAnsi"/>
          <w:sz w:val="24"/>
          <w:szCs w:val="24"/>
        </w:rPr>
      </w:pPr>
      <w:r w:rsidRPr="009B0307">
        <w:rPr>
          <w:rFonts w:cstheme="minorHAnsi"/>
          <w:sz w:val="24"/>
          <w:szCs w:val="24"/>
        </w:rPr>
        <w:t>ККТ</w:t>
      </w:r>
      <w:r w:rsidR="00281F66" w:rsidRPr="009B0307">
        <w:rPr>
          <w:rFonts w:cstheme="minorHAnsi"/>
          <w:sz w:val="24"/>
          <w:szCs w:val="24"/>
        </w:rPr>
        <w:t xml:space="preserve"> должн</w:t>
      </w:r>
      <w:r w:rsidR="00C36F7B">
        <w:rPr>
          <w:rFonts w:cstheme="minorHAnsi"/>
          <w:sz w:val="24"/>
          <w:szCs w:val="24"/>
        </w:rPr>
        <w:t>а</w:t>
      </w:r>
      <w:r w:rsidR="00281F66" w:rsidRPr="009B0307">
        <w:rPr>
          <w:rFonts w:cstheme="minorHAnsi"/>
          <w:sz w:val="24"/>
          <w:szCs w:val="24"/>
        </w:rPr>
        <w:t xml:space="preserve"> </w:t>
      </w:r>
      <w:r w:rsidR="009B0307">
        <w:rPr>
          <w:rFonts w:cstheme="minorHAnsi"/>
          <w:sz w:val="24"/>
          <w:szCs w:val="24"/>
        </w:rPr>
        <w:t xml:space="preserve">корректно взаимодействовать </w:t>
      </w:r>
      <w:r w:rsidR="00281F66" w:rsidRPr="009B0307">
        <w:rPr>
          <w:rFonts w:cstheme="minorHAnsi"/>
          <w:sz w:val="24"/>
          <w:szCs w:val="24"/>
        </w:rPr>
        <w:t xml:space="preserve">с фискальным </w:t>
      </w:r>
      <w:r w:rsidRPr="009B0307">
        <w:rPr>
          <w:rFonts w:cstheme="minorHAnsi"/>
          <w:sz w:val="24"/>
          <w:szCs w:val="24"/>
        </w:rPr>
        <w:t>накопителем</w:t>
      </w:r>
      <w:r w:rsidR="00C36F7B">
        <w:rPr>
          <w:rFonts w:cstheme="minorHAnsi"/>
          <w:sz w:val="24"/>
          <w:szCs w:val="24"/>
        </w:rPr>
        <w:t>, установленным на данной ККТ</w:t>
      </w:r>
      <w:r w:rsidR="00281F66" w:rsidRPr="009B0307">
        <w:rPr>
          <w:rFonts w:cstheme="minorHAnsi"/>
          <w:sz w:val="24"/>
          <w:szCs w:val="24"/>
        </w:rPr>
        <w:t xml:space="preserve"> (см. описание ниже).</w:t>
      </w:r>
    </w:p>
    <w:p w14:paraId="6EC09B32" w14:textId="617072FC" w:rsidR="00D17DFB" w:rsidRDefault="00D2572F" w:rsidP="009B0307">
      <w:pPr>
        <w:pStyle w:val="ac"/>
        <w:numPr>
          <w:ilvl w:val="0"/>
          <w:numId w:val="4"/>
        </w:numPr>
        <w:spacing w:after="0" w:line="240" w:lineRule="auto"/>
        <w:jc w:val="both"/>
        <w:rPr>
          <w:rFonts w:cstheme="minorHAnsi"/>
          <w:sz w:val="24"/>
          <w:szCs w:val="24"/>
        </w:rPr>
      </w:pPr>
      <w:r w:rsidRPr="009B0307">
        <w:rPr>
          <w:rFonts w:cstheme="minorHAnsi"/>
          <w:sz w:val="24"/>
          <w:szCs w:val="24"/>
        </w:rPr>
        <w:t>Чек должен</w:t>
      </w:r>
      <w:r w:rsidR="00281F66" w:rsidRPr="009B0307">
        <w:rPr>
          <w:rFonts w:cstheme="minorHAnsi"/>
          <w:sz w:val="24"/>
          <w:szCs w:val="24"/>
        </w:rPr>
        <w:t xml:space="preserve"> содержать </w:t>
      </w:r>
      <w:r w:rsidR="00D17DFB" w:rsidRPr="00D17DFB">
        <w:rPr>
          <w:rFonts w:cstheme="minorHAnsi"/>
          <w:b/>
          <w:bCs/>
          <w:sz w:val="24"/>
          <w:szCs w:val="24"/>
        </w:rPr>
        <w:t>ИНН организации</w:t>
      </w:r>
      <w:r w:rsidR="00D17DFB">
        <w:rPr>
          <w:rFonts w:cstheme="minorHAnsi"/>
          <w:sz w:val="24"/>
          <w:szCs w:val="24"/>
        </w:rPr>
        <w:t xml:space="preserve">, а также </w:t>
      </w:r>
      <w:r w:rsidR="00281F66" w:rsidRPr="009B0307">
        <w:rPr>
          <w:rFonts w:cstheme="minorHAnsi"/>
          <w:sz w:val="24"/>
          <w:szCs w:val="24"/>
        </w:rPr>
        <w:t>обязательные поля</w:t>
      </w:r>
      <w:r w:rsidR="009B0307">
        <w:rPr>
          <w:rFonts w:cstheme="minorHAnsi"/>
          <w:sz w:val="24"/>
          <w:szCs w:val="24"/>
        </w:rPr>
        <w:t xml:space="preserve">, которые </w:t>
      </w:r>
      <w:r w:rsidR="00D17DFB">
        <w:rPr>
          <w:rFonts w:cstheme="minorHAnsi"/>
          <w:sz w:val="24"/>
          <w:szCs w:val="24"/>
        </w:rPr>
        <w:t xml:space="preserve">автоматически </w:t>
      </w:r>
      <w:r w:rsidR="009B0307">
        <w:rPr>
          <w:rFonts w:cstheme="minorHAnsi"/>
          <w:sz w:val="24"/>
          <w:szCs w:val="24"/>
        </w:rPr>
        <w:t>формирует фискальный накопитель</w:t>
      </w:r>
      <w:r w:rsidR="00281F66" w:rsidRPr="009B0307">
        <w:rPr>
          <w:rFonts w:cstheme="minorHAnsi"/>
          <w:sz w:val="24"/>
          <w:szCs w:val="24"/>
        </w:rPr>
        <w:t>:</w:t>
      </w:r>
    </w:p>
    <w:p w14:paraId="3921419D" w14:textId="687AE177" w:rsidR="00D17DFB" w:rsidRPr="00D17DFB" w:rsidRDefault="00281F66" w:rsidP="00D17DFB">
      <w:pPr>
        <w:pStyle w:val="ac"/>
        <w:numPr>
          <w:ilvl w:val="1"/>
          <w:numId w:val="4"/>
        </w:numPr>
        <w:spacing w:after="0" w:line="240" w:lineRule="auto"/>
        <w:jc w:val="both"/>
        <w:rPr>
          <w:rFonts w:cstheme="minorHAnsi"/>
          <w:sz w:val="24"/>
          <w:szCs w:val="24"/>
        </w:rPr>
      </w:pPr>
      <w:r w:rsidRPr="009B0307">
        <w:rPr>
          <w:rFonts w:cstheme="minorHAnsi"/>
          <w:sz w:val="24"/>
          <w:szCs w:val="24"/>
        </w:rPr>
        <w:t>серийный номер</w:t>
      </w:r>
      <w:r w:rsidR="00D2572F" w:rsidRPr="009B0307">
        <w:rPr>
          <w:rFonts w:cstheme="minorHAnsi"/>
          <w:sz w:val="24"/>
          <w:szCs w:val="24"/>
        </w:rPr>
        <w:t xml:space="preserve"> фискального накопителя </w:t>
      </w:r>
      <w:r w:rsidRPr="009B0307">
        <w:rPr>
          <w:rFonts w:cstheme="minorHAnsi"/>
          <w:b/>
          <w:bCs/>
          <w:sz w:val="24"/>
          <w:szCs w:val="24"/>
        </w:rPr>
        <w:t>(</w:t>
      </w:r>
      <w:r w:rsidRPr="009B0307">
        <w:rPr>
          <w:rFonts w:cstheme="minorHAnsi"/>
          <w:b/>
          <w:bCs/>
          <w:sz w:val="24"/>
          <w:szCs w:val="24"/>
          <w:lang w:val="en-US"/>
        </w:rPr>
        <w:t>fsNumber</w:t>
      </w:r>
      <w:r w:rsidRPr="009B0307">
        <w:rPr>
          <w:rFonts w:cstheme="minorHAnsi"/>
          <w:b/>
          <w:bCs/>
          <w:sz w:val="24"/>
          <w:szCs w:val="24"/>
        </w:rPr>
        <w:t>)</w:t>
      </w:r>
      <w:r w:rsidR="00D17DFB" w:rsidRPr="00D17DFB">
        <w:rPr>
          <w:rFonts w:cstheme="minorHAnsi"/>
          <w:b/>
          <w:bCs/>
          <w:sz w:val="24"/>
          <w:szCs w:val="24"/>
        </w:rPr>
        <w:t>,</w:t>
      </w:r>
    </w:p>
    <w:p w14:paraId="441D534A" w14:textId="685AF90D" w:rsidR="00D17DFB" w:rsidRPr="00D17DFB" w:rsidRDefault="00281F66" w:rsidP="00D17DFB">
      <w:pPr>
        <w:pStyle w:val="ac"/>
        <w:numPr>
          <w:ilvl w:val="1"/>
          <w:numId w:val="4"/>
        </w:numPr>
        <w:spacing w:after="0" w:line="240" w:lineRule="auto"/>
        <w:jc w:val="both"/>
        <w:rPr>
          <w:rFonts w:cstheme="minorHAnsi"/>
          <w:sz w:val="24"/>
          <w:szCs w:val="24"/>
        </w:rPr>
      </w:pPr>
      <w:r w:rsidRPr="009B0307">
        <w:rPr>
          <w:rFonts w:cstheme="minorHAnsi"/>
          <w:sz w:val="24"/>
          <w:szCs w:val="24"/>
        </w:rPr>
        <w:t>серийный номер устройства</w:t>
      </w:r>
      <w:r w:rsidR="009B0307">
        <w:rPr>
          <w:rFonts w:cstheme="minorHAnsi"/>
          <w:sz w:val="24"/>
          <w:szCs w:val="24"/>
        </w:rPr>
        <w:t xml:space="preserve"> </w:t>
      </w:r>
      <w:r w:rsidRPr="009B0307">
        <w:rPr>
          <w:rFonts w:cstheme="minorHAnsi"/>
          <w:b/>
          <w:bCs/>
          <w:sz w:val="24"/>
          <w:szCs w:val="24"/>
        </w:rPr>
        <w:t>(deviceSN)</w:t>
      </w:r>
      <w:r w:rsidR="00D17DFB">
        <w:rPr>
          <w:rFonts w:cstheme="minorHAnsi"/>
          <w:b/>
          <w:bCs/>
          <w:sz w:val="24"/>
          <w:szCs w:val="24"/>
          <w:lang w:val="en-US"/>
        </w:rPr>
        <w:t>,</w:t>
      </w:r>
    </w:p>
    <w:p w14:paraId="0ECDA5A0" w14:textId="05115978" w:rsidR="00D17DFB" w:rsidRPr="00D17DFB" w:rsidRDefault="00D2572F" w:rsidP="00D17DFB">
      <w:pPr>
        <w:pStyle w:val="ac"/>
        <w:numPr>
          <w:ilvl w:val="1"/>
          <w:numId w:val="4"/>
        </w:numPr>
        <w:spacing w:after="0" w:line="240" w:lineRule="auto"/>
        <w:jc w:val="both"/>
        <w:rPr>
          <w:rFonts w:cstheme="minorHAnsi"/>
          <w:sz w:val="24"/>
          <w:szCs w:val="24"/>
        </w:rPr>
      </w:pPr>
      <w:r w:rsidRPr="009B0307">
        <w:rPr>
          <w:rFonts w:cstheme="minorHAnsi"/>
          <w:sz w:val="24"/>
          <w:szCs w:val="24"/>
        </w:rPr>
        <w:t>регистрационный номер</w:t>
      </w:r>
      <w:r w:rsidR="00281F66" w:rsidRPr="009B0307">
        <w:rPr>
          <w:rFonts w:cstheme="minorHAnsi"/>
          <w:sz w:val="24"/>
          <w:szCs w:val="24"/>
        </w:rPr>
        <w:t xml:space="preserve"> устройства</w:t>
      </w:r>
      <w:r w:rsidR="009B0307">
        <w:rPr>
          <w:rFonts w:cstheme="minorHAnsi"/>
          <w:sz w:val="24"/>
          <w:szCs w:val="24"/>
        </w:rPr>
        <w:t xml:space="preserve"> </w:t>
      </w:r>
      <w:r w:rsidR="00281F66" w:rsidRPr="009B0307">
        <w:rPr>
          <w:rFonts w:cstheme="minorHAnsi"/>
          <w:b/>
          <w:bCs/>
          <w:sz w:val="24"/>
          <w:szCs w:val="24"/>
        </w:rPr>
        <w:t>(deviceRN),</w:t>
      </w:r>
    </w:p>
    <w:p w14:paraId="751EDA9E" w14:textId="05A1F9BC" w:rsidR="00D17DFB" w:rsidRDefault="00281F66" w:rsidP="00D17DFB">
      <w:pPr>
        <w:pStyle w:val="ac"/>
        <w:numPr>
          <w:ilvl w:val="1"/>
          <w:numId w:val="4"/>
        </w:numPr>
        <w:spacing w:after="0" w:line="240" w:lineRule="auto"/>
        <w:jc w:val="both"/>
        <w:rPr>
          <w:rFonts w:cstheme="minorHAnsi"/>
          <w:sz w:val="24"/>
          <w:szCs w:val="24"/>
        </w:rPr>
      </w:pPr>
      <w:r w:rsidRPr="009B0307">
        <w:rPr>
          <w:rFonts w:cstheme="minorHAnsi"/>
          <w:sz w:val="24"/>
          <w:szCs w:val="24"/>
        </w:rPr>
        <w:t>номер смены</w:t>
      </w:r>
      <w:r w:rsidR="00D17DFB">
        <w:rPr>
          <w:rFonts w:cstheme="minorHAnsi"/>
          <w:sz w:val="24"/>
          <w:szCs w:val="24"/>
        </w:rPr>
        <w:t xml:space="preserve"> (</w:t>
      </w:r>
      <w:r w:rsidR="00D17DFB" w:rsidRPr="00D17DFB">
        <w:rPr>
          <w:rFonts w:cstheme="minorHAnsi"/>
          <w:b/>
          <w:bCs/>
          <w:sz w:val="24"/>
          <w:szCs w:val="24"/>
          <w:lang w:val="en-US"/>
        </w:rPr>
        <w:t>shiftNumber</w:t>
      </w:r>
      <w:r w:rsidR="00D17DFB" w:rsidRPr="00D17DFB">
        <w:rPr>
          <w:rFonts w:cstheme="minorHAnsi"/>
          <w:sz w:val="24"/>
          <w:szCs w:val="24"/>
        </w:rPr>
        <w:t>)</w:t>
      </w:r>
      <w:r w:rsidRPr="009B0307">
        <w:rPr>
          <w:rFonts w:cstheme="minorHAnsi"/>
          <w:sz w:val="24"/>
          <w:szCs w:val="24"/>
        </w:rPr>
        <w:t>,</w:t>
      </w:r>
    </w:p>
    <w:p w14:paraId="48256417" w14:textId="31F64A0F" w:rsidR="00D17DFB" w:rsidRDefault="00D17DFB" w:rsidP="00D17DFB">
      <w:pPr>
        <w:pStyle w:val="ac"/>
        <w:numPr>
          <w:ilvl w:val="1"/>
          <w:numId w:val="4"/>
        </w:numPr>
        <w:spacing w:after="0" w:line="240" w:lineRule="auto"/>
        <w:jc w:val="both"/>
        <w:rPr>
          <w:rFonts w:cstheme="minorHAnsi"/>
          <w:sz w:val="24"/>
          <w:szCs w:val="24"/>
        </w:rPr>
      </w:pPr>
      <w:r>
        <w:rPr>
          <w:rFonts w:cstheme="minorHAnsi"/>
          <w:sz w:val="24"/>
          <w:szCs w:val="24"/>
        </w:rPr>
        <w:t xml:space="preserve">номер документа </w:t>
      </w:r>
      <w:r w:rsidRPr="00D17DFB">
        <w:rPr>
          <w:rFonts w:cstheme="minorHAnsi"/>
          <w:b/>
          <w:bCs/>
          <w:sz w:val="24"/>
          <w:szCs w:val="24"/>
        </w:rPr>
        <w:t>(</w:t>
      </w:r>
      <w:r w:rsidRPr="00D17DFB">
        <w:rPr>
          <w:rFonts w:cstheme="minorHAnsi"/>
          <w:b/>
          <w:bCs/>
          <w:sz w:val="24"/>
          <w:szCs w:val="24"/>
          <w:lang w:val="en-US"/>
        </w:rPr>
        <w:t>documentNumber</w:t>
      </w:r>
      <w:r w:rsidRPr="00D17DFB">
        <w:rPr>
          <w:rFonts w:cstheme="minorHAnsi"/>
          <w:b/>
          <w:bCs/>
          <w:sz w:val="24"/>
          <w:szCs w:val="24"/>
        </w:rPr>
        <w:t>),</w:t>
      </w:r>
    </w:p>
    <w:p w14:paraId="645DC19D" w14:textId="77777777" w:rsidR="00D17DFB" w:rsidRDefault="00D17DFB" w:rsidP="00D17DFB">
      <w:pPr>
        <w:pStyle w:val="ac"/>
        <w:numPr>
          <w:ilvl w:val="1"/>
          <w:numId w:val="4"/>
        </w:numPr>
        <w:spacing w:after="0" w:line="240" w:lineRule="auto"/>
        <w:jc w:val="both"/>
        <w:rPr>
          <w:rFonts w:cstheme="minorHAnsi"/>
          <w:sz w:val="24"/>
          <w:szCs w:val="24"/>
        </w:rPr>
      </w:pPr>
      <w:r>
        <w:rPr>
          <w:rFonts w:cstheme="minorHAnsi"/>
          <w:sz w:val="24"/>
          <w:szCs w:val="24"/>
        </w:rPr>
        <w:t xml:space="preserve">фискальный признак </w:t>
      </w:r>
      <w:r w:rsidRPr="00D17DFB">
        <w:rPr>
          <w:rFonts w:cstheme="minorHAnsi"/>
          <w:b/>
          <w:bCs/>
          <w:sz w:val="24"/>
          <w:szCs w:val="24"/>
        </w:rPr>
        <w:t>(</w:t>
      </w:r>
      <w:r w:rsidRPr="00D17DFB">
        <w:rPr>
          <w:rFonts w:cstheme="minorHAnsi"/>
          <w:b/>
          <w:bCs/>
          <w:sz w:val="24"/>
          <w:szCs w:val="24"/>
          <w:lang w:val="en-US"/>
        </w:rPr>
        <w:t>fp</w:t>
      </w:r>
      <w:r w:rsidRPr="00D17DFB">
        <w:rPr>
          <w:rFonts w:cstheme="minorHAnsi"/>
          <w:b/>
          <w:bCs/>
          <w:sz w:val="24"/>
          <w:szCs w:val="24"/>
        </w:rPr>
        <w:t>)</w:t>
      </w:r>
      <w:r w:rsidR="00281F66" w:rsidRPr="009B0307">
        <w:rPr>
          <w:rFonts w:cstheme="minorHAnsi"/>
          <w:sz w:val="24"/>
          <w:szCs w:val="24"/>
        </w:rPr>
        <w:t>.</w:t>
      </w:r>
    </w:p>
    <w:p w14:paraId="5DCCCDD3" w14:textId="37B98CDD" w:rsidR="00281F66" w:rsidRPr="00D17DFB" w:rsidRDefault="00281F66" w:rsidP="00D17DFB">
      <w:pPr>
        <w:spacing w:after="0" w:line="240" w:lineRule="auto"/>
        <w:ind w:left="708" w:firstLine="708"/>
        <w:jc w:val="both"/>
        <w:rPr>
          <w:rFonts w:cstheme="minorHAnsi"/>
          <w:sz w:val="24"/>
          <w:szCs w:val="24"/>
        </w:rPr>
      </w:pPr>
      <w:r w:rsidRPr="00D17DFB">
        <w:rPr>
          <w:rFonts w:cstheme="minorHAnsi"/>
          <w:sz w:val="24"/>
          <w:szCs w:val="24"/>
        </w:rPr>
        <w:t>Все эти поля описаны ниже.</w:t>
      </w:r>
    </w:p>
    <w:p w14:paraId="1500EF8C" w14:textId="77777777" w:rsidR="00D2572F" w:rsidRPr="00FD5E80" w:rsidRDefault="00D2572F" w:rsidP="0073313C">
      <w:pPr>
        <w:spacing w:after="0" w:line="240" w:lineRule="auto"/>
        <w:ind w:firstLine="708"/>
        <w:jc w:val="both"/>
        <w:rPr>
          <w:rFonts w:cstheme="minorHAnsi"/>
          <w:sz w:val="24"/>
          <w:szCs w:val="24"/>
        </w:rPr>
      </w:pPr>
    </w:p>
    <w:p w14:paraId="5FF283CE" w14:textId="11077E0E" w:rsidR="00281F66" w:rsidRPr="00CE77A8" w:rsidRDefault="00D2572F" w:rsidP="0073313C">
      <w:pPr>
        <w:spacing w:line="240" w:lineRule="auto"/>
        <w:jc w:val="both"/>
        <w:rPr>
          <w:rFonts w:cstheme="minorHAnsi"/>
          <w:sz w:val="24"/>
          <w:szCs w:val="24"/>
        </w:rPr>
      </w:pPr>
      <w:r w:rsidRPr="00CE77A8">
        <w:rPr>
          <w:rFonts w:cstheme="minorHAnsi"/>
          <w:sz w:val="24"/>
          <w:szCs w:val="24"/>
        </w:rPr>
        <w:t>Облачный сервис</w:t>
      </w:r>
      <w:r w:rsidR="00AD79F6" w:rsidRPr="00CE77A8">
        <w:rPr>
          <w:rFonts w:cstheme="minorHAnsi"/>
          <w:sz w:val="24"/>
          <w:szCs w:val="24"/>
        </w:rPr>
        <w:t xml:space="preserve"> </w:t>
      </w:r>
      <w:r w:rsidR="004D3B91">
        <w:rPr>
          <w:rFonts w:cstheme="minorHAnsi"/>
          <w:sz w:val="24"/>
          <w:szCs w:val="24"/>
          <w:lang w:val="en-US"/>
        </w:rPr>
        <w:t>Kassa</w:t>
      </w:r>
      <w:r w:rsidR="004D3B91" w:rsidRPr="004D3B91">
        <w:rPr>
          <w:rFonts w:cstheme="minorHAnsi"/>
          <w:sz w:val="24"/>
          <w:szCs w:val="24"/>
        </w:rPr>
        <w:t>.</w:t>
      </w:r>
      <w:r w:rsidR="004D3B91">
        <w:rPr>
          <w:rFonts w:cstheme="minorHAnsi"/>
          <w:sz w:val="24"/>
          <w:szCs w:val="24"/>
          <w:lang w:val="en-US"/>
        </w:rPr>
        <w:t>beeline</w:t>
      </w:r>
      <w:r w:rsidR="004D3B91" w:rsidRPr="004D3B91">
        <w:rPr>
          <w:rFonts w:cstheme="minorHAnsi"/>
          <w:sz w:val="24"/>
          <w:szCs w:val="24"/>
        </w:rPr>
        <w:t>.</w:t>
      </w:r>
      <w:r w:rsidR="004D3B91">
        <w:rPr>
          <w:rFonts w:cstheme="minorHAnsi"/>
          <w:sz w:val="24"/>
          <w:szCs w:val="24"/>
          <w:lang w:val="en-US"/>
        </w:rPr>
        <w:t>ru</w:t>
      </w:r>
      <w:r w:rsidR="004D3B91" w:rsidRPr="004D3B91">
        <w:rPr>
          <w:rFonts w:cstheme="minorHAnsi"/>
          <w:sz w:val="24"/>
          <w:szCs w:val="24"/>
        </w:rPr>
        <w:t xml:space="preserve"> </w:t>
      </w:r>
      <w:r w:rsidRPr="00CE77A8">
        <w:rPr>
          <w:rFonts w:cstheme="minorHAnsi"/>
          <w:sz w:val="24"/>
          <w:szCs w:val="24"/>
        </w:rPr>
        <w:t xml:space="preserve"> </w:t>
      </w:r>
      <w:r w:rsidR="009B0307" w:rsidRPr="00CE77A8">
        <w:rPr>
          <w:rFonts w:cstheme="minorHAnsi"/>
          <w:sz w:val="24"/>
          <w:szCs w:val="24"/>
        </w:rPr>
        <w:t xml:space="preserve">использует кассы </w:t>
      </w:r>
      <w:r w:rsidR="00281F66" w:rsidRPr="00CE77A8">
        <w:rPr>
          <w:rFonts w:cstheme="minorHAnsi"/>
          <w:sz w:val="24"/>
          <w:szCs w:val="24"/>
        </w:rPr>
        <w:t>"NETPAY"</w:t>
      </w:r>
      <w:r w:rsidR="009B0307" w:rsidRPr="00CE77A8">
        <w:rPr>
          <w:rFonts w:cstheme="minorHAnsi"/>
          <w:sz w:val="24"/>
          <w:szCs w:val="24"/>
        </w:rPr>
        <w:t xml:space="preserve"> </w:t>
      </w:r>
      <w:r w:rsidR="00281F66" w:rsidRPr="00CE77A8">
        <w:rPr>
          <w:rFonts w:cstheme="minorHAnsi"/>
          <w:sz w:val="24"/>
          <w:szCs w:val="24"/>
        </w:rPr>
        <w:t>(</w:t>
      </w:r>
      <w:r w:rsidR="00D17DFB" w:rsidRPr="00CE77A8">
        <w:rPr>
          <w:rFonts w:cstheme="minorHAnsi"/>
          <w:sz w:val="24"/>
          <w:szCs w:val="24"/>
        </w:rPr>
        <w:t xml:space="preserve">см. Рисунок 1). Подробные характеристики кассы "NETPAY" опубликованы по адресу </w:t>
      </w:r>
      <w:hyperlink r:id="rId9" w:history="1">
        <w:r w:rsidR="00281F66" w:rsidRPr="00CE77A8">
          <w:rPr>
            <w:rStyle w:val="a5"/>
            <w:rFonts w:cstheme="minorHAnsi"/>
            <w:sz w:val="24"/>
            <w:szCs w:val="24"/>
          </w:rPr>
          <w:t>http://paykiosk.ru/netpay</w:t>
        </w:r>
      </w:hyperlink>
      <w:r w:rsidR="00D17DFB" w:rsidRPr="00CE77A8">
        <w:rPr>
          <w:sz w:val="24"/>
          <w:szCs w:val="24"/>
        </w:rPr>
        <w:t xml:space="preserve">. Все кассы монтируются в серверную стойку. Корпус высотой в 2 юнита вмещает </w:t>
      </w:r>
      <w:r w:rsidR="00281F66" w:rsidRPr="00CE77A8">
        <w:rPr>
          <w:rFonts w:cstheme="minorHAnsi"/>
          <w:sz w:val="24"/>
          <w:szCs w:val="24"/>
        </w:rPr>
        <w:t>196</w:t>
      </w:r>
      <w:r w:rsidR="00D62A99" w:rsidRPr="00CE77A8">
        <w:rPr>
          <w:rFonts w:cstheme="minorHAnsi"/>
          <w:sz w:val="24"/>
          <w:szCs w:val="24"/>
        </w:rPr>
        <w:t xml:space="preserve"> </w:t>
      </w:r>
      <w:r w:rsidR="00EC2F21" w:rsidRPr="00CE77A8">
        <w:rPr>
          <w:rFonts w:cstheme="minorHAnsi"/>
          <w:sz w:val="24"/>
          <w:szCs w:val="24"/>
        </w:rPr>
        <w:t>ККТ,</w:t>
      </w:r>
      <w:r w:rsidR="00281F66" w:rsidRPr="00CE77A8">
        <w:rPr>
          <w:rFonts w:cstheme="minorHAnsi"/>
          <w:sz w:val="24"/>
          <w:szCs w:val="24"/>
        </w:rPr>
        <w:t xml:space="preserve"> и клиенты могут «зарезервировать» одно или</w:t>
      </w:r>
      <w:r w:rsidR="00D62A99" w:rsidRPr="00CE77A8">
        <w:rPr>
          <w:rFonts w:cstheme="minorHAnsi"/>
          <w:sz w:val="24"/>
          <w:szCs w:val="24"/>
        </w:rPr>
        <w:t xml:space="preserve"> несколько устройств для </w:t>
      </w:r>
      <w:r w:rsidR="00D17DFB" w:rsidRPr="00CE77A8">
        <w:rPr>
          <w:rFonts w:cstheme="minorHAnsi"/>
          <w:sz w:val="24"/>
          <w:szCs w:val="24"/>
        </w:rPr>
        <w:t>своей компании</w:t>
      </w:r>
      <w:r w:rsidR="00D62A99" w:rsidRPr="00CE77A8">
        <w:rPr>
          <w:rFonts w:cstheme="minorHAnsi"/>
          <w:sz w:val="24"/>
          <w:szCs w:val="24"/>
        </w:rPr>
        <w:t>.</w:t>
      </w:r>
      <w:r w:rsidR="00D17DFB" w:rsidRPr="00CE77A8">
        <w:rPr>
          <w:rFonts w:cstheme="minorHAnsi"/>
          <w:sz w:val="24"/>
          <w:szCs w:val="24"/>
        </w:rPr>
        <w:t xml:space="preserve"> </w:t>
      </w:r>
      <w:r w:rsidR="00D62A99" w:rsidRPr="00CE77A8">
        <w:rPr>
          <w:rFonts w:cstheme="minorHAnsi"/>
          <w:sz w:val="24"/>
          <w:szCs w:val="24"/>
        </w:rPr>
        <w:t xml:space="preserve">Каждая касса может быть зарегистрирована в </w:t>
      </w:r>
      <w:r w:rsidR="00D17DFB" w:rsidRPr="00CE77A8">
        <w:rPr>
          <w:rFonts w:cstheme="minorHAnsi"/>
          <w:sz w:val="24"/>
          <w:szCs w:val="24"/>
        </w:rPr>
        <w:t>ФНС</w:t>
      </w:r>
      <w:r w:rsidR="00D62A99" w:rsidRPr="00CE77A8">
        <w:rPr>
          <w:rFonts w:cstheme="minorHAnsi"/>
          <w:sz w:val="24"/>
          <w:szCs w:val="24"/>
        </w:rPr>
        <w:t xml:space="preserve"> </w:t>
      </w:r>
      <w:r w:rsidR="00281F66" w:rsidRPr="00CE77A8">
        <w:rPr>
          <w:rFonts w:cstheme="minorHAnsi"/>
          <w:sz w:val="24"/>
          <w:szCs w:val="24"/>
        </w:rPr>
        <w:t>только для одной компании.</w:t>
      </w:r>
      <w:r w:rsidR="00D17DFB" w:rsidRPr="00CE77A8">
        <w:rPr>
          <w:rFonts w:cstheme="minorHAnsi"/>
          <w:sz w:val="24"/>
          <w:szCs w:val="24"/>
        </w:rPr>
        <w:t xml:space="preserve"> </w:t>
      </w:r>
      <w:r w:rsidR="00281F66" w:rsidRPr="00CE77A8">
        <w:rPr>
          <w:rFonts w:cstheme="minorHAnsi"/>
          <w:sz w:val="24"/>
          <w:szCs w:val="24"/>
        </w:rPr>
        <w:t xml:space="preserve">Таким образом, </w:t>
      </w:r>
      <w:r w:rsidR="00D62A99" w:rsidRPr="00CE77A8">
        <w:rPr>
          <w:rFonts w:cstheme="minorHAnsi"/>
          <w:sz w:val="24"/>
          <w:szCs w:val="24"/>
        </w:rPr>
        <w:t>касса может быть разделена</w:t>
      </w:r>
      <w:r w:rsidR="00281F66" w:rsidRPr="00CE77A8">
        <w:rPr>
          <w:rFonts w:cstheme="minorHAnsi"/>
          <w:sz w:val="24"/>
          <w:szCs w:val="24"/>
        </w:rPr>
        <w:t xml:space="preserve"> между несколькими отделами одной компании, но не между несколькими клиентами.</w:t>
      </w:r>
    </w:p>
    <w:tbl>
      <w:tblPr>
        <w:tblW w:w="0" w:type="auto"/>
        <w:tblCellMar>
          <w:left w:w="0" w:type="dxa"/>
          <w:right w:w="0" w:type="dxa"/>
        </w:tblCellMar>
        <w:tblLook w:val="04A0" w:firstRow="1" w:lastRow="0" w:firstColumn="1" w:lastColumn="0" w:noHBand="0" w:noVBand="1"/>
      </w:tblPr>
      <w:tblGrid>
        <w:gridCol w:w="7493"/>
        <w:gridCol w:w="3279"/>
      </w:tblGrid>
      <w:tr w:rsidR="00281F66" w:rsidRPr="00FD5E80" w14:paraId="3A054CA9" w14:textId="77777777" w:rsidTr="00D62A99">
        <w:tc>
          <w:tcPr>
            <w:tcW w:w="7438" w:type="dxa"/>
            <w:tcMar>
              <w:top w:w="0" w:type="dxa"/>
              <w:left w:w="108" w:type="dxa"/>
              <w:bottom w:w="0" w:type="dxa"/>
              <w:right w:w="108" w:type="dxa"/>
            </w:tcMar>
            <w:hideMark/>
          </w:tcPr>
          <w:p w14:paraId="75B76DA5"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lastRenderedPageBreak/>
              <w:t> </w:t>
            </w:r>
            <w:r w:rsidR="005B771C" w:rsidRPr="00FD5E80">
              <w:rPr>
                <w:rFonts w:cstheme="minorHAnsi"/>
                <w:noProof/>
                <w:sz w:val="24"/>
                <w:szCs w:val="24"/>
                <w:lang w:eastAsia="ru-RU"/>
              </w:rPr>
              <w:drawing>
                <wp:inline distT="0" distB="0" distL="0" distR="0" wp14:anchorId="7D5D67DC" wp14:editId="0366600E">
                  <wp:extent cx="4586288" cy="3057525"/>
                  <wp:effectExtent l="0" t="0" r="0" b="0"/>
                  <wp:docPr id="5" name="Рисунок 5" descr="http://paykiosk.ru/images/slider/netpay-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aykiosk.ru/images/slider/netpay-1-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6288" cy="3057525"/>
                          </a:xfrm>
                          <a:prstGeom prst="rect">
                            <a:avLst/>
                          </a:prstGeom>
                          <a:noFill/>
                          <a:ln>
                            <a:noFill/>
                          </a:ln>
                        </pic:spPr>
                      </pic:pic>
                    </a:graphicData>
                  </a:graphic>
                </wp:inline>
              </w:drawing>
            </w:r>
          </w:p>
        </w:tc>
        <w:tc>
          <w:tcPr>
            <w:tcW w:w="3334" w:type="dxa"/>
            <w:tcMar>
              <w:top w:w="0" w:type="dxa"/>
              <w:left w:w="108" w:type="dxa"/>
              <w:bottom w:w="0" w:type="dxa"/>
              <w:right w:w="108" w:type="dxa"/>
            </w:tcMar>
            <w:hideMark/>
          </w:tcPr>
          <w:p w14:paraId="18F63DCB"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Рисунок 1.</w:t>
            </w:r>
          </w:p>
          <w:p w14:paraId="39AD491F"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lang w:val="en-US"/>
              </w:rPr>
              <w:t> </w:t>
            </w:r>
          </w:p>
          <w:p w14:paraId="47DB02D4" w14:textId="026D5EF6" w:rsidR="00281F66" w:rsidRPr="00FD5E80" w:rsidRDefault="00D17DFB" w:rsidP="0073313C">
            <w:pPr>
              <w:spacing w:line="240" w:lineRule="auto"/>
              <w:jc w:val="both"/>
              <w:rPr>
                <w:rFonts w:cstheme="minorHAnsi"/>
                <w:sz w:val="24"/>
                <w:szCs w:val="24"/>
              </w:rPr>
            </w:pPr>
            <w:r>
              <w:rPr>
                <w:rFonts w:cstheme="minorHAnsi"/>
                <w:sz w:val="24"/>
                <w:szCs w:val="24"/>
              </w:rPr>
              <w:t>Касса</w:t>
            </w:r>
            <w:r w:rsidR="00281F66" w:rsidRPr="00FD5E80">
              <w:rPr>
                <w:rFonts w:cstheme="minorHAnsi"/>
                <w:sz w:val="24"/>
                <w:szCs w:val="24"/>
              </w:rPr>
              <w:t xml:space="preserve"> </w:t>
            </w:r>
            <w:r w:rsidR="00281F66" w:rsidRPr="00FD5E80">
              <w:rPr>
                <w:rFonts w:cstheme="minorHAnsi"/>
                <w:sz w:val="24"/>
                <w:szCs w:val="24"/>
                <w:lang w:val="en-US"/>
              </w:rPr>
              <w:t>NETPAY</w:t>
            </w:r>
            <w:r>
              <w:rPr>
                <w:rFonts w:cstheme="minorHAnsi"/>
                <w:sz w:val="24"/>
                <w:szCs w:val="24"/>
              </w:rPr>
              <w:t xml:space="preserve"> </w:t>
            </w:r>
            <w:r w:rsidR="00281F66" w:rsidRPr="00FD5E80">
              <w:rPr>
                <w:rFonts w:cstheme="minorHAnsi"/>
                <w:i/>
                <w:iCs/>
                <w:sz w:val="24"/>
                <w:szCs w:val="24"/>
              </w:rPr>
              <w:t>с в</w:t>
            </w:r>
            <w:r w:rsidR="00D62A99">
              <w:rPr>
                <w:rFonts w:cstheme="minorHAnsi"/>
                <w:i/>
                <w:iCs/>
                <w:sz w:val="24"/>
                <w:szCs w:val="24"/>
              </w:rPr>
              <w:t>ставленным фискальным накопителем</w:t>
            </w:r>
            <w:r w:rsidR="00281F66" w:rsidRPr="00FD5E80">
              <w:rPr>
                <w:rFonts w:cstheme="minorHAnsi"/>
                <w:i/>
                <w:iCs/>
                <w:sz w:val="24"/>
                <w:szCs w:val="24"/>
              </w:rPr>
              <w:t>.</w:t>
            </w:r>
          </w:p>
          <w:p w14:paraId="38084D51"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lang w:val="en-US"/>
              </w:rPr>
              <w:t> </w:t>
            </w:r>
          </w:p>
          <w:p w14:paraId="318AEF26"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rPr>
              <w:t>Устройства могут быть установлены в стойку.</w:t>
            </w:r>
          </w:p>
        </w:tc>
      </w:tr>
    </w:tbl>
    <w:p w14:paraId="785AD0A6" w14:textId="5A0EAC16" w:rsidR="00091617" w:rsidRDefault="00B12886" w:rsidP="0073313C">
      <w:pPr>
        <w:spacing w:line="240" w:lineRule="auto"/>
        <w:jc w:val="both"/>
        <w:rPr>
          <w:rFonts w:cstheme="minorHAnsi"/>
          <w:sz w:val="24"/>
          <w:szCs w:val="24"/>
        </w:rPr>
      </w:pPr>
      <w:r>
        <w:rPr>
          <w:rFonts w:cstheme="minorHAnsi"/>
          <w:b/>
          <w:bCs/>
          <w:sz w:val="24"/>
          <w:szCs w:val="24"/>
        </w:rPr>
        <w:t>Заводской номер (с</w:t>
      </w:r>
      <w:r w:rsidR="00091617">
        <w:rPr>
          <w:rFonts w:cstheme="minorHAnsi"/>
          <w:b/>
          <w:bCs/>
          <w:sz w:val="24"/>
          <w:szCs w:val="24"/>
        </w:rPr>
        <w:t>ерийный номер</w:t>
      </w:r>
      <w:r>
        <w:rPr>
          <w:rFonts w:cstheme="minorHAnsi"/>
          <w:b/>
          <w:bCs/>
          <w:sz w:val="24"/>
          <w:szCs w:val="24"/>
        </w:rPr>
        <w:t>)</w:t>
      </w:r>
      <w:r w:rsidR="00091617">
        <w:rPr>
          <w:rFonts w:cstheme="minorHAnsi"/>
          <w:b/>
          <w:bCs/>
          <w:sz w:val="24"/>
          <w:szCs w:val="24"/>
        </w:rPr>
        <w:t xml:space="preserve"> кассы (поле </w:t>
      </w:r>
      <w:r w:rsidR="00281F66" w:rsidRPr="00FD5E80">
        <w:rPr>
          <w:rFonts w:cstheme="minorHAnsi"/>
          <w:b/>
          <w:bCs/>
          <w:sz w:val="24"/>
          <w:szCs w:val="24"/>
        </w:rPr>
        <w:t>SN)</w:t>
      </w:r>
      <w:r w:rsidR="00B415A0">
        <w:rPr>
          <w:rFonts w:cstheme="minorHAnsi"/>
          <w:b/>
          <w:bCs/>
          <w:sz w:val="24"/>
          <w:szCs w:val="24"/>
        </w:rPr>
        <w:t xml:space="preserve"> </w:t>
      </w:r>
      <w:r w:rsidR="00281F66" w:rsidRPr="00FD5E80">
        <w:rPr>
          <w:rFonts w:cstheme="minorHAnsi"/>
          <w:sz w:val="24"/>
          <w:szCs w:val="24"/>
        </w:rPr>
        <w:t xml:space="preserve">- это номер </w:t>
      </w:r>
      <w:r w:rsidR="00091617">
        <w:rPr>
          <w:rFonts w:cstheme="minorHAnsi"/>
          <w:sz w:val="24"/>
          <w:szCs w:val="24"/>
        </w:rPr>
        <w:t>ККТ</w:t>
      </w:r>
      <w:r w:rsidR="00281F66" w:rsidRPr="00FD5E80">
        <w:rPr>
          <w:rFonts w:cstheme="minorHAnsi"/>
          <w:sz w:val="24"/>
          <w:szCs w:val="24"/>
        </w:rPr>
        <w:t>, присвоенный производителем</w:t>
      </w:r>
      <w:r w:rsidR="00C36F7B">
        <w:rPr>
          <w:rFonts w:cstheme="minorHAnsi"/>
          <w:sz w:val="24"/>
          <w:szCs w:val="24"/>
        </w:rPr>
        <w:t xml:space="preserve"> при производстве</w:t>
      </w:r>
      <w:r w:rsidR="00281F66" w:rsidRPr="00FD5E80">
        <w:rPr>
          <w:rFonts w:cstheme="minorHAnsi"/>
          <w:sz w:val="24"/>
          <w:szCs w:val="24"/>
        </w:rPr>
        <w:t>.</w:t>
      </w:r>
      <w:r w:rsidR="00C36F7B">
        <w:rPr>
          <w:rFonts w:cstheme="minorHAnsi"/>
          <w:sz w:val="24"/>
          <w:szCs w:val="24"/>
        </w:rPr>
        <w:t xml:space="preserve"> </w:t>
      </w:r>
      <w:r w:rsidR="00281F66" w:rsidRPr="00FD5E80">
        <w:rPr>
          <w:rFonts w:cstheme="minorHAnsi"/>
          <w:sz w:val="24"/>
          <w:szCs w:val="24"/>
        </w:rPr>
        <w:t xml:space="preserve">Согласно закону, он состоит из 16 </w:t>
      </w:r>
      <w:r w:rsidR="00091617">
        <w:rPr>
          <w:rFonts w:cstheme="minorHAnsi"/>
          <w:sz w:val="24"/>
          <w:szCs w:val="24"/>
        </w:rPr>
        <w:t>цифр.</w:t>
      </w:r>
      <w:r w:rsidR="00C36F7B">
        <w:rPr>
          <w:rFonts w:cstheme="minorHAnsi"/>
          <w:sz w:val="24"/>
          <w:szCs w:val="24"/>
        </w:rPr>
        <w:t xml:space="preserve"> Производитель в момент производства передаёт в ФНС информацию о том, что касса с определённым серийным номером была произведена и выпущена в продажу</w:t>
      </w:r>
      <w:r w:rsidR="00281F66" w:rsidRPr="00FD5E80">
        <w:rPr>
          <w:rFonts w:cstheme="minorHAnsi"/>
          <w:sz w:val="24"/>
          <w:szCs w:val="24"/>
        </w:rPr>
        <w:t>.</w:t>
      </w:r>
    </w:p>
    <w:p w14:paraId="17076B7C" w14:textId="184EA1BB" w:rsidR="00B12886" w:rsidRDefault="00091617" w:rsidP="0073313C">
      <w:pPr>
        <w:spacing w:line="240" w:lineRule="auto"/>
        <w:jc w:val="both"/>
        <w:rPr>
          <w:rFonts w:cstheme="minorHAnsi"/>
          <w:sz w:val="24"/>
          <w:szCs w:val="24"/>
        </w:rPr>
      </w:pPr>
      <w:r>
        <w:rPr>
          <w:rFonts w:cstheme="minorHAnsi"/>
          <w:b/>
          <w:bCs/>
          <w:sz w:val="24"/>
          <w:szCs w:val="24"/>
        </w:rPr>
        <w:t xml:space="preserve">Регистрационный номер (поле </w:t>
      </w:r>
      <w:r w:rsidR="00281F66" w:rsidRPr="00FD5E80">
        <w:rPr>
          <w:rFonts w:cstheme="minorHAnsi"/>
          <w:b/>
          <w:bCs/>
          <w:sz w:val="24"/>
          <w:szCs w:val="24"/>
        </w:rPr>
        <w:t>RN)</w:t>
      </w:r>
      <w:r w:rsidR="00B415A0">
        <w:rPr>
          <w:rFonts w:cstheme="minorHAnsi"/>
          <w:b/>
          <w:bCs/>
          <w:sz w:val="24"/>
          <w:szCs w:val="24"/>
        </w:rPr>
        <w:t xml:space="preserve"> </w:t>
      </w:r>
      <w:r w:rsidR="00281F66" w:rsidRPr="00FD5E80">
        <w:rPr>
          <w:rFonts w:cstheme="minorHAnsi"/>
          <w:sz w:val="24"/>
          <w:szCs w:val="24"/>
        </w:rPr>
        <w:t xml:space="preserve">- это номер, который </w:t>
      </w:r>
      <w:r>
        <w:rPr>
          <w:rFonts w:cstheme="minorHAnsi"/>
          <w:sz w:val="24"/>
          <w:szCs w:val="24"/>
        </w:rPr>
        <w:t>ФНС</w:t>
      </w:r>
      <w:r w:rsidR="00281F66" w:rsidRPr="00FD5E80">
        <w:rPr>
          <w:rFonts w:cstheme="minorHAnsi"/>
          <w:sz w:val="24"/>
          <w:szCs w:val="24"/>
        </w:rPr>
        <w:t xml:space="preserve"> присваивает</w:t>
      </w:r>
      <w:r w:rsidR="00C36F7B">
        <w:rPr>
          <w:rFonts w:cstheme="minorHAnsi"/>
          <w:sz w:val="24"/>
          <w:szCs w:val="24"/>
        </w:rPr>
        <w:t xml:space="preserve"> </w:t>
      </w:r>
      <w:r w:rsidR="00EC2F21">
        <w:rPr>
          <w:rFonts w:cstheme="minorHAnsi"/>
          <w:sz w:val="24"/>
          <w:szCs w:val="24"/>
        </w:rPr>
        <w:t>кассе,</w:t>
      </w:r>
      <w:r w:rsidR="00C36F7B">
        <w:rPr>
          <w:rFonts w:cstheme="minorHAnsi"/>
          <w:sz w:val="24"/>
          <w:szCs w:val="24"/>
        </w:rPr>
        <w:t xml:space="preserve"> когда пользователь ККТ регистрирует кассу в ФНС</w:t>
      </w:r>
      <w:r w:rsidR="00B12886">
        <w:rPr>
          <w:rFonts w:cstheme="minorHAnsi"/>
          <w:sz w:val="24"/>
          <w:szCs w:val="24"/>
        </w:rPr>
        <w:t xml:space="preserve">. Регистрационный номер, </w:t>
      </w:r>
      <w:r w:rsidR="00EC2F21">
        <w:rPr>
          <w:rFonts w:cstheme="minorHAnsi"/>
          <w:sz w:val="24"/>
          <w:szCs w:val="24"/>
        </w:rPr>
        <w:t>также,</w:t>
      </w:r>
      <w:r w:rsidR="00B12886">
        <w:rPr>
          <w:rFonts w:cstheme="minorHAnsi"/>
          <w:sz w:val="24"/>
          <w:szCs w:val="24"/>
        </w:rPr>
        <w:t xml:space="preserve"> как и серийный номер, состоит из 16 </w:t>
      </w:r>
      <w:r w:rsidR="00281F66" w:rsidRPr="00FD5E80">
        <w:rPr>
          <w:rFonts w:cstheme="minorHAnsi"/>
          <w:sz w:val="24"/>
          <w:szCs w:val="24"/>
        </w:rPr>
        <w:t>цифр.</w:t>
      </w:r>
      <w:r w:rsidR="00B12886">
        <w:rPr>
          <w:rFonts w:cstheme="minorHAnsi"/>
          <w:sz w:val="24"/>
          <w:szCs w:val="24"/>
        </w:rPr>
        <w:t xml:space="preserve"> </w:t>
      </w:r>
    </w:p>
    <w:p w14:paraId="4F0367AA" w14:textId="47169EE2" w:rsidR="00281F66" w:rsidRPr="00FD5E80" w:rsidRDefault="00091617" w:rsidP="0073313C">
      <w:pPr>
        <w:spacing w:line="240" w:lineRule="auto"/>
        <w:jc w:val="both"/>
        <w:rPr>
          <w:rFonts w:cstheme="minorHAnsi"/>
          <w:sz w:val="24"/>
          <w:szCs w:val="24"/>
        </w:rPr>
      </w:pPr>
      <w:r>
        <w:rPr>
          <w:rFonts w:cstheme="minorHAnsi"/>
          <w:sz w:val="24"/>
          <w:szCs w:val="24"/>
        </w:rPr>
        <w:t>Регистрационный номер</w:t>
      </w:r>
      <w:r w:rsidR="00281F66" w:rsidRPr="00FD5E80">
        <w:rPr>
          <w:rFonts w:cstheme="minorHAnsi"/>
          <w:sz w:val="24"/>
          <w:szCs w:val="24"/>
        </w:rPr>
        <w:t xml:space="preserve"> и </w:t>
      </w:r>
      <w:r w:rsidR="00B12886">
        <w:rPr>
          <w:rFonts w:cstheme="minorHAnsi"/>
          <w:sz w:val="24"/>
          <w:szCs w:val="24"/>
        </w:rPr>
        <w:t xml:space="preserve">заводской </w:t>
      </w:r>
      <w:r w:rsidR="00281F66" w:rsidRPr="00FD5E80">
        <w:rPr>
          <w:rFonts w:cstheme="minorHAnsi"/>
          <w:sz w:val="24"/>
          <w:szCs w:val="24"/>
        </w:rPr>
        <w:t xml:space="preserve">номер устройства – </w:t>
      </w:r>
      <w:r w:rsidR="00B12886">
        <w:rPr>
          <w:rFonts w:cstheme="minorHAnsi"/>
          <w:sz w:val="24"/>
          <w:szCs w:val="24"/>
        </w:rPr>
        <w:t>это разные значения, существующие параллельно</w:t>
      </w:r>
      <w:r w:rsidR="00281F66" w:rsidRPr="00FD5E80">
        <w:rPr>
          <w:rFonts w:cstheme="minorHAnsi"/>
          <w:sz w:val="24"/>
          <w:szCs w:val="24"/>
        </w:rPr>
        <w:t>.</w:t>
      </w:r>
      <w:r w:rsidR="00B12886">
        <w:rPr>
          <w:rFonts w:cstheme="minorHAnsi"/>
          <w:sz w:val="24"/>
          <w:szCs w:val="24"/>
        </w:rPr>
        <w:t xml:space="preserve"> </w:t>
      </w:r>
      <w:r w:rsidR="00B12886">
        <w:rPr>
          <w:rFonts w:cstheme="minorHAnsi"/>
          <w:b/>
          <w:bCs/>
          <w:sz w:val="24"/>
          <w:szCs w:val="24"/>
        </w:rPr>
        <w:t xml:space="preserve">Заводской </w:t>
      </w:r>
      <w:r w:rsidR="00611099">
        <w:rPr>
          <w:rFonts w:cstheme="minorHAnsi"/>
          <w:b/>
          <w:bCs/>
          <w:sz w:val="24"/>
          <w:szCs w:val="24"/>
        </w:rPr>
        <w:t>номер</w:t>
      </w:r>
      <w:r w:rsidR="00B12886">
        <w:rPr>
          <w:rFonts w:cstheme="minorHAnsi"/>
          <w:sz w:val="24"/>
          <w:szCs w:val="24"/>
        </w:rPr>
        <w:t xml:space="preserve"> никогда не </w:t>
      </w:r>
      <w:r w:rsidR="00611099">
        <w:rPr>
          <w:rFonts w:cstheme="minorHAnsi"/>
          <w:sz w:val="24"/>
          <w:szCs w:val="24"/>
        </w:rPr>
        <w:t xml:space="preserve">меняется. </w:t>
      </w:r>
      <w:r w:rsidR="00611099">
        <w:rPr>
          <w:rFonts w:cstheme="minorHAnsi"/>
          <w:b/>
          <w:bCs/>
          <w:sz w:val="24"/>
          <w:szCs w:val="24"/>
        </w:rPr>
        <w:t>Регистрационный номер</w:t>
      </w:r>
      <w:r w:rsidR="00281F66" w:rsidRPr="00B12886">
        <w:rPr>
          <w:rFonts w:cstheme="minorHAnsi"/>
          <w:sz w:val="24"/>
          <w:szCs w:val="24"/>
        </w:rPr>
        <w:t xml:space="preserve"> может </w:t>
      </w:r>
      <w:r w:rsidR="00BA12AC" w:rsidRPr="00B12886">
        <w:rPr>
          <w:rFonts w:cstheme="minorHAnsi"/>
          <w:sz w:val="24"/>
          <w:szCs w:val="24"/>
        </w:rPr>
        <w:t>измениться</w:t>
      </w:r>
      <w:r w:rsidR="00BA12AC">
        <w:rPr>
          <w:rFonts w:cstheme="minorHAnsi"/>
          <w:sz w:val="24"/>
          <w:szCs w:val="24"/>
        </w:rPr>
        <w:t xml:space="preserve">, </w:t>
      </w:r>
      <w:r w:rsidR="00B12886">
        <w:rPr>
          <w:rFonts w:cstheme="minorHAnsi"/>
          <w:sz w:val="24"/>
          <w:szCs w:val="24"/>
        </w:rPr>
        <w:t xml:space="preserve">если </w:t>
      </w:r>
      <w:r w:rsidR="00BA12AC">
        <w:rPr>
          <w:rFonts w:cstheme="minorHAnsi"/>
          <w:sz w:val="24"/>
          <w:szCs w:val="24"/>
        </w:rPr>
        <w:t>компания отменит регистрацию</w:t>
      </w:r>
      <w:r w:rsidR="00281F66" w:rsidRPr="00FD5E80">
        <w:rPr>
          <w:rFonts w:cstheme="minorHAnsi"/>
          <w:sz w:val="24"/>
          <w:szCs w:val="24"/>
        </w:rPr>
        <w:t xml:space="preserve"> </w:t>
      </w:r>
      <w:r w:rsidR="00BA12AC">
        <w:rPr>
          <w:rFonts w:cstheme="minorHAnsi"/>
          <w:sz w:val="24"/>
          <w:szCs w:val="24"/>
        </w:rPr>
        <w:t xml:space="preserve">ККТ в налоговой и </w:t>
      </w:r>
      <w:r w:rsidR="00281F66" w:rsidRPr="00FD5E80">
        <w:rPr>
          <w:rFonts w:cstheme="minorHAnsi"/>
          <w:sz w:val="24"/>
          <w:szCs w:val="24"/>
        </w:rPr>
        <w:t>(после пау</w:t>
      </w:r>
      <w:r w:rsidR="00BA12AC">
        <w:rPr>
          <w:rFonts w:cstheme="minorHAnsi"/>
          <w:sz w:val="24"/>
          <w:szCs w:val="24"/>
        </w:rPr>
        <w:t xml:space="preserve">зы) зарегистрирует кассу </w:t>
      </w:r>
      <w:r w:rsidR="00281F66" w:rsidRPr="00FD5E80">
        <w:rPr>
          <w:rFonts w:cstheme="minorHAnsi"/>
          <w:sz w:val="24"/>
          <w:szCs w:val="24"/>
        </w:rPr>
        <w:t>снова</w:t>
      </w:r>
      <w:r w:rsidR="00B12886">
        <w:rPr>
          <w:rFonts w:cstheme="minorHAnsi"/>
          <w:sz w:val="24"/>
          <w:szCs w:val="24"/>
        </w:rPr>
        <w:t>, либо если касса будет «</w:t>
      </w:r>
      <w:r w:rsidR="00EC2F21">
        <w:rPr>
          <w:rFonts w:cstheme="minorHAnsi"/>
          <w:sz w:val="24"/>
          <w:szCs w:val="24"/>
        </w:rPr>
        <w:t>перепродана» в</w:t>
      </w:r>
      <w:r w:rsidR="00B12886">
        <w:rPr>
          <w:rFonts w:cstheme="minorHAnsi"/>
          <w:sz w:val="24"/>
          <w:szCs w:val="24"/>
        </w:rPr>
        <w:t xml:space="preserve"> другую организацию и заново зарегистрирована</w:t>
      </w:r>
      <w:r w:rsidR="00281F66" w:rsidRPr="00FD5E80">
        <w:rPr>
          <w:rFonts w:cstheme="minorHAnsi"/>
          <w:sz w:val="24"/>
          <w:szCs w:val="24"/>
        </w:rPr>
        <w:t>.</w:t>
      </w:r>
    </w:p>
    <w:p w14:paraId="50ACCC3C" w14:textId="3FC829F1" w:rsidR="00281F66" w:rsidRPr="00FD5E80" w:rsidRDefault="00BA12AC" w:rsidP="0073313C">
      <w:pPr>
        <w:spacing w:line="240" w:lineRule="auto"/>
        <w:jc w:val="both"/>
        <w:rPr>
          <w:rFonts w:cstheme="minorHAnsi"/>
          <w:sz w:val="24"/>
          <w:szCs w:val="24"/>
        </w:rPr>
      </w:pPr>
      <w:r>
        <w:rPr>
          <w:rFonts w:cstheme="minorHAnsi"/>
          <w:b/>
          <w:bCs/>
          <w:sz w:val="24"/>
          <w:szCs w:val="24"/>
        </w:rPr>
        <w:t>Фискальный накопитель</w:t>
      </w:r>
      <w:r w:rsidR="00B73B02">
        <w:rPr>
          <w:rFonts w:cstheme="minorHAnsi"/>
          <w:b/>
          <w:bCs/>
          <w:sz w:val="24"/>
          <w:szCs w:val="24"/>
        </w:rPr>
        <w:t xml:space="preserve"> </w:t>
      </w:r>
      <w:r w:rsidRPr="00BA12AC">
        <w:rPr>
          <w:rFonts w:cstheme="minorHAnsi"/>
          <w:sz w:val="24"/>
          <w:szCs w:val="24"/>
        </w:rPr>
        <w:t>(ФН</w:t>
      </w:r>
      <w:r w:rsidR="00281F66" w:rsidRPr="00BA12AC">
        <w:rPr>
          <w:rFonts w:cstheme="minorHAnsi"/>
          <w:iCs/>
          <w:sz w:val="24"/>
          <w:szCs w:val="24"/>
        </w:rPr>
        <w:t>)</w:t>
      </w:r>
      <w:r w:rsidR="00B73B02">
        <w:rPr>
          <w:rFonts w:cstheme="minorHAnsi"/>
          <w:iCs/>
          <w:sz w:val="24"/>
          <w:szCs w:val="24"/>
        </w:rPr>
        <w:t xml:space="preserve"> </w:t>
      </w:r>
      <w:r w:rsidR="00281F66" w:rsidRPr="00BA12AC">
        <w:rPr>
          <w:rFonts w:cstheme="minorHAnsi"/>
          <w:sz w:val="24"/>
          <w:szCs w:val="24"/>
        </w:rPr>
        <w:t xml:space="preserve">- </w:t>
      </w:r>
      <w:r w:rsidR="00281F66" w:rsidRPr="00FD5E80">
        <w:rPr>
          <w:rFonts w:cstheme="minorHAnsi"/>
          <w:sz w:val="24"/>
          <w:szCs w:val="24"/>
        </w:rPr>
        <w:t>это специальное устройство хранения данных с машиной Java внутри и аппаратной без</w:t>
      </w:r>
      <w:r>
        <w:rPr>
          <w:rFonts w:cstheme="minorHAnsi"/>
          <w:sz w:val="24"/>
          <w:szCs w:val="24"/>
        </w:rPr>
        <w:t>опасностью.</w:t>
      </w:r>
      <w:r w:rsidR="00B73B02">
        <w:rPr>
          <w:rFonts w:cstheme="minorHAnsi"/>
          <w:sz w:val="24"/>
          <w:szCs w:val="24"/>
        </w:rPr>
        <w:t xml:space="preserve"> </w:t>
      </w:r>
      <w:r>
        <w:rPr>
          <w:rFonts w:cstheme="minorHAnsi"/>
          <w:sz w:val="24"/>
          <w:szCs w:val="24"/>
        </w:rPr>
        <w:t xml:space="preserve">ФН </w:t>
      </w:r>
      <w:r w:rsidR="00764474">
        <w:rPr>
          <w:rFonts w:cstheme="minorHAnsi"/>
          <w:sz w:val="24"/>
          <w:szCs w:val="24"/>
        </w:rPr>
        <w:t xml:space="preserve">устанавливается в кассовый аппарат </w:t>
      </w:r>
      <w:r w:rsidR="00281F66" w:rsidRPr="00FD5E80">
        <w:rPr>
          <w:rFonts w:cstheme="minorHAnsi"/>
          <w:sz w:val="24"/>
          <w:szCs w:val="24"/>
        </w:rPr>
        <w:t xml:space="preserve">и контролирует ключевые функциональные возможности </w:t>
      </w:r>
      <w:r w:rsidR="00764474">
        <w:rPr>
          <w:rFonts w:cstheme="minorHAnsi"/>
          <w:sz w:val="24"/>
          <w:szCs w:val="24"/>
        </w:rPr>
        <w:t>ККТ</w:t>
      </w:r>
      <w:r w:rsidR="009D5D96">
        <w:rPr>
          <w:rFonts w:cstheme="minorHAnsi"/>
          <w:sz w:val="24"/>
          <w:szCs w:val="24"/>
        </w:rPr>
        <w:t>.</w:t>
      </w:r>
      <w:r w:rsidR="00764474">
        <w:rPr>
          <w:rFonts w:cstheme="minorHAnsi"/>
          <w:sz w:val="24"/>
          <w:szCs w:val="24"/>
        </w:rPr>
        <w:t xml:space="preserve"> </w:t>
      </w:r>
      <w:r w:rsidR="009D5D96">
        <w:rPr>
          <w:rFonts w:cstheme="minorHAnsi"/>
          <w:sz w:val="24"/>
          <w:szCs w:val="24"/>
        </w:rPr>
        <w:t xml:space="preserve">Фискальный накопитель </w:t>
      </w:r>
      <w:r w:rsidR="00764474">
        <w:rPr>
          <w:rFonts w:cstheme="minorHAnsi"/>
          <w:sz w:val="24"/>
          <w:szCs w:val="24"/>
        </w:rPr>
        <w:t xml:space="preserve">обеспечивает возможность записи </w:t>
      </w:r>
      <w:r w:rsidR="006C511F">
        <w:rPr>
          <w:rFonts w:cstheme="minorHAnsi"/>
          <w:sz w:val="24"/>
          <w:szCs w:val="24"/>
        </w:rPr>
        <w:t xml:space="preserve">фискальных документов </w:t>
      </w:r>
      <w:r w:rsidR="00764474">
        <w:rPr>
          <w:rFonts w:cstheme="minorHAnsi"/>
          <w:sz w:val="24"/>
          <w:szCs w:val="24"/>
        </w:rPr>
        <w:t xml:space="preserve">без возможности </w:t>
      </w:r>
      <w:r w:rsidR="006C511F">
        <w:rPr>
          <w:rFonts w:cstheme="minorHAnsi"/>
          <w:sz w:val="24"/>
          <w:szCs w:val="24"/>
        </w:rPr>
        <w:t>последующей модификации</w:t>
      </w:r>
      <w:r w:rsidR="00281F66" w:rsidRPr="00FD5E80">
        <w:rPr>
          <w:rFonts w:cstheme="minorHAnsi"/>
          <w:sz w:val="24"/>
          <w:szCs w:val="24"/>
        </w:rPr>
        <w:t>.</w:t>
      </w:r>
      <w:r w:rsidR="006C511F">
        <w:rPr>
          <w:rFonts w:cstheme="minorHAnsi"/>
          <w:sz w:val="24"/>
          <w:szCs w:val="24"/>
        </w:rPr>
        <w:t xml:space="preserve"> </w:t>
      </w:r>
      <w:r w:rsidR="00281F66" w:rsidRPr="00FD5E80">
        <w:rPr>
          <w:rFonts w:cstheme="minorHAnsi"/>
          <w:sz w:val="24"/>
          <w:szCs w:val="24"/>
        </w:rPr>
        <w:t>Таким образом, никто не может изменить совершенную транзакцию.</w:t>
      </w:r>
      <w:r w:rsidR="006C511F">
        <w:rPr>
          <w:rFonts w:cstheme="minorHAnsi"/>
          <w:sz w:val="24"/>
          <w:szCs w:val="24"/>
        </w:rPr>
        <w:t xml:space="preserve"> </w:t>
      </w:r>
      <w:r w:rsidR="00281F66" w:rsidRPr="00FD5E80">
        <w:rPr>
          <w:rFonts w:cstheme="minorHAnsi"/>
          <w:sz w:val="24"/>
          <w:szCs w:val="24"/>
        </w:rPr>
        <w:t xml:space="preserve">Любая коррекция хранится </w:t>
      </w:r>
      <w:r w:rsidR="009D5D96">
        <w:rPr>
          <w:rFonts w:cstheme="minorHAnsi"/>
          <w:sz w:val="24"/>
          <w:szCs w:val="24"/>
        </w:rPr>
        <w:t>в фискальном накопителе</w:t>
      </w:r>
      <w:r w:rsidR="006C511F">
        <w:rPr>
          <w:rFonts w:cstheme="minorHAnsi"/>
          <w:sz w:val="24"/>
          <w:szCs w:val="24"/>
        </w:rPr>
        <w:t xml:space="preserve"> </w:t>
      </w:r>
      <w:r w:rsidR="006C511F" w:rsidRPr="00FD5E80">
        <w:rPr>
          <w:rFonts w:cstheme="minorHAnsi"/>
          <w:sz w:val="24"/>
          <w:szCs w:val="24"/>
        </w:rPr>
        <w:t xml:space="preserve">как новая </w:t>
      </w:r>
      <w:r w:rsidR="006C511F">
        <w:rPr>
          <w:rFonts w:cstheme="minorHAnsi"/>
          <w:sz w:val="24"/>
          <w:szCs w:val="24"/>
        </w:rPr>
        <w:t>транзакция</w:t>
      </w:r>
      <w:r w:rsidR="00281F66" w:rsidRPr="00FD5E80">
        <w:rPr>
          <w:rFonts w:cstheme="minorHAnsi"/>
          <w:sz w:val="24"/>
          <w:szCs w:val="24"/>
        </w:rPr>
        <w:t>.</w:t>
      </w:r>
    </w:p>
    <w:p w14:paraId="1023EDB8"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rPr>
        <w:t>Кажд</w:t>
      </w:r>
      <w:r w:rsidR="009D5D96">
        <w:rPr>
          <w:rFonts w:cstheme="minorHAnsi"/>
          <w:sz w:val="24"/>
          <w:szCs w:val="24"/>
        </w:rPr>
        <w:t xml:space="preserve">ый ФН </w:t>
      </w:r>
      <w:r w:rsidRPr="00FD5E80">
        <w:rPr>
          <w:rFonts w:cstheme="minorHAnsi"/>
          <w:sz w:val="24"/>
          <w:szCs w:val="24"/>
        </w:rPr>
        <w:t>имеет уникальный номер, содержащий 16 цифр.</w:t>
      </w:r>
    </w:p>
    <w:tbl>
      <w:tblPr>
        <w:tblW w:w="0" w:type="auto"/>
        <w:tblCellMar>
          <w:left w:w="0" w:type="dxa"/>
          <w:right w:w="0" w:type="dxa"/>
        </w:tblCellMar>
        <w:tblLook w:val="04A0" w:firstRow="1" w:lastRow="0" w:firstColumn="1" w:lastColumn="0" w:noHBand="0" w:noVBand="1"/>
      </w:tblPr>
      <w:tblGrid>
        <w:gridCol w:w="3516"/>
        <w:gridCol w:w="7082"/>
      </w:tblGrid>
      <w:tr w:rsidR="00281F66" w:rsidRPr="00FD5E80" w14:paraId="59CE712B" w14:textId="77777777" w:rsidTr="00281F66">
        <w:tc>
          <w:tcPr>
            <w:tcW w:w="3516" w:type="dxa"/>
            <w:tcMar>
              <w:top w:w="0" w:type="dxa"/>
              <w:left w:w="108" w:type="dxa"/>
              <w:bottom w:w="0" w:type="dxa"/>
              <w:right w:w="108" w:type="dxa"/>
            </w:tcMar>
            <w:hideMark/>
          </w:tcPr>
          <w:p w14:paraId="4D63701A"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r w:rsidRPr="00FD5E80">
              <w:rPr>
                <w:lang w:val="en-US"/>
              </w:rPr>
              <w:t> </w:t>
            </w:r>
            <w:r w:rsidR="005B771C" w:rsidRPr="00FD5E80">
              <w:rPr>
                <w:rFonts w:cstheme="minorHAnsi"/>
                <w:noProof/>
                <w:sz w:val="24"/>
                <w:szCs w:val="24"/>
                <w:lang w:eastAsia="ru-RU"/>
              </w:rPr>
              <w:drawing>
                <wp:inline distT="0" distB="0" distL="0" distR="0" wp14:anchorId="097FB9C1" wp14:editId="0405CB3A">
                  <wp:extent cx="2019300" cy="1900517"/>
                  <wp:effectExtent l="0" t="0" r="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024216" cy="1905143"/>
                          </a:xfrm>
                          <a:prstGeom prst="rect">
                            <a:avLst/>
                          </a:prstGeom>
                        </pic:spPr>
                      </pic:pic>
                    </a:graphicData>
                  </a:graphic>
                </wp:inline>
              </w:drawing>
            </w:r>
          </w:p>
        </w:tc>
        <w:tc>
          <w:tcPr>
            <w:tcW w:w="7082" w:type="dxa"/>
            <w:tcMar>
              <w:top w:w="0" w:type="dxa"/>
              <w:left w:w="108" w:type="dxa"/>
              <w:bottom w:w="0" w:type="dxa"/>
              <w:right w:w="108" w:type="dxa"/>
            </w:tcMar>
            <w:hideMark/>
          </w:tcPr>
          <w:p w14:paraId="7AD0817D" w14:textId="6E9D4099" w:rsidR="00281F66" w:rsidRPr="00FD5E80" w:rsidRDefault="00B415A0" w:rsidP="0073313C">
            <w:pPr>
              <w:spacing w:line="240" w:lineRule="auto"/>
              <w:jc w:val="both"/>
              <w:rPr>
                <w:rFonts w:cstheme="minorHAnsi"/>
                <w:sz w:val="24"/>
                <w:szCs w:val="24"/>
              </w:rPr>
            </w:pPr>
            <w:r>
              <w:rPr>
                <w:rFonts w:cstheme="minorHAnsi"/>
                <w:b/>
                <w:bCs/>
                <w:sz w:val="24"/>
                <w:szCs w:val="24"/>
              </w:rPr>
              <w:t>Рисунок 2</w:t>
            </w:r>
            <w:r w:rsidR="00281F66" w:rsidRPr="00FD5E80">
              <w:rPr>
                <w:rFonts w:cstheme="minorHAnsi"/>
                <w:i/>
                <w:iCs/>
                <w:sz w:val="24"/>
                <w:szCs w:val="24"/>
              </w:rPr>
              <w:t>.</w:t>
            </w:r>
          </w:p>
          <w:p w14:paraId="2C0495C4"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lang w:val="en-US"/>
              </w:rPr>
              <w:t> </w:t>
            </w:r>
          </w:p>
          <w:p w14:paraId="46F255B2" w14:textId="77777777" w:rsidR="00281F66" w:rsidRPr="00FD5E80" w:rsidRDefault="005229EB" w:rsidP="0073313C">
            <w:pPr>
              <w:spacing w:line="240" w:lineRule="auto"/>
              <w:jc w:val="both"/>
              <w:rPr>
                <w:rFonts w:cstheme="minorHAnsi"/>
                <w:sz w:val="24"/>
                <w:szCs w:val="24"/>
              </w:rPr>
            </w:pPr>
            <w:r>
              <w:rPr>
                <w:rFonts w:cstheme="minorHAnsi"/>
                <w:i/>
                <w:iCs/>
                <w:sz w:val="24"/>
                <w:szCs w:val="24"/>
              </w:rPr>
              <w:t>ФН</w:t>
            </w:r>
            <w:r w:rsidR="00281F66" w:rsidRPr="00FD5E80">
              <w:rPr>
                <w:rFonts w:cstheme="minorHAnsi"/>
                <w:i/>
                <w:iCs/>
                <w:sz w:val="24"/>
                <w:szCs w:val="24"/>
              </w:rPr>
              <w:t>. Размер устройства составляет 30 мм.</w:t>
            </w:r>
          </w:p>
        </w:tc>
      </w:tr>
    </w:tbl>
    <w:p w14:paraId="5FD860DA" w14:textId="77777777" w:rsidR="00281F66" w:rsidRPr="00FD5E80" w:rsidRDefault="00F407E2" w:rsidP="0073313C">
      <w:pPr>
        <w:spacing w:line="240" w:lineRule="auto"/>
        <w:jc w:val="both"/>
        <w:rPr>
          <w:rFonts w:cstheme="minorHAnsi"/>
          <w:sz w:val="24"/>
          <w:szCs w:val="24"/>
        </w:rPr>
      </w:pPr>
      <w:r>
        <w:rPr>
          <w:rFonts w:cstheme="minorHAnsi"/>
          <w:b/>
          <w:bCs/>
          <w:sz w:val="24"/>
          <w:szCs w:val="24"/>
        </w:rPr>
        <w:t>Номер ФН (</w:t>
      </w:r>
      <w:r w:rsidR="00281F66" w:rsidRPr="00FD5E80">
        <w:rPr>
          <w:rFonts w:cstheme="minorHAnsi"/>
          <w:b/>
          <w:bCs/>
          <w:sz w:val="24"/>
          <w:szCs w:val="24"/>
          <w:lang w:val="en-US"/>
        </w:rPr>
        <w:t>fsNumber</w:t>
      </w:r>
      <w:r w:rsidR="00281F66" w:rsidRPr="00FD5E80">
        <w:rPr>
          <w:rFonts w:cstheme="minorHAnsi"/>
          <w:sz w:val="24"/>
          <w:szCs w:val="24"/>
        </w:rPr>
        <w:t xml:space="preserve">) 16-значный серийный номер </w:t>
      </w:r>
      <w:r>
        <w:rPr>
          <w:rFonts w:cstheme="minorHAnsi"/>
          <w:sz w:val="24"/>
          <w:szCs w:val="24"/>
        </w:rPr>
        <w:t>ФН, присвоенный производителем. Номера фискальных накопителей</w:t>
      </w:r>
      <w:r w:rsidR="00281F66" w:rsidRPr="00FD5E80">
        <w:rPr>
          <w:rFonts w:cstheme="minorHAnsi"/>
          <w:sz w:val="24"/>
          <w:szCs w:val="24"/>
        </w:rPr>
        <w:t>,</w:t>
      </w:r>
      <w:r>
        <w:rPr>
          <w:rFonts w:cstheme="minorHAnsi"/>
          <w:sz w:val="24"/>
          <w:szCs w:val="24"/>
        </w:rPr>
        <w:t xml:space="preserve"> числа</w:t>
      </w:r>
      <w:r w:rsidR="00281F66" w:rsidRPr="00FD5E80">
        <w:rPr>
          <w:rFonts w:cstheme="minorHAnsi"/>
          <w:sz w:val="24"/>
          <w:szCs w:val="24"/>
        </w:rPr>
        <w:t xml:space="preserve"> начиная с четырех цифр "9" (например, 9999078900006784), зарезервированы </w:t>
      </w:r>
      <w:r w:rsidR="00507BD9">
        <w:rPr>
          <w:rFonts w:cstheme="minorHAnsi"/>
          <w:sz w:val="24"/>
          <w:szCs w:val="24"/>
        </w:rPr>
        <w:t>для тестовых ФН</w:t>
      </w:r>
      <w:r w:rsidR="00281F66" w:rsidRPr="00FD5E80">
        <w:rPr>
          <w:rFonts w:cstheme="minorHAnsi"/>
          <w:sz w:val="24"/>
          <w:szCs w:val="24"/>
        </w:rPr>
        <w:t>. Все остальные префиксы используются для производственной среды.</w:t>
      </w:r>
    </w:p>
    <w:p w14:paraId="0B086A0F" w14:textId="0FC2EE83" w:rsidR="00281F66" w:rsidRPr="00FD5E80" w:rsidRDefault="00281F66" w:rsidP="0073313C">
      <w:pPr>
        <w:spacing w:line="240" w:lineRule="auto"/>
        <w:jc w:val="both"/>
        <w:rPr>
          <w:rFonts w:cstheme="minorHAnsi"/>
          <w:sz w:val="24"/>
          <w:szCs w:val="24"/>
        </w:rPr>
      </w:pPr>
      <w:r w:rsidRPr="00FD5E80">
        <w:rPr>
          <w:rFonts w:cstheme="minorHAnsi"/>
          <w:b/>
          <w:bCs/>
          <w:sz w:val="24"/>
          <w:szCs w:val="24"/>
        </w:rPr>
        <w:lastRenderedPageBreak/>
        <w:t>ИНН </w:t>
      </w:r>
      <w:r w:rsidRPr="00FD5E80">
        <w:rPr>
          <w:rFonts w:cstheme="minorHAnsi"/>
          <w:sz w:val="24"/>
          <w:szCs w:val="24"/>
        </w:rPr>
        <w:t>(</w:t>
      </w:r>
      <w:r w:rsidR="00172A6D">
        <w:rPr>
          <w:rFonts w:cstheme="minorHAnsi"/>
          <w:sz w:val="24"/>
          <w:szCs w:val="24"/>
        </w:rPr>
        <w:t>идентификационный номер налогоплательщика</w:t>
      </w:r>
      <w:r w:rsidRPr="00FD5E80">
        <w:rPr>
          <w:rFonts w:cstheme="minorHAnsi"/>
          <w:sz w:val="24"/>
          <w:szCs w:val="24"/>
        </w:rPr>
        <w:t xml:space="preserve">) уникальный идентификатор, который </w:t>
      </w:r>
      <w:r w:rsidR="00172A6D">
        <w:rPr>
          <w:rFonts w:cstheme="minorHAnsi"/>
          <w:sz w:val="24"/>
          <w:szCs w:val="24"/>
        </w:rPr>
        <w:t>ФНС присваивает каждому налогоплательщику</w:t>
      </w:r>
      <w:r w:rsidRPr="00FD5E80">
        <w:rPr>
          <w:rFonts w:cstheme="minorHAnsi"/>
          <w:sz w:val="24"/>
          <w:szCs w:val="24"/>
        </w:rPr>
        <w:t xml:space="preserve">. Он содержит 10 цифр для компаний и 12 цифр для физических лиц и </w:t>
      </w:r>
      <w:r w:rsidR="00D47363">
        <w:rPr>
          <w:rFonts w:cstheme="minorHAnsi"/>
          <w:sz w:val="24"/>
          <w:szCs w:val="24"/>
        </w:rPr>
        <w:t xml:space="preserve">индивидуальных </w:t>
      </w:r>
      <w:r w:rsidRPr="00FD5E80">
        <w:rPr>
          <w:rFonts w:cstheme="minorHAnsi"/>
          <w:sz w:val="24"/>
          <w:szCs w:val="24"/>
        </w:rPr>
        <w:t>предпринимателей.</w:t>
      </w:r>
      <w:r w:rsidR="00D47363">
        <w:rPr>
          <w:rFonts w:cstheme="minorHAnsi"/>
          <w:sz w:val="24"/>
          <w:szCs w:val="24"/>
        </w:rPr>
        <w:t xml:space="preserve"> </w:t>
      </w:r>
      <w:r w:rsidRPr="00FD5E80">
        <w:rPr>
          <w:rFonts w:cstheme="minorHAnsi"/>
          <w:sz w:val="24"/>
          <w:szCs w:val="24"/>
        </w:rPr>
        <w:t xml:space="preserve">Например, </w:t>
      </w:r>
      <w:r w:rsidR="00172A6D">
        <w:rPr>
          <w:rFonts w:cstheme="minorHAnsi"/>
          <w:sz w:val="24"/>
          <w:szCs w:val="24"/>
        </w:rPr>
        <w:t>ИНН</w:t>
      </w:r>
      <w:r w:rsidRPr="00FD5E80">
        <w:rPr>
          <w:rFonts w:cstheme="minorHAnsi"/>
          <w:sz w:val="24"/>
          <w:szCs w:val="24"/>
        </w:rPr>
        <w:t xml:space="preserve"> 7725327863 является идентифика</w:t>
      </w:r>
      <w:r w:rsidR="00172A6D">
        <w:rPr>
          <w:rFonts w:cstheme="minorHAnsi"/>
          <w:sz w:val="24"/>
          <w:szCs w:val="24"/>
        </w:rPr>
        <w:t xml:space="preserve">тором компании </w:t>
      </w:r>
      <w:r w:rsidR="00D47363" w:rsidRPr="00D47363">
        <w:rPr>
          <w:rFonts w:cstheme="minorHAnsi"/>
          <w:sz w:val="24"/>
          <w:szCs w:val="24"/>
        </w:rPr>
        <w:t>АО "ОРАНЖ ДАТА"</w:t>
      </w:r>
      <w:r w:rsidRPr="00FD5E80">
        <w:rPr>
          <w:rFonts w:cstheme="minorHAnsi"/>
          <w:sz w:val="24"/>
          <w:szCs w:val="24"/>
        </w:rPr>
        <w:t>.</w:t>
      </w:r>
    </w:p>
    <w:p w14:paraId="5CD97346" w14:textId="75F2C434" w:rsidR="00281F66" w:rsidRPr="00FD5E80" w:rsidRDefault="00CF1192" w:rsidP="0073313C">
      <w:pPr>
        <w:spacing w:line="240" w:lineRule="auto"/>
        <w:jc w:val="both"/>
        <w:rPr>
          <w:rFonts w:cstheme="minorHAnsi"/>
          <w:sz w:val="24"/>
          <w:szCs w:val="24"/>
        </w:rPr>
      </w:pPr>
      <w:r>
        <w:rPr>
          <w:rFonts w:cstheme="minorHAnsi"/>
          <w:b/>
          <w:bCs/>
          <w:sz w:val="24"/>
          <w:szCs w:val="24"/>
        </w:rPr>
        <w:t>Номер Смены</w:t>
      </w:r>
      <w:r w:rsidR="00281F66" w:rsidRPr="00FD5E80">
        <w:rPr>
          <w:rFonts w:cstheme="minorHAnsi"/>
          <w:b/>
          <w:bCs/>
          <w:sz w:val="24"/>
          <w:szCs w:val="24"/>
        </w:rPr>
        <w:t> </w:t>
      </w:r>
      <w:r>
        <w:rPr>
          <w:rFonts w:cstheme="minorHAnsi"/>
          <w:sz w:val="24"/>
          <w:szCs w:val="24"/>
        </w:rPr>
        <w:t>- к</w:t>
      </w:r>
      <w:r w:rsidR="00281F66" w:rsidRPr="00FD5E80">
        <w:rPr>
          <w:rFonts w:cstheme="minorHAnsi"/>
          <w:sz w:val="24"/>
          <w:szCs w:val="24"/>
        </w:rPr>
        <w:t>огда кассир начинает работать, он от</w:t>
      </w:r>
      <w:r w:rsidR="00AD79F6">
        <w:rPr>
          <w:rFonts w:cstheme="minorHAnsi"/>
          <w:sz w:val="24"/>
          <w:szCs w:val="24"/>
        </w:rPr>
        <w:t xml:space="preserve">крывает смену. ФН </w:t>
      </w:r>
      <w:r w:rsidR="00281F66" w:rsidRPr="00FD5E80">
        <w:rPr>
          <w:rFonts w:cstheme="minorHAnsi"/>
          <w:sz w:val="24"/>
          <w:szCs w:val="24"/>
        </w:rPr>
        <w:t>генерирует специальную транзакцию и со</w:t>
      </w:r>
      <w:r w:rsidR="00AD79F6">
        <w:rPr>
          <w:rFonts w:cstheme="minorHAnsi"/>
          <w:sz w:val="24"/>
          <w:szCs w:val="24"/>
        </w:rPr>
        <w:t>общает об этом в налоговую</w:t>
      </w:r>
      <w:r>
        <w:rPr>
          <w:rFonts w:cstheme="minorHAnsi"/>
          <w:sz w:val="24"/>
          <w:szCs w:val="24"/>
        </w:rPr>
        <w:t>.</w:t>
      </w:r>
      <w:r w:rsidR="00D47363">
        <w:rPr>
          <w:rFonts w:cstheme="minorHAnsi"/>
          <w:sz w:val="24"/>
          <w:szCs w:val="24"/>
        </w:rPr>
        <w:t xml:space="preserve"> </w:t>
      </w:r>
      <w:r>
        <w:rPr>
          <w:rFonts w:cstheme="minorHAnsi"/>
          <w:sz w:val="24"/>
          <w:szCs w:val="24"/>
        </w:rPr>
        <w:t>В конце рабочего дня кассир закрывает смену</w:t>
      </w:r>
      <w:r w:rsidR="00281F66" w:rsidRPr="00FD5E80">
        <w:rPr>
          <w:rFonts w:cstheme="minorHAnsi"/>
          <w:sz w:val="24"/>
          <w:szCs w:val="24"/>
        </w:rPr>
        <w:t xml:space="preserve"> и это сооб</w:t>
      </w:r>
      <w:r>
        <w:rPr>
          <w:rFonts w:cstheme="minorHAnsi"/>
          <w:sz w:val="24"/>
          <w:szCs w:val="24"/>
        </w:rPr>
        <w:t>щение передается в налоговую.</w:t>
      </w:r>
      <w:r w:rsidR="00D47363">
        <w:rPr>
          <w:rFonts w:cstheme="minorHAnsi"/>
          <w:sz w:val="24"/>
          <w:szCs w:val="24"/>
        </w:rPr>
        <w:t xml:space="preserve"> </w:t>
      </w:r>
      <w:r>
        <w:rPr>
          <w:rFonts w:cstheme="minorHAnsi"/>
          <w:sz w:val="24"/>
          <w:szCs w:val="24"/>
        </w:rPr>
        <w:t>Новый ФН начинается со смены №1, с</w:t>
      </w:r>
      <w:r w:rsidR="00281F66" w:rsidRPr="00FD5E80">
        <w:rPr>
          <w:rFonts w:cstheme="minorHAnsi"/>
          <w:sz w:val="24"/>
          <w:szCs w:val="24"/>
        </w:rPr>
        <w:t xml:space="preserve">ледующий </w:t>
      </w:r>
      <w:r>
        <w:rPr>
          <w:rFonts w:cstheme="minorHAnsi"/>
          <w:sz w:val="24"/>
          <w:szCs w:val="24"/>
        </w:rPr>
        <w:t>№</w:t>
      </w:r>
      <w:r w:rsidR="00281F66" w:rsidRPr="00FD5E80">
        <w:rPr>
          <w:rFonts w:cstheme="minorHAnsi"/>
          <w:sz w:val="24"/>
          <w:szCs w:val="24"/>
        </w:rPr>
        <w:t>2 и так далее.</w:t>
      </w:r>
    </w:p>
    <w:p w14:paraId="1D283C9E" w14:textId="097FDA05" w:rsidR="00507BD9" w:rsidRDefault="00D47363" w:rsidP="0073313C">
      <w:pPr>
        <w:spacing w:line="240" w:lineRule="auto"/>
        <w:jc w:val="both"/>
        <w:rPr>
          <w:rFonts w:cstheme="minorHAnsi"/>
          <w:sz w:val="24"/>
          <w:szCs w:val="24"/>
        </w:rPr>
      </w:pPr>
      <w:r>
        <w:rPr>
          <w:rFonts w:cstheme="minorHAnsi"/>
          <w:b/>
          <w:sz w:val="24"/>
          <w:szCs w:val="24"/>
        </w:rPr>
        <w:t>Номер чека за смену</w:t>
      </w:r>
      <w:r w:rsidR="00BC4FBE">
        <w:rPr>
          <w:rFonts w:cstheme="minorHAnsi"/>
          <w:sz w:val="24"/>
          <w:szCs w:val="24"/>
        </w:rPr>
        <w:t xml:space="preserve"> </w:t>
      </w:r>
      <w:r w:rsidR="00281F66" w:rsidRPr="00FD5E80">
        <w:rPr>
          <w:rFonts w:cstheme="minorHAnsi"/>
          <w:sz w:val="24"/>
          <w:szCs w:val="24"/>
        </w:rPr>
        <w:t xml:space="preserve">- </w:t>
      </w:r>
      <w:r w:rsidRPr="00D47363">
        <w:rPr>
          <w:rFonts w:cstheme="minorHAnsi"/>
          <w:sz w:val="24"/>
          <w:szCs w:val="24"/>
        </w:rPr>
        <w:t>порядковый номер кассового чека, БСО, кассового чека коррекции и БСО коррекции за смену</w:t>
      </w:r>
      <w:r>
        <w:rPr>
          <w:rFonts w:cstheme="minorHAnsi"/>
          <w:sz w:val="24"/>
          <w:szCs w:val="24"/>
        </w:rPr>
        <w:t xml:space="preserve">. </w:t>
      </w:r>
      <w:r w:rsidR="00281F66" w:rsidRPr="00FD5E80">
        <w:rPr>
          <w:rFonts w:cstheme="minorHAnsi"/>
          <w:sz w:val="24"/>
          <w:szCs w:val="24"/>
        </w:rPr>
        <w:t>Когда кассир открывает смену,</w:t>
      </w:r>
      <w:r w:rsidR="00BC4FBE">
        <w:rPr>
          <w:rFonts w:cstheme="minorHAnsi"/>
          <w:sz w:val="24"/>
          <w:szCs w:val="24"/>
        </w:rPr>
        <w:t xml:space="preserve"> он генерирует </w:t>
      </w:r>
      <w:r w:rsidR="00430620">
        <w:rPr>
          <w:rFonts w:cstheme="minorHAnsi"/>
          <w:sz w:val="24"/>
          <w:szCs w:val="24"/>
        </w:rPr>
        <w:t>документ</w:t>
      </w:r>
      <w:r w:rsidR="00BC4FBE">
        <w:rPr>
          <w:rFonts w:cstheme="minorHAnsi"/>
          <w:sz w:val="24"/>
          <w:szCs w:val="24"/>
        </w:rPr>
        <w:t xml:space="preserve"> №</w:t>
      </w:r>
      <w:r w:rsidR="00281F66" w:rsidRPr="00FD5E80">
        <w:rPr>
          <w:rFonts w:cstheme="minorHAnsi"/>
          <w:sz w:val="24"/>
          <w:szCs w:val="24"/>
        </w:rPr>
        <w:t>1, а след</w:t>
      </w:r>
      <w:r w:rsidR="00507BD9">
        <w:rPr>
          <w:rFonts w:cstheme="minorHAnsi"/>
          <w:sz w:val="24"/>
          <w:szCs w:val="24"/>
        </w:rPr>
        <w:t xml:space="preserve">ующий документ </w:t>
      </w:r>
      <w:r w:rsidR="00BC4FBE">
        <w:rPr>
          <w:rFonts w:cstheme="minorHAnsi"/>
          <w:sz w:val="24"/>
          <w:szCs w:val="24"/>
        </w:rPr>
        <w:t>№</w:t>
      </w:r>
      <w:r w:rsidR="00507BD9">
        <w:rPr>
          <w:rFonts w:cstheme="minorHAnsi"/>
          <w:sz w:val="24"/>
          <w:szCs w:val="24"/>
        </w:rPr>
        <w:t>2 и так далее...</w:t>
      </w:r>
    </w:p>
    <w:p w14:paraId="2BAA3A5D" w14:textId="0919FAB8" w:rsidR="00281F66" w:rsidRPr="00FD5E80" w:rsidRDefault="00BC4FBE" w:rsidP="0073313C">
      <w:pPr>
        <w:spacing w:line="240" w:lineRule="auto"/>
        <w:jc w:val="both"/>
        <w:rPr>
          <w:rFonts w:cstheme="minorHAnsi"/>
          <w:sz w:val="24"/>
          <w:szCs w:val="24"/>
        </w:rPr>
      </w:pPr>
      <w:r>
        <w:rPr>
          <w:rFonts w:cstheme="minorHAnsi"/>
          <w:b/>
          <w:bCs/>
          <w:sz w:val="24"/>
          <w:szCs w:val="24"/>
        </w:rPr>
        <w:t xml:space="preserve">Номер документа </w:t>
      </w:r>
      <w:r w:rsidR="00281F66" w:rsidRPr="00FD5E80">
        <w:rPr>
          <w:rFonts w:cstheme="minorHAnsi"/>
          <w:sz w:val="24"/>
          <w:szCs w:val="24"/>
        </w:rPr>
        <w:t>- уникал</w:t>
      </w:r>
      <w:r>
        <w:rPr>
          <w:rFonts w:cstheme="minorHAnsi"/>
          <w:sz w:val="24"/>
          <w:szCs w:val="24"/>
        </w:rPr>
        <w:t>ьный номер документа, который ФН</w:t>
      </w:r>
      <w:r w:rsidR="00281F66" w:rsidRPr="00FD5E80">
        <w:rPr>
          <w:rFonts w:cstheme="minorHAnsi"/>
          <w:sz w:val="24"/>
          <w:szCs w:val="24"/>
        </w:rPr>
        <w:t xml:space="preserve"> присва</w:t>
      </w:r>
      <w:r>
        <w:rPr>
          <w:rFonts w:cstheme="minorHAnsi"/>
          <w:sz w:val="24"/>
          <w:szCs w:val="24"/>
        </w:rPr>
        <w:t>ивает любому документу.</w:t>
      </w:r>
      <w:r w:rsidR="00D47363">
        <w:rPr>
          <w:rFonts w:cstheme="minorHAnsi"/>
          <w:sz w:val="24"/>
          <w:szCs w:val="24"/>
        </w:rPr>
        <w:t xml:space="preserve"> </w:t>
      </w:r>
      <w:r>
        <w:rPr>
          <w:rFonts w:cstheme="minorHAnsi"/>
          <w:sz w:val="24"/>
          <w:szCs w:val="24"/>
        </w:rPr>
        <w:t>Новый ФН</w:t>
      </w:r>
      <w:r w:rsidR="00281F66" w:rsidRPr="00FD5E80">
        <w:rPr>
          <w:rFonts w:cstheme="minorHAnsi"/>
          <w:sz w:val="24"/>
          <w:szCs w:val="24"/>
        </w:rPr>
        <w:t xml:space="preserve"> генерирует пе</w:t>
      </w:r>
      <w:r>
        <w:rPr>
          <w:rFonts w:cstheme="minorHAnsi"/>
          <w:sz w:val="24"/>
          <w:szCs w:val="24"/>
        </w:rPr>
        <w:t>рвый документ №</w:t>
      </w:r>
      <w:r w:rsidR="00281F66" w:rsidRPr="00FD5E80">
        <w:rPr>
          <w:rFonts w:cstheme="minorHAnsi"/>
          <w:sz w:val="24"/>
          <w:szCs w:val="24"/>
        </w:rPr>
        <w:t xml:space="preserve">1, следующий документ </w:t>
      </w:r>
      <w:r>
        <w:rPr>
          <w:rFonts w:cstheme="minorHAnsi"/>
          <w:sz w:val="24"/>
          <w:szCs w:val="24"/>
        </w:rPr>
        <w:t>№</w:t>
      </w:r>
      <w:r w:rsidR="00281F66" w:rsidRPr="00FD5E80">
        <w:rPr>
          <w:rFonts w:cstheme="minorHAnsi"/>
          <w:sz w:val="24"/>
          <w:szCs w:val="24"/>
        </w:rPr>
        <w:t>2 и так далее...</w:t>
      </w:r>
    </w:p>
    <w:p w14:paraId="3C8DC7C5" w14:textId="49B4E76C" w:rsidR="00281F66" w:rsidRPr="00FD5E80" w:rsidRDefault="00F111B9" w:rsidP="0073313C">
      <w:pPr>
        <w:spacing w:line="240" w:lineRule="auto"/>
        <w:jc w:val="both"/>
        <w:rPr>
          <w:rFonts w:cstheme="minorHAnsi"/>
          <w:sz w:val="24"/>
          <w:szCs w:val="24"/>
        </w:rPr>
      </w:pPr>
      <w:r>
        <w:rPr>
          <w:rFonts w:cstheme="minorHAnsi"/>
          <w:b/>
          <w:bCs/>
          <w:sz w:val="24"/>
          <w:szCs w:val="24"/>
        </w:rPr>
        <w:t xml:space="preserve">Фискальный признак </w:t>
      </w:r>
      <w:r w:rsidR="00B415A0">
        <w:rPr>
          <w:rFonts w:cstheme="minorHAnsi"/>
          <w:sz w:val="24"/>
          <w:szCs w:val="24"/>
        </w:rPr>
        <w:t xml:space="preserve">(поле </w:t>
      </w:r>
      <w:r w:rsidR="00EC2F21">
        <w:rPr>
          <w:rFonts w:cstheme="minorHAnsi"/>
          <w:sz w:val="24"/>
          <w:szCs w:val="24"/>
        </w:rPr>
        <w:t>fp)</w:t>
      </w:r>
      <w:r w:rsidR="00281F66" w:rsidRPr="00FD5E80">
        <w:rPr>
          <w:rFonts w:cstheme="minorHAnsi"/>
          <w:sz w:val="24"/>
          <w:szCs w:val="24"/>
        </w:rPr>
        <w:t xml:space="preserve"> - это "</w:t>
      </w:r>
      <w:r w:rsidR="00B73B02">
        <w:rPr>
          <w:rFonts w:cstheme="minorHAnsi"/>
          <w:sz w:val="24"/>
          <w:szCs w:val="24"/>
        </w:rPr>
        <w:t>контрольная</w:t>
      </w:r>
      <w:r w:rsidR="00281F66" w:rsidRPr="00FD5E80">
        <w:rPr>
          <w:rFonts w:cstheme="minorHAnsi"/>
          <w:sz w:val="24"/>
          <w:szCs w:val="24"/>
        </w:rPr>
        <w:t xml:space="preserve"> сумма", которая генерируется фискальным </w:t>
      </w:r>
      <w:r w:rsidR="009A1E6E">
        <w:rPr>
          <w:rFonts w:cstheme="minorHAnsi"/>
          <w:sz w:val="24"/>
          <w:szCs w:val="24"/>
        </w:rPr>
        <w:t>накопителем на основе: дат</w:t>
      </w:r>
      <w:r w:rsidR="00B73B02">
        <w:rPr>
          <w:rFonts w:cstheme="minorHAnsi"/>
          <w:sz w:val="24"/>
          <w:szCs w:val="24"/>
        </w:rPr>
        <w:t>ы</w:t>
      </w:r>
      <w:r w:rsidR="009A1E6E">
        <w:rPr>
          <w:rFonts w:cstheme="minorHAnsi"/>
          <w:sz w:val="24"/>
          <w:szCs w:val="24"/>
        </w:rPr>
        <w:t>, сумм</w:t>
      </w:r>
      <w:r w:rsidR="00B73B02">
        <w:rPr>
          <w:rFonts w:cstheme="minorHAnsi"/>
          <w:sz w:val="24"/>
          <w:szCs w:val="24"/>
        </w:rPr>
        <w:t>ы</w:t>
      </w:r>
      <w:r w:rsidR="009A1E6E">
        <w:rPr>
          <w:rFonts w:cstheme="minorHAnsi"/>
          <w:sz w:val="24"/>
          <w:szCs w:val="24"/>
        </w:rPr>
        <w:t>, ИНН, номер</w:t>
      </w:r>
      <w:r w:rsidR="00B73B02">
        <w:rPr>
          <w:rFonts w:cstheme="minorHAnsi"/>
          <w:sz w:val="24"/>
          <w:szCs w:val="24"/>
        </w:rPr>
        <w:t>а</w:t>
      </w:r>
      <w:r w:rsidR="009A1E6E">
        <w:rPr>
          <w:rFonts w:cstheme="minorHAnsi"/>
          <w:sz w:val="24"/>
          <w:szCs w:val="24"/>
        </w:rPr>
        <w:t xml:space="preserve"> ФН</w:t>
      </w:r>
      <w:r w:rsidR="00281F66" w:rsidRPr="00FD5E80">
        <w:rPr>
          <w:rFonts w:cstheme="minorHAnsi"/>
          <w:b/>
          <w:bCs/>
          <w:sz w:val="24"/>
          <w:szCs w:val="24"/>
        </w:rPr>
        <w:t>,</w:t>
      </w:r>
      <w:r w:rsidR="00B73B02">
        <w:rPr>
          <w:rFonts w:cstheme="minorHAnsi"/>
          <w:b/>
          <w:bCs/>
          <w:sz w:val="24"/>
          <w:szCs w:val="24"/>
        </w:rPr>
        <w:t xml:space="preserve"> </w:t>
      </w:r>
      <w:r w:rsidR="00B73B02">
        <w:rPr>
          <w:rFonts w:cstheme="minorHAnsi"/>
          <w:sz w:val="24"/>
          <w:szCs w:val="24"/>
        </w:rPr>
        <w:t xml:space="preserve">номера документа, </w:t>
      </w:r>
      <w:r w:rsidR="00362496">
        <w:rPr>
          <w:rFonts w:cstheme="minorHAnsi"/>
          <w:sz w:val="24"/>
          <w:szCs w:val="24"/>
        </w:rPr>
        <w:t>регистрационн</w:t>
      </w:r>
      <w:r w:rsidR="00B73B02">
        <w:rPr>
          <w:rFonts w:cstheme="minorHAnsi"/>
          <w:sz w:val="24"/>
          <w:szCs w:val="24"/>
        </w:rPr>
        <w:t>ого</w:t>
      </w:r>
      <w:r w:rsidR="00362496">
        <w:rPr>
          <w:rFonts w:cstheme="minorHAnsi"/>
          <w:sz w:val="24"/>
          <w:szCs w:val="24"/>
        </w:rPr>
        <w:t xml:space="preserve"> номер</w:t>
      </w:r>
      <w:r w:rsidR="00B73B02">
        <w:rPr>
          <w:rFonts w:cstheme="minorHAnsi"/>
          <w:sz w:val="24"/>
          <w:szCs w:val="24"/>
        </w:rPr>
        <w:t>а ККТ и заводского номера ККТ</w:t>
      </w:r>
      <w:r w:rsidR="00362496">
        <w:rPr>
          <w:rFonts w:cstheme="minorHAnsi"/>
          <w:sz w:val="24"/>
          <w:szCs w:val="24"/>
        </w:rPr>
        <w:t>.</w:t>
      </w:r>
      <w:r w:rsidR="00E10A3E">
        <w:rPr>
          <w:rFonts w:cstheme="minorHAnsi"/>
          <w:sz w:val="24"/>
          <w:szCs w:val="24"/>
        </w:rPr>
        <w:t xml:space="preserve"> </w:t>
      </w:r>
      <w:r w:rsidR="00362496">
        <w:rPr>
          <w:rFonts w:cstheme="minorHAnsi"/>
          <w:sz w:val="24"/>
          <w:szCs w:val="24"/>
        </w:rPr>
        <w:t>ФНС</w:t>
      </w:r>
      <w:r w:rsidR="00281F66" w:rsidRPr="00FD5E80">
        <w:rPr>
          <w:rFonts w:cstheme="minorHAnsi"/>
          <w:sz w:val="24"/>
          <w:szCs w:val="24"/>
        </w:rPr>
        <w:t xml:space="preserve"> </w:t>
      </w:r>
      <w:r w:rsidR="00B73B02">
        <w:rPr>
          <w:rFonts w:cstheme="minorHAnsi"/>
          <w:sz w:val="24"/>
          <w:szCs w:val="24"/>
        </w:rPr>
        <w:t xml:space="preserve">использует фискальный признак </w:t>
      </w:r>
      <w:r w:rsidR="00281F66" w:rsidRPr="00FD5E80">
        <w:rPr>
          <w:rFonts w:cstheme="minorHAnsi"/>
          <w:sz w:val="24"/>
          <w:szCs w:val="24"/>
        </w:rPr>
        <w:t xml:space="preserve">для </w:t>
      </w:r>
      <w:r w:rsidR="00362496">
        <w:rPr>
          <w:rFonts w:cstheme="minorHAnsi"/>
          <w:sz w:val="24"/>
          <w:szCs w:val="24"/>
        </w:rPr>
        <w:t xml:space="preserve">проверки </w:t>
      </w:r>
      <w:r w:rsidR="00B73B02">
        <w:rPr>
          <w:rFonts w:cstheme="minorHAnsi"/>
          <w:sz w:val="24"/>
          <w:szCs w:val="24"/>
        </w:rPr>
        <w:t>подлинности чека</w:t>
      </w:r>
      <w:r w:rsidR="00281F66" w:rsidRPr="00FD5E80">
        <w:rPr>
          <w:rFonts w:cstheme="minorHAnsi"/>
          <w:sz w:val="24"/>
          <w:szCs w:val="24"/>
        </w:rPr>
        <w:t>.</w:t>
      </w:r>
      <w:r w:rsidR="00E10A3E">
        <w:rPr>
          <w:rFonts w:cstheme="minorHAnsi"/>
          <w:sz w:val="24"/>
          <w:szCs w:val="24"/>
        </w:rPr>
        <w:t xml:space="preserve"> </w:t>
      </w:r>
      <w:r w:rsidR="00B73B02">
        <w:rPr>
          <w:rFonts w:cstheme="minorHAnsi"/>
          <w:sz w:val="24"/>
          <w:szCs w:val="24"/>
        </w:rPr>
        <w:t xml:space="preserve">Если </w:t>
      </w:r>
      <w:r w:rsidR="00E84B96">
        <w:rPr>
          <w:rFonts w:cstheme="minorHAnsi"/>
          <w:sz w:val="24"/>
          <w:szCs w:val="24"/>
        </w:rPr>
        <w:t>при передаче чека оператору фискальных данных (</w:t>
      </w:r>
      <w:r w:rsidR="00B73B02">
        <w:rPr>
          <w:rFonts w:cstheme="minorHAnsi"/>
          <w:sz w:val="24"/>
          <w:szCs w:val="24"/>
        </w:rPr>
        <w:t>ОФД</w:t>
      </w:r>
      <w:r w:rsidR="00E84B96">
        <w:rPr>
          <w:rFonts w:cstheme="minorHAnsi"/>
          <w:sz w:val="24"/>
          <w:szCs w:val="24"/>
        </w:rPr>
        <w:t>)</w:t>
      </w:r>
      <w:r w:rsidR="00B73B02">
        <w:rPr>
          <w:rFonts w:cstheme="minorHAnsi"/>
          <w:sz w:val="24"/>
          <w:szCs w:val="24"/>
        </w:rPr>
        <w:t xml:space="preserve"> </w:t>
      </w:r>
      <w:r w:rsidR="00E84B96">
        <w:rPr>
          <w:rFonts w:cstheme="minorHAnsi"/>
          <w:sz w:val="24"/>
          <w:szCs w:val="24"/>
        </w:rPr>
        <w:t xml:space="preserve">выявится </w:t>
      </w:r>
      <w:r w:rsidR="00B73B02">
        <w:rPr>
          <w:rFonts w:cstheme="minorHAnsi"/>
          <w:sz w:val="24"/>
          <w:szCs w:val="24"/>
        </w:rPr>
        <w:t xml:space="preserve">несоответствие фискального признака </w:t>
      </w:r>
      <w:r w:rsidR="00E84B96">
        <w:rPr>
          <w:rFonts w:cstheme="minorHAnsi"/>
          <w:sz w:val="24"/>
          <w:szCs w:val="24"/>
        </w:rPr>
        <w:t xml:space="preserve">и данных в чеке, </w:t>
      </w:r>
      <w:r w:rsidR="00B73B02">
        <w:rPr>
          <w:rFonts w:cstheme="minorHAnsi"/>
          <w:sz w:val="24"/>
          <w:szCs w:val="24"/>
        </w:rPr>
        <w:t xml:space="preserve">чек не будет принят </w:t>
      </w:r>
      <w:r w:rsidR="00281F66" w:rsidRPr="00FD5E80">
        <w:rPr>
          <w:rFonts w:cstheme="minorHAnsi"/>
          <w:sz w:val="24"/>
          <w:szCs w:val="24"/>
        </w:rPr>
        <w:t xml:space="preserve">и </w:t>
      </w:r>
      <w:r w:rsidR="00362496">
        <w:rPr>
          <w:rFonts w:cstheme="minorHAnsi"/>
          <w:sz w:val="24"/>
          <w:szCs w:val="24"/>
        </w:rPr>
        <w:t xml:space="preserve">касса будет </w:t>
      </w:r>
      <w:r w:rsidR="00B415A0">
        <w:rPr>
          <w:rFonts w:cstheme="minorHAnsi"/>
          <w:sz w:val="24"/>
          <w:szCs w:val="24"/>
        </w:rPr>
        <w:t>заблокирована</w:t>
      </w:r>
      <w:r w:rsidR="00362496">
        <w:rPr>
          <w:rFonts w:cstheme="minorHAnsi"/>
          <w:sz w:val="24"/>
          <w:szCs w:val="24"/>
        </w:rPr>
        <w:t xml:space="preserve"> </w:t>
      </w:r>
      <w:r w:rsidR="00B73B02">
        <w:rPr>
          <w:rFonts w:cstheme="minorHAnsi"/>
          <w:sz w:val="24"/>
          <w:szCs w:val="24"/>
        </w:rPr>
        <w:t xml:space="preserve">по истечении </w:t>
      </w:r>
      <w:r w:rsidR="00281F66" w:rsidRPr="00FD5E80">
        <w:rPr>
          <w:rFonts w:cstheme="minorHAnsi"/>
          <w:sz w:val="24"/>
          <w:szCs w:val="24"/>
        </w:rPr>
        <w:t>30 дней.</w:t>
      </w:r>
    </w:p>
    <w:p w14:paraId="26359D12" w14:textId="6534C3EF" w:rsidR="00281F66" w:rsidRPr="006A25F1" w:rsidRDefault="00F111B9" w:rsidP="0073313C">
      <w:pPr>
        <w:spacing w:line="240" w:lineRule="auto"/>
        <w:jc w:val="both"/>
        <w:rPr>
          <w:rFonts w:cstheme="minorHAnsi"/>
          <w:sz w:val="24"/>
          <w:szCs w:val="24"/>
        </w:rPr>
      </w:pPr>
      <w:r>
        <w:rPr>
          <w:rFonts w:cstheme="minorHAnsi"/>
          <w:b/>
          <w:bCs/>
          <w:sz w:val="24"/>
          <w:szCs w:val="24"/>
        </w:rPr>
        <w:t>ФФД</w:t>
      </w:r>
      <w:r w:rsidR="00E10A3E">
        <w:rPr>
          <w:rFonts w:cstheme="minorHAnsi"/>
          <w:b/>
          <w:bCs/>
          <w:sz w:val="24"/>
          <w:szCs w:val="24"/>
        </w:rPr>
        <w:t xml:space="preserve"> </w:t>
      </w:r>
      <w:r w:rsidR="00281F66" w:rsidRPr="00FD5E80">
        <w:rPr>
          <w:rFonts w:cstheme="minorHAnsi"/>
          <w:sz w:val="24"/>
          <w:szCs w:val="24"/>
        </w:rPr>
        <w:t xml:space="preserve">(формат фискальных данных) - формат двоичного документа, который </w:t>
      </w:r>
      <w:r w:rsidR="00B73B02">
        <w:rPr>
          <w:rFonts w:cstheme="minorHAnsi"/>
          <w:sz w:val="24"/>
          <w:szCs w:val="24"/>
        </w:rPr>
        <w:t xml:space="preserve">касса </w:t>
      </w:r>
      <w:r w:rsidR="00281F66" w:rsidRPr="00FD5E80">
        <w:rPr>
          <w:rFonts w:cstheme="minorHAnsi"/>
          <w:sz w:val="24"/>
          <w:szCs w:val="24"/>
        </w:rPr>
        <w:t xml:space="preserve">генерирует и отправляет в </w:t>
      </w:r>
      <w:r w:rsidR="00CC62FF">
        <w:rPr>
          <w:rFonts w:cstheme="minorHAnsi"/>
          <w:sz w:val="24"/>
          <w:szCs w:val="24"/>
        </w:rPr>
        <w:t>налоговую</w:t>
      </w:r>
      <w:r>
        <w:rPr>
          <w:rFonts w:cstheme="minorHAnsi"/>
          <w:sz w:val="24"/>
          <w:szCs w:val="24"/>
        </w:rPr>
        <w:t>.</w:t>
      </w:r>
      <w:r w:rsidR="00B73B02">
        <w:rPr>
          <w:rFonts w:cstheme="minorHAnsi"/>
          <w:sz w:val="24"/>
          <w:szCs w:val="24"/>
        </w:rPr>
        <w:t xml:space="preserve"> В сервисе Оранждата для удобства разработчиков используется формат </w:t>
      </w:r>
      <w:r w:rsidR="00B73B02">
        <w:rPr>
          <w:rFonts w:cstheme="minorHAnsi"/>
          <w:sz w:val="24"/>
          <w:szCs w:val="24"/>
          <w:lang w:val="en-US"/>
        </w:rPr>
        <w:t>JSON</w:t>
      </w:r>
      <w:r w:rsidR="00B73B02">
        <w:rPr>
          <w:rFonts w:cstheme="minorHAnsi"/>
          <w:sz w:val="24"/>
          <w:szCs w:val="24"/>
        </w:rPr>
        <w:t>, однако внутри кассы при формировании чека сообщения преобразуются в бинарный формат</w:t>
      </w:r>
      <w:r w:rsidR="00E84B96">
        <w:rPr>
          <w:rFonts w:cstheme="minorHAnsi"/>
          <w:sz w:val="24"/>
          <w:szCs w:val="24"/>
        </w:rPr>
        <w:t xml:space="preserve">. </w:t>
      </w:r>
      <w:r w:rsidR="00E10A3E">
        <w:rPr>
          <w:rFonts w:cstheme="minorHAnsi"/>
          <w:sz w:val="24"/>
          <w:szCs w:val="24"/>
        </w:rPr>
        <w:t xml:space="preserve">В настоящий момент актуальны форматы фискальных данных версий </w:t>
      </w:r>
      <w:r w:rsidRPr="00E84B96">
        <w:rPr>
          <w:rFonts w:cstheme="minorHAnsi"/>
          <w:b/>
          <w:bCs/>
          <w:sz w:val="24"/>
          <w:szCs w:val="24"/>
        </w:rPr>
        <w:t>ФФД 1.05</w:t>
      </w:r>
      <w:r>
        <w:rPr>
          <w:rFonts w:cstheme="minorHAnsi"/>
          <w:sz w:val="24"/>
          <w:szCs w:val="24"/>
        </w:rPr>
        <w:t xml:space="preserve"> и </w:t>
      </w:r>
      <w:r w:rsidRPr="00E84B96">
        <w:rPr>
          <w:rFonts w:cstheme="minorHAnsi"/>
          <w:b/>
          <w:bCs/>
          <w:sz w:val="24"/>
          <w:szCs w:val="24"/>
        </w:rPr>
        <w:t>ФФД</w:t>
      </w:r>
      <w:r w:rsidR="00281F66" w:rsidRPr="00E84B96">
        <w:rPr>
          <w:rFonts w:cstheme="minorHAnsi"/>
          <w:b/>
          <w:bCs/>
          <w:sz w:val="24"/>
          <w:szCs w:val="24"/>
        </w:rPr>
        <w:t xml:space="preserve"> 1.1</w:t>
      </w:r>
      <w:r w:rsidR="00281F66" w:rsidRPr="00FD5E80">
        <w:rPr>
          <w:rFonts w:cstheme="minorHAnsi"/>
          <w:sz w:val="24"/>
          <w:szCs w:val="24"/>
        </w:rPr>
        <w:t>.</w:t>
      </w:r>
      <w:r w:rsidR="00E10A3E">
        <w:rPr>
          <w:rFonts w:cstheme="minorHAnsi"/>
          <w:sz w:val="24"/>
          <w:szCs w:val="24"/>
        </w:rPr>
        <w:t xml:space="preserve"> Сервис «Оранждата» использует </w:t>
      </w:r>
      <w:r w:rsidR="00E10A3E" w:rsidRPr="00E84B96">
        <w:rPr>
          <w:rFonts w:cstheme="minorHAnsi"/>
          <w:b/>
          <w:bCs/>
          <w:sz w:val="24"/>
          <w:szCs w:val="24"/>
        </w:rPr>
        <w:t>ФФД 1.05</w:t>
      </w:r>
      <w:r w:rsidR="00E10A3E">
        <w:rPr>
          <w:rFonts w:cstheme="minorHAnsi"/>
          <w:sz w:val="24"/>
          <w:szCs w:val="24"/>
        </w:rPr>
        <w:t>.</w:t>
      </w:r>
    </w:p>
    <w:p w14:paraId="71D78078" w14:textId="77777777" w:rsidR="00281F66" w:rsidRPr="00FD5E80" w:rsidRDefault="00F111B9" w:rsidP="0073313C">
      <w:pPr>
        <w:spacing w:line="240" w:lineRule="auto"/>
        <w:jc w:val="both"/>
        <w:rPr>
          <w:rFonts w:cstheme="minorHAnsi"/>
          <w:sz w:val="24"/>
          <w:szCs w:val="24"/>
        </w:rPr>
      </w:pPr>
      <w:r>
        <w:rPr>
          <w:rFonts w:cstheme="minorHAnsi"/>
          <w:b/>
          <w:bCs/>
          <w:sz w:val="24"/>
          <w:szCs w:val="24"/>
        </w:rPr>
        <w:t>ОФД</w:t>
      </w:r>
      <w:r w:rsidR="00281F66" w:rsidRPr="00FD5E80">
        <w:rPr>
          <w:rFonts w:cstheme="minorHAnsi"/>
          <w:b/>
          <w:bCs/>
          <w:sz w:val="24"/>
          <w:szCs w:val="24"/>
          <w:lang w:val="en-US"/>
        </w:rPr>
        <w:t> </w:t>
      </w:r>
      <w:r w:rsidR="00281F66" w:rsidRPr="00FD5E80">
        <w:rPr>
          <w:rFonts w:cstheme="minorHAnsi"/>
          <w:sz w:val="24"/>
          <w:szCs w:val="24"/>
        </w:rPr>
        <w:t>(Оператор фискальных данных) – это организация, ответственная за получение фискальных документов в двоичном формате и отпра</w:t>
      </w:r>
      <w:r w:rsidR="00091617">
        <w:rPr>
          <w:rFonts w:cstheme="minorHAnsi"/>
          <w:sz w:val="24"/>
          <w:szCs w:val="24"/>
        </w:rPr>
        <w:t>вку информации в ФНС</w:t>
      </w:r>
      <w:r w:rsidR="00281F66" w:rsidRPr="00FD5E80">
        <w:rPr>
          <w:rFonts w:cstheme="minorHAnsi"/>
          <w:sz w:val="24"/>
          <w:szCs w:val="24"/>
        </w:rPr>
        <w:t>. В Ро</w:t>
      </w:r>
      <w:r>
        <w:rPr>
          <w:rFonts w:cstheme="minorHAnsi"/>
          <w:sz w:val="24"/>
          <w:szCs w:val="24"/>
        </w:rPr>
        <w:t>ссии около 15 уполномоченных ОФД</w:t>
      </w:r>
      <w:r w:rsidR="00281F66" w:rsidRPr="00FD5E80">
        <w:rPr>
          <w:rFonts w:cstheme="minorHAnsi"/>
          <w:sz w:val="24"/>
          <w:szCs w:val="24"/>
        </w:rPr>
        <w:t>.</w:t>
      </w:r>
    </w:p>
    <w:p w14:paraId="73687FFD" w14:textId="0CC254D7" w:rsidR="00281F66" w:rsidRPr="00100C4E" w:rsidRDefault="00281F66" w:rsidP="0073313C">
      <w:pPr>
        <w:spacing w:line="240" w:lineRule="auto"/>
        <w:jc w:val="both"/>
        <w:rPr>
          <w:rFonts w:cstheme="minorHAnsi"/>
          <w:sz w:val="24"/>
          <w:szCs w:val="24"/>
        </w:rPr>
      </w:pPr>
    </w:p>
    <w:p w14:paraId="0B030B9E" w14:textId="1E47066D" w:rsidR="00841BCE" w:rsidRDefault="00841BCE">
      <w:pPr>
        <w:rPr>
          <w:rFonts w:cstheme="minorHAnsi"/>
          <w:sz w:val="24"/>
          <w:szCs w:val="24"/>
        </w:rPr>
      </w:pPr>
    </w:p>
    <w:p w14:paraId="0EE165DF" w14:textId="253CBABE" w:rsidR="00281F66" w:rsidRPr="00100C4E" w:rsidRDefault="00281F66" w:rsidP="0073313C">
      <w:pPr>
        <w:pStyle w:val="2"/>
        <w:jc w:val="both"/>
        <w:rPr>
          <w:sz w:val="26"/>
          <w:szCs w:val="26"/>
        </w:rPr>
      </w:pPr>
      <w:bookmarkStart w:id="7" w:name="_Toc59045178"/>
      <w:bookmarkStart w:id="8" w:name="_Toc63432899"/>
      <w:bookmarkStart w:id="9" w:name="_Toc63432943"/>
      <w:r w:rsidRPr="003B6B91">
        <w:rPr>
          <w:sz w:val="26"/>
          <w:szCs w:val="26"/>
        </w:rPr>
        <w:t>1.2. Подключение к</w:t>
      </w:r>
      <w:bookmarkEnd w:id="7"/>
      <w:r w:rsidR="008E56B9">
        <w:rPr>
          <w:sz w:val="26"/>
          <w:szCs w:val="26"/>
        </w:rPr>
        <w:t xml:space="preserve"> </w:t>
      </w:r>
      <w:r w:rsidR="004D3B91">
        <w:rPr>
          <w:sz w:val="26"/>
          <w:szCs w:val="26"/>
          <w:lang w:val="en-US"/>
        </w:rPr>
        <w:t>Kassa</w:t>
      </w:r>
      <w:r w:rsidR="004D3B91" w:rsidRPr="004D3B91">
        <w:rPr>
          <w:sz w:val="26"/>
          <w:szCs w:val="26"/>
        </w:rPr>
        <w:t>.</w:t>
      </w:r>
      <w:r w:rsidR="004D3B91">
        <w:rPr>
          <w:sz w:val="26"/>
          <w:szCs w:val="26"/>
          <w:lang w:val="en-US"/>
        </w:rPr>
        <w:t>beeline</w:t>
      </w:r>
      <w:r w:rsidR="004D3B91" w:rsidRPr="004D3B91">
        <w:rPr>
          <w:sz w:val="26"/>
          <w:szCs w:val="26"/>
        </w:rPr>
        <w:t>.</w:t>
      </w:r>
      <w:r w:rsidR="004D3B91">
        <w:rPr>
          <w:sz w:val="26"/>
          <w:szCs w:val="26"/>
          <w:lang w:val="en-US"/>
        </w:rPr>
        <w:t>ru</w:t>
      </w:r>
      <w:r w:rsidR="004D3B91" w:rsidRPr="004D3B91">
        <w:rPr>
          <w:sz w:val="26"/>
          <w:szCs w:val="26"/>
        </w:rPr>
        <w:t xml:space="preserve"> </w:t>
      </w:r>
      <w:bookmarkEnd w:id="8"/>
      <w:bookmarkEnd w:id="9"/>
    </w:p>
    <w:p w14:paraId="780DDBB3" w14:textId="09920601"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r w:rsidR="009332FA">
        <w:rPr>
          <w:rFonts w:cstheme="minorHAnsi"/>
          <w:sz w:val="24"/>
          <w:szCs w:val="24"/>
        </w:rPr>
        <w:t>Kassa.beeline.ru</w:t>
      </w:r>
      <w:r w:rsidR="009332FA">
        <w:rPr>
          <w:rFonts w:cstheme="minorHAnsi"/>
          <w:sz w:val="24"/>
          <w:szCs w:val="24"/>
          <w:lang w:val="en-US"/>
        </w:rPr>
        <w:t>:13003</w:t>
      </w:r>
    </w:p>
    <w:p w14:paraId="61F3AD31" w14:textId="19BFF0BA" w:rsidR="00281F66" w:rsidRPr="00AA1546" w:rsidRDefault="00281F66" w:rsidP="00705CE0">
      <w:pPr>
        <w:pStyle w:val="3"/>
      </w:pPr>
      <w:bookmarkStart w:id="10" w:name="_Toc59045181"/>
      <w:bookmarkStart w:id="11" w:name="_Toc63432902"/>
      <w:bookmarkStart w:id="12" w:name="_Toc63432946"/>
      <w:r w:rsidRPr="00AA1546">
        <w:t>1.2.</w:t>
      </w:r>
      <w:r w:rsidR="007A7E04" w:rsidRPr="009332FA">
        <w:t>1</w:t>
      </w:r>
      <w:r w:rsidRPr="00AA1546">
        <w:t>. Безопасность</w:t>
      </w:r>
      <w:bookmarkEnd w:id="10"/>
      <w:bookmarkEnd w:id="11"/>
      <w:bookmarkEnd w:id="12"/>
    </w:p>
    <w:p w14:paraId="5C481C19" w14:textId="494A49F5" w:rsidR="00281F66" w:rsidRPr="00FD5E80" w:rsidRDefault="00281F66" w:rsidP="00F8603C">
      <w:pPr>
        <w:spacing w:after="0" w:line="240" w:lineRule="auto"/>
        <w:jc w:val="both"/>
        <w:rPr>
          <w:rFonts w:cstheme="minorHAnsi"/>
          <w:sz w:val="24"/>
          <w:szCs w:val="24"/>
        </w:rPr>
      </w:pPr>
      <w:r w:rsidRPr="00FD5E80">
        <w:rPr>
          <w:rFonts w:cstheme="minorHAnsi"/>
          <w:sz w:val="24"/>
          <w:szCs w:val="24"/>
        </w:rPr>
        <w:t>Безопасность обеспечивается двумя шагами:</w:t>
      </w:r>
    </w:p>
    <w:p w14:paraId="5D7CF399" w14:textId="06DEEB46" w:rsidR="00841BCE" w:rsidRPr="00841BCE" w:rsidRDefault="00281F66" w:rsidP="004D3B91">
      <w:pPr>
        <w:pStyle w:val="ac"/>
        <w:numPr>
          <w:ilvl w:val="0"/>
          <w:numId w:val="6"/>
        </w:numPr>
        <w:spacing w:after="0" w:line="240" w:lineRule="auto"/>
        <w:jc w:val="both"/>
        <w:rPr>
          <w:rFonts w:cstheme="minorHAnsi"/>
          <w:sz w:val="24"/>
          <w:szCs w:val="24"/>
        </w:rPr>
      </w:pPr>
      <w:r w:rsidRPr="00841BCE">
        <w:rPr>
          <w:rFonts w:cstheme="minorHAnsi"/>
          <w:sz w:val="24"/>
          <w:szCs w:val="24"/>
        </w:rPr>
        <w:t>Каждый клиент генерирует свой собственный сертификат SSL.</w:t>
      </w:r>
      <w:r w:rsidR="00841BCE" w:rsidRPr="00841BCE">
        <w:rPr>
          <w:rFonts w:cstheme="minorHAnsi"/>
          <w:sz w:val="24"/>
          <w:szCs w:val="24"/>
        </w:rPr>
        <w:t xml:space="preserve"> </w:t>
      </w:r>
      <w:r w:rsidRPr="00841BCE">
        <w:rPr>
          <w:rFonts w:cstheme="minorHAnsi"/>
          <w:sz w:val="24"/>
          <w:szCs w:val="24"/>
        </w:rPr>
        <w:t xml:space="preserve">Этот сертификат SSL обеспечивает безопасное соединение между приложением клиента и </w:t>
      </w:r>
      <w:r w:rsidR="00E84B96">
        <w:rPr>
          <w:rFonts w:cstheme="minorHAnsi"/>
          <w:sz w:val="24"/>
          <w:szCs w:val="24"/>
        </w:rPr>
        <w:t xml:space="preserve">сервером </w:t>
      </w:r>
      <w:r w:rsidR="004D3B91">
        <w:rPr>
          <w:rFonts w:cstheme="minorHAnsi"/>
          <w:sz w:val="24"/>
          <w:szCs w:val="24"/>
        </w:rPr>
        <w:t xml:space="preserve">Kassa.beeline.ru </w:t>
      </w:r>
    </w:p>
    <w:p w14:paraId="7CB25C29" w14:textId="67FA788F" w:rsidR="00281F66" w:rsidRPr="00841BCE" w:rsidRDefault="00281F66" w:rsidP="00841BCE">
      <w:pPr>
        <w:pStyle w:val="ac"/>
        <w:numPr>
          <w:ilvl w:val="0"/>
          <w:numId w:val="6"/>
        </w:numPr>
        <w:spacing w:line="240" w:lineRule="auto"/>
        <w:jc w:val="both"/>
        <w:rPr>
          <w:rFonts w:cstheme="minorHAnsi"/>
          <w:sz w:val="24"/>
          <w:szCs w:val="24"/>
        </w:rPr>
      </w:pPr>
      <w:r w:rsidRPr="00841BCE">
        <w:rPr>
          <w:rFonts w:cstheme="minorHAnsi"/>
          <w:sz w:val="24"/>
          <w:szCs w:val="24"/>
        </w:rPr>
        <w:t>Любой</w:t>
      </w:r>
      <w:r w:rsidR="00E84B96">
        <w:rPr>
          <w:rFonts w:cstheme="minorHAnsi"/>
          <w:sz w:val="24"/>
          <w:szCs w:val="24"/>
        </w:rPr>
        <w:t xml:space="preserve"> </w:t>
      </w:r>
      <w:r w:rsidR="00AA2B01" w:rsidRPr="00841BCE">
        <w:rPr>
          <w:rFonts w:cstheme="minorHAnsi"/>
          <w:sz w:val="24"/>
          <w:szCs w:val="24"/>
        </w:rPr>
        <w:t>запрос в</w:t>
      </w:r>
      <w:r w:rsidRPr="00841BCE">
        <w:rPr>
          <w:rFonts w:cstheme="minorHAnsi"/>
          <w:sz w:val="24"/>
          <w:szCs w:val="24"/>
        </w:rPr>
        <w:t xml:space="preserve"> </w:t>
      </w:r>
      <w:r w:rsidR="004D3B91">
        <w:rPr>
          <w:rFonts w:cstheme="minorHAnsi"/>
          <w:sz w:val="24"/>
          <w:szCs w:val="24"/>
        </w:rPr>
        <w:t xml:space="preserve">Kassa.beeline.ru </w:t>
      </w:r>
      <w:r w:rsidR="00B33936" w:rsidRPr="00841BCE">
        <w:rPr>
          <w:rFonts w:cstheme="minorHAnsi"/>
          <w:sz w:val="24"/>
          <w:szCs w:val="24"/>
        </w:rPr>
        <w:t xml:space="preserve"> на отправку любых данных должен быть подписан</w:t>
      </w:r>
      <w:r w:rsidRPr="00841BCE">
        <w:rPr>
          <w:rFonts w:cstheme="minorHAnsi"/>
          <w:sz w:val="24"/>
          <w:szCs w:val="24"/>
        </w:rPr>
        <w:t>.</w:t>
      </w:r>
      <w:r w:rsidR="00841BCE">
        <w:rPr>
          <w:rFonts w:cstheme="minorHAnsi"/>
          <w:sz w:val="24"/>
          <w:szCs w:val="24"/>
        </w:rPr>
        <w:t xml:space="preserve"> </w:t>
      </w:r>
      <w:r w:rsidRPr="00841BCE">
        <w:rPr>
          <w:rFonts w:cstheme="minorHAnsi"/>
          <w:sz w:val="24"/>
          <w:szCs w:val="24"/>
        </w:rPr>
        <w:t xml:space="preserve">Например, </w:t>
      </w:r>
      <w:r w:rsidR="00E84B96">
        <w:rPr>
          <w:rFonts w:cstheme="minorHAnsi"/>
          <w:sz w:val="24"/>
          <w:szCs w:val="24"/>
        </w:rPr>
        <w:t xml:space="preserve">для создания </w:t>
      </w:r>
      <w:r w:rsidRPr="00841BCE">
        <w:rPr>
          <w:rFonts w:cstheme="minorHAnsi"/>
          <w:sz w:val="24"/>
          <w:szCs w:val="24"/>
        </w:rPr>
        <w:t>документов – нужна подпись.</w:t>
      </w:r>
      <w:r w:rsidR="00841BCE">
        <w:rPr>
          <w:rFonts w:cstheme="minorHAnsi"/>
          <w:sz w:val="24"/>
          <w:szCs w:val="24"/>
        </w:rPr>
        <w:t xml:space="preserve"> </w:t>
      </w:r>
      <w:r w:rsidRPr="00841BCE">
        <w:rPr>
          <w:rFonts w:cstheme="minorHAnsi"/>
          <w:sz w:val="24"/>
          <w:szCs w:val="24"/>
        </w:rPr>
        <w:t xml:space="preserve">В то же время </w:t>
      </w:r>
      <w:r w:rsidR="00BA7AB0">
        <w:rPr>
          <w:rFonts w:cstheme="minorHAnsi"/>
          <w:sz w:val="24"/>
          <w:szCs w:val="24"/>
        </w:rPr>
        <w:t>–</w:t>
      </w:r>
      <w:r w:rsidRPr="00841BCE">
        <w:rPr>
          <w:rFonts w:cstheme="minorHAnsi"/>
          <w:sz w:val="24"/>
          <w:szCs w:val="24"/>
        </w:rPr>
        <w:t xml:space="preserve"> запрос</w:t>
      </w:r>
      <w:r w:rsidR="00BA7AB0">
        <w:rPr>
          <w:rFonts w:cstheme="minorHAnsi"/>
          <w:sz w:val="24"/>
          <w:szCs w:val="24"/>
        </w:rPr>
        <w:t xml:space="preserve"> </w:t>
      </w:r>
      <w:r w:rsidRPr="00841BCE">
        <w:rPr>
          <w:rFonts w:cstheme="minorHAnsi"/>
          <w:b/>
          <w:bCs/>
          <w:sz w:val="24"/>
          <w:szCs w:val="24"/>
        </w:rPr>
        <w:t xml:space="preserve">"получить статус </w:t>
      </w:r>
      <w:r w:rsidR="00BA7AB0">
        <w:rPr>
          <w:rFonts w:cstheme="minorHAnsi"/>
          <w:b/>
          <w:bCs/>
          <w:sz w:val="24"/>
          <w:szCs w:val="24"/>
        </w:rPr>
        <w:t>чека</w:t>
      </w:r>
      <w:r w:rsidRPr="00841BCE">
        <w:rPr>
          <w:rFonts w:cstheme="minorHAnsi"/>
          <w:b/>
          <w:bCs/>
          <w:sz w:val="24"/>
          <w:szCs w:val="24"/>
        </w:rPr>
        <w:t>"</w:t>
      </w:r>
      <w:r w:rsidR="00BA7AB0">
        <w:rPr>
          <w:rFonts w:cstheme="minorHAnsi"/>
          <w:b/>
          <w:bCs/>
          <w:sz w:val="24"/>
          <w:szCs w:val="24"/>
        </w:rPr>
        <w:t xml:space="preserve"> </w:t>
      </w:r>
      <w:r w:rsidRPr="00841BCE">
        <w:rPr>
          <w:rFonts w:cstheme="minorHAnsi"/>
          <w:sz w:val="24"/>
          <w:szCs w:val="24"/>
        </w:rPr>
        <w:t>(запрос GET) не нуждается в подписи.</w:t>
      </w:r>
      <w:r w:rsidR="00BA7AB0">
        <w:rPr>
          <w:rFonts w:cstheme="minorHAnsi"/>
          <w:sz w:val="24"/>
          <w:szCs w:val="24"/>
        </w:rPr>
        <w:t xml:space="preserve"> </w:t>
      </w:r>
      <w:r w:rsidRPr="00841BCE">
        <w:rPr>
          <w:rFonts w:cstheme="minorHAnsi"/>
          <w:sz w:val="24"/>
          <w:szCs w:val="24"/>
        </w:rPr>
        <w:t>Более подробную информацию о подписании документа вы можете прочитать в</w:t>
      </w:r>
      <w:r w:rsidR="00BA7AB0">
        <w:rPr>
          <w:rFonts w:cstheme="minorHAnsi"/>
          <w:sz w:val="24"/>
          <w:szCs w:val="24"/>
        </w:rPr>
        <w:t xml:space="preserve"> </w:t>
      </w:r>
      <w:r w:rsidRPr="00BA7AB0">
        <w:rPr>
          <w:rFonts w:cstheme="minorHAnsi"/>
          <w:sz w:val="24"/>
          <w:szCs w:val="24"/>
        </w:rPr>
        <w:t>разделах</w:t>
      </w:r>
      <w:r w:rsidRPr="00841BCE">
        <w:rPr>
          <w:rFonts w:cstheme="minorHAnsi"/>
          <w:b/>
          <w:bCs/>
          <w:sz w:val="24"/>
          <w:szCs w:val="24"/>
        </w:rPr>
        <w:t xml:space="preserve"> 1.2.5</w:t>
      </w:r>
      <w:r w:rsidR="00BA7AB0">
        <w:rPr>
          <w:rFonts w:cstheme="minorHAnsi"/>
          <w:b/>
          <w:bCs/>
          <w:sz w:val="24"/>
          <w:szCs w:val="24"/>
        </w:rPr>
        <w:t xml:space="preserve"> </w:t>
      </w:r>
      <w:r w:rsidRPr="00841BCE">
        <w:rPr>
          <w:rFonts w:cstheme="minorHAnsi"/>
          <w:b/>
          <w:bCs/>
          <w:sz w:val="24"/>
          <w:szCs w:val="24"/>
        </w:rPr>
        <w:t>и 1.3</w:t>
      </w:r>
      <w:r w:rsidRPr="00841BCE">
        <w:rPr>
          <w:rFonts w:cstheme="minorHAnsi"/>
          <w:sz w:val="24"/>
          <w:szCs w:val="24"/>
        </w:rPr>
        <w:t>.</w:t>
      </w:r>
    </w:p>
    <w:p w14:paraId="6186900C" w14:textId="10B72FC9" w:rsidR="00841BCE" w:rsidRPr="006A25F1" w:rsidRDefault="00841BCE" w:rsidP="0073313C">
      <w:pPr>
        <w:spacing w:line="240" w:lineRule="auto"/>
        <w:jc w:val="both"/>
        <w:rPr>
          <w:rFonts w:cstheme="minorHAnsi"/>
          <w:sz w:val="24"/>
          <w:szCs w:val="24"/>
        </w:rPr>
      </w:pPr>
    </w:p>
    <w:p w14:paraId="1CF8D2AE" w14:textId="6744A8BD" w:rsidR="00841BCE" w:rsidRPr="006A25F1" w:rsidRDefault="00841BCE">
      <w:pPr>
        <w:rPr>
          <w:rFonts w:cstheme="minorHAnsi"/>
          <w:sz w:val="24"/>
          <w:szCs w:val="24"/>
        </w:rPr>
      </w:pPr>
    </w:p>
    <w:p w14:paraId="46630DC6" w14:textId="6B726837" w:rsidR="00281F66" w:rsidRPr="003B6B91" w:rsidRDefault="00853102" w:rsidP="00705CE0">
      <w:pPr>
        <w:pStyle w:val="3"/>
      </w:pPr>
      <w:bookmarkStart w:id="13" w:name="_Toc59045183"/>
      <w:bookmarkStart w:id="14" w:name="_Ref59044081"/>
      <w:bookmarkStart w:id="15" w:name="_Toc63432904"/>
      <w:bookmarkStart w:id="16" w:name="_Toc63432948"/>
      <w:bookmarkEnd w:id="13"/>
      <w:r>
        <w:lastRenderedPageBreak/>
        <w:t>1.2.</w:t>
      </w:r>
      <w:r w:rsidR="007A7E04">
        <w:rPr>
          <w:lang w:val="en-US"/>
        </w:rPr>
        <w:t>2</w:t>
      </w:r>
      <w:r>
        <w:t>. Подписание тела</w:t>
      </w:r>
      <w:r w:rsidR="00281F66" w:rsidRPr="003B6B91">
        <w:t xml:space="preserve"> запроса</w:t>
      </w:r>
      <w:bookmarkEnd w:id="14"/>
      <w:bookmarkEnd w:id="15"/>
      <w:bookmarkEnd w:id="16"/>
    </w:p>
    <w:p w14:paraId="61142C56" w14:textId="2023F6B0" w:rsidR="00281F66" w:rsidRPr="00FD5E80" w:rsidRDefault="00281F66" w:rsidP="009F719B">
      <w:pPr>
        <w:spacing w:line="240" w:lineRule="auto"/>
        <w:jc w:val="both"/>
        <w:rPr>
          <w:rFonts w:cstheme="minorHAnsi"/>
          <w:sz w:val="24"/>
          <w:szCs w:val="24"/>
        </w:rPr>
      </w:pPr>
      <w:r w:rsidRPr="00FD5E80">
        <w:rPr>
          <w:rFonts w:cstheme="minorHAnsi"/>
          <w:sz w:val="24"/>
          <w:szCs w:val="24"/>
        </w:rPr>
        <w:t xml:space="preserve">Некоторые запросы (например, все запросы на создание фискальных документов) требуют подписания </w:t>
      </w:r>
      <w:r w:rsidR="008B3D9F">
        <w:rPr>
          <w:rFonts w:cstheme="minorHAnsi"/>
          <w:sz w:val="24"/>
          <w:szCs w:val="24"/>
        </w:rPr>
        <w:t>тела запроса.</w:t>
      </w:r>
    </w:p>
    <w:p w14:paraId="14BDA778" w14:textId="5BEDE5FA" w:rsidR="00EE7925" w:rsidRDefault="00C66711" w:rsidP="009F719B">
      <w:pPr>
        <w:spacing w:line="240" w:lineRule="auto"/>
        <w:jc w:val="both"/>
        <w:rPr>
          <w:rFonts w:cstheme="minorHAnsi"/>
          <w:sz w:val="24"/>
          <w:szCs w:val="24"/>
        </w:rPr>
      </w:pPr>
      <w:r>
        <w:rPr>
          <w:rFonts w:cstheme="minorHAnsi"/>
          <w:sz w:val="24"/>
          <w:szCs w:val="24"/>
        </w:rPr>
        <w:t>Д</w:t>
      </w:r>
      <w:r w:rsidRPr="00FD5E80">
        <w:rPr>
          <w:rFonts w:cstheme="minorHAnsi"/>
          <w:sz w:val="24"/>
          <w:szCs w:val="24"/>
        </w:rPr>
        <w:t>ля защиты клиентских сообщений от изменений</w:t>
      </w:r>
      <w:r>
        <w:rPr>
          <w:rFonts w:cstheme="minorHAnsi"/>
          <w:sz w:val="24"/>
          <w:szCs w:val="24"/>
        </w:rPr>
        <w:t xml:space="preserve"> используется п</w:t>
      </w:r>
      <w:r w:rsidR="00281F66" w:rsidRPr="00FD5E80">
        <w:rPr>
          <w:rFonts w:cstheme="minorHAnsi"/>
          <w:sz w:val="24"/>
          <w:szCs w:val="24"/>
        </w:rPr>
        <w:t>одпись SHA256-RSA с ключо</w:t>
      </w:r>
      <w:r w:rsidR="008B3D9F">
        <w:rPr>
          <w:rFonts w:cstheme="minorHAnsi"/>
          <w:sz w:val="24"/>
          <w:szCs w:val="24"/>
        </w:rPr>
        <w:t xml:space="preserve">м 2048 </w:t>
      </w:r>
      <w:r>
        <w:rPr>
          <w:rFonts w:cstheme="minorHAnsi"/>
          <w:sz w:val="24"/>
          <w:szCs w:val="24"/>
        </w:rPr>
        <w:t xml:space="preserve">бит. </w:t>
      </w:r>
      <w:r w:rsidR="00EE7925" w:rsidRPr="00EE7925">
        <w:rPr>
          <w:rFonts w:cstheme="minorHAnsi"/>
          <w:sz w:val="24"/>
          <w:szCs w:val="24"/>
        </w:rPr>
        <w:t xml:space="preserve">Подпись передается в http-заголовке </w:t>
      </w:r>
      <w:r>
        <w:rPr>
          <w:rFonts w:cstheme="minorHAnsi"/>
          <w:sz w:val="24"/>
          <w:szCs w:val="24"/>
        </w:rPr>
        <w:t xml:space="preserve">в </w:t>
      </w:r>
      <w:r>
        <w:rPr>
          <w:rFonts w:cstheme="minorHAnsi"/>
          <w:sz w:val="24"/>
          <w:szCs w:val="24"/>
          <w:lang w:val="en-US"/>
        </w:rPr>
        <w:t>HEADER</w:t>
      </w:r>
      <w:r w:rsidRPr="00C66711">
        <w:rPr>
          <w:rFonts w:cstheme="minorHAnsi"/>
          <w:sz w:val="24"/>
          <w:szCs w:val="24"/>
        </w:rPr>
        <w:t xml:space="preserve"> </w:t>
      </w:r>
      <w:r>
        <w:rPr>
          <w:rFonts w:cstheme="minorHAnsi"/>
          <w:sz w:val="24"/>
          <w:szCs w:val="24"/>
        </w:rPr>
        <w:t xml:space="preserve">параметре </w:t>
      </w:r>
      <w:r w:rsidR="00EE7925" w:rsidRPr="00C66711">
        <w:rPr>
          <w:rFonts w:cstheme="minorHAnsi"/>
          <w:b/>
          <w:bCs/>
          <w:sz w:val="24"/>
          <w:szCs w:val="24"/>
        </w:rPr>
        <w:t>X-Signature</w:t>
      </w:r>
      <w:r w:rsidR="00EE7925" w:rsidRPr="00EE7925">
        <w:rPr>
          <w:rFonts w:cstheme="minorHAnsi"/>
          <w:sz w:val="24"/>
          <w:szCs w:val="24"/>
        </w:rPr>
        <w:t>, закодированном с использованием кодировки base64.</w:t>
      </w:r>
    </w:p>
    <w:p w14:paraId="59A64B91" w14:textId="3734466B" w:rsidR="00281F66" w:rsidRPr="00FD5E80" w:rsidRDefault="00281F66" w:rsidP="0073313C">
      <w:pPr>
        <w:spacing w:line="240" w:lineRule="auto"/>
        <w:jc w:val="both"/>
        <w:rPr>
          <w:rFonts w:cstheme="minorHAnsi"/>
          <w:sz w:val="24"/>
          <w:szCs w:val="24"/>
        </w:rPr>
      </w:pPr>
    </w:p>
    <w:p w14:paraId="5BADDBC1" w14:textId="0F18F748" w:rsidR="00281F66" w:rsidRPr="003B6B91" w:rsidRDefault="00281F66" w:rsidP="00705CE0">
      <w:pPr>
        <w:pStyle w:val="3"/>
      </w:pPr>
      <w:bookmarkStart w:id="17" w:name="_Toc59045184"/>
      <w:bookmarkStart w:id="18" w:name="_Toc63432905"/>
      <w:bookmarkStart w:id="19" w:name="_Toc63432949"/>
      <w:r w:rsidRPr="003B6B91">
        <w:t>1.2.</w:t>
      </w:r>
      <w:r w:rsidR="007A7E04">
        <w:rPr>
          <w:lang w:val="en-US"/>
        </w:rPr>
        <w:t>3</w:t>
      </w:r>
      <w:r w:rsidRPr="003B6B91">
        <w:t xml:space="preserve">. </w:t>
      </w:r>
      <w:bookmarkEnd w:id="17"/>
      <w:bookmarkEnd w:id="18"/>
      <w:bookmarkEnd w:id="19"/>
      <w:r w:rsidR="004431D0">
        <w:t>Формат сообщения и кодировка текста</w:t>
      </w:r>
    </w:p>
    <w:p w14:paraId="39AA3453" w14:textId="258E603E" w:rsidR="005C67F2" w:rsidRDefault="00281F66" w:rsidP="0073313C">
      <w:pPr>
        <w:spacing w:line="240" w:lineRule="auto"/>
        <w:jc w:val="both"/>
        <w:rPr>
          <w:rFonts w:cstheme="minorHAnsi"/>
          <w:sz w:val="24"/>
          <w:szCs w:val="24"/>
        </w:rPr>
      </w:pPr>
      <w:r w:rsidRPr="00FD5E80">
        <w:rPr>
          <w:rFonts w:cstheme="minorHAnsi"/>
          <w:sz w:val="24"/>
          <w:szCs w:val="24"/>
        </w:rPr>
        <w:t xml:space="preserve">Взаимодействие с </w:t>
      </w:r>
      <w:r w:rsidR="0045129B">
        <w:rPr>
          <w:rFonts w:cstheme="minorHAnsi"/>
          <w:sz w:val="24"/>
          <w:szCs w:val="24"/>
        </w:rPr>
        <w:t xml:space="preserve">облачной кассой </w:t>
      </w:r>
      <w:r w:rsidR="00164C39" w:rsidRPr="00164C39">
        <w:rPr>
          <w:rFonts w:cstheme="minorHAnsi"/>
          <w:sz w:val="24"/>
          <w:szCs w:val="24"/>
        </w:rPr>
        <w:t xml:space="preserve">осуществляется </w:t>
      </w:r>
      <w:r w:rsidR="006C6671">
        <w:rPr>
          <w:rFonts w:cstheme="minorHAnsi"/>
          <w:sz w:val="24"/>
          <w:szCs w:val="24"/>
        </w:rPr>
        <w:t xml:space="preserve">при помощи </w:t>
      </w:r>
      <w:r w:rsidR="00164C39" w:rsidRPr="00164C39">
        <w:rPr>
          <w:rFonts w:cstheme="minorHAnsi"/>
          <w:sz w:val="24"/>
          <w:szCs w:val="24"/>
        </w:rPr>
        <w:t>веб-сервис</w:t>
      </w:r>
      <w:r w:rsidR="006C6671">
        <w:rPr>
          <w:rFonts w:cstheme="minorHAnsi"/>
          <w:sz w:val="24"/>
          <w:szCs w:val="24"/>
        </w:rPr>
        <w:t>ов</w:t>
      </w:r>
      <w:r w:rsidRPr="00FD5E80">
        <w:rPr>
          <w:rFonts w:cstheme="minorHAnsi"/>
          <w:sz w:val="24"/>
          <w:szCs w:val="24"/>
        </w:rPr>
        <w:t>.</w:t>
      </w:r>
      <w:r w:rsidR="00C66711" w:rsidRPr="00C66711">
        <w:rPr>
          <w:rFonts w:cstheme="minorHAnsi"/>
          <w:sz w:val="24"/>
          <w:szCs w:val="24"/>
        </w:rPr>
        <w:t xml:space="preserve"> </w:t>
      </w:r>
      <w:r w:rsidR="005C67F2" w:rsidRPr="005C67F2">
        <w:rPr>
          <w:rFonts w:cstheme="minorHAnsi"/>
          <w:sz w:val="24"/>
          <w:szCs w:val="24"/>
        </w:rPr>
        <w:t>Сервер HTTPS использует сертификаты клиента и сервера для взаимной аутентификации.</w:t>
      </w:r>
    </w:p>
    <w:p w14:paraId="6C35937C" w14:textId="79DF778D" w:rsidR="00281F66" w:rsidRPr="00FD5E80" w:rsidRDefault="00281F66" w:rsidP="0073313C">
      <w:pPr>
        <w:spacing w:line="240" w:lineRule="auto"/>
        <w:jc w:val="both"/>
        <w:rPr>
          <w:rFonts w:cstheme="minorHAnsi"/>
          <w:sz w:val="24"/>
          <w:szCs w:val="24"/>
        </w:rPr>
      </w:pPr>
      <w:r w:rsidRPr="00FD5E80">
        <w:rPr>
          <w:rFonts w:cstheme="minorHAnsi"/>
          <w:sz w:val="24"/>
          <w:szCs w:val="24"/>
        </w:rPr>
        <w:t>Формат сообщения — JSON.</w:t>
      </w:r>
      <w:r w:rsidR="006C6671">
        <w:rPr>
          <w:rFonts w:cstheme="minorHAnsi"/>
          <w:sz w:val="24"/>
          <w:szCs w:val="24"/>
        </w:rPr>
        <w:t xml:space="preserve"> </w:t>
      </w:r>
      <w:r w:rsidRPr="00FD5E80">
        <w:rPr>
          <w:rFonts w:cstheme="minorHAnsi"/>
          <w:sz w:val="24"/>
          <w:szCs w:val="24"/>
        </w:rPr>
        <w:t xml:space="preserve">Размер </w:t>
      </w:r>
      <w:r w:rsidR="0045129B">
        <w:rPr>
          <w:rFonts w:cstheme="minorHAnsi"/>
          <w:sz w:val="24"/>
          <w:szCs w:val="24"/>
        </w:rPr>
        <w:t>JSON не имеет ограничений, но ФН</w:t>
      </w:r>
      <w:r w:rsidRPr="00FD5E80">
        <w:rPr>
          <w:rFonts w:cstheme="minorHAnsi"/>
          <w:sz w:val="24"/>
          <w:szCs w:val="24"/>
        </w:rPr>
        <w:t xml:space="preserve"> имеет апп</w:t>
      </w:r>
      <w:r w:rsidR="00702A85">
        <w:rPr>
          <w:rFonts w:cstheme="minorHAnsi"/>
          <w:sz w:val="24"/>
          <w:szCs w:val="24"/>
        </w:rPr>
        <w:t>аратное ограничение 32768 байт</w:t>
      </w:r>
      <w:r w:rsidRPr="00FD5E80">
        <w:rPr>
          <w:rFonts w:cstheme="minorHAnsi"/>
          <w:sz w:val="24"/>
          <w:szCs w:val="24"/>
        </w:rPr>
        <w:t xml:space="preserve"> для каждого финансового документа в двоичной форме.</w:t>
      </w:r>
      <w:r w:rsidR="006C6671">
        <w:rPr>
          <w:rFonts w:cstheme="minorHAnsi"/>
          <w:sz w:val="24"/>
          <w:szCs w:val="24"/>
        </w:rPr>
        <w:t xml:space="preserve"> </w:t>
      </w:r>
      <w:r w:rsidRPr="00FD5E80">
        <w:rPr>
          <w:rFonts w:cstheme="minorHAnsi"/>
          <w:sz w:val="24"/>
          <w:szCs w:val="24"/>
        </w:rPr>
        <w:t>Это ограничение размера документа предусматрива</w:t>
      </w:r>
      <w:r w:rsidR="0045129B">
        <w:rPr>
          <w:rFonts w:cstheme="minorHAnsi"/>
          <w:sz w:val="24"/>
          <w:szCs w:val="24"/>
        </w:rPr>
        <w:t>ет около 250 позиций в чеке.</w:t>
      </w:r>
      <w:r w:rsidR="006C6671">
        <w:rPr>
          <w:rFonts w:cstheme="minorHAnsi"/>
          <w:sz w:val="24"/>
          <w:szCs w:val="24"/>
        </w:rPr>
        <w:t xml:space="preserve"> </w:t>
      </w:r>
      <w:r w:rsidR="0045129B">
        <w:rPr>
          <w:rFonts w:cstheme="minorHAnsi"/>
          <w:sz w:val="24"/>
          <w:szCs w:val="24"/>
        </w:rPr>
        <w:t>ФН</w:t>
      </w:r>
      <w:r w:rsidRPr="00FD5E80">
        <w:rPr>
          <w:rFonts w:cstheme="minorHAnsi"/>
          <w:sz w:val="24"/>
          <w:szCs w:val="24"/>
        </w:rPr>
        <w:t xml:space="preserve"> </w:t>
      </w:r>
      <w:r w:rsidR="0045129B">
        <w:rPr>
          <w:rFonts w:cstheme="minorHAnsi"/>
          <w:sz w:val="24"/>
          <w:szCs w:val="24"/>
        </w:rPr>
        <w:t>отклонит ваш чек</w:t>
      </w:r>
      <w:r w:rsidRPr="00FD5E80">
        <w:rPr>
          <w:rFonts w:cstheme="minorHAnsi"/>
          <w:sz w:val="24"/>
          <w:szCs w:val="24"/>
        </w:rPr>
        <w:t xml:space="preserve">, если вы превысите двоичное ограничение </w:t>
      </w:r>
      <w:r w:rsidR="00672E8E">
        <w:rPr>
          <w:rFonts w:cstheme="minorHAnsi"/>
          <w:sz w:val="24"/>
          <w:szCs w:val="24"/>
        </w:rPr>
        <w:t>32768 байтов.</w:t>
      </w:r>
      <w:r w:rsidR="006C6671">
        <w:rPr>
          <w:rFonts w:cstheme="minorHAnsi"/>
          <w:sz w:val="24"/>
          <w:szCs w:val="24"/>
        </w:rPr>
        <w:t xml:space="preserve"> </w:t>
      </w:r>
      <w:r w:rsidR="00672E8E">
        <w:rPr>
          <w:rFonts w:cstheme="minorHAnsi"/>
          <w:sz w:val="24"/>
          <w:szCs w:val="24"/>
        </w:rPr>
        <w:t>Мы рекомендуем</w:t>
      </w:r>
      <w:r w:rsidRPr="00FD5E80">
        <w:rPr>
          <w:rFonts w:cstheme="minorHAnsi"/>
          <w:sz w:val="24"/>
          <w:szCs w:val="24"/>
        </w:rPr>
        <w:t xml:space="preserve"> использова</w:t>
      </w:r>
      <w:r w:rsidR="0045129B">
        <w:rPr>
          <w:rFonts w:cstheme="minorHAnsi"/>
          <w:sz w:val="24"/>
          <w:szCs w:val="24"/>
        </w:rPr>
        <w:t>ть менее 250 позиций в чеке</w:t>
      </w:r>
      <w:r w:rsidRPr="00FD5E80">
        <w:rPr>
          <w:rFonts w:cstheme="minorHAnsi"/>
          <w:sz w:val="24"/>
          <w:szCs w:val="24"/>
        </w:rPr>
        <w:t>.</w:t>
      </w:r>
    </w:p>
    <w:p w14:paraId="3D7E7957" w14:textId="57095957" w:rsidR="00702A85" w:rsidRDefault="0045129B" w:rsidP="0073313C">
      <w:pPr>
        <w:spacing w:line="240" w:lineRule="auto"/>
        <w:jc w:val="both"/>
        <w:rPr>
          <w:rFonts w:cstheme="minorHAnsi"/>
          <w:sz w:val="24"/>
          <w:szCs w:val="24"/>
        </w:rPr>
      </w:pPr>
      <w:r>
        <w:rPr>
          <w:rFonts w:cstheme="minorHAnsi"/>
          <w:sz w:val="24"/>
          <w:szCs w:val="24"/>
        </w:rPr>
        <w:t xml:space="preserve">Кассы </w:t>
      </w:r>
      <w:r w:rsidR="00702A85">
        <w:rPr>
          <w:rFonts w:cstheme="minorHAnsi"/>
          <w:sz w:val="24"/>
          <w:szCs w:val="24"/>
        </w:rPr>
        <w:t>создают</w:t>
      </w:r>
      <w:r w:rsidR="00281F66" w:rsidRPr="00FD5E80">
        <w:rPr>
          <w:rFonts w:cstheme="minorHAnsi"/>
          <w:sz w:val="24"/>
          <w:szCs w:val="24"/>
        </w:rPr>
        <w:t xml:space="preserve"> документы в</w:t>
      </w:r>
      <w:r w:rsidR="006C6671">
        <w:rPr>
          <w:rFonts w:cstheme="minorHAnsi"/>
          <w:sz w:val="24"/>
          <w:szCs w:val="24"/>
        </w:rPr>
        <w:t xml:space="preserve"> </w:t>
      </w:r>
      <w:r w:rsidRPr="006D199A">
        <w:rPr>
          <w:rFonts w:cstheme="minorHAnsi"/>
          <w:sz w:val="24"/>
          <w:szCs w:val="24"/>
        </w:rPr>
        <w:t>соответствии с</w:t>
      </w:r>
      <w:r>
        <w:rPr>
          <w:rFonts w:cstheme="minorHAnsi"/>
          <w:b/>
          <w:bCs/>
          <w:sz w:val="24"/>
          <w:szCs w:val="24"/>
        </w:rPr>
        <w:t xml:space="preserve"> ФФД </w:t>
      </w:r>
      <w:r w:rsidR="00281F66" w:rsidRPr="00FD5E80">
        <w:rPr>
          <w:rFonts w:cstheme="minorHAnsi"/>
          <w:b/>
          <w:bCs/>
          <w:sz w:val="24"/>
          <w:szCs w:val="24"/>
        </w:rPr>
        <w:t>1.05</w:t>
      </w:r>
      <w:r w:rsidR="00281F66" w:rsidRPr="00FD5E80">
        <w:rPr>
          <w:rFonts w:cstheme="minorHAnsi"/>
          <w:sz w:val="24"/>
          <w:szCs w:val="24"/>
        </w:rPr>
        <w:t>.</w:t>
      </w:r>
      <w:r w:rsidR="006C6671">
        <w:rPr>
          <w:rFonts w:cstheme="minorHAnsi"/>
          <w:sz w:val="24"/>
          <w:szCs w:val="24"/>
        </w:rPr>
        <w:t xml:space="preserve"> Подробное описание формата фискальных документов Вы можете изучить на сайте ФНС по адресу </w:t>
      </w:r>
      <w:hyperlink r:id="rId12" w:history="1">
        <w:r w:rsidR="00702A85" w:rsidRPr="00BB3115">
          <w:rPr>
            <w:rStyle w:val="a5"/>
            <w:rFonts w:cstheme="minorHAnsi"/>
            <w:sz w:val="24"/>
            <w:szCs w:val="24"/>
          </w:rPr>
          <w:t>https://www.nalog.ru/html/sites/www.new.nalog.ru/doc/pril2_fns229_210317.docx</w:t>
        </w:r>
      </w:hyperlink>
    </w:p>
    <w:p w14:paraId="54F4A434" w14:textId="28FDB9C8" w:rsidR="00281F66" w:rsidRPr="00FD5E80" w:rsidRDefault="00281F66" w:rsidP="0073313C">
      <w:pPr>
        <w:spacing w:line="240" w:lineRule="auto"/>
        <w:jc w:val="both"/>
        <w:rPr>
          <w:rFonts w:cstheme="minorHAnsi"/>
          <w:sz w:val="24"/>
          <w:szCs w:val="24"/>
        </w:rPr>
      </w:pPr>
      <w:r w:rsidRPr="00FD5E80">
        <w:rPr>
          <w:rFonts w:cstheme="minorHAnsi"/>
          <w:sz w:val="24"/>
          <w:szCs w:val="24"/>
        </w:rPr>
        <w:t>API</w:t>
      </w:r>
      <w:r w:rsidR="004431D0">
        <w:rPr>
          <w:rFonts w:cstheme="minorHAnsi"/>
          <w:sz w:val="24"/>
          <w:szCs w:val="24"/>
        </w:rPr>
        <w:t xml:space="preserve"> </w:t>
      </w:r>
      <w:r w:rsidR="004D3B91">
        <w:rPr>
          <w:rFonts w:cstheme="minorHAnsi"/>
          <w:sz w:val="24"/>
          <w:szCs w:val="24"/>
          <w:lang w:val="en-US"/>
        </w:rPr>
        <w:t>Kassa</w:t>
      </w:r>
      <w:r w:rsidR="004D3B91" w:rsidRPr="004D3B91">
        <w:rPr>
          <w:rFonts w:cstheme="minorHAnsi"/>
          <w:sz w:val="24"/>
          <w:szCs w:val="24"/>
        </w:rPr>
        <w:t>.</w:t>
      </w:r>
      <w:r w:rsidR="004D3B91">
        <w:rPr>
          <w:rFonts w:cstheme="minorHAnsi"/>
          <w:sz w:val="24"/>
          <w:szCs w:val="24"/>
          <w:lang w:val="en-US"/>
        </w:rPr>
        <w:t>beeline</w:t>
      </w:r>
      <w:r w:rsidR="004D3B91" w:rsidRPr="004D3B91">
        <w:rPr>
          <w:rFonts w:cstheme="minorHAnsi"/>
          <w:sz w:val="24"/>
          <w:szCs w:val="24"/>
        </w:rPr>
        <w:t>.</w:t>
      </w:r>
      <w:r w:rsidR="004D3B91">
        <w:rPr>
          <w:rFonts w:cstheme="minorHAnsi"/>
          <w:sz w:val="24"/>
          <w:szCs w:val="24"/>
          <w:lang w:val="en-US"/>
        </w:rPr>
        <w:t>ru</w:t>
      </w:r>
      <w:r w:rsidR="004D3B91" w:rsidRPr="004D3B91">
        <w:rPr>
          <w:rFonts w:cstheme="minorHAnsi"/>
          <w:sz w:val="24"/>
          <w:szCs w:val="24"/>
        </w:rPr>
        <w:t xml:space="preserve"> </w:t>
      </w:r>
      <w:r w:rsidR="004431D0" w:rsidRPr="004431D0">
        <w:rPr>
          <w:rFonts w:cstheme="minorHAnsi"/>
          <w:sz w:val="24"/>
          <w:szCs w:val="24"/>
        </w:rPr>
        <w:t xml:space="preserve"> </w:t>
      </w:r>
      <w:r w:rsidRPr="00FD5E80">
        <w:rPr>
          <w:rFonts w:cstheme="minorHAnsi"/>
          <w:sz w:val="24"/>
          <w:szCs w:val="24"/>
        </w:rPr>
        <w:t>использует кодиров</w:t>
      </w:r>
      <w:r w:rsidR="004431D0">
        <w:rPr>
          <w:rFonts w:cstheme="minorHAnsi"/>
          <w:sz w:val="24"/>
          <w:szCs w:val="24"/>
        </w:rPr>
        <w:t>ку</w:t>
      </w:r>
      <w:r w:rsidRPr="00FD5E80">
        <w:rPr>
          <w:rFonts w:cstheme="minorHAnsi"/>
          <w:sz w:val="24"/>
          <w:szCs w:val="24"/>
        </w:rPr>
        <w:t xml:space="preserve"> </w:t>
      </w:r>
      <w:r w:rsidRPr="004431D0">
        <w:rPr>
          <w:rFonts w:cstheme="minorHAnsi"/>
          <w:b/>
          <w:bCs/>
          <w:sz w:val="24"/>
          <w:szCs w:val="24"/>
        </w:rPr>
        <w:t>UTF-8</w:t>
      </w:r>
      <w:r w:rsidRPr="00FD5E80">
        <w:rPr>
          <w:rFonts w:cstheme="minorHAnsi"/>
          <w:sz w:val="24"/>
          <w:szCs w:val="24"/>
        </w:rPr>
        <w:t xml:space="preserve">, </w:t>
      </w:r>
      <w:r w:rsidR="004431D0">
        <w:rPr>
          <w:rFonts w:cstheme="minorHAnsi"/>
          <w:sz w:val="24"/>
          <w:szCs w:val="24"/>
        </w:rPr>
        <w:t xml:space="preserve">однако </w:t>
      </w:r>
      <w:r w:rsidR="009A0448">
        <w:rPr>
          <w:rFonts w:cstheme="minorHAnsi"/>
          <w:sz w:val="24"/>
          <w:szCs w:val="24"/>
        </w:rPr>
        <w:t xml:space="preserve">все </w:t>
      </w:r>
      <w:r w:rsidRPr="0045129B">
        <w:rPr>
          <w:rFonts w:cstheme="minorHAnsi"/>
          <w:bCs/>
          <w:sz w:val="24"/>
          <w:szCs w:val="24"/>
        </w:rPr>
        <w:t>типы фискальных</w:t>
      </w:r>
      <w:r w:rsidR="006C6671">
        <w:rPr>
          <w:rFonts w:cstheme="minorHAnsi"/>
          <w:bCs/>
          <w:sz w:val="24"/>
          <w:szCs w:val="24"/>
        </w:rPr>
        <w:t xml:space="preserve"> </w:t>
      </w:r>
      <w:r w:rsidR="0045129B" w:rsidRPr="0045129B">
        <w:rPr>
          <w:rFonts w:cstheme="minorHAnsi"/>
          <w:sz w:val="24"/>
          <w:szCs w:val="24"/>
        </w:rPr>
        <w:t>накопителей</w:t>
      </w:r>
      <w:r w:rsidRPr="00FD5E80">
        <w:rPr>
          <w:rFonts w:cstheme="minorHAnsi"/>
          <w:sz w:val="24"/>
          <w:szCs w:val="24"/>
        </w:rPr>
        <w:t xml:space="preserve"> поддерживают</w:t>
      </w:r>
      <w:r w:rsidR="006C6671">
        <w:rPr>
          <w:rFonts w:cstheme="minorHAnsi"/>
          <w:sz w:val="24"/>
          <w:szCs w:val="24"/>
        </w:rPr>
        <w:t xml:space="preserve"> </w:t>
      </w:r>
      <w:r w:rsidR="00E06620" w:rsidRPr="00A01269">
        <w:rPr>
          <w:rFonts w:cstheme="minorHAnsi"/>
          <w:sz w:val="24"/>
          <w:szCs w:val="24"/>
        </w:rPr>
        <w:t>только кодировку</w:t>
      </w:r>
      <w:r w:rsidRPr="00A01269">
        <w:rPr>
          <w:rFonts w:cstheme="minorHAnsi"/>
          <w:sz w:val="24"/>
          <w:szCs w:val="24"/>
        </w:rPr>
        <w:t xml:space="preserve"> </w:t>
      </w:r>
      <w:r w:rsidRPr="00FD5E80">
        <w:rPr>
          <w:rFonts w:cstheme="minorHAnsi"/>
          <w:b/>
          <w:bCs/>
          <w:sz w:val="24"/>
          <w:szCs w:val="24"/>
        </w:rPr>
        <w:t>CP866</w:t>
      </w:r>
      <w:r w:rsidR="006C6671">
        <w:rPr>
          <w:rFonts w:cstheme="minorHAnsi"/>
          <w:b/>
          <w:bCs/>
          <w:sz w:val="24"/>
          <w:szCs w:val="24"/>
        </w:rPr>
        <w:t>.</w:t>
      </w:r>
      <w:r w:rsidR="006C6671" w:rsidRPr="006C6671">
        <w:rPr>
          <w:rFonts w:cstheme="minorHAnsi"/>
          <w:sz w:val="24"/>
          <w:szCs w:val="24"/>
        </w:rPr>
        <w:t xml:space="preserve"> В связи с </w:t>
      </w:r>
      <w:r w:rsidR="004431D0">
        <w:rPr>
          <w:rFonts w:cstheme="minorHAnsi"/>
          <w:sz w:val="24"/>
          <w:szCs w:val="24"/>
        </w:rPr>
        <w:t xml:space="preserve">этой </w:t>
      </w:r>
      <w:r w:rsidR="006C6671" w:rsidRPr="006C6671">
        <w:rPr>
          <w:rFonts w:cstheme="minorHAnsi"/>
          <w:sz w:val="24"/>
          <w:szCs w:val="24"/>
        </w:rPr>
        <w:t>конструктивной особенностью</w:t>
      </w:r>
      <w:r w:rsidR="006C6671">
        <w:rPr>
          <w:rFonts w:cstheme="minorHAnsi"/>
          <w:sz w:val="24"/>
          <w:szCs w:val="24"/>
        </w:rPr>
        <w:t xml:space="preserve"> фискальных накопителей</w:t>
      </w:r>
      <w:r w:rsidR="006C6671" w:rsidRPr="006C6671">
        <w:rPr>
          <w:rFonts w:cstheme="minorHAnsi"/>
          <w:sz w:val="24"/>
          <w:szCs w:val="24"/>
        </w:rPr>
        <w:t xml:space="preserve">, </w:t>
      </w:r>
      <w:r w:rsidR="006C6671">
        <w:rPr>
          <w:rFonts w:cstheme="minorHAnsi"/>
          <w:sz w:val="24"/>
          <w:szCs w:val="24"/>
        </w:rPr>
        <w:t xml:space="preserve">сервис при пробивке чека </w:t>
      </w:r>
      <w:r w:rsidR="009A0448" w:rsidRPr="006C6671">
        <w:rPr>
          <w:rFonts w:cstheme="minorHAnsi"/>
          <w:sz w:val="24"/>
          <w:szCs w:val="24"/>
        </w:rPr>
        <w:t xml:space="preserve">преобразует данные </w:t>
      </w:r>
      <w:r w:rsidR="009A0448">
        <w:rPr>
          <w:rFonts w:cstheme="minorHAnsi"/>
          <w:sz w:val="24"/>
          <w:szCs w:val="24"/>
        </w:rPr>
        <w:t>из</w:t>
      </w:r>
      <w:r w:rsidRPr="00FD5E80">
        <w:rPr>
          <w:rFonts w:cstheme="minorHAnsi"/>
          <w:sz w:val="24"/>
          <w:szCs w:val="24"/>
        </w:rPr>
        <w:t xml:space="preserve"> </w:t>
      </w:r>
      <w:r w:rsidR="006C6671">
        <w:rPr>
          <w:rFonts w:cstheme="minorHAnsi"/>
          <w:sz w:val="24"/>
          <w:szCs w:val="24"/>
        </w:rPr>
        <w:t xml:space="preserve">Вашего запроса </w:t>
      </w:r>
      <w:r w:rsidRPr="00FD5E80">
        <w:rPr>
          <w:rFonts w:cstheme="minorHAnsi"/>
          <w:sz w:val="24"/>
          <w:szCs w:val="24"/>
        </w:rPr>
        <w:t>JSON</w:t>
      </w:r>
      <w:r w:rsidR="006C6671">
        <w:rPr>
          <w:rFonts w:cstheme="minorHAnsi"/>
          <w:sz w:val="24"/>
          <w:szCs w:val="24"/>
        </w:rPr>
        <w:t xml:space="preserve"> </w:t>
      </w:r>
      <w:r w:rsidR="009A0448" w:rsidRPr="00A01269">
        <w:rPr>
          <w:rFonts w:cstheme="minorHAnsi"/>
          <w:sz w:val="24"/>
          <w:szCs w:val="24"/>
        </w:rPr>
        <w:t>с кодировкой</w:t>
      </w:r>
      <w:r w:rsidRPr="00FD5E80">
        <w:rPr>
          <w:rFonts w:cstheme="minorHAnsi"/>
          <w:b/>
          <w:bCs/>
          <w:sz w:val="24"/>
          <w:szCs w:val="24"/>
        </w:rPr>
        <w:t xml:space="preserve"> UTF-8</w:t>
      </w:r>
      <w:r w:rsidR="006C6671">
        <w:rPr>
          <w:rFonts w:cstheme="minorHAnsi"/>
          <w:b/>
          <w:bCs/>
          <w:sz w:val="24"/>
          <w:szCs w:val="24"/>
        </w:rPr>
        <w:t xml:space="preserve"> </w:t>
      </w:r>
      <w:r w:rsidRPr="00FD5E80">
        <w:rPr>
          <w:rFonts w:cstheme="minorHAnsi"/>
          <w:sz w:val="24"/>
          <w:szCs w:val="24"/>
        </w:rPr>
        <w:t xml:space="preserve">в </w:t>
      </w:r>
      <w:r w:rsidR="006C6671">
        <w:rPr>
          <w:rFonts w:cstheme="minorHAnsi"/>
          <w:sz w:val="24"/>
          <w:szCs w:val="24"/>
        </w:rPr>
        <w:t xml:space="preserve">бинарный пакет данных вида </w:t>
      </w:r>
      <w:r w:rsidRPr="00FD5E80">
        <w:rPr>
          <w:rFonts w:cstheme="minorHAnsi"/>
          <w:sz w:val="24"/>
          <w:szCs w:val="24"/>
        </w:rPr>
        <w:t>Tag</w:t>
      </w:r>
      <w:r w:rsidR="006D199A">
        <w:rPr>
          <w:rFonts w:cstheme="minorHAnsi"/>
          <w:sz w:val="24"/>
          <w:szCs w:val="24"/>
        </w:rPr>
        <w:noBreakHyphen/>
      </w:r>
      <w:r w:rsidRPr="00FD5E80">
        <w:rPr>
          <w:rFonts w:cstheme="minorHAnsi"/>
          <w:sz w:val="24"/>
          <w:szCs w:val="24"/>
        </w:rPr>
        <w:t>Length</w:t>
      </w:r>
      <w:r w:rsidR="006D199A">
        <w:rPr>
          <w:rFonts w:cstheme="minorHAnsi"/>
          <w:sz w:val="24"/>
          <w:szCs w:val="24"/>
        </w:rPr>
        <w:noBreakHyphen/>
      </w:r>
      <w:r w:rsidRPr="00FD5E80">
        <w:rPr>
          <w:rFonts w:cstheme="minorHAnsi"/>
          <w:sz w:val="24"/>
          <w:szCs w:val="24"/>
        </w:rPr>
        <w:t>Value (TLV)</w:t>
      </w:r>
      <w:r w:rsidR="006C6671">
        <w:rPr>
          <w:rFonts w:cstheme="minorHAnsi"/>
          <w:sz w:val="24"/>
          <w:szCs w:val="24"/>
        </w:rPr>
        <w:t xml:space="preserve"> </w:t>
      </w:r>
      <w:r w:rsidR="009A0448" w:rsidRPr="00A01269">
        <w:rPr>
          <w:rFonts w:cstheme="minorHAnsi"/>
          <w:sz w:val="24"/>
          <w:szCs w:val="24"/>
        </w:rPr>
        <w:t>с кодировкой</w:t>
      </w:r>
      <w:r w:rsidRPr="00FD5E80">
        <w:rPr>
          <w:rFonts w:cstheme="minorHAnsi"/>
          <w:b/>
          <w:bCs/>
          <w:sz w:val="24"/>
          <w:szCs w:val="24"/>
        </w:rPr>
        <w:t xml:space="preserve"> CP866.</w:t>
      </w:r>
      <w:r w:rsidR="006C6671">
        <w:rPr>
          <w:rFonts w:cstheme="minorHAnsi"/>
          <w:sz w:val="24"/>
          <w:szCs w:val="24"/>
        </w:rPr>
        <w:t xml:space="preserve"> Так как в кодировке </w:t>
      </w:r>
      <w:r w:rsidR="006C6671" w:rsidRPr="00FD5E80">
        <w:rPr>
          <w:rFonts w:cstheme="minorHAnsi"/>
          <w:b/>
          <w:bCs/>
          <w:sz w:val="24"/>
          <w:szCs w:val="24"/>
        </w:rPr>
        <w:t>CP866</w:t>
      </w:r>
      <w:r w:rsidR="006C6671">
        <w:rPr>
          <w:rFonts w:cstheme="minorHAnsi"/>
          <w:sz w:val="24"/>
          <w:szCs w:val="24"/>
        </w:rPr>
        <w:t xml:space="preserve"> меньшее количество символов, чем в </w:t>
      </w:r>
      <w:r w:rsidR="006C6671" w:rsidRPr="00FD5E80">
        <w:rPr>
          <w:rFonts w:cstheme="minorHAnsi"/>
          <w:b/>
          <w:bCs/>
          <w:sz w:val="24"/>
          <w:szCs w:val="24"/>
        </w:rPr>
        <w:t>UTF-8</w:t>
      </w:r>
      <w:r w:rsidRPr="00FD5E80">
        <w:rPr>
          <w:rFonts w:cstheme="minorHAnsi"/>
          <w:sz w:val="24"/>
          <w:szCs w:val="24"/>
        </w:rPr>
        <w:t xml:space="preserve">, </w:t>
      </w:r>
      <w:r w:rsidR="006C6671">
        <w:rPr>
          <w:rFonts w:cstheme="minorHAnsi"/>
          <w:sz w:val="24"/>
          <w:szCs w:val="24"/>
        </w:rPr>
        <w:t xml:space="preserve">все «неподдерживаемые» для </w:t>
      </w:r>
      <w:r w:rsidR="006C6671" w:rsidRPr="00A01269">
        <w:rPr>
          <w:rFonts w:cstheme="minorHAnsi"/>
          <w:b/>
          <w:bCs/>
          <w:sz w:val="24"/>
          <w:szCs w:val="24"/>
          <w:lang w:val="en-US"/>
        </w:rPr>
        <w:t>CP</w:t>
      </w:r>
      <w:r w:rsidR="006C6671" w:rsidRPr="00A01269">
        <w:rPr>
          <w:rFonts w:cstheme="minorHAnsi"/>
          <w:b/>
          <w:bCs/>
          <w:sz w:val="24"/>
          <w:szCs w:val="24"/>
        </w:rPr>
        <w:t>866</w:t>
      </w:r>
      <w:r w:rsidR="006C6671" w:rsidRPr="006C6671">
        <w:rPr>
          <w:rFonts w:cstheme="minorHAnsi"/>
          <w:sz w:val="24"/>
          <w:szCs w:val="24"/>
        </w:rPr>
        <w:t xml:space="preserve"> </w:t>
      </w:r>
      <w:r w:rsidR="006C6671">
        <w:rPr>
          <w:rFonts w:cstheme="minorHAnsi"/>
          <w:sz w:val="24"/>
          <w:szCs w:val="24"/>
        </w:rPr>
        <w:t xml:space="preserve">символы – игнорируются. </w:t>
      </w:r>
      <w:r w:rsidRPr="00FD5E80">
        <w:rPr>
          <w:rFonts w:cstheme="minorHAnsi"/>
          <w:sz w:val="24"/>
          <w:szCs w:val="24"/>
        </w:rPr>
        <w:t>Если система получит «неподдерживаемый» символ</w:t>
      </w:r>
      <w:r w:rsidR="006D199A" w:rsidRPr="006D199A">
        <w:rPr>
          <w:rFonts w:cstheme="minorHAnsi"/>
          <w:sz w:val="24"/>
          <w:szCs w:val="24"/>
        </w:rPr>
        <w:t xml:space="preserve"> </w:t>
      </w:r>
      <w:r w:rsidRPr="006D199A">
        <w:rPr>
          <w:rFonts w:cstheme="minorHAnsi"/>
          <w:sz w:val="24"/>
          <w:szCs w:val="24"/>
        </w:rPr>
        <w:t xml:space="preserve">в </w:t>
      </w:r>
      <w:r w:rsidRPr="00FD5E80">
        <w:rPr>
          <w:rFonts w:cstheme="minorHAnsi"/>
          <w:b/>
          <w:bCs/>
          <w:sz w:val="24"/>
          <w:szCs w:val="24"/>
        </w:rPr>
        <w:t>CP866</w:t>
      </w:r>
      <w:r w:rsidR="006D199A" w:rsidRPr="006D199A">
        <w:rPr>
          <w:rFonts w:cstheme="minorHAnsi"/>
          <w:sz w:val="24"/>
          <w:szCs w:val="24"/>
        </w:rPr>
        <w:t xml:space="preserve">, </w:t>
      </w:r>
      <w:r w:rsidR="0045129B">
        <w:rPr>
          <w:rFonts w:cstheme="minorHAnsi"/>
          <w:sz w:val="24"/>
          <w:szCs w:val="24"/>
        </w:rPr>
        <w:t>то он</w:t>
      </w:r>
      <w:r w:rsidRPr="00FD5E80">
        <w:rPr>
          <w:rFonts w:cstheme="minorHAnsi"/>
          <w:sz w:val="24"/>
          <w:szCs w:val="24"/>
        </w:rPr>
        <w:t xml:space="preserve"> </w:t>
      </w:r>
      <w:r w:rsidR="00BB3802">
        <w:rPr>
          <w:rFonts w:cstheme="minorHAnsi"/>
          <w:sz w:val="24"/>
          <w:szCs w:val="24"/>
        </w:rPr>
        <w:t>в чек не попадёт</w:t>
      </w:r>
      <w:r w:rsidRPr="00FD5E80">
        <w:rPr>
          <w:rFonts w:cstheme="minorHAnsi"/>
          <w:sz w:val="24"/>
          <w:szCs w:val="24"/>
        </w:rPr>
        <w:t xml:space="preserve"> (например, в </w:t>
      </w:r>
      <w:r w:rsidR="00BB3802">
        <w:rPr>
          <w:rFonts w:cstheme="minorHAnsi"/>
          <w:sz w:val="24"/>
          <w:szCs w:val="24"/>
        </w:rPr>
        <w:t xml:space="preserve">кодировке </w:t>
      </w:r>
      <w:r w:rsidRPr="00FD5E80">
        <w:rPr>
          <w:rFonts w:cstheme="minorHAnsi"/>
          <w:b/>
          <w:bCs/>
          <w:sz w:val="24"/>
          <w:szCs w:val="24"/>
        </w:rPr>
        <w:t>CP866</w:t>
      </w:r>
      <w:r w:rsidR="006D199A" w:rsidRPr="006D199A">
        <w:rPr>
          <w:rFonts w:cstheme="minorHAnsi"/>
          <w:b/>
          <w:bCs/>
          <w:sz w:val="24"/>
          <w:szCs w:val="24"/>
        </w:rPr>
        <w:t xml:space="preserve"> </w:t>
      </w:r>
      <w:r w:rsidRPr="00FD5E80">
        <w:rPr>
          <w:rFonts w:cstheme="minorHAnsi"/>
          <w:sz w:val="24"/>
          <w:szCs w:val="24"/>
        </w:rPr>
        <w:t>не</w:t>
      </w:r>
      <w:r w:rsidR="0045129B">
        <w:rPr>
          <w:rFonts w:cstheme="minorHAnsi"/>
          <w:sz w:val="24"/>
          <w:szCs w:val="24"/>
        </w:rPr>
        <w:t xml:space="preserve">т угловых кавычек </w:t>
      </w:r>
      <w:r w:rsidR="00EC2F21">
        <w:rPr>
          <w:rFonts w:cstheme="minorHAnsi"/>
          <w:sz w:val="24"/>
          <w:szCs w:val="24"/>
        </w:rPr>
        <w:t>‘«</w:t>
      </w:r>
      <w:r w:rsidR="00E06620">
        <w:rPr>
          <w:rFonts w:cstheme="minorHAnsi"/>
          <w:sz w:val="24"/>
          <w:szCs w:val="24"/>
        </w:rPr>
        <w:t xml:space="preserve">’ </w:t>
      </w:r>
      <w:r w:rsidR="00EC2F21">
        <w:rPr>
          <w:rFonts w:cstheme="minorHAnsi"/>
          <w:sz w:val="24"/>
          <w:szCs w:val="24"/>
        </w:rPr>
        <w:t>и</w:t>
      </w:r>
      <w:r w:rsidR="00EC2F21" w:rsidRPr="00E06620">
        <w:rPr>
          <w:rFonts w:cstheme="minorHAnsi"/>
          <w:sz w:val="24"/>
          <w:szCs w:val="24"/>
        </w:rPr>
        <w:t xml:space="preserve"> ‘»’</w:t>
      </w:r>
      <w:r w:rsidR="0045129B">
        <w:rPr>
          <w:rFonts w:cstheme="minorHAnsi"/>
          <w:sz w:val="24"/>
          <w:szCs w:val="24"/>
        </w:rPr>
        <w:t xml:space="preserve">, </w:t>
      </w:r>
      <w:r w:rsidR="00BB3802">
        <w:rPr>
          <w:rFonts w:cstheme="minorHAnsi"/>
          <w:sz w:val="24"/>
          <w:szCs w:val="24"/>
        </w:rPr>
        <w:t>поэтому строк</w:t>
      </w:r>
      <w:r w:rsidR="0045129B">
        <w:rPr>
          <w:rFonts w:cstheme="minorHAnsi"/>
          <w:sz w:val="24"/>
          <w:szCs w:val="24"/>
        </w:rPr>
        <w:t xml:space="preserve">а </w:t>
      </w:r>
      <w:r w:rsidR="00BB3802">
        <w:rPr>
          <w:rFonts w:cstheme="minorHAnsi"/>
          <w:sz w:val="24"/>
          <w:szCs w:val="24"/>
        </w:rPr>
        <w:t xml:space="preserve">с угловыми скобками, например, </w:t>
      </w:r>
      <w:r w:rsidR="00BB3802" w:rsidRPr="00E06620">
        <w:rPr>
          <w:rFonts w:cstheme="minorHAnsi"/>
          <w:sz w:val="24"/>
          <w:szCs w:val="24"/>
        </w:rPr>
        <w:t>’</w:t>
      </w:r>
      <w:r w:rsidR="00BB3802">
        <w:rPr>
          <w:rFonts w:cstheme="minorHAnsi"/>
          <w:sz w:val="24"/>
          <w:szCs w:val="24"/>
        </w:rPr>
        <w:t>С</w:t>
      </w:r>
      <w:r w:rsidRPr="00FD5E80">
        <w:rPr>
          <w:rFonts w:cstheme="minorHAnsi"/>
          <w:sz w:val="24"/>
          <w:szCs w:val="24"/>
        </w:rPr>
        <w:t>ок</w:t>
      </w:r>
      <w:r w:rsidR="00BB3802">
        <w:rPr>
          <w:rFonts w:cstheme="minorHAnsi"/>
          <w:sz w:val="24"/>
          <w:szCs w:val="24"/>
        </w:rPr>
        <w:t> </w:t>
      </w:r>
      <w:r w:rsidRPr="00FD5E80">
        <w:rPr>
          <w:rFonts w:cstheme="minorHAnsi"/>
          <w:sz w:val="24"/>
          <w:szCs w:val="24"/>
        </w:rPr>
        <w:t>«Мечта»</w:t>
      </w:r>
      <w:r w:rsidR="00BB3802" w:rsidRPr="00E06620">
        <w:rPr>
          <w:rFonts w:cstheme="minorHAnsi"/>
          <w:sz w:val="24"/>
          <w:szCs w:val="24"/>
        </w:rPr>
        <w:t>’</w:t>
      </w:r>
      <w:r w:rsidRPr="00FD5E80">
        <w:rPr>
          <w:rFonts w:cstheme="minorHAnsi"/>
          <w:sz w:val="24"/>
          <w:szCs w:val="24"/>
        </w:rPr>
        <w:t xml:space="preserve"> </w:t>
      </w:r>
      <w:r w:rsidR="00BB3802">
        <w:rPr>
          <w:rFonts w:cstheme="minorHAnsi"/>
          <w:sz w:val="24"/>
          <w:szCs w:val="24"/>
        </w:rPr>
        <w:t xml:space="preserve">будет заменена на строку без угловых скобок </w:t>
      </w:r>
      <w:r w:rsidR="00BB3802" w:rsidRPr="00E06620">
        <w:rPr>
          <w:rFonts w:cstheme="minorHAnsi"/>
          <w:sz w:val="24"/>
          <w:szCs w:val="24"/>
        </w:rPr>
        <w:t>’</w:t>
      </w:r>
      <w:r w:rsidR="00BB3802">
        <w:rPr>
          <w:rFonts w:cstheme="minorHAnsi"/>
          <w:sz w:val="24"/>
          <w:szCs w:val="24"/>
        </w:rPr>
        <w:t>С</w:t>
      </w:r>
      <w:r w:rsidR="00BB3802" w:rsidRPr="00FD5E80">
        <w:rPr>
          <w:rFonts w:cstheme="minorHAnsi"/>
          <w:sz w:val="24"/>
          <w:szCs w:val="24"/>
        </w:rPr>
        <w:t>ок</w:t>
      </w:r>
      <w:r w:rsidR="00BB3802">
        <w:rPr>
          <w:rFonts w:cstheme="minorHAnsi"/>
          <w:sz w:val="24"/>
          <w:szCs w:val="24"/>
        </w:rPr>
        <w:t> </w:t>
      </w:r>
      <w:r w:rsidR="00BB3802" w:rsidRPr="00FD5E80">
        <w:rPr>
          <w:rFonts w:cstheme="minorHAnsi"/>
          <w:sz w:val="24"/>
          <w:szCs w:val="24"/>
        </w:rPr>
        <w:t>Мечта</w:t>
      </w:r>
      <w:r w:rsidR="00BB3802" w:rsidRPr="00E06620">
        <w:rPr>
          <w:rFonts w:cstheme="minorHAnsi"/>
          <w:sz w:val="24"/>
          <w:szCs w:val="24"/>
        </w:rPr>
        <w:t>’</w:t>
      </w:r>
      <w:r w:rsidRPr="00FD5E80">
        <w:rPr>
          <w:rFonts w:cstheme="minorHAnsi"/>
          <w:sz w:val="24"/>
          <w:szCs w:val="24"/>
        </w:rPr>
        <w:t>).</w:t>
      </w:r>
    </w:p>
    <w:p w14:paraId="5052D85D" w14:textId="63D18758" w:rsidR="00415F3B" w:rsidRDefault="009F719B" w:rsidP="009F719B">
      <w:pPr>
        <w:spacing w:line="240" w:lineRule="auto"/>
        <w:jc w:val="both"/>
        <w:rPr>
          <w:rFonts w:cstheme="minorHAnsi"/>
          <w:sz w:val="24"/>
          <w:szCs w:val="24"/>
        </w:rPr>
      </w:pPr>
      <w:r>
        <w:rPr>
          <w:rFonts w:cstheme="minorHAnsi"/>
          <w:sz w:val="24"/>
          <w:szCs w:val="24"/>
        </w:rPr>
        <w:t xml:space="preserve">ККТ </w:t>
      </w:r>
      <w:r w:rsidR="00281F66" w:rsidRPr="00FD5E80">
        <w:rPr>
          <w:rFonts w:cstheme="minorHAnsi"/>
          <w:sz w:val="24"/>
          <w:szCs w:val="24"/>
        </w:rPr>
        <w:t>выполняе</w:t>
      </w:r>
      <w:r>
        <w:rPr>
          <w:rFonts w:cstheme="minorHAnsi"/>
          <w:sz w:val="24"/>
          <w:szCs w:val="24"/>
        </w:rPr>
        <w:t xml:space="preserve">т </w:t>
      </w:r>
      <w:r w:rsidR="00A50E05">
        <w:rPr>
          <w:rFonts w:cstheme="minorHAnsi"/>
          <w:sz w:val="24"/>
          <w:szCs w:val="24"/>
        </w:rPr>
        <w:t xml:space="preserve">«умеренный» </w:t>
      </w:r>
      <w:r>
        <w:rPr>
          <w:rFonts w:cstheme="minorHAnsi"/>
          <w:sz w:val="24"/>
          <w:szCs w:val="24"/>
        </w:rPr>
        <w:t>формат</w:t>
      </w:r>
      <w:r w:rsidR="00A50E05">
        <w:rPr>
          <w:rFonts w:cstheme="minorHAnsi"/>
          <w:sz w:val="24"/>
          <w:szCs w:val="24"/>
        </w:rPr>
        <w:t>но</w:t>
      </w:r>
      <w:r>
        <w:rPr>
          <w:rFonts w:cstheme="minorHAnsi"/>
          <w:sz w:val="24"/>
          <w:szCs w:val="24"/>
        </w:rPr>
        <w:t>-логическ</w:t>
      </w:r>
      <w:r w:rsidR="00A50E05">
        <w:rPr>
          <w:rFonts w:cstheme="minorHAnsi"/>
          <w:sz w:val="24"/>
          <w:szCs w:val="24"/>
        </w:rPr>
        <w:t xml:space="preserve">ий </w:t>
      </w:r>
      <w:r w:rsidR="00281F66" w:rsidRPr="00FD5E80">
        <w:rPr>
          <w:rFonts w:cstheme="minorHAnsi"/>
          <w:sz w:val="24"/>
          <w:szCs w:val="24"/>
        </w:rPr>
        <w:t>контрол</w:t>
      </w:r>
      <w:r w:rsidR="00A50E05">
        <w:rPr>
          <w:rFonts w:cstheme="minorHAnsi"/>
          <w:sz w:val="24"/>
          <w:szCs w:val="24"/>
        </w:rPr>
        <w:t>ь</w:t>
      </w:r>
      <w:r>
        <w:rPr>
          <w:rFonts w:cstheme="minorHAnsi"/>
          <w:sz w:val="24"/>
          <w:szCs w:val="24"/>
        </w:rPr>
        <w:t xml:space="preserve"> данных</w:t>
      </w:r>
      <w:r w:rsidR="00A50E05">
        <w:rPr>
          <w:rFonts w:cstheme="minorHAnsi"/>
          <w:sz w:val="24"/>
          <w:szCs w:val="24"/>
        </w:rPr>
        <w:t>, т.е. нарушения</w:t>
      </w:r>
      <w:r w:rsidR="006D199A">
        <w:rPr>
          <w:rFonts w:cstheme="minorHAnsi"/>
          <w:sz w:val="24"/>
          <w:szCs w:val="24"/>
        </w:rPr>
        <w:t xml:space="preserve"> формата</w:t>
      </w:r>
      <w:r w:rsidR="00A50E05">
        <w:rPr>
          <w:rFonts w:cstheme="minorHAnsi"/>
          <w:sz w:val="24"/>
          <w:szCs w:val="24"/>
        </w:rPr>
        <w:t>, которые «запрещает» фискальный накопитель и ОФД – контролируются и запреща</w:t>
      </w:r>
      <w:r w:rsidR="00AE6B96">
        <w:rPr>
          <w:rFonts w:cstheme="minorHAnsi"/>
          <w:sz w:val="24"/>
          <w:szCs w:val="24"/>
        </w:rPr>
        <w:t>ю</w:t>
      </w:r>
      <w:r w:rsidR="00A50E05">
        <w:rPr>
          <w:rFonts w:cstheme="minorHAnsi"/>
          <w:sz w:val="24"/>
          <w:szCs w:val="24"/>
        </w:rPr>
        <w:t>тся сервисом (во</w:t>
      </w:r>
      <w:r w:rsidR="00AE6B96">
        <w:rPr>
          <w:rFonts w:cstheme="minorHAnsi"/>
          <w:sz w:val="24"/>
          <w:szCs w:val="24"/>
        </w:rPr>
        <w:t xml:space="preserve">звращается ошибка). Однако, нарушения ФФД, которые «пропускают» и ФН и ОФД и ФНС – сервис </w:t>
      </w:r>
      <w:r w:rsidR="004431D0">
        <w:rPr>
          <w:rFonts w:cstheme="minorHAnsi"/>
          <w:sz w:val="24"/>
          <w:szCs w:val="24"/>
        </w:rPr>
        <w:t xml:space="preserve">Оранж Дата </w:t>
      </w:r>
      <w:r w:rsidR="00AE6B96">
        <w:rPr>
          <w:rFonts w:cstheme="minorHAnsi"/>
          <w:sz w:val="24"/>
          <w:szCs w:val="24"/>
        </w:rPr>
        <w:t>также «разрешает»</w:t>
      </w:r>
      <w:r>
        <w:rPr>
          <w:rFonts w:cstheme="minorHAnsi"/>
          <w:sz w:val="24"/>
          <w:szCs w:val="24"/>
        </w:rPr>
        <w:t>.</w:t>
      </w:r>
      <w:r w:rsidR="00BA7AB0">
        <w:rPr>
          <w:rFonts w:cstheme="minorHAnsi"/>
          <w:sz w:val="24"/>
          <w:szCs w:val="24"/>
        </w:rPr>
        <w:t xml:space="preserve"> </w:t>
      </w:r>
      <w:r>
        <w:rPr>
          <w:rFonts w:cstheme="minorHAnsi"/>
          <w:sz w:val="24"/>
          <w:szCs w:val="24"/>
        </w:rPr>
        <w:t>Например, согласно ФФД</w:t>
      </w:r>
      <w:r w:rsidR="00281F66" w:rsidRPr="00FD5E80">
        <w:rPr>
          <w:rFonts w:cstheme="minorHAnsi"/>
          <w:sz w:val="24"/>
          <w:szCs w:val="24"/>
        </w:rPr>
        <w:t>, тег 1008 (номер телефо</w:t>
      </w:r>
      <w:r w:rsidR="00E06620">
        <w:rPr>
          <w:rFonts w:cstheme="minorHAnsi"/>
          <w:sz w:val="24"/>
          <w:szCs w:val="24"/>
        </w:rPr>
        <w:t>на клиента или электронная почты</w:t>
      </w:r>
      <w:r w:rsidR="00281F66" w:rsidRPr="00FD5E80">
        <w:rPr>
          <w:rFonts w:cstheme="minorHAnsi"/>
          <w:sz w:val="24"/>
          <w:szCs w:val="24"/>
        </w:rPr>
        <w:t xml:space="preserve"> клиента) имеет формат </w:t>
      </w:r>
      <w:r w:rsidR="00415F3B">
        <w:rPr>
          <w:rFonts w:cstheme="minorHAnsi"/>
          <w:sz w:val="24"/>
          <w:szCs w:val="24"/>
        </w:rPr>
        <w:t>+{N} или</w:t>
      </w:r>
      <w:r w:rsidR="00415F3B" w:rsidRPr="00415F3B">
        <w:rPr>
          <w:rFonts w:cstheme="minorHAnsi"/>
          <w:sz w:val="24"/>
          <w:szCs w:val="24"/>
        </w:rPr>
        <w:t xml:space="preserve"> {X}@{X},</w:t>
      </w:r>
      <w:r w:rsidR="003D6F22">
        <w:rPr>
          <w:rFonts w:cstheme="minorHAnsi"/>
          <w:sz w:val="24"/>
          <w:szCs w:val="24"/>
        </w:rPr>
        <w:t xml:space="preserve"> но </w:t>
      </w:r>
      <w:r w:rsidR="00AE6B96">
        <w:rPr>
          <w:rFonts w:cstheme="minorHAnsi"/>
          <w:sz w:val="24"/>
          <w:szCs w:val="24"/>
        </w:rPr>
        <w:t xml:space="preserve">ФНС и ОФД разрешают передавать </w:t>
      </w:r>
      <w:r w:rsidR="00281F66" w:rsidRPr="00FD5E80">
        <w:rPr>
          <w:rFonts w:cstheme="minorHAnsi"/>
          <w:sz w:val="24"/>
          <w:szCs w:val="24"/>
        </w:rPr>
        <w:t>любую строку длиной от 1 до 64 символов.</w:t>
      </w:r>
      <w:r w:rsidR="006D199A">
        <w:rPr>
          <w:rFonts w:cstheme="minorHAnsi"/>
          <w:sz w:val="24"/>
          <w:szCs w:val="24"/>
        </w:rPr>
        <w:t xml:space="preserve"> </w:t>
      </w:r>
      <w:r w:rsidR="00281F66" w:rsidRPr="00FD5E80">
        <w:rPr>
          <w:rFonts w:cstheme="minorHAnsi"/>
          <w:sz w:val="24"/>
          <w:szCs w:val="24"/>
        </w:rPr>
        <w:t xml:space="preserve">Нет смысла проводить более строгий контроль, чем </w:t>
      </w:r>
      <w:r w:rsidR="003D6F22">
        <w:rPr>
          <w:rFonts w:cstheme="minorHAnsi"/>
          <w:sz w:val="24"/>
          <w:szCs w:val="24"/>
        </w:rPr>
        <w:t>ФНС</w:t>
      </w:r>
      <w:r w:rsidR="00281F66" w:rsidRPr="00FD5E80">
        <w:rPr>
          <w:rFonts w:cstheme="minorHAnsi"/>
          <w:sz w:val="24"/>
          <w:szCs w:val="24"/>
        </w:rPr>
        <w:t>.</w:t>
      </w:r>
      <w:r w:rsidR="006D199A">
        <w:rPr>
          <w:rFonts w:cstheme="minorHAnsi"/>
          <w:sz w:val="24"/>
          <w:szCs w:val="24"/>
        </w:rPr>
        <w:t xml:space="preserve"> Однако, мы рекомендуем соблюдать требования форматов в полном объёме. </w:t>
      </w:r>
      <w:r w:rsidR="00281F66" w:rsidRPr="00FD5E80">
        <w:rPr>
          <w:rFonts w:cstheme="minorHAnsi"/>
          <w:sz w:val="24"/>
          <w:szCs w:val="24"/>
        </w:rPr>
        <w:t>Рекомендуе</w:t>
      </w:r>
      <w:r>
        <w:rPr>
          <w:rFonts w:cstheme="minorHAnsi"/>
          <w:sz w:val="24"/>
          <w:szCs w:val="24"/>
        </w:rPr>
        <w:t xml:space="preserve">тся ознакомиться с форматами </w:t>
      </w:r>
      <w:r w:rsidR="00405C3F">
        <w:rPr>
          <w:rFonts w:cstheme="minorHAnsi"/>
          <w:sz w:val="24"/>
          <w:szCs w:val="24"/>
        </w:rPr>
        <w:t>ФФД</w:t>
      </w:r>
      <w:r w:rsidR="006D199A">
        <w:rPr>
          <w:rFonts w:cstheme="minorHAnsi"/>
          <w:sz w:val="24"/>
          <w:szCs w:val="24"/>
        </w:rPr>
        <w:t xml:space="preserve"> на сайте </w:t>
      </w:r>
      <w:r w:rsidR="00457EAB">
        <w:rPr>
          <w:rFonts w:cstheme="minorHAnsi"/>
          <w:sz w:val="24"/>
          <w:szCs w:val="24"/>
        </w:rPr>
        <w:t xml:space="preserve">ФНС по адресу </w:t>
      </w:r>
      <w:hyperlink r:id="rId13" w:history="1">
        <w:r w:rsidR="00AE6B96" w:rsidRPr="00E2294A">
          <w:rPr>
            <w:rStyle w:val="a5"/>
            <w:rFonts w:cstheme="minorHAnsi"/>
            <w:sz w:val="24"/>
            <w:szCs w:val="24"/>
          </w:rPr>
          <w:t>https://www.nalog.ru/html/sites/www.new.nalog.ru/doc/pril2_fns229_210317.docx</w:t>
        </w:r>
      </w:hyperlink>
      <w:r w:rsidR="00AE6B96">
        <w:rPr>
          <w:rFonts w:cstheme="minorHAnsi"/>
          <w:sz w:val="24"/>
          <w:szCs w:val="24"/>
        </w:rPr>
        <w:t xml:space="preserve"> </w:t>
      </w:r>
      <w:r w:rsidR="00405C3F" w:rsidRPr="00542BFF">
        <w:rPr>
          <w:rStyle w:val="a5"/>
          <w:rFonts w:cstheme="minorHAnsi"/>
          <w:sz w:val="24"/>
          <w:szCs w:val="24"/>
          <w:u w:val="none"/>
        </w:rPr>
        <w:t xml:space="preserve"> </w:t>
      </w:r>
    </w:p>
    <w:p w14:paraId="30CD312F" w14:textId="78421927" w:rsidR="00281F66" w:rsidRPr="00FD5E80" w:rsidRDefault="00281F66" w:rsidP="0073313C">
      <w:pPr>
        <w:spacing w:line="240" w:lineRule="auto"/>
        <w:jc w:val="both"/>
        <w:rPr>
          <w:rFonts w:cstheme="minorHAnsi"/>
          <w:sz w:val="24"/>
          <w:szCs w:val="24"/>
        </w:rPr>
      </w:pPr>
      <w:r w:rsidRPr="00FD5E80">
        <w:rPr>
          <w:rFonts w:cstheme="minorHAnsi"/>
          <w:sz w:val="24"/>
          <w:szCs w:val="24"/>
        </w:rPr>
        <w:t>Пожалуйста, позаботьтесь о правильной обработке ошибок сетевого соединения</w:t>
      </w:r>
      <w:r w:rsidR="00405C3F" w:rsidRPr="00405C3F">
        <w:t xml:space="preserve"> </w:t>
      </w:r>
      <w:r w:rsidR="00EC2F21" w:rsidRPr="00405C3F">
        <w:rPr>
          <w:rFonts w:cstheme="minorHAnsi"/>
          <w:sz w:val="24"/>
          <w:szCs w:val="24"/>
        </w:rPr>
        <w:t>если</w:t>
      </w:r>
      <w:r w:rsidR="00405C3F" w:rsidRPr="00405C3F">
        <w:rPr>
          <w:rFonts w:cstheme="minorHAnsi"/>
          <w:sz w:val="24"/>
          <w:szCs w:val="24"/>
        </w:rPr>
        <w:t xml:space="preserve"> при отправке фискального документа возникла ошибка, выполните отправку несколько раз с таймаутом. Мы рекомендуем 5 попыток с интервалом 10-20 секунд (цифры приведены для </w:t>
      </w:r>
      <w:r w:rsidR="00AE6B96">
        <w:rPr>
          <w:rFonts w:cstheme="minorHAnsi"/>
          <w:sz w:val="24"/>
          <w:szCs w:val="24"/>
        </w:rPr>
        <w:t xml:space="preserve">примера </w:t>
      </w:r>
      <w:r w:rsidR="00405C3F" w:rsidRPr="00405C3F">
        <w:rPr>
          <w:rFonts w:cstheme="minorHAnsi"/>
          <w:sz w:val="24"/>
          <w:szCs w:val="24"/>
        </w:rPr>
        <w:t>и могут отличаться в зависимости от конкретной ситуации).</w:t>
      </w:r>
    </w:p>
    <w:p w14:paraId="4AE496F0" w14:textId="77777777" w:rsidR="00281F66" w:rsidRPr="003B6B91" w:rsidRDefault="00281F66" w:rsidP="0073313C">
      <w:pPr>
        <w:pStyle w:val="2"/>
        <w:jc w:val="both"/>
        <w:rPr>
          <w:sz w:val="26"/>
          <w:szCs w:val="26"/>
        </w:rPr>
      </w:pPr>
      <w:bookmarkStart w:id="20" w:name="_Hlk59038187"/>
      <w:bookmarkStart w:id="21" w:name="_Toc59045185"/>
      <w:bookmarkStart w:id="22" w:name="_Ref59044092"/>
      <w:bookmarkStart w:id="23" w:name="_Toc63432906"/>
      <w:bookmarkStart w:id="24" w:name="_Toc63432950"/>
      <w:bookmarkEnd w:id="20"/>
      <w:bookmarkEnd w:id="21"/>
      <w:r w:rsidRPr="003B6B91">
        <w:rPr>
          <w:sz w:val="26"/>
          <w:szCs w:val="26"/>
        </w:rPr>
        <w:t>1.3. Запрос с примером подписи</w:t>
      </w:r>
      <w:bookmarkEnd w:id="22"/>
      <w:bookmarkEnd w:id="23"/>
      <w:bookmarkEnd w:id="24"/>
    </w:p>
    <w:p w14:paraId="3E7F5E3D" w14:textId="4EA276B4" w:rsidR="005B771C" w:rsidRPr="004D3B91"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val="en-US" w:eastAsia="ru-RU"/>
        </w:rPr>
        <w:t>POST </w:t>
      </w:r>
      <w:r w:rsidRPr="004D3B91">
        <w:rPr>
          <w:rFonts w:ascii="Courier New" w:eastAsia="Times New Roman" w:hAnsi="Courier New" w:cs="Courier New"/>
          <w:color w:val="DFDFBF"/>
          <w:sz w:val="24"/>
          <w:szCs w:val="24"/>
          <w:lang w:eastAsia="ru-RU"/>
        </w:rPr>
        <w:t>/</w:t>
      </w:r>
      <w:r w:rsidRPr="00457EAB">
        <w:rPr>
          <w:rFonts w:ascii="Courier New" w:eastAsia="Times New Roman" w:hAnsi="Courier New" w:cs="Courier New"/>
          <w:color w:val="DFDFBF"/>
          <w:sz w:val="24"/>
          <w:szCs w:val="24"/>
          <w:lang w:val="en-US" w:eastAsia="ru-RU"/>
        </w:rPr>
        <w:t>api</w:t>
      </w:r>
      <w:r w:rsidRPr="004D3B91">
        <w:rPr>
          <w:rFonts w:ascii="Courier New" w:eastAsia="Times New Roman" w:hAnsi="Courier New" w:cs="Courier New"/>
          <w:color w:val="DFDFBF"/>
          <w:sz w:val="24"/>
          <w:szCs w:val="24"/>
          <w:lang w:eastAsia="ru-RU"/>
        </w:rPr>
        <w:t>/</w:t>
      </w:r>
      <w:r w:rsidRPr="00457EAB">
        <w:rPr>
          <w:rFonts w:ascii="Courier New" w:eastAsia="Times New Roman" w:hAnsi="Courier New" w:cs="Courier New"/>
          <w:color w:val="DFDFBF"/>
          <w:sz w:val="24"/>
          <w:szCs w:val="24"/>
          <w:lang w:val="en-US" w:eastAsia="ru-RU"/>
        </w:rPr>
        <w:t>v</w:t>
      </w:r>
      <w:r w:rsidRPr="004D3B91">
        <w:rPr>
          <w:rFonts w:ascii="Courier New" w:eastAsia="Times New Roman" w:hAnsi="Courier New" w:cs="Courier New"/>
          <w:color w:val="DFDFBF"/>
          <w:sz w:val="24"/>
          <w:szCs w:val="24"/>
          <w:lang w:eastAsia="ru-RU"/>
        </w:rPr>
        <w:t>2/</w:t>
      </w:r>
      <w:r w:rsidRPr="00457EAB">
        <w:rPr>
          <w:rFonts w:ascii="Courier New" w:eastAsia="Times New Roman" w:hAnsi="Courier New" w:cs="Courier New"/>
          <w:color w:val="DFDFBF"/>
          <w:sz w:val="24"/>
          <w:szCs w:val="24"/>
          <w:lang w:val="en-US" w:eastAsia="ru-RU"/>
        </w:rPr>
        <w:t>documents</w:t>
      </w:r>
      <w:r w:rsidRPr="004D3B91">
        <w:rPr>
          <w:rFonts w:ascii="Courier New" w:eastAsia="Times New Roman" w:hAnsi="Courier New" w:cs="Courier New"/>
          <w:color w:val="DFDFBF"/>
          <w:sz w:val="24"/>
          <w:szCs w:val="24"/>
          <w:lang w:eastAsia="ru-RU"/>
        </w:rPr>
        <w:t>/</w:t>
      </w:r>
      <w:r w:rsidRPr="00457EAB">
        <w:rPr>
          <w:rFonts w:ascii="Courier New" w:eastAsia="Times New Roman" w:hAnsi="Courier New" w:cs="Courier New"/>
          <w:color w:val="DFDFBF"/>
          <w:sz w:val="24"/>
          <w:szCs w:val="24"/>
          <w:lang w:val="en-US" w:eastAsia="ru-RU"/>
        </w:rPr>
        <w:t> HTTP</w:t>
      </w:r>
      <w:r w:rsidRPr="004D3B91">
        <w:rPr>
          <w:rFonts w:ascii="Courier New" w:eastAsia="Times New Roman" w:hAnsi="Courier New" w:cs="Courier New"/>
          <w:color w:val="DFDFBF"/>
          <w:sz w:val="24"/>
          <w:szCs w:val="24"/>
          <w:lang w:eastAsia="ru-RU"/>
        </w:rPr>
        <w:t>/1.0</w:t>
      </w:r>
    </w:p>
    <w:p w14:paraId="374F16F6"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Connection:</w:t>
      </w:r>
      <w:r w:rsidRPr="00457EAB">
        <w:rPr>
          <w:rFonts w:ascii="Courier New" w:eastAsia="Times New Roman" w:hAnsi="Courier New" w:cs="Courier New"/>
          <w:color w:val="DFDFBF"/>
          <w:sz w:val="24"/>
          <w:szCs w:val="24"/>
          <w:lang w:val="en-US" w:eastAsia="ru-RU"/>
        </w:rPr>
        <w:t> close</w:t>
      </w:r>
    </w:p>
    <w:p w14:paraId="7030BC2C"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Content-Type: </w:t>
      </w:r>
      <w:r w:rsidRPr="00457EAB">
        <w:rPr>
          <w:rFonts w:ascii="Courier New" w:eastAsia="Times New Roman" w:hAnsi="Courier New" w:cs="Courier New"/>
          <w:color w:val="DFDFBF"/>
          <w:sz w:val="24"/>
          <w:szCs w:val="24"/>
          <w:lang w:val="en-US" w:eastAsia="ru-RU"/>
        </w:rPr>
        <w:t>application/json; charset=utf-8</w:t>
      </w:r>
    </w:p>
    <w:p w14:paraId="18AFD7E7"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Accept:</w:t>
      </w:r>
      <w:r w:rsidRPr="00457EAB">
        <w:rPr>
          <w:rFonts w:ascii="Courier New" w:eastAsia="Times New Roman" w:hAnsi="Courier New" w:cs="Courier New"/>
          <w:color w:val="DFDFBF"/>
          <w:sz w:val="24"/>
          <w:szCs w:val="24"/>
          <w:lang w:val="en-US" w:eastAsia="ru-RU"/>
        </w:rPr>
        <w:t> */*</w:t>
      </w:r>
    </w:p>
    <w:p w14:paraId="2CFA6C65" w14:textId="3E10D85A"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lastRenderedPageBreak/>
        <w:t>Host:</w:t>
      </w:r>
      <w:r w:rsidR="009332FA">
        <w:rPr>
          <w:rFonts w:ascii="Courier New" w:eastAsia="Times New Roman" w:hAnsi="Courier New" w:cs="Courier New"/>
          <w:color w:val="DFDFBF"/>
          <w:sz w:val="24"/>
          <w:szCs w:val="24"/>
          <w:lang w:val="en-US" w:eastAsia="ru-RU"/>
        </w:rPr>
        <w:t> kassa</w:t>
      </w:r>
      <w:r w:rsidR="007A7E04">
        <w:rPr>
          <w:rFonts w:ascii="Courier New" w:eastAsia="Times New Roman" w:hAnsi="Courier New" w:cs="Courier New"/>
          <w:color w:val="DFDFBF"/>
          <w:sz w:val="24"/>
          <w:szCs w:val="24"/>
          <w:lang w:val="en-US" w:eastAsia="ru-RU"/>
        </w:rPr>
        <w:t>.beeline.ru</w:t>
      </w:r>
      <w:r w:rsidR="009332FA">
        <w:rPr>
          <w:rFonts w:ascii="Courier New" w:eastAsia="Times New Roman" w:hAnsi="Courier New" w:cs="Courier New"/>
          <w:color w:val="DFDFBF"/>
          <w:sz w:val="24"/>
          <w:szCs w:val="24"/>
          <w:lang w:val="en-US" w:eastAsia="ru-RU"/>
        </w:rPr>
        <w:t>:13003</w:t>
      </w:r>
    </w:p>
    <w:p w14:paraId="1E1D305E"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Content-Length:</w:t>
      </w:r>
      <w:r w:rsidRPr="00457EAB">
        <w:rPr>
          <w:rFonts w:ascii="Courier New" w:eastAsia="Times New Roman" w:hAnsi="Courier New" w:cs="Courier New"/>
          <w:color w:val="DFDFBF"/>
          <w:sz w:val="24"/>
          <w:szCs w:val="24"/>
          <w:lang w:val="en-US" w:eastAsia="ru-RU"/>
        </w:rPr>
        <w:t> 509</w:t>
      </w:r>
    </w:p>
    <w:p w14:paraId="60D5392C" w14:textId="74A3F900"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X-Signature:</w:t>
      </w:r>
      <w:r w:rsidRPr="00457EAB">
        <w:rPr>
          <w:rFonts w:ascii="Courier New" w:eastAsia="Times New Roman" w:hAnsi="Courier New" w:cs="Courier New"/>
          <w:color w:val="DFDFBF"/>
          <w:sz w:val="24"/>
          <w:szCs w:val="24"/>
          <w:lang w:val="en-US" w:eastAsia="ru-RU"/>
        </w:rPr>
        <w:t> Ql1ZoZfYQo9NAgJQXUsBKQHQjqkICmn9b2jCfUyUDQYExMRtfhciGEs35dUFisVWiveeWF9dgBkzbJtNgEyQoNR</w:t>
      </w:r>
      <w:r w:rsidR="00457EAB">
        <w:rPr>
          <w:rFonts w:ascii="Courier New" w:eastAsia="Times New Roman" w:hAnsi="Courier New" w:cs="Courier New"/>
          <w:color w:val="DFDFBF"/>
          <w:sz w:val="24"/>
          <w:szCs w:val="24"/>
          <w:lang w:val="en-US" w:eastAsia="ru-RU"/>
        </w:rPr>
        <w:t xml:space="preserve"> </w:t>
      </w:r>
      <w:r w:rsidRPr="00457EAB">
        <w:rPr>
          <w:rFonts w:ascii="Courier New" w:eastAsia="Times New Roman" w:hAnsi="Courier New" w:cs="Courier New"/>
          <w:color w:val="DFDFBF"/>
          <w:sz w:val="24"/>
          <w:szCs w:val="24"/>
          <w:lang w:val="en-US" w:eastAsia="ru-RU"/>
        </w:rPr>
        <w:t>XE+37ZMmEjS/SizRVpeAIKfpAx8GseQnv3ssw2NtvAELMduAgsz3hC8mIrOt//CPmQABd8X21NqfzZY4zVZgOTu/q2fNXBlv+Uyv</w:t>
      </w:r>
      <w:r w:rsidR="00457EAB">
        <w:rPr>
          <w:rFonts w:ascii="Courier New" w:eastAsia="Times New Roman" w:hAnsi="Courier New" w:cs="Courier New"/>
          <w:color w:val="DFDFBF"/>
          <w:sz w:val="24"/>
          <w:szCs w:val="24"/>
          <w:lang w:val="en-US" w:eastAsia="ru-RU"/>
        </w:rPr>
        <w:t xml:space="preserve"> </w:t>
      </w:r>
      <w:r w:rsidRPr="00457EAB">
        <w:rPr>
          <w:rFonts w:ascii="Courier New" w:eastAsia="Times New Roman" w:hAnsi="Courier New" w:cs="Courier New"/>
          <w:color w:val="DFDFBF"/>
          <w:sz w:val="24"/>
          <w:szCs w:val="24"/>
          <w:lang w:val="en-US" w:eastAsia="ru-RU"/>
        </w:rPr>
        <w:t>J5amwzMkh7aX5g0RQDBAQ7UovscpQY41t43rdYZ6UVVv/OHEfExs7vEZmi7c3tdUJVf98Bli3oh5RfMnsb1/m2kZBqhxC0zThCKd</w:t>
      </w:r>
      <w:r w:rsidR="00457EAB">
        <w:rPr>
          <w:rFonts w:ascii="Courier New" w:eastAsia="Times New Roman" w:hAnsi="Courier New" w:cs="Courier New"/>
          <w:color w:val="DFDFBF"/>
          <w:sz w:val="24"/>
          <w:szCs w:val="24"/>
          <w:lang w:val="en-US" w:eastAsia="ru-RU"/>
        </w:rPr>
        <w:t xml:space="preserve"> </w:t>
      </w:r>
      <w:r w:rsidRPr="00457EAB">
        <w:rPr>
          <w:rFonts w:ascii="Courier New" w:eastAsia="Times New Roman" w:hAnsi="Courier New" w:cs="Courier New"/>
          <w:color w:val="DFDFBF"/>
          <w:sz w:val="24"/>
          <w:szCs w:val="24"/>
          <w:lang w:val="en-US" w:eastAsia="ru-RU"/>
        </w:rPr>
        <w:t>yGlmFNM+tAlVqbKHDkulZRgwarwXbL17y/xbPeLlQZLzIU2esYTMulg==</w:t>
      </w:r>
    </w:p>
    <w:p w14:paraId="6EFF4192"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
    <w:p w14:paraId="63C63B4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46DDEFE2"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"id": "2_loc_z5bYWHvD",</w:t>
      </w:r>
    </w:p>
    <w:p w14:paraId="4B48950E"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"inn": "1234567890",</w:t>
      </w:r>
    </w:p>
    <w:p w14:paraId="3A8B1FC4"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"group": "Main",</w:t>
      </w:r>
    </w:p>
    <w:p w14:paraId="064E6857"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"key": "1234567890",</w:t>
      </w:r>
    </w:p>
    <w:p w14:paraId="090585AF"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"content": {</w:t>
      </w:r>
    </w:p>
    <w:p w14:paraId="33E64744"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"type": 1,</w:t>
      </w:r>
    </w:p>
    <w:p w14:paraId="2448DA7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"positions": [</w:t>
      </w:r>
    </w:p>
    <w:p w14:paraId="19F2BEA3"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108822CC"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"quantity": 2,</w:t>
      </w:r>
    </w:p>
    <w:p w14:paraId="51ABACB2"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"price": 10,</w:t>
      </w:r>
    </w:p>
    <w:p w14:paraId="420D1888"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"tax": 1,</w:t>
      </w:r>
    </w:p>
    <w:p w14:paraId="0B72FA84"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"text": "Самовывоз ru",</w:t>
      </w:r>
    </w:p>
    <w:p w14:paraId="55015D03"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"paymentMethodType": 4,</w:t>
      </w:r>
    </w:p>
    <w:p w14:paraId="305A2BBC"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"paymentSubjectType": 1</w:t>
      </w:r>
    </w:p>
    <w:p w14:paraId="0E4C978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2B5CD8E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23FAC44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"quantity": 1,</w:t>
      </w:r>
    </w:p>
    <w:p w14:paraId="6647C86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"price": 0,</w:t>
      </w:r>
    </w:p>
    <w:p w14:paraId="6ADF181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"tax": 1,</w:t>
      </w:r>
    </w:p>
    <w:p w14:paraId="0BACF970"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"text": "Доставка",</w:t>
      </w:r>
    </w:p>
    <w:p w14:paraId="05E9FC8E"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"paymentMethodType": 4,</w:t>
      </w:r>
    </w:p>
    <w:p w14:paraId="7C8A9645"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"paymentSubjectType": 4</w:t>
      </w:r>
    </w:p>
    <w:p w14:paraId="6BB3C83B"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6B156050"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2E1CD805"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"checkClose": {</w:t>
      </w:r>
    </w:p>
    <w:p w14:paraId="2398148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"payments": [</w:t>
      </w:r>
    </w:p>
    <w:p w14:paraId="1C5766CB"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600F29A0"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"type": 2,</w:t>
      </w:r>
    </w:p>
    <w:p w14:paraId="40BCBB96"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"amount": 20</w:t>
      </w:r>
    </w:p>
    <w:p w14:paraId="237548E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65799BFB"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0561C786"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"taxationSystem": 0</w:t>
      </w:r>
    </w:p>
    <w:p w14:paraId="13302345"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38C5BB66"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"customerContact": "user@domain.com"</w:t>
      </w:r>
    </w:p>
    <w:p w14:paraId="14B30DC7"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46347604" w14:textId="342436FA"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3D34293F" w14:textId="77777777" w:rsidR="00457EAB" w:rsidRDefault="00457EAB" w:rsidP="0073313C">
      <w:pPr>
        <w:spacing w:line="240" w:lineRule="auto"/>
        <w:jc w:val="both"/>
        <w:rPr>
          <w:rFonts w:cstheme="minorHAnsi"/>
          <w:sz w:val="24"/>
          <w:szCs w:val="24"/>
          <w:lang w:val="en-US"/>
        </w:rPr>
      </w:pPr>
    </w:p>
    <w:p w14:paraId="3A727A96" w14:textId="13910331" w:rsidR="00281F66" w:rsidRPr="00FD5E80" w:rsidRDefault="005B771C" w:rsidP="0073313C">
      <w:pPr>
        <w:spacing w:line="240" w:lineRule="auto"/>
        <w:jc w:val="both"/>
        <w:rPr>
          <w:rFonts w:cstheme="minorHAnsi"/>
          <w:sz w:val="24"/>
          <w:szCs w:val="24"/>
          <w:lang w:val="en-US"/>
        </w:rPr>
      </w:pPr>
      <w:r w:rsidRPr="00FD5E80">
        <w:rPr>
          <w:rFonts w:cstheme="minorHAnsi"/>
          <w:sz w:val="24"/>
          <w:szCs w:val="24"/>
          <w:lang w:val="en-US"/>
        </w:rPr>
        <w:t>RSA key:</w:t>
      </w:r>
    </w:p>
    <w:p w14:paraId="54D58DF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RSAKeyValue</w:t>
      </w:r>
      <w:r w:rsidRPr="00457EAB">
        <w:rPr>
          <w:rFonts w:ascii="Courier New" w:eastAsia="Times New Roman" w:hAnsi="Courier New" w:cs="Courier New"/>
          <w:color w:val="6AFD51"/>
          <w:sz w:val="24"/>
          <w:szCs w:val="24"/>
          <w:lang w:val="en-US" w:eastAsia="ru-RU"/>
        </w:rPr>
        <w:t>&gt;</w:t>
      </w:r>
    </w:p>
    <w:p w14:paraId="1FB4A69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Modulus</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t8nC/Eth8UabQbXu8pdro3v7NqUanV8Y+g92YgT7z1xqkBLRHXZ1guml3PxrqjNX9AvOmu8R+qaKOyHfJW0PcRDLzCoIUcHNAwpDO/E5j6WaaLIv7gAjTtyr9kJB9rfJaparViJNZu3RSUYGTvVznOmXMf7LTOTMR6HP/5H1TP5n1g4+BbLmC9EhjUf2eNFqwZBqPtzybBb6jaHBRaJ</w:t>
      </w:r>
      <w:r w:rsidRPr="00457EAB">
        <w:rPr>
          <w:rFonts w:ascii="Courier New" w:eastAsia="Times New Roman" w:hAnsi="Courier New" w:cs="Courier New"/>
          <w:color w:val="FFFFFF"/>
          <w:sz w:val="24"/>
          <w:szCs w:val="24"/>
          <w:lang w:val="en-US" w:eastAsia="ru-RU"/>
        </w:rPr>
        <w:lastRenderedPageBreak/>
        <w:t>0XdE3lh2OeE9/OF0BtLwiYPDKsVTxIekbNf7l/DREy+YbUOxQLceeHXrvbYLiGWecP0a7CqHGj9ZNY1oJThK3AwrSd4yHa9Wnx/GaZUNtWud1BaP9g3sVX+sRV9xtnI96dw==</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Modulus</w:t>
      </w:r>
      <w:r w:rsidRPr="00457EAB">
        <w:rPr>
          <w:rFonts w:ascii="Courier New" w:eastAsia="Times New Roman" w:hAnsi="Courier New" w:cs="Courier New"/>
          <w:color w:val="6AFD51"/>
          <w:sz w:val="24"/>
          <w:szCs w:val="24"/>
          <w:lang w:val="en-US" w:eastAsia="ru-RU"/>
        </w:rPr>
        <w:t>&gt;</w:t>
      </w:r>
    </w:p>
    <w:p w14:paraId="7067782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Exponent</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AQAB</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Exponent</w:t>
      </w:r>
      <w:r w:rsidRPr="00457EAB">
        <w:rPr>
          <w:rFonts w:ascii="Courier New" w:eastAsia="Times New Roman" w:hAnsi="Courier New" w:cs="Courier New"/>
          <w:color w:val="6AFD51"/>
          <w:sz w:val="24"/>
          <w:szCs w:val="24"/>
          <w:lang w:val="en-US" w:eastAsia="ru-RU"/>
        </w:rPr>
        <w:t>&gt;</w:t>
      </w:r>
    </w:p>
    <w:p w14:paraId="4C79115C" w14:textId="480AB615"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P</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3WSb72a1erb6jcLkyZA2Y21VNIipGz+ta1RP+iacs3xnktFsxgTYgqWyt6SWZ2rStp0u4vb/IAHyKhgJPNTUSi2u0G44MosRxMC/FWTF8zdyrDF4BjPBM4j84nAmE/FQYv5F8ldDkakc96zEPiTk5Fka3MpeN8mMk6/OA59JdF0=</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P</w:t>
      </w:r>
      <w:r w:rsidRPr="00457EAB">
        <w:rPr>
          <w:rFonts w:ascii="Courier New" w:eastAsia="Times New Roman" w:hAnsi="Courier New" w:cs="Courier New"/>
          <w:color w:val="6AFD51"/>
          <w:sz w:val="24"/>
          <w:szCs w:val="24"/>
          <w:lang w:val="en-US" w:eastAsia="ru-RU"/>
        </w:rPr>
        <w:t>&gt;</w:t>
      </w:r>
    </w:p>
    <w:p w14:paraId="5B9BE23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Q</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1IRVid5SsDrOwJQAEKkdT436Xeb0sVWe9AcU8JyaCEEMj0NpzownNbIrebPofMYdDHikopQpr2XqxZYDbb7AneoHkhEV26TfpPVbN4wBJFXih3lAP2n5hqhgqHGp5Wq2Lu7jUS376Ruw3bhwW+MiWpXv1xhMTZ8AtDfnZFFNvOM=</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Q</w:t>
      </w:r>
      <w:r w:rsidRPr="00457EAB">
        <w:rPr>
          <w:rFonts w:ascii="Courier New" w:eastAsia="Times New Roman" w:hAnsi="Courier New" w:cs="Courier New"/>
          <w:color w:val="6AFD51"/>
          <w:sz w:val="24"/>
          <w:szCs w:val="24"/>
          <w:lang w:val="en-US" w:eastAsia="ru-RU"/>
        </w:rPr>
        <w:t>&gt;</w:t>
      </w:r>
    </w:p>
    <w:p w14:paraId="06434CF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DP</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Fo5KiNCJCtCbpFfH4XVM5UJdXPXTbNBHBdlYMJ9AddTl5Ijrt50ExgLFu4oMPMsYXryS61LI2WT5XCqIvmbcnhYbambgWLOKYuZUUYSr2kS67So5FUCunWaGhTdx2bRLQVqwm6kiXDPDnMRAViiCHXWqk/VsrXheVymhLqNK440=</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DP</w:t>
      </w:r>
      <w:r w:rsidRPr="00457EAB">
        <w:rPr>
          <w:rFonts w:ascii="Courier New" w:eastAsia="Times New Roman" w:hAnsi="Courier New" w:cs="Courier New"/>
          <w:color w:val="6AFD51"/>
          <w:sz w:val="24"/>
          <w:szCs w:val="24"/>
          <w:lang w:val="en-US" w:eastAsia="ru-RU"/>
        </w:rPr>
        <w:t>&gt;</w:t>
      </w:r>
    </w:p>
    <w:p w14:paraId="5EECCE3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DQ</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mowSWMzhfV+G8+2tjnAt7KjnpSvEzyHhEr4DsGdybQZBR/4/j4nFCfukOkFnlTXN8j/aGpF9Lx0C+uX5YfoUYcLL9qGOL8lbCu+TgnXCbtY2gybeXj+HqzI3+MeQMlLEYqU/ks3KIOAOY2+55ljrpszbOqVk+B3luSnekMm/qtk=</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DQ</w:t>
      </w:r>
      <w:r w:rsidRPr="00457EAB">
        <w:rPr>
          <w:rFonts w:ascii="Courier New" w:eastAsia="Times New Roman" w:hAnsi="Courier New" w:cs="Courier New"/>
          <w:color w:val="6AFD51"/>
          <w:sz w:val="24"/>
          <w:szCs w:val="24"/>
          <w:lang w:val="en-US" w:eastAsia="ru-RU"/>
        </w:rPr>
        <w:t>&gt;</w:t>
      </w:r>
    </w:p>
    <w:p w14:paraId="3DB0D59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InverseQ</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aP5e5F1j6s82Pm7dCpH3mRZWnfZIKqoNQIq2BO8vA9/WrdFI2C27uNhxCp2ZDMulRdBZcoeHcwJjnyDzg4I4gBZ2nSKkVdlN1REoTjLBBdlHi8XkiXzxvpItc2wjNC2AKHaJqj/dnh3bbTAQD1iUAxPmmLJYYkhfZ2i1IrTVxZE=</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InverseQ</w:t>
      </w:r>
      <w:r w:rsidRPr="00457EAB">
        <w:rPr>
          <w:rFonts w:ascii="Courier New" w:eastAsia="Times New Roman" w:hAnsi="Courier New" w:cs="Courier New"/>
          <w:color w:val="6AFD51"/>
          <w:sz w:val="24"/>
          <w:szCs w:val="24"/>
          <w:lang w:val="en-US" w:eastAsia="ru-RU"/>
        </w:rPr>
        <w:t>&gt;</w:t>
      </w:r>
    </w:p>
    <w:p w14:paraId="43FE32F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D</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PufM+Aq6kZSVWAetsL3EajKAxOuwQCDhVx+ovW4j+DQ8Y+WiTEyfShNV9qVD0PBltz3omch1GjpFhQn6OaRvraeIDH9HXttb3Fojr2zzYG4yrrYbPSRWoYj63ZwiIP2O7zdl0caGQHezfNcYa2N0NTG99DGc3/q6EnhlvjWQsSbiEjmxcPx8fmV1i4DoflMQ383nsixAFapgrROUAtCgMvhWn1kSeoojKd+e4eKZxa/SNYulsBJWNFkmo1CZH4YtqlPM+IwYeDUOnOUGNxGurRZ3qQdWs2N2ZQhnrvlh+zpzurD2hwAz6gQXP7mxxMR1xHtAD8XQ+w4OiJK6VwjoIQ==</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D</w:t>
      </w:r>
      <w:r w:rsidRPr="00457EAB">
        <w:rPr>
          <w:rFonts w:ascii="Courier New" w:eastAsia="Times New Roman" w:hAnsi="Courier New" w:cs="Courier New"/>
          <w:color w:val="6AFD51"/>
          <w:sz w:val="24"/>
          <w:szCs w:val="24"/>
          <w:lang w:val="en-US" w:eastAsia="ru-RU"/>
        </w:rPr>
        <w:t>&gt;</w:t>
      </w:r>
    </w:p>
    <w:p w14:paraId="09F5B09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6AFD51"/>
          <w:sz w:val="24"/>
          <w:szCs w:val="24"/>
          <w:lang w:eastAsia="ru-RU"/>
        </w:rPr>
        <w:t>&lt;/</w:t>
      </w:r>
      <w:r w:rsidRPr="00457EAB">
        <w:rPr>
          <w:rFonts w:ascii="Courier New" w:eastAsia="Times New Roman" w:hAnsi="Courier New" w:cs="Courier New"/>
          <w:color w:val="A2C4FD"/>
          <w:sz w:val="24"/>
          <w:szCs w:val="24"/>
          <w:lang w:val="en-US" w:eastAsia="ru-RU"/>
        </w:rPr>
        <w:t>RSAKeyValue</w:t>
      </w:r>
      <w:r w:rsidRPr="00457EAB">
        <w:rPr>
          <w:rFonts w:ascii="Courier New" w:eastAsia="Times New Roman" w:hAnsi="Courier New" w:cs="Courier New"/>
          <w:color w:val="6AFD51"/>
          <w:sz w:val="24"/>
          <w:szCs w:val="24"/>
          <w:lang w:eastAsia="ru-RU"/>
        </w:rPr>
        <w:t>&gt;</w:t>
      </w:r>
    </w:p>
    <w:p w14:paraId="669F5973" w14:textId="77777777" w:rsidR="00457EAB" w:rsidRDefault="00457EAB" w:rsidP="0073313C">
      <w:pPr>
        <w:spacing w:line="240" w:lineRule="auto"/>
        <w:jc w:val="both"/>
        <w:rPr>
          <w:rFonts w:cstheme="minorHAnsi"/>
          <w:sz w:val="24"/>
          <w:szCs w:val="24"/>
        </w:rPr>
      </w:pPr>
    </w:p>
    <w:p w14:paraId="3183F3DC" w14:textId="151F2371"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Генерация подписи в </w:t>
      </w:r>
      <w:r w:rsidRPr="00FD5E80">
        <w:rPr>
          <w:rFonts w:cstheme="minorHAnsi"/>
          <w:sz w:val="24"/>
          <w:szCs w:val="24"/>
          <w:lang w:val="en-US"/>
        </w:rPr>
        <w:t>php</w:t>
      </w:r>
      <w:r w:rsidRPr="00FD5E80">
        <w:rPr>
          <w:rFonts w:cstheme="minorHAnsi"/>
          <w:sz w:val="24"/>
          <w:szCs w:val="24"/>
        </w:rPr>
        <w:t xml:space="preserve"> с</w:t>
      </w:r>
      <w:r w:rsidRPr="00FD5E80">
        <w:rPr>
          <w:rFonts w:cstheme="minorHAnsi"/>
          <w:sz w:val="24"/>
          <w:szCs w:val="24"/>
          <w:lang w:val="en-US"/>
        </w:rPr>
        <w:t> </w:t>
      </w:r>
      <w:bookmarkStart w:id="25" w:name="OLE_LINK72"/>
      <w:bookmarkStart w:id="26" w:name="OLE_LINK73"/>
      <w:bookmarkEnd w:id="25"/>
      <w:bookmarkEnd w:id="26"/>
      <w:r w:rsidRPr="00FD5E80">
        <w:rPr>
          <w:rFonts w:cstheme="minorHAnsi"/>
          <w:sz w:val="24"/>
          <w:szCs w:val="24"/>
        </w:rPr>
        <w:fldChar w:fldCharType="begin"/>
      </w:r>
      <w:r w:rsidRPr="00FD5E80">
        <w:rPr>
          <w:rFonts w:cstheme="minorHAnsi"/>
          <w:sz w:val="24"/>
          <w:szCs w:val="24"/>
        </w:rPr>
        <w:instrText xml:space="preserve"> HYPERLINK "https://github.com/phpseclib/phpseclib" </w:instrText>
      </w:r>
      <w:r w:rsidRPr="00FD5E80">
        <w:rPr>
          <w:rFonts w:cstheme="minorHAnsi"/>
          <w:sz w:val="24"/>
          <w:szCs w:val="24"/>
        </w:rPr>
        <w:fldChar w:fldCharType="separate"/>
      </w:r>
      <w:r w:rsidRPr="00FD5E80">
        <w:rPr>
          <w:rStyle w:val="a5"/>
          <w:rFonts w:cstheme="minorHAnsi"/>
          <w:sz w:val="24"/>
          <w:szCs w:val="24"/>
          <w:lang w:val="en-US"/>
        </w:rPr>
        <w:t>https</w:t>
      </w:r>
      <w:r w:rsidRPr="00FD5E80">
        <w:rPr>
          <w:rStyle w:val="a5"/>
          <w:rFonts w:cstheme="minorHAnsi"/>
          <w:sz w:val="24"/>
          <w:szCs w:val="24"/>
        </w:rPr>
        <w:t>://</w:t>
      </w:r>
      <w:r w:rsidRPr="00FD5E80">
        <w:rPr>
          <w:rStyle w:val="a5"/>
          <w:rFonts w:cstheme="minorHAnsi"/>
          <w:sz w:val="24"/>
          <w:szCs w:val="24"/>
          <w:lang w:val="en-US"/>
        </w:rPr>
        <w:t>github</w:t>
      </w:r>
      <w:r w:rsidRPr="00FD5E80">
        <w:rPr>
          <w:rStyle w:val="a5"/>
          <w:rFonts w:cstheme="minorHAnsi"/>
          <w:sz w:val="24"/>
          <w:szCs w:val="24"/>
        </w:rPr>
        <w:t>.</w:t>
      </w:r>
      <w:r w:rsidRPr="00FD5E80">
        <w:rPr>
          <w:rStyle w:val="a5"/>
          <w:rFonts w:cstheme="minorHAnsi"/>
          <w:sz w:val="24"/>
          <w:szCs w:val="24"/>
          <w:lang w:val="en-US"/>
        </w:rPr>
        <w:t>com</w:t>
      </w:r>
      <w:r w:rsidRPr="00FD5E80">
        <w:rPr>
          <w:rStyle w:val="a5"/>
          <w:rFonts w:cstheme="minorHAnsi"/>
          <w:sz w:val="24"/>
          <w:szCs w:val="24"/>
        </w:rPr>
        <w:t>/</w:t>
      </w:r>
      <w:r w:rsidRPr="00FD5E80">
        <w:rPr>
          <w:rStyle w:val="a5"/>
          <w:rFonts w:cstheme="minorHAnsi"/>
          <w:sz w:val="24"/>
          <w:szCs w:val="24"/>
          <w:lang w:val="en-US"/>
        </w:rPr>
        <w:t>phpseclib</w:t>
      </w:r>
      <w:r w:rsidRPr="00FD5E80">
        <w:rPr>
          <w:rStyle w:val="a5"/>
          <w:rFonts w:cstheme="minorHAnsi"/>
          <w:sz w:val="24"/>
          <w:szCs w:val="24"/>
        </w:rPr>
        <w:t>/</w:t>
      </w:r>
      <w:r w:rsidRPr="00FD5E80">
        <w:rPr>
          <w:rStyle w:val="a5"/>
          <w:rFonts w:cstheme="minorHAnsi"/>
          <w:sz w:val="24"/>
          <w:szCs w:val="24"/>
          <w:lang w:val="en-US"/>
        </w:rPr>
        <w:t>phpseclib</w:t>
      </w:r>
      <w:r w:rsidRPr="00FD5E80">
        <w:rPr>
          <w:rFonts w:cstheme="minorHAnsi"/>
          <w:sz w:val="24"/>
          <w:szCs w:val="24"/>
        </w:rPr>
        <w:fldChar w:fldCharType="end"/>
      </w:r>
    </w:p>
    <w:p w14:paraId="2E2F0D7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bookmarkStart w:id="27" w:name="OLE_LINK30"/>
      <w:r w:rsidRPr="00457EAB">
        <w:rPr>
          <w:rFonts w:ascii="Courier New" w:eastAsia="Times New Roman" w:hAnsi="Courier New" w:cs="Courier New"/>
          <w:color w:val="EFC986"/>
          <w:sz w:val="24"/>
          <w:szCs w:val="24"/>
          <w:lang w:val="en-US" w:eastAsia="ru-RU"/>
        </w:rPr>
        <w:t>function</w:t>
      </w:r>
      <w:r w:rsidRPr="00457EAB">
        <w:rPr>
          <w:rFonts w:ascii="Courier New" w:eastAsia="Times New Roman" w:hAnsi="Courier New" w:cs="Courier New"/>
          <w:color w:val="DFDFBF"/>
          <w:sz w:val="24"/>
          <w:szCs w:val="24"/>
          <w:lang w:val="en-US" w:eastAsia="ru-RU"/>
        </w:rPr>
        <w:t> computeSignature($data)</w:t>
      </w:r>
    </w:p>
    <w:p w14:paraId="5E23B60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bookmarkEnd w:id="27"/>
    <w:p w14:paraId="1B0B7F7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$rsa = </w:t>
      </w:r>
      <w:r w:rsidRPr="00457EAB">
        <w:rPr>
          <w:rFonts w:ascii="Courier New" w:eastAsia="Times New Roman" w:hAnsi="Courier New" w:cs="Courier New"/>
          <w:color w:val="EFC986"/>
          <w:sz w:val="24"/>
          <w:szCs w:val="24"/>
          <w:lang w:val="en-US" w:eastAsia="ru-RU"/>
        </w:rPr>
        <w:t>new</w:t>
      </w: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8ACCCF"/>
          <w:sz w:val="24"/>
          <w:szCs w:val="24"/>
          <w:lang w:val="en-US" w:eastAsia="ru-RU"/>
        </w:rPr>
        <w:t>RSA</w:t>
      </w:r>
      <w:r w:rsidRPr="00457EAB">
        <w:rPr>
          <w:rFonts w:ascii="Courier New" w:eastAsia="Times New Roman" w:hAnsi="Courier New" w:cs="Courier New"/>
          <w:color w:val="DFDFBF"/>
          <w:sz w:val="24"/>
          <w:szCs w:val="24"/>
          <w:lang w:val="en-US" w:eastAsia="ru-RU"/>
        </w:rPr>
        <w:t>();</w:t>
      </w:r>
    </w:p>
    <w:p w14:paraId="2326C0C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$rsa-&gt;setPrivateKey(($</w:t>
      </w:r>
      <w:r w:rsidRPr="00457EAB">
        <w:rPr>
          <w:rFonts w:ascii="Courier New" w:eastAsia="Times New Roman" w:hAnsi="Courier New" w:cs="Courier New"/>
          <w:color w:val="EFC986"/>
          <w:sz w:val="24"/>
          <w:szCs w:val="24"/>
          <w:lang w:val="en-US" w:eastAsia="ru-RU"/>
        </w:rPr>
        <w:t>this</w:t>
      </w:r>
      <w:r w:rsidRPr="00457EAB">
        <w:rPr>
          <w:rFonts w:ascii="Courier New" w:eastAsia="Times New Roman" w:hAnsi="Courier New" w:cs="Courier New"/>
          <w:color w:val="DFDFBF"/>
          <w:sz w:val="24"/>
          <w:szCs w:val="24"/>
          <w:lang w:val="en-US" w:eastAsia="ru-RU"/>
        </w:rPr>
        <w:t>-&gt;privateKey);</w:t>
      </w:r>
    </w:p>
    <w:p w14:paraId="20BEF22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$rsa-&gt;setPrivateKeyFormat(</w:t>
      </w:r>
      <w:r w:rsidRPr="00457EAB">
        <w:rPr>
          <w:rFonts w:ascii="Courier New" w:eastAsia="Times New Roman" w:hAnsi="Courier New" w:cs="Courier New"/>
          <w:color w:val="8ACCCF"/>
          <w:sz w:val="24"/>
          <w:szCs w:val="24"/>
          <w:lang w:val="en-US" w:eastAsia="ru-RU"/>
        </w:rPr>
        <w:t>RSA</w:t>
      </w:r>
      <w:r w:rsidRPr="00457EAB">
        <w:rPr>
          <w:rFonts w:ascii="Courier New" w:eastAsia="Times New Roman" w:hAnsi="Courier New" w:cs="Courier New"/>
          <w:color w:val="DFDFBF"/>
          <w:sz w:val="24"/>
          <w:szCs w:val="24"/>
          <w:lang w:val="en-US" w:eastAsia="ru-RU"/>
        </w:rPr>
        <w:t>::PRIVATE_FORMAT_XML);</w:t>
      </w:r>
    </w:p>
    <w:p w14:paraId="585D9EA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$rsa-&gt;setHash(</w:t>
      </w:r>
      <w:r w:rsidRPr="00457EAB">
        <w:rPr>
          <w:rFonts w:ascii="Courier New" w:eastAsia="Times New Roman" w:hAnsi="Courier New" w:cs="Courier New"/>
          <w:color w:val="DFAF8F"/>
          <w:sz w:val="24"/>
          <w:szCs w:val="24"/>
          <w:lang w:val="en-US" w:eastAsia="ru-RU"/>
        </w:rPr>
        <w:t>‘sha256’</w:t>
      </w:r>
      <w:r w:rsidRPr="00457EAB">
        <w:rPr>
          <w:rFonts w:ascii="Courier New" w:eastAsia="Times New Roman" w:hAnsi="Courier New" w:cs="Courier New"/>
          <w:color w:val="DFDFBF"/>
          <w:sz w:val="24"/>
          <w:szCs w:val="24"/>
          <w:lang w:val="en-US" w:eastAsia="ru-RU"/>
        </w:rPr>
        <w:t>);</w:t>
      </w:r>
    </w:p>
    <w:p w14:paraId="1A9C8BF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$rsa-&gt;setMGFHash(</w:t>
      </w:r>
      <w:r w:rsidRPr="00457EAB">
        <w:rPr>
          <w:rFonts w:ascii="Courier New" w:eastAsia="Times New Roman" w:hAnsi="Courier New" w:cs="Courier New"/>
          <w:color w:val="DFAF8F"/>
          <w:sz w:val="24"/>
          <w:szCs w:val="24"/>
          <w:lang w:val="en-US" w:eastAsia="ru-RU"/>
        </w:rPr>
        <w:t>‘sha256’</w:t>
      </w:r>
      <w:r w:rsidRPr="00457EAB">
        <w:rPr>
          <w:rFonts w:ascii="Courier New" w:eastAsia="Times New Roman" w:hAnsi="Courier New" w:cs="Courier New"/>
          <w:color w:val="DFDFBF"/>
          <w:sz w:val="24"/>
          <w:szCs w:val="24"/>
          <w:lang w:val="en-US" w:eastAsia="ru-RU"/>
        </w:rPr>
        <w:t>);</w:t>
      </w:r>
    </w:p>
    <w:p w14:paraId="02B2630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$rsa-&gt;setSignatureMode(</w:t>
      </w:r>
      <w:r w:rsidRPr="00457EAB">
        <w:rPr>
          <w:rFonts w:ascii="Courier New" w:eastAsia="Times New Roman" w:hAnsi="Courier New" w:cs="Courier New"/>
          <w:color w:val="8ACCCF"/>
          <w:sz w:val="24"/>
          <w:szCs w:val="24"/>
          <w:lang w:val="en-US" w:eastAsia="ru-RU"/>
        </w:rPr>
        <w:t>RSA</w:t>
      </w:r>
      <w:r w:rsidRPr="00457EAB">
        <w:rPr>
          <w:rFonts w:ascii="Courier New" w:eastAsia="Times New Roman" w:hAnsi="Courier New" w:cs="Courier New"/>
          <w:color w:val="DFDFBF"/>
          <w:sz w:val="24"/>
          <w:szCs w:val="24"/>
          <w:lang w:val="en-US" w:eastAsia="ru-RU"/>
        </w:rPr>
        <w:t>::SIGNATURE_PKCS1);</w:t>
      </w:r>
    </w:p>
    <w:p w14:paraId="108D539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18CC981C" w14:textId="5E893E9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return</w:t>
      </w:r>
      <w:r w:rsidRPr="00457EAB">
        <w:rPr>
          <w:rFonts w:ascii="Courier New" w:eastAsia="Times New Roman" w:hAnsi="Courier New" w:cs="Courier New"/>
          <w:color w:val="DFDFBF"/>
          <w:sz w:val="24"/>
          <w:szCs w:val="24"/>
          <w:lang w:val="en-US" w:eastAsia="ru-RU"/>
        </w:rPr>
        <w:t> base64_encode($rsa-&gt;sign($data));</w:t>
      </w:r>
    </w:p>
    <w:p w14:paraId="52331FB7" w14:textId="09D70307" w:rsidR="00171C75" w:rsidRPr="00457EAB" w:rsidRDefault="00171C75"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eastAsia="ru-RU"/>
        </w:rPr>
        <w:t>}</w:t>
      </w:r>
    </w:p>
    <w:p w14:paraId="0E7D18FC" w14:textId="77777777" w:rsidR="00457EAB" w:rsidRDefault="00457EAB" w:rsidP="0073313C">
      <w:pPr>
        <w:spacing w:line="240" w:lineRule="auto"/>
        <w:jc w:val="both"/>
        <w:rPr>
          <w:rFonts w:cstheme="minorHAnsi"/>
          <w:sz w:val="24"/>
          <w:szCs w:val="24"/>
        </w:rPr>
      </w:pPr>
      <w:bookmarkStart w:id="28" w:name="OLE_LINK33"/>
      <w:bookmarkStart w:id="29" w:name="OLE_LINK32"/>
      <w:bookmarkStart w:id="30" w:name="OLE_LINK31"/>
      <w:bookmarkEnd w:id="28"/>
      <w:bookmarkEnd w:id="29"/>
      <w:bookmarkEnd w:id="30"/>
    </w:p>
    <w:p w14:paraId="7BF422E4" w14:textId="3462BAE2" w:rsidR="00281F66" w:rsidRPr="00FD5E80" w:rsidRDefault="00281F66" w:rsidP="0073313C">
      <w:pPr>
        <w:spacing w:line="240" w:lineRule="auto"/>
        <w:jc w:val="both"/>
        <w:rPr>
          <w:rFonts w:cstheme="minorHAnsi"/>
          <w:sz w:val="24"/>
          <w:szCs w:val="24"/>
        </w:rPr>
      </w:pPr>
      <w:r w:rsidRPr="00FD5E80">
        <w:rPr>
          <w:rFonts w:cstheme="minorHAnsi"/>
          <w:sz w:val="24"/>
          <w:szCs w:val="24"/>
        </w:rPr>
        <w:t>Пример генерации подписи в php с помощью openssl.</w:t>
      </w:r>
      <w:r w:rsidR="00457EAB" w:rsidRPr="00457EAB">
        <w:rPr>
          <w:rFonts w:cstheme="minorHAnsi"/>
          <w:sz w:val="24"/>
          <w:szCs w:val="24"/>
        </w:rPr>
        <w:t xml:space="preserve"> </w:t>
      </w:r>
      <w:r w:rsidRPr="00FD5E80">
        <w:rPr>
          <w:rFonts w:cstheme="minorHAnsi"/>
          <w:sz w:val="24"/>
          <w:szCs w:val="24"/>
        </w:rPr>
        <w:t xml:space="preserve">Для этого метода необходим ключ </w:t>
      </w:r>
      <w:r w:rsidR="00457EAB">
        <w:rPr>
          <w:rFonts w:cstheme="minorHAnsi"/>
          <w:sz w:val="24"/>
          <w:szCs w:val="24"/>
        </w:rPr>
        <w:t xml:space="preserve">в формате </w:t>
      </w:r>
      <w:r w:rsidRPr="00FD5E80">
        <w:rPr>
          <w:rFonts w:cstheme="minorHAnsi"/>
          <w:sz w:val="24"/>
          <w:szCs w:val="24"/>
        </w:rPr>
        <w:t>PEM.</w:t>
      </w:r>
      <w:r w:rsidR="00457EAB" w:rsidRPr="00457EAB">
        <w:rPr>
          <w:rFonts w:cstheme="minorHAnsi"/>
          <w:sz w:val="24"/>
          <w:szCs w:val="24"/>
        </w:rPr>
        <w:t xml:space="preserve"> </w:t>
      </w:r>
      <w:r w:rsidRPr="00FD5E80">
        <w:rPr>
          <w:rFonts w:cstheme="minorHAnsi"/>
          <w:sz w:val="24"/>
          <w:szCs w:val="24"/>
        </w:rPr>
        <w:t xml:space="preserve">Вы можете преобразовать xml в PEM с помощью </w:t>
      </w:r>
      <w:r w:rsidR="00457EAB">
        <w:rPr>
          <w:rFonts w:cstheme="minorHAnsi"/>
          <w:sz w:val="24"/>
          <w:szCs w:val="24"/>
        </w:rPr>
        <w:t xml:space="preserve">данного конвертера </w:t>
      </w:r>
      <w:r w:rsidR="0064582D">
        <w:rPr>
          <w:rStyle w:val="a5"/>
          <w:rFonts w:cstheme="minorHAnsi"/>
          <w:sz w:val="24"/>
          <w:szCs w:val="24"/>
        </w:rPr>
        <w:t>https://superdry.apphb.com/tools/online-rsa-key-converter:</w:t>
      </w:r>
    </w:p>
    <w:p w14:paraId="5FEB71E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EFC986"/>
          <w:sz w:val="24"/>
          <w:szCs w:val="24"/>
          <w:lang w:val="en-US" w:eastAsia="ru-RU"/>
        </w:rPr>
        <w:t>function</w:t>
      </w:r>
      <w:r w:rsidRPr="00457EAB">
        <w:rPr>
          <w:rFonts w:ascii="Courier New" w:eastAsia="Times New Roman" w:hAnsi="Courier New" w:cstheme="minorHAnsi"/>
          <w:color w:val="DFDFBF"/>
          <w:sz w:val="24"/>
          <w:szCs w:val="24"/>
          <w:lang w:val="en-US" w:eastAsia="ru-RU"/>
        </w:rPr>
        <w:t> computeSignature($data)</w:t>
      </w:r>
    </w:p>
    <w:p w14:paraId="667E568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w:t>
      </w:r>
    </w:p>
    <w:p w14:paraId="17CB6E0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DFBF"/>
          <w:sz w:val="24"/>
          <w:szCs w:val="24"/>
          <w:lang w:val="en-US" w:eastAsia="ru-RU"/>
        </w:rPr>
        <w:t>    $key = </w:t>
      </w:r>
      <w:r w:rsidRPr="00457EAB">
        <w:rPr>
          <w:rFonts w:ascii="Courier New" w:eastAsia="Times New Roman" w:hAnsi="Courier New" w:cstheme="minorHAnsi"/>
          <w:color w:val="DFAF8F"/>
          <w:sz w:val="24"/>
          <w:szCs w:val="24"/>
          <w:lang w:val="en-US" w:eastAsia="ru-RU"/>
        </w:rPr>
        <w:t>&lt;&lt;&lt;KEYDATA</w:t>
      </w:r>
    </w:p>
    <w:p w14:paraId="7249310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-----BEGIN RSA PRIVATE KEY-----</w:t>
      </w:r>
    </w:p>
    <w:p w14:paraId="7CEB9B2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MIIEvQIBADANBgkqhkiG9w0BAQEFAASCBKcwggSjAgEAAoIBAQC3ycL8S2HxRptB</w:t>
      </w:r>
    </w:p>
    <w:p w14:paraId="75AB584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te7yl2uje/s2pRqdXxj6D3ZiBPvPXGqQEtEddnWC6aXc/GuqM1f0C86a7xH6poo7</w:t>
      </w:r>
    </w:p>
    <w:p w14:paraId="49661EB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Id8lbQ9xEMvMKghRwc0DCkM78TmPpYBosi/uACNO3Kv2QkH2t8lqlqtWIk1m7dFJ</w:t>
      </w:r>
    </w:p>
    <w:p w14:paraId="6DB52F9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RgZO9Xoc6Zcx/stM5MxHoc//kfVM/mfWDj4FsuYL0SGNR/Z40WrBkGo+3PJsFvqN</w:t>
      </w:r>
    </w:p>
    <w:p w14:paraId="5AF091C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ocFFonRd0TeWHY54T384XQG0vCJg8MqxVPEh6Rs1/uX8NETL5htQ7Fatx54deu9t</w:t>
      </w:r>
    </w:p>
    <w:p w14:paraId="5A15169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guIZZ5w/RrsKocaP1k1jWglOErcDCtJ3jIdr1afH8ZplQ21a53Ufo/2DexVf6xFX</w:t>
      </w:r>
    </w:p>
    <w:p w14:paraId="7610B1D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noProof/>
          <w:sz w:val="24"/>
          <w:szCs w:val="24"/>
          <w:lang w:eastAsia="ru-RU"/>
        </w:rPr>
        <w:drawing>
          <wp:anchor distT="0" distB="0" distL="114300" distR="114300" simplePos="0" relativeHeight="251658240" behindDoc="0" locked="0" layoutInCell="1" allowOverlap="1" wp14:anchorId="6D5226B1" wp14:editId="03A33E1B">
            <wp:simplePos x="0" y="0"/>
            <wp:positionH relativeFrom="column">
              <wp:posOffset>-2540</wp:posOffset>
            </wp:positionH>
            <wp:positionV relativeFrom="paragraph">
              <wp:posOffset>-32511393</wp:posOffset>
            </wp:positionV>
            <wp:extent cx="6840855" cy="3848100"/>
            <wp:effectExtent l="0" t="0" r="0" b="0"/>
            <wp:wrapNone/>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40855" cy="3848100"/>
                    </a:xfrm>
                    <a:prstGeom prst="rect">
                      <a:avLst/>
                    </a:prstGeom>
                  </pic:spPr>
                </pic:pic>
              </a:graphicData>
            </a:graphic>
            <wp14:sizeRelH relativeFrom="page">
              <wp14:pctWidth>0</wp14:pctWidth>
            </wp14:sizeRelH>
            <wp14:sizeRelV relativeFrom="page">
              <wp14:pctHeight>0</wp14:pctHeight>
            </wp14:sizeRelV>
          </wp:anchor>
        </w:drawing>
      </w:r>
      <w:r w:rsidRPr="00457EAB">
        <w:rPr>
          <w:rFonts w:ascii="Courier New" w:eastAsia="Times New Roman" w:hAnsi="Courier New" w:cstheme="minorHAnsi"/>
          <w:color w:val="DFAF8F"/>
          <w:sz w:val="24"/>
          <w:szCs w:val="24"/>
          <w:lang w:val="en-US" w:eastAsia="ru-RU"/>
        </w:rPr>
        <w:t>    3G2cj3p3AgMBAAECggEAPUfM+Aq6kZSVWAetsL3EajKAxOuwQCDhVx+ovW4j+DQ8</w:t>
      </w:r>
    </w:p>
    <w:p w14:paraId="798453A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Y+WiTEyfShNV9qVD0PBltz3omch1GjpFhQn6OaRvraeIDH9HXttb3Fojr2zzYG4y</w:t>
      </w:r>
    </w:p>
    <w:p w14:paraId="648A554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lastRenderedPageBreak/>
        <w:t>    rrYbPSRWoYj63ZwiIP2O7zdl0caGQHezfNcYa2N0NTG99DGc3/q6EnhlvjWQsSbi</w:t>
      </w:r>
    </w:p>
    <w:p w14:paraId="29F691B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EjmxcPx8fmV1i4DoflMQ383nsixAFapgrROUAtCgMvhWn1kSeoojKd+e4eKZxa/S</w:t>
      </w:r>
    </w:p>
    <w:p w14:paraId="7341A65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NYulsBJWNFkmo1CZH4YtqlPM+IwYeDUOnOUGNxGurRZ3qQdWs2N2ZQhnrvlh+zpz</w:t>
      </w:r>
    </w:p>
    <w:p w14:paraId="38968D8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urD2hwAz6gQXP7mxxMR1xHtAD8XQ+w4OiJK6VWjoIQKBgQDdZJvvZrV6tvqNwuTJ</w:t>
      </w:r>
    </w:p>
    <w:p w14:paraId="02BF4F2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kDZjbVU0iKkbP61rVE/6JpyzfGeS0WzGBNiCpbK3pJZnatK2nS7i9v8gAfIqGAk8</w:t>
      </w:r>
    </w:p>
    <w:p w14:paraId="004B607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1NRKLa7Qbjgw6xHEwL8VZMXzN3KsMXgGM8EziPzicCYT8Vbi/kXyV0OrqRz3rMQ+</w:t>
      </w:r>
    </w:p>
    <w:p w14:paraId="66C1311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JOTkWRrcw943yYyTr84Dn0l0XQKBgQDUhFWJ3lKwOs7AlAAQqR1PjfpcRvSxVZ70</w:t>
      </w:r>
    </w:p>
    <w:p w14:paraId="1C84369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BxTwnJoIQQyPQ0/OjCc1sit5s+h8xh0MeKSilCmvZerFlgNtvsCd6geSERXbpN+k</w:t>
      </w:r>
    </w:p>
    <w:p w14:paraId="172FB54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9Vs3jAEkVeKHeUA/afmGqGCocanlarYu7uNRLfvpG7DduHBb4yJale/XGExNnwC0</w:t>
      </w:r>
    </w:p>
    <w:p w14:paraId="1C4AE80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N+dkUU284wKBgBaOSojQiQrQm6RXx+F1TOVCXVz102zQRwXZWDCfQHXU5eSCa7ed</w:t>
      </w:r>
    </w:p>
    <w:p w14:paraId="00B4DA1F"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BMYCxbuKDDzLGF68kutSyNlk+VwqiL5m3J4WG2pm4FizimLmVFGEq9pEuu0qORVA</w:t>
      </w:r>
    </w:p>
    <w:p w14:paraId="35208ED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rp1mhoU3cdm0S0FasJupIlwzw5zEQFYogh11qpP1bK14XlcpoS6jSuONAoGBAJqM</w:t>
      </w:r>
    </w:p>
    <w:p w14:paraId="3D155F3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EljM4X1fhvPtrY5wLeyo56UrxM8h4RK+A7Bncm0GQUf+P4+JxQn7pDpBZ5U1zfI/</w:t>
      </w:r>
    </w:p>
    <w:p w14:paraId="77F2CFC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2hqRfS8dAvrl+WBaFGHCy/ahji/JWwrvk4J1wm7WnoMm3l4/h0MyN/jHkDJSxGKl</w:t>
      </w:r>
    </w:p>
    <w:p w14:paraId="3919108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P5LnyiDgDmNvueZY66bM2zqlZPgd5bkp3pDJv6rZAoGAaP5e5F1j6s82Pm7dCpH3</w:t>
      </w:r>
    </w:p>
    <w:p w14:paraId="119CF1B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mRZWnfZIKqoNQIq2BO8vA9/WrdFI2C27uNhxCp2ZDMulRdBZcoeHcwJjnyDzg4I4</w:t>
      </w:r>
    </w:p>
    <w:p w14:paraId="4CF233C0"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gBZ2nSKkVdlN1REoTjLBBdlHi8XkiXzxvpItc2wjNC2AKHaJqj/dnh3bbTAQD1iU</w:t>
      </w:r>
    </w:p>
    <w:p w14:paraId="02B83C06"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AxPmmLJYYkhfZ2i1IrTVxZE =</w:t>
      </w:r>
    </w:p>
    <w:p w14:paraId="70E35B8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-----END RSA PRIVATE KEY-----</w:t>
      </w:r>
    </w:p>
    <w:p w14:paraId="5D3BA12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AF8F"/>
          <w:sz w:val="24"/>
          <w:szCs w:val="24"/>
          <w:lang w:val="en-US" w:eastAsia="ru-RU"/>
        </w:rPr>
        <w:t>    KEYDATA</w:t>
      </w:r>
      <w:r w:rsidRPr="00457EAB">
        <w:rPr>
          <w:rFonts w:ascii="Courier New" w:eastAsia="Times New Roman" w:hAnsi="Courier New" w:cstheme="minorHAnsi"/>
          <w:color w:val="DFDFBF"/>
          <w:sz w:val="24"/>
          <w:szCs w:val="24"/>
          <w:lang w:val="en-US" w:eastAsia="ru-RU"/>
        </w:rPr>
        <w:t>;</w:t>
      </w:r>
    </w:p>
    <w:p w14:paraId="53A2A58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xml:space="preserve"> </w:t>
      </w:r>
    </w:p>
    <w:p w14:paraId="21B5A4CF"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w:t>
      </w:r>
      <w:r w:rsidRPr="00457EAB">
        <w:rPr>
          <w:rFonts w:ascii="Courier New" w:eastAsia="Times New Roman" w:hAnsi="Courier New" w:cstheme="minorHAnsi"/>
          <w:color w:val="7A987A"/>
          <w:sz w:val="24"/>
          <w:szCs w:val="24"/>
          <w:lang w:val="en-US" w:eastAsia="ru-RU"/>
        </w:rPr>
        <w:t>// sha256 + Pkcs1 </w:t>
      </w:r>
      <w:hyperlink r:id="rId15" w:anchor="page-43" w:history="1">
        <w:r w:rsidRPr="00457EAB">
          <w:rPr>
            <w:rFonts w:ascii="Courier New" w:eastAsia="Times New Roman" w:hAnsi="Courier New" w:cstheme="minorHAnsi"/>
            <w:color w:val="0563C1" w:themeColor="hyperlink"/>
            <w:sz w:val="24"/>
            <w:szCs w:val="24"/>
            <w:u w:val="single"/>
            <w:lang w:val="en-US" w:eastAsia="ru-RU"/>
          </w:rPr>
          <w:t>https://tools.ietf.org/html/rfc3447#page-43</w:t>
        </w:r>
      </w:hyperlink>
    </w:p>
    <w:p w14:paraId="50804E7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$data = pack(</w:t>
      </w:r>
      <w:r w:rsidRPr="00457EAB">
        <w:rPr>
          <w:rFonts w:ascii="Courier New" w:eastAsia="Times New Roman" w:hAnsi="Courier New" w:cstheme="minorHAnsi"/>
          <w:color w:val="DFAF8F"/>
          <w:sz w:val="24"/>
          <w:szCs w:val="24"/>
          <w:lang w:val="en-US" w:eastAsia="ru-RU"/>
        </w:rPr>
        <w:t>‘H*’</w:t>
      </w:r>
      <w:r w:rsidRPr="00457EAB">
        <w:rPr>
          <w:rFonts w:ascii="Courier New" w:eastAsia="Times New Roman" w:hAnsi="Courier New" w:cstheme="minorHAnsi"/>
          <w:color w:val="DFDFBF"/>
          <w:sz w:val="24"/>
          <w:szCs w:val="24"/>
          <w:lang w:val="en-US" w:eastAsia="ru-RU"/>
        </w:rPr>
        <w:t>, </w:t>
      </w:r>
      <w:r w:rsidRPr="00457EAB">
        <w:rPr>
          <w:rFonts w:ascii="Courier New" w:eastAsia="Times New Roman" w:hAnsi="Courier New" w:cstheme="minorHAnsi"/>
          <w:color w:val="DFAF8F"/>
          <w:sz w:val="24"/>
          <w:szCs w:val="24"/>
          <w:lang w:val="en-US" w:eastAsia="ru-RU"/>
        </w:rPr>
        <w:t>‘3031300d060960864801650304020105000420’</w:t>
      </w:r>
      <w:r w:rsidRPr="00457EAB">
        <w:rPr>
          <w:rFonts w:ascii="Courier New" w:eastAsia="Times New Roman" w:hAnsi="Courier New" w:cstheme="minorHAnsi"/>
          <w:color w:val="DFDFBF"/>
          <w:sz w:val="24"/>
          <w:szCs w:val="24"/>
          <w:lang w:val="en-US" w:eastAsia="ru-RU"/>
        </w:rPr>
        <w:t>) . hash(</w:t>
      </w:r>
      <w:r w:rsidRPr="00457EAB">
        <w:rPr>
          <w:rFonts w:ascii="Courier New" w:eastAsia="Times New Roman" w:hAnsi="Courier New" w:cstheme="minorHAnsi"/>
          <w:color w:val="DFAF8F"/>
          <w:sz w:val="24"/>
          <w:szCs w:val="24"/>
          <w:lang w:val="en-US" w:eastAsia="ru-RU"/>
        </w:rPr>
        <w:t>‘sha256’</w:t>
      </w:r>
      <w:r w:rsidRPr="00457EAB">
        <w:rPr>
          <w:rFonts w:ascii="Courier New" w:eastAsia="Times New Roman" w:hAnsi="Courier New" w:cstheme="minorHAnsi"/>
          <w:color w:val="DFDFBF"/>
          <w:sz w:val="24"/>
          <w:szCs w:val="24"/>
          <w:lang w:val="en-US" w:eastAsia="ru-RU"/>
        </w:rPr>
        <w:t>, $data, </w:t>
      </w:r>
      <w:r w:rsidRPr="00457EAB">
        <w:rPr>
          <w:rFonts w:ascii="Courier New" w:eastAsia="Times New Roman" w:hAnsi="Courier New" w:cstheme="minorHAnsi"/>
          <w:color w:val="EFC986"/>
          <w:sz w:val="24"/>
          <w:szCs w:val="24"/>
          <w:lang w:val="en-US" w:eastAsia="ru-RU"/>
        </w:rPr>
        <w:t>true</w:t>
      </w:r>
      <w:r w:rsidRPr="00457EAB">
        <w:rPr>
          <w:rFonts w:ascii="Courier New" w:eastAsia="Times New Roman" w:hAnsi="Courier New" w:cstheme="minorHAnsi"/>
          <w:color w:val="DFDFBF"/>
          <w:sz w:val="24"/>
          <w:szCs w:val="24"/>
          <w:lang w:val="en-US" w:eastAsia="ru-RU"/>
        </w:rPr>
        <w:t>);</w:t>
      </w:r>
    </w:p>
    <w:p w14:paraId="654F576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xml:space="preserve"> </w:t>
      </w:r>
    </w:p>
    <w:p w14:paraId="2FD9671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$pk  = openssl_get_privatekey($key);</w:t>
      </w:r>
    </w:p>
    <w:p w14:paraId="425467D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p>
    <w:p w14:paraId="3B20B3C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openssl_private_encrypt($data, $res, $pk);</w:t>
      </w:r>
    </w:p>
    <w:p w14:paraId="709E42E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p>
    <w:p w14:paraId="027A18D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w:t>
      </w:r>
      <w:r w:rsidRPr="00457EAB">
        <w:rPr>
          <w:rFonts w:ascii="Courier New" w:eastAsia="Times New Roman" w:hAnsi="Courier New" w:cstheme="minorHAnsi"/>
          <w:color w:val="EFC986"/>
          <w:sz w:val="24"/>
          <w:szCs w:val="24"/>
          <w:lang w:val="en-US" w:eastAsia="ru-RU"/>
        </w:rPr>
        <w:t>return</w:t>
      </w:r>
      <w:r w:rsidRPr="00457EAB">
        <w:rPr>
          <w:rFonts w:ascii="Courier New" w:eastAsia="Times New Roman" w:hAnsi="Courier New" w:cstheme="minorHAnsi"/>
          <w:color w:val="DFDFBF"/>
          <w:sz w:val="24"/>
          <w:szCs w:val="24"/>
          <w:lang w:val="en-US" w:eastAsia="ru-RU"/>
        </w:rPr>
        <w:t> base64_encode($res);</w:t>
      </w:r>
    </w:p>
    <w:p w14:paraId="1B30DF8C" w14:textId="77777777" w:rsidR="00457EAB" w:rsidRPr="009332FA" w:rsidRDefault="00457EAB" w:rsidP="0073313C">
      <w:pPr>
        <w:spacing w:line="240" w:lineRule="auto"/>
        <w:jc w:val="both"/>
        <w:rPr>
          <w:rFonts w:cstheme="minorHAnsi"/>
          <w:sz w:val="24"/>
          <w:szCs w:val="24"/>
          <w:lang w:val="en-US"/>
        </w:rPr>
      </w:pPr>
    </w:p>
    <w:p w14:paraId="211810D4" w14:textId="70342308" w:rsidR="00281F66" w:rsidRPr="00FD5E80" w:rsidRDefault="00281F66" w:rsidP="0073313C">
      <w:pPr>
        <w:spacing w:line="240" w:lineRule="auto"/>
        <w:jc w:val="both"/>
        <w:rPr>
          <w:rFonts w:cstheme="minorHAnsi"/>
          <w:sz w:val="24"/>
          <w:szCs w:val="24"/>
          <w:lang w:val="en-US"/>
        </w:rPr>
      </w:pPr>
      <w:r w:rsidRPr="00FD5E80">
        <w:rPr>
          <w:rFonts w:cstheme="minorHAnsi"/>
          <w:sz w:val="24"/>
          <w:szCs w:val="24"/>
        </w:rPr>
        <w:t>Сообщение</w:t>
      </w:r>
      <w:r w:rsidRPr="00FD5E80">
        <w:rPr>
          <w:rFonts w:cstheme="minorHAnsi"/>
          <w:sz w:val="24"/>
          <w:szCs w:val="24"/>
          <w:lang w:val="en-US"/>
        </w:rPr>
        <w:t xml:space="preserve"> </w:t>
      </w:r>
      <w:r w:rsidRPr="00FD5E80">
        <w:rPr>
          <w:rFonts w:cstheme="minorHAnsi"/>
          <w:sz w:val="24"/>
          <w:szCs w:val="24"/>
        </w:rPr>
        <w:t>данных</w:t>
      </w:r>
      <w:r w:rsidRPr="00FD5E80">
        <w:rPr>
          <w:rFonts w:cstheme="minorHAnsi"/>
          <w:sz w:val="24"/>
          <w:szCs w:val="24"/>
          <w:lang w:val="en-US"/>
        </w:rPr>
        <w:t xml:space="preserve"> </w:t>
      </w:r>
      <w:r w:rsidRPr="00FD5E80">
        <w:rPr>
          <w:rFonts w:cstheme="minorHAnsi"/>
          <w:sz w:val="24"/>
          <w:szCs w:val="24"/>
        </w:rPr>
        <w:t>в</w:t>
      </w:r>
      <w:r w:rsidRPr="00FD5E80">
        <w:rPr>
          <w:rFonts w:cstheme="minorHAnsi"/>
          <w:sz w:val="24"/>
          <w:szCs w:val="24"/>
          <w:lang w:val="en-US"/>
        </w:rPr>
        <w:t xml:space="preserve"> php:</w:t>
      </w:r>
    </w:p>
    <w:p w14:paraId="45A788B9" w14:textId="77777777" w:rsidR="00457EAB" w:rsidRDefault="00457EAB"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
    <w:p w14:paraId="334A603F" w14:textId="009A9735"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sign = $</w:t>
      </w:r>
      <w:r w:rsidRPr="00457EAB">
        <w:rPr>
          <w:rFonts w:ascii="Courier New" w:eastAsia="Times New Roman" w:hAnsi="Courier New" w:cs="Courier New"/>
          <w:color w:val="EFC986"/>
          <w:sz w:val="24"/>
          <w:szCs w:val="24"/>
          <w:lang w:val="en-US" w:eastAsia="ru-RU"/>
        </w:rPr>
        <w:t>this</w:t>
      </w:r>
      <w:r w:rsidRPr="00457EAB">
        <w:rPr>
          <w:rFonts w:ascii="Courier New" w:eastAsia="Times New Roman" w:hAnsi="Courier New" w:cs="Courier New"/>
          <w:color w:val="DFDFBF"/>
          <w:sz w:val="24"/>
          <w:szCs w:val="24"/>
          <w:lang w:val="en-US" w:eastAsia="ru-RU"/>
        </w:rPr>
        <w:t>-&gt;computeSignature(json_encode($data, JSON_UNESCAPED_UNICODE));</w:t>
      </w:r>
    </w:p>
    <w:p w14:paraId="475B297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0F52157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$headers = [</w:t>
      </w:r>
    </w:p>
    <w:p w14:paraId="5B0D62C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‘Accept: application/json’</w:t>
      </w:r>
      <w:r w:rsidRPr="00457EAB">
        <w:rPr>
          <w:rFonts w:ascii="Courier New" w:eastAsia="Times New Roman" w:hAnsi="Courier New" w:cs="Courier New"/>
          <w:color w:val="DFDFBF"/>
          <w:sz w:val="24"/>
          <w:szCs w:val="24"/>
          <w:lang w:val="en-US" w:eastAsia="ru-RU"/>
        </w:rPr>
        <w:t>,</w:t>
      </w:r>
    </w:p>
    <w:p w14:paraId="2B930DC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‘Content-Type: application/json’</w:t>
      </w:r>
      <w:r w:rsidRPr="00457EAB">
        <w:rPr>
          <w:rFonts w:ascii="Courier New" w:eastAsia="Times New Roman" w:hAnsi="Courier New" w:cs="Courier New"/>
          <w:color w:val="DFDFBF"/>
          <w:sz w:val="24"/>
          <w:szCs w:val="24"/>
          <w:lang w:val="en-US" w:eastAsia="ru-RU"/>
        </w:rPr>
        <w:t>,</w:t>
      </w:r>
    </w:p>
    <w:p w14:paraId="4384B94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‘X-Signature: ‘</w:t>
      </w:r>
      <w:r w:rsidRPr="00457EAB">
        <w:rPr>
          <w:rFonts w:ascii="Courier New" w:eastAsia="Times New Roman" w:hAnsi="Courier New" w:cs="Courier New"/>
          <w:color w:val="DFDFBF"/>
          <w:sz w:val="24"/>
          <w:szCs w:val="24"/>
          <w:lang w:val="en-US" w:eastAsia="ru-RU"/>
        </w:rPr>
        <w:t>.$sign</w:t>
      </w:r>
    </w:p>
    <w:p w14:paraId="55C4A9C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74B291C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018F98F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$ch = </w:t>
      </w:r>
      <w:r w:rsidRPr="00457EAB">
        <w:rPr>
          <w:rFonts w:ascii="Courier New" w:eastAsia="Times New Roman" w:hAnsi="Courier New" w:cs="Courier New"/>
          <w:color w:val="EFC986"/>
          <w:sz w:val="24"/>
          <w:szCs w:val="24"/>
          <w:lang w:val="en-US" w:eastAsia="ru-RU"/>
        </w:rPr>
        <w:t>new</w:t>
      </w:r>
      <w:r w:rsidRPr="00457EAB">
        <w:rPr>
          <w:rFonts w:ascii="Courier New" w:eastAsia="Times New Roman" w:hAnsi="Courier New" w:cs="Courier New"/>
          <w:color w:val="DFDFBF"/>
          <w:sz w:val="24"/>
          <w:szCs w:val="24"/>
          <w:lang w:val="en-US" w:eastAsia="ru-RU"/>
        </w:rPr>
        <w:t> Curl();</w:t>
      </w:r>
    </w:p>
    <w:p w14:paraId="7CEC50E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$ch-&gt;init();</w:t>
      </w:r>
    </w:p>
    <w:p w14:paraId="10E8ED4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$ch-&gt;setOptions($x=[</w:t>
      </w:r>
    </w:p>
    <w:p w14:paraId="52E3EB7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CURLOPT_HEADER =&gt; </w:t>
      </w:r>
      <w:r w:rsidRPr="00457EAB">
        <w:rPr>
          <w:rFonts w:ascii="Courier New" w:eastAsia="Times New Roman" w:hAnsi="Courier New" w:cs="Courier New"/>
          <w:color w:val="EFC986"/>
          <w:sz w:val="24"/>
          <w:szCs w:val="24"/>
          <w:lang w:val="en-US" w:eastAsia="ru-RU"/>
        </w:rPr>
        <w:t>false</w:t>
      </w:r>
      <w:r w:rsidRPr="00457EAB">
        <w:rPr>
          <w:rFonts w:ascii="Courier New" w:eastAsia="Times New Roman" w:hAnsi="Courier New" w:cs="Courier New"/>
          <w:color w:val="DFDFBF"/>
          <w:sz w:val="24"/>
          <w:szCs w:val="24"/>
          <w:lang w:val="en-US" w:eastAsia="ru-RU"/>
        </w:rPr>
        <w:t>,</w:t>
      </w:r>
    </w:p>
    <w:p w14:paraId="0CCC842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CURLOPT_SSL_VERIFYPEER =&gt; </w:t>
      </w:r>
      <w:r w:rsidRPr="00457EAB">
        <w:rPr>
          <w:rFonts w:ascii="Courier New" w:eastAsia="Times New Roman" w:hAnsi="Courier New" w:cs="Courier New"/>
          <w:color w:val="EFC986"/>
          <w:sz w:val="24"/>
          <w:szCs w:val="24"/>
          <w:lang w:val="en-US" w:eastAsia="ru-RU"/>
        </w:rPr>
        <w:t>false</w:t>
      </w:r>
      <w:r w:rsidRPr="00457EAB">
        <w:rPr>
          <w:rFonts w:ascii="Courier New" w:eastAsia="Times New Roman" w:hAnsi="Courier New" w:cs="Courier New"/>
          <w:color w:val="DFDFBF"/>
          <w:sz w:val="24"/>
          <w:szCs w:val="24"/>
          <w:lang w:val="en-US" w:eastAsia="ru-RU"/>
        </w:rPr>
        <w:t>,</w:t>
      </w:r>
    </w:p>
    <w:p w14:paraId="1CF5A84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CURLOPT_SSLCERT =&gt; $</w:t>
      </w:r>
      <w:r w:rsidRPr="00457EAB">
        <w:rPr>
          <w:rFonts w:ascii="Courier New" w:eastAsia="Times New Roman" w:hAnsi="Courier New" w:cs="Courier New"/>
          <w:color w:val="EFC986"/>
          <w:sz w:val="24"/>
          <w:szCs w:val="24"/>
          <w:lang w:val="en-US" w:eastAsia="ru-RU"/>
        </w:rPr>
        <w:t>this</w:t>
      </w:r>
      <w:r w:rsidRPr="00457EAB">
        <w:rPr>
          <w:rFonts w:ascii="Courier New" w:eastAsia="Times New Roman" w:hAnsi="Courier New" w:cs="Courier New"/>
          <w:color w:val="DFDFBF"/>
          <w:sz w:val="24"/>
          <w:szCs w:val="24"/>
          <w:lang w:val="en-US" w:eastAsia="ru-RU"/>
        </w:rPr>
        <w:t>-&gt;client_crt(),</w:t>
      </w:r>
    </w:p>
    <w:p w14:paraId="1746624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CURLOPT_SSLKEY =&gt; $</w:t>
      </w:r>
      <w:r w:rsidRPr="00457EAB">
        <w:rPr>
          <w:rFonts w:ascii="Courier New" w:eastAsia="Times New Roman" w:hAnsi="Courier New" w:cs="Courier New"/>
          <w:color w:val="EFC986"/>
          <w:sz w:val="24"/>
          <w:szCs w:val="24"/>
          <w:lang w:val="en-US" w:eastAsia="ru-RU"/>
        </w:rPr>
        <w:t>this</w:t>
      </w:r>
      <w:r w:rsidRPr="00457EAB">
        <w:rPr>
          <w:rFonts w:ascii="Courier New" w:eastAsia="Times New Roman" w:hAnsi="Courier New" w:cs="Courier New"/>
          <w:color w:val="DFDFBF"/>
          <w:sz w:val="24"/>
          <w:szCs w:val="24"/>
          <w:lang w:val="en-US" w:eastAsia="ru-RU"/>
        </w:rPr>
        <w:t>-&gt;client_key(),</w:t>
      </w:r>
    </w:p>
    <w:p w14:paraId="0235CCA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CURLOPT_SSLCERTPASSWD =&gt; </w:t>
      </w:r>
      <w:r w:rsidRPr="00457EAB">
        <w:rPr>
          <w:rFonts w:ascii="Courier New" w:eastAsia="Times New Roman" w:hAnsi="Courier New" w:cs="Courier New"/>
          <w:color w:val="DFAF8F"/>
          <w:sz w:val="24"/>
          <w:szCs w:val="24"/>
          <w:lang w:val="en-US" w:eastAsia="ru-RU"/>
        </w:rPr>
        <w:t>‘1234’</w:t>
      </w:r>
      <w:r w:rsidRPr="00457EAB">
        <w:rPr>
          <w:rFonts w:ascii="Courier New" w:eastAsia="Times New Roman" w:hAnsi="Courier New" w:cs="Courier New"/>
          <w:color w:val="DFDFBF"/>
          <w:sz w:val="24"/>
          <w:szCs w:val="24"/>
          <w:lang w:val="en-US" w:eastAsia="ru-RU"/>
        </w:rPr>
        <w:t>,</w:t>
      </w:r>
    </w:p>
    <w:p w14:paraId="64F93B1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CURLOPT_HTTPHEADER =&gt; $headers,</w:t>
      </w:r>
    </w:p>
    <w:p w14:paraId="485C0CE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0E6842A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$result = $ch-&gt;post(</w:t>
      </w:r>
    </w:p>
    <w:p w14:paraId="50D1CBBF" w14:textId="35335521"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009332FA">
        <w:rPr>
          <w:rFonts w:ascii="Courier New" w:eastAsia="Times New Roman" w:hAnsi="Courier New" w:cs="Courier New"/>
          <w:color w:val="DFAF8F"/>
          <w:sz w:val="24"/>
          <w:szCs w:val="24"/>
          <w:lang w:val="en-US" w:eastAsia="ru-RU"/>
        </w:rPr>
        <w:t>‘https://</w:t>
      </w:r>
      <w:r w:rsidR="004D3B91">
        <w:rPr>
          <w:rFonts w:ascii="Courier New" w:eastAsia="Times New Roman" w:hAnsi="Courier New" w:cs="Courier New"/>
          <w:color w:val="DFAF8F"/>
          <w:sz w:val="24"/>
          <w:szCs w:val="24"/>
          <w:lang w:val="en-US" w:eastAsia="ru-RU"/>
        </w:rPr>
        <w:t>kassa.beeline.ru</w:t>
      </w:r>
      <w:r w:rsidRPr="00457EAB">
        <w:rPr>
          <w:rFonts w:ascii="Courier New" w:eastAsia="Times New Roman" w:hAnsi="Courier New" w:cs="Courier New"/>
          <w:color w:val="DFAF8F"/>
          <w:sz w:val="24"/>
          <w:szCs w:val="24"/>
          <w:lang w:val="en-US" w:eastAsia="ru-RU"/>
        </w:rPr>
        <w:t>:</w:t>
      </w:r>
      <w:r w:rsidR="009332FA">
        <w:rPr>
          <w:rFonts w:ascii="Courier New" w:eastAsia="Times New Roman" w:hAnsi="Courier New" w:cs="Courier New"/>
          <w:color w:val="DFAF8F"/>
          <w:sz w:val="24"/>
          <w:szCs w:val="24"/>
          <w:lang w:val="en-US" w:eastAsia="ru-RU"/>
        </w:rPr>
        <w:t>13003</w:t>
      </w:r>
      <w:r w:rsidRPr="00457EAB">
        <w:rPr>
          <w:rFonts w:ascii="Courier New" w:eastAsia="Times New Roman" w:hAnsi="Courier New" w:cs="Courier New"/>
          <w:color w:val="DFAF8F"/>
          <w:sz w:val="24"/>
          <w:szCs w:val="24"/>
          <w:lang w:val="en-US" w:eastAsia="ru-RU"/>
        </w:rPr>
        <w:t>/api/v2/documents/’</w:t>
      </w:r>
      <w:r w:rsidRPr="00457EAB">
        <w:rPr>
          <w:rFonts w:ascii="Courier New" w:eastAsia="Times New Roman" w:hAnsi="Courier New" w:cs="Courier New"/>
          <w:color w:val="DFDFBF"/>
          <w:sz w:val="24"/>
          <w:szCs w:val="24"/>
          <w:lang w:val="en-US" w:eastAsia="ru-RU"/>
        </w:rPr>
        <w:t>,</w:t>
      </w:r>
    </w:p>
    <w:p w14:paraId="1B823861" w14:textId="189BC8C9"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lastRenderedPageBreak/>
        <w:t>    json_encode($data, JSON_UNESCAPED_UNICODE));</w:t>
      </w:r>
    </w:p>
    <w:p w14:paraId="2B728510" w14:textId="77777777" w:rsidR="00171C75" w:rsidRPr="00457EAB" w:rsidRDefault="00171C75"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
    <w:p w14:paraId="542B940A" w14:textId="77777777" w:rsidR="00457EAB" w:rsidRPr="004D3B91" w:rsidRDefault="00457EAB" w:rsidP="0073313C">
      <w:pPr>
        <w:spacing w:line="240" w:lineRule="auto"/>
        <w:jc w:val="both"/>
        <w:rPr>
          <w:rFonts w:cstheme="minorHAnsi"/>
          <w:sz w:val="24"/>
          <w:szCs w:val="24"/>
          <w:lang w:val="en-US"/>
        </w:rPr>
      </w:pPr>
    </w:p>
    <w:p w14:paraId="6DB99A7B" w14:textId="4734EB16" w:rsidR="00281F66" w:rsidRPr="00FD5E80" w:rsidRDefault="00BE780D" w:rsidP="0073313C">
      <w:pPr>
        <w:spacing w:line="240" w:lineRule="auto"/>
        <w:jc w:val="both"/>
        <w:rPr>
          <w:rFonts w:cstheme="minorHAnsi"/>
          <w:sz w:val="24"/>
          <w:szCs w:val="24"/>
        </w:rPr>
      </w:pPr>
      <w:r w:rsidRPr="00FD5E80">
        <w:rPr>
          <w:rFonts w:cstheme="minorHAnsi"/>
          <w:sz w:val="24"/>
          <w:szCs w:val="24"/>
        </w:rPr>
        <w:t xml:space="preserve">Генерация подписей в </w:t>
      </w:r>
      <w:r w:rsidRPr="00FD5E80">
        <w:rPr>
          <w:rFonts w:cstheme="minorHAnsi"/>
          <w:sz w:val="24"/>
          <w:szCs w:val="24"/>
          <w:lang w:val="en-US"/>
        </w:rPr>
        <w:t>C</w:t>
      </w:r>
      <w:r w:rsidRPr="00FD5E80">
        <w:rPr>
          <w:rFonts w:cstheme="minorHAnsi"/>
          <w:sz w:val="24"/>
          <w:szCs w:val="24"/>
        </w:rPr>
        <w:t xml:space="preserve"># </w:t>
      </w:r>
      <w:r w:rsidR="00281F66" w:rsidRPr="00FD5E80">
        <w:rPr>
          <w:rFonts w:cstheme="minorHAnsi"/>
          <w:sz w:val="24"/>
          <w:szCs w:val="24"/>
        </w:rPr>
        <w:t>с использованием стандартной библиотеки класса .net core:</w:t>
      </w:r>
    </w:p>
    <w:p w14:paraId="04685833" w14:textId="77777777" w:rsidR="00BE780D" w:rsidRPr="00457EAB" w:rsidRDefault="00281F66" w:rsidP="0073313C">
      <w:pPr>
        <w:pStyle w:val="HTML0"/>
        <w:shd w:val="clear" w:color="auto" w:fill="333333"/>
        <w:jc w:val="both"/>
        <w:rPr>
          <w:color w:val="DFDFBF"/>
          <w:sz w:val="24"/>
          <w:szCs w:val="24"/>
          <w:lang w:val="en-US"/>
        </w:rPr>
      </w:pPr>
      <w:r w:rsidRPr="00457EAB">
        <w:rPr>
          <w:sz w:val="24"/>
          <w:szCs w:val="24"/>
          <w:lang w:val="en-US"/>
        </w:rPr>
        <w:t> </w:t>
      </w:r>
      <w:r w:rsidR="00BE780D" w:rsidRPr="00457EAB">
        <w:rPr>
          <w:color w:val="EFC986"/>
          <w:sz w:val="24"/>
          <w:szCs w:val="24"/>
          <w:lang w:val="en-US"/>
        </w:rPr>
        <w:t>private</w:t>
      </w:r>
      <w:r w:rsidR="00BE780D" w:rsidRPr="00457EAB">
        <w:rPr>
          <w:color w:val="DFDFBF"/>
          <w:sz w:val="24"/>
          <w:szCs w:val="24"/>
          <w:lang w:val="en-US"/>
        </w:rPr>
        <w:t> </w:t>
      </w:r>
      <w:r w:rsidR="00BE780D" w:rsidRPr="00457EAB">
        <w:rPr>
          <w:color w:val="EFC986"/>
          <w:sz w:val="24"/>
          <w:szCs w:val="24"/>
          <w:lang w:val="en-US"/>
        </w:rPr>
        <w:t>string</w:t>
      </w:r>
      <w:r w:rsidR="00BE780D" w:rsidRPr="00457EAB">
        <w:rPr>
          <w:color w:val="DFDFBF"/>
          <w:sz w:val="24"/>
          <w:szCs w:val="24"/>
          <w:lang w:val="en-US"/>
        </w:rPr>
        <w:t> ComputeSignature(</w:t>
      </w:r>
      <w:r w:rsidR="00BE780D" w:rsidRPr="00457EAB">
        <w:rPr>
          <w:color w:val="EFC986"/>
          <w:sz w:val="24"/>
          <w:szCs w:val="24"/>
          <w:lang w:val="en-US"/>
        </w:rPr>
        <w:t>string</w:t>
      </w:r>
      <w:r w:rsidR="00BE780D" w:rsidRPr="00457EAB">
        <w:rPr>
          <w:color w:val="DFDFBF"/>
          <w:sz w:val="24"/>
          <w:szCs w:val="24"/>
          <w:lang w:val="en-US"/>
        </w:rPr>
        <w:t> document)</w:t>
      </w:r>
    </w:p>
    <w:p w14:paraId="320C453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1BC81AA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var</w:t>
      </w:r>
      <w:r w:rsidRPr="00457EAB">
        <w:rPr>
          <w:rFonts w:ascii="Courier New" w:eastAsia="Times New Roman" w:hAnsi="Courier New" w:cs="Courier New"/>
          <w:color w:val="DFDFBF"/>
          <w:sz w:val="24"/>
          <w:szCs w:val="24"/>
          <w:lang w:val="en-US" w:eastAsia="ru-RU"/>
        </w:rPr>
        <w:t> data = </w:t>
      </w:r>
      <w:r w:rsidRPr="00457EAB">
        <w:rPr>
          <w:rFonts w:ascii="Courier New" w:eastAsia="Times New Roman" w:hAnsi="Courier New" w:cs="Courier New"/>
          <w:color w:val="8ACCCF"/>
          <w:sz w:val="24"/>
          <w:szCs w:val="24"/>
          <w:lang w:val="en-US" w:eastAsia="ru-RU"/>
        </w:rPr>
        <w:t>Encoding</w:t>
      </w:r>
      <w:r w:rsidRPr="00457EAB">
        <w:rPr>
          <w:rFonts w:ascii="Courier New" w:eastAsia="Times New Roman" w:hAnsi="Courier New" w:cs="Courier New"/>
          <w:color w:val="DFDFBF"/>
          <w:sz w:val="24"/>
          <w:szCs w:val="24"/>
          <w:lang w:val="en-US" w:eastAsia="ru-RU"/>
        </w:rPr>
        <w:t>.UTF8.GetBytes(document);</w:t>
      </w:r>
    </w:p>
    <w:p w14:paraId="66B38A6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10D1766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using</w:t>
      </w: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var</w:t>
      </w:r>
      <w:r w:rsidRPr="00457EAB">
        <w:rPr>
          <w:rFonts w:ascii="Courier New" w:eastAsia="Times New Roman" w:hAnsi="Courier New" w:cs="Courier New"/>
          <w:color w:val="DFDFBF"/>
          <w:sz w:val="24"/>
          <w:szCs w:val="24"/>
          <w:lang w:val="en-US" w:eastAsia="ru-RU"/>
        </w:rPr>
        <w:t> rsa = </w:t>
      </w:r>
      <w:r w:rsidRPr="00457EAB">
        <w:rPr>
          <w:rFonts w:ascii="Courier New" w:eastAsia="Times New Roman" w:hAnsi="Courier New" w:cs="Courier New"/>
          <w:color w:val="8ACCCF"/>
          <w:sz w:val="24"/>
          <w:szCs w:val="24"/>
          <w:lang w:val="en-US" w:eastAsia="ru-RU"/>
        </w:rPr>
        <w:t>RSA</w:t>
      </w:r>
      <w:r w:rsidRPr="00457EAB">
        <w:rPr>
          <w:rFonts w:ascii="Courier New" w:eastAsia="Times New Roman" w:hAnsi="Courier New" w:cs="Courier New"/>
          <w:color w:val="DFDFBF"/>
          <w:sz w:val="24"/>
          <w:szCs w:val="24"/>
          <w:lang w:val="en-US" w:eastAsia="ru-RU"/>
        </w:rPr>
        <w:t>.Create())</w:t>
      </w:r>
    </w:p>
    <w:p w14:paraId="4EB8E16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
    <w:p w14:paraId="25AB1F6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rsa.FromXmlString(privateKey);</w:t>
      </w:r>
    </w:p>
    <w:p w14:paraId="30E0921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return</w:t>
      </w: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8ACCCF"/>
          <w:sz w:val="24"/>
          <w:szCs w:val="24"/>
          <w:lang w:val="en-US" w:eastAsia="ru-RU"/>
        </w:rPr>
        <w:t>Convert</w:t>
      </w:r>
      <w:r w:rsidRPr="00457EAB">
        <w:rPr>
          <w:rFonts w:ascii="Courier New" w:eastAsia="Times New Roman" w:hAnsi="Courier New" w:cs="Courier New"/>
          <w:color w:val="DFDFBF"/>
          <w:sz w:val="24"/>
          <w:szCs w:val="24"/>
          <w:lang w:val="en-US" w:eastAsia="ru-RU"/>
        </w:rPr>
        <w:t>.ToBase64String(rsa.SignData(data, </w:t>
      </w:r>
      <w:r w:rsidRPr="00457EAB">
        <w:rPr>
          <w:rFonts w:ascii="Courier New" w:eastAsia="Times New Roman" w:hAnsi="Courier New" w:cs="Courier New"/>
          <w:color w:val="8ACCCF"/>
          <w:sz w:val="24"/>
          <w:szCs w:val="24"/>
          <w:lang w:val="en-US" w:eastAsia="ru-RU"/>
        </w:rPr>
        <w:t>HashAlgorithmName</w:t>
      </w:r>
      <w:r w:rsidRPr="00457EAB">
        <w:rPr>
          <w:rFonts w:ascii="Courier New" w:eastAsia="Times New Roman" w:hAnsi="Courier New" w:cs="Courier New"/>
          <w:color w:val="DFDFBF"/>
          <w:sz w:val="24"/>
          <w:szCs w:val="24"/>
          <w:lang w:val="en-US" w:eastAsia="ru-RU"/>
        </w:rPr>
        <w:t>.SHA256, </w:t>
      </w:r>
      <w:r w:rsidRPr="00457EAB">
        <w:rPr>
          <w:rFonts w:ascii="Courier New" w:eastAsia="Times New Roman" w:hAnsi="Courier New" w:cs="Courier New"/>
          <w:color w:val="8ACCCF"/>
          <w:sz w:val="24"/>
          <w:szCs w:val="24"/>
          <w:lang w:val="en-US" w:eastAsia="ru-RU"/>
        </w:rPr>
        <w:t>RSASignaturePadding</w:t>
      </w:r>
      <w:r w:rsidRPr="00457EAB">
        <w:rPr>
          <w:rFonts w:ascii="Courier New" w:eastAsia="Times New Roman" w:hAnsi="Courier New" w:cs="Courier New"/>
          <w:color w:val="DFDFBF"/>
          <w:sz w:val="24"/>
          <w:szCs w:val="24"/>
          <w:lang w:val="en-US" w:eastAsia="ru-RU"/>
        </w:rPr>
        <w:t>.Pkcs1));</w:t>
      </w:r>
    </w:p>
    <w:p w14:paraId="3251C790"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DFBF"/>
          <w:sz w:val="24"/>
          <w:szCs w:val="24"/>
          <w:lang w:eastAsia="ru-RU"/>
        </w:rPr>
        <w:t>}</w:t>
      </w:r>
    </w:p>
    <w:p w14:paraId="0661AA2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eastAsia="ru-RU"/>
        </w:rPr>
        <w:t>}</w:t>
      </w:r>
    </w:p>
    <w:p w14:paraId="33FE7546" w14:textId="77777777" w:rsidR="00BA7AB0" w:rsidRDefault="00BA7AB0" w:rsidP="0073313C">
      <w:pPr>
        <w:spacing w:line="240" w:lineRule="auto"/>
        <w:jc w:val="both"/>
        <w:rPr>
          <w:rFonts w:cstheme="minorHAnsi"/>
          <w:sz w:val="24"/>
          <w:szCs w:val="24"/>
        </w:rPr>
      </w:pPr>
    </w:p>
    <w:p w14:paraId="6BC9F8B4" w14:textId="18E5691E"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Пример генерации подписей </w:t>
      </w:r>
      <w:r w:rsidR="00BE780D" w:rsidRPr="00FD5E80">
        <w:rPr>
          <w:rFonts w:cstheme="minorHAnsi"/>
          <w:sz w:val="24"/>
          <w:szCs w:val="24"/>
        </w:rPr>
        <w:t>C#  с</w:t>
      </w:r>
      <w:r w:rsidRPr="00FD5E80">
        <w:rPr>
          <w:rFonts w:cstheme="minorHAnsi"/>
          <w:sz w:val="24"/>
          <w:szCs w:val="24"/>
        </w:rPr>
        <w:t xml:space="preserve"> использованием стандартной библиотеки класса .net, полной:</w:t>
      </w:r>
    </w:p>
    <w:p w14:paraId="3E56FD5D" w14:textId="49B0A637" w:rsidR="00BE780D" w:rsidRPr="00457EAB" w:rsidRDefault="00BE780D" w:rsidP="0073313C">
      <w:pPr>
        <w:pStyle w:val="HTML0"/>
        <w:shd w:val="clear" w:color="auto" w:fill="333333"/>
        <w:jc w:val="both"/>
        <w:rPr>
          <w:color w:val="DFDFBF"/>
          <w:sz w:val="24"/>
          <w:szCs w:val="24"/>
          <w:lang w:val="en-US"/>
        </w:rPr>
      </w:pPr>
      <w:r w:rsidRPr="00457EAB">
        <w:rPr>
          <w:color w:val="EFC986"/>
          <w:sz w:val="24"/>
          <w:szCs w:val="24"/>
          <w:lang w:val="en-US"/>
        </w:rPr>
        <w:t>private</w:t>
      </w:r>
      <w:r w:rsidRPr="00457EAB">
        <w:rPr>
          <w:color w:val="DFDFBF"/>
          <w:sz w:val="24"/>
          <w:szCs w:val="24"/>
          <w:lang w:val="en-US"/>
        </w:rPr>
        <w:t> </w:t>
      </w:r>
      <w:r w:rsidRPr="00457EAB">
        <w:rPr>
          <w:color w:val="EFC986"/>
          <w:sz w:val="24"/>
          <w:szCs w:val="24"/>
          <w:lang w:val="en-US"/>
        </w:rPr>
        <w:t>string</w:t>
      </w:r>
      <w:r w:rsidRPr="00457EAB">
        <w:rPr>
          <w:color w:val="DFDFBF"/>
          <w:sz w:val="24"/>
          <w:szCs w:val="24"/>
          <w:lang w:val="en-US"/>
        </w:rPr>
        <w:t> ComputeSignature(</w:t>
      </w:r>
      <w:r w:rsidRPr="00457EAB">
        <w:rPr>
          <w:color w:val="EFC986"/>
          <w:sz w:val="24"/>
          <w:szCs w:val="24"/>
          <w:lang w:val="en-US"/>
        </w:rPr>
        <w:t>string</w:t>
      </w:r>
      <w:r w:rsidRPr="00457EAB">
        <w:rPr>
          <w:color w:val="DFDFBF"/>
          <w:sz w:val="24"/>
          <w:szCs w:val="24"/>
          <w:lang w:val="en-US"/>
        </w:rPr>
        <w:t> document)</w:t>
      </w:r>
    </w:p>
    <w:p w14:paraId="2A42A8E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5A55C69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var</w:t>
      </w:r>
      <w:r w:rsidRPr="00457EAB">
        <w:rPr>
          <w:rFonts w:ascii="Courier New" w:eastAsia="Times New Roman" w:hAnsi="Courier New" w:cs="Courier New"/>
          <w:color w:val="DFDFBF"/>
          <w:sz w:val="24"/>
          <w:szCs w:val="24"/>
          <w:lang w:val="en-US" w:eastAsia="ru-RU"/>
        </w:rPr>
        <w:t> data = </w:t>
      </w:r>
      <w:r w:rsidRPr="00457EAB">
        <w:rPr>
          <w:rFonts w:ascii="Courier New" w:eastAsia="Times New Roman" w:hAnsi="Courier New" w:cs="Courier New"/>
          <w:color w:val="8ACCCF"/>
          <w:sz w:val="24"/>
          <w:szCs w:val="24"/>
          <w:lang w:val="en-US" w:eastAsia="ru-RU"/>
        </w:rPr>
        <w:t>Encoding</w:t>
      </w:r>
      <w:r w:rsidRPr="00457EAB">
        <w:rPr>
          <w:rFonts w:ascii="Courier New" w:eastAsia="Times New Roman" w:hAnsi="Courier New" w:cs="Courier New"/>
          <w:color w:val="DFDFBF"/>
          <w:sz w:val="24"/>
          <w:szCs w:val="24"/>
          <w:lang w:val="en-US" w:eastAsia="ru-RU"/>
        </w:rPr>
        <w:t>.UTF8.GetBytes(document);</w:t>
      </w:r>
    </w:p>
    <w:p w14:paraId="27B126B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5226FE5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using</w:t>
      </w: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var</w:t>
      </w:r>
      <w:r w:rsidRPr="00457EAB">
        <w:rPr>
          <w:rFonts w:ascii="Courier New" w:eastAsia="Times New Roman" w:hAnsi="Courier New" w:cs="Courier New"/>
          <w:color w:val="DFDFBF"/>
          <w:sz w:val="24"/>
          <w:szCs w:val="24"/>
          <w:lang w:val="en-US" w:eastAsia="ru-RU"/>
        </w:rPr>
        <w:t> rsa = </w:t>
      </w:r>
      <w:r w:rsidRPr="00457EAB">
        <w:rPr>
          <w:rFonts w:ascii="Courier New" w:eastAsia="Times New Roman" w:hAnsi="Courier New" w:cs="Courier New"/>
          <w:color w:val="EFC986"/>
          <w:sz w:val="24"/>
          <w:szCs w:val="24"/>
          <w:lang w:val="en-US" w:eastAsia="ru-RU"/>
        </w:rPr>
        <w:t>new</w:t>
      </w: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8ACCCF"/>
          <w:sz w:val="24"/>
          <w:szCs w:val="24"/>
          <w:lang w:val="en-US" w:eastAsia="ru-RU"/>
        </w:rPr>
        <w:t>RSACryptoServiceProvider</w:t>
      </w:r>
      <w:r w:rsidRPr="00457EAB">
        <w:rPr>
          <w:rFonts w:ascii="Courier New" w:eastAsia="Times New Roman" w:hAnsi="Courier New" w:cs="Courier New"/>
          <w:color w:val="DFDFBF"/>
          <w:sz w:val="24"/>
          <w:szCs w:val="24"/>
          <w:lang w:val="en-US" w:eastAsia="ru-RU"/>
        </w:rPr>
        <w:t>())</w:t>
      </w:r>
    </w:p>
    <w:p w14:paraId="3CF9255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
    <w:p w14:paraId="3D1AD94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rsa.FromXmlString(privateKey);</w:t>
      </w:r>
    </w:p>
    <w:p w14:paraId="4A0EE5C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return</w:t>
      </w: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8ACCCF"/>
          <w:sz w:val="24"/>
          <w:szCs w:val="24"/>
          <w:lang w:val="en-US" w:eastAsia="ru-RU"/>
        </w:rPr>
        <w:t>Convert</w:t>
      </w:r>
      <w:r w:rsidRPr="00457EAB">
        <w:rPr>
          <w:rFonts w:ascii="Courier New" w:eastAsia="Times New Roman" w:hAnsi="Courier New" w:cs="Courier New"/>
          <w:color w:val="DFDFBF"/>
          <w:sz w:val="24"/>
          <w:szCs w:val="24"/>
          <w:lang w:val="en-US" w:eastAsia="ru-RU"/>
        </w:rPr>
        <w:t>.ToBase64String(rsa.SignData(data, </w:t>
      </w:r>
      <w:r w:rsidRPr="00457EAB">
        <w:rPr>
          <w:rFonts w:ascii="Courier New" w:eastAsia="Times New Roman" w:hAnsi="Courier New" w:cs="Courier New"/>
          <w:color w:val="DFAF8F"/>
          <w:sz w:val="24"/>
          <w:szCs w:val="24"/>
          <w:lang w:val="en-US" w:eastAsia="ru-RU"/>
        </w:rPr>
        <w:t>“SHA256”</w:t>
      </w:r>
      <w:r w:rsidRPr="00457EAB">
        <w:rPr>
          <w:rFonts w:ascii="Courier New" w:eastAsia="Times New Roman" w:hAnsi="Courier New" w:cs="Courier New"/>
          <w:color w:val="DFDFBF"/>
          <w:sz w:val="24"/>
          <w:szCs w:val="24"/>
          <w:lang w:val="en-US" w:eastAsia="ru-RU"/>
        </w:rPr>
        <w:t>));</w:t>
      </w:r>
    </w:p>
    <w:p w14:paraId="3892648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DFBF"/>
          <w:sz w:val="24"/>
          <w:szCs w:val="24"/>
          <w:lang w:eastAsia="ru-RU"/>
        </w:rPr>
        <w:t>}</w:t>
      </w:r>
    </w:p>
    <w:p w14:paraId="6327695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eastAsia="ru-RU"/>
        </w:rPr>
        <w:t>}</w:t>
      </w:r>
    </w:p>
    <w:p w14:paraId="53BBC94A" w14:textId="77777777" w:rsidR="00BA3AA5" w:rsidRDefault="00281F66" w:rsidP="00BA3AA5">
      <w:pPr>
        <w:pStyle w:val="1"/>
        <w:jc w:val="both"/>
        <w:rPr>
          <w:sz w:val="32"/>
          <w:szCs w:val="32"/>
        </w:rPr>
      </w:pPr>
      <w:bookmarkStart w:id="31" w:name="_Toc59045187"/>
      <w:bookmarkStart w:id="32" w:name="_Toc63432908"/>
      <w:bookmarkStart w:id="33" w:name="_Toc63432952"/>
      <w:r w:rsidRPr="00BE2C3A">
        <w:rPr>
          <w:sz w:val="32"/>
          <w:szCs w:val="32"/>
        </w:rPr>
        <w:t>2. Запросы</w:t>
      </w:r>
      <w:bookmarkStart w:id="34" w:name="OLE_LINK89"/>
      <w:bookmarkStart w:id="35" w:name="OLE_LINK39"/>
      <w:bookmarkStart w:id="36" w:name="OLE_LINK38"/>
      <w:bookmarkStart w:id="37" w:name="_Toc59045188"/>
      <w:bookmarkStart w:id="38" w:name="_Toc507539850"/>
      <w:bookmarkEnd w:id="31"/>
      <w:bookmarkEnd w:id="32"/>
      <w:bookmarkEnd w:id="33"/>
      <w:bookmarkEnd w:id="34"/>
      <w:bookmarkEnd w:id="35"/>
      <w:bookmarkEnd w:id="36"/>
      <w:bookmarkEnd w:id="37"/>
    </w:p>
    <w:p w14:paraId="6626018F" w14:textId="5562A5BF" w:rsidR="00281F66" w:rsidRPr="00BA3AA5" w:rsidRDefault="00281F66" w:rsidP="00E47841">
      <w:pPr>
        <w:pStyle w:val="2"/>
        <w:rPr>
          <w:sz w:val="32"/>
          <w:szCs w:val="32"/>
        </w:rPr>
      </w:pPr>
      <w:bookmarkStart w:id="39" w:name="_Toc63432909"/>
      <w:bookmarkStart w:id="40" w:name="_Toc63432953"/>
      <w:r w:rsidRPr="00BE2C3A">
        <w:t>2.1 Создание</w:t>
      </w:r>
      <w:r w:rsidR="006A25F1">
        <w:t xml:space="preserve"> </w:t>
      </w:r>
      <w:bookmarkEnd w:id="38"/>
      <w:r w:rsidR="006A25F1">
        <w:t>чека</w:t>
      </w:r>
      <w:bookmarkEnd w:id="39"/>
      <w:bookmarkEnd w:id="40"/>
    </w:p>
    <w:p w14:paraId="5B16B772" w14:textId="52FE61E8" w:rsidR="00281F66" w:rsidRPr="00FD5E80" w:rsidRDefault="00421F63" w:rsidP="0073313C">
      <w:pPr>
        <w:spacing w:line="240" w:lineRule="auto"/>
        <w:jc w:val="both"/>
        <w:rPr>
          <w:rFonts w:cstheme="minorHAnsi"/>
          <w:sz w:val="24"/>
          <w:szCs w:val="24"/>
        </w:rPr>
      </w:pPr>
      <w:bookmarkStart w:id="41" w:name="OLE_LINK274"/>
      <w:bookmarkEnd w:id="41"/>
      <w:r>
        <w:rPr>
          <w:rFonts w:cstheme="minorHAnsi"/>
          <w:sz w:val="24"/>
          <w:szCs w:val="24"/>
        </w:rPr>
        <w:t>Генерация чеков</w:t>
      </w:r>
      <w:r w:rsidR="00281F66" w:rsidRPr="00FD5E80">
        <w:rPr>
          <w:rFonts w:cstheme="minorHAnsi"/>
          <w:sz w:val="24"/>
          <w:szCs w:val="24"/>
        </w:rPr>
        <w:t xml:space="preserve"> осуществляется в 3 этапа:</w:t>
      </w:r>
    </w:p>
    <w:tbl>
      <w:tblPr>
        <w:tblW w:w="0" w:type="auto"/>
        <w:tblCellMar>
          <w:left w:w="0" w:type="dxa"/>
          <w:right w:w="0" w:type="dxa"/>
        </w:tblCellMar>
        <w:tblLook w:val="04A0" w:firstRow="1" w:lastRow="0" w:firstColumn="1" w:lastColumn="0" w:noHBand="0" w:noVBand="1"/>
      </w:tblPr>
      <w:tblGrid>
        <w:gridCol w:w="1095"/>
        <w:gridCol w:w="9657"/>
      </w:tblGrid>
      <w:tr w:rsidR="00281F66" w:rsidRPr="00FD5E80" w14:paraId="4E144609" w14:textId="77777777" w:rsidTr="00BE2C3A">
        <w:tc>
          <w:tcPr>
            <w:tcW w:w="109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886ADB" w14:textId="3678F161" w:rsidR="00281F66" w:rsidRPr="00FD5E80" w:rsidRDefault="00281F66" w:rsidP="0073313C">
            <w:pPr>
              <w:spacing w:line="240" w:lineRule="auto"/>
              <w:jc w:val="both"/>
              <w:rPr>
                <w:rFonts w:cstheme="minorHAnsi"/>
                <w:sz w:val="24"/>
                <w:szCs w:val="24"/>
              </w:rPr>
            </w:pPr>
            <w:r w:rsidRPr="00FD5E80">
              <w:rPr>
                <w:rFonts w:cstheme="minorHAnsi"/>
                <w:b/>
                <w:bCs/>
                <w:sz w:val="24"/>
                <w:szCs w:val="24"/>
              </w:rPr>
              <w:t>Этап 1:</w:t>
            </w:r>
          </w:p>
        </w:tc>
        <w:tc>
          <w:tcPr>
            <w:tcW w:w="965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9781040" w14:textId="5C2DD2F7" w:rsidR="00281F66" w:rsidRPr="00FD5E80" w:rsidRDefault="00281F66" w:rsidP="0073313C">
            <w:pPr>
              <w:spacing w:line="240" w:lineRule="auto"/>
              <w:jc w:val="both"/>
              <w:rPr>
                <w:rFonts w:cstheme="minorHAnsi"/>
                <w:sz w:val="24"/>
                <w:szCs w:val="24"/>
              </w:rPr>
            </w:pPr>
            <w:r w:rsidRPr="00FD5E80">
              <w:rPr>
                <w:rFonts w:cstheme="minorHAnsi"/>
                <w:sz w:val="24"/>
                <w:szCs w:val="24"/>
              </w:rPr>
              <w:t>Приложение клиента (</w:t>
            </w:r>
            <w:r w:rsidR="00171C75">
              <w:rPr>
                <w:rFonts w:cstheme="minorHAnsi"/>
                <w:sz w:val="24"/>
                <w:szCs w:val="24"/>
              </w:rPr>
              <w:t>интернет-магазин</w:t>
            </w:r>
            <w:r w:rsidRPr="00FD5E80">
              <w:rPr>
                <w:rFonts w:cstheme="minorHAnsi"/>
                <w:sz w:val="24"/>
                <w:szCs w:val="24"/>
              </w:rPr>
              <w:t>) отправляет</w:t>
            </w:r>
            <w:r w:rsidR="00171C75">
              <w:rPr>
                <w:rFonts w:cstheme="minorHAnsi"/>
                <w:sz w:val="24"/>
                <w:szCs w:val="24"/>
              </w:rPr>
              <w:t xml:space="preserve"> </w:t>
            </w:r>
            <w:r w:rsidRPr="00FD5E80">
              <w:rPr>
                <w:rFonts w:cstheme="minorHAnsi"/>
                <w:sz w:val="24"/>
                <w:szCs w:val="24"/>
              </w:rPr>
              <w:t xml:space="preserve">асинхронный запрос на </w:t>
            </w:r>
            <w:r w:rsidR="007C7D99">
              <w:rPr>
                <w:rFonts w:cstheme="minorHAnsi"/>
                <w:sz w:val="24"/>
                <w:szCs w:val="24"/>
              </w:rPr>
              <w:t>формирование фискального документа</w:t>
            </w:r>
            <w:r w:rsidRPr="00FD5E80">
              <w:rPr>
                <w:rFonts w:cstheme="minorHAnsi"/>
                <w:sz w:val="24"/>
                <w:szCs w:val="24"/>
              </w:rPr>
              <w:t>.</w:t>
            </w:r>
            <w:r w:rsidR="00171C75">
              <w:rPr>
                <w:rFonts w:cstheme="minorHAnsi"/>
                <w:sz w:val="24"/>
                <w:szCs w:val="24"/>
              </w:rPr>
              <w:t xml:space="preserve"> </w:t>
            </w:r>
            <w:r w:rsidRPr="00FD5E80">
              <w:rPr>
                <w:rFonts w:cstheme="minorHAnsi"/>
                <w:sz w:val="24"/>
                <w:szCs w:val="24"/>
              </w:rPr>
              <w:t xml:space="preserve">Сервер </w:t>
            </w:r>
            <w:r w:rsidR="007C7D99">
              <w:rPr>
                <w:rFonts w:cstheme="minorHAnsi"/>
                <w:sz w:val="24"/>
                <w:szCs w:val="24"/>
              </w:rPr>
              <w:t xml:space="preserve">сохраняет </w:t>
            </w:r>
            <w:r w:rsidRPr="00FD5E80">
              <w:rPr>
                <w:rFonts w:cstheme="minorHAnsi"/>
                <w:sz w:val="24"/>
                <w:szCs w:val="24"/>
              </w:rPr>
              <w:t>данные запроса в очеред</w:t>
            </w:r>
            <w:r w:rsidR="007C7D99">
              <w:rPr>
                <w:rFonts w:cstheme="minorHAnsi"/>
                <w:sz w:val="24"/>
                <w:szCs w:val="24"/>
              </w:rPr>
              <w:t>ь</w:t>
            </w:r>
            <w:r w:rsidRPr="00FD5E80">
              <w:rPr>
                <w:rFonts w:cstheme="minorHAnsi"/>
                <w:sz w:val="24"/>
                <w:szCs w:val="24"/>
              </w:rPr>
              <w:t xml:space="preserve"> обработки.</w:t>
            </w:r>
          </w:p>
        </w:tc>
      </w:tr>
      <w:tr w:rsidR="00281F66" w:rsidRPr="00FD5E80" w14:paraId="430E2682" w14:textId="77777777" w:rsidTr="00BE2C3A">
        <w:tc>
          <w:tcPr>
            <w:tcW w:w="109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ACF987D"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Этап 2:</w:t>
            </w:r>
          </w:p>
        </w:tc>
        <w:tc>
          <w:tcPr>
            <w:tcW w:w="9657" w:type="dxa"/>
            <w:tcBorders>
              <w:top w:val="nil"/>
              <w:left w:val="nil"/>
              <w:bottom w:val="single" w:sz="8" w:space="0" w:color="auto"/>
              <w:right w:val="single" w:sz="8" w:space="0" w:color="auto"/>
            </w:tcBorders>
            <w:tcMar>
              <w:top w:w="0" w:type="dxa"/>
              <w:left w:w="108" w:type="dxa"/>
              <w:bottom w:w="0" w:type="dxa"/>
              <w:right w:w="108" w:type="dxa"/>
            </w:tcMar>
            <w:hideMark/>
          </w:tcPr>
          <w:p w14:paraId="0919EFB8" w14:textId="39E013B2"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Сервер </w:t>
            </w:r>
            <w:r w:rsidR="007C7D99">
              <w:rPr>
                <w:rFonts w:cstheme="minorHAnsi"/>
                <w:sz w:val="24"/>
                <w:szCs w:val="24"/>
              </w:rPr>
              <w:t xml:space="preserve">извлекает </w:t>
            </w:r>
            <w:r w:rsidRPr="00FD5E80">
              <w:rPr>
                <w:rFonts w:cstheme="minorHAnsi"/>
                <w:sz w:val="24"/>
                <w:szCs w:val="24"/>
              </w:rPr>
              <w:t>запросы из очереди обработки один за другим</w:t>
            </w:r>
            <w:r w:rsidR="007C7D99">
              <w:rPr>
                <w:rFonts w:cstheme="minorHAnsi"/>
                <w:sz w:val="24"/>
                <w:szCs w:val="24"/>
              </w:rPr>
              <w:t xml:space="preserve"> и передаёт на первую освободившуюся кассу для «пробивки» фискального документа</w:t>
            </w:r>
            <w:r w:rsidRPr="00FD5E80">
              <w:rPr>
                <w:rFonts w:cstheme="minorHAnsi"/>
                <w:sz w:val="24"/>
                <w:szCs w:val="24"/>
              </w:rPr>
              <w:t>.</w:t>
            </w:r>
            <w:r w:rsidR="007C7D99">
              <w:rPr>
                <w:rFonts w:cstheme="minorHAnsi"/>
                <w:sz w:val="24"/>
                <w:szCs w:val="24"/>
              </w:rPr>
              <w:t xml:space="preserve"> После того как касса вернёт результат работы, информация сохраняется </w:t>
            </w:r>
            <w:r w:rsidRPr="00FD5E80">
              <w:rPr>
                <w:rFonts w:cstheme="minorHAnsi"/>
                <w:sz w:val="24"/>
                <w:szCs w:val="24"/>
              </w:rPr>
              <w:t>в базе данных.</w:t>
            </w:r>
          </w:p>
        </w:tc>
      </w:tr>
      <w:tr w:rsidR="00281F66" w:rsidRPr="00FD5E80" w14:paraId="2448EDE4" w14:textId="77777777" w:rsidTr="00BE2C3A">
        <w:tc>
          <w:tcPr>
            <w:tcW w:w="109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0E819B4" w14:textId="54AE6537" w:rsidR="00281F66" w:rsidRPr="00FD5E80" w:rsidRDefault="004431D0" w:rsidP="0073313C">
            <w:pPr>
              <w:spacing w:line="240" w:lineRule="auto"/>
              <w:jc w:val="both"/>
              <w:rPr>
                <w:rFonts w:cstheme="minorHAnsi"/>
                <w:sz w:val="24"/>
                <w:szCs w:val="24"/>
              </w:rPr>
            </w:pPr>
            <w:r>
              <w:rPr>
                <w:rFonts w:cstheme="minorHAnsi"/>
                <w:b/>
                <w:bCs/>
                <w:sz w:val="24"/>
                <w:szCs w:val="24"/>
              </w:rPr>
              <w:t>Этап</w:t>
            </w:r>
            <w:r w:rsidR="00BA7AB0">
              <w:rPr>
                <w:rFonts w:cstheme="minorHAnsi"/>
                <w:b/>
                <w:bCs/>
                <w:sz w:val="24"/>
                <w:szCs w:val="24"/>
              </w:rPr>
              <w:t xml:space="preserve"> </w:t>
            </w:r>
            <w:r w:rsidR="00281F66" w:rsidRPr="00FD5E80">
              <w:rPr>
                <w:rFonts w:cstheme="minorHAnsi"/>
                <w:b/>
                <w:bCs/>
                <w:sz w:val="24"/>
                <w:szCs w:val="24"/>
              </w:rPr>
              <w:t>3</w:t>
            </w:r>
            <w:r w:rsidR="00281F66" w:rsidRPr="00FD5E80">
              <w:rPr>
                <w:rFonts w:cstheme="minorHAnsi"/>
                <w:b/>
                <w:bCs/>
                <w:sz w:val="24"/>
                <w:szCs w:val="24"/>
                <w:lang w:val="en-US"/>
              </w:rPr>
              <w:t>:</w:t>
            </w:r>
          </w:p>
        </w:tc>
        <w:tc>
          <w:tcPr>
            <w:tcW w:w="9657" w:type="dxa"/>
            <w:tcBorders>
              <w:top w:val="nil"/>
              <w:left w:val="nil"/>
              <w:bottom w:val="single" w:sz="8" w:space="0" w:color="auto"/>
              <w:right w:val="single" w:sz="8" w:space="0" w:color="auto"/>
            </w:tcBorders>
            <w:tcMar>
              <w:top w:w="0" w:type="dxa"/>
              <w:left w:w="108" w:type="dxa"/>
              <w:bottom w:w="0" w:type="dxa"/>
              <w:right w:w="108" w:type="dxa"/>
            </w:tcMar>
            <w:hideMark/>
          </w:tcPr>
          <w:p w14:paraId="332EC504" w14:textId="184D8F52"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Приложение клиента </w:t>
            </w:r>
            <w:r w:rsidR="007C7D99" w:rsidRPr="00FD5E80">
              <w:rPr>
                <w:rFonts w:cstheme="minorHAnsi"/>
                <w:sz w:val="24"/>
                <w:szCs w:val="24"/>
              </w:rPr>
              <w:t>(</w:t>
            </w:r>
            <w:r w:rsidR="007C7D99">
              <w:rPr>
                <w:rFonts w:cstheme="minorHAnsi"/>
                <w:sz w:val="24"/>
                <w:szCs w:val="24"/>
              </w:rPr>
              <w:t>интернет-магазин</w:t>
            </w:r>
            <w:r w:rsidR="007C7D99" w:rsidRPr="00FD5E80">
              <w:rPr>
                <w:rFonts w:cstheme="minorHAnsi"/>
                <w:sz w:val="24"/>
                <w:szCs w:val="24"/>
              </w:rPr>
              <w:t>)</w:t>
            </w:r>
            <w:r w:rsidR="007C7D99">
              <w:rPr>
                <w:rFonts w:cstheme="minorHAnsi"/>
                <w:sz w:val="24"/>
                <w:szCs w:val="24"/>
              </w:rPr>
              <w:t xml:space="preserve"> </w:t>
            </w:r>
            <w:r w:rsidRPr="00FD5E80">
              <w:rPr>
                <w:rFonts w:cstheme="minorHAnsi"/>
                <w:sz w:val="24"/>
                <w:szCs w:val="24"/>
              </w:rPr>
              <w:t xml:space="preserve">запрашивает статус </w:t>
            </w:r>
            <w:r w:rsidR="007C7D99">
              <w:rPr>
                <w:rFonts w:cstheme="minorHAnsi"/>
                <w:sz w:val="24"/>
                <w:szCs w:val="24"/>
              </w:rPr>
              <w:t>фискального документа и набор фискальных параметров (фискальный номер, фискальный признак и проч.)</w:t>
            </w:r>
            <w:r w:rsidRPr="00FD5E80">
              <w:rPr>
                <w:rFonts w:cstheme="minorHAnsi"/>
                <w:sz w:val="24"/>
                <w:szCs w:val="24"/>
              </w:rPr>
              <w:t>.</w:t>
            </w:r>
          </w:p>
        </w:tc>
      </w:tr>
    </w:tbl>
    <w:p w14:paraId="3198ADB8" w14:textId="77777777" w:rsidR="007C7D99" w:rsidRDefault="007C7D99" w:rsidP="0073313C">
      <w:pPr>
        <w:spacing w:line="240" w:lineRule="auto"/>
        <w:jc w:val="both"/>
        <w:rPr>
          <w:rFonts w:cstheme="minorHAnsi"/>
          <w:sz w:val="24"/>
          <w:szCs w:val="24"/>
        </w:rPr>
      </w:pPr>
    </w:p>
    <w:p w14:paraId="1CDB0997" w14:textId="4243A839" w:rsidR="00281F66" w:rsidRPr="00FD5E80" w:rsidRDefault="00281F66" w:rsidP="0073313C">
      <w:pPr>
        <w:spacing w:line="240" w:lineRule="auto"/>
        <w:jc w:val="both"/>
        <w:rPr>
          <w:rFonts w:cstheme="minorHAnsi"/>
          <w:sz w:val="24"/>
          <w:szCs w:val="24"/>
        </w:rPr>
      </w:pPr>
      <w:r w:rsidRPr="00FD5E80">
        <w:rPr>
          <w:rFonts w:cstheme="minorHAnsi"/>
          <w:sz w:val="24"/>
          <w:szCs w:val="24"/>
        </w:rPr>
        <w:t>Каждый асинхронный запрос содержит "</w:t>
      </w:r>
      <w:r w:rsidR="007C7D99">
        <w:rPr>
          <w:rFonts w:cstheme="minorHAnsi"/>
          <w:sz w:val="24"/>
          <w:szCs w:val="24"/>
        </w:rPr>
        <w:t>пользовательский</w:t>
      </w:r>
      <w:r w:rsidRPr="00FD5E80">
        <w:rPr>
          <w:rFonts w:cstheme="minorHAnsi"/>
          <w:sz w:val="24"/>
          <w:szCs w:val="24"/>
        </w:rPr>
        <w:t>" идентификатор документа.</w:t>
      </w:r>
      <w:r w:rsidR="007C7D99">
        <w:rPr>
          <w:rFonts w:cstheme="minorHAnsi"/>
          <w:sz w:val="24"/>
          <w:szCs w:val="24"/>
        </w:rPr>
        <w:t xml:space="preserve"> </w:t>
      </w:r>
      <w:r w:rsidR="00A95CAE" w:rsidRPr="00A95CAE">
        <w:rPr>
          <w:rFonts w:cstheme="minorHAnsi"/>
          <w:sz w:val="24"/>
          <w:szCs w:val="24"/>
        </w:rPr>
        <w:t xml:space="preserve">Это поле должно быть уникальным в </w:t>
      </w:r>
      <w:r w:rsidR="00A95CAE">
        <w:rPr>
          <w:rFonts w:cstheme="minorHAnsi"/>
          <w:sz w:val="24"/>
          <w:szCs w:val="24"/>
        </w:rPr>
        <w:t xml:space="preserve">рамках </w:t>
      </w:r>
      <w:r w:rsidR="00A95CAE" w:rsidRPr="00A95CAE">
        <w:rPr>
          <w:rFonts w:cstheme="minorHAnsi"/>
          <w:sz w:val="24"/>
          <w:szCs w:val="24"/>
        </w:rPr>
        <w:t>организации.</w:t>
      </w:r>
      <w:r w:rsidR="007C7D99">
        <w:rPr>
          <w:rFonts w:cstheme="minorHAnsi"/>
          <w:sz w:val="24"/>
          <w:szCs w:val="24"/>
        </w:rPr>
        <w:t xml:space="preserve"> </w:t>
      </w:r>
      <w:r w:rsidRPr="00FD5E80">
        <w:rPr>
          <w:rFonts w:cstheme="minorHAnsi"/>
          <w:sz w:val="24"/>
          <w:szCs w:val="24"/>
        </w:rPr>
        <w:t>Поле идентификатора используется для мониторинга состояния запросов на этапе 3 (см. раздел 2.2.).</w:t>
      </w:r>
    </w:p>
    <w:p w14:paraId="35485819" w14:textId="48C60C38" w:rsidR="007C7D99" w:rsidRDefault="00524063" w:rsidP="0073313C">
      <w:pPr>
        <w:spacing w:line="240" w:lineRule="auto"/>
        <w:jc w:val="both"/>
        <w:rPr>
          <w:rFonts w:cstheme="minorHAnsi"/>
          <w:sz w:val="24"/>
          <w:szCs w:val="24"/>
        </w:rPr>
      </w:pPr>
      <w:r w:rsidRPr="006A25F1">
        <w:rPr>
          <w:rFonts w:cstheme="minorHAnsi"/>
          <w:sz w:val="24"/>
          <w:szCs w:val="24"/>
        </w:rPr>
        <w:t xml:space="preserve">Клиент может зарегистрировать любое количество </w:t>
      </w:r>
      <w:r w:rsidR="007C7D99" w:rsidRPr="006A25F1">
        <w:rPr>
          <w:rFonts w:cstheme="minorHAnsi"/>
          <w:sz w:val="24"/>
          <w:szCs w:val="24"/>
        </w:rPr>
        <w:t xml:space="preserve">касс через личный кабинет </w:t>
      </w:r>
      <w:r w:rsidR="004D3B91">
        <w:rPr>
          <w:rFonts w:cstheme="minorHAnsi"/>
          <w:sz w:val="24"/>
          <w:szCs w:val="24"/>
        </w:rPr>
        <w:t xml:space="preserve">Kassa.beeline.ru </w:t>
      </w:r>
      <w:r w:rsidR="007C7D99" w:rsidRPr="006A25F1">
        <w:rPr>
          <w:rFonts w:cstheme="minorHAnsi"/>
          <w:sz w:val="24"/>
          <w:szCs w:val="24"/>
        </w:rPr>
        <w:t xml:space="preserve">. </w:t>
      </w:r>
      <w:r w:rsidRPr="006A25F1">
        <w:rPr>
          <w:rFonts w:cstheme="minorHAnsi"/>
          <w:sz w:val="24"/>
          <w:szCs w:val="24"/>
        </w:rPr>
        <w:t xml:space="preserve">Количество устройств определяет количество чеков, которые клиент может генерировать каждую </w:t>
      </w:r>
      <w:r w:rsidRPr="006A25F1">
        <w:rPr>
          <w:rFonts w:cstheme="minorHAnsi"/>
          <w:sz w:val="24"/>
          <w:szCs w:val="24"/>
        </w:rPr>
        <w:lastRenderedPageBreak/>
        <w:t>секунду. Максимальная производительность одно</w:t>
      </w:r>
      <w:r w:rsidR="004F67AE" w:rsidRPr="006A25F1">
        <w:rPr>
          <w:rFonts w:cstheme="minorHAnsi"/>
          <w:sz w:val="24"/>
          <w:szCs w:val="24"/>
        </w:rPr>
        <w:t>й</w:t>
      </w:r>
      <w:r w:rsidRPr="006A25F1">
        <w:rPr>
          <w:rFonts w:cstheme="minorHAnsi"/>
          <w:sz w:val="24"/>
          <w:szCs w:val="24"/>
        </w:rPr>
        <w:t xml:space="preserve"> кассы - один чек в секунду. Если компании нужно больше чеков в секунду - требуется больше касс.</w:t>
      </w:r>
    </w:p>
    <w:p w14:paraId="45655186" w14:textId="18BBE54D" w:rsidR="002D2376" w:rsidRDefault="008C77B7" w:rsidP="008C77B7">
      <w:pPr>
        <w:spacing w:line="240" w:lineRule="auto"/>
        <w:jc w:val="both"/>
        <w:rPr>
          <w:rFonts w:cstheme="minorHAnsi"/>
          <w:sz w:val="24"/>
          <w:szCs w:val="24"/>
        </w:rPr>
      </w:pPr>
      <w:r>
        <w:rPr>
          <w:rFonts w:cstheme="minorHAnsi"/>
          <w:sz w:val="24"/>
          <w:szCs w:val="24"/>
        </w:rPr>
        <w:t>Все кассы</w:t>
      </w:r>
      <w:r w:rsidRPr="00FD5E80">
        <w:rPr>
          <w:rFonts w:cstheme="minorHAnsi"/>
          <w:sz w:val="24"/>
          <w:szCs w:val="24"/>
        </w:rPr>
        <w:t xml:space="preserve"> каждой </w:t>
      </w:r>
      <w:r>
        <w:rPr>
          <w:rFonts w:cstheme="minorHAnsi"/>
          <w:sz w:val="24"/>
          <w:szCs w:val="24"/>
        </w:rPr>
        <w:t xml:space="preserve">организации </w:t>
      </w:r>
      <w:r w:rsidRPr="00FD5E80">
        <w:rPr>
          <w:rFonts w:cstheme="minorHAnsi"/>
          <w:sz w:val="24"/>
          <w:szCs w:val="24"/>
        </w:rPr>
        <w:t>объединены в группы.</w:t>
      </w:r>
      <w:r>
        <w:rPr>
          <w:rFonts w:cstheme="minorHAnsi"/>
          <w:sz w:val="24"/>
          <w:szCs w:val="24"/>
        </w:rPr>
        <w:t xml:space="preserve"> </w:t>
      </w:r>
      <w:r w:rsidR="00780C1B">
        <w:rPr>
          <w:rFonts w:cstheme="minorHAnsi"/>
          <w:sz w:val="24"/>
          <w:szCs w:val="24"/>
        </w:rPr>
        <w:t>Каждая к</w:t>
      </w:r>
      <w:r>
        <w:rPr>
          <w:rFonts w:cstheme="minorHAnsi"/>
          <w:sz w:val="24"/>
          <w:szCs w:val="24"/>
        </w:rPr>
        <w:t xml:space="preserve">асса может быть привязана к одной группе. </w:t>
      </w:r>
      <w:r w:rsidRPr="00FD5E80">
        <w:rPr>
          <w:rFonts w:cstheme="minorHAnsi"/>
          <w:sz w:val="24"/>
          <w:szCs w:val="24"/>
        </w:rPr>
        <w:t xml:space="preserve">Группы позволяют клиентам </w:t>
      </w:r>
      <w:r>
        <w:rPr>
          <w:rFonts w:cstheme="minorHAnsi"/>
          <w:sz w:val="24"/>
          <w:szCs w:val="24"/>
        </w:rPr>
        <w:t>в запросах указывать</w:t>
      </w:r>
      <w:r w:rsidR="002D2376">
        <w:rPr>
          <w:rFonts w:cstheme="minorHAnsi"/>
          <w:sz w:val="24"/>
          <w:szCs w:val="24"/>
        </w:rPr>
        <w:t>, что необходимо «пробить чек» на определённых кассах</w:t>
      </w:r>
      <w:r w:rsidRPr="00FD5E80">
        <w:rPr>
          <w:rFonts w:cstheme="minorHAnsi"/>
          <w:sz w:val="24"/>
          <w:szCs w:val="24"/>
        </w:rPr>
        <w:t>: если первоначальный запрос содержит название группы</w:t>
      </w:r>
      <w:r>
        <w:rPr>
          <w:rFonts w:cstheme="minorHAnsi"/>
          <w:sz w:val="24"/>
          <w:szCs w:val="24"/>
        </w:rPr>
        <w:t>,</w:t>
      </w:r>
      <w:r w:rsidRPr="00FD5E80">
        <w:rPr>
          <w:rFonts w:cstheme="minorHAnsi"/>
          <w:sz w:val="24"/>
          <w:szCs w:val="24"/>
        </w:rPr>
        <w:t xml:space="preserve"> устройства из указанной группы будут использоваться для </w:t>
      </w:r>
      <w:r w:rsidR="002D2376">
        <w:rPr>
          <w:rFonts w:cstheme="minorHAnsi"/>
          <w:sz w:val="24"/>
          <w:szCs w:val="24"/>
        </w:rPr>
        <w:t>формирования чека</w:t>
      </w:r>
      <w:r w:rsidRPr="00FD5E80">
        <w:rPr>
          <w:rFonts w:cstheme="minorHAnsi"/>
          <w:sz w:val="24"/>
          <w:szCs w:val="24"/>
        </w:rPr>
        <w:t>.</w:t>
      </w:r>
      <w:r w:rsidRPr="006A25F1">
        <w:rPr>
          <w:rFonts w:cstheme="minorHAnsi"/>
          <w:sz w:val="24"/>
          <w:szCs w:val="24"/>
        </w:rPr>
        <w:t xml:space="preserve"> </w:t>
      </w:r>
      <w:r w:rsidRPr="00FD5E80">
        <w:rPr>
          <w:rFonts w:cstheme="minorHAnsi"/>
          <w:sz w:val="24"/>
          <w:szCs w:val="24"/>
        </w:rPr>
        <w:t xml:space="preserve">Если группа не указана или NULL </w:t>
      </w:r>
      <w:r w:rsidR="002D2376">
        <w:rPr>
          <w:rFonts w:cstheme="minorHAnsi"/>
          <w:sz w:val="24"/>
          <w:szCs w:val="24"/>
        </w:rPr>
        <w:t>–</w:t>
      </w:r>
      <w:r w:rsidRPr="00FD5E80">
        <w:rPr>
          <w:rFonts w:cstheme="minorHAnsi"/>
          <w:sz w:val="24"/>
          <w:szCs w:val="24"/>
        </w:rPr>
        <w:t xml:space="preserve"> </w:t>
      </w:r>
      <w:r w:rsidR="002D2376">
        <w:rPr>
          <w:rFonts w:cstheme="minorHAnsi"/>
          <w:sz w:val="24"/>
          <w:szCs w:val="24"/>
        </w:rPr>
        <w:t xml:space="preserve">для генерации чека будет использоваться </w:t>
      </w:r>
      <w:r w:rsidRPr="00FD5E80">
        <w:rPr>
          <w:rFonts w:cstheme="minorHAnsi"/>
          <w:sz w:val="24"/>
          <w:szCs w:val="24"/>
        </w:rPr>
        <w:t>группа по умолчанию.</w:t>
      </w:r>
      <w:r>
        <w:rPr>
          <w:rFonts w:cstheme="minorHAnsi"/>
          <w:sz w:val="24"/>
          <w:szCs w:val="24"/>
        </w:rPr>
        <w:t xml:space="preserve"> </w:t>
      </w:r>
    </w:p>
    <w:p w14:paraId="49DC62C0" w14:textId="77777777" w:rsidR="002D2376" w:rsidRDefault="002D2376" w:rsidP="008C77B7">
      <w:pPr>
        <w:spacing w:line="240" w:lineRule="auto"/>
        <w:jc w:val="both"/>
        <w:rPr>
          <w:rFonts w:cstheme="minorHAnsi"/>
          <w:sz w:val="24"/>
          <w:szCs w:val="24"/>
        </w:rPr>
      </w:pPr>
      <w:r>
        <w:rPr>
          <w:rFonts w:cstheme="minorHAnsi"/>
          <w:sz w:val="24"/>
          <w:szCs w:val="24"/>
        </w:rPr>
        <w:t>В зависимости от типа Личного Кабинета, наименование группы по умолчанию может отличаться</w:t>
      </w:r>
      <w:r w:rsidRPr="002D2376">
        <w:rPr>
          <w:rFonts w:cstheme="minorHAnsi"/>
          <w:sz w:val="24"/>
          <w:szCs w:val="24"/>
        </w:rPr>
        <w:t>:</w:t>
      </w:r>
    </w:p>
    <w:tbl>
      <w:tblPr>
        <w:tblStyle w:val="ab"/>
        <w:tblW w:w="0" w:type="auto"/>
        <w:tblLook w:val="04A0" w:firstRow="1" w:lastRow="0" w:firstColumn="1" w:lastColumn="0" w:noHBand="0" w:noVBand="1"/>
      </w:tblPr>
      <w:tblGrid>
        <w:gridCol w:w="5381"/>
        <w:gridCol w:w="5381"/>
      </w:tblGrid>
      <w:tr w:rsidR="002D2376" w14:paraId="3118AA7C" w14:textId="77777777" w:rsidTr="002D2376">
        <w:tc>
          <w:tcPr>
            <w:tcW w:w="5381" w:type="dxa"/>
            <w:shd w:val="clear" w:color="auto" w:fill="F2F2F2" w:themeFill="background1" w:themeFillShade="F2"/>
          </w:tcPr>
          <w:p w14:paraId="7264DE3F" w14:textId="3CF5D0C2" w:rsidR="002D2376" w:rsidRPr="002D2376" w:rsidRDefault="002D2376" w:rsidP="008C77B7">
            <w:pPr>
              <w:jc w:val="both"/>
              <w:rPr>
                <w:rFonts w:cstheme="minorHAnsi"/>
                <w:b/>
                <w:bCs/>
                <w:sz w:val="24"/>
                <w:szCs w:val="24"/>
              </w:rPr>
            </w:pPr>
            <w:r w:rsidRPr="002D2376">
              <w:rPr>
                <w:rFonts w:cstheme="minorHAnsi"/>
                <w:b/>
                <w:bCs/>
                <w:sz w:val="24"/>
                <w:szCs w:val="24"/>
              </w:rPr>
              <w:t>Тип личного кабинета</w:t>
            </w:r>
          </w:p>
        </w:tc>
        <w:tc>
          <w:tcPr>
            <w:tcW w:w="5381" w:type="dxa"/>
            <w:shd w:val="clear" w:color="auto" w:fill="F2F2F2" w:themeFill="background1" w:themeFillShade="F2"/>
          </w:tcPr>
          <w:p w14:paraId="22AF107F" w14:textId="513960EE" w:rsidR="002D2376" w:rsidRPr="002D2376" w:rsidRDefault="002D2376" w:rsidP="008C77B7">
            <w:pPr>
              <w:jc w:val="both"/>
              <w:rPr>
                <w:rFonts w:cstheme="minorHAnsi"/>
                <w:b/>
                <w:bCs/>
                <w:sz w:val="24"/>
                <w:szCs w:val="24"/>
              </w:rPr>
            </w:pPr>
            <w:r w:rsidRPr="002D2376">
              <w:rPr>
                <w:rFonts w:cstheme="minorHAnsi"/>
                <w:b/>
                <w:bCs/>
                <w:sz w:val="24"/>
                <w:szCs w:val="24"/>
              </w:rPr>
              <w:t>Наименование группы по умолчанию</w:t>
            </w:r>
          </w:p>
        </w:tc>
      </w:tr>
      <w:tr w:rsidR="002D2376" w14:paraId="35F2B135" w14:textId="77777777" w:rsidTr="002D2376">
        <w:tc>
          <w:tcPr>
            <w:tcW w:w="5381" w:type="dxa"/>
          </w:tcPr>
          <w:p w14:paraId="1A51226D" w14:textId="399069F4" w:rsidR="002D2376" w:rsidRDefault="002D2376" w:rsidP="008C77B7">
            <w:pPr>
              <w:jc w:val="both"/>
              <w:rPr>
                <w:rFonts w:cstheme="minorHAnsi"/>
                <w:sz w:val="24"/>
                <w:szCs w:val="24"/>
              </w:rPr>
            </w:pPr>
            <w:r>
              <w:rPr>
                <w:rFonts w:cstheme="minorHAnsi"/>
                <w:sz w:val="24"/>
                <w:szCs w:val="24"/>
              </w:rPr>
              <w:t>Стандартный</w:t>
            </w:r>
          </w:p>
        </w:tc>
        <w:tc>
          <w:tcPr>
            <w:tcW w:w="5381" w:type="dxa"/>
          </w:tcPr>
          <w:p w14:paraId="35A27F19" w14:textId="40457C04" w:rsidR="002D2376" w:rsidRPr="002D2376" w:rsidRDefault="002D2376" w:rsidP="008C77B7">
            <w:pPr>
              <w:jc w:val="both"/>
              <w:rPr>
                <w:rFonts w:cstheme="minorHAnsi"/>
                <w:sz w:val="24"/>
                <w:szCs w:val="24"/>
                <w:lang w:val="en-US"/>
              </w:rPr>
            </w:pPr>
            <w:r>
              <w:rPr>
                <w:rFonts w:cstheme="minorHAnsi"/>
                <w:sz w:val="24"/>
                <w:szCs w:val="24"/>
                <w:lang w:val="en-US"/>
              </w:rPr>
              <w:t>main</w:t>
            </w:r>
          </w:p>
        </w:tc>
      </w:tr>
      <w:tr w:rsidR="002D2376" w14:paraId="229E7A37" w14:textId="77777777" w:rsidTr="002D2376">
        <w:tc>
          <w:tcPr>
            <w:tcW w:w="5381" w:type="dxa"/>
          </w:tcPr>
          <w:p w14:paraId="3A8510E7" w14:textId="09547234" w:rsidR="002D2376" w:rsidRDefault="002D2376" w:rsidP="008C77B7">
            <w:pPr>
              <w:jc w:val="both"/>
              <w:rPr>
                <w:rFonts w:cstheme="minorHAnsi"/>
                <w:sz w:val="24"/>
                <w:szCs w:val="24"/>
              </w:rPr>
            </w:pPr>
            <w:r>
              <w:rPr>
                <w:rFonts w:cstheme="minorHAnsi"/>
                <w:sz w:val="24"/>
                <w:szCs w:val="24"/>
              </w:rPr>
              <w:t>Вендинговый</w:t>
            </w:r>
          </w:p>
        </w:tc>
        <w:tc>
          <w:tcPr>
            <w:tcW w:w="5381" w:type="dxa"/>
          </w:tcPr>
          <w:p w14:paraId="1DE62ECF" w14:textId="3C2425F7" w:rsidR="002D2376" w:rsidRPr="002D2376" w:rsidRDefault="002D2376" w:rsidP="008C77B7">
            <w:pPr>
              <w:jc w:val="both"/>
              <w:rPr>
                <w:rFonts w:cstheme="minorHAnsi"/>
                <w:sz w:val="24"/>
                <w:szCs w:val="24"/>
                <w:lang w:val="en-US"/>
              </w:rPr>
            </w:pPr>
            <w:r>
              <w:rPr>
                <w:rFonts w:cstheme="minorHAnsi"/>
                <w:sz w:val="24"/>
                <w:szCs w:val="24"/>
                <w:lang w:val="en-US"/>
              </w:rPr>
              <w:t>vend</w:t>
            </w:r>
          </w:p>
        </w:tc>
      </w:tr>
      <w:tr w:rsidR="002D2376" w14:paraId="3640A74F" w14:textId="77777777" w:rsidTr="002D2376">
        <w:tc>
          <w:tcPr>
            <w:tcW w:w="5381" w:type="dxa"/>
          </w:tcPr>
          <w:p w14:paraId="46A7E0D7" w14:textId="0D251A15" w:rsidR="002D2376" w:rsidRDefault="002D2376" w:rsidP="008C77B7">
            <w:pPr>
              <w:jc w:val="both"/>
              <w:rPr>
                <w:rFonts w:cstheme="minorHAnsi"/>
                <w:sz w:val="24"/>
                <w:szCs w:val="24"/>
              </w:rPr>
            </w:pPr>
            <w:r>
              <w:rPr>
                <w:rFonts w:cstheme="minorHAnsi"/>
                <w:sz w:val="24"/>
                <w:szCs w:val="24"/>
              </w:rPr>
              <w:t>Транспортный</w:t>
            </w:r>
          </w:p>
        </w:tc>
        <w:tc>
          <w:tcPr>
            <w:tcW w:w="5381" w:type="dxa"/>
          </w:tcPr>
          <w:p w14:paraId="31697880" w14:textId="118B47A5" w:rsidR="002D2376" w:rsidRPr="002D2376" w:rsidRDefault="002D2376" w:rsidP="008C77B7">
            <w:pPr>
              <w:jc w:val="both"/>
              <w:rPr>
                <w:rFonts w:cstheme="minorHAnsi"/>
                <w:sz w:val="24"/>
                <w:szCs w:val="24"/>
                <w:lang w:val="en-US"/>
              </w:rPr>
            </w:pPr>
            <w:r>
              <w:rPr>
                <w:rFonts w:cstheme="minorHAnsi"/>
                <w:sz w:val="24"/>
                <w:szCs w:val="24"/>
                <w:lang w:val="en-US"/>
              </w:rPr>
              <w:t>transp</w:t>
            </w:r>
          </w:p>
        </w:tc>
      </w:tr>
    </w:tbl>
    <w:p w14:paraId="0BF0B3AD" w14:textId="77777777" w:rsidR="00780C1B" w:rsidRDefault="00780C1B" w:rsidP="008C77B7">
      <w:pPr>
        <w:spacing w:line="240" w:lineRule="auto"/>
        <w:jc w:val="both"/>
        <w:rPr>
          <w:rFonts w:cstheme="minorHAnsi"/>
          <w:sz w:val="24"/>
          <w:szCs w:val="24"/>
        </w:rPr>
      </w:pPr>
    </w:p>
    <w:p w14:paraId="5EB4F2A6" w14:textId="7B587796" w:rsidR="002D2376" w:rsidRDefault="00780C1B" w:rsidP="008C77B7">
      <w:pPr>
        <w:spacing w:line="240" w:lineRule="auto"/>
        <w:jc w:val="both"/>
        <w:rPr>
          <w:rFonts w:cstheme="minorHAnsi"/>
          <w:sz w:val="24"/>
          <w:szCs w:val="24"/>
        </w:rPr>
      </w:pPr>
      <w:r>
        <w:rPr>
          <w:rFonts w:cstheme="minorHAnsi"/>
          <w:sz w:val="24"/>
          <w:szCs w:val="24"/>
        </w:rPr>
        <w:t>Актуальные для Вашей организации наименования групп Вы можете уточнить в Вашем личном кабинете, также Вы можете создавать и переименовывать группы.</w:t>
      </w:r>
    </w:p>
    <w:p w14:paraId="578926C4" w14:textId="77777777" w:rsidR="00780C1B" w:rsidRDefault="00780C1B" w:rsidP="008C77B7">
      <w:pPr>
        <w:spacing w:line="240" w:lineRule="auto"/>
        <w:jc w:val="both"/>
        <w:rPr>
          <w:rFonts w:cstheme="minorHAnsi"/>
          <w:sz w:val="24"/>
          <w:szCs w:val="24"/>
        </w:rPr>
      </w:pPr>
    </w:p>
    <w:p w14:paraId="064D924C" w14:textId="287EE49E" w:rsidR="008C77B7" w:rsidRDefault="008C77B7" w:rsidP="008C77B7">
      <w:pPr>
        <w:spacing w:line="240" w:lineRule="auto"/>
        <w:jc w:val="both"/>
        <w:rPr>
          <w:rFonts w:cstheme="minorHAnsi"/>
          <w:sz w:val="24"/>
          <w:szCs w:val="24"/>
        </w:rPr>
      </w:pPr>
      <w:r>
        <w:rPr>
          <w:rFonts w:cstheme="minorHAnsi"/>
          <w:sz w:val="24"/>
          <w:szCs w:val="24"/>
        </w:rPr>
        <w:t xml:space="preserve">По умолчанию система обеспечивает равномерную нагрузку на кассы </w:t>
      </w:r>
      <w:r w:rsidRPr="00FD5E80">
        <w:rPr>
          <w:rFonts w:cstheme="minorHAnsi"/>
          <w:sz w:val="24"/>
          <w:szCs w:val="24"/>
        </w:rPr>
        <w:t>и выбирает "пер</w:t>
      </w:r>
      <w:r>
        <w:rPr>
          <w:rFonts w:cstheme="minorHAnsi"/>
          <w:sz w:val="24"/>
          <w:szCs w:val="24"/>
        </w:rPr>
        <w:t>вое свободно</w:t>
      </w:r>
      <w:r w:rsidRPr="00FD5E80">
        <w:rPr>
          <w:rFonts w:cstheme="minorHAnsi"/>
          <w:sz w:val="24"/>
          <w:szCs w:val="24"/>
        </w:rPr>
        <w:t xml:space="preserve">е" </w:t>
      </w:r>
      <w:bookmarkStart w:id="42" w:name="OLE_LINK76"/>
      <w:bookmarkStart w:id="43" w:name="OLE_LINK75"/>
      <w:bookmarkStart w:id="44" w:name="OLE_LINK74"/>
      <w:bookmarkStart w:id="45" w:name="OLE_LINK13"/>
      <w:bookmarkStart w:id="46" w:name="OLE_LINK12"/>
      <w:bookmarkStart w:id="47" w:name="OLE_LINK11"/>
      <w:bookmarkStart w:id="48" w:name="OLE_LINK10"/>
      <w:bookmarkStart w:id="49" w:name="OLE_LINK9"/>
      <w:bookmarkStart w:id="50" w:name="OLE_LINK8"/>
      <w:bookmarkStart w:id="51" w:name="OLE_LINK7"/>
      <w:bookmarkStart w:id="52" w:name="OLE_LINK6"/>
      <w:bookmarkStart w:id="53" w:name="OLE_LINK5"/>
      <w:bookmarkStart w:id="54" w:name="OLE_LINK110"/>
      <w:bookmarkEnd w:id="42"/>
      <w:bookmarkEnd w:id="43"/>
      <w:bookmarkEnd w:id="44"/>
      <w:bookmarkEnd w:id="45"/>
      <w:bookmarkEnd w:id="46"/>
      <w:bookmarkEnd w:id="47"/>
      <w:bookmarkEnd w:id="48"/>
      <w:bookmarkEnd w:id="49"/>
      <w:bookmarkEnd w:id="50"/>
      <w:bookmarkEnd w:id="51"/>
      <w:bookmarkEnd w:id="52"/>
      <w:bookmarkEnd w:id="53"/>
      <w:bookmarkEnd w:id="54"/>
      <w:r w:rsidRPr="001C6E56">
        <w:rPr>
          <w:rFonts w:cstheme="minorHAnsi"/>
          <w:sz w:val="24"/>
          <w:szCs w:val="24"/>
        </w:rPr>
        <w:t xml:space="preserve">совпадающее устройство (с правильным </w:t>
      </w:r>
      <w:r>
        <w:rPr>
          <w:rFonts w:cstheme="minorHAnsi"/>
          <w:sz w:val="24"/>
          <w:szCs w:val="24"/>
        </w:rPr>
        <w:t>ИНН</w:t>
      </w:r>
      <w:r w:rsidRPr="001C6E56">
        <w:rPr>
          <w:rFonts w:cstheme="minorHAnsi"/>
          <w:sz w:val="24"/>
          <w:szCs w:val="24"/>
        </w:rPr>
        <w:t xml:space="preserve"> и соответствующей </w:t>
      </w:r>
      <w:r>
        <w:rPr>
          <w:rFonts w:cstheme="minorHAnsi"/>
          <w:sz w:val="24"/>
          <w:szCs w:val="24"/>
        </w:rPr>
        <w:t>группой) для генерации чеков</w:t>
      </w:r>
      <w:r w:rsidRPr="001C6E56">
        <w:rPr>
          <w:rFonts w:cstheme="minorHAnsi"/>
          <w:sz w:val="24"/>
          <w:szCs w:val="24"/>
        </w:rPr>
        <w:t>.</w:t>
      </w:r>
      <w:r>
        <w:rPr>
          <w:rFonts w:cstheme="minorHAnsi"/>
          <w:sz w:val="24"/>
          <w:szCs w:val="24"/>
        </w:rPr>
        <w:t xml:space="preserve"> Данную логику можно изменить в настройках.</w:t>
      </w:r>
    </w:p>
    <w:p w14:paraId="039B5694" w14:textId="69E021AC" w:rsidR="00524063" w:rsidRDefault="00AD0654" w:rsidP="0073313C">
      <w:pPr>
        <w:spacing w:line="240" w:lineRule="auto"/>
        <w:jc w:val="both"/>
        <w:rPr>
          <w:rFonts w:cstheme="minorHAnsi"/>
          <w:sz w:val="24"/>
          <w:szCs w:val="24"/>
        </w:rPr>
      </w:pPr>
      <w:r w:rsidRPr="00AD0654">
        <w:rPr>
          <w:rFonts w:cstheme="minorHAnsi"/>
          <w:sz w:val="24"/>
          <w:szCs w:val="24"/>
        </w:rPr>
        <w:t xml:space="preserve">Сервис </w:t>
      </w:r>
      <w:r w:rsidR="004D3B91">
        <w:rPr>
          <w:rFonts w:cstheme="minorHAnsi"/>
          <w:sz w:val="24"/>
          <w:szCs w:val="24"/>
        </w:rPr>
        <w:t xml:space="preserve">Kassa.beeline.ru </w:t>
      </w:r>
      <w:r w:rsidRPr="00AD0654">
        <w:rPr>
          <w:rFonts w:cstheme="minorHAnsi"/>
          <w:sz w:val="24"/>
          <w:szCs w:val="24"/>
        </w:rPr>
        <w:t xml:space="preserve"> хранит </w:t>
      </w:r>
      <w:r w:rsidR="0013155D">
        <w:rPr>
          <w:rFonts w:cstheme="minorHAnsi"/>
          <w:sz w:val="24"/>
          <w:szCs w:val="24"/>
        </w:rPr>
        <w:t xml:space="preserve">запросы на формирование чеков не более </w:t>
      </w:r>
      <w:r w:rsidRPr="00AD0654">
        <w:rPr>
          <w:rFonts w:cstheme="minorHAnsi"/>
          <w:sz w:val="24"/>
          <w:szCs w:val="24"/>
        </w:rPr>
        <w:t xml:space="preserve">30 дней. </w:t>
      </w:r>
      <w:r w:rsidR="00C877AC">
        <w:rPr>
          <w:rFonts w:cstheme="minorHAnsi"/>
          <w:sz w:val="24"/>
          <w:szCs w:val="24"/>
        </w:rPr>
        <w:t>Д</w:t>
      </w:r>
      <w:r w:rsidR="0013155D">
        <w:rPr>
          <w:rFonts w:cstheme="minorHAnsi"/>
          <w:sz w:val="24"/>
          <w:szCs w:val="24"/>
        </w:rPr>
        <w:t>лительное «</w:t>
      </w:r>
      <w:r w:rsidR="0013155D" w:rsidRPr="00C877AC">
        <w:rPr>
          <w:rFonts w:cstheme="minorHAnsi"/>
          <w:i/>
          <w:iCs/>
          <w:sz w:val="24"/>
          <w:szCs w:val="24"/>
        </w:rPr>
        <w:t>хранение запросов в очереди</w:t>
      </w:r>
      <w:r w:rsidR="0013155D">
        <w:rPr>
          <w:rFonts w:cstheme="minorHAnsi"/>
          <w:sz w:val="24"/>
          <w:szCs w:val="24"/>
        </w:rPr>
        <w:t xml:space="preserve">» может возникнуть, например, если клиент указал группу касс в параметрах запроса </w:t>
      </w:r>
      <w:r w:rsidR="0013155D" w:rsidRPr="0013155D">
        <w:rPr>
          <w:rFonts w:cstheme="minorHAnsi"/>
          <w:sz w:val="24"/>
          <w:szCs w:val="24"/>
        </w:rPr>
        <w:t>(</w:t>
      </w:r>
      <w:r w:rsidR="0013155D">
        <w:rPr>
          <w:rFonts w:cstheme="minorHAnsi"/>
          <w:sz w:val="24"/>
          <w:szCs w:val="24"/>
        </w:rPr>
        <w:t xml:space="preserve">параметр </w:t>
      </w:r>
      <w:r w:rsidR="0013155D" w:rsidRPr="0013155D">
        <w:rPr>
          <w:rFonts w:cstheme="minorHAnsi"/>
          <w:b/>
          <w:bCs/>
          <w:sz w:val="24"/>
          <w:szCs w:val="24"/>
          <w:lang w:val="en-US"/>
        </w:rPr>
        <w:t>group</w:t>
      </w:r>
      <w:r w:rsidR="0013155D" w:rsidRPr="0013155D">
        <w:rPr>
          <w:rFonts w:cstheme="minorHAnsi"/>
          <w:sz w:val="24"/>
          <w:szCs w:val="24"/>
        </w:rPr>
        <w:t>)</w:t>
      </w:r>
      <w:r w:rsidR="0013155D">
        <w:rPr>
          <w:rFonts w:cstheme="minorHAnsi"/>
          <w:sz w:val="24"/>
          <w:szCs w:val="24"/>
        </w:rPr>
        <w:t>, но к этой группе в личном кабинете не «привязано» ни одной кассы, либо</w:t>
      </w:r>
      <w:r w:rsidR="00C877AC">
        <w:rPr>
          <w:rFonts w:cstheme="minorHAnsi"/>
          <w:sz w:val="24"/>
          <w:szCs w:val="24"/>
        </w:rPr>
        <w:t xml:space="preserve"> если у клиента всего одна касса и она «встала» из-за блокировки со стороны фискального накопителя или по другим причинам</w:t>
      </w:r>
      <w:r w:rsidRPr="00AD0654">
        <w:rPr>
          <w:rFonts w:cstheme="minorHAnsi"/>
          <w:sz w:val="24"/>
          <w:szCs w:val="24"/>
        </w:rPr>
        <w:t>.</w:t>
      </w:r>
      <w:r w:rsidR="00C877AC">
        <w:rPr>
          <w:rFonts w:cstheme="minorHAnsi"/>
          <w:sz w:val="24"/>
          <w:szCs w:val="24"/>
        </w:rPr>
        <w:t xml:space="preserve"> Если запрос «</w:t>
      </w:r>
      <w:r w:rsidR="00C877AC" w:rsidRPr="00C877AC">
        <w:rPr>
          <w:rFonts w:cstheme="minorHAnsi"/>
          <w:i/>
          <w:iCs/>
          <w:sz w:val="24"/>
          <w:szCs w:val="24"/>
        </w:rPr>
        <w:t>пролежал в очереди</w:t>
      </w:r>
      <w:r w:rsidR="00C877AC">
        <w:rPr>
          <w:rFonts w:cstheme="minorHAnsi"/>
          <w:sz w:val="24"/>
          <w:szCs w:val="24"/>
        </w:rPr>
        <w:t xml:space="preserve">» </w:t>
      </w:r>
      <w:r w:rsidR="006A25F1">
        <w:rPr>
          <w:rFonts w:cstheme="minorHAnsi"/>
          <w:sz w:val="24"/>
          <w:szCs w:val="24"/>
        </w:rPr>
        <w:t xml:space="preserve">более </w:t>
      </w:r>
      <w:r w:rsidR="00C877AC">
        <w:rPr>
          <w:rFonts w:cstheme="minorHAnsi"/>
          <w:sz w:val="24"/>
          <w:szCs w:val="24"/>
        </w:rPr>
        <w:t>30 календарных дней, он не будет выполнен</w:t>
      </w:r>
      <w:r w:rsidR="00C877AC" w:rsidRPr="00C877AC">
        <w:rPr>
          <w:rFonts w:cstheme="minorHAnsi"/>
          <w:sz w:val="24"/>
          <w:szCs w:val="24"/>
        </w:rPr>
        <w:t>.</w:t>
      </w:r>
    </w:p>
    <w:p w14:paraId="68C0DA8C" w14:textId="6419D8B2" w:rsidR="00C877AC" w:rsidRPr="00C877AC" w:rsidRDefault="00C877AC" w:rsidP="0073313C">
      <w:pPr>
        <w:spacing w:line="240" w:lineRule="auto"/>
        <w:jc w:val="both"/>
        <w:rPr>
          <w:rFonts w:cstheme="minorHAnsi"/>
          <w:sz w:val="24"/>
          <w:szCs w:val="24"/>
        </w:rPr>
      </w:pPr>
      <w:r>
        <w:rPr>
          <w:rFonts w:cstheme="minorHAnsi"/>
          <w:sz w:val="24"/>
          <w:szCs w:val="24"/>
        </w:rPr>
        <w:t>После «</w:t>
      </w:r>
      <w:r w:rsidRPr="0094400F">
        <w:rPr>
          <w:rFonts w:cstheme="minorHAnsi"/>
          <w:i/>
          <w:iCs/>
          <w:sz w:val="24"/>
          <w:szCs w:val="24"/>
        </w:rPr>
        <w:t>пробивки чека</w:t>
      </w:r>
      <w:r>
        <w:rPr>
          <w:rFonts w:cstheme="minorHAnsi"/>
          <w:sz w:val="24"/>
          <w:szCs w:val="24"/>
        </w:rPr>
        <w:t>» результат транзакции хранится в базе ещё 3 месяца. Через 3 месяца данные из базы данных перемещаются в архив.</w:t>
      </w:r>
    </w:p>
    <w:p w14:paraId="3DBBC6D5" w14:textId="77777777" w:rsidR="00171765" w:rsidRPr="00C16811" w:rsidRDefault="00171765" w:rsidP="00171765">
      <w:pPr>
        <w:rPr>
          <w:rFonts w:cs="Arial"/>
        </w:rPr>
      </w:pPr>
      <w:bookmarkStart w:id="55" w:name="OLE_LINK4"/>
    </w:p>
    <w:p w14:paraId="67C7A415" w14:textId="13FDFB48" w:rsidR="00171765" w:rsidRPr="004D3B91" w:rsidRDefault="00171765" w:rsidP="00171765">
      <w:pPr>
        <w:rPr>
          <w:rFonts w:cs="Arial"/>
          <w:b/>
        </w:rPr>
      </w:pPr>
      <w:r>
        <w:rPr>
          <w:rFonts w:cs="Arial"/>
        </w:rPr>
        <w:t>З</w:t>
      </w:r>
      <w:r w:rsidRPr="00C16811">
        <w:rPr>
          <w:rFonts w:cs="Arial"/>
        </w:rPr>
        <w:t>апрос</w:t>
      </w:r>
      <w:r w:rsidRPr="004D3B91">
        <w:rPr>
          <w:rFonts w:cs="Arial"/>
        </w:rPr>
        <w:t>:</w:t>
      </w:r>
      <w:bookmarkStart w:id="56" w:name="OLE_LINK108"/>
      <w:bookmarkStart w:id="57" w:name="OLE_LINK109"/>
      <w:r w:rsidRPr="004D3B91">
        <w:rPr>
          <w:rFonts w:cs="Arial"/>
        </w:rPr>
        <w:t xml:space="preserve"> </w:t>
      </w:r>
      <w:r w:rsidRPr="00DF451F">
        <w:rPr>
          <w:rFonts w:cs="Arial"/>
          <w:b/>
          <w:lang w:val="en-US"/>
        </w:rPr>
        <w:t>POST</w:t>
      </w:r>
      <w:r w:rsidRPr="004D3B91">
        <w:rPr>
          <w:rFonts w:cs="Arial"/>
        </w:rPr>
        <w:t xml:space="preserve"> </w:t>
      </w:r>
      <w:r w:rsidRPr="004D3B91">
        <w:rPr>
          <w:rFonts w:cs="Arial"/>
          <w:b/>
        </w:rPr>
        <w:t>/</w:t>
      </w:r>
      <w:r w:rsidRPr="004D311A">
        <w:rPr>
          <w:rFonts w:cs="Arial"/>
          <w:b/>
          <w:lang w:val="en-US"/>
        </w:rPr>
        <w:t>api</w:t>
      </w:r>
      <w:r w:rsidRPr="004D3B91">
        <w:rPr>
          <w:rFonts w:cs="Arial"/>
          <w:b/>
        </w:rPr>
        <w:t>/</w:t>
      </w:r>
      <w:r w:rsidRPr="004D311A">
        <w:rPr>
          <w:rFonts w:cs="Arial"/>
          <w:b/>
          <w:lang w:val="en-US"/>
        </w:rPr>
        <w:t>v</w:t>
      </w:r>
      <w:r w:rsidRPr="004D3B91">
        <w:rPr>
          <w:rFonts w:cs="Arial"/>
          <w:b/>
        </w:rPr>
        <w:t>2/</w:t>
      </w:r>
      <w:r>
        <w:rPr>
          <w:rFonts w:cs="Arial"/>
          <w:b/>
          <w:lang w:val="en-US"/>
        </w:rPr>
        <w:t>documents</w:t>
      </w:r>
      <w:r w:rsidRPr="004D3B91">
        <w:rPr>
          <w:rFonts w:cs="Arial"/>
          <w:b/>
        </w:rPr>
        <w:t>/</w:t>
      </w:r>
    </w:p>
    <w:p w14:paraId="70EE9723" w14:textId="77777777" w:rsidR="00171765" w:rsidRPr="004D3B91" w:rsidRDefault="00171765" w:rsidP="00171765">
      <w:pPr>
        <w:rPr>
          <w:rFonts w:cs="Arial"/>
        </w:rPr>
      </w:pPr>
    </w:p>
    <w:p w14:paraId="0C290DEF" w14:textId="77777777" w:rsidR="00171765" w:rsidRDefault="00171765" w:rsidP="00171765">
      <w:pPr>
        <w:pStyle w:val="3"/>
        <w:rPr>
          <w:rFonts w:ascii="Verdana" w:hAnsi="Verdana" w:cs="Arial"/>
        </w:rPr>
      </w:pPr>
      <w:bookmarkStart w:id="58" w:name="OLE_LINK86"/>
      <w:bookmarkStart w:id="59" w:name="OLE_LINK87"/>
      <w:bookmarkStart w:id="60" w:name="OLE_LINK88"/>
      <w:bookmarkStart w:id="61" w:name="_Toc507539851"/>
      <w:bookmarkStart w:id="62" w:name="_Toc27489456"/>
      <w:bookmarkStart w:id="63" w:name="_Toc63432910"/>
      <w:bookmarkStart w:id="64" w:name="_Toc63432954"/>
      <w:bookmarkStart w:id="65" w:name="OLE_LINK192"/>
      <w:bookmarkStart w:id="66" w:name="OLE_LINK222"/>
      <w:bookmarkEnd w:id="56"/>
      <w:bookmarkEnd w:id="57"/>
      <w:r>
        <w:t>2.1.1 Тело запроса</w:t>
      </w:r>
      <w:bookmarkEnd w:id="58"/>
      <w:bookmarkEnd w:id="59"/>
      <w:bookmarkEnd w:id="60"/>
      <w:bookmarkEnd w:id="61"/>
      <w:bookmarkEnd w:id="62"/>
      <w:bookmarkEnd w:id="63"/>
      <w:bookmarkEnd w:id="64"/>
    </w:p>
    <w:tbl>
      <w:tblPr>
        <w:tblStyle w:val="ab"/>
        <w:tblW w:w="10283" w:type="dxa"/>
        <w:tblLook w:val="04A0" w:firstRow="1" w:lastRow="0" w:firstColumn="1" w:lastColumn="0" w:noHBand="0" w:noVBand="1"/>
      </w:tblPr>
      <w:tblGrid>
        <w:gridCol w:w="1813"/>
        <w:gridCol w:w="5808"/>
        <w:gridCol w:w="2662"/>
      </w:tblGrid>
      <w:tr w:rsidR="00171765" w:rsidRPr="008F4F86" w14:paraId="30F5B9B8" w14:textId="77777777" w:rsidTr="00171765">
        <w:tc>
          <w:tcPr>
            <w:tcW w:w="1813" w:type="dxa"/>
          </w:tcPr>
          <w:p w14:paraId="1E0832D0" w14:textId="77777777" w:rsidR="00171765" w:rsidRPr="009E5CA4" w:rsidRDefault="00171765" w:rsidP="00171765">
            <w:pPr>
              <w:rPr>
                <w:rFonts w:cs="Arial"/>
                <w:lang w:val="en-US"/>
              </w:rPr>
            </w:pPr>
            <w:bookmarkStart w:id="67" w:name="OLE_LINK121"/>
            <w:bookmarkStart w:id="68" w:name="OLE_LINK191"/>
            <w:bookmarkStart w:id="69" w:name="OLE_LINK223"/>
            <w:bookmarkEnd w:id="65"/>
            <w:bookmarkEnd w:id="66"/>
            <w:r>
              <w:rPr>
                <w:rFonts w:cs="Arial"/>
                <w:lang w:val="en-US"/>
              </w:rPr>
              <w:t>id</w:t>
            </w:r>
          </w:p>
        </w:tc>
        <w:tc>
          <w:tcPr>
            <w:tcW w:w="5808" w:type="dxa"/>
          </w:tcPr>
          <w:p w14:paraId="3B9216C0" w14:textId="77777777" w:rsidR="00171765" w:rsidRPr="00DF451F" w:rsidRDefault="00171765" w:rsidP="00171765">
            <w:pPr>
              <w:rPr>
                <w:rFonts w:cs="Arial"/>
              </w:rPr>
            </w:pPr>
            <w:bookmarkStart w:id="70" w:name="OLE_LINK40"/>
            <w:bookmarkStart w:id="71" w:name="OLE_LINK41"/>
            <w:bookmarkStart w:id="72" w:name="OLE_LINK42"/>
            <w:bookmarkStart w:id="73" w:name="OLE_LINK95"/>
            <w:bookmarkStart w:id="74" w:name="OLE_LINK257"/>
            <w:bookmarkStart w:id="75" w:name="OLE_LINK258"/>
            <w:r>
              <w:rPr>
                <w:rFonts w:cs="Arial"/>
              </w:rPr>
              <w:t>Идентификатор документа</w:t>
            </w:r>
            <w:bookmarkEnd w:id="70"/>
            <w:bookmarkEnd w:id="71"/>
            <w:bookmarkEnd w:id="72"/>
            <w:bookmarkEnd w:id="73"/>
            <w:bookmarkEnd w:id="74"/>
            <w:bookmarkEnd w:id="75"/>
          </w:p>
        </w:tc>
        <w:tc>
          <w:tcPr>
            <w:tcW w:w="2662" w:type="dxa"/>
          </w:tcPr>
          <w:p w14:paraId="6E7F9EA3" w14:textId="77777777" w:rsidR="00171765" w:rsidRDefault="00171765" w:rsidP="00171765">
            <w:pPr>
              <w:rPr>
                <w:rFonts w:cs="Arial"/>
              </w:rPr>
            </w:pPr>
            <w:r>
              <w:rPr>
                <w:rFonts w:cs="Arial"/>
              </w:rPr>
              <w:t xml:space="preserve">Строка от 1 до </w:t>
            </w:r>
            <w:r w:rsidRPr="0000532B">
              <w:rPr>
                <w:rFonts w:cs="Arial"/>
              </w:rPr>
              <w:t>64</w:t>
            </w:r>
            <w:r>
              <w:rPr>
                <w:rFonts w:cs="Arial"/>
              </w:rPr>
              <w:t xml:space="preserve"> символов. Параметр обязательный.</w:t>
            </w:r>
          </w:p>
        </w:tc>
      </w:tr>
      <w:tr w:rsidR="00171765" w:rsidRPr="008F4F86" w14:paraId="4A75667D" w14:textId="77777777" w:rsidTr="00171765">
        <w:tc>
          <w:tcPr>
            <w:tcW w:w="1813" w:type="dxa"/>
          </w:tcPr>
          <w:p w14:paraId="5DE28DE6" w14:textId="77777777" w:rsidR="00171765" w:rsidRPr="0000532B" w:rsidRDefault="00171765" w:rsidP="00171765">
            <w:pPr>
              <w:rPr>
                <w:rFonts w:cs="Arial"/>
              </w:rPr>
            </w:pPr>
            <w:r>
              <w:rPr>
                <w:rFonts w:cs="Arial"/>
                <w:lang w:val="en-US"/>
              </w:rPr>
              <w:t>inn</w:t>
            </w:r>
          </w:p>
        </w:tc>
        <w:tc>
          <w:tcPr>
            <w:tcW w:w="5808" w:type="dxa"/>
          </w:tcPr>
          <w:p w14:paraId="576AAA63" w14:textId="77777777" w:rsidR="00171765" w:rsidRPr="00B2081D" w:rsidRDefault="00171765" w:rsidP="00171765">
            <w:pPr>
              <w:rPr>
                <w:rFonts w:cs="Arial"/>
              </w:rPr>
            </w:pPr>
            <w:bookmarkStart w:id="76" w:name="OLE_LINK59"/>
            <w:bookmarkStart w:id="77" w:name="OLE_LINK60"/>
            <w:bookmarkStart w:id="78" w:name="OLE_LINK64"/>
            <w:bookmarkStart w:id="79" w:name="OLE_LINK259"/>
            <w:bookmarkStart w:id="80" w:name="OLE_LINK260"/>
            <w:r>
              <w:rPr>
                <w:rFonts w:cs="Arial"/>
              </w:rPr>
              <w:t>ИНН организации, для которой пробивается чек</w:t>
            </w:r>
            <w:bookmarkEnd w:id="76"/>
            <w:bookmarkEnd w:id="77"/>
            <w:bookmarkEnd w:id="78"/>
            <w:bookmarkEnd w:id="79"/>
            <w:bookmarkEnd w:id="80"/>
          </w:p>
        </w:tc>
        <w:tc>
          <w:tcPr>
            <w:tcW w:w="2662" w:type="dxa"/>
          </w:tcPr>
          <w:p w14:paraId="32177F24" w14:textId="77777777" w:rsidR="00171765" w:rsidRDefault="00171765" w:rsidP="00171765">
            <w:pPr>
              <w:rPr>
                <w:rFonts w:cs="Arial"/>
              </w:rPr>
            </w:pPr>
            <w:r>
              <w:rPr>
                <w:rFonts w:cs="Arial"/>
              </w:rPr>
              <w:t>Строка</w:t>
            </w:r>
            <w:r w:rsidRPr="0000532B">
              <w:rPr>
                <w:rFonts w:cs="Arial"/>
              </w:rPr>
              <w:t xml:space="preserve"> 10 </w:t>
            </w:r>
            <w:r>
              <w:rPr>
                <w:rFonts w:cs="Arial"/>
              </w:rPr>
              <w:t>или 12 символов. Параметр обязательный.</w:t>
            </w:r>
          </w:p>
        </w:tc>
      </w:tr>
      <w:tr w:rsidR="00171765" w:rsidRPr="008F4F86" w14:paraId="73C21E0F" w14:textId="77777777" w:rsidTr="00171765">
        <w:tc>
          <w:tcPr>
            <w:tcW w:w="1813" w:type="dxa"/>
          </w:tcPr>
          <w:p w14:paraId="14E99E28" w14:textId="77777777" w:rsidR="00171765" w:rsidRPr="0000532B" w:rsidRDefault="00171765" w:rsidP="00171765">
            <w:pPr>
              <w:rPr>
                <w:rFonts w:cs="Arial"/>
              </w:rPr>
            </w:pPr>
            <w:r>
              <w:rPr>
                <w:rFonts w:cs="Arial"/>
                <w:lang w:val="en-US"/>
              </w:rPr>
              <w:t>group</w:t>
            </w:r>
          </w:p>
        </w:tc>
        <w:tc>
          <w:tcPr>
            <w:tcW w:w="5808" w:type="dxa"/>
          </w:tcPr>
          <w:p w14:paraId="616528B7" w14:textId="77777777" w:rsidR="00171765" w:rsidRPr="00E41E42" w:rsidRDefault="00171765" w:rsidP="00171765">
            <w:pPr>
              <w:rPr>
                <w:rFonts w:cs="Arial"/>
              </w:rPr>
            </w:pPr>
            <w:bookmarkStart w:id="81" w:name="OLE_LINK261"/>
            <w:bookmarkStart w:id="82" w:name="OLE_LINK262"/>
            <w:r>
              <w:rPr>
                <w:rFonts w:cs="Arial"/>
              </w:rPr>
              <w:t>Группа устройств, с помощью которых будет пробит чек</w:t>
            </w:r>
            <w:bookmarkEnd w:id="81"/>
            <w:bookmarkEnd w:id="82"/>
          </w:p>
        </w:tc>
        <w:tc>
          <w:tcPr>
            <w:tcW w:w="2662" w:type="dxa"/>
          </w:tcPr>
          <w:p w14:paraId="00D7D990" w14:textId="77777777" w:rsidR="00171765" w:rsidRPr="00E41E42" w:rsidRDefault="00171765" w:rsidP="00171765">
            <w:pPr>
              <w:rPr>
                <w:rFonts w:cs="Arial"/>
              </w:rPr>
            </w:pPr>
            <w:r>
              <w:rPr>
                <w:rFonts w:cs="Arial"/>
              </w:rPr>
              <w:t xml:space="preserve">Строка от 1 до 32 символов или </w:t>
            </w:r>
            <w:r>
              <w:rPr>
                <w:rFonts w:cs="Arial"/>
                <w:lang w:val="en-US"/>
              </w:rPr>
              <w:t>null</w:t>
            </w:r>
          </w:p>
        </w:tc>
      </w:tr>
      <w:tr w:rsidR="00171765" w:rsidRPr="008F4F86" w14:paraId="5EF65FCF" w14:textId="77777777" w:rsidTr="00171765">
        <w:tc>
          <w:tcPr>
            <w:tcW w:w="1813" w:type="dxa"/>
          </w:tcPr>
          <w:p w14:paraId="790820DB" w14:textId="77777777" w:rsidR="00171765" w:rsidRPr="008F4F86" w:rsidRDefault="00171765" w:rsidP="00171765">
            <w:pPr>
              <w:rPr>
                <w:rFonts w:cs="Arial"/>
                <w:lang w:val="en-US"/>
              </w:rPr>
            </w:pPr>
            <w:r>
              <w:rPr>
                <w:rFonts w:cs="Arial"/>
                <w:lang w:val="en-US"/>
              </w:rPr>
              <w:t>content</w:t>
            </w:r>
          </w:p>
        </w:tc>
        <w:tc>
          <w:tcPr>
            <w:tcW w:w="5808" w:type="dxa"/>
          </w:tcPr>
          <w:p w14:paraId="47E15D3B" w14:textId="77777777" w:rsidR="00171765" w:rsidRPr="00EB31B9" w:rsidRDefault="00171765" w:rsidP="00171765">
            <w:pPr>
              <w:rPr>
                <w:rFonts w:cs="Arial"/>
              </w:rPr>
            </w:pPr>
            <w:bookmarkStart w:id="83" w:name="OLE_LINK265"/>
            <w:bookmarkStart w:id="84" w:name="OLE_LINK266"/>
            <w:bookmarkStart w:id="85" w:name="OLE_LINK272"/>
            <w:r>
              <w:rPr>
                <w:rFonts w:cs="Arial"/>
              </w:rPr>
              <w:t>Содержимое документа</w:t>
            </w:r>
            <w:bookmarkEnd w:id="83"/>
            <w:bookmarkEnd w:id="84"/>
            <w:bookmarkEnd w:id="85"/>
          </w:p>
        </w:tc>
        <w:tc>
          <w:tcPr>
            <w:tcW w:w="2662" w:type="dxa"/>
          </w:tcPr>
          <w:p w14:paraId="2BC27B06" w14:textId="77777777" w:rsidR="00171765" w:rsidRPr="00525F22" w:rsidRDefault="00171765" w:rsidP="00171765">
            <w:pPr>
              <w:rPr>
                <w:rFonts w:cs="Arial"/>
              </w:rPr>
            </w:pPr>
            <w:bookmarkStart w:id="86" w:name="OLE_LINK130"/>
            <w:bookmarkStart w:id="87" w:name="OLE_LINK132"/>
            <w:bookmarkStart w:id="88" w:name="OLE_LINK148"/>
            <w:r>
              <w:rPr>
                <w:rFonts w:cs="Arial"/>
              </w:rPr>
              <w:t>Структура п.</w:t>
            </w:r>
            <w:bookmarkStart w:id="89" w:name="OLE_LINK122"/>
            <w:bookmarkStart w:id="90" w:name="OLE_LINK123"/>
            <w:bookmarkStart w:id="91" w:name="OLE_LINK124"/>
            <w:r>
              <w:rPr>
                <w:rFonts w:cs="Arial"/>
              </w:rPr>
              <w:t>2.1.1.1</w:t>
            </w:r>
            <w:bookmarkEnd w:id="86"/>
            <w:bookmarkEnd w:id="87"/>
            <w:bookmarkEnd w:id="88"/>
            <w:bookmarkEnd w:id="89"/>
            <w:bookmarkEnd w:id="90"/>
            <w:bookmarkEnd w:id="91"/>
          </w:p>
        </w:tc>
      </w:tr>
      <w:tr w:rsidR="00171765" w:rsidRPr="008F4F86" w14:paraId="67C52CDF" w14:textId="77777777" w:rsidTr="00171765">
        <w:tc>
          <w:tcPr>
            <w:tcW w:w="1813" w:type="dxa"/>
          </w:tcPr>
          <w:p w14:paraId="2CC65EBE" w14:textId="77777777" w:rsidR="00171765" w:rsidRDefault="00171765" w:rsidP="00171765">
            <w:pPr>
              <w:rPr>
                <w:rFonts w:cs="Arial"/>
                <w:lang w:val="en-US"/>
              </w:rPr>
            </w:pPr>
            <w:bookmarkStart w:id="92" w:name="_Hlk491897393"/>
            <w:r>
              <w:rPr>
                <w:rFonts w:cs="Arial"/>
                <w:lang w:val="en-US"/>
              </w:rPr>
              <w:t>key</w:t>
            </w:r>
          </w:p>
        </w:tc>
        <w:tc>
          <w:tcPr>
            <w:tcW w:w="5808" w:type="dxa"/>
          </w:tcPr>
          <w:p w14:paraId="512D70FF" w14:textId="453C8C0E" w:rsidR="00171765" w:rsidRPr="00BB096F" w:rsidRDefault="00171765" w:rsidP="00171765">
            <w:pPr>
              <w:rPr>
                <w:rFonts w:cs="Arial"/>
              </w:rPr>
            </w:pPr>
            <w:bookmarkStart w:id="93" w:name="OLE_LINK263"/>
            <w:bookmarkStart w:id="94" w:name="OLE_LINK264"/>
            <w:r>
              <w:rPr>
                <w:rFonts w:cs="Arial"/>
              </w:rPr>
              <w:t>Название ключа,</w:t>
            </w:r>
            <w:r w:rsidRPr="000E0360">
              <w:rPr>
                <w:rFonts w:cs="Arial"/>
              </w:rPr>
              <w:t xml:space="preserve"> </w:t>
            </w:r>
            <w:r>
              <w:rPr>
                <w:rFonts w:cs="Arial"/>
              </w:rPr>
              <w:t>который должен быть использован для проверки подпис</w:t>
            </w:r>
            <w:r w:rsidR="00780C1B">
              <w:rPr>
                <w:rFonts w:cs="Arial"/>
              </w:rPr>
              <w:t>и</w:t>
            </w:r>
            <w:r>
              <w:rPr>
                <w:rFonts w:cs="Arial"/>
              </w:rPr>
              <w:t xml:space="preserve">. </w:t>
            </w:r>
            <w:bookmarkEnd w:id="93"/>
            <w:bookmarkEnd w:id="94"/>
            <w:r w:rsidRPr="009D1FE4">
              <w:rPr>
                <w:rFonts w:cs="Arial"/>
              </w:rPr>
              <w:t xml:space="preserve">Для </w:t>
            </w:r>
            <w:r>
              <w:rPr>
                <w:rFonts w:cs="Arial"/>
              </w:rPr>
              <w:t>клиентов используется их ИНН, для партнеров и платежных агентов код с маской 301</w:t>
            </w:r>
            <w:r w:rsidRPr="009D1FE4">
              <w:rPr>
                <w:rFonts w:cs="Arial"/>
              </w:rPr>
              <w:t>****</w:t>
            </w:r>
            <w:r>
              <w:rPr>
                <w:rFonts w:cs="Arial"/>
              </w:rPr>
              <w:t>, для вендинга 401****.</w:t>
            </w:r>
          </w:p>
        </w:tc>
        <w:tc>
          <w:tcPr>
            <w:tcW w:w="2662" w:type="dxa"/>
          </w:tcPr>
          <w:p w14:paraId="5754B589" w14:textId="77777777" w:rsidR="00171765" w:rsidRPr="00115D23" w:rsidRDefault="00171765" w:rsidP="00171765">
            <w:pPr>
              <w:rPr>
                <w:rFonts w:cs="Arial"/>
              </w:rPr>
            </w:pPr>
            <w:r>
              <w:rPr>
                <w:rFonts w:cs="Arial"/>
              </w:rPr>
              <w:t>Строка от 1 до 32 символов. Параметр обязательный.</w:t>
            </w:r>
          </w:p>
        </w:tc>
      </w:tr>
      <w:tr w:rsidR="00171765" w:rsidRPr="008F4F86" w14:paraId="76C5959B" w14:textId="77777777" w:rsidTr="00171765">
        <w:tc>
          <w:tcPr>
            <w:tcW w:w="1813" w:type="dxa"/>
          </w:tcPr>
          <w:p w14:paraId="12575AA1" w14:textId="77777777" w:rsidR="00171765" w:rsidRPr="009D7C38" w:rsidRDefault="00171765" w:rsidP="00171765">
            <w:pPr>
              <w:rPr>
                <w:rFonts w:cs="Arial"/>
                <w:lang w:val="en-US"/>
              </w:rPr>
            </w:pPr>
            <w:r>
              <w:rPr>
                <w:rFonts w:cs="Arial"/>
                <w:lang w:val="en-US"/>
              </w:rPr>
              <w:lastRenderedPageBreak/>
              <w:t>callbackUrl</w:t>
            </w:r>
          </w:p>
        </w:tc>
        <w:tc>
          <w:tcPr>
            <w:tcW w:w="5808" w:type="dxa"/>
          </w:tcPr>
          <w:p w14:paraId="3C3C9061" w14:textId="77777777" w:rsidR="00171765" w:rsidRPr="009D7C38" w:rsidRDefault="00171765" w:rsidP="00171765">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662" w:type="dxa"/>
          </w:tcPr>
          <w:p w14:paraId="7A7BB46C" w14:textId="77777777" w:rsidR="00171765" w:rsidRDefault="00171765" w:rsidP="00171765">
            <w:pPr>
              <w:rPr>
                <w:rFonts w:cs="Arial"/>
              </w:rPr>
            </w:pPr>
            <w:r>
              <w:rPr>
                <w:rFonts w:cs="Arial"/>
              </w:rPr>
              <w:t xml:space="preserve">Строка от 1 до 1024 символов или </w:t>
            </w:r>
            <w:r>
              <w:rPr>
                <w:rFonts w:cs="Arial"/>
                <w:lang w:val="en-US"/>
              </w:rPr>
              <w:t>null</w:t>
            </w:r>
          </w:p>
        </w:tc>
      </w:tr>
      <w:bookmarkEnd w:id="67"/>
      <w:bookmarkEnd w:id="68"/>
      <w:bookmarkEnd w:id="69"/>
      <w:bookmarkEnd w:id="92"/>
    </w:tbl>
    <w:p w14:paraId="15095D9D" w14:textId="77777777" w:rsidR="00171765" w:rsidRDefault="00171765" w:rsidP="00171765"/>
    <w:p w14:paraId="2358FEB8" w14:textId="77777777" w:rsidR="00171765" w:rsidRPr="00C16811" w:rsidRDefault="00171765" w:rsidP="00705CE0">
      <w:pPr>
        <w:pStyle w:val="4"/>
      </w:pPr>
      <w:bookmarkStart w:id="95" w:name="_Toc507539852"/>
      <w:bookmarkStart w:id="96" w:name="_Toc27489457"/>
      <w:bookmarkStart w:id="97" w:name="_Toc63432955"/>
      <w:bookmarkStart w:id="98" w:name="OLE_LINK125"/>
      <w:r>
        <w:rPr>
          <w:rFonts w:cs="Arial"/>
        </w:rPr>
        <w:t>2.1.1.1</w:t>
      </w:r>
      <w:r>
        <w:t xml:space="preserve"> Содержимое документа</w:t>
      </w:r>
      <w:bookmarkEnd w:id="95"/>
      <w:bookmarkEnd w:id="96"/>
      <w:bookmarkEnd w:id="97"/>
    </w:p>
    <w:tbl>
      <w:tblPr>
        <w:tblStyle w:val="ab"/>
        <w:tblW w:w="10283" w:type="dxa"/>
        <w:tblLook w:val="04A0" w:firstRow="1" w:lastRow="0" w:firstColumn="1" w:lastColumn="0" w:noHBand="0" w:noVBand="1"/>
      </w:tblPr>
      <w:tblGrid>
        <w:gridCol w:w="3966"/>
        <w:gridCol w:w="3883"/>
        <w:gridCol w:w="2434"/>
      </w:tblGrid>
      <w:tr w:rsidR="00171765" w:rsidRPr="008F4F86" w14:paraId="424E25C1" w14:textId="77777777" w:rsidTr="00780C1B">
        <w:tc>
          <w:tcPr>
            <w:tcW w:w="3681" w:type="dxa"/>
          </w:tcPr>
          <w:p w14:paraId="2830928A" w14:textId="77777777" w:rsidR="00171765" w:rsidRPr="00BB096F" w:rsidRDefault="00171765" w:rsidP="00171765">
            <w:pPr>
              <w:rPr>
                <w:rFonts w:cs="Arial"/>
              </w:rPr>
            </w:pPr>
            <w:r>
              <w:rPr>
                <w:rFonts w:cs="Arial"/>
                <w:lang w:val="en-US"/>
              </w:rPr>
              <w:t>type</w:t>
            </w:r>
          </w:p>
        </w:tc>
        <w:tc>
          <w:tcPr>
            <w:tcW w:w="4112" w:type="dxa"/>
          </w:tcPr>
          <w:p w14:paraId="6A728CB9" w14:textId="77777777" w:rsidR="00171765" w:rsidRDefault="00171765" w:rsidP="00171765">
            <w:pPr>
              <w:rPr>
                <w:rFonts w:cs="Arial"/>
              </w:rPr>
            </w:pPr>
            <w:bookmarkStart w:id="99" w:name="OLE_LINK277"/>
            <w:bookmarkStart w:id="100" w:name="OLE_LINK282"/>
            <w:bookmarkStart w:id="101" w:name="OLE_LINK283"/>
            <w:r>
              <w:rPr>
                <w:rFonts w:cs="Arial"/>
              </w:rPr>
              <w:t>Признак расчета, 1054:</w:t>
            </w:r>
          </w:p>
          <w:p w14:paraId="478D982E" w14:textId="77777777" w:rsidR="00171765" w:rsidRDefault="00171765" w:rsidP="00171765">
            <w:pPr>
              <w:pStyle w:val="ac"/>
              <w:numPr>
                <w:ilvl w:val="0"/>
                <w:numId w:val="1"/>
              </w:numPr>
              <w:rPr>
                <w:rFonts w:cs="Arial"/>
              </w:rPr>
            </w:pPr>
            <w:r>
              <w:rPr>
                <w:rFonts w:cs="Arial"/>
              </w:rPr>
              <w:t>Приход</w:t>
            </w:r>
          </w:p>
          <w:p w14:paraId="1E140A09" w14:textId="77777777" w:rsidR="00171765" w:rsidRDefault="00171765" w:rsidP="00171765">
            <w:pPr>
              <w:pStyle w:val="ac"/>
              <w:numPr>
                <w:ilvl w:val="0"/>
                <w:numId w:val="1"/>
              </w:numPr>
              <w:rPr>
                <w:rFonts w:cs="Arial"/>
              </w:rPr>
            </w:pPr>
            <w:r>
              <w:rPr>
                <w:rFonts w:cs="Arial"/>
              </w:rPr>
              <w:t>Возврат прихода</w:t>
            </w:r>
          </w:p>
          <w:p w14:paraId="01D1AF46" w14:textId="77777777" w:rsidR="00171765" w:rsidRDefault="00171765" w:rsidP="00171765">
            <w:pPr>
              <w:pStyle w:val="ac"/>
              <w:numPr>
                <w:ilvl w:val="0"/>
                <w:numId w:val="1"/>
              </w:numPr>
              <w:rPr>
                <w:rFonts w:cs="Arial"/>
              </w:rPr>
            </w:pPr>
            <w:r>
              <w:rPr>
                <w:rFonts w:cs="Arial"/>
              </w:rPr>
              <w:t>Расход</w:t>
            </w:r>
          </w:p>
          <w:p w14:paraId="643DC627" w14:textId="77777777" w:rsidR="00171765" w:rsidRPr="00EB31B9" w:rsidRDefault="00171765" w:rsidP="00171765">
            <w:pPr>
              <w:pStyle w:val="ac"/>
              <w:numPr>
                <w:ilvl w:val="0"/>
                <w:numId w:val="1"/>
              </w:numPr>
              <w:rPr>
                <w:rFonts w:cs="Arial"/>
              </w:rPr>
            </w:pPr>
            <w:r>
              <w:rPr>
                <w:rFonts w:cs="Arial"/>
              </w:rPr>
              <w:t>Возврат расхода</w:t>
            </w:r>
            <w:bookmarkEnd w:id="99"/>
            <w:bookmarkEnd w:id="100"/>
            <w:bookmarkEnd w:id="101"/>
          </w:p>
        </w:tc>
        <w:tc>
          <w:tcPr>
            <w:tcW w:w="2490" w:type="dxa"/>
          </w:tcPr>
          <w:p w14:paraId="30E7A914" w14:textId="77777777" w:rsidR="00171765" w:rsidRDefault="00171765" w:rsidP="00171765">
            <w:pPr>
              <w:rPr>
                <w:rFonts w:cs="Arial"/>
              </w:rPr>
            </w:pPr>
            <w:r>
              <w:rPr>
                <w:rFonts w:cs="Arial"/>
              </w:rPr>
              <w:t>Число. Параметр обязательный.</w:t>
            </w:r>
          </w:p>
        </w:tc>
      </w:tr>
      <w:tr w:rsidR="00171765" w:rsidRPr="008F4F86" w14:paraId="2BE074D2" w14:textId="77777777" w:rsidTr="00780C1B">
        <w:tc>
          <w:tcPr>
            <w:tcW w:w="3681" w:type="dxa"/>
          </w:tcPr>
          <w:p w14:paraId="4B0B2D83" w14:textId="77777777" w:rsidR="00171765" w:rsidRPr="0000532B" w:rsidRDefault="00171765" w:rsidP="00171765">
            <w:pPr>
              <w:rPr>
                <w:rFonts w:cs="Arial"/>
              </w:rPr>
            </w:pPr>
            <w:r>
              <w:rPr>
                <w:rFonts w:cs="Arial"/>
                <w:lang w:val="en-US"/>
              </w:rPr>
              <w:t>p</w:t>
            </w:r>
            <w:r w:rsidRPr="00B2081D">
              <w:rPr>
                <w:rFonts w:cs="Arial"/>
              </w:rPr>
              <w:t>ositions</w:t>
            </w:r>
          </w:p>
        </w:tc>
        <w:tc>
          <w:tcPr>
            <w:tcW w:w="4112" w:type="dxa"/>
          </w:tcPr>
          <w:p w14:paraId="06DDD09D" w14:textId="77777777" w:rsidR="00171765" w:rsidRPr="00B2081D" w:rsidRDefault="00171765" w:rsidP="00171765">
            <w:pPr>
              <w:rPr>
                <w:rFonts w:cs="Arial"/>
              </w:rPr>
            </w:pPr>
            <w:bookmarkStart w:id="102" w:name="OLE_LINK284"/>
            <w:bookmarkStart w:id="103" w:name="OLE_LINK289"/>
            <w:bookmarkStart w:id="104" w:name="OLE_LINK290"/>
            <w:bookmarkStart w:id="105" w:name="OLE_LINK344"/>
            <w:bookmarkStart w:id="106" w:name="OLE_LINK345"/>
            <w:r>
              <w:rPr>
                <w:rFonts w:cs="Arial"/>
              </w:rPr>
              <w:t xml:space="preserve">Список </w:t>
            </w:r>
            <w:r w:rsidRPr="00C427A1">
              <w:t>предмет</w:t>
            </w:r>
            <w:r>
              <w:t>ов</w:t>
            </w:r>
            <w:r w:rsidRPr="00C427A1">
              <w:t xml:space="preserve"> расчета</w:t>
            </w:r>
            <w:r>
              <w:t>, 1059</w:t>
            </w:r>
            <w:bookmarkEnd w:id="102"/>
            <w:bookmarkEnd w:id="103"/>
            <w:bookmarkEnd w:id="104"/>
            <w:bookmarkEnd w:id="105"/>
            <w:bookmarkEnd w:id="106"/>
          </w:p>
        </w:tc>
        <w:tc>
          <w:tcPr>
            <w:tcW w:w="2490" w:type="dxa"/>
          </w:tcPr>
          <w:p w14:paraId="0698B83B" w14:textId="77777777" w:rsidR="00171765" w:rsidRPr="0027461C" w:rsidRDefault="00171765" w:rsidP="00171765">
            <w:pPr>
              <w:rPr>
                <w:rFonts w:cs="Arial"/>
              </w:rPr>
            </w:pPr>
            <w:r>
              <w:rPr>
                <w:rFonts w:cs="Arial"/>
              </w:rPr>
              <w:t>Массив структур п.2.1.1.2</w:t>
            </w:r>
            <w:r w:rsidRPr="00B20708">
              <w:rPr>
                <w:rFonts w:cs="Arial"/>
              </w:rPr>
              <w:t xml:space="preserve"> </w:t>
            </w:r>
          </w:p>
        </w:tc>
      </w:tr>
      <w:tr w:rsidR="00171765" w:rsidRPr="008F4F86" w14:paraId="1419DF1D" w14:textId="77777777" w:rsidTr="00780C1B">
        <w:tc>
          <w:tcPr>
            <w:tcW w:w="3681" w:type="dxa"/>
          </w:tcPr>
          <w:p w14:paraId="5CEE5768" w14:textId="77777777" w:rsidR="00171765" w:rsidRPr="00B2081D" w:rsidRDefault="00171765" w:rsidP="00171765">
            <w:pPr>
              <w:rPr>
                <w:rFonts w:cs="Arial"/>
              </w:rPr>
            </w:pPr>
            <w:r>
              <w:rPr>
                <w:rFonts w:cs="Arial"/>
                <w:lang w:val="en-US"/>
              </w:rPr>
              <w:t>c</w:t>
            </w:r>
            <w:r w:rsidRPr="00B2081D">
              <w:rPr>
                <w:rFonts w:cs="Arial"/>
              </w:rPr>
              <w:t>heckClose</w:t>
            </w:r>
          </w:p>
        </w:tc>
        <w:tc>
          <w:tcPr>
            <w:tcW w:w="4112" w:type="dxa"/>
          </w:tcPr>
          <w:p w14:paraId="3E9C16AF" w14:textId="77777777" w:rsidR="00171765" w:rsidRDefault="00171765" w:rsidP="00171765">
            <w:pPr>
              <w:rPr>
                <w:rFonts w:cs="Arial"/>
              </w:rPr>
            </w:pPr>
            <w:bookmarkStart w:id="107" w:name="OLE_LINK291"/>
            <w:bookmarkStart w:id="108" w:name="OLE_LINK292"/>
            <w:bookmarkStart w:id="109" w:name="OLE_LINK293"/>
            <w:r>
              <w:rPr>
                <w:rFonts w:cs="Arial"/>
              </w:rPr>
              <w:t>Параметры закрытия чека</w:t>
            </w:r>
            <w:bookmarkEnd w:id="107"/>
            <w:bookmarkEnd w:id="108"/>
            <w:bookmarkEnd w:id="109"/>
          </w:p>
        </w:tc>
        <w:tc>
          <w:tcPr>
            <w:tcW w:w="2490" w:type="dxa"/>
          </w:tcPr>
          <w:p w14:paraId="051F129E" w14:textId="77777777" w:rsidR="00171765" w:rsidRDefault="00171765" w:rsidP="00171765">
            <w:pPr>
              <w:rPr>
                <w:rFonts w:cs="Arial"/>
              </w:rPr>
            </w:pPr>
            <w:r>
              <w:rPr>
                <w:rFonts w:cs="Arial"/>
              </w:rPr>
              <w:t>Структура п.2.1.1.3</w:t>
            </w:r>
          </w:p>
        </w:tc>
      </w:tr>
      <w:tr w:rsidR="00171765" w:rsidRPr="008F4F86" w14:paraId="32591AA4" w14:textId="77777777" w:rsidTr="00780C1B">
        <w:tc>
          <w:tcPr>
            <w:tcW w:w="3681" w:type="dxa"/>
          </w:tcPr>
          <w:p w14:paraId="3F91195A" w14:textId="77777777" w:rsidR="00171765" w:rsidRPr="00B2081D" w:rsidRDefault="00171765" w:rsidP="00171765">
            <w:pPr>
              <w:rPr>
                <w:rFonts w:cs="Arial"/>
              </w:rPr>
            </w:pPr>
            <w:bookmarkStart w:id="110" w:name="_Hlk507543943"/>
            <w:r>
              <w:rPr>
                <w:rFonts w:cs="Arial"/>
                <w:lang w:val="en-US"/>
              </w:rPr>
              <w:t>c</w:t>
            </w:r>
            <w:r w:rsidRPr="004311A3">
              <w:rPr>
                <w:rFonts w:cs="Arial"/>
              </w:rPr>
              <w:t>ustomerContact</w:t>
            </w:r>
          </w:p>
        </w:tc>
        <w:tc>
          <w:tcPr>
            <w:tcW w:w="4112" w:type="dxa"/>
          </w:tcPr>
          <w:p w14:paraId="3C8665EA" w14:textId="77777777" w:rsidR="00171765" w:rsidRPr="004311A3" w:rsidRDefault="00171765" w:rsidP="00171765">
            <w:pPr>
              <w:rPr>
                <w:rFonts w:cs="Arial"/>
              </w:rPr>
            </w:pPr>
            <w:bookmarkStart w:id="111" w:name="OLE_LINK306"/>
            <w:r>
              <w:t>Т</w:t>
            </w:r>
            <w:r w:rsidRPr="00C427A1">
              <w:t>елефон или электронный адрес покупателя</w:t>
            </w:r>
            <w:r>
              <w:t>, 1008</w:t>
            </w:r>
            <w:bookmarkEnd w:id="111"/>
          </w:p>
        </w:tc>
        <w:tc>
          <w:tcPr>
            <w:tcW w:w="2490" w:type="dxa"/>
          </w:tcPr>
          <w:p w14:paraId="0B00A225" w14:textId="77777777" w:rsidR="00171765" w:rsidRPr="000813B8" w:rsidRDefault="00171765" w:rsidP="00171765">
            <w:pPr>
              <w:rPr>
                <w:rFonts w:cs="Arial"/>
              </w:rPr>
            </w:pPr>
            <w:r>
              <w:rPr>
                <w:rFonts w:cs="Arial"/>
              </w:rPr>
              <w:t xml:space="preserve">Строка от 1 до </w:t>
            </w:r>
            <w:r w:rsidRPr="000813B8">
              <w:rPr>
                <w:rFonts w:cs="Arial"/>
              </w:rPr>
              <w:t xml:space="preserve">64 </w:t>
            </w:r>
            <w:r>
              <w:rPr>
                <w:rFonts w:cs="Arial"/>
              </w:rPr>
              <w:t>символов</w:t>
            </w:r>
            <w:r w:rsidRPr="000813B8">
              <w:rPr>
                <w:rFonts w:cs="Arial"/>
              </w:rPr>
              <w:t xml:space="preserve">, </w:t>
            </w:r>
            <w:r>
              <w:rPr>
                <w:rFonts w:cs="Arial"/>
              </w:rPr>
              <w:t xml:space="preserve">формат </w:t>
            </w:r>
            <w:r>
              <w:t xml:space="preserve">+{Ц} или {С}@{C}. </w:t>
            </w:r>
            <w:r>
              <w:rPr>
                <w:rFonts w:cs="Arial"/>
              </w:rPr>
              <w:t>Параметр обязательный.</w:t>
            </w:r>
          </w:p>
        </w:tc>
      </w:tr>
      <w:tr w:rsidR="00171765" w:rsidRPr="008F4F86" w14:paraId="1AC6271B" w14:textId="77777777" w:rsidTr="00780C1B">
        <w:tc>
          <w:tcPr>
            <w:tcW w:w="3681" w:type="dxa"/>
          </w:tcPr>
          <w:p w14:paraId="1F5FDE12" w14:textId="4B606F17" w:rsidR="00171765" w:rsidRPr="0000532B" w:rsidRDefault="00171765" w:rsidP="00171765">
            <w:pPr>
              <w:rPr>
                <w:rFonts w:cs="Arial"/>
              </w:rPr>
            </w:pPr>
            <w:bookmarkStart w:id="112" w:name="OLE_LINK294"/>
            <w:bookmarkStart w:id="113" w:name="OLE_LINK295"/>
            <w:bookmarkEnd w:id="110"/>
            <w:r>
              <w:rPr>
                <w:rFonts w:cs="Arial"/>
                <w:lang w:val="en-US"/>
              </w:rPr>
              <w:t>a</w:t>
            </w:r>
            <w:r w:rsidRPr="00AE6B24">
              <w:rPr>
                <w:rFonts w:cs="Arial"/>
                <w:lang w:val="en-US"/>
              </w:rPr>
              <w:t>gentType</w:t>
            </w:r>
            <w:bookmarkEnd w:id="112"/>
            <w:bookmarkEnd w:id="113"/>
          </w:p>
        </w:tc>
        <w:tc>
          <w:tcPr>
            <w:tcW w:w="4112" w:type="dxa"/>
          </w:tcPr>
          <w:p w14:paraId="3BD71FDF" w14:textId="77777777" w:rsidR="00171765" w:rsidRDefault="00171765" w:rsidP="00171765">
            <w:bookmarkStart w:id="114" w:name="OLE_LINK307"/>
            <w:bookmarkStart w:id="115" w:name="OLE_LINK308"/>
            <w:bookmarkStart w:id="116" w:name="OLE_LINK309"/>
            <w:r>
              <w:t>П</w:t>
            </w:r>
            <w:r w:rsidRPr="00AE6B24">
              <w:t>ризнак агента</w:t>
            </w:r>
            <w:r>
              <w:t xml:space="preserve">, </w:t>
            </w:r>
            <w:r w:rsidRPr="00AE6B24">
              <w:t>1057</w:t>
            </w:r>
            <w:bookmarkStart w:id="117" w:name="OLE_LINK415"/>
            <w:bookmarkStart w:id="118" w:name="OLE_LINK416"/>
            <w:bookmarkStart w:id="119" w:name="OLE_LINK417"/>
            <w:bookmarkStart w:id="120" w:name="OLE_LINK414"/>
            <w:r>
              <w:t>. Битовое поле, где номер бита обозначает, что оказывающий</w:t>
            </w:r>
            <w:r w:rsidRPr="00C427A1">
              <w:t xml:space="preserve"> услуг</w:t>
            </w:r>
            <w:r>
              <w:t>у</w:t>
            </w:r>
            <w:r w:rsidRPr="00C427A1">
              <w:t xml:space="preserve"> покупателю (клиенту) </w:t>
            </w:r>
            <w:r>
              <w:t>пользователь является:</w:t>
            </w:r>
          </w:p>
          <w:p w14:paraId="46EE84DA" w14:textId="77777777" w:rsidR="00171765" w:rsidRDefault="00171765" w:rsidP="00171765">
            <w:r>
              <w:t xml:space="preserve">0 – </w:t>
            </w:r>
            <w:r w:rsidRPr="00C427A1">
              <w:t>банковски</w:t>
            </w:r>
            <w:r>
              <w:t>й</w:t>
            </w:r>
            <w:r w:rsidRPr="00C427A1">
              <w:t xml:space="preserve"> платежны</w:t>
            </w:r>
            <w:r>
              <w:t>й агент</w:t>
            </w:r>
          </w:p>
          <w:p w14:paraId="476B8D0A" w14:textId="77777777" w:rsidR="00171765" w:rsidRDefault="00171765" w:rsidP="00171765">
            <w:r>
              <w:t xml:space="preserve">1 – </w:t>
            </w:r>
            <w:r w:rsidRPr="00C427A1">
              <w:t>банковски</w:t>
            </w:r>
            <w:r>
              <w:t>й</w:t>
            </w:r>
            <w:r w:rsidRPr="00C427A1">
              <w:t xml:space="preserve"> платежны</w:t>
            </w:r>
            <w:r>
              <w:t>й субагент</w:t>
            </w:r>
          </w:p>
          <w:p w14:paraId="040E9D6A" w14:textId="77777777" w:rsidR="00171765" w:rsidRDefault="00171765" w:rsidP="00171765">
            <w:r>
              <w:t xml:space="preserve">2 – </w:t>
            </w:r>
            <w:r w:rsidRPr="00C427A1">
              <w:t>платежны</w:t>
            </w:r>
            <w:r>
              <w:t>й</w:t>
            </w:r>
            <w:r w:rsidRPr="00C427A1">
              <w:t xml:space="preserve"> агент</w:t>
            </w:r>
          </w:p>
          <w:p w14:paraId="3FB9AABF" w14:textId="77777777" w:rsidR="00171765" w:rsidRDefault="00171765" w:rsidP="00171765">
            <w:r>
              <w:t xml:space="preserve">3 – </w:t>
            </w:r>
            <w:r w:rsidRPr="00C427A1">
              <w:t>платежн</w:t>
            </w:r>
            <w:r>
              <w:t>ый субагент</w:t>
            </w:r>
          </w:p>
          <w:p w14:paraId="50D846EA" w14:textId="77777777" w:rsidR="00171765" w:rsidRDefault="00171765" w:rsidP="00171765">
            <w:r>
              <w:t xml:space="preserve">4 – </w:t>
            </w:r>
            <w:r w:rsidRPr="00C427A1">
              <w:t>поверенны</w:t>
            </w:r>
            <w:r>
              <w:t>й</w:t>
            </w:r>
          </w:p>
          <w:p w14:paraId="14255D92" w14:textId="77777777" w:rsidR="00171765" w:rsidRDefault="00171765" w:rsidP="00171765">
            <w:r>
              <w:t xml:space="preserve">5 – </w:t>
            </w:r>
            <w:r w:rsidRPr="00C427A1">
              <w:t>комиссионер</w:t>
            </w:r>
          </w:p>
          <w:p w14:paraId="7883665A" w14:textId="77777777" w:rsidR="00171765" w:rsidRDefault="00171765" w:rsidP="00171765">
            <w:pPr>
              <w:tabs>
                <w:tab w:val="center" w:pos="2467"/>
              </w:tabs>
            </w:pPr>
            <w:r>
              <w:t xml:space="preserve">6 – иной </w:t>
            </w:r>
            <w:r w:rsidRPr="00C427A1">
              <w:t>агент</w:t>
            </w:r>
          </w:p>
          <w:bookmarkEnd w:id="117"/>
          <w:bookmarkEnd w:id="118"/>
          <w:bookmarkEnd w:id="119"/>
          <w:p w14:paraId="63FA935D" w14:textId="77777777" w:rsidR="00171765" w:rsidRPr="00EA41AF" w:rsidRDefault="00171765" w:rsidP="00171765">
            <w:pPr>
              <w:tabs>
                <w:tab w:val="center" w:pos="2467"/>
              </w:tabs>
              <w:rPr>
                <w:i/>
              </w:rPr>
            </w:pPr>
            <w:r w:rsidRPr="00EA41AF">
              <w:rPr>
                <w:i/>
              </w:rPr>
              <w:t>Кассовый чек (БСО) может содержать реквизиты «признак агента» (тег 1057), только если отчет о регистрации и (или) текущий отчет о перерегистрации содержит реквизит «признак агента» (тег 1057), имеющий значение, идентичное значению реквизита «признак агента» (тег 1057) кассового чека.</w:t>
            </w:r>
            <w:bookmarkEnd w:id="114"/>
            <w:bookmarkEnd w:id="115"/>
            <w:bookmarkEnd w:id="116"/>
            <w:bookmarkEnd w:id="120"/>
          </w:p>
        </w:tc>
        <w:tc>
          <w:tcPr>
            <w:tcW w:w="2490" w:type="dxa"/>
          </w:tcPr>
          <w:p w14:paraId="1EF43C9D" w14:textId="77777777" w:rsidR="00171765" w:rsidRPr="006A64D3" w:rsidRDefault="00171765" w:rsidP="00171765">
            <w:pPr>
              <w:rPr>
                <w:rFonts w:cs="Arial"/>
              </w:rPr>
            </w:pPr>
            <w:bookmarkStart w:id="121" w:name="OLE_LINK296"/>
            <w:bookmarkStart w:id="122" w:name="OLE_LINK297"/>
            <w:bookmarkStart w:id="123" w:name="OLE_LINK298"/>
            <w:r>
              <w:rPr>
                <w:rFonts w:cs="Arial"/>
              </w:rPr>
              <w:t>Число от 1 до 127</w:t>
            </w:r>
            <w:r w:rsidRPr="006A64D3">
              <w:rPr>
                <w:rFonts w:cs="Arial"/>
              </w:rPr>
              <w:t xml:space="preserve">, </w:t>
            </w:r>
            <w:r>
              <w:rPr>
                <w:rFonts w:cs="Arial"/>
              </w:rPr>
              <w:t>необязательное поле</w:t>
            </w:r>
            <w:bookmarkEnd w:id="121"/>
            <w:bookmarkEnd w:id="122"/>
            <w:bookmarkEnd w:id="123"/>
          </w:p>
        </w:tc>
      </w:tr>
      <w:tr w:rsidR="00171765" w:rsidRPr="008F4F86" w14:paraId="45CC4A29" w14:textId="77777777" w:rsidTr="00780C1B">
        <w:tc>
          <w:tcPr>
            <w:tcW w:w="3681" w:type="dxa"/>
          </w:tcPr>
          <w:p w14:paraId="3ED70901" w14:textId="77777777" w:rsidR="00171765" w:rsidRPr="00AE6B24" w:rsidRDefault="00171765" w:rsidP="00171765">
            <w:pPr>
              <w:rPr>
                <w:rFonts w:cs="Arial"/>
              </w:rPr>
            </w:pPr>
            <w:bookmarkStart w:id="124" w:name="_Hlk515533381"/>
            <w:r>
              <w:rPr>
                <w:lang w:val="en-US"/>
              </w:rPr>
              <w:t>p</w:t>
            </w:r>
            <w:r w:rsidRPr="00EA41AF">
              <w:t>aymentTransferOperatorPhoneNumbers</w:t>
            </w:r>
          </w:p>
        </w:tc>
        <w:tc>
          <w:tcPr>
            <w:tcW w:w="4112" w:type="dxa"/>
          </w:tcPr>
          <w:p w14:paraId="5A814F2B" w14:textId="77777777" w:rsidR="00171765" w:rsidRPr="008B35C0" w:rsidRDefault="00171765" w:rsidP="00171765">
            <w:bookmarkStart w:id="125" w:name="OLE_LINK310"/>
            <w:bookmarkStart w:id="126" w:name="OLE_LINK311"/>
            <w:r>
              <w:t>Т</w:t>
            </w:r>
            <w:r w:rsidRPr="004E1AAD">
              <w:t xml:space="preserve">елефон </w:t>
            </w:r>
            <w:r>
              <w:t>оператора перевода, 1075</w:t>
            </w:r>
            <w:bookmarkEnd w:id="125"/>
            <w:bookmarkEnd w:id="126"/>
          </w:p>
        </w:tc>
        <w:tc>
          <w:tcPr>
            <w:tcW w:w="2490" w:type="dxa"/>
          </w:tcPr>
          <w:p w14:paraId="2DC6FC5D" w14:textId="77777777" w:rsidR="00171765" w:rsidRDefault="00171765" w:rsidP="00171765">
            <w:pPr>
              <w:rPr>
                <w:rFonts w:cs="Arial"/>
              </w:rPr>
            </w:pPr>
            <w:r>
              <w:rPr>
                <w:rFonts w:cs="Arial"/>
              </w:rPr>
              <w:t xml:space="preserve">Массив строк длиной от 1 до 19 символов, формат </w:t>
            </w:r>
            <w:r w:rsidRPr="008B35C0">
              <w:rPr>
                <w:rFonts w:cs="Arial"/>
              </w:rPr>
              <w:t>+{Ц}</w:t>
            </w:r>
            <w:r w:rsidRPr="006A64D3">
              <w:rPr>
                <w:rFonts w:cs="Arial"/>
              </w:rPr>
              <w:t xml:space="preserve">, </w:t>
            </w:r>
            <w:r>
              <w:rPr>
                <w:rFonts w:cs="Arial"/>
              </w:rPr>
              <w:t>необязательное поле</w:t>
            </w:r>
          </w:p>
        </w:tc>
      </w:tr>
      <w:tr w:rsidR="00171765" w:rsidRPr="008F4F86" w14:paraId="6078DEDD" w14:textId="77777777" w:rsidTr="00780C1B">
        <w:tc>
          <w:tcPr>
            <w:tcW w:w="3681" w:type="dxa"/>
          </w:tcPr>
          <w:p w14:paraId="4945E095" w14:textId="77777777" w:rsidR="00171765" w:rsidRPr="00AE6B24" w:rsidRDefault="00171765" w:rsidP="00171765">
            <w:pPr>
              <w:rPr>
                <w:rFonts w:cs="Arial"/>
              </w:rPr>
            </w:pPr>
            <w:r>
              <w:rPr>
                <w:lang w:val="en-US"/>
              </w:rPr>
              <w:t>p</w:t>
            </w:r>
            <w:r w:rsidRPr="00EA41AF">
              <w:t>aymentAgentOperation</w:t>
            </w:r>
          </w:p>
        </w:tc>
        <w:tc>
          <w:tcPr>
            <w:tcW w:w="4112" w:type="dxa"/>
          </w:tcPr>
          <w:p w14:paraId="18C59E3B" w14:textId="77777777" w:rsidR="00171765" w:rsidRPr="008B35C0" w:rsidRDefault="00171765" w:rsidP="00171765">
            <w:pPr>
              <w:rPr>
                <w:lang w:val="en-US"/>
              </w:rPr>
            </w:pPr>
            <w:bookmarkStart w:id="127" w:name="OLE_LINK312"/>
            <w:bookmarkStart w:id="128" w:name="OLE_LINK313"/>
            <w:bookmarkStart w:id="129" w:name="OLE_LINK314"/>
            <w:r>
              <w:t>Операция</w:t>
            </w:r>
            <w:r w:rsidRPr="00D13808">
              <w:rPr>
                <w:lang w:val="en-US"/>
              </w:rPr>
              <w:t xml:space="preserve"> </w:t>
            </w:r>
            <w:r>
              <w:t>платежного</w:t>
            </w:r>
            <w:r w:rsidRPr="00D13808">
              <w:rPr>
                <w:lang w:val="en-US"/>
              </w:rPr>
              <w:t xml:space="preserve"> </w:t>
            </w:r>
            <w:r>
              <w:t xml:space="preserve">агента, </w:t>
            </w:r>
            <w:r w:rsidRPr="00D13808">
              <w:rPr>
                <w:lang w:val="en-US"/>
              </w:rPr>
              <w:t>1044</w:t>
            </w:r>
            <w:bookmarkEnd w:id="127"/>
            <w:bookmarkEnd w:id="128"/>
            <w:bookmarkEnd w:id="129"/>
          </w:p>
        </w:tc>
        <w:tc>
          <w:tcPr>
            <w:tcW w:w="2490" w:type="dxa"/>
          </w:tcPr>
          <w:p w14:paraId="7053F8B3" w14:textId="77777777" w:rsidR="00171765" w:rsidRDefault="00171765" w:rsidP="00171765">
            <w:pPr>
              <w:rPr>
                <w:rFonts w:cs="Arial"/>
              </w:rPr>
            </w:pPr>
            <w:r>
              <w:rPr>
                <w:rFonts w:cs="Arial"/>
              </w:rPr>
              <w:t>Строка длиной от 1 до 24 символов</w:t>
            </w:r>
            <w:r w:rsidRPr="006A64D3">
              <w:rPr>
                <w:rFonts w:cs="Arial"/>
              </w:rPr>
              <w:t xml:space="preserve">, </w:t>
            </w:r>
            <w:r>
              <w:rPr>
                <w:rFonts w:cs="Arial"/>
              </w:rPr>
              <w:t>необязательное поле</w:t>
            </w:r>
          </w:p>
        </w:tc>
      </w:tr>
      <w:tr w:rsidR="00171765" w:rsidRPr="008F4F86" w14:paraId="577EE776" w14:textId="77777777" w:rsidTr="00780C1B">
        <w:tc>
          <w:tcPr>
            <w:tcW w:w="3681" w:type="dxa"/>
          </w:tcPr>
          <w:p w14:paraId="180ABD99" w14:textId="77777777" w:rsidR="00171765" w:rsidRPr="00EA41AF" w:rsidRDefault="00171765" w:rsidP="00171765">
            <w:r>
              <w:rPr>
                <w:lang w:val="en-US"/>
              </w:rPr>
              <w:t>p</w:t>
            </w:r>
            <w:r w:rsidRPr="00EA41AF">
              <w:t>aymentAgentPhoneNumbers</w:t>
            </w:r>
          </w:p>
        </w:tc>
        <w:tc>
          <w:tcPr>
            <w:tcW w:w="4112" w:type="dxa"/>
          </w:tcPr>
          <w:p w14:paraId="6F184CFA" w14:textId="77777777" w:rsidR="00171765" w:rsidRDefault="00171765" w:rsidP="00171765">
            <w:bookmarkStart w:id="130" w:name="OLE_LINK315"/>
            <w:bookmarkStart w:id="131" w:name="OLE_LINK316"/>
            <w:bookmarkStart w:id="132" w:name="OLE_LINK317"/>
            <w:r>
              <w:t>Т</w:t>
            </w:r>
            <w:r w:rsidRPr="000E7E7C">
              <w:t>елефон платежного агента</w:t>
            </w:r>
            <w:r>
              <w:t xml:space="preserve">, </w:t>
            </w:r>
            <w:r w:rsidRPr="000E7E7C">
              <w:t>1073</w:t>
            </w:r>
            <w:bookmarkEnd w:id="130"/>
            <w:bookmarkEnd w:id="131"/>
            <w:bookmarkEnd w:id="132"/>
          </w:p>
        </w:tc>
        <w:tc>
          <w:tcPr>
            <w:tcW w:w="2490" w:type="dxa"/>
          </w:tcPr>
          <w:p w14:paraId="124E0E15" w14:textId="77777777" w:rsidR="00171765" w:rsidRDefault="00171765" w:rsidP="00171765">
            <w:pPr>
              <w:rPr>
                <w:rFonts w:cs="Arial"/>
              </w:rPr>
            </w:pPr>
            <w:r>
              <w:rPr>
                <w:rFonts w:cs="Arial"/>
              </w:rPr>
              <w:t xml:space="preserve">Массив строк длиной от 1 до 19 символов, формат </w:t>
            </w:r>
            <w:r w:rsidRPr="008B35C0">
              <w:rPr>
                <w:rFonts w:cs="Arial"/>
              </w:rPr>
              <w:t>+{Ц}</w:t>
            </w:r>
            <w:r w:rsidRPr="006A64D3">
              <w:rPr>
                <w:rFonts w:cs="Arial"/>
              </w:rPr>
              <w:t xml:space="preserve">, </w:t>
            </w:r>
            <w:r>
              <w:rPr>
                <w:rFonts w:cs="Arial"/>
              </w:rPr>
              <w:t>необязательное поле</w:t>
            </w:r>
          </w:p>
        </w:tc>
      </w:tr>
      <w:tr w:rsidR="00171765" w:rsidRPr="008F4F86" w14:paraId="75F3911A" w14:textId="77777777" w:rsidTr="00780C1B">
        <w:tc>
          <w:tcPr>
            <w:tcW w:w="3681" w:type="dxa"/>
          </w:tcPr>
          <w:p w14:paraId="3A827DAC" w14:textId="77777777" w:rsidR="00171765" w:rsidRPr="00EA41AF" w:rsidRDefault="00171765" w:rsidP="00171765">
            <w:r>
              <w:rPr>
                <w:lang w:val="en-US"/>
              </w:rPr>
              <w:t>p</w:t>
            </w:r>
            <w:r w:rsidRPr="00EA41AF">
              <w:t>aymentOperatorPhoneNumbers</w:t>
            </w:r>
          </w:p>
        </w:tc>
        <w:tc>
          <w:tcPr>
            <w:tcW w:w="4112" w:type="dxa"/>
          </w:tcPr>
          <w:p w14:paraId="3B1C073A" w14:textId="77777777" w:rsidR="00171765" w:rsidRDefault="00171765" w:rsidP="00171765">
            <w:bookmarkStart w:id="133" w:name="OLE_LINK318"/>
            <w:bookmarkStart w:id="134" w:name="OLE_LINK319"/>
            <w:bookmarkStart w:id="135" w:name="OLE_LINK320"/>
            <w:r>
              <w:t>Т</w:t>
            </w:r>
            <w:r w:rsidRPr="0080191E">
              <w:t>елефон оператора по приему платежей</w:t>
            </w:r>
            <w:r>
              <w:t xml:space="preserve">, </w:t>
            </w:r>
            <w:r w:rsidRPr="0080191E">
              <w:t>1074</w:t>
            </w:r>
            <w:bookmarkEnd w:id="133"/>
            <w:bookmarkEnd w:id="134"/>
            <w:bookmarkEnd w:id="135"/>
          </w:p>
        </w:tc>
        <w:tc>
          <w:tcPr>
            <w:tcW w:w="2490" w:type="dxa"/>
          </w:tcPr>
          <w:p w14:paraId="3D4E0A72" w14:textId="77777777" w:rsidR="00171765" w:rsidRDefault="00171765" w:rsidP="00171765">
            <w:pPr>
              <w:rPr>
                <w:rFonts w:cs="Arial"/>
              </w:rPr>
            </w:pPr>
            <w:r>
              <w:rPr>
                <w:rFonts w:cs="Arial"/>
              </w:rPr>
              <w:t xml:space="preserve">Массив строк длиной от 1 до 19 символов, формат </w:t>
            </w:r>
            <w:r w:rsidRPr="008B35C0">
              <w:rPr>
                <w:rFonts w:cs="Arial"/>
              </w:rPr>
              <w:t>+{Ц}</w:t>
            </w:r>
            <w:r w:rsidRPr="006A64D3">
              <w:rPr>
                <w:rFonts w:cs="Arial"/>
              </w:rPr>
              <w:t xml:space="preserve">, </w:t>
            </w:r>
            <w:r>
              <w:rPr>
                <w:rFonts w:cs="Arial"/>
              </w:rPr>
              <w:t>необязательное поле</w:t>
            </w:r>
          </w:p>
        </w:tc>
      </w:tr>
      <w:tr w:rsidR="00171765" w:rsidRPr="008F4F86" w14:paraId="3EFD5D07" w14:textId="77777777" w:rsidTr="00780C1B">
        <w:tc>
          <w:tcPr>
            <w:tcW w:w="3681" w:type="dxa"/>
          </w:tcPr>
          <w:p w14:paraId="1C127C8C" w14:textId="77777777" w:rsidR="00171765" w:rsidRPr="00EA41AF" w:rsidRDefault="00171765" w:rsidP="00171765">
            <w:r>
              <w:rPr>
                <w:lang w:val="en-US"/>
              </w:rPr>
              <w:t>p</w:t>
            </w:r>
            <w:r w:rsidRPr="00EA41AF">
              <w:t>aymentOperatorName</w:t>
            </w:r>
          </w:p>
        </w:tc>
        <w:tc>
          <w:tcPr>
            <w:tcW w:w="4112" w:type="dxa"/>
          </w:tcPr>
          <w:p w14:paraId="0C40C222" w14:textId="77777777" w:rsidR="00171765" w:rsidRDefault="00171765" w:rsidP="00171765">
            <w:bookmarkStart w:id="136" w:name="OLE_LINK321"/>
            <w:bookmarkStart w:id="137" w:name="OLE_LINK322"/>
            <w:r>
              <w:t>Н</w:t>
            </w:r>
            <w:r w:rsidRPr="000B1B66">
              <w:t>аименование оператора перевода</w:t>
            </w:r>
            <w:r>
              <w:t xml:space="preserve">, </w:t>
            </w:r>
            <w:r w:rsidRPr="000B1B66">
              <w:t>1026</w:t>
            </w:r>
            <w:bookmarkEnd w:id="136"/>
            <w:bookmarkEnd w:id="137"/>
          </w:p>
        </w:tc>
        <w:tc>
          <w:tcPr>
            <w:tcW w:w="2490" w:type="dxa"/>
          </w:tcPr>
          <w:p w14:paraId="2B643977" w14:textId="77777777" w:rsidR="00171765" w:rsidRDefault="00171765" w:rsidP="00171765">
            <w:pPr>
              <w:rPr>
                <w:rFonts w:cs="Arial"/>
              </w:rPr>
            </w:pPr>
            <w:r>
              <w:rPr>
                <w:rFonts w:cs="Arial"/>
              </w:rPr>
              <w:t>Строка длиной от 1 до 64 символов</w:t>
            </w:r>
            <w:r w:rsidRPr="006A64D3">
              <w:rPr>
                <w:rFonts w:cs="Arial"/>
              </w:rPr>
              <w:t xml:space="preserve">, </w:t>
            </w:r>
            <w:r>
              <w:rPr>
                <w:rFonts w:cs="Arial"/>
              </w:rPr>
              <w:t>необязательное поле</w:t>
            </w:r>
          </w:p>
        </w:tc>
      </w:tr>
      <w:tr w:rsidR="00171765" w:rsidRPr="008F4F86" w14:paraId="4CA72AB5" w14:textId="77777777" w:rsidTr="00780C1B">
        <w:tc>
          <w:tcPr>
            <w:tcW w:w="3681" w:type="dxa"/>
          </w:tcPr>
          <w:p w14:paraId="18E6A45F" w14:textId="77777777" w:rsidR="00171765" w:rsidRPr="00EA41AF" w:rsidRDefault="00171765" w:rsidP="00171765">
            <w:r>
              <w:rPr>
                <w:lang w:val="en-US"/>
              </w:rPr>
              <w:lastRenderedPageBreak/>
              <w:t>p</w:t>
            </w:r>
            <w:r w:rsidRPr="00EA41AF">
              <w:t>aymentOperatorAddress</w:t>
            </w:r>
          </w:p>
        </w:tc>
        <w:tc>
          <w:tcPr>
            <w:tcW w:w="4112" w:type="dxa"/>
          </w:tcPr>
          <w:p w14:paraId="633C8748" w14:textId="77777777" w:rsidR="00171765" w:rsidRDefault="00171765" w:rsidP="00171765">
            <w:bookmarkStart w:id="138" w:name="OLE_LINK323"/>
            <w:bookmarkStart w:id="139" w:name="OLE_LINK324"/>
            <w:bookmarkStart w:id="140" w:name="OLE_LINK325"/>
            <w:r>
              <w:t xml:space="preserve">Адрес оператора перевода, </w:t>
            </w:r>
            <w:r w:rsidRPr="00CB6556">
              <w:t>1005</w:t>
            </w:r>
            <w:bookmarkEnd w:id="138"/>
            <w:bookmarkEnd w:id="139"/>
            <w:bookmarkEnd w:id="140"/>
          </w:p>
        </w:tc>
        <w:tc>
          <w:tcPr>
            <w:tcW w:w="2490" w:type="dxa"/>
          </w:tcPr>
          <w:p w14:paraId="241ECCE5" w14:textId="77777777" w:rsidR="00171765" w:rsidRDefault="00171765" w:rsidP="00171765">
            <w:pPr>
              <w:rPr>
                <w:rFonts w:cs="Arial"/>
              </w:rPr>
            </w:pPr>
            <w:r>
              <w:rPr>
                <w:rFonts w:cs="Arial"/>
              </w:rPr>
              <w:t>Строка длиной от 1 до 243 символов</w:t>
            </w:r>
            <w:r w:rsidRPr="006A64D3">
              <w:rPr>
                <w:rFonts w:cs="Arial"/>
              </w:rPr>
              <w:t xml:space="preserve">, </w:t>
            </w:r>
            <w:r>
              <w:rPr>
                <w:rFonts w:cs="Arial"/>
              </w:rPr>
              <w:t>необязательное поле</w:t>
            </w:r>
          </w:p>
        </w:tc>
      </w:tr>
      <w:tr w:rsidR="00171765" w:rsidRPr="008F4F86" w14:paraId="5DFB82BF" w14:textId="77777777" w:rsidTr="00780C1B">
        <w:tc>
          <w:tcPr>
            <w:tcW w:w="3681" w:type="dxa"/>
          </w:tcPr>
          <w:p w14:paraId="441E4077" w14:textId="77777777" w:rsidR="00171765" w:rsidRPr="00EA41AF" w:rsidRDefault="00171765" w:rsidP="00171765">
            <w:r>
              <w:rPr>
                <w:lang w:val="en-US"/>
              </w:rPr>
              <w:t>p</w:t>
            </w:r>
            <w:r w:rsidRPr="00EA41AF">
              <w:t>aymentOperatorINN</w:t>
            </w:r>
          </w:p>
        </w:tc>
        <w:tc>
          <w:tcPr>
            <w:tcW w:w="4112" w:type="dxa"/>
          </w:tcPr>
          <w:p w14:paraId="579BDF7C" w14:textId="77777777" w:rsidR="00171765" w:rsidRDefault="00171765" w:rsidP="00171765">
            <w:bookmarkStart w:id="141" w:name="OLE_LINK326"/>
            <w:bookmarkStart w:id="142" w:name="OLE_LINK327"/>
            <w:bookmarkStart w:id="143" w:name="OLE_LINK328"/>
            <w:r w:rsidRPr="00A8468B">
              <w:t>ИНН оператора перевода</w:t>
            </w:r>
            <w:r>
              <w:t xml:space="preserve">, </w:t>
            </w:r>
            <w:r w:rsidRPr="00A8468B">
              <w:t>1016</w:t>
            </w:r>
            <w:bookmarkEnd w:id="141"/>
            <w:bookmarkEnd w:id="142"/>
            <w:bookmarkEnd w:id="143"/>
          </w:p>
        </w:tc>
        <w:tc>
          <w:tcPr>
            <w:tcW w:w="2490" w:type="dxa"/>
          </w:tcPr>
          <w:p w14:paraId="11D9721D" w14:textId="77777777" w:rsidR="00171765" w:rsidRDefault="00171765" w:rsidP="00171765">
            <w:pPr>
              <w:rPr>
                <w:rFonts w:cs="Arial"/>
              </w:rPr>
            </w:pPr>
            <w:bookmarkStart w:id="144" w:name="OLE_LINK193"/>
            <w:bookmarkStart w:id="145" w:name="OLE_LINK194"/>
            <w:bookmarkStart w:id="146" w:name="OLE_LINK93"/>
            <w:bookmarkStart w:id="147" w:name="OLE_LINK94"/>
            <w:bookmarkStart w:id="148" w:name="OLE_LINK91"/>
            <w:bookmarkStart w:id="149" w:name="OLE_LINK92"/>
            <w:r>
              <w:rPr>
                <w:rFonts w:cs="Arial"/>
              </w:rPr>
              <w:t xml:space="preserve">Строка длиной от 10 до 12 символов, формат </w:t>
            </w:r>
            <w:r w:rsidRPr="00B26474">
              <w:rPr>
                <w:rFonts w:cs="Arial"/>
              </w:rPr>
              <w:t>ЦЦЦЦЦЦЦЦЦЦ</w:t>
            </w:r>
            <w:r w:rsidRPr="006A64D3">
              <w:rPr>
                <w:rFonts w:cs="Arial"/>
              </w:rPr>
              <w:t xml:space="preserve">, </w:t>
            </w:r>
            <w:r>
              <w:rPr>
                <w:rFonts w:cs="Arial"/>
              </w:rPr>
              <w:t>необязательное поле</w:t>
            </w:r>
            <w:bookmarkEnd w:id="144"/>
            <w:bookmarkEnd w:id="145"/>
            <w:bookmarkEnd w:id="146"/>
            <w:bookmarkEnd w:id="147"/>
            <w:bookmarkEnd w:id="148"/>
            <w:bookmarkEnd w:id="149"/>
          </w:p>
        </w:tc>
      </w:tr>
      <w:tr w:rsidR="00171765" w:rsidRPr="008F4F86" w14:paraId="77C9E0E0" w14:textId="77777777" w:rsidTr="00780C1B">
        <w:tc>
          <w:tcPr>
            <w:tcW w:w="3681" w:type="dxa"/>
          </w:tcPr>
          <w:p w14:paraId="14D3CCC7" w14:textId="77777777" w:rsidR="00171765" w:rsidRPr="00EA41AF" w:rsidRDefault="00171765" w:rsidP="00171765">
            <w:bookmarkStart w:id="150" w:name="_Hlk507536332"/>
            <w:bookmarkEnd w:id="124"/>
            <w:r>
              <w:rPr>
                <w:lang w:val="en-US"/>
              </w:rPr>
              <w:t>s</w:t>
            </w:r>
            <w:r w:rsidRPr="00EA41AF">
              <w:t>upplierPhoneNumbers</w:t>
            </w:r>
          </w:p>
        </w:tc>
        <w:tc>
          <w:tcPr>
            <w:tcW w:w="4112" w:type="dxa"/>
          </w:tcPr>
          <w:p w14:paraId="1C63BDA5" w14:textId="77777777" w:rsidR="00171765" w:rsidRDefault="00171765" w:rsidP="00171765">
            <w:bookmarkStart w:id="151" w:name="OLE_LINK329"/>
            <w:bookmarkStart w:id="152" w:name="OLE_LINK330"/>
            <w:bookmarkStart w:id="153" w:name="OLE_LINK331"/>
            <w:r>
              <w:t>Т</w:t>
            </w:r>
            <w:r w:rsidRPr="004E1AAD">
              <w:t>елефон поставщика</w:t>
            </w:r>
            <w:r>
              <w:t xml:space="preserve">, </w:t>
            </w:r>
            <w:r w:rsidRPr="004E1AAD">
              <w:t>1171</w:t>
            </w:r>
            <w:bookmarkEnd w:id="151"/>
            <w:bookmarkEnd w:id="152"/>
            <w:bookmarkEnd w:id="153"/>
          </w:p>
        </w:tc>
        <w:tc>
          <w:tcPr>
            <w:tcW w:w="2490" w:type="dxa"/>
          </w:tcPr>
          <w:p w14:paraId="396F2421" w14:textId="77777777" w:rsidR="00171765" w:rsidRDefault="00171765" w:rsidP="00171765">
            <w:pPr>
              <w:rPr>
                <w:rFonts w:cs="Arial"/>
              </w:rPr>
            </w:pPr>
            <w:r>
              <w:rPr>
                <w:rFonts w:cs="Arial"/>
              </w:rPr>
              <w:t xml:space="preserve">Массив строк длиной от 1 до 19 символов, формат </w:t>
            </w:r>
            <w:r w:rsidRPr="008B35C0">
              <w:rPr>
                <w:rFonts w:cs="Arial"/>
              </w:rPr>
              <w:t>+{Ц}</w:t>
            </w:r>
            <w:r w:rsidRPr="006A64D3">
              <w:rPr>
                <w:rFonts w:cs="Arial"/>
              </w:rPr>
              <w:t xml:space="preserve">, </w:t>
            </w:r>
            <w:r>
              <w:rPr>
                <w:rFonts w:cs="Arial"/>
              </w:rPr>
              <w:t>необязательное поле</w:t>
            </w:r>
          </w:p>
        </w:tc>
      </w:tr>
      <w:bookmarkEnd w:id="150"/>
      <w:tr w:rsidR="00171765" w:rsidRPr="008F4F86" w14:paraId="467E1DF1" w14:textId="77777777" w:rsidTr="00780C1B">
        <w:tc>
          <w:tcPr>
            <w:tcW w:w="3681" w:type="dxa"/>
          </w:tcPr>
          <w:p w14:paraId="16C4D7E1" w14:textId="77777777" w:rsidR="00171765" w:rsidRDefault="00171765" w:rsidP="00171765">
            <w:pPr>
              <w:rPr>
                <w:lang w:val="en-US"/>
              </w:rPr>
            </w:pPr>
            <w:r>
              <w:rPr>
                <w:lang w:val="en-US"/>
              </w:rPr>
              <w:t>a</w:t>
            </w:r>
            <w:r w:rsidRPr="007B0FC3">
              <w:rPr>
                <w:lang w:val="en-US"/>
              </w:rPr>
              <w:t>dditionalUserAttribute</w:t>
            </w:r>
          </w:p>
        </w:tc>
        <w:tc>
          <w:tcPr>
            <w:tcW w:w="4112" w:type="dxa"/>
          </w:tcPr>
          <w:p w14:paraId="189A98CD" w14:textId="77777777" w:rsidR="00171765" w:rsidRDefault="00171765" w:rsidP="00171765">
            <w:bookmarkStart w:id="154" w:name="OLE_LINK299"/>
            <w:bookmarkStart w:id="155" w:name="OLE_LINK300"/>
            <w:bookmarkStart w:id="156" w:name="OLE_LINK301"/>
            <w:bookmarkStart w:id="157" w:name="OLE_LINK332"/>
            <w:bookmarkStart w:id="158" w:name="OLE_LINK333"/>
            <w:r>
              <w:t>Д</w:t>
            </w:r>
            <w:r w:rsidRPr="00C427A1">
              <w:t>ополнительный реквизит пользователя</w:t>
            </w:r>
            <w:r>
              <w:t>, 1084</w:t>
            </w:r>
            <w:bookmarkEnd w:id="154"/>
            <w:bookmarkEnd w:id="155"/>
            <w:bookmarkEnd w:id="156"/>
            <w:bookmarkEnd w:id="157"/>
            <w:bookmarkEnd w:id="158"/>
          </w:p>
        </w:tc>
        <w:tc>
          <w:tcPr>
            <w:tcW w:w="2490" w:type="dxa"/>
          </w:tcPr>
          <w:p w14:paraId="7DE49D93" w14:textId="77777777" w:rsidR="00171765" w:rsidRPr="007B0FC3" w:rsidRDefault="00171765" w:rsidP="00171765">
            <w:pPr>
              <w:rPr>
                <w:rFonts w:cs="Arial"/>
                <w:lang w:val="en-US"/>
              </w:rPr>
            </w:pPr>
            <w:bookmarkStart w:id="159" w:name="OLE_LINK212"/>
            <w:bookmarkStart w:id="160" w:name="OLE_LINK213"/>
            <w:bookmarkStart w:id="161" w:name="OLE_LINK214"/>
            <w:r>
              <w:rPr>
                <w:rFonts w:cs="Arial"/>
              </w:rPr>
              <w:t>Структура п.2.1.1.</w:t>
            </w:r>
            <w:r>
              <w:rPr>
                <w:rFonts w:cs="Arial"/>
                <w:lang w:val="en-US"/>
              </w:rPr>
              <w:t xml:space="preserve">5, </w:t>
            </w:r>
            <w:r>
              <w:rPr>
                <w:rFonts w:cs="Arial"/>
              </w:rPr>
              <w:t>необязательное поле</w:t>
            </w:r>
            <w:bookmarkEnd w:id="159"/>
            <w:bookmarkEnd w:id="160"/>
            <w:bookmarkEnd w:id="161"/>
          </w:p>
        </w:tc>
      </w:tr>
      <w:tr w:rsidR="00171765" w:rsidRPr="008F4F86" w14:paraId="6DF04A1F" w14:textId="77777777" w:rsidTr="00780C1B">
        <w:tc>
          <w:tcPr>
            <w:tcW w:w="3681" w:type="dxa"/>
          </w:tcPr>
          <w:p w14:paraId="6F4F8508" w14:textId="77777777" w:rsidR="00171765" w:rsidRPr="005D1A78" w:rsidRDefault="00171765" w:rsidP="00171765">
            <w:pPr>
              <w:rPr>
                <w:rFonts w:cs="Arial"/>
                <w:lang w:val="en-US"/>
              </w:rPr>
            </w:pPr>
            <w:r>
              <w:rPr>
                <w:rFonts w:cs="Arial"/>
                <w:lang w:val="en-US"/>
              </w:rPr>
              <w:t>additionalAttribute</w:t>
            </w:r>
          </w:p>
        </w:tc>
        <w:tc>
          <w:tcPr>
            <w:tcW w:w="4112" w:type="dxa"/>
          </w:tcPr>
          <w:p w14:paraId="58AF85FB" w14:textId="77777777" w:rsidR="00171765" w:rsidRPr="00AE2C26" w:rsidRDefault="00171765" w:rsidP="00171765">
            <w:pPr>
              <w:overflowPunct w:val="0"/>
              <w:autoSpaceDE w:val="0"/>
              <w:autoSpaceDN w:val="0"/>
              <w:adjustRightInd w:val="0"/>
              <w:textAlignment w:val="baseline"/>
            </w:pPr>
            <w:r>
              <w:t>Д</w:t>
            </w:r>
            <w:r w:rsidRPr="00C427A1">
              <w:t xml:space="preserve">ополнительный реквизит </w:t>
            </w:r>
            <w:r>
              <w:t>чека(БСО)</w:t>
            </w:r>
            <w:r>
              <w:rPr>
                <w:lang w:val="en-US"/>
              </w:rPr>
              <w:t>, 119</w:t>
            </w:r>
            <w:r>
              <w:t>2</w:t>
            </w:r>
          </w:p>
        </w:tc>
        <w:tc>
          <w:tcPr>
            <w:tcW w:w="2490" w:type="dxa"/>
          </w:tcPr>
          <w:p w14:paraId="60B3D49C" w14:textId="77777777" w:rsidR="00171765" w:rsidRDefault="00171765" w:rsidP="00171765">
            <w:pPr>
              <w:overflowPunct w:val="0"/>
              <w:autoSpaceDE w:val="0"/>
              <w:autoSpaceDN w:val="0"/>
              <w:adjustRightInd w:val="0"/>
              <w:textAlignment w:val="baseline"/>
              <w:rPr>
                <w:rFonts w:cs="Arial"/>
              </w:rPr>
            </w:pPr>
            <w:r>
              <w:rPr>
                <w:rFonts w:cs="Arial"/>
              </w:rPr>
              <w:t>Строка от 1 до 16 символов, необязательное поле</w:t>
            </w:r>
          </w:p>
        </w:tc>
      </w:tr>
      <w:tr w:rsidR="00171765" w:rsidRPr="008F4F86" w14:paraId="5626DCBB" w14:textId="77777777" w:rsidTr="00780C1B">
        <w:tc>
          <w:tcPr>
            <w:tcW w:w="3681" w:type="dxa"/>
          </w:tcPr>
          <w:p w14:paraId="36588538" w14:textId="774856DD" w:rsidR="00171765" w:rsidRDefault="00171765" w:rsidP="00171765">
            <w:pPr>
              <w:rPr>
                <w:lang w:val="en-US"/>
              </w:rPr>
            </w:pPr>
            <w:bookmarkStart w:id="162" w:name="OLE_LINK96"/>
            <w:bookmarkStart w:id="163" w:name="OLE_LINK97"/>
            <w:r>
              <w:rPr>
                <w:lang w:val="en-US"/>
              </w:rPr>
              <w:t>automatNumber</w:t>
            </w:r>
            <w:bookmarkEnd w:id="162"/>
            <w:bookmarkEnd w:id="163"/>
          </w:p>
        </w:tc>
        <w:tc>
          <w:tcPr>
            <w:tcW w:w="4112" w:type="dxa"/>
          </w:tcPr>
          <w:p w14:paraId="7CFB75DB" w14:textId="77777777" w:rsidR="00171765" w:rsidRDefault="00171765" w:rsidP="00171765">
            <w:bookmarkStart w:id="164" w:name="OLE_LINK180"/>
            <w:bookmarkStart w:id="165" w:name="OLE_LINK181"/>
            <w:r>
              <w:t xml:space="preserve">Номер автомата, </w:t>
            </w:r>
            <w:r w:rsidRPr="00C427A1">
              <w:t>1036</w:t>
            </w:r>
            <w:bookmarkEnd w:id="164"/>
            <w:bookmarkEnd w:id="165"/>
          </w:p>
        </w:tc>
        <w:tc>
          <w:tcPr>
            <w:tcW w:w="2490" w:type="dxa"/>
          </w:tcPr>
          <w:p w14:paraId="55E53B75" w14:textId="77777777" w:rsidR="00171765" w:rsidRPr="001B2CA7" w:rsidRDefault="00171765" w:rsidP="00171765">
            <w:pPr>
              <w:rPr>
                <w:rFonts w:cs="Arial"/>
              </w:rPr>
            </w:pPr>
            <w:r>
              <w:rPr>
                <w:rFonts w:cs="Arial"/>
              </w:rPr>
              <w:t xml:space="preserve">Строка длиной от 1 до 20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r>
      <w:tr w:rsidR="00171765" w:rsidRPr="008F4F86" w14:paraId="1ABF7FA2" w14:textId="77777777" w:rsidTr="00780C1B">
        <w:tc>
          <w:tcPr>
            <w:tcW w:w="3681" w:type="dxa"/>
          </w:tcPr>
          <w:p w14:paraId="2BEEDAFC" w14:textId="401AD4D3" w:rsidR="00171765" w:rsidRPr="001B2CA7" w:rsidRDefault="00171765" w:rsidP="00171765">
            <w:bookmarkStart w:id="166" w:name="OLE_LINK182"/>
            <w:bookmarkStart w:id="167" w:name="OLE_LINK185"/>
            <w:r>
              <w:rPr>
                <w:lang w:val="en-US"/>
              </w:rPr>
              <w:t>settlementAddress</w:t>
            </w:r>
            <w:bookmarkEnd w:id="166"/>
            <w:bookmarkEnd w:id="167"/>
          </w:p>
        </w:tc>
        <w:tc>
          <w:tcPr>
            <w:tcW w:w="4112" w:type="dxa"/>
          </w:tcPr>
          <w:p w14:paraId="0553C25A" w14:textId="77777777" w:rsidR="00171765" w:rsidRDefault="00171765" w:rsidP="00171765">
            <w:bookmarkStart w:id="168" w:name="OLE_LINK187"/>
            <w:bookmarkStart w:id="169" w:name="OLE_LINK188"/>
            <w:r>
              <w:t>А</w:t>
            </w:r>
            <w:r w:rsidRPr="00C427A1">
              <w:t>дрес расчетов</w:t>
            </w:r>
            <w:r>
              <w:t>, 1009</w:t>
            </w:r>
            <w:bookmarkEnd w:id="168"/>
            <w:bookmarkEnd w:id="169"/>
          </w:p>
        </w:tc>
        <w:tc>
          <w:tcPr>
            <w:tcW w:w="2490" w:type="dxa"/>
          </w:tcPr>
          <w:p w14:paraId="7953B123" w14:textId="77777777" w:rsidR="00171765" w:rsidRDefault="00171765" w:rsidP="00171765">
            <w:pPr>
              <w:rPr>
                <w:rFonts w:cs="Arial"/>
              </w:rPr>
            </w:pPr>
            <w:bookmarkStart w:id="170" w:name="OLE_LINK189"/>
            <w:bookmarkStart w:id="171" w:name="OLE_LINK211"/>
            <w:bookmarkStart w:id="172" w:name="OLE_LINK217"/>
            <w:r>
              <w:rPr>
                <w:rFonts w:cs="Arial"/>
              </w:rPr>
              <w:t>Строка длиной от 1 до 243 символов, обязательное поле, если группа имеет признак передачи данных автомата, в противном случае не должно передаваться</w:t>
            </w:r>
            <w:bookmarkEnd w:id="170"/>
            <w:bookmarkEnd w:id="171"/>
            <w:bookmarkEnd w:id="172"/>
            <w:r>
              <w:rPr>
                <w:rFonts w:cs="Arial"/>
              </w:rPr>
              <w:t xml:space="preserve">. </w:t>
            </w:r>
            <w:r w:rsidRPr="009D5B7E">
              <w:rPr>
                <w:rFonts w:cs="Arial"/>
                <w:b/>
              </w:rPr>
              <w:t>Только для вендинга</w:t>
            </w:r>
            <w:r>
              <w:rPr>
                <w:rFonts w:cs="Arial"/>
                <w:b/>
              </w:rPr>
              <w:t xml:space="preserve"> и транспорта</w:t>
            </w:r>
            <w:r w:rsidRPr="009D5B7E">
              <w:rPr>
                <w:rFonts w:cs="Arial"/>
                <w:b/>
              </w:rPr>
              <w:t>.</w:t>
            </w:r>
          </w:p>
        </w:tc>
      </w:tr>
      <w:tr w:rsidR="00171765" w:rsidRPr="008F4F86" w14:paraId="47236E3E" w14:textId="77777777" w:rsidTr="00780C1B">
        <w:tc>
          <w:tcPr>
            <w:tcW w:w="3681" w:type="dxa"/>
          </w:tcPr>
          <w:p w14:paraId="3F901D54" w14:textId="2407B4CF" w:rsidR="00171765" w:rsidRDefault="00171765" w:rsidP="00171765">
            <w:pPr>
              <w:rPr>
                <w:lang w:val="en-US"/>
              </w:rPr>
            </w:pPr>
            <w:bookmarkStart w:id="173" w:name="OLE_LINK218"/>
            <w:bookmarkStart w:id="174" w:name="OLE_LINK219"/>
            <w:bookmarkStart w:id="175" w:name="OLE_LINK220"/>
            <w:r>
              <w:rPr>
                <w:lang w:val="en-US"/>
              </w:rPr>
              <w:t>settlementPlace</w:t>
            </w:r>
            <w:bookmarkEnd w:id="173"/>
            <w:bookmarkEnd w:id="174"/>
            <w:bookmarkEnd w:id="175"/>
          </w:p>
        </w:tc>
        <w:tc>
          <w:tcPr>
            <w:tcW w:w="4112" w:type="dxa"/>
          </w:tcPr>
          <w:p w14:paraId="16C1F131" w14:textId="77777777" w:rsidR="00171765" w:rsidRDefault="00171765" w:rsidP="00171765">
            <w:bookmarkStart w:id="176" w:name="OLE_LINK221"/>
            <w:bookmarkStart w:id="177" w:name="OLE_LINK224"/>
            <w:r>
              <w:t>Место расчетов, 1187</w:t>
            </w:r>
            <w:bookmarkEnd w:id="176"/>
            <w:bookmarkEnd w:id="177"/>
          </w:p>
        </w:tc>
        <w:tc>
          <w:tcPr>
            <w:tcW w:w="2490" w:type="dxa"/>
          </w:tcPr>
          <w:p w14:paraId="294E97D4" w14:textId="77777777" w:rsidR="00171765" w:rsidRPr="009D5B7E" w:rsidRDefault="00171765" w:rsidP="00171765">
            <w:pPr>
              <w:rPr>
                <w:rFonts w:cs="Arial"/>
              </w:rPr>
            </w:pPr>
            <w:r>
              <w:rPr>
                <w:rFonts w:cs="Arial"/>
              </w:rPr>
              <w:t xml:space="preserve">Строка длиной от 1 до 243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r>
      <w:tr w:rsidR="00171765" w:rsidRPr="008F4F86" w14:paraId="27CF814C" w14:textId="77777777" w:rsidTr="00780C1B">
        <w:tc>
          <w:tcPr>
            <w:tcW w:w="3681" w:type="dxa"/>
          </w:tcPr>
          <w:p w14:paraId="35490C47" w14:textId="77777777" w:rsidR="00171765" w:rsidRPr="009D5B7E" w:rsidRDefault="00171765" w:rsidP="00171765">
            <w:bookmarkStart w:id="178" w:name="_Hlk521064112"/>
            <w:r>
              <w:rPr>
                <w:lang w:val="en-US"/>
              </w:rPr>
              <w:t>c</w:t>
            </w:r>
            <w:r w:rsidRPr="00D24FD0">
              <w:rPr>
                <w:lang w:val="en-US"/>
              </w:rPr>
              <w:t>ustomer</w:t>
            </w:r>
          </w:p>
        </w:tc>
        <w:tc>
          <w:tcPr>
            <w:tcW w:w="4112" w:type="dxa"/>
          </w:tcPr>
          <w:p w14:paraId="4E68CBC5" w14:textId="77777777" w:rsidR="00171765" w:rsidRPr="00966FB4" w:rsidRDefault="00171765" w:rsidP="00171765">
            <w:r>
              <w:t>Покупатель (клиент)</w:t>
            </w:r>
            <w:r w:rsidRPr="009D5B7E">
              <w:t xml:space="preserve">, </w:t>
            </w:r>
            <w:r>
              <w:t>1227</w:t>
            </w:r>
          </w:p>
        </w:tc>
        <w:tc>
          <w:tcPr>
            <w:tcW w:w="2490" w:type="dxa"/>
          </w:tcPr>
          <w:p w14:paraId="255E2573" w14:textId="77777777" w:rsidR="00171765" w:rsidRDefault="00171765" w:rsidP="00171765">
            <w:pPr>
              <w:rPr>
                <w:rFonts w:cs="Arial"/>
              </w:rPr>
            </w:pPr>
            <w:r>
              <w:rPr>
                <w:rFonts w:cs="Arial"/>
              </w:rPr>
              <w:t>Строка от 1 до 243 символов, необязательное поле</w:t>
            </w:r>
          </w:p>
        </w:tc>
      </w:tr>
      <w:tr w:rsidR="00171765" w:rsidRPr="008F4F86" w14:paraId="3C0F0C7E" w14:textId="77777777" w:rsidTr="00780C1B">
        <w:tc>
          <w:tcPr>
            <w:tcW w:w="3681" w:type="dxa"/>
          </w:tcPr>
          <w:p w14:paraId="5EA01640" w14:textId="77777777" w:rsidR="00171765" w:rsidRPr="009D5B7E" w:rsidRDefault="00171765" w:rsidP="00171765">
            <w:bookmarkStart w:id="179" w:name="_Hlk521062820"/>
            <w:bookmarkEnd w:id="178"/>
            <w:r>
              <w:rPr>
                <w:lang w:val="en-US"/>
              </w:rPr>
              <w:t>c</w:t>
            </w:r>
            <w:r w:rsidRPr="00D24FD0">
              <w:rPr>
                <w:lang w:val="en-US"/>
              </w:rPr>
              <w:t>ustomerINN</w:t>
            </w:r>
          </w:p>
        </w:tc>
        <w:tc>
          <w:tcPr>
            <w:tcW w:w="4112" w:type="dxa"/>
          </w:tcPr>
          <w:p w14:paraId="3E8286B1" w14:textId="77777777" w:rsidR="00171765" w:rsidRPr="00D24FD0" w:rsidRDefault="00171765" w:rsidP="00171765">
            <w:pPr>
              <w:rPr>
                <w:lang w:val="en-US"/>
              </w:rPr>
            </w:pPr>
            <w:r>
              <w:t>ИНН покупателя (клиента)</w:t>
            </w:r>
            <w:r w:rsidRPr="009D5B7E">
              <w:t>, 12</w:t>
            </w:r>
            <w:r>
              <w:rPr>
                <w:lang w:val="en-US"/>
              </w:rPr>
              <w:t>28</w:t>
            </w:r>
          </w:p>
        </w:tc>
        <w:tc>
          <w:tcPr>
            <w:tcW w:w="2490" w:type="dxa"/>
          </w:tcPr>
          <w:p w14:paraId="30760E4A" w14:textId="77777777" w:rsidR="00171765" w:rsidRDefault="00171765" w:rsidP="00171765">
            <w:pPr>
              <w:rPr>
                <w:rFonts w:cs="Arial"/>
              </w:rPr>
            </w:pPr>
            <w:r>
              <w:rPr>
                <w:rFonts w:cs="Arial"/>
              </w:rPr>
              <w:t xml:space="preserve">Строка длиной от 10 до 12 символов, формат </w:t>
            </w:r>
            <w:r w:rsidRPr="00B26474">
              <w:rPr>
                <w:rFonts w:cs="Arial"/>
              </w:rPr>
              <w:t>ЦЦЦЦЦЦЦЦЦЦ</w:t>
            </w:r>
            <w:r w:rsidRPr="006A64D3">
              <w:rPr>
                <w:rFonts w:cs="Arial"/>
              </w:rPr>
              <w:t xml:space="preserve">, </w:t>
            </w:r>
            <w:r>
              <w:rPr>
                <w:rFonts w:cs="Arial"/>
              </w:rPr>
              <w:t>необязательное поле</w:t>
            </w:r>
          </w:p>
        </w:tc>
      </w:tr>
      <w:tr w:rsidR="00171765" w:rsidRPr="008F4F86" w14:paraId="3E4E0225" w14:textId="77777777" w:rsidTr="00780C1B">
        <w:tc>
          <w:tcPr>
            <w:tcW w:w="3681" w:type="dxa"/>
          </w:tcPr>
          <w:p w14:paraId="285F0EEC" w14:textId="77777777" w:rsidR="00171765" w:rsidRPr="009D5B7E" w:rsidRDefault="00171765" w:rsidP="00171765">
            <w:r>
              <w:rPr>
                <w:lang w:val="en-US"/>
              </w:rPr>
              <w:t>cashier</w:t>
            </w:r>
          </w:p>
        </w:tc>
        <w:tc>
          <w:tcPr>
            <w:tcW w:w="4112" w:type="dxa"/>
          </w:tcPr>
          <w:p w14:paraId="61CC42B5" w14:textId="77777777" w:rsidR="00171765" w:rsidRPr="00966FB4" w:rsidRDefault="00171765" w:rsidP="00171765">
            <w:bookmarkStart w:id="180" w:name="OLE_LINK419"/>
            <w:r>
              <w:t>Кассир</w:t>
            </w:r>
            <w:r w:rsidRPr="009D5B7E">
              <w:t xml:space="preserve">, </w:t>
            </w:r>
            <w:r w:rsidRPr="00C427A1">
              <w:t>1021</w:t>
            </w:r>
            <w:bookmarkEnd w:id="180"/>
          </w:p>
        </w:tc>
        <w:tc>
          <w:tcPr>
            <w:tcW w:w="2490" w:type="dxa"/>
          </w:tcPr>
          <w:p w14:paraId="742804D3" w14:textId="77777777" w:rsidR="00171765" w:rsidRDefault="00171765" w:rsidP="00171765">
            <w:pPr>
              <w:rPr>
                <w:rFonts w:cs="Arial"/>
              </w:rPr>
            </w:pPr>
            <w:r>
              <w:rPr>
                <w:rFonts w:cs="Arial"/>
              </w:rPr>
              <w:t>Строка от 1 до 64 символов, необязательное поле</w:t>
            </w:r>
          </w:p>
        </w:tc>
      </w:tr>
      <w:tr w:rsidR="00171765" w:rsidRPr="008F4F86" w14:paraId="726C3534" w14:textId="77777777" w:rsidTr="00780C1B">
        <w:tc>
          <w:tcPr>
            <w:tcW w:w="3681" w:type="dxa"/>
          </w:tcPr>
          <w:p w14:paraId="51B52A12" w14:textId="77777777" w:rsidR="00171765" w:rsidRPr="009D5B7E" w:rsidRDefault="00171765" w:rsidP="00171765">
            <w:r>
              <w:rPr>
                <w:lang w:val="en-US"/>
              </w:rPr>
              <w:lastRenderedPageBreak/>
              <w:t>cashier</w:t>
            </w:r>
            <w:r w:rsidRPr="00D24FD0">
              <w:rPr>
                <w:lang w:val="en-US"/>
              </w:rPr>
              <w:t>INN</w:t>
            </w:r>
          </w:p>
        </w:tc>
        <w:tc>
          <w:tcPr>
            <w:tcW w:w="4112" w:type="dxa"/>
          </w:tcPr>
          <w:p w14:paraId="2E1BCC35" w14:textId="77777777" w:rsidR="00171765" w:rsidRPr="00D24FD0" w:rsidRDefault="00171765" w:rsidP="00171765">
            <w:pPr>
              <w:rPr>
                <w:lang w:val="en-US"/>
              </w:rPr>
            </w:pPr>
            <w:bookmarkStart w:id="181" w:name="OLE_LINK439"/>
            <w:r>
              <w:t>ИНН кассира</w:t>
            </w:r>
            <w:r w:rsidRPr="009D5B7E">
              <w:t>, 1</w:t>
            </w:r>
            <w:r>
              <w:t>203</w:t>
            </w:r>
            <w:bookmarkEnd w:id="181"/>
          </w:p>
        </w:tc>
        <w:tc>
          <w:tcPr>
            <w:tcW w:w="2490" w:type="dxa"/>
          </w:tcPr>
          <w:p w14:paraId="7B75D4A8" w14:textId="77777777" w:rsidR="00171765" w:rsidRDefault="00171765" w:rsidP="00171765">
            <w:pPr>
              <w:rPr>
                <w:rFonts w:cs="Arial"/>
              </w:rPr>
            </w:pPr>
            <w:r>
              <w:rPr>
                <w:rFonts w:cs="Arial"/>
              </w:rPr>
              <w:t xml:space="preserve">Строка длиной 12 символов, формат </w:t>
            </w:r>
            <w:r w:rsidRPr="00B26474">
              <w:rPr>
                <w:rFonts w:cs="Arial"/>
              </w:rPr>
              <w:t>ЦЦЦЦЦЦЦЦЦЦ</w:t>
            </w:r>
            <w:r>
              <w:rPr>
                <w:rFonts w:cs="Arial"/>
              </w:rPr>
              <w:t>ЦЦ</w:t>
            </w:r>
            <w:r w:rsidRPr="006A64D3">
              <w:rPr>
                <w:rFonts w:cs="Arial"/>
              </w:rPr>
              <w:t xml:space="preserve">, </w:t>
            </w:r>
            <w:r>
              <w:rPr>
                <w:rFonts w:cs="Arial"/>
              </w:rPr>
              <w:t>необязательное поле</w:t>
            </w:r>
          </w:p>
        </w:tc>
      </w:tr>
      <w:tr w:rsidR="00171765" w:rsidRPr="008F4F86" w14:paraId="458AA521" w14:textId="77777777" w:rsidTr="00780C1B">
        <w:tc>
          <w:tcPr>
            <w:tcW w:w="3681" w:type="dxa"/>
          </w:tcPr>
          <w:p w14:paraId="3C41F59D" w14:textId="77777777" w:rsidR="00171765" w:rsidRDefault="00171765" w:rsidP="00171765">
            <w:pPr>
              <w:rPr>
                <w:lang w:val="en-US"/>
              </w:rPr>
            </w:pPr>
            <w:r>
              <w:rPr>
                <w:lang w:val="en-US"/>
              </w:rPr>
              <w:t>senderEmail</w:t>
            </w:r>
          </w:p>
        </w:tc>
        <w:tc>
          <w:tcPr>
            <w:tcW w:w="4112" w:type="dxa"/>
          </w:tcPr>
          <w:p w14:paraId="49786D43" w14:textId="77777777" w:rsidR="00171765" w:rsidRDefault="00171765" w:rsidP="00171765">
            <w:bookmarkStart w:id="182" w:name="OLE_LINK440"/>
            <w:r>
              <w:t>А</w:t>
            </w:r>
            <w:r w:rsidRPr="00C427A1">
              <w:t>дрес электронной почты отправителя чека</w:t>
            </w:r>
            <w:r>
              <w:t xml:space="preserve">, </w:t>
            </w:r>
            <w:r w:rsidRPr="00C427A1">
              <w:t>1117</w:t>
            </w:r>
            <w:bookmarkEnd w:id="182"/>
          </w:p>
        </w:tc>
        <w:tc>
          <w:tcPr>
            <w:tcW w:w="2490" w:type="dxa"/>
          </w:tcPr>
          <w:p w14:paraId="2C048C64" w14:textId="77777777" w:rsidR="00171765" w:rsidRPr="00013EAB" w:rsidRDefault="00171765" w:rsidP="00171765">
            <w:pPr>
              <w:rPr>
                <w:rFonts w:cs="Arial"/>
              </w:rPr>
            </w:pPr>
            <w:r>
              <w:rPr>
                <w:rFonts w:cs="Arial"/>
              </w:rPr>
              <w:t>Строка от 1 до 64 символов, необязательное поле</w:t>
            </w:r>
          </w:p>
        </w:tc>
      </w:tr>
      <w:tr w:rsidR="00171765" w:rsidRPr="008F4F86" w14:paraId="7369A11A" w14:textId="77777777" w:rsidTr="00780C1B">
        <w:tc>
          <w:tcPr>
            <w:tcW w:w="3681" w:type="dxa"/>
          </w:tcPr>
          <w:p w14:paraId="72EDC3CB" w14:textId="77777777" w:rsidR="00171765" w:rsidRDefault="00171765" w:rsidP="00171765">
            <w:pPr>
              <w:rPr>
                <w:lang w:val="en-US"/>
              </w:rPr>
            </w:pPr>
            <w:r>
              <w:rPr>
                <w:lang w:val="en-US"/>
              </w:rPr>
              <w:t>totalSum</w:t>
            </w:r>
          </w:p>
        </w:tc>
        <w:tc>
          <w:tcPr>
            <w:tcW w:w="4112" w:type="dxa"/>
          </w:tcPr>
          <w:p w14:paraId="267D36A9" w14:textId="77777777" w:rsidR="00171765" w:rsidRDefault="00171765" w:rsidP="00171765">
            <w:r>
              <w:t>С</w:t>
            </w:r>
            <w:r w:rsidRPr="00C427A1">
              <w:t>умма расчета, указанного в чеке (БСО)</w:t>
            </w:r>
            <w:r>
              <w:t xml:space="preserve">, </w:t>
            </w:r>
            <w:r w:rsidRPr="00C427A1">
              <w:t>1020</w:t>
            </w:r>
            <w:r>
              <w:t>.</w:t>
            </w:r>
          </w:p>
          <w:p w14:paraId="2CA6CB3C" w14:textId="77777777" w:rsidR="00171765" w:rsidRDefault="00171765" w:rsidP="00171765"/>
          <w:p w14:paraId="15CF8E79" w14:textId="77777777" w:rsidR="00171765" w:rsidRDefault="00171765" w:rsidP="00171765">
            <w:pPr>
              <w:rPr>
                <w:rFonts w:eastAsia="Times New Roman"/>
                <w:i/>
                <w:szCs w:val="28"/>
              </w:rPr>
            </w:pPr>
            <w:r>
              <w:rPr>
                <w:i/>
              </w:rPr>
              <w:t>Форматы Фискальных Документов допускают в данном поле округление в нижнюю сторону. Дословно требование ФФД звучит так: «З</w:t>
            </w:r>
            <w:r w:rsidRPr="00692847">
              <w:rPr>
                <w:i/>
              </w:rPr>
              <w:t xml:space="preserve">начение в рублях, без учета копеек, должно быть равно значению </w:t>
            </w:r>
            <w:r w:rsidRPr="00692847">
              <w:rPr>
                <w:rFonts w:eastAsia="Times New Roman"/>
                <w:i/>
                <w:szCs w:val="28"/>
              </w:rPr>
              <w:t>суммы всех реквизитов «стоимость предмета расчета с учетом скидок и наценок» (тег 1043) в рублях, без учета копеек</w:t>
            </w:r>
            <w:r>
              <w:rPr>
                <w:rFonts w:eastAsia="Times New Roman"/>
                <w:i/>
                <w:szCs w:val="28"/>
              </w:rPr>
              <w:t>».</w:t>
            </w:r>
          </w:p>
          <w:p w14:paraId="56996AFB" w14:textId="77777777" w:rsidR="00171765" w:rsidRDefault="00171765" w:rsidP="00171765">
            <w:pPr>
              <w:rPr>
                <w:rFonts w:eastAsia="Times New Roman"/>
                <w:i/>
                <w:szCs w:val="28"/>
              </w:rPr>
            </w:pPr>
          </w:p>
          <w:p w14:paraId="56AA13C5" w14:textId="77777777" w:rsidR="00171765" w:rsidRPr="0083620D" w:rsidRDefault="00171765" w:rsidP="00171765">
            <w:pPr>
              <w:rPr>
                <w:rFonts w:eastAsia="Times New Roman"/>
                <w:iCs/>
                <w:szCs w:val="28"/>
              </w:rPr>
            </w:pPr>
            <w:r w:rsidRPr="0083620D">
              <w:rPr>
                <w:rFonts w:eastAsia="Times New Roman"/>
                <w:iCs/>
                <w:szCs w:val="28"/>
              </w:rPr>
              <w:t>Во избежание нестыковок рекомендуем использовать точное значение без округлений.</w:t>
            </w:r>
          </w:p>
          <w:p w14:paraId="55C55EAE" w14:textId="77777777" w:rsidR="00171765" w:rsidRPr="0083620D" w:rsidRDefault="00171765" w:rsidP="00171765">
            <w:pPr>
              <w:rPr>
                <w:rFonts w:eastAsia="Times New Roman"/>
                <w:i/>
                <w:szCs w:val="28"/>
              </w:rPr>
            </w:pPr>
          </w:p>
        </w:tc>
        <w:tc>
          <w:tcPr>
            <w:tcW w:w="2490" w:type="dxa"/>
          </w:tcPr>
          <w:p w14:paraId="0FCE2B8E" w14:textId="77777777" w:rsidR="00171765" w:rsidRDefault="00171765" w:rsidP="00171765">
            <w:pPr>
              <w:rPr>
                <w:rFonts w:cs="Arial"/>
              </w:rPr>
            </w:pPr>
            <w:r>
              <w:rPr>
                <w:rFonts w:cs="Arial"/>
              </w:rPr>
              <w:t>Десятичное число с точностью до 2 символов после точки, необязательное поле</w:t>
            </w:r>
          </w:p>
        </w:tc>
      </w:tr>
      <w:tr w:rsidR="00171765" w:rsidRPr="008F4F86" w14:paraId="0F969A73" w14:textId="77777777" w:rsidTr="00780C1B">
        <w:tc>
          <w:tcPr>
            <w:tcW w:w="3681" w:type="dxa"/>
          </w:tcPr>
          <w:p w14:paraId="36565D54" w14:textId="77777777" w:rsidR="00171765" w:rsidRPr="002E4B51" w:rsidRDefault="00171765" w:rsidP="00171765">
            <w:pPr>
              <w:rPr>
                <w:lang w:val="en-US"/>
              </w:rPr>
            </w:pPr>
            <w:r>
              <w:rPr>
                <w:lang w:val="en-US"/>
              </w:rPr>
              <w:t>vat1Sum</w:t>
            </w:r>
          </w:p>
        </w:tc>
        <w:tc>
          <w:tcPr>
            <w:tcW w:w="4112" w:type="dxa"/>
          </w:tcPr>
          <w:p w14:paraId="2A473529" w14:textId="77777777" w:rsidR="00171765" w:rsidRDefault="00171765" w:rsidP="00171765">
            <w:r>
              <w:t>С</w:t>
            </w:r>
            <w:r w:rsidRPr="00C427A1">
              <w:t xml:space="preserve">умма НДС чека по ставке </w:t>
            </w:r>
            <w:r>
              <w:t>20</w:t>
            </w:r>
            <w:r w:rsidRPr="00C427A1">
              <w:t>%</w:t>
            </w:r>
            <w:r>
              <w:t>, 1102</w:t>
            </w:r>
          </w:p>
        </w:tc>
        <w:tc>
          <w:tcPr>
            <w:tcW w:w="2490" w:type="dxa"/>
          </w:tcPr>
          <w:p w14:paraId="08CF30FA" w14:textId="77777777" w:rsidR="00171765" w:rsidRDefault="00171765" w:rsidP="00171765">
            <w:pPr>
              <w:rPr>
                <w:rFonts w:cs="Arial"/>
              </w:rPr>
            </w:pPr>
            <w:r>
              <w:rPr>
                <w:rFonts w:cs="Arial"/>
              </w:rPr>
              <w:t>Десятичное число с точностью до 2 символов после точки, необязательное поле</w:t>
            </w:r>
          </w:p>
        </w:tc>
      </w:tr>
      <w:tr w:rsidR="00171765" w:rsidRPr="008F4F86" w14:paraId="0F1E897C" w14:textId="77777777" w:rsidTr="00780C1B">
        <w:tc>
          <w:tcPr>
            <w:tcW w:w="3681" w:type="dxa"/>
          </w:tcPr>
          <w:p w14:paraId="1FAFE706" w14:textId="77777777" w:rsidR="00171765" w:rsidRDefault="00171765" w:rsidP="00171765">
            <w:pPr>
              <w:rPr>
                <w:lang w:val="en-US"/>
              </w:rPr>
            </w:pPr>
            <w:r>
              <w:rPr>
                <w:lang w:val="en-US"/>
              </w:rPr>
              <w:t>vat2Sum</w:t>
            </w:r>
          </w:p>
        </w:tc>
        <w:tc>
          <w:tcPr>
            <w:tcW w:w="4112" w:type="dxa"/>
          </w:tcPr>
          <w:p w14:paraId="3A3EA254" w14:textId="77777777" w:rsidR="00171765" w:rsidRPr="002E4B51" w:rsidRDefault="00171765" w:rsidP="00171765">
            <w:r>
              <w:t>С</w:t>
            </w:r>
            <w:r w:rsidRPr="00C427A1">
              <w:t xml:space="preserve">умма НДС чека по ставке </w:t>
            </w:r>
            <w:r w:rsidRPr="002E4B51">
              <w:t>1</w:t>
            </w:r>
            <w:r>
              <w:t>0</w:t>
            </w:r>
            <w:r w:rsidRPr="00C427A1">
              <w:t>%</w:t>
            </w:r>
            <w:r>
              <w:t>, 110</w:t>
            </w:r>
            <w:r w:rsidRPr="002E4B51">
              <w:t>3</w:t>
            </w:r>
          </w:p>
        </w:tc>
        <w:tc>
          <w:tcPr>
            <w:tcW w:w="2490" w:type="dxa"/>
          </w:tcPr>
          <w:p w14:paraId="0FE63F7E" w14:textId="77777777" w:rsidR="00171765" w:rsidRDefault="00171765" w:rsidP="00171765">
            <w:pPr>
              <w:rPr>
                <w:rFonts w:cs="Arial"/>
              </w:rPr>
            </w:pPr>
            <w:r>
              <w:rPr>
                <w:rFonts w:cs="Arial"/>
              </w:rPr>
              <w:t>Десятичное число с точностью до 2 символов после точки, необязательное поле</w:t>
            </w:r>
          </w:p>
        </w:tc>
      </w:tr>
      <w:tr w:rsidR="00171765" w:rsidRPr="008F4F86" w14:paraId="5717B9D1" w14:textId="77777777" w:rsidTr="00780C1B">
        <w:tc>
          <w:tcPr>
            <w:tcW w:w="3681" w:type="dxa"/>
          </w:tcPr>
          <w:p w14:paraId="218D232E" w14:textId="77777777" w:rsidR="00171765" w:rsidRDefault="00171765" w:rsidP="00171765">
            <w:pPr>
              <w:rPr>
                <w:lang w:val="en-US"/>
              </w:rPr>
            </w:pPr>
            <w:r>
              <w:rPr>
                <w:lang w:val="en-US"/>
              </w:rPr>
              <w:t>vat3Sum</w:t>
            </w:r>
          </w:p>
        </w:tc>
        <w:tc>
          <w:tcPr>
            <w:tcW w:w="4112" w:type="dxa"/>
          </w:tcPr>
          <w:p w14:paraId="3E8B59FA" w14:textId="77777777" w:rsidR="00171765" w:rsidRPr="002E4B51" w:rsidRDefault="00171765" w:rsidP="00171765">
            <w:r>
              <w:t>С</w:t>
            </w:r>
            <w:r w:rsidRPr="00C427A1">
              <w:t>умма расчета по чеку с НДС по ставке 0%</w:t>
            </w:r>
            <w:r w:rsidRPr="002E4B51">
              <w:t>, 1104</w:t>
            </w:r>
          </w:p>
        </w:tc>
        <w:tc>
          <w:tcPr>
            <w:tcW w:w="2490" w:type="dxa"/>
          </w:tcPr>
          <w:p w14:paraId="0307A37E" w14:textId="77777777" w:rsidR="00171765" w:rsidRDefault="00171765" w:rsidP="00171765">
            <w:pPr>
              <w:rPr>
                <w:rFonts w:cs="Arial"/>
              </w:rPr>
            </w:pPr>
            <w:r>
              <w:rPr>
                <w:rFonts w:cs="Arial"/>
              </w:rPr>
              <w:t>Десятичное число с точностью до 2 символов после точки, необязательное поле</w:t>
            </w:r>
          </w:p>
        </w:tc>
      </w:tr>
      <w:tr w:rsidR="00171765" w:rsidRPr="008F4F86" w14:paraId="55D1D6AF" w14:textId="77777777" w:rsidTr="00780C1B">
        <w:tc>
          <w:tcPr>
            <w:tcW w:w="3681" w:type="dxa"/>
          </w:tcPr>
          <w:p w14:paraId="444064BD" w14:textId="77777777" w:rsidR="00171765" w:rsidRPr="002E4B51" w:rsidRDefault="00171765" w:rsidP="00171765">
            <w:pPr>
              <w:rPr>
                <w:lang w:val="en-US"/>
              </w:rPr>
            </w:pPr>
            <w:r>
              <w:rPr>
                <w:lang w:val="en-US"/>
              </w:rPr>
              <w:t>vat4Sum</w:t>
            </w:r>
          </w:p>
        </w:tc>
        <w:tc>
          <w:tcPr>
            <w:tcW w:w="4112" w:type="dxa"/>
          </w:tcPr>
          <w:p w14:paraId="75658105" w14:textId="77777777" w:rsidR="00171765" w:rsidRDefault="00171765" w:rsidP="00171765">
            <w:r>
              <w:t>С</w:t>
            </w:r>
            <w:r w:rsidRPr="00C427A1">
              <w:t>умма расчета по чеку без НДС</w:t>
            </w:r>
            <w:r>
              <w:t>, 1105</w:t>
            </w:r>
          </w:p>
        </w:tc>
        <w:tc>
          <w:tcPr>
            <w:tcW w:w="2490" w:type="dxa"/>
          </w:tcPr>
          <w:p w14:paraId="52139F44" w14:textId="77777777" w:rsidR="00171765" w:rsidRDefault="00171765" w:rsidP="00171765">
            <w:pPr>
              <w:rPr>
                <w:rFonts w:cs="Arial"/>
              </w:rPr>
            </w:pPr>
            <w:r>
              <w:rPr>
                <w:rFonts w:cs="Arial"/>
              </w:rPr>
              <w:t>Десятичное число с точностью до 2 символов после точки, необязательное поле</w:t>
            </w:r>
          </w:p>
        </w:tc>
      </w:tr>
      <w:tr w:rsidR="00171765" w:rsidRPr="008F4F86" w14:paraId="41D98D11" w14:textId="77777777" w:rsidTr="00780C1B">
        <w:tc>
          <w:tcPr>
            <w:tcW w:w="3681" w:type="dxa"/>
          </w:tcPr>
          <w:p w14:paraId="6E25CF63" w14:textId="77777777" w:rsidR="00171765" w:rsidRPr="002E4B51" w:rsidRDefault="00171765" w:rsidP="00171765">
            <w:pPr>
              <w:rPr>
                <w:lang w:val="en-US"/>
              </w:rPr>
            </w:pPr>
            <w:r>
              <w:rPr>
                <w:lang w:val="en-US"/>
              </w:rPr>
              <w:t>vat5Sum</w:t>
            </w:r>
          </w:p>
        </w:tc>
        <w:tc>
          <w:tcPr>
            <w:tcW w:w="4112" w:type="dxa"/>
          </w:tcPr>
          <w:p w14:paraId="3B9204AC" w14:textId="77777777" w:rsidR="00171765" w:rsidRPr="002E4B51" w:rsidRDefault="00171765" w:rsidP="00171765">
            <w:r>
              <w:t>С</w:t>
            </w:r>
            <w:r w:rsidRPr="00C427A1">
              <w:t xml:space="preserve">умма НДС чека по расч. ставке </w:t>
            </w:r>
            <w:r>
              <w:t>20</w:t>
            </w:r>
            <w:r w:rsidRPr="00C427A1">
              <w:t>/1</w:t>
            </w:r>
            <w:r>
              <w:t>20</w:t>
            </w:r>
            <w:r w:rsidRPr="002E4B51">
              <w:t>, 1106</w:t>
            </w:r>
          </w:p>
        </w:tc>
        <w:tc>
          <w:tcPr>
            <w:tcW w:w="2490" w:type="dxa"/>
          </w:tcPr>
          <w:p w14:paraId="6BCA1020" w14:textId="77777777" w:rsidR="00171765" w:rsidRDefault="00171765" w:rsidP="00171765">
            <w:pPr>
              <w:rPr>
                <w:rFonts w:cs="Arial"/>
              </w:rPr>
            </w:pPr>
            <w:r>
              <w:rPr>
                <w:rFonts w:cs="Arial"/>
              </w:rPr>
              <w:t>Десятичное число с точностью до 2 символов после точки, необязательное поле</w:t>
            </w:r>
          </w:p>
        </w:tc>
      </w:tr>
      <w:tr w:rsidR="00171765" w:rsidRPr="008F4F86" w14:paraId="2201B77E" w14:textId="77777777" w:rsidTr="00780C1B">
        <w:tc>
          <w:tcPr>
            <w:tcW w:w="3681" w:type="dxa"/>
          </w:tcPr>
          <w:p w14:paraId="52059F50" w14:textId="77777777" w:rsidR="00171765" w:rsidRPr="002E4B51" w:rsidRDefault="00171765" w:rsidP="00171765">
            <w:r>
              <w:rPr>
                <w:lang w:val="en-US"/>
              </w:rPr>
              <w:t>vat6Sum</w:t>
            </w:r>
          </w:p>
        </w:tc>
        <w:tc>
          <w:tcPr>
            <w:tcW w:w="4112" w:type="dxa"/>
          </w:tcPr>
          <w:p w14:paraId="3CBDAD9C" w14:textId="77777777" w:rsidR="00171765" w:rsidRPr="002E4B51" w:rsidRDefault="00171765" w:rsidP="00171765">
            <w:r>
              <w:t>С</w:t>
            </w:r>
            <w:r w:rsidRPr="00C427A1">
              <w:t>умма НДС чека по расч. ставке 10/110</w:t>
            </w:r>
            <w:r w:rsidRPr="002E4B51">
              <w:t>, 1107</w:t>
            </w:r>
          </w:p>
        </w:tc>
        <w:tc>
          <w:tcPr>
            <w:tcW w:w="2490" w:type="dxa"/>
          </w:tcPr>
          <w:p w14:paraId="53BA0294" w14:textId="77777777" w:rsidR="00171765" w:rsidRDefault="00171765" w:rsidP="00171765">
            <w:pPr>
              <w:rPr>
                <w:rFonts w:cs="Arial"/>
              </w:rPr>
            </w:pPr>
            <w:r>
              <w:rPr>
                <w:rFonts w:cs="Arial"/>
              </w:rPr>
              <w:t>Десятичное число с точностью до 2 символов после точки, необязательное поле</w:t>
            </w:r>
          </w:p>
        </w:tc>
      </w:tr>
      <w:bookmarkEnd w:id="98"/>
      <w:bookmarkEnd w:id="179"/>
    </w:tbl>
    <w:p w14:paraId="36E91A71" w14:textId="77777777" w:rsidR="00171765" w:rsidRDefault="00171765" w:rsidP="00171765"/>
    <w:p w14:paraId="27A82756" w14:textId="77777777" w:rsidR="00171765" w:rsidRDefault="00171765" w:rsidP="00171765">
      <w:pPr>
        <w:jc w:val="both"/>
      </w:pPr>
      <w:bookmarkStart w:id="183" w:name="_Hlk47354389"/>
      <w:r>
        <w:t xml:space="preserve">Примечание: по историческим причинам нумерация ставок налогов </w:t>
      </w:r>
      <w:r w:rsidRPr="0083620D">
        <w:rPr>
          <w:b/>
          <w:bCs/>
          <w:lang w:val="en-US"/>
        </w:rPr>
        <w:t>vat</w:t>
      </w:r>
      <w:r w:rsidRPr="0083620D">
        <w:rPr>
          <w:b/>
          <w:bCs/>
        </w:rPr>
        <w:t>1</w:t>
      </w:r>
      <w:r w:rsidRPr="0083620D">
        <w:rPr>
          <w:b/>
          <w:bCs/>
          <w:lang w:val="en-US"/>
        </w:rPr>
        <w:t>Sum</w:t>
      </w:r>
      <w:r w:rsidRPr="0083620D">
        <w:rPr>
          <w:b/>
          <w:bCs/>
        </w:rPr>
        <w:t xml:space="preserve">, </w:t>
      </w:r>
      <w:r w:rsidRPr="0083620D">
        <w:rPr>
          <w:b/>
          <w:bCs/>
          <w:lang w:val="en-US"/>
        </w:rPr>
        <w:t>vat</w:t>
      </w:r>
      <w:r w:rsidRPr="0083620D">
        <w:rPr>
          <w:b/>
          <w:bCs/>
        </w:rPr>
        <w:t>2</w:t>
      </w:r>
      <w:r w:rsidRPr="0083620D">
        <w:rPr>
          <w:b/>
          <w:bCs/>
          <w:lang w:val="en-US"/>
        </w:rPr>
        <w:t>Sum</w:t>
      </w:r>
      <w:r w:rsidRPr="0083620D">
        <w:rPr>
          <w:b/>
          <w:bCs/>
        </w:rPr>
        <w:t xml:space="preserve">, </w:t>
      </w:r>
      <w:r w:rsidRPr="0083620D">
        <w:rPr>
          <w:b/>
          <w:bCs/>
          <w:lang w:val="en-US"/>
        </w:rPr>
        <w:t>vat</w:t>
      </w:r>
      <w:r w:rsidRPr="0083620D">
        <w:rPr>
          <w:b/>
          <w:bCs/>
        </w:rPr>
        <w:t>3</w:t>
      </w:r>
      <w:r w:rsidRPr="0083620D">
        <w:rPr>
          <w:b/>
          <w:bCs/>
          <w:lang w:val="en-US"/>
        </w:rPr>
        <w:t>Sum</w:t>
      </w:r>
      <w:r w:rsidRPr="0083620D">
        <w:rPr>
          <w:b/>
          <w:bCs/>
        </w:rPr>
        <w:t xml:space="preserve">, </w:t>
      </w:r>
      <w:r w:rsidRPr="0083620D">
        <w:rPr>
          <w:b/>
          <w:bCs/>
          <w:lang w:val="en-US"/>
        </w:rPr>
        <w:t>vat</w:t>
      </w:r>
      <w:r w:rsidRPr="0083620D">
        <w:rPr>
          <w:b/>
          <w:bCs/>
        </w:rPr>
        <w:t>4</w:t>
      </w:r>
      <w:r w:rsidRPr="0083620D">
        <w:rPr>
          <w:b/>
          <w:bCs/>
          <w:lang w:val="en-US"/>
        </w:rPr>
        <w:t>Sum</w:t>
      </w:r>
      <w:r w:rsidRPr="0083620D">
        <w:rPr>
          <w:b/>
          <w:bCs/>
        </w:rPr>
        <w:t xml:space="preserve">, </w:t>
      </w:r>
      <w:r w:rsidRPr="0083620D">
        <w:rPr>
          <w:b/>
          <w:bCs/>
          <w:lang w:val="en-US"/>
        </w:rPr>
        <w:t>vat</w:t>
      </w:r>
      <w:r w:rsidRPr="0083620D">
        <w:rPr>
          <w:b/>
          <w:bCs/>
        </w:rPr>
        <w:t>5</w:t>
      </w:r>
      <w:r w:rsidRPr="0083620D">
        <w:rPr>
          <w:b/>
          <w:bCs/>
          <w:lang w:val="en-US"/>
        </w:rPr>
        <w:t>Sum</w:t>
      </w:r>
      <w:r w:rsidRPr="0083620D">
        <w:rPr>
          <w:b/>
          <w:bCs/>
        </w:rPr>
        <w:t xml:space="preserve">, </w:t>
      </w:r>
      <w:r w:rsidRPr="0083620D">
        <w:rPr>
          <w:b/>
          <w:bCs/>
          <w:lang w:val="en-US"/>
        </w:rPr>
        <w:t>vat</w:t>
      </w:r>
      <w:r w:rsidRPr="0083620D">
        <w:rPr>
          <w:b/>
          <w:bCs/>
        </w:rPr>
        <w:t>6</w:t>
      </w:r>
      <w:r w:rsidRPr="0083620D">
        <w:rPr>
          <w:b/>
          <w:bCs/>
          <w:lang w:val="en-US"/>
        </w:rPr>
        <w:t>Sum</w:t>
      </w:r>
      <w:r w:rsidRPr="0083620D">
        <w:t xml:space="preserve"> </w:t>
      </w:r>
      <w:r>
        <w:t>в форматах ОранжДата немного отличается от нумерации ставок налогов в ФФД для тега 1199. При разработке интеграции следует строго придерживаться настоящего руководства.</w:t>
      </w:r>
    </w:p>
    <w:bookmarkEnd w:id="183"/>
    <w:p w14:paraId="78F9D040" w14:textId="77777777" w:rsidR="00171765" w:rsidRDefault="00171765" w:rsidP="00171765"/>
    <w:p w14:paraId="22B7286E" w14:textId="77777777" w:rsidR="00171765" w:rsidRPr="00F37684" w:rsidRDefault="00171765" w:rsidP="00705CE0">
      <w:pPr>
        <w:pStyle w:val="4"/>
      </w:pPr>
      <w:bookmarkStart w:id="184" w:name="_Toc507539853"/>
      <w:bookmarkStart w:id="185" w:name="_Toc27489458"/>
      <w:bookmarkStart w:id="186" w:name="_Toc63432956"/>
      <w:bookmarkStart w:id="187" w:name="OLE_LINK153"/>
      <w:r>
        <w:rPr>
          <w:rFonts w:cs="Arial"/>
        </w:rPr>
        <w:lastRenderedPageBreak/>
        <w:t>2.1.1.2</w:t>
      </w:r>
      <w:r>
        <w:t xml:space="preserve"> П</w:t>
      </w:r>
      <w:r w:rsidRPr="00C427A1">
        <w:t>редмет расчета</w:t>
      </w:r>
      <w:bookmarkEnd w:id="184"/>
      <w:bookmarkEnd w:id="185"/>
      <w:bookmarkEnd w:id="186"/>
    </w:p>
    <w:tbl>
      <w:tblPr>
        <w:tblStyle w:val="ab"/>
        <w:tblW w:w="10283" w:type="dxa"/>
        <w:tblLook w:val="04A0" w:firstRow="1" w:lastRow="0" w:firstColumn="1" w:lastColumn="0" w:noHBand="0" w:noVBand="1"/>
      </w:tblPr>
      <w:tblGrid>
        <w:gridCol w:w="2958"/>
        <w:gridCol w:w="4393"/>
        <w:gridCol w:w="2932"/>
      </w:tblGrid>
      <w:tr w:rsidR="00171765" w:rsidRPr="008F4F86" w14:paraId="07662034" w14:textId="77777777" w:rsidTr="00171765">
        <w:tc>
          <w:tcPr>
            <w:tcW w:w="2958" w:type="dxa"/>
          </w:tcPr>
          <w:p w14:paraId="6796BD21" w14:textId="77777777" w:rsidR="00171765" w:rsidRPr="00AE6B24" w:rsidRDefault="00171765" w:rsidP="00171765">
            <w:pPr>
              <w:rPr>
                <w:rFonts w:cs="Arial"/>
              </w:rPr>
            </w:pPr>
            <w:bookmarkStart w:id="188" w:name="OLE_LINK43"/>
            <w:bookmarkStart w:id="189" w:name="OLE_LINK44"/>
            <w:bookmarkStart w:id="190" w:name="OLE_LINK45"/>
            <w:bookmarkStart w:id="191" w:name="OLE_LINK149"/>
            <w:bookmarkStart w:id="192" w:name="OLE_LINK152"/>
            <w:r>
              <w:rPr>
                <w:rFonts w:cs="Arial"/>
                <w:lang w:val="en-US"/>
              </w:rPr>
              <w:t>q</w:t>
            </w:r>
            <w:r w:rsidRPr="002D76D1">
              <w:rPr>
                <w:rFonts w:cs="Arial"/>
                <w:lang w:val="en-US"/>
              </w:rPr>
              <w:t>uantity</w:t>
            </w:r>
            <w:bookmarkEnd w:id="188"/>
            <w:bookmarkEnd w:id="189"/>
            <w:bookmarkEnd w:id="190"/>
          </w:p>
        </w:tc>
        <w:tc>
          <w:tcPr>
            <w:tcW w:w="4393" w:type="dxa"/>
          </w:tcPr>
          <w:p w14:paraId="1CE28B88" w14:textId="77777777" w:rsidR="00171765" w:rsidRPr="002D76D1" w:rsidRDefault="00171765" w:rsidP="00171765">
            <w:pPr>
              <w:rPr>
                <w:rFonts w:cs="Arial"/>
              </w:rPr>
            </w:pPr>
            <w:bookmarkStart w:id="193" w:name="OLE_LINK346"/>
            <w:bookmarkStart w:id="194" w:name="OLE_LINK347"/>
            <w:bookmarkStart w:id="195" w:name="OLE_LINK348"/>
            <w:bookmarkStart w:id="196" w:name="OLE_LINK349"/>
            <w:r>
              <w:t>К</w:t>
            </w:r>
            <w:r w:rsidRPr="00C427A1">
              <w:t>оличество предмета расчета</w:t>
            </w:r>
            <w:r>
              <w:t>, 1023</w:t>
            </w:r>
            <w:bookmarkEnd w:id="193"/>
            <w:bookmarkEnd w:id="194"/>
            <w:bookmarkEnd w:id="195"/>
            <w:bookmarkEnd w:id="196"/>
          </w:p>
        </w:tc>
        <w:tc>
          <w:tcPr>
            <w:tcW w:w="2932" w:type="dxa"/>
          </w:tcPr>
          <w:p w14:paraId="3A0FB381" w14:textId="77777777" w:rsidR="00171765" w:rsidRDefault="00171765" w:rsidP="00171765">
            <w:pPr>
              <w:rPr>
                <w:rFonts w:cs="Arial"/>
              </w:rPr>
            </w:pPr>
            <w:bookmarkStart w:id="197" w:name="OLE_LINK126"/>
            <w:bookmarkStart w:id="198" w:name="OLE_LINK127"/>
            <w:bookmarkStart w:id="199" w:name="OLE_LINK128"/>
            <w:r>
              <w:rPr>
                <w:rFonts w:cs="Arial"/>
              </w:rPr>
              <w:t>Десятичное число с точностью до 6 символов после точки</w:t>
            </w:r>
            <w:bookmarkEnd w:id="197"/>
            <w:bookmarkEnd w:id="198"/>
            <w:bookmarkEnd w:id="199"/>
            <w:r>
              <w:rPr>
                <w:rFonts w:cs="Arial"/>
              </w:rPr>
              <w:t>*. Параметр обязательный.</w:t>
            </w:r>
          </w:p>
        </w:tc>
      </w:tr>
      <w:tr w:rsidR="00171765" w:rsidRPr="008F4F86" w14:paraId="4C95DF7D" w14:textId="77777777" w:rsidTr="00171765">
        <w:tc>
          <w:tcPr>
            <w:tcW w:w="2958" w:type="dxa"/>
          </w:tcPr>
          <w:p w14:paraId="73EE112D" w14:textId="77777777" w:rsidR="00171765" w:rsidRPr="0000532B" w:rsidRDefault="00171765" w:rsidP="00171765">
            <w:pPr>
              <w:rPr>
                <w:rFonts w:cs="Arial"/>
              </w:rPr>
            </w:pPr>
            <w:bookmarkStart w:id="200" w:name="OLE_LINK46"/>
            <w:bookmarkStart w:id="201" w:name="OLE_LINK47"/>
            <w:bookmarkStart w:id="202" w:name="OLE_LINK48"/>
            <w:r>
              <w:rPr>
                <w:rFonts w:cs="Arial"/>
                <w:lang w:val="en-US"/>
              </w:rPr>
              <w:t>price</w:t>
            </w:r>
            <w:bookmarkEnd w:id="200"/>
            <w:bookmarkEnd w:id="201"/>
            <w:bookmarkEnd w:id="202"/>
          </w:p>
        </w:tc>
        <w:tc>
          <w:tcPr>
            <w:tcW w:w="4393" w:type="dxa"/>
          </w:tcPr>
          <w:p w14:paraId="0F15E496" w14:textId="77777777" w:rsidR="00171765" w:rsidRPr="00B2081D" w:rsidRDefault="00171765" w:rsidP="00171765">
            <w:pPr>
              <w:rPr>
                <w:rFonts w:cs="Arial"/>
              </w:rPr>
            </w:pPr>
            <w:bookmarkStart w:id="203" w:name="OLE_LINK350"/>
            <w:bookmarkStart w:id="204" w:name="OLE_LINK351"/>
            <w:bookmarkStart w:id="205" w:name="OLE_LINK352"/>
            <w:r>
              <w:rPr>
                <w:rFonts w:eastAsia="Times New Roman"/>
                <w:szCs w:val="28"/>
              </w:rPr>
              <w:t>Ц</w:t>
            </w:r>
            <w:r w:rsidRPr="00C427A1">
              <w:rPr>
                <w:rFonts w:eastAsia="Times New Roman"/>
                <w:szCs w:val="28"/>
              </w:rPr>
              <w:t>ена за единицу предмета расчета с учетом скидок и наценок</w:t>
            </w:r>
            <w:r>
              <w:rPr>
                <w:rFonts w:eastAsia="Times New Roman"/>
                <w:szCs w:val="28"/>
              </w:rPr>
              <w:t>, 1079</w:t>
            </w:r>
            <w:bookmarkEnd w:id="203"/>
            <w:bookmarkEnd w:id="204"/>
            <w:bookmarkEnd w:id="205"/>
          </w:p>
        </w:tc>
        <w:tc>
          <w:tcPr>
            <w:tcW w:w="2932" w:type="dxa"/>
          </w:tcPr>
          <w:p w14:paraId="55EEFE12" w14:textId="77777777" w:rsidR="00171765" w:rsidRPr="00525F22" w:rsidRDefault="00171765" w:rsidP="00171765">
            <w:pPr>
              <w:rPr>
                <w:rFonts w:cs="Arial"/>
              </w:rPr>
            </w:pPr>
            <w:bookmarkStart w:id="206" w:name="OLE_LINK142"/>
            <w:bookmarkStart w:id="207" w:name="OLE_LINK186"/>
            <w:bookmarkStart w:id="208" w:name="OLE_LINK190"/>
            <w:bookmarkStart w:id="209" w:name="OLE_LINK424"/>
            <w:bookmarkStart w:id="210" w:name="OLE_LINK425"/>
            <w:bookmarkStart w:id="211" w:name="OLE_LINK426"/>
            <w:r>
              <w:rPr>
                <w:rFonts w:cs="Arial"/>
              </w:rPr>
              <w:t>Десятичное число с точностью до 2 символов после точки</w:t>
            </w:r>
            <w:bookmarkEnd w:id="206"/>
            <w:bookmarkEnd w:id="207"/>
            <w:bookmarkEnd w:id="208"/>
            <w:r>
              <w:rPr>
                <w:rFonts w:cs="Arial"/>
              </w:rPr>
              <w:t>*</w:t>
            </w:r>
            <w:bookmarkEnd w:id="209"/>
            <w:bookmarkEnd w:id="210"/>
            <w:bookmarkEnd w:id="211"/>
            <w:r>
              <w:rPr>
                <w:rFonts w:cs="Arial"/>
              </w:rPr>
              <w:t>. Параметр обязательный.</w:t>
            </w:r>
          </w:p>
        </w:tc>
      </w:tr>
      <w:tr w:rsidR="00171765" w:rsidRPr="008F4F86" w14:paraId="097A7FB3" w14:textId="77777777" w:rsidTr="00171765">
        <w:tc>
          <w:tcPr>
            <w:tcW w:w="2958" w:type="dxa"/>
          </w:tcPr>
          <w:p w14:paraId="2CABAE48" w14:textId="77777777" w:rsidR="00171765" w:rsidRPr="00E2297E" w:rsidRDefault="00171765" w:rsidP="00171765">
            <w:pPr>
              <w:rPr>
                <w:rFonts w:cs="Arial"/>
                <w:lang w:val="en-US"/>
              </w:rPr>
            </w:pPr>
            <w:bookmarkStart w:id="212" w:name="_Hlk474848305"/>
            <w:bookmarkStart w:id="213" w:name="_Hlk474848188"/>
            <w:r>
              <w:rPr>
                <w:rFonts w:cs="Arial"/>
                <w:lang w:val="en-US"/>
              </w:rPr>
              <w:t>t</w:t>
            </w:r>
            <w:r w:rsidRPr="00A25067">
              <w:rPr>
                <w:rFonts w:cs="Arial"/>
              </w:rPr>
              <w:t>ax</w:t>
            </w:r>
          </w:p>
        </w:tc>
        <w:tc>
          <w:tcPr>
            <w:tcW w:w="4393" w:type="dxa"/>
          </w:tcPr>
          <w:p w14:paraId="5149BAE6" w14:textId="77777777" w:rsidR="00171765" w:rsidRPr="00F667FD" w:rsidRDefault="00171765" w:rsidP="00171765">
            <w:pPr>
              <w:rPr>
                <w:rFonts w:cs="Arial"/>
              </w:rPr>
            </w:pPr>
            <w:bookmarkStart w:id="214" w:name="OLE_LINK15"/>
            <w:bookmarkStart w:id="215" w:name="OLE_LINK16"/>
            <w:bookmarkStart w:id="216" w:name="OLE_LINK353"/>
            <w:bookmarkStart w:id="217" w:name="OLE_LINK354"/>
            <w:r>
              <w:rPr>
                <w:rFonts w:cs="Arial"/>
              </w:rPr>
              <w:t xml:space="preserve">Ставка НДС, </w:t>
            </w:r>
            <w:r w:rsidRPr="00544215">
              <w:rPr>
                <w:rFonts w:cs="Arial"/>
              </w:rPr>
              <w:t>1199</w:t>
            </w:r>
            <w:r w:rsidRPr="00F667FD">
              <w:rPr>
                <w:rFonts w:cs="Arial"/>
              </w:rPr>
              <w:t>:</w:t>
            </w:r>
          </w:p>
          <w:p w14:paraId="1493F2FB" w14:textId="77777777" w:rsidR="00171765" w:rsidRPr="00F667FD" w:rsidRDefault="00171765" w:rsidP="00171765">
            <w:r>
              <w:t>1</w:t>
            </w:r>
            <w:r w:rsidRPr="00F667FD">
              <w:t xml:space="preserve"> </w:t>
            </w:r>
            <w:bookmarkStart w:id="218" w:name="OLE_LINK3"/>
            <w:bookmarkStart w:id="219" w:name="OLE_LINK14"/>
            <w:r w:rsidRPr="00F667FD">
              <w:t>–</w:t>
            </w:r>
            <w:bookmarkEnd w:id="218"/>
            <w:bookmarkEnd w:id="219"/>
            <w:r w:rsidRPr="00F667FD">
              <w:t xml:space="preserve"> </w:t>
            </w:r>
            <w:r>
              <w:t>ставка НДС 20%</w:t>
            </w:r>
          </w:p>
          <w:p w14:paraId="0ADD5078" w14:textId="77777777" w:rsidR="00171765" w:rsidRDefault="00171765" w:rsidP="00171765">
            <w:r w:rsidRPr="00A16B14">
              <w:t>2 –</w:t>
            </w:r>
            <w:r>
              <w:t xml:space="preserve"> ставка НДС 1</w:t>
            </w:r>
            <w:r w:rsidRPr="00A16B14">
              <w:t>0</w:t>
            </w:r>
            <w:r>
              <w:t>%</w:t>
            </w:r>
          </w:p>
          <w:p w14:paraId="6764B16E" w14:textId="77777777" w:rsidR="00171765" w:rsidRDefault="00171765" w:rsidP="00171765">
            <w:r>
              <w:t>3 – ставка НДС расч. 20/120</w:t>
            </w:r>
          </w:p>
          <w:p w14:paraId="1CF7BEC0" w14:textId="77777777" w:rsidR="00171765" w:rsidRDefault="00171765" w:rsidP="00171765">
            <w:r>
              <w:t>4 – ставка НДС расч. 10/110</w:t>
            </w:r>
          </w:p>
          <w:p w14:paraId="675D93E7" w14:textId="77777777" w:rsidR="00171765" w:rsidRDefault="00171765" w:rsidP="00171765">
            <w:r>
              <w:t>5 – ставка НДС 0%</w:t>
            </w:r>
          </w:p>
          <w:p w14:paraId="0C00020D" w14:textId="77777777" w:rsidR="00171765" w:rsidRPr="00A16B14" w:rsidRDefault="00171765" w:rsidP="00171765">
            <w:pPr>
              <w:rPr>
                <w:rFonts w:cs="Arial"/>
              </w:rPr>
            </w:pPr>
            <w:r>
              <w:t xml:space="preserve">6 </w:t>
            </w:r>
            <w:bookmarkStart w:id="220" w:name="OLE_LINK61"/>
            <w:bookmarkStart w:id="221" w:name="OLE_LINK62"/>
            <w:bookmarkStart w:id="222" w:name="OLE_LINK63"/>
            <w:r>
              <w:t>–</w:t>
            </w:r>
            <w:bookmarkEnd w:id="220"/>
            <w:bookmarkEnd w:id="221"/>
            <w:bookmarkEnd w:id="222"/>
            <w:r>
              <w:t xml:space="preserve"> НДС не облагается</w:t>
            </w:r>
            <w:bookmarkEnd w:id="214"/>
            <w:bookmarkEnd w:id="215"/>
            <w:bookmarkEnd w:id="216"/>
            <w:bookmarkEnd w:id="217"/>
          </w:p>
        </w:tc>
        <w:tc>
          <w:tcPr>
            <w:tcW w:w="2932" w:type="dxa"/>
          </w:tcPr>
          <w:p w14:paraId="775B6D3C" w14:textId="77777777" w:rsidR="00171765" w:rsidRPr="00A16B14" w:rsidRDefault="00171765" w:rsidP="00171765">
            <w:pPr>
              <w:rPr>
                <w:rFonts w:cs="Arial"/>
              </w:rPr>
            </w:pPr>
            <w:r>
              <w:rPr>
                <w:rFonts w:cs="Arial"/>
              </w:rPr>
              <w:t>Число от 1 до 6. Параметр обязательный.</w:t>
            </w:r>
          </w:p>
        </w:tc>
      </w:tr>
      <w:bookmarkEnd w:id="212"/>
      <w:bookmarkEnd w:id="213"/>
      <w:tr w:rsidR="00171765" w:rsidRPr="008F4F86" w14:paraId="43C3DFF7" w14:textId="77777777" w:rsidTr="00171765">
        <w:tc>
          <w:tcPr>
            <w:tcW w:w="2958" w:type="dxa"/>
          </w:tcPr>
          <w:p w14:paraId="3B81B4E5" w14:textId="77777777" w:rsidR="00171765" w:rsidRPr="008331FB" w:rsidRDefault="00171765" w:rsidP="00171765">
            <w:pPr>
              <w:rPr>
                <w:rFonts w:cs="Arial"/>
                <w:lang w:val="en-US"/>
              </w:rPr>
            </w:pPr>
            <w:r>
              <w:rPr>
                <w:rFonts w:cs="Arial"/>
                <w:lang w:val="en-US"/>
              </w:rPr>
              <w:t>taxSum</w:t>
            </w:r>
          </w:p>
        </w:tc>
        <w:tc>
          <w:tcPr>
            <w:tcW w:w="4393" w:type="dxa"/>
          </w:tcPr>
          <w:p w14:paraId="7A0577E0" w14:textId="77777777" w:rsidR="00171765" w:rsidRDefault="00171765" w:rsidP="00171765">
            <w:pPr>
              <w:overflowPunct w:val="0"/>
              <w:autoSpaceDE w:val="0"/>
              <w:autoSpaceDN w:val="0"/>
              <w:adjustRightInd w:val="0"/>
              <w:textAlignment w:val="baseline"/>
            </w:pPr>
            <w:r>
              <w:t>С</w:t>
            </w:r>
            <w:r w:rsidRPr="00C427A1">
              <w:t>умма НДС за предмет расчета</w:t>
            </w:r>
            <w:r w:rsidRPr="008331FB">
              <w:t>, 1200</w:t>
            </w:r>
          </w:p>
          <w:p w14:paraId="3ED4BF8A" w14:textId="77777777" w:rsidR="00171765" w:rsidRDefault="00171765" w:rsidP="00171765">
            <w:pPr>
              <w:overflowPunct w:val="0"/>
              <w:autoSpaceDE w:val="0"/>
              <w:autoSpaceDN w:val="0"/>
              <w:adjustRightInd w:val="0"/>
              <w:textAlignment w:val="baseline"/>
            </w:pPr>
          </w:p>
          <w:p w14:paraId="02C4F205" w14:textId="77777777" w:rsidR="00171765" w:rsidRDefault="00171765" w:rsidP="00171765">
            <w:pPr>
              <w:overflowPunct w:val="0"/>
              <w:autoSpaceDE w:val="0"/>
              <w:autoSpaceDN w:val="0"/>
              <w:adjustRightInd w:val="0"/>
              <w:textAlignment w:val="baseline"/>
              <w:rPr>
                <w:i/>
              </w:rPr>
            </w:pPr>
            <w:r>
              <w:rPr>
                <w:i/>
              </w:rPr>
              <w:t>Параметр актуален д</w:t>
            </w:r>
            <w:r w:rsidRPr="001D18F4">
              <w:rPr>
                <w:i/>
              </w:rPr>
              <w:t>ля ставок НДС 1-4</w:t>
            </w:r>
            <w:r>
              <w:rPr>
                <w:i/>
              </w:rPr>
              <w:t>. Для ставок 5 и 6 данный тэг в предмете расчета не передается, переданное значение игнорируется.</w:t>
            </w:r>
          </w:p>
          <w:p w14:paraId="588557F9" w14:textId="77777777" w:rsidR="00171765" w:rsidRDefault="00171765" w:rsidP="00171765">
            <w:pPr>
              <w:overflowPunct w:val="0"/>
              <w:autoSpaceDE w:val="0"/>
              <w:autoSpaceDN w:val="0"/>
              <w:adjustRightInd w:val="0"/>
              <w:textAlignment w:val="baseline"/>
              <w:rPr>
                <w:i/>
              </w:rPr>
            </w:pPr>
          </w:p>
          <w:p w14:paraId="0E8CC11B" w14:textId="77777777" w:rsidR="00171765" w:rsidRPr="00D92E57" w:rsidRDefault="00171765" w:rsidP="00171765">
            <w:pPr>
              <w:overflowPunct w:val="0"/>
              <w:autoSpaceDE w:val="0"/>
              <w:autoSpaceDN w:val="0"/>
              <w:adjustRightInd w:val="0"/>
              <w:textAlignment w:val="baseline"/>
              <w:rPr>
                <w:i/>
              </w:rPr>
            </w:pPr>
            <w:r>
              <w:rPr>
                <w:i/>
              </w:rPr>
              <w:t>Если передать значение 0, то тэг не будет записан.</w:t>
            </w:r>
          </w:p>
        </w:tc>
        <w:tc>
          <w:tcPr>
            <w:tcW w:w="2932" w:type="dxa"/>
          </w:tcPr>
          <w:p w14:paraId="48D8E487" w14:textId="77777777" w:rsidR="00171765" w:rsidRPr="005C22B1" w:rsidRDefault="00171765" w:rsidP="00171765">
            <w:pPr>
              <w:rPr>
                <w:rFonts w:cs="Arial"/>
              </w:rPr>
            </w:pPr>
            <w:r>
              <w:rPr>
                <w:rFonts w:cs="Arial"/>
              </w:rPr>
              <w:t>Десятичное число с точностью до 2 символов после точки, необязательное поле</w:t>
            </w:r>
          </w:p>
        </w:tc>
      </w:tr>
      <w:tr w:rsidR="00171765" w:rsidRPr="008F4F86" w14:paraId="6E74404B" w14:textId="77777777" w:rsidTr="00171765">
        <w:tc>
          <w:tcPr>
            <w:tcW w:w="2958" w:type="dxa"/>
          </w:tcPr>
          <w:p w14:paraId="4C73E72A" w14:textId="77777777" w:rsidR="00171765" w:rsidRPr="00A25067" w:rsidRDefault="00171765" w:rsidP="00171765">
            <w:pPr>
              <w:rPr>
                <w:rFonts w:cs="Arial"/>
              </w:rPr>
            </w:pPr>
            <w:bookmarkStart w:id="223" w:name="_Hlk474848324"/>
            <w:r>
              <w:rPr>
                <w:rFonts w:cs="Arial"/>
                <w:lang w:val="en-US"/>
              </w:rPr>
              <w:t>t</w:t>
            </w:r>
            <w:r w:rsidRPr="00D74811">
              <w:rPr>
                <w:rFonts w:cs="Arial"/>
              </w:rPr>
              <w:t>ext</w:t>
            </w:r>
          </w:p>
        </w:tc>
        <w:tc>
          <w:tcPr>
            <w:tcW w:w="4393" w:type="dxa"/>
          </w:tcPr>
          <w:p w14:paraId="15780755" w14:textId="77777777" w:rsidR="00171765" w:rsidRPr="00D74811" w:rsidRDefault="00171765" w:rsidP="00171765">
            <w:pPr>
              <w:rPr>
                <w:rFonts w:cs="Arial"/>
              </w:rPr>
            </w:pPr>
            <w:bookmarkStart w:id="224" w:name="OLE_LINK355"/>
            <w:bookmarkStart w:id="225" w:name="OLE_LINK356"/>
            <w:bookmarkStart w:id="226" w:name="OLE_LINK357"/>
            <w:r>
              <w:rPr>
                <w:rFonts w:cs="Arial"/>
              </w:rPr>
              <w:t>Н</w:t>
            </w:r>
            <w:r w:rsidRPr="00A31BAA">
              <w:rPr>
                <w:rFonts w:cs="Arial"/>
              </w:rPr>
              <w:t>аименование предмета расчета</w:t>
            </w:r>
            <w:r>
              <w:rPr>
                <w:rFonts w:cs="Arial"/>
              </w:rPr>
              <w:t xml:space="preserve">, </w:t>
            </w:r>
            <w:r w:rsidRPr="00C427A1">
              <w:t>1030</w:t>
            </w:r>
            <w:bookmarkEnd w:id="224"/>
            <w:bookmarkEnd w:id="225"/>
            <w:bookmarkEnd w:id="226"/>
          </w:p>
        </w:tc>
        <w:tc>
          <w:tcPr>
            <w:tcW w:w="2932" w:type="dxa"/>
          </w:tcPr>
          <w:p w14:paraId="38BE0FE3" w14:textId="77777777" w:rsidR="00171765" w:rsidRDefault="00171765" w:rsidP="00171765">
            <w:pPr>
              <w:rPr>
                <w:rFonts w:cs="Arial"/>
              </w:rPr>
            </w:pPr>
            <w:bookmarkStart w:id="227" w:name="OLE_LINK206"/>
            <w:bookmarkStart w:id="228" w:name="OLE_LINK207"/>
            <w:bookmarkStart w:id="229" w:name="OLE_LINK208"/>
            <w:bookmarkStart w:id="230" w:name="OLE_LINK427"/>
            <w:bookmarkStart w:id="231" w:name="OLE_LINK428"/>
            <w:r>
              <w:rPr>
                <w:rFonts w:cs="Arial"/>
              </w:rPr>
              <w:t xml:space="preserve">Строка до </w:t>
            </w:r>
            <w:r w:rsidRPr="0000532B">
              <w:rPr>
                <w:rFonts w:cs="Arial"/>
              </w:rPr>
              <w:t>128</w:t>
            </w:r>
            <w:r>
              <w:rPr>
                <w:rFonts w:cs="Arial"/>
              </w:rPr>
              <w:t xml:space="preserve"> символов</w:t>
            </w:r>
            <w:bookmarkEnd w:id="227"/>
            <w:bookmarkEnd w:id="228"/>
            <w:bookmarkEnd w:id="229"/>
            <w:bookmarkEnd w:id="230"/>
            <w:bookmarkEnd w:id="231"/>
            <w:r>
              <w:rPr>
                <w:rFonts w:cs="Arial"/>
              </w:rPr>
              <w:t>. Параметр обязательный.</w:t>
            </w:r>
          </w:p>
        </w:tc>
      </w:tr>
      <w:tr w:rsidR="00171765" w:rsidRPr="008F4F86" w14:paraId="533B54E0" w14:textId="77777777" w:rsidTr="00171765">
        <w:tc>
          <w:tcPr>
            <w:tcW w:w="2958" w:type="dxa"/>
          </w:tcPr>
          <w:p w14:paraId="7CD36C5D" w14:textId="77777777" w:rsidR="00171765" w:rsidRPr="0000532B" w:rsidRDefault="00171765" w:rsidP="00171765">
            <w:pPr>
              <w:rPr>
                <w:rFonts w:cs="Arial"/>
              </w:rPr>
            </w:pPr>
            <w:r w:rsidRPr="00E42F97">
              <w:rPr>
                <w:rFonts w:cs="Arial"/>
              </w:rPr>
              <w:t>paymentMethodType</w:t>
            </w:r>
          </w:p>
        </w:tc>
        <w:tc>
          <w:tcPr>
            <w:tcW w:w="4393" w:type="dxa"/>
          </w:tcPr>
          <w:p w14:paraId="55F11402" w14:textId="77777777" w:rsidR="00171765" w:rsidRDefault="00171765" w:rsidP="00171765">
            <w:pPr>
              <w:rPr>
                <w:rFonts w:cs="Arial"/>
              </w:rPr>
            </w:pPr>
            <w:bookmarkStart w:id="232" w:name="OLE_LINK358"/>
            <w:bookmarkStart w:id="233" w:name="OLE_LINK359"/>
            <w:bookmarkStart w:id="234" w:name="OLE_LINK360"/>
            <w:r>
              <w:rPr>
                <w:rFonts w:cs="Arial"/>
              </w:rPr>
              <w:t>Признак способа расчета, 1214:</w:t>
            </w:r>
          </w:p>
          <w:p w14:paraId="1C99840B" w14:textId="77777777" w:rsidR="00171765" w:rsidRDefault="00171765" w:rsidP="00171765">
            <w:pPr>
              <w:rPr>
                <w:rFonts w:cs="Arial"/>
              </w:rPr>
            </w:pPr>
            <w:r>
              <w:rPr>
                <w:rFonts w:cs="Arial"/>
              </w:rPr>
              <w:t>1 – Предоплата 100%</w:t>
            </w:r>
          </w:p>
          <w:p w14:paraId="486B6260" w14:textId="77777777" w:rsidR="00171765" w:rsidRDefault="00171765" w:rsidP="00171765">
            <w:pPr>
              <w:rPr>
                <w:rFonts w:cs="Arial"/>
              </w:rPr>
            </w:pPr>
            <w:r>
              <w:rPr>
                <w:rFonts w:cs="Arial"/>
              </w:rPr>
              <w:t>2 – Частичная предоплата</w:t>
            </w:r>
          </w:p>
          <w:p w14:paraId="5AA9E88C" w14:textId="77777777" w:rsidR="00171765" w:rsidRDefault="00171765" w:rsidP="00171765">
            <w:pPr>
              <w:rPr>
                <w:rFonts w:cs="Arial"/>
              </w:rPr>
            </w:pPr>
            <w:r>
              <w:rPr>
                <w:rFonts w:cs="Arial"/>
              </w:rPr>
              <w:t>3 – Аванс</w:t>
            </w:r>
          </w:p>
          <w:p w14:paraId="434B1D5F" w14:textId="77777777" w:rsidR="00171765" w:rsidRDefault="00171765" w:rsidP="00171765">
            <w:pPr>
              <w:rPr>
                <w:rFonts w:cs="Arial"/>
              </w:rPr>
            </w:pPr>
            <w:r>
              <w:rPr>
                <w:rFonts w:cs="Arial"/>
              </w:rPr>
              <w:t>4 – Полный расчет</w:t>
            </w:r>
          </w:p>
          <w:p w14:paraId="33B2AF89" w14:textId="77777777" w:rsidR="00171765" w:rsidRDefault="00171765" w:rsidP="00171765">
            <w:pPr>
              <w:rPr>
                <w:rFonts w:cs="Arial"/>
              </w:rPr>
            </w:pPr>
            <w:r>
              <w:rPr>
                <w:rFonts w:cs="Arial"/>
              </w:rPr>
              <w:t>5 – Частичный расчет и кредит</w:t>
            </w:r>
          </w:p>
          <w:p w14:paraId="6904F56E" w14:textId="77777777" w:rsidR="00171765" w:rsidRDefault="00171765" w:rsidP="00171765">
            <w:pPr>
              <w:rPr>
                <w:rFonts w:cs="Arial"/>
              </w:rPr>
            </w:pPr>
            <w:r>
              <w:rPr>
                <w:rFonts w:cs="Arial"/>
              </w:rPr>
              <w:t>6 – Передача в кредит</w:t>
            </w:r>
          </w:p>
          <w:p w14:paraId="7E4874EB" w14:textId="77777777" w:rsidR="00171765" w:rsidRPr="00E42F97" w:rsidRDefault="00171765" w:rsidP="00171765">
            <w:pPr>
              <w:rPr>
                <w:rFonts w:cs="Arial"/>
              </w:rPr>
            </w:pPr>
            <w:r>
              <w:rPr>
                <w:rFonts w:cs="Arial"/>
              </w:rPr>
              <w:t>7 – оплата кредита</w:t>
            </w:r>
            <w:bookmarkEnd w:id="232"/>
            <w:bookmarkEnd w:id="233"/>
            <w:bookmarkEnd w:id="234"/>
          </w:p>
        </w:tc>
        <w:tc>
          <w:tcPr>
            <w:tcW w:w="2932" w:type="dxa"/>
          </w:tcPr>
          <w:p w14:paraId="3CBA5428" w14:textId="77777777" w:rsidR="00171765" w:rsidRPr="00E364AB" w:rsidRDefault="00171765" w:rsidP="00171765">
            <w:pPr>
              <w:rPr>
                <w:rFonts w:cs="Arial"/>
              </w:rPr>
            </w:pPr>
            <w:bookmarkStart w:id="235" w:name="OLE_LINK79"/>
            <w:bookmarkStart w:id="236" w:name="OLE_LINK84"/>
            <w:bookmarkStart w:id="237" w:name="OLE_LINK85"/>
            <w:r>
              <w:rPr>
                <w:rFonts w:cs="Arial"/>
              </w:rPr>
              <w:t>Число от 1 до 7</w:t>
            </w:r>
            <w:bookmarkEnd w:id="235"/>
            <w:bookmarkEnd w:id="236"/>
            <w:bookmarkEnd w:id="237"/>
            <w:r>
              <w:rPr>
                <w:rFonts w:cs="Arial"/>
              </w:rPr>
              <w:t xml:space="preserve"> или </w:t>
            </w:r>
            <w:r>
              <w:rPr>
                <w:rFonts w:cs="Arial"/>
                <w:lang w:val="en-US"/>
              </w:rPr>
              <w:t>null</w:t>
            </w:r>
            <w:r>
              <w:rPr>
                <w:rFonts w:cs="Arial"/>
              </w:rPr>
              <w:t>.</w:t>
            </w:r>
            <w:r w:rsidRPr="00E364AB">
              <w:rPr>
                <w:rFonts w:cs="Arial"/>
              </w:rPr>
              <w:t xml:space="preserve"> </w:t>
            </w:r>
            <w:bookmarkStart w:id="238" w:name="OLE_LINK100"/>
            <w:bookmarkStart w:id="239" w:name="OLE_LINK101"/>
            <w:bookmarkStart w:id="240" w:name="OLE_LINK102"/>
            <w:r>
              <w:rPr>
                <w:rFonts w:cs="Arial"/>
              </w:rPr>
              <w:t xml:space="preserve">Если передано </w:t>
            </w:r>
            <w:r>
              <w:rPr>
                <w:rFonts w:cs="Arial"/>
                <w:lang w:val="en-US"/>
              </w:rPr>
              <w:t>null</w:t>
            </w:r>
            <w:r w:rsidRPr="00E364AB">
              <w:rPr>
                <w:rFonts w:cs="Arial"/>
              </w:rPr>
              <w:t xml:space="preserve">, </w:t>
            </w:r>
            <w:r>
              <w:rPr>
                <w:rFonts w:cs="Arial"/>
              </w:rPr>
              <w:t>то в предмет расчета будет передано значение</w:t>
            </w:r>
            <w:bookmarkEnd w:id="238"/>
            <w:bookmarkEnd w:id="239"/>
            <w:bookmarkEnd w:id="240"/>
            <w:r>
              <w:rPr>
                <w:rFonts w:cs="Arial"/>
              </w:rPr>
              <w:t xml:space="preserve"> 4, Полный расчет.</w:t>
            </w:r>
          </w:p>
        </w:tc>
      </w:tr>
      <w:tr w:rsidR="00171765" w:rsidRPr="008F4F86" w14:paraId="33AACE1A" w14:textId="77777777" w:rsidTr="00171765">
        <w:tc>
          <w:tcPr>
            <w:tcW w:w="2958" w:type="dxa"/>
          </w:tcPr>
          <w:p w14:paraId="2634071E" w14:textId="77777777" w:rsidR="00171765" w:rsidRDefault="00171765" w:rsidP="00171765">
            <w:pPr>
              <w:rPr>
                <w:rFonts w:cs="Arial"/>
                <w:lang w:val="en-US"/>
              </w:rPr>
            </w:pPr>
            <w:r w:rsidRPr="001A16A0">
              <w:rPr>
                <w:rFonts w:cs="Arial"/>
              </w:rPr>
              <w:t>paymentSubjectType</w:t>
            </w:r>
          </w:p>
        </w:tc>
        <w:tc>
          <w:tcPr>
            <w:tcW w:w="4393" w:type="dxa"/>
          </w:tcPr>
          <w:p w14:paraId="3501D966" w14:textId="77777777" w:rsidR="00171765" w:rsidRDefault="00171765" w:rsidP="00171765">
            <w:pPr>
              <w:rPr>
                <w:rFonts w:cs="Arial"/>
              </w:rPr>
            </w:pPr>
            <w:bookmarkStart w:id="241" w:name="OLE_LINK361"/>
            <w:bookmarkStart w:id="242" w:name="OLE_LINK362"/>
            <w:r>
              <w:rPr>
                <w:rFonts w:cs="Arial"/>
              </w:rPr>
              <w:t>Признак предмета расчета, 1212:</w:t>
            </w:r>
          </w:p>
          <w:p w14:paraId="22FDED2E" w14:textId="77777777" w:rsidR="00171765" w:rsidRDefault="00171765" w:rsidP="00171765">
            <w:pPr>
              <w:rPr>
                <w:rFonts w:cs="Arial"/>
              </w:rPr>
            </w:pPr>
            <w:r>
              <w:rPr>
                <w:rFonts w:cs="Arial"/>
              </w:rPr>
              <w:t>1 – Товар</w:t>
            </w:r>
          </w:p>
          <w:p w14:paraId="0280D05C" w14:textId="77777777" w:rsidR="00171765" w:rsidRDefault="00171765" w:rsidP="00171765">
            <w:pPr>
              <w:rPr>
                <w:rFonts w:cs="Arial"/>
              </w:rPr>
            </w:pPr>
            <w:r>
              <w:rPr>
                <w:rFonts w:cs="Arial"/>
              </w:rPr>
              <w:t>2 – Подакцизный товар</w:t>
            </w:r>
          </w:p>
          <w:p w14:paraId="22C61A50" w14:textId="77777777" w:rsidR="00171765" w:rsidRDefault="00171765" w:rsidP="00171765">
            <w:pPr>
              <w:rPr>
                <w:rFonts w:cs="Arial"/>
              </w:rPr>
            </w:pPr>
            <w:r>
              <w:rPr>
                <w:rFonts w:cs="Arial"/>
              </w:rPr>
              <w:t>3 – Работа</w:t>
            </w:r>
          </w:p>
          <w:p w14:paraId="24EC2E15" w14:textId="77777777" w:rsidR="00171765" w:rsidRDefault="00171765" w:rsidP="00171765">
            <w:pPr>
              <w:rPr>
                <w:rFonts w:cs="Arial"/>
              </w:rPr>
            </w:pPr>
            <w:r>
              <w:rPr>
                <w:rFonts w:cs="Arial"/>
              </w:rPr>
              <w:t>4 – Услуга</w:t>
            </w:r>
          </w:p>
          <w:p w14:paraId="13B09CE5" w14:textId="77777777" w:rsidR="00171765" w:rsidRDefault="00171765" w:rsidP="00171765">
            <w:pPr>
              <w:rPr>
                <w:rFonts w:cs="Arial"/>
              </w:rPr>
            </w:pPr>
            <w:r>
              <w:rPr>
                <w:rFonts w:cs="Arial"/>
              </w:rPr>
              <w:t>5 – Ставка азартной игры</w:t>
            </w:r>
          </w:p>
          <w:p w14:paraId="797FB8AE" w14:textId="77777777" w:rsidR="00171765" w:rsidRDefault="00171765" w:rsidP="00171765">
            <w:pPr>
              <w:rPr>
                <w:rFonts w:cs="Arial"/>
              </w:rPr>
            </w:pPr>
            <w:r>
              <w:rPr>
                <w:rFonts w:cs="Arial"/>
              </w:rPr>
              <w:t>6 – Выигрыш азартной игры</w:t>
            </w:r>
          </w:p>
          <w:p w14:paraId="33DCF3F5" w14:textId="77777777" w:rsidR="00171765" w:rsidRDefault="00171765" w:rsidP="00171765">
            <w:pPr>
              <w:rPr>
                <w:rFonts w:cs="Arial"/>
              </w:rPr>
            </w:pPr>
            <w:r>
              <w:rPr>
                <w:rFonts w:cs="Arial"/>
              </w:rPr>
              <w:t>7 – Лотерейный билет</w:t>
            </w:r>
          </w:p>
          <w:p w14:paraId="3E87C483" w14:textId="77777777" w:rsidR="00171765" w:rsidRDefault="00171765" w:rsidP="00171765">
            <w:pPr>
              <w:rPr>
                <w:rFonts w:cs="Arial"/>
              </w:rPr>
            </w:pPr>
            <w:r>
              <w:rPr>
                <w:rFonts w:cs="Arial"/>
              </w:rPr>
              <w:t>8 – Выигрыш лотереи</w:t>
            </w:r>
          </w:p>
          <w:p w14:paraId="798AAC81" w14:textId="77777777" w:rsidR="00171765" w:rsidRDefault="00171765" w:rsidP="00171765">
            <w:pPr>
              <w:rPr>
                <w:rFonts w:cs="Arial"/>
              </w:rPr>
            </w:pPr>
            <w:r>
              <w:rPr>
                <w:rFonts w:cs="Arial"/>
              </w:rPr>
              <w:t>9 – Предоставление РИД</w:t>
            </w:r>
          </w:p>
          <w:p w14:paraId="5808C5AD" w14:textId="77777777" w:rsidR="00171765" w:rsidRDefault="00171765" w:rsidP="00171765">
            <w:pPr>
              <w:rPr>
                <w:rFonts w:cs="Arial"/>
              </w:rPr>
            </w:pPr>
            <w:r>
              <w:rPr>
                <w:rFonts w:cs="Arial"/>
              </w:rPr>
              <w:t>10 – Платеж</w:t>
            </w:r>
          </w:p>
          <w:p w14:paraId="63945E94" w14:textId="77777777" w:rsidR="00171765" w:rsidRDefault="00171765" w:rsidP="00171765">
            <w:pPr>
              <w:rPr>
                <w:rFonts w:cs="Arial"/>
              </w:rPr>
            </w:pPr>
            <w:r>
              <w:rPr>
                <w:rFonts w:cs="Arial"/>
              </w:rPr>
              <w:t>11 – Агентское вознаграждение</w:t>
            </w:r>
          </w:p>
          <w:p w14:paraId="4DFD40B6" w14:textId="77777777" w:rsidR="00171765" w:rsidRDefault="00171765" w:rsidP="00171765">
            <w:pPr>
              <w:rPr>
                <w:rFonts w:cs="Arial"/>
              </w:rPr>
            </w:pPr>
            <w:r>
              <w:rPr>
                <w:rFonts w:cs="Arial"/>
              </w:rPr>
              <w:t>12 – Выплата</w:t>
            </w:r>
          </w:p>
          <w:p w14:paraId="07A86402" w14:textId="77777777" w:rsidR="00171765" w:rsidRDefault="00171765" w:rsidP="00171765">
            <w:pPr>
              <w:rPr>
                <w:rFonts w:cs="Arial"/>
              </w:rPr>
            </w:pPr>
            <w:r>
              <w:rPr>
                <w:rFonts w:cs="Arial"/>
              </w:rPr>
              <w:t>13 – Иной предмет расчета</w:t>
            </w:r>
            <w:bookmarkEnd w:id="241"/>
            <w:bookmarkEnd w:id="242"/>
          </w:p>
          <w:p w14:paraId="621144B1" w14:textId="77777777" w:rsidR="00171765" w:rsidRDefault="00171765" w:rsidP="00171765">
            <w:pPr>
              <w:rPr>
                <w:rFonts w:cs="Arial"/>
              </w:rPr>
            </w:pPr>
            <w:r>
              <w:rPr>
                <w:rFonts w:cs="Arial"/>
              </w:rPr>
              <w:t xml:space="preserve">14 – </w:t>
            </w:r>
            <w:r>
              <w:t>Имущественное п</w:t>
            </w:r>
            <w:r w:rsidRPr="00A11B0A">
              <w:t>раво</w:t>
            </w:r>
          </w:p>
          <w:p w14:paraId="4B851B55" w14:textId="77777777" w:rsidR="00171765" w:rsidRDefault="00171765" w:rsidP="00171765">
            <w:pPr>
              <w:rPr>
                <w:rFonts w:cs="Arial"/>
              </w:rPr>
            </w:pPr>
            <w:r>
              <w:rPr>
                <w:rFonts w:cs="Arial"/>
              </w:rPr>
              <w:t>15 – В</w:t>
            </w:r>
            <w:r w:rsidRPr="00A11B0A">
              <w:t>нереализационный доход</w:t>
            </w:r>
            <w:r>
              <w:t>*</w:t>
            </w:r>
          </w:p>
          <w:p w14:paraId="4C766E56" w14:textId="77777777" w:rsidR="00171765" w:rsidRDefault="00171765" w:rsidP="00171765">
            <w:pPr>
              <w:rPr>
                <w:rFonts w:cs="Arial"/>
              </w:rPr>
            </w:pPr>
            <w:r>
              <w:rPr>
                <w:rFonts w:cs="Arial"/>
              </w:rPr>
              <w:t>16 – Иные</w:t>
            </w:r>
            <w:r w:rsidRPr="00B57E6D">
              <w:rPr>
                <w:rFonts w:cs="Arial"/>
              </w:rPr>
              <w:t xml:space="preserve"> </w:t>
            </w:r>
            <w:r>
              <w:rPr>
                <w:rFonts w:cs="Arial"/>
              </w:rPr>
              <w:t>платежи и</w:t>
            </w:r>
            <w:r w:rsidRPr="00B57E6D">
              <w:rPr>
                <w:rFonts w:cs="Arial"/>
              </w:rPr>
              <w:t xml:space="preserve"> </w:t>
            </w:r>
            <w:r>
              <w:rPr>
                <w:rFonts w:cs="Arial"/>
              </w:rPr>
              <w:t>взносы</w:t>
            </w:r>
            <w:r>
              <w:t>*</w:t>
            </w:r>
          </w:p>
          <w:p w14:paraId="7673A6A4" w14:textId="77777777" w:rsidR="00171765" w:rsidRDefault="00171765" w:rsidP="00171765">
            <w:pPr>
              <w:rPr>
                <w:rFonts w:cs="Arial"/>
              </w:rPr>
            </w:pPr>
            <w:r>
              <w:rPr>
                <w:rFonts w:cs="Arial"/>
              </w:rPr>
              <w:t>17 – Т</w:t>
            </w:r>
            <w:r w:rsidRPr="00A11B0A">
              <w:t>орговый</w:t>
            </w:r>
            <w:r>
              <w:t xml:space="preserve"> </w:t>
            </w:r>
            <w:r w:rsidRPr="00A11B0A">
              <w:t>сбор</w:t>
            </w:r>
          </w:p>
          <w:p w14:paraId="4DCCD3C5" w14:textId="77777777" w:rsidR="00171765" w:rsidRDefault="00171765" w:rsidP="00171765">
            <w:pPr>
              <w:rPr>
                <w:rFonts w:cs="Arial"/>
              </w:rPr>
            </w:pPr>
            <w:r>
              <w:rPr>
                <w:rFonts w:cs="Arial"/>
              </w:rPr>
              <w:t>18 – К</w:t>
            </w:r>
            <w:r w:rsidRPr="00A11B0A">
              <w:t>урортный</w:t>
            </w:r>
            <w:r>
              <w:t xml:space="preserve"> </w:t>
            </w:r>
            <w:r w:rsidRPr="00A11B0A">
              <w:t>сбор</w:t>
            </w:r>
          </w:p>
          <w:p w14:paraId="45E4FF83" w14:textId="77777777" w:rsidR="00171765" w:rsidRDefault="00171765" w:rsidP="00171765">
            <w:r>
              <w:rPr>
                <w:rFonts w:cs="Arial"/>
              </w:rPr>
              <w:t xml:space="preserve">19 – </w:t>
            </w:r>
            <w:r w:rsidRPr="00A11B0A">
              <w:t>Залог</w:t>
            </w:r>
          </w:p>
          <w:p w14:paraId="7D2B2159" w14:textId="77777777" w:rsidR="00171765" w:rsidRPr="00B57E6D" w:rsidRDefault="00171765" w:rsidP="00171765">
            <w:pPr>
              <w:rPr>
                <w:rFonts w:cs="Arial"/>
              </w:rPr>
            </w:pPr>
            <w:r>
              <w:rPr>
                <w:rFonts w:cs="Arial"/>
              </w:rPr>
              <w:lastRenderedPageBreak/>
              <w:t xml:space="preserve">20 – </w:t>
            </w:r>
            <w:r w:rsidRPr="00B57E6D">
              <w:rPr>
                <w:rFonts w:cs="Arial"/>
              </w:rPr>
              <w:t>Р</w:t>
            </w:r>
            <w:r>
              <w:rPr>
                <w:rFonts w:cs="Arial"/>
              </w:rPr>
              <w:t>асход</w:t>
            </w:r>
          </w:p>
          <w:p w14:paraId="7AAB4E96" w14:textId="77777777" w:rsidR="00171765" w:rsidRPr="00B57E6D" w:rsidRDefault="00171765" w:rsidP="00171765">
            <w:pPr>
              <w:rPr>
                <w:rFonts w:cs="Arial"/>
              </w:rPr>
            </w:pPr>
            <w:r w:rsidRPr="00B57E6D">
              <w:rPr>
                <w:rFonts w:cs="Arial"/>
              </w:rPr>
              <w:t>21</w:t>
            </w:r>
            <w:r>
              <w:rPr>
                <w:rFonts w:cs="Arial"/>
              </w:rPr>
              <w:t xml:space="preserve"> – </w:t>
            </w:r>
            <w:r w:rsidRPr="00B57E6D">
              <w:rPr>
                <w:rFonts w:cs="Arial"/>
              </w:rPr>
              <w:t>В</w:t>
            </w:r>
            <w:r>
              <w:rPr>
                <w:rFonts w:cs="Arial"/>
              </w:rPr>
              <w:t>зносы на</w:t>
            </w:r>
            <w:r w:rsidRPr="00B57E6D">
              <w:rPr>
                <w:rFonts w:cs="Arial"/>
              </w:rPr>
              <w:t xml:space="preserve"> </w:t>
            </w:r>
            <w:r>
              <w:rPr>
                <w:rFonts w:cs="Arial"/>
              </w:rPr>
              <w:t>обязательное</w:t>
            </w:r>
            <w:r w:rsidRPr="00B57E6D">
              <w:rPr>
                <w:rFonts w:cs="Arial"/>
              </w:rPr>
              <w:t xml:space="preserve"> </w:t>
            </w:r>
            <w:r>
              <w:rPr>
                <w:rFonts w:cs="Arial"/>
              </w:rPr>
              <w:t>пенсионное страхование ИП</w:t>
            </w:r>
          </w:p>
          <w:p w14:paraId="18F2C90E" w14:textId="77777777" w:rsidR="00171765" w:rsidRDefault="00171765" w:rsidP="00171765">
            <w:pPr>
              <w:rPr>
                <w:rFonts w:cs="Arial"/>
              </w:rPr>
            </w:pPr>
            <w:r w:rsidRPr="00B57E6D">
              <w:rPr>
                <w:rFonts w:cs="Arial"/>
              </w:rPr>
              <w:t>22</w:t>
            </w:r>
            <w:r>
              <w:rPr>
                <w:rFonts w:cs="Arial"/>
              </w:rPr>
              <w:t xml:space="preserve"> – </w:t>
            </w:r>
            <w:r w:rsidRPr="00B57E6D">
              <w:rPr>
                <w:rFonts w:cs="Arial"/>
              </w:rPr>
              <w:t>В</w:t>
            </w:r>
            <w:r>
              <w:rPr>
                <w:rFonts w:cs="Arial"/>
              </w:rPr>
              <w:t>зносы на</w:t>
            </w:r>
            <w:r w:rsidRPr="00B57E6D">
              <w:rPr>
                <w:rFonts w:cs="Arial"/>
              </w:rPr>
              <w:t xml:space="preserve"> </w:t>
            </w:r>
            <w:r>
              <w:rPr>
                <w:rFonts w:cs="Arial"/>
              </w:rPr>
              <w:t>обязательное</w:t>
            </w:r>
            <w:r w:rsidRPr="00B57E6D">
              <w:rPr>
                <w:rFonts w:cs="Arial"/>
              </w:rPr>
              <w:t xml:space="preserve"> </w:t>
            </w:r>
            <w:r>
              <w:rPr>
                <w:rFonts w:cs="Arial"/>
              </w:rPr>
              <w:t>пенсионное страхование</w:t>
            </w:r>
          </w:p>
          <w:p w14:paraId="3517DB9A" w14:textId="77777777" w:rsidR="00171765" w:rsidRDefault="00171765" w:rsidP="00171765">
            <w:pPr>
              <w:rPr>
                <w:rFonts w:cs="Arial"/>
              </w:rPr>
            </w:pPr>
            <w:r w:rsidRPr="00B57E6D">
              <w:rPr>
                <w:rFonts w:cs="Arial"/>
              </w:rPr>
              <w:t>23</w:t>
            </w:r>
            <w:r>
              <w:rPr>
                <w:rFonts w:cs="Arial"/>
              </w:rPr>
              <w:t xml:space="preserve"> – </w:t>
            </w:r>
            <w:r w:rsidRPr="00B57E6D">
              <w:rPr>
                <w:rFonts w:cs="Arial"/>
              </w:rPr>
              <w:t>В</w:t>
            </w:r>
            <w:r>
              <w:rPr>
                <w:rFonts w:cs="Arial"/>
              </w:rPr>
              <w:t>зносы на</w:t>
            </w:r>
            <w:r w:rsidRPr="00B57E6D">
              <w:rPr>
                <w:rFonts w:cs="Arial"/>
              </w:rPr>
              <w:t xml:space="preserve"> </w:t>
            </w:r>
            <w:r>
              <w:rPr>
                <w:rFonts w:cs="Arial"/>
              </w:rPr>
              <w:t>обязательное</w:t>
            </w:r>
            <w:r w:rsidRPr="00B57E6D">
              <w:rPr>
                <w:rFonts w:cs="Arial"/>
              </w:rPr>
              <w:t xml:space="preserve"> </w:t>
            </w:r>
            <w:r>
              <w:rPr>
                <w:rFonts w:cs="Arial"/>
              </w:rPr>
              <w:t>медицинское страхование ИП</w:t>
            </w:r>
          </w:p>
          <w:p w14:paraId="6F5081A7" w14:textId="77777777" w:rsidR="00171765" w:rsidRDefault="00171765" w:rsidP="00171765">
            <w:pPr>
              <w:rPr>
                <w:rFonts w:cs="Arial"/>
              </w:rPr>
            </w:pPr>
            <w:r w:rsidRPr="00B57E6D">
              <w:rPr>
                <w:rFonts w:cs="Arial"/>
              </w:rPr>
              <w:t>24</w:t>
            </w:r>
            <w:r>
              <w:rPr>
                <w:rFonts w:cs="Arial"/>
              </w:rPr>
              <w:t xml:space="preserve"> – </w:t>
            </w:r>
            <w:r w:rsidRPr="00B57E6D">
              <w:rPr>
                <w:rFonts w:cs="Arial"/>
              </w:rPr>
              <w:t>В</w:t>
            </w:r>
            <w:r>
              <w:rPr>
                <w:rFonts w:cs="Arial"/>
              </w:rPr>
              <w:t>зносы на</w:t>
            </w:r>
            <w:r w:rsidRPr="00B57E6D">
              <w:rPr>
                <w:rFonts w:cs="Arial"/>
              </w:rPr>
              <w:t xml:space="preserve"> </w:t>
            </w:r>
            <w:r>
              <w:rPr>
                <w:rFonts w:cs="Arial"/>
              </w:rPr>
              <w:t>обязательное</w:t>
            </w:r>
            <w:r w:rsidRPr="00B57E6D">
              <w:rPr>
                <w:rFonts w:cs="Arial"/>
              </w:rPr>
              <w:t xml:space="preserve"> </w:t>
            </w:r>
            <w:r>
              <w:rPr>
                <w:rFonts w:cs="Arial"/>
              </w:rPr>
              <w:t>медицинское страхование</w:t>
            </w:r>
          </w:p>
          <w:p w14:paraId="7E8AD448" w14:textId="77777777" w:rsidR="00171765" w:rsidRDefault="00171765" w:rsidP="00171765">
            <w:pPr>
              <w:rPr>
                <w:rFonts w:cs="Arial"/>
              </w:rPr>
            </w:pPr>
            <w:r w:rsidRPr="00B57E6D">
              <w:rPr>
                <w:rFonts w:cs="Arial"/>
              </w:rPr>
              <w:t>25</w:t>
            </w:r>
            <w:r>
              <w:rPr>
                <w:rFonts w:cs="Arial"/>
              </w:rPr>
              <w:t xml:space="preserve"> – </w:t>
            </w:r>
            <w:r w:rsidRPr="00B57E6D">
              <w:rPr>
                <w:rFonts w:cs="Arial"/>
              </w:rPr>
              <w:t>В</w:t>
            </w:r>
            <w:r>
              <w:rPr>
                <w:rFonts w:cs="Arial"/>
              </w:rPr>
              <w:t>зносы на</w:t>
            </w:r>
            <w:r w:rsidRPr="00B57E6D">
              <w:rPr>
                <w:rFonts w:cs="Arial"/>
              </w:rPr>
              <w:t xml:space="preserve"> </w:t>
            </w:r>
            <w:r>
              <w:rPr>
                <w:rFonts w:cs="Arial"/>
              </w:rPr>
              <w:t>обязательное</w:t>
            </w:r>
            <w:r w:rsidRPr="00B57E6D">
              <w:rPr>
                <w:rFonts w:cs="Arial"/>
              </w:rPr>
              <w:t xml:space="preserve"> </w:t>
            </w:r>
            <w:r>
              <w:rPr>
                <w:rFonts w:cs="Arial"/>
              </w:rPr>
              <w:t>социальное страхование</w:t>
            </w:r>
          </w:p>
          <w:p w14:paraId="2EFECEA9" w14:textId="77777777" w:rsidR="00171765" w:rsidRPr="00CC0C9A" w:rsidRDefault="00171765" w:rsidP="00171765">
            <w:pPr>
              <w:rPr>
                <w:rFonts w:cs="Arial"/>
              </w:rPr>
            </w:pPr>
            <w:r w:rsidRPr="00B57E6D">
              <w:rPr>
                <w:rFonts w:cs="Arial"/>
              </w:rPr>
              <w:t>26</w:t>
            </w:r>
            <w:r>
              <w:rPr>
                <w:rFonts w:cs="Arial"/>
              </w:rPr>
              <w:t xml:space="preserve"> – </w:t>
            </w:r>
            <w:r w:rsidRPr="00B57E6D">
              <w:rPr>
                <w:rFonts w:cs="Arial"/>
              </w:rPr>
              <w:t>П</w:t>
            </w:r>
            <w:r>
              <w:rPr>
                <w:rFonts w:cs="Arial"/>
              </w:rPr>
              <w:t>латеж казино</w:t>
            </w:r>
          </w:p>
        </w:tc>
        <w:tc>
          <w:tcPr>
            <w:tcW w:w="2932" w:type="dxa"/>
          </w:tcPr>
          <w:p w14:paraId="004AF0A8" w14:textId="77777777" w:rsidR="00171765" w:rsidRDefault="00171765" w:rsidP="00171765">
            <w:pPr>
              <w:rPr>
                <w:rFonts w:cs="Arial"/>
              </w:rPr>
            </w:pPr>
            <w:r>
              <w:rPr>
                <w:rFonts w:cs="Arial"/>
              </w:rPr>
              <w:lastRenderedPageBreak/>
              <w:t xml:space="preserve">Число от 1 до 26 или </w:t>
            </w:r>
            <w:r>
              <w:rPr>
                <w:rFonts w:cs="Arial"/>
                <w:lang w:val="en-US"/>
              </w:rPr>
              <w:t>null</w:t>
            </w:r>
            <w:r w:rsidRPr="00E364AB">
              <w:rPr>
                <w:rFonts w:cs="Arial"/>
              </w:rPr>
              <w:t xml:space="preserve">. </w:t>
            </w:r>
            <w:r>
              <w:rPr>
                <w:rFonts w:cs="Arial"/>
              </w:rPr>
              <w:t xml:space="preserve">Если передано </w:t>
            </w:r>
            <w:r>
              <w:rPr>
                <w:rFonts w:cs="Arial"/>
                <w:lang w:val="en-US"/>
              </w:rPr>
              <w:t>null</w:t>
            </w:r>
            <w:r w:rsidRPr="00E364AB">
              <w:rPr>
                <w:rFonts w:cs="Arial"/>
              </w:rPr>
              <w:t xml:space="preserve">, </w:t>
            </w:r>
            <w:r>
              <w:rPr>
                <w:rFonts w:cs="Arial"/>
              </w:rPr>
              <w:t>то в предмет расчета будет передано значение 1, Товар.</w:t>
            </w:r>
          </w:p>
          <w:p w14:paraId="55FF068A" w14:textId="77777777" w:rsidR="00171765" w:rsidRPr="00E364AB" w:rsidRDefault="00171765" w:rsidP="00171765">
            <w:pPr>
              <w:rPr>
                <w:rFonts w:cs="Arial"/>
              </w:rPr>
            </w:pPr>
            <w:r>
              <w:rPr>
                <w:rFonts w:cs="Arial"/>
              </w:rPr>
              <w:t xml:space="preserve">Для значений 15 и 16 смотреть примечание. </w:t>
            </w:r>
          </w:p>
        </w:tc>
      </w:tr>
      <w:tr w:rsidR="00171765" w:rsidRPr="008F4F86" w14:paraId="611519BB" w14:textId="77777777" w:rsidTr="00171765">
        <w:tc>
          <w:tcPr>
            <w:tcW w:w="2958" w:type="dxa"/>
          </w:tcPr>
          <w:p w14:paraId="3AB187DF" w14:textId="77777777" w:rsidR="00171765" w:rsidRPr="005A63D2" w:rsidRDefault="00171765" w:rsidP="00171765">
            <w:pPr>
              <w:rPr>
                <w:rFonts w:cs="Arial"/>
                <w:lang w:val="en-US"/>
              </w:rPr>
            </w:pPr>
            <w:bookmarkStart w:id="243" w:name="OLE_LINK169"/>
            <w:bookmarkStart w:id="244" w:name="OLE_LINK170"/>
            <w:bookmarkStart w:id="245" w:name="OLE_LINK171"/>
            <w:r w:rsidRPr="00ED41EC">
              <w:rPr>
                <w:rFonts w:cs="Arial"/>
                <w:lang w:val="en-US"/>
              </w:rPr>
              <w:t>nomenclature</w:t>
            </w:r>
            <w:r>
              <w:rPr>
                <w:rFonts w:cs="Arial"/>
                <w:lang w:val="en-US"/>
              </w:rPr>
              <w:t>Code</w:t>
            </w:r>
            <w:bookmarkEnd w:id="243"/>
            <w:bookmarkEnd w:id="244"/>
            <w:bookmarkEnd w:id="245"/>
          </w:p>
        </w:tc>
        <w:tc>
          <w:tcPr>
            <w:tcW w:w="4393" w:type="dxa"/>
          </w:tcPr>
          <w:p w14:paraId="47B65A57" w14:textId="77777777" w:rsidR="00171765" w:rsidRDefault="00171765" w:rsidP="00171765">
            <w:pPr>
              <w:rPr>
                <w:rFonts w:cs="Arial"/>
              </w:rPr>
            </w:pPr>
            <w:bookmarkStart w:id="246" w:name="OLE_LINK363"/>
            <w:bookmarkStart w:id="247" w:name="OLE_LINK364"/>
            <w:bookmarkStart w:id="248" w:name="OLE_LINK365"/>
            <w:r>
              <w:rPr>
                <w:rFonts w:cs="Arial"/>
              </w:rPr>
              <w:t>Код товарной номенклатуры, 1162</w:t>
            </w:r>
            <w:bookmarkEnd w:id="246"/>
            <w:bookmarkEnd w:id="247"/>
            <w:bookmarkEnd w:id="248"/>
          </w:p>
        </w:tc>
        <w:tc>
          <w:tcPr>
            <w:tcW w:w="2932" w:type="dxa"/>
          </w:tcPr>
          <w:p w14:paraId="39B49DC3" w14:textId="77777777" w:rsidR="00171765" w:rsidRPr="00ED41EC" w:rsidRDefault="00171765" w:rsidP="00171765">
            <w:pPr>
              <w:rPr>
                <w:rFonts w:cs="Arial"/>
              </w:rPr>
            </w:pPr>
            <w:r>
              <w:rPr>
                <w:rFonts w:cs="Arial"/>
              </w:rPr>
              <w:t xml:space="preserve">Строка, содержащая </w:t>
            </w:r>
            <w:r w:rsidRPr="009D5B7E">
              <w:rPr>
                <w:rFonts w:cs="Arial"/>
                <w:b/>
                <w:lang w:val="en-US"/>
              </w:rPr>
              <w:t>base</w:t>
            </w:r>
            <w:r w:rsidRPr="009D5B7E">
              <w:rPr>
                <w:rFonts w:cs="Arial"/>
                <w:b/>
              </w:rPr>
              <w:t>64</w:t>
            </w:r>
            <w:r w:rsidRPr="00061D7F">
              <w:rPr>
                <w:rFonts w:cs="Arial"/>
              </w:rPr>
              <w:t xml:space="preserve"> </w:t>
            </w:r>
            <w:r>
              <w:rPr>
                <w:rFonts w:cs="Arial"/>
              </w:rPr>
              <w:t xml:space="preserve">кодированный массив от 8 до 32 байт либо </w:t>
            </w:r>
            <w:r>
              <w:rPr>
                <w:rFonts w:cs="Arial"/>
                <w:lang w:val="en-US"/>
              </w:rPr>
              <w:t>null</w:t>
            </w:r>
          </w:p>
        </w:tc>
      </w:tr>
      <w:tr w:rsidR="00171765" w:rsidRPr="008F4F86" w14:paraId="511D15B2" w14:textId="77777777" w:rsidTr="00171765">
        <w:tc>
          <w:tcPr>
            <w:tcW w:w="2958" w:type="dxa"/>
          </w:tcPr>
          <w:p w14:paraId="0188F740" w14:textId="77777777" w:rsidR="00171765" w:rsidRPr="00127A47" w:rsidRDefault="00171765" w:rsidP="00171765">
            <w:pPr>
              <w:rPr>
                <w:lang w:val="en-US"/>
              </w:rPr>
            </w:pPr>
            <w:bookmarkStart w:id="249" w:name="OLE_LINK236"/>
            <w:bookmarkStart w:id="250" w:name="OLE_LINK237"/>
            <w:bookmarkStart w:id="251" w:name="OLE_LINK238"/>
            <w:r>
              <w:rPr>
                <w:lang w:val="en-US"/>
              </w:rPr>
              <w:t>supplierInfo</w:t>
            </w:r>
            <w:bookmarkEnd w:id="249"/>
            <w:bookmarkEnd w:id="250"/>
            <w:bookmarkEnd w:id="251"/>
          </w:p>
        </w:tc>
        <w:tc>
          <w:tcPr>
            <w:tcW w:w="4393" w:type="dxa"/>
          </w:tcPr>
          <w:p w14:paraId="7E81FD55" w14:textId="77777777" w:rsidR="00171765" w:rsidRDefault="00171765" w:rsidP="00171765">
            <w:pPr>
              <w:overflowPunct w:val="0"/>
              <w:autoSpaceDE w:val="0"/>
              <w:autoSpaceDN w:val="0"/>
              <w:adjustRightInd w:val="0"/>
              <w:textAlignment w:val="baseline"/>
            </w:pPr>
            <w:bookmarkStart w:id="252" w:name="OLE_LINK227"/>
            <w:bookmarkStart w:id="253" w:name="OLE_LINK228"/>
            <w:bookmarkStart w:id="254" w:name="OLE_LINK229"/>
            <w:bookmarkStart w:id="255" w:name="OLE_LINK366"/>
            <w:bookmarkStart w:id="256" w:name="OLE_LINK367"/>
            <w:bookmarkStart w:id="257" w:name="OLE_LINK368"/>
            <w:r>
              <w:t>Данные поставщика</w:t>
            </w:r>
            <w:bookmarkEnd w:id="252"/>
            <w:bookmarkEnd w:id="253"/>
            <w:bookmarkEnd w:id="254"/>
            <w:r>
              <w:t>, 1224</w:t>
            </w:r>
            <w:bookmarkEnd w:id="255"/>
            <w:bookmarkEnd w:id="256"/>
            <w:bookmarkEnd w:id="257"/>
          </w:p>
        </w:tc>
        <w:tc>
          <w:tcPr>
            <w:tcW w:w="2932" w:type="dxa"/>
          </w:tcPr>
          <w:p w14:paraId="5BE090BA" w14:textId="77777777" w:rsidR="00171765" w:rsidRDefault="00171765" w:rsidP="00171765">
            <w:pPr>
              <w:overflowPunct w:val="0"/>
              <w:autoSpaceDE w:val="0"/>
              <w:autoSpaceDN w:val="0"/>
              <w:adjustRightInd w:val="0"/>
              <w:textAlignment w:val="baseline"/>
              <w:rPr>
                <w:rFonts w:cs="Arial"/>
              </w:rPr>
            </w:pPr>
            <w:bookmarkStart w:id="258" w:name="OLE_LINK422"/>
            <w:bookmarkStart w:id="259" w:name="OLE_LINK423"/>
            <w:r>
              <w:rPr>
                <w:rFonts w:cs="Arial"/>
              </w:rPr>
              <w:t>Структура п.2.1.1.6</w:t>
            </w:r>
            <w:r>
              <w:rPr>
                <w:rFonts w:cs="Arial"/>
                <w:lang w:val="en-US"/>
              </w:rPr>
              <w:t xml:space="preserve">, </w:t>
            </w:r>
            <w:r>
              <w:rPr>
                <w:rFonts w:cs="Arial"/>
              </w:rPr>
              <w:t xml:space="preserve">либо </w:t>
            </w:r>
            <w:r>
              <w:rPr>
                <w:rFonts w:cs="Arial"/>
                <w:lang w:val="en-US"/>
              </w:rPr>
              <w:t>null</w:t>
            </w:r>
            <w:bookmarkEnd w:id="258"/>
            <w:bookmarkEnd w:id="259"/>
          </w:p>
        </w:tc>
      </w:tr>
      <w:tr w:rsidR="00171765" w:rsidRPr="008F4F86" w14:paraId="007C34F1" w14:textId="77777777" w:rsidTr="00171765">
        <w:tc>
          <w:tcPr>
            <w:tcW w:w="2958" w:type="dxa"/>
          </w:tcPr>
          <w:p w14:paraId="63D63D9B" w14:textId="77777777" w:rsidR="00171765" w:rsidRPr="00562159" w:rsidRDefault="00171765" w:rsidP="00171765">
            <w:pPr>
              <w:rPr>
                <w:lang w:val="en-US"/>
              </w:rPr>
            </w:pPr>
            <w:bookmarkStart w:id="260" w:name="OLE_LINK230"/>
            <w:bookmarkStart w:id="261" w:name="OLE_LINK231"/>
            <w:bookmarkStart w:id="262" w:name="OLE_LINK232"/>
            <w:r>
              <w:rPr>
                <w:lang w:val="en-US"/>
              </w:rPr>
              <w:t>supplierINN</w:t>
            </w:r>
            <w:bookmarkEnd w:id="260"/>
            <w:bookmarkEnd w:id="261"/>
            <w:bookmarkEnd w:id="262"/>
          </w:p>
        </w:tc>
        <w:tc>
          <w:tcPr>
            <w:tcW w:w="4393" w:type="dxa"/>
          </w:tcPr>
          <w:p w14:paraId="2D064B63" w14:textId="77777777" w:rsidR="00171765" w:rsidRPr="00562159" w:rsidRDefault="00171765" w:rsidP="00171765">
            <w:pPr>
              <w:overflowPunct w:val="0"/>
              <w:autoSpaceDE w:val="0"/>
              <w:autoSpaceDN w:val="0"/>
              <w:adjustRightInd w:val="0"/>
              <w:textAlignment w:val="baseline"/>
              <w:rPr>
                <w:b/>
                <w:lang w:val="en-US"/>
              </w:rPr>
            </w:pPr>
            <w:bookmarkStart w:id="263" w:name="OLE_LINK233"/>
            <w:bookmarkStart w:id="264" w:name="OLE_LINK234"/>
            <w:bookmarkStart w:id="265" w:name="OLE_LINK235"/>
            <w:bookmarkStart w:id="266" w:name="OLE_LINK369"/>
            <w:bookmarkStart w:id="267" w:name="OLE_LINK370"/>
            <w:bookmarkStart w:id="268" w:name="OLE_LINK371"/>
            <w:r w:rsidRPr="00C427A1">
              <w:t>ИНН поставщика</w:t>
            </w:r>
            <w:bookmarkEnd w:id="263"/>
            <w:bookmarkEnd w:id="264"/>
            <w:bookmarkEnd w:id="265"/>
            <w:r>
              <w:rPr>
                <w:lang w:val="en-US"/>
              </w:rPr>
              <w:t>, 1226</w:t>
            </w:r>
            <w:bookmarkEnd w:id="266"/>
            <w:bookmarkEnd w:id="267"/>
            <w:bookmarkEnd w:id="268"/>
          </w:p>
        </w:tc>
        <w:tc>
          <w:tcPr>
            <w:tcW w:w="2932" w:type="dxa"/>
          </w:tcPr>
          <w:p w14:paraId="6586D3E7" w14:textId="77777777" w:rsidR="00171765" w:rsidRPr="00C427A1" w:rsidRDefault="00171765" w:rsidP="00171765">
            <w:pPr>
              <w:overflowPunct w:val="0"/>
              <w:autoSpaceDE w:val="0"/>
              <w:autoSpaceDN w:val="0"/>
              <w:adjustRightInd w:val="0"/>
              <w:textAlignment w:val="baseline"/>
            </w:pPr>
            <w:r>
              <w:rPr>
                <w:rFonts w:cs="Arial"/>
              </w:rPr>
              <w:t xml:space="preserve">Строка длиной от 10 до 12 символов, формат </w:t>
            </w:r>
            <w:r w:rsidRPr="00B26474">
              <w:rPr>
                <w:rFonts w:cs="Arial"/>
              </w:rPr>
              <w:t>ЦЦЦЦЦЦЦЦЦЦ</w:t>
            </w:r>
            <w:r w:rsidRPr="006A64D3">
              <w:rPr>
                <w:rFonts w:cs="Arial"/>
              </w:rPr>
              <w:t xml:space="preserve">, </w:t>
            </w:r>
            <w:r>
              <w:rPr>
                <w:rFonts w:cs="Arial"/>
              </w:rPr>
              <w:t>необязательное поле</w:t>
            </w:r>
          </w:p>
        </w:tc>
      </w:tr>
      <w:tr w:rsidR="00171765" w:rsidRPr="008F4F86" w14:paraId="27AD3893" w14:textId="77777777" w:rsidTr="00171765">
        <w:tc>
          <w:tcPr>
            <w:tcW w:w="2958" w:type="dxa"/>
          </w:tcPr>
          <w:p w14:paraId="3807A3DE" w14:textId="77777777" w:rsidR="00171765" w:rsidRDefault="00171765" w:rsidP="00171765">
            <w:pPr>
              <w:rPr>
                <w:lang w:val="en-US"/>
              </w:rPr>
            </w:pPr>
            <w:r>
              <w:rPr>
                <w:rFonts w:cs="Arial"/>
                <w:lang w:val="en-US"/>
              </w:rPr>
              <w:t>a</w:t>
            </w:r>
            <w:r w:rsidRPr="00AE6B24">
              <w:rPr>
                <w:rFonts w:cs="Arial"/>
                <w:lang w:val="en-US"/>
              </w:rPr>
              <w:t>gentType</w:t>
            </w:r>
          </w:p>
        </w:tc>
        <w:tc>
          <w:tcPr>
            <w:tcW w:w="4393" w:type="dxa"/>
          </w:tcPr>
          <w:p w14:paraId="18265CD6" w14:textId="77777777" w:rsidR="00171765" w:rsidRDefault="00171765" w:rsidP="00171765">
            <w:bookmarkStart w:id="269" w:name="OLE_LINK446"/>
            <w:bookmarkStart w:id="270" w:name="OLE_LINK447"/>
            <w:bookmarkStart w:id="271" w:name="OLE_LINK460"/>
            <w:r>
              <w:t>П</w:t>
            </w:r>
            <w:r w:rsidRPr="00C427A1">
              <w:t>ризнак агента по предмету расчета</w:t>
            </w:r>
            <w:r>
              <w:t>, 1222</w:t>
            </w:r>
            <w:bookmarkEnd w:id="269"/>
            <w:bookmarkEnd w:id="270"/>
            <w:bookmarkEnd w:id="271"/>
            <w:r>
              <w:t>. Битовое поле, где номер бита обозначает, что оказывающий</w:t>
            </w:r>
            <w:r w:rsidRPr="00C427A1">
              <w:t xml:space="preserve"> услуг</w:t>
            </w:r>
            <w:r>
              <w:t>у</w:t>
            </w:r>
            <w:r w:rsidRPr="00C427A1">
              <w:t xml:space="preserve"> покупателю (клиенту) </w:t>
            </w:r>
            <w:r>
              <w:t>пользователь является:</w:t>
            </w:r>
          </w:p>
          <w:p w14:paraId="12C42CE0" w14:textId="77777777" w:rsidR="00171765" w:rsidRDefault="00171765" w:rsidP="00171765">
            <w:r>
              <w:t xml:space="preserve">0 – </w:t>
            </w:r>
            <w:r w:rsidRPr="00C427A1">
              <w:t>банковски</w:t>
            </w:r>
            <w:r>
              <w:t>й</w:t>
            </w:r>
            <w:r w:rsidRPr="00C427A1">
              <w:t xml:space="preserve"> платежны</w:t>
            </w:r>
            <w:r>
              <w:t>й агент</w:t>
            </w:r>
          </w:p>
          <w:p w14:paraId="0AFA4A85" w14:textId="77777777" w:rsidR="00171765" w:rsidRDefault="00171765" w:rsidP="00171765">
            <w:r>
              <w:t xml:space="preserve">1 – </w:t>
            </w:r>
            <w:r w:rsidRPr="00C427A1">
              <w:t>банковски</w:t>
            </w:r>
            <w:r>
              <w:t>й</w:t>
            </w:r>
            <w:r w:rsidRPr="00C427A1">
              <w:t xml:space="preserve"> платежны</w:t>
            </w:r>
            <w:r>
              <w:t>й субагент</w:t>
            </w:r>
          </w:p>
          <w:p w14:paraId="3F098C2F" w14:textId="77777777" w:rsidR="00171765" w:rsidRDefault="00171765" w:rsidP="00171765">
            <w:r>
              <w:t xml:space="preserve">2 – </w:t>
            </w:r>
            <w:r w:rsidRPr="00C427A1">
              <w:t>платежны</w:t>
            </w:r>
            <w:r>
              <w:t>й</w:t>
            </w:r>
            <w:r w:rsidRPr="00C427A1">
              <w:t xml:space="preserve"> агент</w:t>
            </w:r>
          </w:p>
          <w:p w14:paraId="6C53C5EE" w14:textId="77777777" w:rsidR="00171765" w:rsidRDefault="00171765" w:rsidP="00171765">
            <w:r>
              <w:t xml:space="preserve">3 – </w:t>
            </w:r>
            <w:r w:rsidRPr="00C427A1">
              <w:t>платежн</w:t>
            </w:r>
            <w:r>
              <w:t>ый субагент</w:t>
            </w:r>
          </w:p>
          <w:p w14:paraId="64DD3A03" w14:textId="77777777" w:rsidR="00171765" w:rsidRDefault="00171765" w:rsidP="00171765">
            <w:r>
              <w:t xml:space="preserve">4 – </w:t>
            </w:r>
            <w:r w:rsidRPr="00C427A1">
              <w:t>поверенны</w:t>
            </w:r>
            <w:r>
              <w:t>й</w:t>
            </w:r>
          </w:p>
          <w:p w14:paraId="16077D5A" w14:textId="77777777" w:rsidR="00171765" w:rsidRDefault="00171765" w:rsidP="00171765">
            <w:r>
              <w:t xml:space="preserve">5 – </w:t>
            </w:r>
            <w:r w:rsidRPr="00C427A1">
              <w:t>комиссионер</w:t>
            </w:r>
          </w:p>
          <w:p w14:paraId="3860ADA1" w14:textId="77777777" w:rsidR="00171765" w:rsidRPr="00C427A1" w:rsidRDefault="00171765" w:rsidP="00171765">
            <w:pPr>
              <w:tabs>
                <w:tab w:val="center" w:pos="2467"/>
              </w:tabs>
            </w:pPr>
            <w:r>
              <w:t xml:space="preserve">6 – иной </w:t>
            </w:r>
            <w:r w:rsidRPr="00C427A1">
              <w:t>агент</w:t>
            </w:r>
          </w:p>
        </w:tc>
        <w:tc>
          <w:tcPr>
            <w:tcW w:w="2932" w:type="dxa"/>
          </w:tcPr>
          <w:p w14:paraId="6FF1BB59" w14:textId="77777777" w:rsidR="00171765" w:rsidRDefault="00171765" w:rsidP="00171765">
            <w:pPr>
              <w:overflowPunct w:val="0"/>
              <w:autoSpaceDE w:val="0"/>
              <w:autoSpaceDN w:val="0"/>
              <w:adjustRightInd w:val="0"/>
              <w:textAlignment w:val="baseline"/>
              <w:rPr>
                <w:rFonts w:cs="Arial"/>
              </w:rPr>
            </w:pPr>
            <w:r>
              <w:rPr>
                <w:rFonts w:cs="Arial"/>
              </w:rPr>
              <w:t>Число от 1 до 127</w:t>
            </w:r>
            <w:r w:rsidRPr="006A64D3">
              <w:rPr>
                <w:rFonts w:cs="Arial"/>
              </w:rPr>
              <w:t xml:space="preserve">, </w:t>
            </w:r>
            <w:r>
              <w:rPr>
                <w:rFonts w:cs="Arial"/>
              </w:rPr>
              <w:t>необязательное поле</w:t>
            </w:r>
          </w:p>
        </w:tc>
      </w:tr>
      <w:tr w:rsidR="00171765" w:rsidRPr="008F4F86" w14:paraId="154B4831" w14:textId="77777777" w:rsidTr="00171765">
        <w:tc>
          <w:tcPr>
            <w:tcW w:w="2958" w:type="dxa"/>
          </w:tcPr>
          <w:p w14:paraId="3B6020F7" w14:textId="77777777" w:rsidR="00171765" w:rsidRDefault="00171765" w:rsidP="00171765">
            <w:pPr>
              <w:rPr>
                <w:rFonts w:cs="Arial"/>
                <w:lang w:val="en-US"/>
              </w:rPr>
            </w:pPr>
            <w:bookmarkStart w:id="272" w:name="OLE_LINK448"/>
            <w:bookmarkStart w:id="273" w:name="OLE_LINK449"/>
            <w:r>
              <w:rPr>
                <w:rFonts w:cs="Arial"/>
                <w:lang w:val="en-US"/>
              </w:rPr>
              <w:t>agentInfo</w:t>
            </w:r>
            <w:bookmarkEnd w:id="272"/>
            <w:bookmarkEnd w:id="273"/>
          </w:p>
        </w:tc>
        <w:tc>
          <w:tcPr>
            <w:tcW w:w="4393" w:type="dxa"/>
          </w:tcPr>
          <w:p w14:paraId="71DD7B18" w14:textId="77777777" w:rsidR="00171765" w:rsidRPr="00C427A1" w:rsidRDefault="00171765" w:rsidP="00171765">
            <w:pPr>
              <w:overflowPunct w:val="0"/>
              <w:autoSpaceDE w:val="0"/>
              <w:autoSpaceDN w:val="0"/>
              <w:adjustRightInd w:val="0"/>
              <w:textAlignment w:val="baseline"/>
            </w:pPr>
            <w:bookmarkStart w:id="274" w:name="OLE_LINK454"/>
            <w:bookmarkStart w:id="275" w:name="OLE_LINK455"/>
            <w:bookmarkStart w:id="276" w:name="OLE_LINK461"/>
            <w:r>
              <w:t>Д</w:t>
            </w:r>
            <w:r w:rsidRPr="00C427A1">
              <w:t>анные агента</w:t>
            </w:r>
            <w:r>
              <w:t xml:space="preserve">, </w:t>
            </w:r>
            <w:r w:rsidRPr="00C427A1">
              <w:t>1223</w:t>
            </w:r>
            <w:bookmarkEnd w:id="274"/>
            <w:bookmarkEnd w:id="275"/>
            <w:bookmarkEnd w:id="276"/>
          </w:p>
        </w:tc>
        <w:tc>
          <w:tcPr>
            <w:tcW w:w="2932" w:type="dxa"/>
          </w:tcPr>
          <w:p w14:paraId="58C83FFA" w14:textId="77777777" w:rsidR="00171765" w:rsidRPr="000B0080" w:rsidRDefault="00171765" w:rsidP="00171765">
            <w:pPr>
              <w:overflowPunct w:val="0"/>
              <w:autoSpaceDE w:val="0"/>
              <w:autoSpaceDN w:val="0"/>
              <w:adjustRightInd w:val="0"/>
              <w:textAlignment w:val="baseline"/>
            </w:pPr>
            <w:r>
              <w:rPr>
                <w:rFonts w:cs="Arial"/>
              </w:rPr>
              <w:t>Структура п.2.1.1.</w:t>
            </w:r>
            <w:r w:rsidRPr="000B0080">
              <w:rPr>
                <w:rFonts w:cs="Arial"/>
              </w:rPr>
              <w:t xml:space="preserve">7, </w:t>
            </w:r>
            <w:r>
              <w:rPr>
                <w:rFonts w:cs="Arial"/>
              </w:rPr>
              <w:t xml:space="preserve">либо </w:t>
            </w:r>
            <w:r>
              <w:rPr>
                <w:rFonts w:cs="Arial"/>
                <w:lang w:val="en-US"/>
              </w:rPr>
              <w:t>null</w:t>
            </w:r>
            <w:r>
              <w:rPr>
                <w:rFonts w:cs="Arial"/>
              </w:rPr>
              <w:t>. На текущий момент длина сериализованных данных тэга не должна превышать 243 байта.</w:t>
            </w:r>
          </w:p>
        </w:tc>
      </w:tr>
      <w:tr w:rsidR="00171765" w:rsidRPr="008F4F86" w14:paraId="7E48FDEC" w14:textId="77777777" w:rsidTr="00171765">
        <w:tc>
          <w:tcPr>
            <w:tcW w:w="2958" w:type="dxa"/>
          </w:tcPr>
          <w:p w14:paraId="041D48A3" w14:textId="77777777" w:rsidR="00171765" w:rsidRPr="000B0080" w:rsidRDefault="00171765" w:rsidP="00171765">
            <w:pPr>
              <w:rPr>
                <w:rFonts w:cs="Arial"/>
              </w:rPr>
            </w:pPr>
            <w:bookmarkStart w:id="277" w:name="OLE_LINK450"/>
            <w:bookmarkStart w:id="278" w:name="OLE_LINK451"/>
            <w:bookmarkStart w:id="279" w:name="OLE_LINK462"/>
            <w:r>
              <w:rPr>
                <w:rFonts w:cs="Arial"/>
                <w:lang w:val="en-US"/>
              </w:rPr>
              <w:t>unitOfMeasurement</w:t>
            </w:r>
            <w:bookmarkEnd w:id="277"/>
            <w:bookmarkEnd w:id="278"/>
            <w:bookmarkEnd w:id="279"/>
          </w:p>
        </w:tc>
        <w:tc>
          <w:tcPr>
            <w:tcW w:w="4393" w:type="dxa"/>
          </w:tcPr>
          <w:p w14:paraId="7278379B" w14:textId="77777777" w:rsidR="00171765" w:rsidRPr="005D1A78" w:rsidRDefault="00171765" w:rsidP="00171765">
            <w:pPr>
              <w:overflowPunct w:val="0"/>
              <w:autoSpaceDE w:val="0"/>
              <w:autoSpaceDN w:val="0"/>
              <w:adjustRightInd w:val="0"/>
              <w:textAlignment w:val="baseline"/>
            </w:pPr>
            <w:bookmarkStart w:id="280" w:name="OLE_LINK456"/>
            <w:bookmarkStart w:id="281" w:name="OLE_LINK457"/>
            <w:bookmarkStart w:id="282" w:name="OLE_LINK463"/>
            <w:r>
              <w:t>Е</w:t>
            </w:r>
            <w:r w:rsidRPr="00C427A1">
              <w:t>диница измерения предмета расчета</w:t>
            </w:r>
            <w:r w:rsidRPr="000B0080">
              <w:t xml:space="preserve">, </w:t>
            </w:r>
            <w:r w:rsidRPr="00C427A1">
              <w:t>1197</w:t>
            </w:r>
            <w:bookmarkEnd w:id="280"/>
            <w:bookmarkEnd w:id="281"/>
            <w:bookmarkEnd w:id="282"/>
          </w:p>
        </w:tc>
        <w:tc>
          <w:tcPr>
            <w:tcW w:w="2932" w:type="dxa"/>
          </w:tcPr>
          <w:p w14:paraId="08FA1D76" w14:textId="77777777" w:rsidR="00171765" w:rsidRPr="00C427A1" w:rsidRDefault="00171765" w:rsidP="00171765">
            <w:pPr>
              <w:overflowPunct w:val="0"/>
              <w:autoSpaceDE w:val="0"/>
              <w:autoSpaceDN w:val="0"/>
              <w:adjustRightInd w:val="0"/>
              <w:textAlignment w:val="baseline"/>
            </w:pPr>
            <w:bookmarkStart w:id="283" w:name="OLE_LINK434"/>
            <w:bookmarkStart w:id="284" w:name="OLE_LINK435"/>
            <w:bookmarkStart w:id="285" w:name="OLE_LINK436"/>
            <w:r>
              <w:rPr>
                <w:rFonts w:cs="Arial"/>
              </w:rPr>
              <w:t>Строка</w:t>
            </w:r>
            <w:r w:rsidRPr="00B11894">
              <w:rPr>
                <w:rFonts w:cs="Arial"/>
              </w:rPr>
              <w:t xml:space="preserve"> </w:t>
            </w:r>
            <w:r>
              <w:rPr>
                <w:rFonts w:cs="Arial"/>
              </w:rPr>
              <w:t xml:space="preserve">от 1 до </w:t>
            </w:r>
            <w:r w:rsidRPr="005D1A78">
              <w:rPr>
                <w:rFonts w:cs="Arial"/>
              </w:rPr>
              <w:t>1</w:t>
            </w:r>
            <w:r>
              <w:rPr>
                <w:rFonts w:cs="Arial"/>
              </w:rPr>
              <w:t>6 символов, необязательное поле</w:t>
            </w:r>
            <w:bookmarkEnd w:id="283"/>
            <w:bookmarkEnd w:id="284"/>
            <w:bookmarkEnd w:id="285"/>
          </w:p>
        </w:tc>
      </w:tr>
      <w:tr w:rsidR="00171765" w:rsidRPr="008F4F86" w14:paraId="2FEA50FC" w14:textId="77777777" w:rsidTr="00171765">
        <w:tc>
          <w:tcPr>
            <w:tcW w:w="2958" w:type="dxa"/>
          </w:tcPr>
          <w:p w14:paraId="51424091" w14:textId="77777777" w:rsidR="00171765" w:rsidRPr="005D1A78" w:rsidRDefault="00171765" w:rsidP="00171765">
            <w:pPr>
              <w:rPr>
                <w:rFonts w:cs="Arial"/>
                <w:lang w:val="en-US"/>
              </w:rPr>
            </w:pPr>
            <w:bookmarkStart w:id="286" w:name="OLE_LINK452"/>
            <w:bookmarkStart w:id="287" w:name="OLE_LINK453"/>
            <w:bookmarkStart w:id="288" w:name="OLE_LINK464"/>
            <w:r>
              <w:rPr>
                <w:rFonts w:cs="Arial"/>
                <w:lang w:val="en-US"/>
              </w:rPr>
              <w:t>additionalAttribute</w:t>
            </w:r>
            <w:bookmarkEnd w:id="286"/>
            <w:bookmarkEnd w:id="287"/>
            <w:bookmarkEnd w:id="288"/>
          </w:p>
        </w:tc>
        <w:tc>
          <w:tcPr>
            <w:tcW w:w="4393" w:type="dxa"/>
          </w:tcPr>
          <w:p w14:paraId="75B3E200" w14:textId="77777777" w:rsidR="00171765" w:rsidRPr="005D1A78" w:rsidRDefault="00171765" w:rsidP="00171765">
            <w:pPr>
              <w:overflowPunct w:val="0"/>
              <w:autoSpaceDE w:val="0"/>
              <w:autoSpaceDN w:val="0"/>
              <w:adjustRightInd w:val="0"/>
              <w:textAlignment w:val="baseline"/>
              <w:rPr>
                <w:lang w:val="en-US"/>
              </w:rPr>
            </w:pPr>
            <w:bookmarkStart w:id="289" w:name="OLE_LINK458"/>
            <w:bookmarkStart w:id="290" w:name="OLE_LINK459"/>
            <w:bookmarkStart w:id="291" w:name="OLE_LINK465"/>
            <w:r>
              <w:t>Д</w:t>
            </w:r>
            <w:r w:rsidRPr="00C427A1">
              <w:t>ополнительный реквизит предмета расчета</w:t>
            </w:r>
            <w:r>
              <w:rPr>
                <w:lang w:val="en-US"/>
              </w:rPr>
              <w:t>, 1191</w:t>
            </w:r>
            <w:bookmarkEnd w:id="289"/>
            <w:bookmarkEnd w:id="290"/>
            <w:bookmarkEnd w:id="291"/>
          </w:p>
        </w:tc>
        <w:tc>
          <w:tcPr>
            <w:tcW w:w="2932" w:type="dxa"/>
          </w:tcPr>
          <w:p w14:paraId="10F20659" w14:textId="77777777" w:rsidR="00171765" w:rsidRDefault="00171765" w:rsidP="00171765">
            <w:pPr>
              <w:overflowPunct w:val="0"/>
              <w:autoSpaceDE w:val="0"/>
              <w:autoSpaceDN w:val="0"/>
              <w:adjustRightInd w:val="0"/>
              <w:textAlignment w:val="baseline"/>
              <w:rPr>
                <w:rFonts w:cs="Arial"/>
              </w:rPr>
            </w:pPr>
            <w:bookmarkStart w:id="292" w:name="OLE_LINK418"/>
            <w:bookmarkStart w:id="293" w:name="OLE_LINK420"/>
            <w:bookmarkStart w:id="294" w:name="OLE_LINK421"/>
            <w:r>
              <w:rPr>
                <w:rFonts w:cs="Arial"/>
              </w:rPr>
              <w:t>Строка от 1 до 64 символов, необязательное поле</w:t>
            </w:r>
            <w:bookmarkEnd w:id="292"/>
            <w:bookmarkEnd w:id="293"/>
            <w:bookmarkEnd w:id="294"/>
          </w:p>
        </w:tc>
      </w:tr>
      <w:tr w:rsidR="00171765" w:rsidRPr="008F4F86" w14:paraId="3E177435" w14:textId="77777777" w:rsidTr="00171765">
        <w:tc>
          <w:tcPr>
            <w:tcW w:w="2958" w:type="dxa"/>
          </w:tcPr>
          <w:p w14:paraId="4B31A66B" w14:textId="77777777" w:rsidR="00171765" w:rsidRDefault="00171765" w:rsidP="00171765">
            <w:pPr>
              <w:rPr>
                <w:rFonts w:cs="Arial"/>
                <w:lang w:val="en-US"/>
              </w:rPr>
            </w:pPr>
            <w:r>
              <w:rPr>
                <w:rFonts w:cs="Arial"/>
                <w:lang w:val="en-US"/>
              </w:rPr>
              <w:t>m</w:t>
            </w:r>
            <w:r w:rsidRPr="00733FB4">
              <w:rPr>
                <w:rFonts w:cs="Arial"/>
                <w:lang w:val="en-US"/>
              </w:rPr>
              <w:t>anufacturerCountryCode</w:t>
            </w:r>
          </w:p>
        </w:tc>
        <w:tc>
          <w:tcPr>
            <w:tcW w:w="4393" w:type="dxa"/>
          </w:tcPr>
          <w:p w14:paraId="4ACA2CAA" w14:textId="77777777" w:rsidR="00171765" w:rsidRDefault="00171765" w:rsidP="00171765">
            <w:pPr>
              <w:overflowPunct w:val="0"/>
              <w:autoSpaceDE w:val="0"/>
              <w:autoSpaceDN w:val="0"/>
              <w:adjustRightInd w:val="0"/>
              <w:textAlignment w:val="baseline"/>
            </w:pPr>
            <w:r w:rsidRPr="00733FB4">
              <w:t>Код страны происхождения товара, 1230</w:t>
            </w:r>
          </w:p>
        </w:tc>
        <w:tc>
          <w:tcPr>
            <w:tcW w:w="2932" w:type="dxa"/>
          </w:tcPr>
          <w:p w14:paraId="49204EC6" w14:textId="77777777" w:rsidR="00171765" w:rsidRPr="00733FB4" w:rsidRDefault="00171765" w:rsidP="00171765">
            <w:pPr>
              <w:rPr>
                <w:rFonts w:cs="Arial"/>
              </w:rPr>
            </w:pPr>
            <w:r>
              <w:rPr>
                <w:rFonts w:cs="Arial"/>
              </w:rPr>
              <w:t xml:space="preserve">Строка длиной от 1 до </w:t>
            </w:r>
            <w:r w:rsidRPr="00733FB4">
              <w:rPr>
                <w:rFonts w:cs="Arial"/>
              </w:rPr>
              <w:t>3</w:t>
            </w:r>
            <w:r>
              <w:rPr>
                <w:rFonts w:cs="Arial"/>
              </w:rPr>
              <w:t xml:space="preserve"> символов, формат </w:t>
            </w:r>
            <w:r w:rsidRPr="00B26474">
              <w:rPr>
                <w:rFonts w:cs="Arial"/>
              </w:rPr>
              <w:t>ЦЦЦ</w:t>
            </w:r>
            <w:r w:rsidRPr="006A64D3">
              <w:rPr>
                <w:rFonts w:cs="Arial"/>
              </w:rPr>
              <w:t xml:space="preserve">, </w:t>
            </w:r>
            <w:r>
              <w:rPr>
                <w:rFonts w:cs="Arial"/>
              </w:rPr>
              <w:t>необязательное поле</w:t>
            </w:r>
            <w:r w:rsidRPr="00733FB4">
              <w:rPr>
                <w:rFonts w:cs="Arial"/>
              </w:rPr>
              <w:t>.</w:t>
            </w:r>
          </w:p>
          <w:p w14:paraId="777AD3AC" w14:textId="77777777" w:rsidR="00171765" w:rsidRPr="00733FB4" w:rsidRDefault="00171765" w:rsidP="00171765">
            <w:pPr>
              <w:rPr>
                <w:rFonts w:cs="Arial"/>
              </w:rPr>
            </w:pPr>
            <w:r>
              <w:rPr>
                <w:rFonts w:cs="Arial"/>
              </w:rPr>
              <w:t>Сервис автоматически дополнит строку до 3 символов пробелами.</w:t>
            </w:r>
          </w:p>
        </w:tc>
      </w:tr>
      <w:tr w:rsidR="00171765" w:rsidRPr="008F4F86" w14:paraId="13D87CE6" w14:textId="77777777" w:rsidTr="00171765">
        <w:tc>
          <w:tcPr>
            <w:tcW w:w="2958" w:type="dxa"/>
          </w:tcPr>
          <w:p w14:paraId="24D1DF83" w14:textId="77777777" w:rsidR="00171765" w:rsidRDefault="00171765" w:rsidP="00171765">
            <w:pPr>
              <w:rPr>
                <w:rFonts w:cs="Arial"/>
                <w:lang w:val="en-US"/>
              </w:rPr>
            </w:pPr>
            <w:r>
              <w:rPr>
                <w:rFonts w:cs="Arial"/>
                <w:lang w:val="en-US"/>
              </w:rPr>
              <w:t>c</w:t>
            </w:r>
            <w:r w:rsidRPr="00733FB4">
              <w:rPr>
                <w:rFonts w:cs="Arial"/>
                <w:lang w:val="en-US"/>
              </w:rPr>
              <w:t>ustomsDeclarationNumber</w:t>
            </w:r>
          </w:p>
        </w:tc>
        <w:tc>
          <w:tcPr>
            <w:tcW w:w="4393" w:type="dxa"/>
          </w:tcPr>
          <w:p w14:paraId="2278584B" w14:textId="77777777" w:rsidR="00171765" w:rsidRDefault="00171765" w:rsidP="00171765">
            <w:pPr>
              <w:overflowPunct w:val="0"/>
              <w:autoSpaceDE w:val="0"/>
              <w:autoSpaceDN w:val="0"/>
              <w:adjustRightInd w:val="0"/>
              <w:textAlignment w:val="baseline"/>
            </w:pPr>
            <w:r w:rsidRPr="00733FB4">
              <w:t>Номер таможенной декларации, 1231</w:t>
            </w:r>
          </w:p>
        </w:tc>
        <w:tc>
          <w:tcPr>
            <w:tcW w:w="2932" w:type="dxa"/>
          </w:tcPr>
          <w:p w14:paraId="7DDFF575" w14:textId="77777777" w:rsidR="00171765" w:rsidRDefault="00171765" w:rsidP="00171765">
            <w:pPr>
              <w:overflowPunct w:val="0"/>
              <w:autoSpaceDE w:val="0"/>
              <w:autoSpaceDN w:val="0"/>
              <w:adjustRightInd w:val="0"/>
              <w:textAlignment w:val="baseline"/>
              <w:rPr>
                <w:rFonts w:cs="Arial"/>
              </w:rPr>
            </w:pPr>
            <w:r>
              <w:rPr>
                <w:rFonts w:cs="Arial"/>
              </w:rPr>
              <w:t>Строка от 1 до 32 символов, необязательное поле</w:t>
            </w:r>
          </w:p>
        </w:tc>
      </w:tr>
      <w:tr w:rsidR="00171765" w:rsidRPr="008F4F86" w14:paraId="0F3A721D" w14:textId="77777777" w:rsidTr="00171765">
        <w:tc>
          <w:tcPr>
            <w:tcW w:w="2958" w:type="dxa"/>
          </w:tcPr>
          <w:p w14:paraId="733C2C8A" w14:textId="77777777" w:rsidR="00171765" w:rsidRPr="00733FB4" w:rsidRDefault="00171765" w:rsidP="00171765">
            <w:pPr>
              <w:rPr>
                <w:rFonts w:cs="Arial"/>
                <w:lang w:val="en-US"/>
              </w:rPr>
            </w:pPr>
            <w:r>
              <w:rPr>
                <w:rFonts w:cs="Arial"/>
                <w:lang w:val="en-US"/>
              </w:rPr>
              <w:t>e</w:t>
            </w:r>
            <w:r w:rsidRPr="00733FB4">
              <w:rPr>
                <w:rFonts w:cs="Arial"/>
                <w:lang w:val="en-US"/>
              </w:rPr>
              <w:t>xcise</w:t>
            </w:r>
          </w:p>
        </w:tc>
        <w:tc>
          <w:tcPr>
            <w:tcW w:w="4393" w:type="dxa"/>
          </w:tcPr>
          <w:p w14:paraId="668591AF" w14:textId="77777777" w:rsidR="00171765" w:rsidRPr="00733FB4" w:rsidRDefault="00171765" w:rsidP="00171765">
            <w:pPr>
              <w:overflowPunct w:val="0"/>
              <w:autoSpaceDE w:val="0"/>
              <w:autoSpaceDN w:val="0"/>
              <w:adjustRightInd w:val="0"/>
              <w:textAlignment w:val="baseline"/>
            </w:pPr>
            <w:r w:rsidRPr="00733FB4">
              <w:t>Акциз, 1229</w:t>
            </w:r>
          </w:p>
        </w:tc>
        <w:tc>
          <w:tcPr>
            <w:tcW w:w="2932" w:type="dxa"/>
          </w:tcPr>
          <w:p w14:paraId="2D32C19D" w14:textId="77777777" w:rsidR="00171765" w:rsidRPr="007A08DB" w:rsidRDefault="00171765" w:rsidP="00171765">
            <w:pPr>
              <w:overflowPunct w:val="0"/>
              <w:autoSpaceDE w:val="0"/>
              <w:autoSpaceDN w:val="0"/>
              <w:adjustRightInd w:val="0"/>
              <w:textAlignment w:val="baseline"/>
              <w:rPr>
                <w:rFonts w:cs="Arial"/>
              </w:rPr>
            </w:pPr>
            <w:r>
              <w:rPr>
                <w:rFonts w:cs="Arial"/>
              </w:rPr>
              <w:t>Десятичное число с точностью до 2 символов после точки</w:t>
            </w:r>
            <w:r w:rsidRPr="007A08DB">
              <w:rPr>
                <w:rFonts w:cs="Arial"/>
              </w:rPr>
              <w:t xml:space="preserve">, </w:t>
            </w:r>
            <w:r>
              <w:rPr>
                <w:rFonts w:cs="Arial"/>
              </w:rPr>
              <w:t>необязательное поле</w:t>
            </w:r>
          </w:p>
        </w:tc>
      </w:tr>
    </w:tbl>
    <w:p w14:paraId="5038805A" w14:textId="77777777" w:rsidR="00171765" w:rsidRDefault="00171765" w:rsidP="00171765">
      <w:bookmarkStart w:id="295" w:name="OLE_LINK131"/>
      <w:bookmarkEnd w:id="187"/>
      <w:bookmarkEnd w:id="191"/>
      <w:bookmarkEnd w:id="192"/>
      <w:bookmarkEnd w:id="223"/>
    </w:p>
    <w:p w14:paraId="22A0D0EB" w14:textId="77777777" w:rsidR="00171765" w:rsidRDefault="00171765" w:rsidP="00171765">
      <w:pPr>
        <w:pStyle w:val="ConsPlusNormal"/>
        <w:spacing w:before="240"/>
        <w:ind w:firstLine="540"/>
        <w:jc w:val="both"/>
      </w:pPr>
      <w:r>
        <w:t xml:space="preserve">Примечание: </w:t>
      </w:r>
    </w:p>
    <w:p w14:paraId="0E7B8125" w14:textId="77777777" w:rsidR="00171765" w:rsidRDefault="00171765" w:rsidP="00171765">
      <w:pPr>
        <w:pStyle w:val="ConsPlusNormal"/>
        <w:spacing w:before="240"/>
        <w:ind w:firstLine="540"/>
        <w:jc w:val="both"/>
      </w:pPr>
      <w:r>
        <w:lastRenderedPageBreak/>
        <w:t>1. В случае если в составе кассового чека реквизит "предмет расчета" (тег 1059) содержит реквизит "признак предмета расчета" (тег 1212), имеющий значение "15", то такой кассовый чек при передаче в ОФД в электронной форме в реквизите "наименование предмета расчета" (тег 1030) должен содержать одно из значений от "1" до "25", указанных в таблице2.1.1.2.1.</w:t>
      </w:r>
    </w:p>
    <w:p w14:paraId="33161DA4" w14:textId="77777777" w:rsidR="00171765" w:rsidRDefault="00171765" w:rsidP="00171765">
      <w:pPr>
        <w:pStyle w:val="ConsPlusNormal"/>
        <w:spacing w:before="240"/>
        <w:ind w:firstLine="540"/>
        <w:jc w:val="both"/>
      </w:pPr>
      <w:r>
        <w:t>2. В случае если в составе кассового чека реквизит "предмет расчета" (тег 1059) содержит реквизит "признак предмета расчета" (тег 1212), имеющий значение "16", то такой кассовый чек ) при передаче в ОФД в электронной форме в реквизите "наименование предмета расчета" (тег 1030) должен содержать одно из значений от "26" до "31", указанных в таблице 2.1.1.2.1.</w:t>
      </w:r>
    </w:p>
    <w:p w14:paraId="727BF511" w14:textId="77777777" w:rsidR="00171765" w:rsidRDefault="00171765" w:rsidP="00171765">
      <w:r>
        <w:t xml:space="preserve"> </w:t>
      </w:r>
    </w:p>
    <w:p w14:paraId="18757AE0" w14:textId="77777777" w:rsidR="00171765" w:rsidRDefault="00171765" w:rsidP="00171765">
      <w:r>
        <w:t>2.1.1.2.1 Наименование предмета расчета</w:t>
      </w:r>
    </w:p>
    <w:tbl>
      <w:tblPr>
        <w:tblW w:w="0" w:type="auto"/>
        <w:tblInd w:w="62" w:type="dxa"/>
        <w:tblLayout w:type="fixed"/>
        <w:tblCellMar>
          <w:top w:w="102" w:type="dxa"/>
          <w:left w:w="62" w:type="dxa"/>
          <w:bottom w:w="102" w:type="dxa"/>
          <w:right w:w="62" w:type="dxa"/>
        </w:tblCellMar>
        <w:tblLook w:val="0000" w:firstRow="0" w:lastRow="0" w:firstColumn="0" w:lastColumn="0" w:noHBand="0" w:noVBand="0"/>
      </w:tblPr>
      <w:tblGrid>
        <w:gridCol w:w="1418"/>
        <w:gridCol w:w="5528"/>
        <w:gridCol w:w="3260"/>
      </w:tblGrid>
      <w:tr w:rsidR="00171765" w:rsidRPr="00A11B0A" w14:paraId="73A4B57C" w14:textId="77777777" w:rsidTr="00171765">
        <w:tc>
          <w:tcPr>
            <w:tcW w:w="1418" w:type="dxa"/>
            <w:tcBorders>
              <w:top w:val="single" w:sz="4" w:space="0" w:color="auto"/>
              <w:left w:val="single" w:sz="4" w:space="0" w:color="auto"/>
              <w:bottom w:val="single" w:sz="4" w:space="0" w:color="auto"/>
              <w:right w:val="single" w:sz="4" w:space="0" w:color="auto"/>
            </w:tcBorders>
          </w:tcPr>
          <w:p w14:paraId="6DF793DA" w14:textId="77777777" w:rsidR="00171765" w:rsidRPr="00A11B0A" w:rsidRDefault="00171765" w:rsidP="00171765">
            <w:pPr>
              <w:pStyle w:val="ConsPlusNormal"/>
              <w:jc w:val="center"/>
            </w:pPr>
            <w:r w:rsidRPr="00A11B0A">
              <w:t>Значение реквизита</w:t>
            </w:r>
          </w:p>
        </w:tc>
        <w:tc>
          <w:tcPr>
            <w:tcW w:w="5528" w:type="dxa"/>
            <w:tcBorders>
              <w:top w:val="single" w:sz="4" w:space="0" w:color="auto"/>
              <w:left w:val="single" w:sz="4" w:space="0" w:color="auto"/>
              <w:bottom w:val="single" w:sz="4" w:space="0" w:color="auto"/>
              <w:right w:val="single" w:sz="4" w:space="0" w:color="auto"/>
            </w:tcBorders>
          </w:tcPr>
          <w:p w14:paraId="4DF0000A" w14:textId="77777777" w:rsidR="00171765" w:rsidRPr="00A11B0A" w:rsidRDefault="00171765" w:rsidP="00171765">
            <w:pPr>
              <w:pStyle w:val="ConsPlusNormal"/>
              <w:jc w:val="center"/>
            </w:pPr>
            <w:r w:rsidRPr="00A11B0A">
              <w:t>Реквизит "наименование предмета расчета" (тег 1030) содержит сведения</w:t>
            </w:r>
          </w:p>
        </w:tc>
        <w:tc>
          <w:tcPr>
            <w:tcW w:w="3260" w:type="dxa"/>
            <w:tcBorders>
              <w:top w:val="single" w:sz="4" w:space="0" w:color="auto"/>
              <w:left w:val="single" w:sz="4" w:space="0" w:color="auto"/>
              <w:bottom w:val="single" w:sz="4" w:space="0" w:color="auto"/>
              <w:right w:val="single" w:sz="4" w:space="0" w:color="auto"/>
            </w:tcBorders>
          </w:tcPr>
          <w:p w14:paraId="0B3E6491" w14:textId="77777777" w:rsidR="00171765" w:rsidRPr="00A11B0A" w:rsidRDefault="00171765" w:rsidP="00171765">
            <w:pPr>
              <w:pStyle w:val="ConsPlusNormal"/>
              <w:jc w:val="center"/>
            </w:pPr>
            <w:r w:rsidRPr="00A11B0A">
              <w:t>Формат ПФ</w:t>
            </w:r>
          </w:p>
        </w:tc>
      </w:tr>
      <w:tr w:rsidR="00171765" w:rsidRPr="00A11B0A" w14:paraId="626CBE11" w14:textId="77777777" w:rsidTr="00171765">
        <w:tc>
          <w:tcPr>
            <w:tcW w:w="1418" w:type="dxa"/>
            <w:tcBorders>
              <w:top w:val="single" w:sz="4" w:space="0" w:color="auto"/>
              <w:left w:val="single" w:sz="4" w:space="0" w:color="auto"/>
              <w:bottom w:val="single" w:sz="4" w:space="0" w:color="auto"/>
              <w:right w:val="single" w:sz="4" w:space="0" w:color="auto"/>
            </w:tcBorders>
          </w:tcPr>
          <w:p w14:paraId="10D359B3" w14:textId="77777777" w:rsidR="00171765" w:rsidRPr="00A11B0A" w:rsidRDefault="00171765" w:rsidP="00171765">
            <w:pPr>
              <w:pStyle w:val="ConsPlusNormal"/>
              <w:jc w:val="center"/>
            </w:pPr>
            <w:r w:rsidRPr="00A11B0A">
              <w:t>"1"</w:t>
            </w:r>
          </w:p>
        </w:tc>
        <w:tc>
          <w:tcPr>
            <w:tcW w:w="5528" w:type="dxa"/>
            <w:tcBorders>
              <w:top w:val="single" w:sz="4" w:space="0" w:color="auto"/>
              <w:left w:val="single" w:sz="4" w:space="0" w:color="auto"/>
              <w:bottom w:val="single" w:sz="4" w:space="0" w:color="auto"/>
              <w:right w:val="single" w:sz="4" w:space="0" w:color="auto"/>
            </w:tcBorders>
          </w:tcPr>
          <w:p w14:paraId="1724E10D" w14:textId="77777777" w:rsidR="00171765" w:rsidRPr="00A11B0A" w:rsidRDefault="00171765" w:rsidP="00171765">
            <w:pPr>
              <w:pStyle w:val="ConsPlusNormal"/>
              <w:jc w:val="both"/>
            </w:pPr>
            <w:r w:rsidRPr="00A11B0A">
              <w:t>доход от долевого участия в других организациях, за исключением дохода, направляемого на оплату дополнительных акций (долей), размещаемых среди акционеров (участников) организации</w:t>
            </w:r>
          </w:p>
        </w:tc>
        <w:tc>
          <w:tcPr>
            <w:tcW w:w="3260" w:type="dxa"/>
            <w:tcBorders>
              <w:top w:val="single" w:sz="4" w:space="0" w:color="auto"/>
              <w:left w:val="single" w:sz="4" w:space="0" w:color="auto"/>
              <w:bottom w:val="single" w:sz="4" w:space="0" w:color="auto"/>
              <w:right w:val="single" w:sz="4" w:space="0" w:color="auto"/>
            </w:tcBorders>
          </w:tcPr>
          <w:p w14:paraId="7CDA6BF6" w14:textId="77777777" w:rsidR="00171765" w:rsidRPr="00A11B0A" w:rsidRDefault="00171765" w:rsidP="00171765">
            <w:pPr>
              <w:pStyle w:val="ConsPlusNormal"/>
            </w:pPr>
            <w:r w:rsidRPr="00A11B0A">
              <w:t>доход от долевого участия в других организациях</w:t>
            </w:r>
          </w:p>
        </w:tc>
      </w:tr>
      <w:tr w:rsidR="00171765" w:rsidRPr="00A11B0A" w14:paraId="4E162EFA" w14:textId="77777777" w:rsidTr="00171765">
        <w:tc>
          <w:tcPr>
            <w:tcW w:w="1418" w:type="dxa"/>
            <w:tcBorders>
              <w:top w:val="single" w:sz="4" w:space="0" w:color="auto"/>
              <w:left w:val="single" w:sz="4" w:space="0" w:color="auto"/>
              <w:bottom w:val="single" w:sz="4" w:space="0" w:color="auto"/>
              <w:right w:val="single" w:sz="4" w:space="0" w:color="auto"/>
            </w:tcBorders>
          </w:tcPr>
          <w:p w14:paraId="00C47C34" w14:textId="77777777" w:rsidR="00171765" w:rsidRPr="00A11B0A" w:rsidRDefault="00171765" w:rsidP="00171765">
            <w:pPr>
              <w:pStyle w:val="ConsPlusNormal"/>
              <w:jc w:val="center"/>
            </w:pPr>
            <w:r w:rsidRPr="00A11B0A">
              <w:t>"2"</w:t>
            </w:r>
          </w:p>
        </w:tc>
        <w:tc>
          <w:tcPr>
            <w:tcW w:w="5528" w:type="dxa"/>
            <w:tcBorders>
              <w:top w:val="single" w:sz="4" w:space="0" w:color="auto"/>
              <w:left w:val="single" w:sz="4" w:space="0" w:color="auto"/>
              <w:bottom w:val="single" w:sz="4" w:space="0" w:color="auto"/>
              <w:right w:val="single" w:sz="4" w:space="0" w:color="auto"/>
            </w:tcBorders>
          </w:tcPr>
          <w:p w14:paraId="0CDD8B32" w14:textId="77777777" w:rsidR="00171765" w:rsidRPr="00A11B0A" w:rsidRDefault="00171765" w:rsidP="00171765">
            <w:pPr>
              <w:pStyle w:val="ConsPlusNormal"/>
              <w:jc w:val="both"/>
            </w:pPr>
            <w:r w:rsidRPr="00A11B0A">
              <w:t>доход в виде положительной (отрицательной) курсовой разницы, образующейся вследствие отклонения курса продажи (покупки) иностранной валюты от официального курса, установленного Центральным банком Российской Федерации на дату перехода права собственности на иностранную валюту (особенности определения доходов банков от этих операций устанавливаются статьей 290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2A31A867" w14:textId="77777777" w:rsidR="00171765" w:rsidRPr="00A11B0A" w:rsidRDefault="00171765" w:rsidP="00171765">
            <w:pPr>
              <w:pStyle w:val="ConsPlusNormal"/>
            </w:pPr>
            <w:r w:rsidRPr="00A11B0A">
              <w:t>доход в виде курсовой разницы, образующейся вследствие отклонения курса продажи (покупки) иностранной валюты от официального курса</w:t>
            </w:r>
          </w:p>
        </w:tc>
      </w:tr>
      <w:tr w:rsidR="00171765" w:rsidRPr="00A11B0A" w14:paraId="33308549" w14:textId="77777777" w:rsidTr="00171765">
        <w:tc>
          <w:tcPr>
            <w:tcW w:w="1418" w:type="dxa"/>
            <w:tcBorders>
              <w:top w:val="single" w:sz="4" w:space="0" w:color="auto"/>
              <w:left w:val="single" w:sz="4" w:space="0" w:color="auto"/>
              <w:bottom w:val="single" w:sz="4" w:space="0" w:color="auto"/>
              <w:right w:val="single" w:sz="4" w:space="0" w:color="auto"/>
            </w:tcBorders>
          </w:tcPr>
          <w:p w14:paraId="44150DD1" w14:textId="77777777" w:rsidR="00171765" w:rsidRPr="00A11B0A" w:rsidRDefault="00171765" w:rsidP="00171765">
            <w:pPr>
              <w:pStyle w:val="ConsPlusNormal"/>
              <w:jc w:val="center"/>
            </w:pPr>
            <w:r w:rsidRPr="00A11B0A">
              <w:t>"3"</w:t>
            </w:r>
          </w:p>
        </w:tc>
        <w:tc>
          <w:tcPr>
            <w:tcW w:w="5528" w:type="dxa"/>
            <w:tcBorders>
              <w:top w:val="single" w:sz="4" w:space="0" w:color="auto"/>
              <w:left w:val="single" w:sz="4" w:space="0" w:color="auto"/>
              <w:bottom w:val="single" w:sz="4" w:space="0" w:color="auto"/>
              <w:right w:val="single" w:sz="4" w:space="0" w:color="auto"/>
            </w:tcBorders>
          </w:tcPr>
          <w:p w14:paraId="76BFD6C0" w14:textId="77777777" w:rsidR="00171765" w:rsidRPr="00A11B0A" w:rsidRDefault="00171765" w:rsidP="00171765">
            <w:pPr>
              <w:pStyle w:val="ConsPlusNormal"/>
              <w:jc w:val="both"/>
            </w:pPr>
            <w:r w:rsidRPr="00A11B0A">
              <w:t>доход в виде признанных должником или подлежащих уплате должником на основании решения суда, вступившего в законную силу, штрафов, пеней и (или) иных санкций за нарушение договорных обязательств, а также сумм возмещения убытков или ущерба</w:t>
            </w:r>
          </w:p>
        </w:tc>
        <w:tc>
          <w:tcPr>
            <w:tcW w:w="3260" w:type="dxa"/>
            <w:tcBorders>
              <w:top w:val="single" w:sz="4" w:space="0" w:color="auto"/>
              <w:left w:val="single" w:sz="4" w:space="0" w:color="auto"/>
              <w:bottom w:val="single" w:sz="4" w:space="0" w:color="auto"/>
              <w:right w:val="single" w:sz="4" w:space="0" w:color="auto"/>
            </w:tcBorders>
          </w:tcPr>
          <w:p w14:paraId="389E7D0F" w14:textId="77777777" w:rsidR="00171765" w:rsidRPr="00A11B0A" w:rsidRDefault="00171765" w:rsidP="00171765">
            <w:pPr>
              <w:pStyle w:val="ConsPlusNormal"/>
            </w:pPr>
            <w:r w:rsidRPr="00A11B0A">
              <w:t>доход в виде подлежащих уплате должником штрафов, пеней и (или) иных санкций за нарушение договорных обязательств</w:t>
            </w:r>
          </w:p>
        </w:tc>
      </w:tr>
      <w:tr w:rsidR="00171765" w:rsidRPr="00A11B0A" w14:paraId="56BC19DF" w14:textId="77777777" w:rsidTr="00171765">
        <w:tc>
          <w:tcPr>
            <w:tcW w:w="1418" w:type="dxa"/>
            <w:tcBorders>
              <w:top w:val="single" w:sz="4" w:space="0" w:color="auto"/>
              <w:left w:val="single" w:sz="4" w:space="0" w:color="auto"/>
              <w:bottom w:val="single" w:sz="4" w:space="0" w:color="auto"/>
              <w:right w:val="single" w:sz="4" w:space="0" w:color="auto"/>
            </w:tcBorders>
          </w:tcPr>
          <w:p w14:paraId="67761D61" w14:textId="77777777" w:rsidR="00171765" w:rsidRPr="00A11B0A" w:rsidRDefault="00171765" w:rsidP="00171765">
            <w:pPr>
              <w:pStyle w:val="ConsPlusNormal"/>
              <w:jc w:val="center"/>
            </w:pPr>
            <w:r w:rsidRPr="00A11B0A">
              <w:t>"4"</w:t>
            </w:r>
          </w:p>
        </w:tc>
        <w:tc>
          <w:tcPr>
            <w:tcW w:w="5528" w:type="dxa"/>
            <w:tcBorders>
              <w:top w:val="single" w:sz="4" w:space="0" w:color="auto"/>
              <w:left w:val="single" w:sz="4" w:space="0" w:color="auto"/>
              <w:bottom w:val="single" w:sz="4" w:space="0" w:color="auto"/>
              <w:right w:val="single" w:sz="4" w:space="0" w:color="auto"/>
            </w:tcBorders>
          </w:tcPr>
          <w:p w14:paraId="3952069A" w14:textId="77777777" w:rsidR="00171765" w:rsidRPr="00A11B0A" w:rsidRDefault="00171765" w:rsidP="00171765">
            <w:pPr>
              <w:pStyle w:val="ConsPlusNormal"/>
              <w:jc w:val="both"/>
            </w:pPr>
            <w:r w:rsidRPr="00A11B0A">
              <w:t>доход от сдачи имущества (включая земельные участки) в аренду (субаренду), если такие доходы не определяются налогоплательщиком в порядке, установленном статьей 249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1AD41F29" w14:textId="77777777" w:rsidR="00171765" w:rsidRPr="00A11B0A" w:rsidRDefault="00171765" w:rsidP="00171765">
            <w:pPr>
              <w:pStyle w:val="ConsPlusNormal"/>
            </w:pPr>
            <w:r w:rsidRPr="00A11B0A">
              <w:t>доход от сдачи имущества (включая земельные участки) в аренду (субаренду)</w:t>
            </w:r>
          </w:p>
        </w:tc>
      </w:tr>
      <w:tr w:rsidR="00171765" w:rsidRPr="00A11B0A" w14:paraId="1DB90CE1" w14:textId="77777777" w:rsidTr="00171765">
        <w:tc>
          <w:tcPr>
            <w:tcW w:w="1418" w:type="dxa"/>
            <w:tcBorders>
              <w:top w:val="single" w:sz="4" w:space="0" w:color="auto"/>
              <w:left w:val="single" w:sz="4" w:space="0" w:color="auto"/>
              <w:bottom w:val="single" w:sz="4" w:space="0" w:color="auto"/>
              <w:right w:val="single" w:sz="4" w:space="0" w:color="auto"/>
            </w:tcBorders>
          </w:tcPr>
          <w:p w14:paraId="09395FC6" w14:textId="77777777" w:rsidR="00171765" w:rsidRPr="00A11B0A" w:rsidRDefault="00171765" w:rsidP="00171765">
            <w:pPr>
              <w:pStyle w:val="ConsPlusNormal"/>
              <w:jc w:val="center"/>
            </w:pPr>
            <w:r w:rsidRPr="00A11B0A">
              <w:t>"5"</w:t>
            </w:r>
          </w:p>
        </w:tc>
        <w:tc>
          <w:tcPr>
            <w:tcW w:w="5528" w:type="dxa"/>
            <w:tcBorders>
              <w:top w:val="single" w:sz="4" w:space="0" w:color="auto"/>
              <w:left w:val="single" w:sz="4" w:space="0" w:color="auto"/>
              <w:bottom w:val="single" w:sz="4" w:space="0" w:color="auto"/>
              <w:right w:val="single" w:sz="4" w:space="0" w:color="auto"/>
            </w:tcBorders>
          </w:tcPr>
          <w:p w14:paraId="791BE7A6" w14:textId="77777777" w:rsidR="00171765" w:rsidRPr="00A11B0A" w:rsidRDefault="00171765" w:rsidP="00171765">
            <w:pPr>
              <w:pStyle w:val="ConsPlusNormal"/>
              <w:jc w:val="both"/>
            </w:pPr>
            <w:r w:rsidRPr="00A11B0A">
              <w:t>доход от предоставления в пользование прав на результаты интеллектуальной деятельности и прав на приравненные к ним средства индивидуализации (в частности, от предоставления в пользование прав, возникающих из патентов на изобретения, полезные модели, промышленные образцы), если такие доходы не определяются налогоплательщиком в порядке, установленном статьей 249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3E92B867" w14:textId="77777777" w:rsidR="00171765" w:rsidRPr="00A11B0A" w:rsidRDefault="00171765" w:rsidP="00171765">
            <w:pPr>
              <w:pStyle w:val="ConsPlusNormal"/>
            </w:pPr>
            <w:r w:rsidRPr="00A11B0A">
              <w:t>доход от предоставления в пользование прав на результаты интеллектуальной деятельности</w:t>
            </w:r>
          </w:p>
        </w:tc>
      </w:tr>
      <w:tr w:rsidR="00171765" w:rsidRPr="00A11B0A" w14:paraId="4F352F37" w14:textId="77777777" w:rsidTr="00171765">
        <w:tc>
          <w:tcPr>
            <w:tcW w:w="1418" w:type="dxa"/>
            <w:tcBorders>
              <w:top w:val="single" w:sz="4" w:space="0" w:color="auto"/>
              <w:left w:val="single" w:sz="4" w:space="0" w:color="auto"/>
              <w:bottom w:val="single" w:sz="4" w:space="0" w:color="auto"/>
              <w:right w:val="single" w:sz="4" w:space="0" w:color="auto"/>
            </w:tcBorders>
          </w:tcPr>
          <w:p w14:paraId="5F2FD5D3" w14:textId="77777777" w:rsidR="00171765" w:rsidRPr="00A11B0A" w:rsidRDefault="00171765" w:rsidP="00171765">
            <w:pPr>
              <w:pStyle w:val="ConsPlusNormal"/>
              <w:jc w:val="center"/>
            </w:pPr>
            <w:r w:rsidRPr="00A11B0A">
              <w:t>"6"</w:t>
            </w:r>
          </w:p>
        </w:tc>
        <w:tc>
          <w:tcPr>
            <w:tcW w:w="5528" w:type="dxa"/>
            <w:tcBorders>
              <w:top w:val="single" w:sz="4" w:space="0" w:color="auto"/>
              <w:left w:val="single" w:sz="4" w:space="0" w:color="auto"/>
              <w:bottom w:val="single" w:sz="4" w:space="0" w:color="auto"/>
              <w:right w:val="single" w:sz="4" w:space="0" w:color="auto"/>
            </w:tcBorders>
          </w:tcPr>
          <w:p w14:paraId="492AE16F" w14:textId="77777777" w:rsidR="00171765" w:rsidRPr="00A11B0A" w:rsidRDefault="00171765" w:rsidP="00171765">
            <w:pPr>
              <w:pStyle w:val="ConsPlusNormal"/>
              <w:jc w:val="both"/>
            </w:pPr>
            <w:r w:rsidRPr="00A11B0A">
              <w:t xml:space="preserve">доход в виде процентов, полученных по договорам займа, кредита, банковского счета, банковского </w:t>
            </w:r>
            <w:r w:rsidRPr="00A11B0A">
              <w:lastRenderedPageBreak/>
              <w:t>вклада, а также по ценным бумагам и другим долговым обязательствам (особенности определения доходов банков в виде процентов устанавливаются статьей 290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0D173ABD" w14:textId="77777777" w:rsidR="00171765" w:rsidRPr="00A11B0A" w:rsidRDefault="00171765" w:rsidP="00171765">
            <w:pPr>
              <w:pStyle w:val="ConsPlusNormal"/>
            </w:pPr>
            <w:r w:rsidRPr="00A11B0A">
              <w:lastRenderedPageBreak/>
              <w:t xml:space="preserve">доход в виде процентов, полученных по договорам </w:t>
            </w:r>
            <w:r w:rsidRPr="00A11B0A">
              <w:lastRenderedPageBreak/>
              <w:t>займа и другим долговым обязательствам</w:t>
            </w:r>
          </w:p>
        </w:tc>
      </w:tr>
      <w:tr w:rsidR="00171765" w:rsidRPr="00A11B0A" w14:paraId="7EC635EB" w14:textId="77777777" w:rsidTr="00171765">
        <w:tc>
          <w:tcPr>
            <w:tcW w:w="1418" w:type="dxa"/>
            <w:tcBorders>
              <w:top w:val="single" w:sz="4" w:space="0" w:color="auto"/>
              <w:left w:val="single" w:sz="4" w:space="0" w:color="auto"/>
              <w:bottom w:val="single" w:sz="4" w:space="0" w:color="auto"/>
              <w:right w:val="single" w:sz="4" w:space="0" w:color="auto"/>
            </w:tcBorders>
          </w:tcPr>
          <w:p w14:paraId="4661208E" w14:textId="77777777" w:rsidR="00171765" w:rsidRPr="00A11B0A" w:rsidRDefault="00171765" w:rsidP="00171765">
            <w:pPr>
              <w:pStyle w:val="ConsPlusNormal"/>
              <w:jc w:val="center"/>
            </w:pPr>
            <w:r w:rsidRPr="00A11B0A">
              <w:lastRenderedPageBreak/>
              <w:t>"7"</w:t>
            </w:r>
          </w:p>
        </w:tc>
        <w:tc>
          <w:tcPr>
            <w:tcW w:w="5528" w:type="dxa"/>
            <w:tcBorders>
              <w:top w:val="single" w:sz="4" w:space="0" w:color="auto"/>
              <w:left w:val="single" w:sz="4" w:space="0" w:color="auto"/>
              <w:bottom w:val="single" w:sz="4" w:space="0" w:color="auto"/>
              <w:right w:val="single" w:sz="4" w:space="0" w:color="auto"/>
            </w:tcBorders>
          </w:tcPr>
          <w:p w14:paraId="172ABDAE" w14:textId="77777777" w:rsidR="00171765" w:rsidRPr="00A11B0A" w:rsidRDefault="00171765" w:rsidP="00171765">
            <w:pPr>
              <w:pStyle w:val="ConsPlusNormal"/>
              <w:jc w:val="both"/>
            </w:pPr>
            <w:r w:rsidRPr="00A11B0A">
              <w:t>доход в виде сумм восстановленных резервов, расходы на формирование которых были приняты в составе расходов в порядке и на условиях, которые установлены статьями 266, 267, 267.2, 267.4, 292, 294, 294.1, 297.3, 300, 324 и 324.1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5DBB8ABC" w14:textId="77777777" w:rsidR="00171765" w:rsidRPr="00A11B0A" w:rsidRDefault="00171765" w:rsidP="00171765">
            <w:pPr>
              <w:pStyle w:val="ConsPlusNormal"/>
            </w:pPr>
            <w:r w:rsidRPr="00A11B0A">
              <w:t>доход в виде сумм восстановленных резервов</w:t>
            </w:r>
          </w:p>
        </w:tc>
      </w:tr>
      <w:tr w:rsidR="00171765" w:rsidRPr="00A11B0A" w14:paraId="5848C7F3" w14:textId="77777777" w:rsidTr="00171765">
        <w:tc>
          <w:tcPr>
            <w:tcW w:w="1418" w:type="dxa"/>
            <w:tcBorders>
              <w:top w:val="single" w:sz="4" w:space="0" w:color="auto"/>
              <w:left w:val="single" w:sz="4" w:space="0" w:color="auto"/>
              <w:bottom w:val="single" w:sz="4" w:space="0" w:color="auto"/>
              <w:right w:val="single" w:sz="4" w:space="0" w:color="auto"/>
            </w:tcBorders>
          </w:tcPr>
          <w:p w14:paraId="150F8098" w14:textId="77777777" w:rsidR="00171765" w:rsidRPr="00A11B0A" w:rsidRDefault="00171765" w:rsidP="00171765">
            <w:pPr>
              <w:pStyle w:val="ConsPlusNormal"/>
              <w:jc w:val="center"/>
            </w:pPr>
            <w:r w:rsidRPr="00A11B0A">
              <w:t>"8"</w:t>
            </w:r>
          </w:p>
        </w:tc>
        <w:tc>
          <w:tcPr>
            <w:tcW w:w="5528" w:type="dxa"/>
            <w:tcBorders>
              <w:top w:val="single" w:sz="4" w:space="0" w:color="auto"/>
              <w:left w:val="single" w:sz="4" w:space="0" w:color="auto"/>
              <w:bottom w:val="single" w:sz="4" w:space="0" w:color="auto"/>
              <w:right w:val="single" w:sz="4" w:space="0" w:color="auto"/>
            </w:tcBorders>
          </w:tcPr>
          <w:p w14:paraId="0EC50364" w14:textId="77777777" w:rsidR="00171765" w:rsidRPr="00A11B0A" w:rsidRDefault="00171765" w:rsidP="00171765">
            <w:pPr>
              <w:pStyle w:val="ConsPlusNormal"/>
              <w:jc w:val="both"/>
            </w:pPr>
            <w:r w:rsidRPr="00A11B0A">
              <w:t>доход в виде безвозмездно полученного имущества (работ, услуг) или имущественных прав, за исключением случаев, указанных в статье 251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371FC156" w14:textId="77777777" w:rsidR="00171765" w:rsidRPr="00A11B0A" w:rsidRDefault="00171765" w:rsidP="00171765">
            <w:pPr>
              <w:pStyle w:val="ConsPlusNormal"/>
            </w:pPr>
            <w:r w:rsidRPr="00A11B0A">
              <w:t>доход в виде безвозмездно полученного имущества (работ, услуг) или имущественных прав</w:t>
            </w:r>
          </w:p>
        </w:tc>
      </w:tr>
      <w:tr w:rsidR="00171765" w:rsidRPr="00A11B0A" w14:paraId="04A4156C" w14:textId="77777777" w:rsidTr="00171765">
        <w:tc>
          <w:tcPr>
            <w:tcW w:w="1418" w:type="dxa"/>
            <w:tcBorders>
              <w:top w:val="single" w:sz="4" w:space="0" w:color="auto"/>
              <w:left w:val="single" w:sz="4" w:space="0" w:color="auto"/>
              <w:bottom w:val="single" w:sz="4" w:space="0" w:color="auto"/>
              <w:right w:val="single" w:sz="4" w:space="0" w:color="auto"/>
            </w:tcBorders>
          </w:tcPr>
          <w:p w14:paraId="7B2B8898" w14:textId="77777777" w:rsidR="00171765" w:rsidRPr="00A11B0A" w:rsidRDefault="00171765" w:rsidP="00171765">
            <w:pPr>
              <w:pStyle w:val="ConsPlusNormal"/>
              <w:jc w:val="center"/>
            </w:pPr>
            <w:r w:rsidRPr="00A11B0A">
              <w:t>"9"</w:t>
            </w:r>
          </w:p>
        </w:tc>
        <w:tc>
          <w:tcPr>
            <w:tcW w:w="5528" w:type="dxa"/>
            <w:tcBorders>
              <w:top w:val="single" w:sz="4" w:space="0" w:color="auto"/>
              <w:left w:val="single" w:sz="4" w:space="0" w:color="auto"/>
              <w:bottom w:val="single" w:sz="4" w:space="0" w:color="auto"/>
              <w:right w:val="single" w:sz="4" w:space="0" w:color="auto"/>
            </w:tcBorders>
          </w:tcPr>
          <w:p w14:paraId="50242ED2" w14:textId="77777777" w:rsidR="00171765" w:rsidRPr="00A11B0A" w:rsidRDefault="00171765" w:rsidP="00171765">
            <w:pPr>
              <w:pStyle w:val="ConsPlusNormal"/>
              <w:jc w:val="both"/>
            </w:pPr>
            <w:r w:rsidRPr="00A11B0A">
              <w:t>доход в виде дохода, распределяемого в пользу налогоплательщика при его участии в простом товариществе, учитываемого в порядке, предусмотренном статьей 278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17251505" w14:textId="77777777" w:rsidR="00171765" w:rsidRPr="00A11B0A" w:rsidRDefault="00171765" w:rsidP="00171765">
            <w:pPr>
              <w:pStyle w:val="ConsPlusNormal"/>
            </w:pPr>
            <w:r w:rsidRPr="00A11B0A">
              <w:t>доход в виде дохода, распределяемого в пользу налогоплательщика при его участии в простом товариществе</w:t>
            </w:r>
          </w:p>
        </w:tc>
      </w:tr>
      <w:tr w:rsidR="00171765" w:rsidRPr="00A11B0A" w14:paraId="08BFAB78" w14:textId="77777777" w:rsidTr="00171765">
        <w:tc>
          <w:tcPr>
            <w:tcW w:w="1418" w:type="dxa"/>
            <w:tcBorders>
              <w:top w:val="single" w:sz="4" w:space="0" w:color="auto"/>
              <w:left w:val="single" w:sz="4" w:space="0" w:color="auto"/>
              <w:bottom w:val="single" w:sz="4" w:space="0" w:color="auto"/>
              <w:right w:val="single" w:sz="4" w:space="0" w:color="auto"/>
            </w:tcBorders>
          </w:tcPr>
          <w:p w14:paraId="25D670FB" w14:textId="77777777" w:rsidR="00171765" w:rsidRPr="00A11B0A" w:rsidRDefault="00171765" w:rsidP="00171765">
            <w:pPr>
              <w:pStyle w:val="ConsPlusNormal"/>
              <w:jc w:val="center"/>
            </w:pPr>
            <w:r w:rsidRPr="00A11B0A">
              <w:t>"10"</w:t>
            </w:r>
          </w:p>
        </w:tc>
        <w:tc>
          <w:tcPr>
            <w:tcW w:w="5528" w:type="dxa"/>
            <w:tcBorders>
              <w:top w:val="single" w:sz="4" w:space="0" w:color="auto"/>
              <w:left w:val="single" w:sz="4" w:space="0" w:color="auto"/>
              <w:bottom w:val="single" w:sz="4" w:space="0" w:color="auto"/>
              <w:right w:val="single" w:sz="4" w:space="0" w:color="auto"/>
            </w:tcBorders>
          </w:tcPr>
          <w:p w14:paraId="2EB90F1F" w14:textId="77777777" w:rsidR="00171765" w:rsidRPr="00A11B0A" w:rsidRDefault="00171765" w:rsidP="00171765">
            <w:pPr>
              <w:pStyle w:val="ConsPlusNormal"/>
              <w:jc w:val="both"/>
            </w:pPr>
            <w:r w:rsidRPr="00A11B0A">
              <w:t>доход в виде дохода прошлых лет, выявленного в отчетном (налоговом) периоде</w:t>
            </w:r>
          </w:p>
        </w:tc>
        <w:tc>
          <w:tcPr>
            <w:tcW w:w="3260" w:type="dxa"/>
            <w:tcBorders>
              <w:top w:val="single" w:sz="4" w:space="0" w:color="auto"/>
              <w:left w:val="single" w:sz="4" w:space="0" w:color="auto"/>
              <w:bottom w:val="single" w:sz="4" w:space="0" w:color="auto"/>
              <w:right w:val="single" w:sz="4" w:space="0" w:color="auto"/>
            </w:tcBorders>
          </w:tcPr>
          <w:p w14:paraId="0C85EC1C" w14:textId="77777777" w:rsidR="00171765" w:rsidRPr="00A11B0A" w:rsidRDefault="00171765" w:rsidP="00171765">
            <w:pPr>
              <w:pStyle w:val="ConsPlusNormal"/>
            </w:pPr>
            <w:r w:rsidRPr="00A11B0A">
              <w:t>доход в виде дохода прошлых лет, выявленного в отчетном (налоговом) периоде</w:t>
            </w:r>
          </w:p>
        </w:tc>
      </w:tr>
      <w:tr w:rsidR="00171765" w:rsidRPr="00A11B0A" w14:paraId="5ADF46A2" w14:textId="77777777" w:rsidTr="00171765">
        <w:tc>
          <w:tcPr>
            <w:tcW w:w="1418" w:type="dxa"/>
            <w:tcBorders>
              <w:top w:val="single" w:sz="4" w:space="0" w:color="auto"/>
              <w:left w:val="single" w:sz="4" w:space="0" w:color="auto"/>
              <w:bottom w:val="single" w:sz="4" w:space="0" w:color="auto"/>
              <w:right w:val="single" w:sz="4" w:space="0" w:color="auto"/>
            </w:tcBorders>
          </w:tcPr>
          <w:p w14:paraId="3C21BE09" w14:textId="77777777" w:rsidR="00171765" w:rsidRPr="00A11B0A" w:rsidRDefault="00171765" w:rsidP="00171765">
            <w:pPr>
              <w:pStyle w:val="ConsPlusNormal"/>
              <w:jc w:val="center"/>
            </w:pPr>
            <w:r w:rsidRPr="00A11B0A">
              <w:t>"11"</w:t>
            </w:r>
          </w:p>
        </w:tc>
        <w:tc>
          <w:tcPr>
            <w:tcW w:w="5528" w:type="dxa"/>
            <w:tcBorders>
              <w:top w:val="single" w:sz="4" w:space="0" w:color="auto"/>
              <w:left w:val="single" w:sz="4" w:space="0" w:color="auto"/>
              <w:bottom w:val="single" w:sz="4" w:space="0" w:color="auto"/>
              <w:right w:val="single" w:sz="4" w:space="0" w:color="auto"/>
            </w:tcBorders>
          </w:tcPr>
          <w:p w14:paraId="758435E2" w14:textId="77777777" w:rsidR="00171765" w:rsidRPr="00A11B0A" w:rsidRDefault="00171765" w:rsidP="00171765">
            <w:pPr>
              <w:pStyle w:val="ConsPlusNormal"/>
              <w:jc w:val="both"/>
            </w:pPr>
            <w:r w:rsidRPr="00A11B0A">
              <w:t>доход в виде положительной курсовой разницы, за исключением положительной курсовой разницы, возникающей от переоценки выданных (полученных) авансов</w:t>
            </w:r>
          </w:p>
        </w:tc>
        <w:tc>
          <w:tcPr>
            <w:tcW w:w="3260" w:type="dxa"/>
            <w:tcBorders>
              <w:top w:val="single" w:sz="4" w:space="0" w:color="auto"/>
              <w:left w:val="single" w:sz="4" w:space="0" w:color="auto"/>
              <w:bottom w:val="single" w:sz="4" w:space="0" w:color="auto"/>
              <w:right w:val="single" w:sz="4" w:space="0" w:color="auto"/>
            </w:tcBorders>
          </w:tcPr>
          <w:p w14:paraId="6C141E67" w14:textId="77777777" w:rsidR="00171765" w:rsidRPr="00A11B0A" w:rsidRDefault="00171765" w:rsidP="00171765">
            <w:pPr>
              <w:pStyle w:val="ConsPlusNormal"/>
            </w:pPr>
            <w:r w:rsidRPr="00A11B0A">
              <w:t>доход в виде положительной курсовой разницы</w:t>
            </w:r>
          </w:p>
        </w:tc>
      </w:tr>
      <w:tr w:rsidR="00171765" w:rsidRPr="00A11B0A" w14:paraId="6D203CE8" w14:textId="77777777" w:rsidTr="00171765">
        <w:tc>
          <w:tcPr>
            <w:tcW w:w="1418" w:type="dxa"/>
            <w:tcBorders>
              <w:top w:val="single" w:sz="4" w:space="0" w:color="auto"/>
              <w:left w:val="single" w:sz="4" w:space="0" w:color="auto"/>
              <w:bottom w:val="single" w:sz="4" w:space="0" w:color="auto"/>
              <w:right w:val="single" w:sz="4" w:space="0" w:color="auto"/>
            </w:tcBorders>
          </w:tcPr>
          <w:p w14:paraId="42A5A060" w14:textId="77777777" w:rsidR="00171765" w:rsidRPr="00A11B0A" w:rsidRDefault="00171765" w:rsidP="00171765">
            <w:pPr>
              <w:pStyle w:val="ConsPlusNormal"/>
              <w:jc w:val="center"/>
            </w:pPr>
            <w:r w:rsidRPr="00A11B0A">
              <w:t>"12"</w:t>
            </w:r>
          </w:p>
        </w:tc>
        <w:tc>
          <w:tcPr>
            <w:tcW w:w="5528" w:type="dxa"/>
            <w:tcBorders>
              <w:top w:val="single" w:sz="4" w:space="0" w:color="auto"/>
              <w:left w:val="single" w:sz="4" w:space="0" w:color="auto"/>
              <w:bottom w:val="single" w:sz="4" w:space="0" w:color="auto"/>
              <w:right w:val="single" w:sz="4" w:space="0" w:color="auto"/>
            </w:tcBorders>
          </w:tcPr>
          <w:p w14:paraId="67064F73" w14:textId="77777777" w:rsidR="00171765" w:rsidRPr="00A11B0A" w:rsidRDefault="00171765" w:rsidP="00171765">
            <w:pPr>
              <w:pStyle w:val="ConsPlusNormal"/>
              <w:jc w:val="both"/>
            </w:pPr>
            <w:r w:rsidRPr="00A11B0A">
              <w:t>доход в виде основных средств и нематериальных активов, безвозмездно полученных в соответствии с международными договорами Российской Федерации или с законодательством Российской Федерации атомными станциями для повышения их безопасности, используемых не для производственных целей</w:t>
            </w:r>
          </w:p>
        </w:tc>
        <w:tc>
          <w:tcPr>
            <w:tcW w:w="3260" w:type="dxa"/>
            <w:tcBorders>
              <w:top w:val="single" w:sz="4" w:space="0" w:color="auto"/>
              <w:left w:val="single" w:sz="4" w:space="0" w:color="auto"/>
              <w:bottom w:val="single" w:sz="4" w:space="0" w:color="auto"/>
              <w:right w:val="single" w:sz="4" w:space="0" w:color="auto"/>
            </w:tcBorders>
          </w:tcPr>
          <w:p w14:paraId="7822E10A" w14:textId="77777777" w:rsidR="00171765" w:rsidRPr="00A11B0A" w:rsidRDefault="00171765" w:rsidP="00171765">
            <w:pPr>
              <w:pStyle w:val="ConsPlusNormal"/>
            </w:pPr>
            <w:r w:rsidRPr="00A11B0A">
              <w:t>доход в виде основных средств и нематериальных активов, безвозмездно полученных атомными станциями</w:t>
            </w:r>
          </w:p>
        </w:tc>
      </w:tr>
      <w:tr w:rsidR="00171765" w:rsidRPr="00A11B0A" w14:paraId="3AC754AB" w14:textId="77777777" w:rsidTr="00171765">
        <w:tc>
          <w:tcPr>
            <w:tcW w:w="1418" w:type="dxa"/>
            <w:tcBorders>
              <w:top w:val="single" w:sz="4" w:space="0" w:color="auto"/>
              <w:left w:val="single" w:sz="4" w:space="0" w:color="auto"/>
              <w:bottom w:val="single" w:sz="4" w:space="0" w:color="auto"/>
              <w:right w:val="single" w:sz="4" w:space="0" w:color="auto"/>
            </w:tcBorders>
          </w:tcPr>
          <w:p w14:paraId="08CD8F4A" w14:textId="77777777" w:rsidR="00171765" w:rsidRPr="00A11B0A" w:rsidRDefault="00171765" w:rsidP="00171765">
            <w:pPr>
              <w:pStyle w:val="ConsPlusNormal"/>
              <w:jc w:val="center"/>
            </w:pPr>
            <w:r w:rsidRPr="00A11B0A">
              <w:t>"13"</w:t>
            </w:r>
          </w:p>
        </w:tc>
        <w:tc>
          <w:tcPr>
            <w:tcW w:w="5528" w:type="dxa"/>
            <w:tcBorders>
              <w:top w:val="single" w:sz="4" w:space="0" w:color="auto"/>
              <w:left w:val="single" w:sz="4" w:space="0" w:color="auto"/>
              <w:bottom w:val="single" w:sz="4" w:space="0" w:color="auto"/>
              <w:right w:val="single" w:sz="4" w:space="0" w:color="auto"/>
            </w:tcBorders>
          </w:tcPr>
          <w:p w14:paraId="50FEB8DD" w14:textId="77777777" w:rsidR="00171765" w:rsidRPr="00A11B0A" w:rsidRDefault="00171765" w:rsidP="00171765">
            <w:pPr>
              <w:pStyle w:val="ConsPlusNormal"/>
              <w:jc w:val="both"/>
            </w:pPr>
            <w:r w:rsidRPr="00A11B0A">
              <w:t>доход в виде стоимости полученных материалов или иного имущества при демонтаже или разборке при ликвидации выводимых из эксплуатации основных средств (за исключением случаев, предусмотренных подпунктом 18 пункта 1 статьи 251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5706CBDA" w14:textId="77777777" w:rsidR="00171765" w:rsidRPr="00A11B0A" w:rsidRDefault="00171765" w:rsidP="00171765">
            <w:pPr>
              <w:pStyle w:val="ConsPlusNormal"/>
            </w:pPr>
            <w:r w:rsidRPr="00A11B0A">
              <w:t>доход в виде стоимости полученных материалов при ликвидации выводимых из эксплуатации основных средств</w:t>
            </w:r>
          </w:p>
        </w:tc>
      </w:tr>
      <w:tr w:rsidR="00171765" w:rsidRPr="00A11B0A" w14:paraId="667D3CF6" w14:textId="77777777" w:rsidTr="00171765">
        <w:tc>
          <w:tcPr>
            <w:tcW w:w="1418" w:type="dxa"/>
            <w:tcBorders>
              <w:top w:val="single" w:sz="4" w:space="0" w:color="auto"/>
              <w:left w:val="single" w:sz="4" w:space="0" w:color="auto"/>
              <w:bottom w:val="single" w:sz="4" w:space="0" w:color="auto"/>
              <w:right w:val="single" w:sz="4" w:space="0" w:color="auto"/>
            </w:tcBorders>
          </w:tcPr>
          <w:p w14:paraId="0C08023C" w14:textId="77777777" w:rsidR="00171765" w:rsidRPr="00A11B0A" w:rsidRDefault="00171765" w:rsidP="00171765">
            <w:pPr>
              <w:pStyle w:val="ConsPlusNormal"/>
              <w:jc w:val="center"/>
            </w:pPr>
            <w:r w:rsidRPr="00A11B0A">
              <w:t>"14"</w:t>
            </w:r>
          </w:p>
        </w:tc>
        <w:tc>
          <w:tcPr>
            <w:tcW w:w="5528" w:type="dxa"/>
            <w:tcBorders>
              <w:top w:val="single" w:sz="4" w:space="0" w:color="auto"/>
              <w:left w:val="single" w:sz="4" w:space="0" w:color="auto"/>
              <w:bottom w:val="single" w:sz="4" w:space="0" w:color="auto"/>
              <w:right w:val="single" w:sz="4" w:space="0" w:color="auto"/>
            </w:tcBorders>
          </w:tcPr>
          <w:p w14:paraId="2A4A70AB" w14:textId="77777777" w:rsidR="00171765" w:rsidRPr="00A11B0A" w:rsidRDefault="00171765" w:rsidP="00171765">
            <w:pPr>
              <w:pStyle w:val="ConsPlusNormal"/>
              <w:jc w:val="both"/>
            </w:pPr>
            <w:r w:rsidRPr="00A11B0A">
              <w:t xml:space="preserve">доход в виде использованных не по целевому назначению имущества (в том числе денежных средств), работ, услуг, которые получены в рамках благотворительной деятельности (в том числе в виде благотворительной помощи, пожертвований), целевых поступлений, целевого финансирования, за исключением бюджетных средств. В отношении бюджетных средств, использованных не по </w:t>
            </w:r>
            <w:r w:rsidRPr="00A11B0A">
              <w:lastRenderedPageBreak/>
              <w:t>целевому назначению, применяются нормы бюджетного законодательства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04D124CB" w14:textId="77777777" w:rsidR="00171765" w:rsidRPr="00A11B0A" w:rsidRDefault="00171765" w:rsidP="00171765">
            <w:pPr>
              <w:pStyle w:val="ConsPlusNormal"/>
            </w:pPr>
            <w:r w:rsidRPr="00A11B0A">
              <w:lastRenderedPageBreak/>
              <w:t>доход в виде использованных не по целевому назначению имущества, работ, услуг</w:t>
            </w:r>
          </w:p>
        </w:tc>
      </w:tr>
      <w:tr w:rsidR="00171765" w:rsidRPr="00A11B0A" w14:paraId="65774D12" w14:textId="77777777" w:rsidTr="00171765">
        <w:tc>
          <w:tcPr>
            <w:tcW w:w="1418" w:type="dxa"/>
            <w:tcBorders>
              <w:top w:val="single" w:sz="4" w:space="0" w:color="auto"/>
              <w:left w:val="single" w:sz="4" w:space="0" w:color="auto"/>
              <w:bottom w:val="single" w:sz="4" w:space="0" w:color="auto"/>
              <w:right w:val="single" w:sz="4" w:space="0" w:color="auto"/>
            </w:tcBorders>
          </w:tcPr>
          <w:p w14:paraId="6D989290" w14:textId="77777777" w:rsidR="00171765" w:rsidRPr="00A11B0A" w:rsidRDefault="00171765" w:rsidP="00171765">
            <w:pPr>
              <w:pStyle w:val="ConsPlusNormal"/>
              <w:jc w:val="center"/>
            </w:pPr>
            <w:r w:rsidRPr="00A11B0A">
              <w:t>"15"</w:t>
            </w:r>
          </w:p>
        </w:tc>
        <w:tc>
          <w:tcPr>
            <w:tcW w:w="5528" w:type="dxa"/>
            <w:tcBorders>
              <w:top w:val="single" w:sz="4" w:space="0" w:color="auto"/>
              <w:left w:val="single" w:sz="4" w:space="0" w:color="auto"/>
              <w:bottom w:val="single" w:sz="4" w:space="0" w:color="auto"/>
              <w:right w:val="single" w:sz="4" w:space="0" w:color="auto"/>
            </w:tcBorders>
          </w:tcPr>
          <w:p w14:paraId="113B9F6B" w14:textId="77777777" w:rsidR="00171765" w:rsidRPr="00A11B0A" w:rsidRDefault="00171765" w:rsidP="00171765">
            <w:pPr>
              <w:pStyle w:val="ConsPlusNormal"/>
              <w:jc w:val="both"/>
            </w:pPr>
            <w:r w:rsidRPr="00A11B0A">
              <w:t>доход в виде использованных не по целевому назначению предприятиями и организациями, в состав которых входят особо радиационно опасные и ядерно опасные производства и объекты, средств, предназначенных для формирования резервов по обеспечению безопасности указанных производств и объектов на всех стадиях их жизненного цикла и развития в соответствии с законодательством Российской Федерации об использовании атомной энергии</w:t>
            </w:r>
          </w:p>
        </w:tc>
        <w:tc>
          <w:tcPr>
            <w:tcW w:w="3260" w:type="dxa"/>
            <w:tcBorders>
              <w:top w:val="single" w:sz="4" w:space="0" w:color="auto"/>
              <w:left w:val="single" w:sz="4" w:space="0" w:color="auto"/>
              <w:bottom w:val="single" w:sz="4" w:space="0" w:color="auto"/>
              <w:right w:val="single" w:sz="4" w:space="0" w:color="auto"/>
            </w:tcBorders>
          </w:tcPr>
          <w:p w14:paraId="375F7E26" w14:textId="77777777" w:rsidR="00171765" w:rsidRPr="00A11B0A" w:rsidRDefault="00171765" w:rsidP="00171765">
            <w:pPr>
              <w:pStyle w:val="ConsPlusNormal"/>
            </w:pPr>
            <w:r w:rsidRPr="00A11B0A">
              <w:t>доход в виде использованных не по целевому назначению средств, предназначенных для формирования резервов по обеспечению безопасности производств</w:t>
            </w:r>
          </w:p>
        </w:tc>
      </w:tr>
      <w:tr w:rsidR="00171765" w:rsidRPr="00A11B0A" w14:paraId="636407F8" w14:textId="77777777" w:rsidTr="00171765">
        <w:tc>
          <w:tcPr>
            <w:tcW w:w="1418" w:type="dxa"/>
            <w:tcBorders>
              <w:top w:val="single" w:sz="4" w:space="0" w:color="auto"/>
              <w:left w:val="single" w:sz="4" w:space="0" w:color="auto"/>
              <w:bottom w:val="single" w:sz="4" w:space="0" w:color="auto"/>
              <w:right w:val="single" w:sz="4" w:space="0" w:color="auto"/>
            </w:tcBorders>
          </w:tcPr>
          <w:p w14:paraId="2CD4A081" w14:textId="77777777" w:rsidR="00171765" w:rsidRPr="00A11B0A" w:rsidRDefault="00171765" w:rsidP="00171765">
            <w:pPr>
              <w:pStyle w:val="ConsPlusNormal"/>
              <w:jc w:val="center"/>
            </w:pPr>
            <w:r w:rsidRPr="00A11B0A">
              <w:t>"16"</w:t>
            </w:r>
          </w:p>
        </w:tc>
        <w:tc>
          <w:tcPr>
            <w:tcW w:w="5528" w:type="dxa"/>
            <w:tcBorders>
              <w:top w:val="single" w:sz="4" w:space="0" w:color="auto"/>
              <w:left w:val="single" w:sz="4" w:space="0" w:color="auto"/>
              <w:bottom w:val="single" w:sz="4" w:space="0" w:color="auto"/>
              <w:right w:val="single" w:sz="4" w:space="0" w:color="auto"/>
            </w:tcBorders>
          </w:tcPr>
          <w:p w14:paraId="741E3D17" w14:textId="77777777" w:rsidR="00171765" w:rsidRPr="00A11B0A" w:rsidRDefault="00171765" w:rsidP="00171765">
            <w:pPr>
              <w:pStyle w:val="ConsPlusNormal"/>
              <w:jc w:val="both"/>
            </w:pPr>
            <w:r w:rsidRPr="00A11B0A">
              <w:t>доход в виде сумм, на которые в отчетном (налоговом) периоде произошло уменьшение уставного (складочного) капитала (фонда) организации, если такое уменьшение осуществлено с одновременным отказом от возврата стоимости соответствующей части взносов (вкладов) акционерам (участникам) организации (за исключением случаев, предусмотренных подпунктом 17 пункта 1 статьи 251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471A9F74" w14:textId="77777777" w:rsidR="00171765" w:rsidRPr="00A11B0A" w:rsidRDefault="00171765" w:rsidP="00171765">
            <w:pPr>
              <w:pStyle w:val="ConsPlusNormal"/>
            </w:pPr>
            <w:r w:rsidRPr="00A11B0A">
              <w:t>доход в виде сумм, на которые уменьшен уставной (складочный) капитал (фонд) организации</w:t>
            </w:r>
          </w:p>
        </w:tc>
      </w:tr>
      <w:tr w:rsidR="00171765" w:rsidRPr="00A11B0A" w14:paraId="00D36AE6" w14:textId="77777777" w:rsidTr="00171765">
        <w:tc>
          <w:tcPr>
            <w:tcW w:w="1418" w:type="dxa"/>
            <w:tcBorders>
              <w:top w:val="single" w:sz="4" w:space="0" w:color="auto"/>
              <w:left w:val="single" w:sz="4" w:space="0" w:color="auto"/>
              <w:bottom w:val="single" w:sz="4" w:space="0" w:color="auto"/>
              <w:right w:val="single" w:sz="4" w:space="0" w:color="auto"/>
            </w:tcBorders>
          </w:tcPr>
          <w:p w14:paraId="0F92A557" w14:textId="77777777" w:rsidR="00171765" w:rsidRPr="00A11B0A" w:rsidRDefault="00171765" w:rsidP="00171765">
            <w:pPr>
              <w:pStyle w:val="ConsPlusNormal"/>
              <w:jc w:val="center"/>
            </w:pPr>
            <w:r w:rsidRPr="00A11B0A">
              <w:t>"17"</w:t>
            </w:r>
          </w:p>
        </w:tc>
        <w:tc>
          <w:tcPr>
            <w:tcW w:w="5528" w:type="dxa"/>
            <w:tcBorders>
              <w:top w:val="single" w:sz="4" w:space="0" w:color="auto"/>
              <w:left w:val="single" w:sz="4" w:space="0" w:color="auto"/>
              <w:bottom w:val="single" w:sz="4" w:space="0" w:color="auto"/>
              <w:right w:val="single" w:sz="4" w:space="0" w:color="auto"/>
            </w:tcBorders>
          </w:tcPr>
          <w:p w14:paraId="07DDB1D5" w14:textId="77777777" w:rsidR="00171765" w:rsidRPr="00A11B0A" w:rsidRDefault="00171765" w:rsidP="00171765">
            <w:pPr>
              <w:pStyle w:val="ConsPlusNormal"/>
              <w:jc w:val="both"/>
            </w:pPr>
            <w:r w:rsidRPr="00A11B0A">
              <w:t>доход в виде сумм возврата от некоммерческой организации ранее уплаченных взносов (вкладов) в случае, если такие взносы (вклады) ранее были учтены в составе расходов при формировании налоговой базы</w:t>
            </w:r>
          </w:p>
        </w:tc>
        <w:tc>
          <w:tcPr>
            <w:tcW w:w="3260" w:type="dxa"/>
            <w:tcBorders>
              <w:top w:val="single" w:sz="4" w:space="0" w:color="auto"/>
              <w:left w:val="single" w:sz="4" w:space="0" w:color="auto"/>
              <w:bottom w:val="single" w:sz="4" w:space="0" w:color="auto"/>
              <w:right w:val="single" w:sz="4" w:space="0" w:color="auto"/>
            </w:tcBorders>
          </w:tcPr>
          <w:p w14:paraId="5EFBE6D5" w14:textId="77777777" w:rsidR="00171765" w:rsidRPr="00A11B0A" w:rsidRDefault="00171765" w:rsidP="00171765">
            <w:pPr>
              <w:pStyle w:val="ConsPlusNormal"/>
            </w:pPr>
            <w:r w:rsidRPr="00A11B0A">
              <w:t>доход в виде сумм возврата от некоммерческой организации ранее уплаченных взносов (вкладов)</w:t>
            </w:r>
          </w:p>
        </w:tc>
      </w:tr>
      <w:tr w:rsidR="00171765" w:rsidRPr="00A11B0A" w14:paraId="46986C3B" w14:textId="77777777" w:rsidTr="00171765">
        <w:tc>
          <w:tcPr>
            <w:tcW w:w="1418" w:type="dxa"/>
            <w:tcBorders>
              <w:top w:val="single" w:sz="4" w:space="0" w:color="auto"/>
              <w:left w:val="single" w:sz="4" w:space="0" w:color="auto"/>
              <w:bottom w:val="single" w:sz="4" w:space="0" w:color="auto"/>
              <w:right w:val="single" w:sz="4" w:space="0" w:color="auto"/>
            </w:tcBorders>
          </w:tcPr>
          <w:p w14:paraId="49B8B426" w14:textId="77777777" w:rsidR="00171765" w:rsidRPr="00A11B0A" w:rsidRDefault="00171765" w:rsidP="00171765">
            <w:pPr>
              <w:pStyle w:val="ConsPlusNormal"/>
              <w:jc w:val="center"/>
            </w:pPr>
            <w:r w:rsidRPr="00A11B0A">
              <w:t>"18"</w:t>
            </w:r>
          </w:p>
        </w:tc>
        <w:tc>
          <w:tcPr>
            <w:tcW w:w="5528" w:type="dxa"/>
            <w:tcBorders>
              <w:top w:val="single" w:sz="4" w:space="0" w:color="auto"/>
              <w:left w:val="single" w:sz="4" w:space="0" w:color="auto"/>
              <w:bottom w:val="single" w:sz="4" w:space="0" w:color="auto"/>
              <w:right w:val="single" w:sz="4" w:space="0" w:color="auto"/>
            </w:tcBorders>
          </w:tcPr>
          <w:p w14:paraId="4DE3F14B" w14:textId="77777777" w:rsidR="00171765" w:rsidRPr="00A11B0A" w:rsidRDefault="00171765" w:rsidP="00171765">
            <w:pPr>
              <w:pStyle w:val="ConsPlusNormal"/>
              <w:jc w:val="both"/>
            </w:pPr>
            <w:r w:rsidRPr="00A11B0A">
              <w:t>доход в виде сумм кредиторской задолженности (обязательства перед кредиторами), списанной в связи с истечением срока исковой давности или по другим основаниям, за исключением случаев, предусмотренных подпунктом 21 пункта 1 статьи 251 Налогового кодекса Российской Федерации. Положения данного пункта не распространяются на списание ипотечным агентом кредиторской задолженности в виде обязательств перед владельцами облигаций с ипотечным покрытием, а также на списание специализированным обществом кредиторской задолженности в виде обязательств перед владельцами выпущенных им облигаций</w:t>
            </w:r>
          </w:p>
        </w:tc>
        <w:tc>
          <w:tcPr>
            <w:tcW w:w="3260" w:type="dxa"/>
            <w:tcBorders>
              <w:top w:val="single" w:sz="4" w:space="0" w:color="auto"/>
              <w:left w:val="single" w:sz="4" w:space="0" w:color="auto"/>
              <w:bottom w:val="single" w:sz="4" w:space="0" w:color="auto"/>
              <w:right w:val="single" w:sz="4" w:space="0" w:color="auto"/>
            </w:tcBorders>
          </w:tcPr>
          <w:p w14:paraId="3CACA73C" w14:textId="77777777" w:rsidR="00171765" w:rsidRPr="00A11B0A" w:rsidRDefault="00171765" w:rsidP="00171765">
            <w:pPr>
              <w:pStyle w:val="ConsPlusNormal"/>
            </w:pPr>
            <w:r w:rsidRPr="00A11B0A">
              <w:t>доход в виде сумм кредиторской задолженности, списанной в связи с истечением срока исковой давности или по другим основаниям</w:t>
            </w:r>
          </w:p>
        </w:tc>
      </w:tr>
      <w:tr w:rsidR="00171765" w:rsidRPr="00A11B0A" w14:paraId="4F6AFF71" w14:textId="77777777" w:rsidTr="00171765">
        <w:tc>
          <w:tcPr>
            <w:tcW w:w="1418" w:type="dxa"/>
            <w:tcBorders>
              <w:top w:val="single" w:sz="4" w:space="0" w:color="auto"/>
              <w:left w:val="single" w:sz="4" w:space="0" w:color="auto"/>
              <w:bottom w:val="single" w:sz="4" w:space="0" w:color="auto"/>
              <w:right w:val="single" w:sz="4" w:space="0" w:color="auto"/>
            </w:tcBorders>
          </w:tcPr>
          <w:p w14:paraId="607CFF8E" w14:textId="77777777" w:rsidR="00171765" w:rsidRPr="00A11B0A" w:rsidRDefault="00171765" w:rsidP="00171765">
            <w:pPr>
              <w:pStyle w:val="ConsPlusNormal"/>
              <w:jc w:val="center"/>
            </w:pPr>
            <w:r w:rsidRPr="00A11B0A">
              <w:t>"19"</w:t>
            </w:r>
          </w:p>
        </w:tc>
        <w:tc>
          <w:tcPr>
            <w:tcW w:w="5528" w:type="dxa"/>
            <w:tcBorders>
              <w:top w:val="single" w:sz="4" w:space="0" w:color="auto"/>
              <w:left w:val="single" w:sz="4" w:space="0" w:color="auto"/>
              <w:bottom w:val="single" w:sz="4" w:space="0" w:color="auto"/>
              <w:right w:val="single" w:sz="4" w:space="0" w:color="auto"/>
            </w:tcBorders>
          </w:tcPr>
          <w:p w14:paraId="3664C88C" w14:textId="77777777" w:rsidR="00171765" w:rsidRPr="00A11B0A" w:rsidRDefault="00171765" w:rsidP="00171765">
            <w:pPr>
              <w:pStyle w:val="ConsPlusNormal"/>
              <w:jc w:val="both"/>
            </w:pPr>
            <w:r w:rsidRPr="00A11B0A">
              <w:t>доход в виде доходов, полученных от операций с производными финансовыми инструментами, с учетом положений статей 301 - 305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536E7428" w14:textId="77777777" w:rsidR="00171765" w:rsidRPr="00A11B0A" w:rsidRDefault="00171765" w:rsidP="00171765">
            <w:pPr>
              <w:pStyle w:val="ConsPlusNormal"/>
            </w:pPr>
            <w:r w:rsidRPr="00A11B0A">
              <w:t>доход в виде доходов, полученных от операций с производными финансовыми инструментами</w:t>
            </w:r>
          </w:p>
        </w:tc>
      </w:tr>
      <w:tr w:rsidR="00171765" w:rsidRPr="00A11B0A" w14:paraId="35590F76" w14:textId="77777777" w:rsidTr="00171765">
        <w:tc>
          <w:tcPr>
            <w:tcW w:w="1418" w:type="dxa"/>
            <w:tcBorders>
              <w:top w:val="single" w:sz="4" w:space="0" w:color="auto"/>
              <w:left w:val="single" w:sz="4" w:space="0" w:color="auto"/>
              <w:bottom w:val="single" w:sz="4" w:space="0" w:color="auto"/>
              <w:right w:val="single" w:sz="4" w:space="0" w:color="auto"/>
            </w:tcBorders>
          </w:tcPr>
          <w:p w14:paraId="56D674E1" w14:textId="77777777" w:rsidR="00171765" w:rsidRPr="00A11B0A" w:rsidRDefault="00171765" w:rsidP="00171765">
            <w:pPr>
              <w:pStyle w:val="ConsPlusNormal"/>
              <w:jc w:val="center"/>
            </w:pPr>
            <w:r w:rsidRPr="00A11B0A">
              <w:t>"20"</w:t>
            </w:r>
          </w:p>
        </w:tc>
        <w:tc>
          <w:tcPr>
            <w:tcW w:w="5528" w:type="dxa"/>
            <w:tcBorders>
              <w:top w:val="single" w:sz="4" w:space="0" w:color="auto"/>
              <w:left w:val="single" w:sz="4" w:space="0" w:color="auto"/>
              <w:bottom w:val="single" w:sz="4" w:space="0" w:color="auto"/>
              <w:right w:val="single" w:sz="4" w:space="0" w:color="auto"/>
            </w:tcBorders>
          </w:tcPr>
          <w:p w14:paraId="7C4ECBFA" w14:textId="77777777" w:rsidR="00171765" w:rsidRPr="00A11B0A" w:rsidRDefault="00171765" w:rsidP="00171765">
            <w:pPr>
              <w:pStyle w:val="ConsPlusNormal"/>
              <w:jc w:val="both"/>
            </w:pPr>
            <w:r w:rsidRPr="00A11B0A">
              <w:t>доход в виде стоимости излишков материально-производственных запасов и прочего имущества, которые выявлены в результате инвентаризации</w:t>
            </w:r>
          </w:p>
        </w:tc>
        <w:tc>
          <w:tcPr>
            <w:tcW w:w="3260" w:type="dxa"/>
            <w:tcBorders>
              <w:top w:val="single" w:sz="4" w:space="0" w:color="auto"/>
              <w:left w:val="single" w:sz="4" w:space="0" w:color="auto"/>
              <w:bottom w:val="single" w:sz="4" w:space="0" w:color="auto"/>
              <w:right w:val="single" w:sz="4" w:space="0" w:color="auto"/>
            </w:tcBorders>
          </w:tcPr>
          <w:p w14:paraId="75F439C4" w14:textId="77777777" w:rsidR="00171765" w:rsidRPr="00A11B0A" w:rsidRDefault="00171765" w:rsidP="00171765">
            <w:pPr>
              <w:pStyle w:val="ConsPlusNormal"/>
            </w:pPr>
            <w:r w:rsidRPr="00A11B0A">
              <w:t xml:space="preserve">доход в виде стоимости излишков материально-производственных запасов и прочего имущества, которые </w:t>
            </w:r>
            <w:r w:rsidRPr="00A11B0A">
              <w:lastRenderedPageBreak/>
              <w:t>выявлены в результате инвентаризации</w:t>
            </w:r>
          </w:p>
        </w:tc>
      </w:tr>
      <w:tr w:rsidR="00171765" w:rsidRPr="00A11B0A" w14:paraId="54189974" w14:textId="77777777" w:rsidTr="00171765">
        <w:tc>
          <w:tcPr>
            <w:tcW w:w="1418" w:type="dxa"/>
            <w:tcBorders>
              <w:top w:val="single" w:sz="4" w:space="0" w:color="auto"/>
              <w:left w:val="single" w:sz="4" w:space="0" w:color="auto"/>
              <w:bottom w:val="single" w:sz="4" w:space="0" w:color="auto"/>
              <w:right w:val="single" w:sz="4" w:space="0" w:color="auto"/>
            </w:tcBorders>
          </w:tcPr>
          <w:p w14:paraId="34B2F411" w14:textId="77777777" w:rsidR="00171765" w:rsidRPr="00A11B0A" w:rsidRDefault="00171765" w:rsidP="00171765">
            <w:pPr>
              <w:pStyle w:val="ConsPlusNormal"/>
              <w:jc w:val="center"/>
            </w:pPr>
            <w:r w:rsidRPr="00A11B0A">
              <w:lastRenderedPageBreak/>
              <w:t>"21"</w:t>
            </w:r>
          </w:p>
        </w:tc>
        <w:tc>
          <w:tcPr>
            <w:tcW w:w="5528" w:type="dxa"/>
            <w:tcBorders>
              <w:top w:val="single" w:sz="4" w:space="0" w:color="auto"/>
              <w:left w:val="single" w:sz="4" w:space="0" w:color="auto"/>
              <w:bottom w:val="single" w:sz="4" w:space="0" w:color="auto"/>
              <w:right w:val="single" w:sz="4" w:space="0" w:color="auto"/>
            </w:tcBorders>
          </w:tcPr>
          <w:p w14:paraId="5049ED9E" w14:textId="77777777" w:rsidR="00171765" w:rsidRPr="00A11B0A" w:rsidRDefault="00171765" w:rsidP="00171765">
            <w:pPr>
              <w:pStyle w:val="ConsPlusNormal"/>
              <w:jc w:val="both"/>
            </w:pPr>
            <w:r w:rsidRPr="00A11B0A">
              <w:t>доход в виде стоимости продукции средств массовой информации и книжной продукции, подлежащей замене при возврате либо при списании такой продукции по основаниям, предусмотренным подпунктами 43 и 44 пункта 1 статьи 264 Налогового кодекса Российской Федерации. Оценка стоимости, указанной в настоящем пункте продукции, производится в соответствии с порядком оценки остатков готовой продукции, установленным статьей 319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3F2D9E24" w14:textId="77777777" w:rsidR="00171765" w:rsidRPr="00A11B0A" w:rsidRDefault="00171765" w:rsidP="00171765">
            <w:pPr>
              <w:pStyle w:val="ConsPlusNormal"/>
            </w:pPr>
            <w:r w:rsidRPr="00A11B0A">
              <w:t>доход в виде стоимости продукции СМИ и книжной продукции, подлежащей замене при возврате либо при списании</w:t>
            </w:r>
          </w:p>
        </w:tc>
      </w:tr>
      <w:tr w:rsidR="00171765" w:rsidRPr="00A11B0A" w14:paraId="578CC819" w14:textId="77777777" w:rsidTr="00171765">
        <w:tc>
          <w:tcPr>
            <w:tcW w:w="1418" w:type="dxa"/>
            <w:tcBorders>
              <w:top w:val="single" w:sz="4" w:space="0" w:color="auto"/>
              <w:left w:val="single" w:sz="4" w:space="0" w:color="auto"/>
              <w:bottom w:val="single" w:sz="4" w:space="0" w:color="auto"/>
              <w:right w:val="single" w:sz="4" w:space="0" w:color="auto"/>
            </w:tcBorders>
          </w:tcPr>
          <w:p w14:paraId="4EC3D0D4" w14:textId="77777777" w:rsidR="00171765" w:rsidRPr="00A11B0A" w:rsidRDefault="00171765" w:rsidP="00171765">
            <w:pPr>
              <w:pStyle w:val="ConsPlusNormal"/>
              <w:jc w:val="center"/>
            </w:pPr>
            <w:r w:rsidRPr="00A11B0A">
              <w:t>"22"</w:t>
            </w:r>
          </w:p>
        </w:tc>
        <w:tc>
          <w:tcPr>
            <w:tcW w:w="5528" w:type="dxa"/>
            <w:tcBorders>
              <w:top w:val="single" w:sz="4" w:space="0" w:color="auto"/>
              <w:left w:val="single" w:sz="4" w:space="0" w:color="auto"/>
              <w:bottom w:val="single" w:sz="4" w:space="0" w:color="auto"/>
              <w:right w:val="single" w:sz="4" w:space="0" w:color="auto"/>
            </w:tcBorders>
          </w:tcPr>
          <w:p w14:paraId="492F3F1D" w14:textId="77777777" w:rsidR="00171765" w:rsidRPr="00A11B0A" w:rsidRDefault="00171765" w:rsidP="00171765">
            <w:pPr>
              <w:pStyle w:val="ConsPlusNormal"/>
              <w:jc w:val="both"/>
            </w:pPr>
            <w:r w:rsidRPr="00A11B0A">
              <w:t>доход в виде сумм корректировки прибыли налогоплательщика вследствие применения методов определения для целей налогообложения соответствия цен, примененных в сделках, рыночным ценам (рентабельности), предусмотренным статьями 105.12 и 105.13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34951D2B" w14:textId="77777777" w:rsidR="00171765" w:rsidRPr="00A11B0A" w:rsidRDefault="00171765" w:rsidP="00171765">
            <w:pPr>
              <w:pStyle w:val="ConsPlusNormal"/>
            </w:pPr>
            <w:r w:rsidRPr="00A11B0A">
              <w:t>доход в виде сумм корректировки прибыли налогоплательщика</w:t>
            </w:r>
          </w:p>
        </w:tc>
      </w:tr>
      <w:tr w:rsidR="00171765" w:rsidRPr="00A11B0A" w14:paraId="57DE6D26" w14:textId="77777777" w:rsidTr="00171765">
        <w:tc>
          <w:tcPr>
            <w:tcW w:w="1418" w:type="dxa"/>
            <w:tcBorders>
              <w:top w:val="single" w:sz="4" w:space="0" w:color="auto"/>
              <w:left w:val="single" w:sz="4" w:space="0" w:color="auto"/>
              <w:bottom w:val="single" w:sz="4" w:space="0" w:color="auto"/>
              <w:right w:val="single" w:sz="4" w:space="0" w:color="auto"/>
            </w:tcBorders>
          </w:tcPr>
          <w:p w14:paraId="4EE539E1" w14:textId="77777777" w:rsidR="00171765" w:rsidRPr="00A11B0A" w:rsidRDefault="00171765" w:rsidP="00171765">
            <w:pPr>
              <w:pStyle w:val="ConsPlusNormal"/>
              <w:jc w:val="center"/>
            </w:pPr>
            <w:r w:rsidRPr="00A11B0A">
              <w:t>"23"</w:t>
            </w:r>
          </w:p>
        </w:tc>
        <w:tc>
          <w:tcPr>
            <w:tcW w:w="5528" w:type="dxa"/>
            <w:tcBorders>
              <w:top w:val="single" w:sz="4" w:space="0" w:color="auto"/>
              <w:left w:val="single" w:sz="4" w:space="0" w:color="auto"/>
              <w:bottom w:val="single" w:sz="4" w:space="0" w:color="auto"/>
              <w:right w:val="single" w:sz="4" w:space="0" w:color="auto"/>
            </w:tcBorders>
          </w:tcPr>
          <w:p w14:paraId="4AEA3B90" w14:textId="77777777" w:rsidR="00171765" w:rsidRPr="00A11B0A" w:rsidRDefault="00171765" w:rsidP="00171765">
            <w:pPr>
              <w:pStyle w:val="ConsPlusNormal"/>
              <w:jc w:val="both"/>
            </w:pPr>
            <w:r w:rsidRPr="00A11B0A">
              <w:t>доход в виде возвращенного жертвователю или его правопреемникам денежного эквивалента недвижимого имущества и (или) ценных бумаг, переданных на пополнение целевого капитала некоммерческой организации в порядке, установленном Федеральным законом от 30 декабря 2006 года N 275-ФЗ "О порядке формирования и использования целевого капитала некоммерческих организаций" (Собрание законодательства Российской Федерации, 2006, N 1 (ч. 1), ст. 38; 2013, N 30 (ч. 1), ст. 4084)</w:t>
            </w:r>
          </w:p>
        </w:tc>
        <w:tc>
          <w:tcPr>
            <w:tcW w:w="3260" w:type="dxa"/>
            <w:tcBorders>
              <w:top w:val="single" w:sz="4" w:space="0" w:color="auto"/>
              <w:left w:val="single" w:sz="4" w:space="0" w:color="auto"/>
              <w:bottom w:val="single" w:sz="4" w:space="0" w:color="auto"/>
              <w:right w:val="single" w:sz="4" w:space="0" w:color="auto"/>
            </w:tcBorders>
          </w:tcPr>
          <w:p w14:paraId="16FBE074" w14:textId="77777777" w:rsidR="00171765" w:rsidRPr="00A11B0A" w:rsidRDefault="00171765" w:rsidP="00171765">
            <w:pPr>
              <w:pStyle w:val="ConsPlusNormal"/>
            </w:pPr>
            <w:r w:rsidRPr="00A11B0A">
              <w:t>доход в виде возвращенного денежного эквивалента недвижимого имущества и (или) ценных бумаг, переданных на пополнение целевого капитала некоммерческой организации</w:t>
            </w:r>
          </w:p>
        </w:tc>
      </w:tr>
      <w:tr w:rsidR="00171765" w:rsidRPr="00A11B0A" w14:paraId="4405D5FE" w14:textId="77777777" w:rsidTr="00171765">
        <w:tc>
          <w:tcPr>
            <w:tcW w:w="1418" w:type="dxa"/>
            <w:tcBorders>
              <w:top w:val="single" w:sz="4" w:space="0" w:color="auto"/>
              <w:left w:val="single" w:sz="4" w:space="0" w:color="auto"/>
              <w:bottom w:val="single" w:sz="4" w:space="0" w:color="auto"/>
              <w:right w:val="single" w:sz="4" w:space="0" w:color="auto"/>
            </w:tcBorders>
          </w:tcPr>
          <w:p w14:paraId="0B0E2EB0" w14:textId="77777777" w:rsidR="00171765" w:rsidRPr="00A11B0A" w:rsidRDefault="00171765" w:rsidP="00171765">
            <w:pPr>
              <w:pStyle w:val="ConsPlusNormal"/>
              <w:jc w:val="center"/>
            </w:pPr>
            <w:r w:rsidRPr="00A11B0A">
              <w:t>"24"</w:t>
            </w:r>
          </w:p>
        </w:tc>
        <w:tc>
          <w:tcPr>
            <w:tcW w:w="5528" w:type="dxa"/>
            <w:tcBorders>
              <w:top w:val="single" w:sz="4" w:space="0" w:color="auto"/>
              <w:left w:val="single" w:sz="4" w:space="0" w:color="auto"/>
              <w:bottom w:val="single" w:sz="4" w:space="0" w:color="auto"/>
              <w:right w:val="single" w:sz="4" w:space="0" w:color="auto"/>
            </w:tcBorders>
          </w:tcPr>
          <w:p w14:paraId="3A21CE49" w14:textId="77777777" w:rsidR="00171765" w:rsidRPr="00A11B0A" w:rsidRDefault="00171765" w:rsidP="00171765">
            <w:pPr>
              <w:pStyle w:val="ConsPlusNormal"/>
              <w:jc w:val="both"/>
            </w:pPr>
            <w:r w:rsidRPr="00A11B0A">
              <w:t>доход в виде разницы между суммой налоговых вычетов из сумм акциза, начисленных при совершении операций, указанных в подпунктах 21, 23 - 33 пункта 1 статьи 182 Налогового кодекса Российской Федерации, и указанных сумм акциза</w:t>
            </w:r>
          </w:p>
        </w:tc>
        <w:tc>
          <w:tcPr>
            <w:tcW w:w="3260" w:type="dxa"/>
            <w:tcBorders>
              <w:top w:val="single" w:sz="4" w:space="0" w:color="auto"/>
              <w:left w:val="single" w:sz="4" w:space="0" w:color="auto"/>
              <w:bottom w:val="single" w:sz="4" w:space="0" w:color="auto"/>
              <w:right w:val="single" w:sz="4" w:space="0" w:color="auto"/>
            </w:tcBorders>
          </w:tcPr>
          <w:p w14:paraId="3DF390C6" w14:textId="77777777" w:rsidR="00171765" w:rsidRPr="00A11B0A" w:rsidRDefault="00171765" w:rsidP="00171765">
            <w:pPr>
              <w:pStyle w:val="ConsPlusNormal"/>
            </w:pPr>
            <w:r w:rsidRPr="00A11B0A">
              <w:t>доход в виде разницы между суммой налоговых вычетов из сумм акциза и указанных сумм акциза</w:t>
            </w:r>
          </w:p>
        </w:tc>
      </w:tr>
      <w:tr w:rsidR="00171765" w:rsidRPr="00A11B0A" w14:paraId="291C9DA3" w14:textId="77777777" w:rsidTr="00171765">
        <w:tc>
          <w:tcPr>
            <w:tcW w:w="1418" w:type="dxa"/>
            <w:tcBorders>
              <w:top w:val="single" w:sz="4" w:space="0" w:color="auto"/>
              <w:left w:val="single" w:sz="4" w:space="0" w:color="auto"/>
              <w:bottom w:val="single" w:sz="4" w:space="0" w:color="auto"/>
              <w:right w:val="single" w:sz="4" w:space="0" w:color="auto"/>
            </w:tcBorders>
          </w:tcPr>
          <w:p w14:paraId="2EEF57DA" w14:textId="77777777" w:rsidR="00171765" w:rsidRPr="00A11B0A" w:rsidRDefault="00171765" w:rsidP="00171765">
            <w:pPr>
              <w:pStyle w:val="ConsPlusNormal"/>
              <w:jc w:val="center"/>
            </w:pPr>
            <w:r w:rsidRPr="00A11B0A">
              <w:t>"25"</w:t>
            </w:r>
          </w:p>
        </w:tc>
        <w:tc>
          <w:tcPr>
            <w:tcW w:w="5528" w:type="dxa"/>
            <w:tcBorders>
              <w:top w:val="single" w:sz="4" w:space="0" w:color="auto"/>
              <w:left w:val="single" w:sz="4" w:space="0" w:color="auto"/>
              <w:bottom w:val="single" w:sz="4" w:space="0" w:color="auto"/>
              <w:right w:val="single" w:sz="4" w:space="0" w:color="auto"/>
            </w:tcBorders>
          </w:tcPr>
          <w:p w14:paraId="2F0A1339" w14:textId="77777777" w:rsidR="00171765" w:rsidRPr="00A11B0A" w:rsidRDefault="00171765" w:rsidP="00171765">
            <w:pPr>
              <w:pStyle w:val="ConsPlusNormal"/>
              <w:jc w:val="both"/>
            </w:pPr>
            <w:r w:rsidRPr="00A11B0A">
              <w:t>доход в виде прибыли контролируемой иностранной компании, определяемой в соответствии с Налоговым кодексом Российской Федерации, - для организаций, признаваемых в соответствии с Налоговым кодексом Российской Федерации контролирующими лицами этой иностранной компании</w:t>
            </w:r>
          </w:p>
        </w:tc>
        <w:tc>
          <w:tcPr>
            <w:tcW w:w="3260" w:type="dxa"/>
            <w:tcBorders>
              <w:top w:val="single" w:sz="4" w:space="0" w:color="auto"/>
              <w:left w:val="single" w:sz="4" w:space="0" w:color="auto"/>
              <w:bottom w:val="single" w:sz="4" w:space="0" w:color="auto"/>
              <w:right w:val="single" w:sz="4" w:space="0" w:color="auto"/>
            </w:tcBorders>
          </w:tcPr>
          <w:p w14:paraId="3090410F" w14:textId="77777777" w:rsidR="00171765" w:rsidRPr="00A11B0A" w:rsidRDefault="00171765" w:rsidP="00171765">
            <w:pPr>
              <w:pStyle w:val="ConsPlusNormal"/>
            </w:pPr>
            <w:r w:rsidRPr="00A11B0A">
              <w:t>доход в виде прибыли контролируемой иностранной компании</w:t>
            </w:r>
          </w:p>
        </w:tc>
      </w:tr>
      <w:tr w:rsidR="00171765" w:rsidRPr="00A11B0A" w14:paraId="17A81EB7" w14:textId="77777777" w:rsidTr="00171765">
        <w:tc>
          <w:tcPr>
            <w:tcW w:w="1418" w:type="dxa"/>
            <w:tcBorders>
              <w:top w:val="single" w:sz="4" w:space="0" w:color="auto"/>
              <w:left w:val="single" w:sz="4" w:space="0" w:color="auto"/>
              <w:bottom w:val="single" w:sz="4" w:space="0" w:color="auto"/>
              <w:right w:val="single" w:sz="4" w:space="0" w:color="auto"/>
            </w:tcBorders>
          </w:tcPr>
          <w:p w14:paraId="49D8511A" w14:textId="77777777" w:rsidR="00171765" w:rsidRPr="00A11B0A" w:rsidRDefault="00171765" w:rsidP="00171765">
            <w:pPr>
              <w:pStyle w:val="ConsPlusNormal"/>
              <w:jc w:val="center"/>
            </w:pPr>
            <w:r w:rsidRPr="00A11B0A">
              <w:t>"26"</w:t>
            </w:r>
          </w:p>
        </w:tc>
        <w:tc>
          <w:tcPr>
            <w:tcW w:w="5528" w:type="dxa"/>
            <w:tcBorders>
              <w:top w:val="single" w:sz="4" w:space="0" w:color="auto"/>
              <w:left w:val="single" w:sz="4" w:space="0" w:color="auto"/>
              <w:bottom w:val="single" w:sz="4" w:space="0" w:color="auto"/>
              <w:right w:val="single" w:sz="4" w:space="0" w:color="auto"/>
            </w:tcBorders>
          </w:tcPr>
          <w:p w14:paraId="0AAC38F3" w14:textId="77777777" w:rsidR="00171765" w:rsidRPr="00A11B0A" w:rsidRDefault="00171765" w:rsidP="00171765">
            <w:pPr>
              <w:pStyle w:val="ConsPlusNormal"/>
              <w:jc w:val="both"/>
            </w:pPr>
            <w:r w:rsidRPr="00A11B0A">
              <w:t>страховые взносы на обязательное пенсионное страхование</w:t>
            </w:r>
          </w:p>
        </w:tc>
        <w:tc>
          <w:tcPr>
            <w:tcW w:w="3260" w:type="dxa"/>
            <w:tcBorders>
              <w:top w:val="single" w:sz="4" w:space="0" w:color="auto"/>
              <w:left w:val="single" w:sz="4" w:space="0" w:color="auto"/>
              <w:bottom w:val="single" w:sz="4" w:space="0" w:color="auto"/>
              <w:right w:val="single" w:sz="4" w:space="0" w:color="auto"/>
            </w:tcBorders>
          </w:tcPr>
          <w:p w14:paraId="0C118857" w14:textId="77777777" w:rsidR="00171765" w:rsidRPr="00A11B0A" w:rsidRDefault="00171765" w:rsidP="00171765">
            <w:pPr>
              <w:pStyle w:val="ConsPlusNormal"/>
            </w:pPr>
            <w:r w:rsidRPr="00A11B0A">
              <w:t>взносы на ОПС</w:t>
            </w:r>
          </w:p>
        </w:tc>
      </w:tr>
      <w:tr w:rsidR="00171765" w:rsidRPr="00A11B0A" w14:paraId="093E857C" w14:textId="77777777" w:rsidTr="00171765">
        <w:tc>
          <w:tcPr>
            <w:tcW w:w="1418" w:type="dxa"/>
            <w:tcBorders>
              <w:top w:val="single" w:sz="4" w:space="0" w:color="auto"/>
              <w:left w:val="single" w:sz="4" w:space="0" w:color="auto"/>
              <w:bottom w:val="single" w:sz="4" w:space="0" w:color="auto"/>
              <w:right w:val="single" w:sz="4" w:space="0" w:color="auto"/>
            </w:tcBorders>
          </w:tcPr>
          <w:p w14:paraId="27AF134C" w14:textId="77777777" w:rsidR="00171765" w:rsidRPr="00A11B0A" w:rsidRDefault="00171765" w:rsidP="00171765">
            <w:pPr>
              <w:pStyle w:val="ConsPlusNormal"/>
              <w:jc w:val="center"/>
            </w:pPr>
            <w:r w:rsidRPr="00A11B0A">
              <w:t>"27"</w:t>
            </w:r>
          </w:p>
        </w:tc>
        <w:tc>
          <w:tcPr>
            <w:tcW w:w="5528" w:type="dxa"/>
            <w:tcBorders>
              <w:top w:val="single" w:sz="4" w:space="0" w:color="auto"/>
              <w:left w:val="single" w:sz="4" w:space="0" w:color="auto"/>
              <w:bottom w:val="single" w:sz="4" w:space="0" w:color="auto"/>
              <w:right w:val="single" w:sz="4" w:space="0" w:color="auto"/>
            </w:tcBorders>
          </w:tcPr>
          <w:p w14:paraId="028402A9" w14:textId="77777777" w:rsidR="00171765" w:rsidRPr="00A11B0A" w:rsidRDefault="00171765" w:rsidP="00171765">
            <w:pPr>
              <w:pStyle w:val="ConsPlusNormal"/>
              <w:jc w:val="both"/>
            </w:pPr>
            <w:r w:rsidRPr="00A11B0A">
              <w:t>страховые взносы на обязательное социальное страхование на случай временной нетрудоспособности и в связи с материнством</w:t>
            </w:r>
          </w:p>
        </w:tc>
        <w:tc>
          <w:tcPr>
            <w:tcW w:w="3260" w:type="dxa"/>
            <w:tcBorders>
              <w:top w:val="single" w:sz="4" w:space="0" w:color="auto"/>
              <w:left w:val="single" w:sz="4" w:space="0" w:color="auto"/>
              <w:bottom w:val="single" w:sz="4" w:space="0" w:color="auto"/>
              <w:right w:val="single" w:sz="4" w:space="0" w:color="auto"/>
            </w:tcBorders>
          </w:tcPr>
          <w:p w14:paraId="1D66BBC7" w14:textId="77777777" w:rsidR="00171765" w:rsidRPr="00A11B0A" w:rsidRDefault="00171765" w:rsidP="00171765">
            <w:pPr>
              <w:pStyle w:val="ConsPlusNormal"/>
            </w:pPr>
            <w:r w:rsidRPr="00A11B0A">
              <w:t>взносы на ОСС в связи с нетрудоспособностью</w:t>
            </w:r>
          </w:p>
        </w:tc>
      </w:tr>
      <w:tr w:rsidR="00171765" w:rsidRPr="00A11B0A" w14:paraId="7B0CB010" w14:textId="77777777" w:rsidTr="00171765">
        <w:tc>
          <w:tcPr>
            <w:tcW w:w="1418" w:type="dxa"/>
            <w:tcBorders>
              <w:top w:val="single" w:sz="4" w:space="0" w:color="auto"/>
              <w:left w:val="single" w:sz="4" w:space="0" w:color="auto"/>
              <w:bottom w:val="single" w:sz="4" w:space="0" w:color="auto"/>
              <w:right w:val="single" w:sz="4" w:space="0" w:color="auto"/>
            </w:tcBorders>
          </w:tcPr>
          <w:p w14:paraId="3E939567" w14:textId="77777777" w:rsidR="00171765" w:rsidRPr="00A11B0A" w:rsidRDefault="00171765" w:rsidP="00171765">
            <w:pPr>
              <w:pStyle w:val="ConsPlusNormal"/>
              <w:jc w:val="center"/>
            </w:pPr>
            <w:r w:rsidRPr="00A11B0A">
              <w:lastRenderedPageBreak/>
              <w:t>"28"</w:t>
            </w:r>
          </w:p>
        </w:tc>
        <w:tc>
          <w:tcPr>
            <w:tcW w:w="5528" w:type="dxa"/>
            <w:tcBorders>
              <w:top w:val="single" w:sz="4" w:space="0" w:color="auto"/>
              <w:left w:val="single" w:sz="4" w:space="0" w:color="auto"/>
              <w:bottom w:val="single" w:sz="4" w:space="0" w:color="auto"/>
              <w:right w:val="single" w:sz="4" w:space="0" w:color="auto"/>
            </w:tcBorders>
          </w:tcPr>
          <w:p w14:paraId="3ED76277" w14:textId="77777777" w:rsidR="00171765" w:rsidRPr="00A11B0A" w:rsidRDefault="00171765" w:rsidP="00171765">
            <w:pPr>
              <w:pStyle w:val="ConsPlusNormal"/>
              <w:jc w:val="both"/>
            </w:pPr>
            <w:r w:rsidRPr="00A11B0A">
              <w:t>страховые взносы на обязательное медицинское страхование</w:t>
            </w:r>
          </w:p>
        </w:tc>
        <w:tc>
          <w:tcPr>
            <w:tcW w:w="3260" w:type="dxa"/>
            <w:tcBorders>
              <w:top w:val="single" w:sz="4" w:space="0" w:color="auto"/>
              <w:left w:val="single" w:sz="4" w:space="0" w:color="auto"/>
              <w:bottom w:val="single" w:sz="4" w:space="0" w:color="auto"/>
              <w:right w:val="single" w:sz="4" w:space="0" w:color="auto"/>
            </w:tcBorders>
          </w:tcPr>
          <w:p w14:paraId="67E94519" w14:textId="77777777" w:rsidR="00171765" w:rsidRPr="00A11B0A" w:rsidRDefault="00171765" w:rsidP="00171765">
            <w:pPr>
              <w:pStyle w:val="ConsPlusNormal"/>
            </w:pPr>
            <w:r w:rsidRPr="00A11B0A">
              <w:t>взносы на ОМС</w:t>
            </w:r>
          </w:p>
        </w:tc>
      </w:tr>
      <w:tr w:rsidR="00171765" w:rsidRPr="00A11B0A" w14:paraId="210DF8A2" w14:textId="77777777" w:rsidTr="00171765">
        <w:tc>
          <w:tcPr>
            <w:tcW w:w="1418" w:type="dxa"/>
            <w:tcBorders>
              <w:top w:val="single" w:sz="4" w:space="0" w:color="auto"/>
              <w:left w:val="single" w:sz="4" w:space="0" w:color="auto"/>
              <w:bottom w:val="single" w:sz="4" w:space="0" w:color="auto"/>
              <w:right w:val="single" w:sz="4" w:space="0" w:color="auto"/>
            </w:tcBorders>
          </w:tcPr>
          <w:p w14:paraId="30CB49CE" w14:textId="77777777" w:rsidR="00171765" w:rsidRPr="00A11B0A" w:rsidRDefault="00171765" w:rsidP="00171765">
            <w:pPr>
              <w:pStyle w:val="ConsPlusNormal"/>
              <w:jc w:val="center"/>
            </w:pPr>
            <w:r w:rsidRPr="00A11B0A">
              <w:t>"29"</w:t>
            </w:r>
          </w:p>
        </w:tc>
        <w:tc>
          <w:tcPr>
            <w:tcW w:w="5528" w:type="dxa"/>
            <w:tcBorders>
              <w:top w:val="single" w:sz="4" w:space="0" w:color="auto"/>
              <w:left w:val="single" w:sz="4" w:space="0" w:color="auto"/>
              <w:bottom w:val="single" w:sz="4" w:space="0" w:color="auto"/>
              <w:right w:val="single" w:sz="4" w:space="0" w:color="auto"/>
            </w:tcBorders>
          </w:tcPr>
          <w:p w14:paraId="01DB1E36" w14:textId="77777777" w:rsidR="00171765" w:rsidRPr="00A11B0A" w:rsidRDefault="00171765" w:rsidP="00171765">
            <w:pPr>
              <w:pStyle w:val="ConsPlusNormal"/>
              <w:jc w:val="both"/>
            </w:pPr>
            <w:r w:rsidRPr="00A11B0A">
              <w:t>страховые взносы на обязательное социальное страхование от несчастных случаев на производстве и профессиональных заболеваний</w:t>
            </w:r>
          </w:p>
        </w:tc>
        <w:tc>
          <w:tcPr>
            <w:tcW w:w="3260" w:type="dxa"/>
            <w:tcBorders>
              <w:top w:val="single" w:sz="4" w:space="0" w:color="auto"/>
              <w:left w:val="single" w:sz="4" w:space="0" w:color="auto"/>
              <w:bottom w:val="single" w:sz="4" w:space="0" w:color="auto"/>
              <w:right w:val="single" w:sz="4" w:space="0" w:color="auto"/>
            </w:tcBorders>
          </w:tcPr>
          <w:p w14:paraId="4E229DD6" w14:textId="77777777" w:rsidR="00171765" w:rsidRPr="00A11B0A" w:rsidRDefault="00171765" w:rsidP="00171765">
            <w:pPr>
              <w:pStyle w:val="ConsPlusNormal"/>
            </w:pPr>
            <w:r w:rsidRPr="00A11B0A">
              <w:t>взносы на ОСС от несчастных случаев</w:t>
            </w:r>
          </w:p>
        </w:tc>
      </w:tr>
      <w:tr w:rsidR="00171765" w:rsidRPr="00A11B0A" w14:paraId="69B28B84" w14:textId="77777777" w:rsidTr="00171765">
        <w:tc>
          <w:tcPr>
            <w:tcW w:w="1418" w:type="dxa"/>
            <w:tcBorders>
              <w:top w:val="single" w:sz="4" w:space="0" w:color="auto"/>
              <w:left w:val="single" w:sz="4" w:space="0" w:color="auto"/>
              <w:bottom w:val="single" w:sz="4" w:space="0" w:color="auto"/>
              <w:right w:val="single" w:sz="4" w:space="0" w:color="auto"/>
            </w:tcBorders>
          </w:tcPr>
          <w:p w14:paraId="300819D2" w14:textId="77777777" w:rsidR="00171765" w:rsidRPr="00A11B0A" w:rsidRDefault="00171765" w:rsidP="00171765">
            <w:pPr>
              <w:pStyle w:val="ConsPlusNormal"/>
              <w:jc w:val="center"/>
            </w:pPr>
            <w:r w:rsidRPr="00A11B0A">
              <w:t>"30"</w:t>
            </w:r>
          </w:p>
        </w:tc>
        <w:tc>
          <w:tcPr>
            <w:tcW w:w="5528" w:type="dxa"/>
            <w:tcBorders>
              <w:top w:val="single" w:sz="4" w:space="0" w:color="auto"/>
              <w:left w:val="single" w:sz="4" w:space="0" w:color="auto"/>
              <w:bottom w:val="single" w:sz="4" w:space="0" w:color="auto"/>
              <w:right w:val="single" w:sz="4" w:space="0" w:color="auto"/>
            </w:tcBorders>
          </w:tcPr>
          <w:p w14:paraId="41D36541" w14:textId="77777777" w:rsidR="00171765" w:rsidRPr="00A11B0A" w:rsidRDefault="00171765" w:rsidP="00171765">
            <w:pPr>
              <w:pStyle w:val="ConsPlusNormal"/>
              <w:jc w:val="both"/>
            </w:pPr>
            <w:r w:rsidRPr="00A11B0A">
              <w:t>расходы по выплате в соответствии с законодательством Российской Федерации пособия по временной нетрудоспособности (за исключением несчастных случаев на производстве и профессиональных заболеваний) за дни временной нетрудоспособности работника, которые оплачиваются за счет средств работодателя и число которых установлено Федеральным законом от 29 декабря 2006 года N 255-ФЗ "Об обязательном социальном страховании на случай временной нетрудоспособности и в связи с материнством" (Собрание законодательства Российской Федерации, 2007, N 1 (ч. 1), ст. 18; 2018, N 11, ст. 1591), в части, не покрытой страховыми выплатами, произведенными работникам страховыми организациями, имеющими лицензии, выданные в соответствии с законодательством Российской Федерации, на осуществление соответствующего вида деятельности, по договорам с работодателями в пользу работников на случай их временной нетрудоспособности (за исключением несчастных случаев на производстве и профессиональных заболеваний) за дни временной нетрудоспособности, которые оплачиваются за счет средств работодателя и число которых установлено Федеральным законом от 29 декабря 2006 года N 255-ФЗ "Об обязательном социальном страховании на случай временной нетрудоспособности и в связи с материнством"</w:t>
            </w:r>
          </w:p>
        </w:tc>
        <w:tc>
          <w:tcPr>
            <w:tcW w:w="3260" w:type="dxa"/>
            <w:tcBorders>
              <w:top w:val="single" w:sz="4" w:space="0" w:color="auto"/>
              <w:left w:val="single" w:sz="4" w:space="0" w:color="auto"/>
              <w:bottom w:val="single" w:sz="4" w:space="0" w:color="auto"/>
              <w:right w:val="single" w:sz="4" w:space="0" w:color="auto"/>
            </w:tcBorders>
          </w:tcPr>
          <w:p w14:paraId="65E051E4" w14:textId="77777777" w:rsidR="00171765" w:rsidRPr="00A11B0A" w:rsidRDefault="00171765" w:rsidP="00171765">
            <w:pPr>
              <w:pStyle w:val="ConsPlusNormal"/>
            </w:pPr>
            <w:r w:rsidRPr="00A11B0A">
              <w:t>пособие по временной нетрудоспособности</w:t>
            </w:r>
          </w:p>
        </w:tc>
      </w:tr>
      <w:tr w:rsidR="00171765" w:rsidRPr="00A11B0A" w14:paraId="38613212" w14:textId="77777777" w:rsidTr="00171765">
        <w:tc>
          <w:tcPr>
            <w:tcW w:w="1418" w:type="dxa"/>
            <w:tcBorders>
              <w:top w:val="single" w:sz="4" w:space="0" w:color="auto"/>
              <w:left w:val="single" w:sz="4" w:space="0" w:color="auto"/>
              <w:bottom w:val="single" w:sz="4" w:space="0" w:color="auto"/>
              <w:right w:val="single" w:sz="4" w:space="0" w:color="auto"/>
            </w:tcBorders>
          </w:tcPr>
          <w:p w14:paraId="019F322E" w14:textId="77777777" w:rsidR="00171765" w:rsidRPr="00A11B0A" w:rsidRDefault="00171765" w:rsidP="00171765">
            <w:pPr>
              <w:pStyle w:val="ConsPlusNormal"/>
              <w:jc w:val="center"/>
            </w:pPr>
            <w:r w:rsidRPr="00A11B0A">
              <w:t>"31"</w:t>
            </w:r>
          </w:p>
        </w:tc>
        <w:tc>
          <w:tcPr>
            <w:tcW w:w="5528" w:type="dxa"/>
            <w:tcBorders>
              <w:top w:val="single" w:sz="4" w:space="0" w:color="auto"/>
              <w:left w:val="single" w:sz="4" w:space="0" w:color="auto"/>
              <w:bottom w:val="single" w:sz="4" w:space="0" w:color="auto"/>
              <w:right w:val="single" w:sz="4" w:space="0" w:color="auto"/>
            </w:tcBorders>
          </w:tcPr>
          <w:p w14:paraId="5354BF6A" w14:textId="77777777" w:rsidR="00171765" w:rsidRPr="00A11B0A" w:rsidRDefault="00171765" w:rsidP="00171765">
            <w:pPr>
              <w:pStyle w:val="ConsPlusNormal"/>
              <w:jc w:val="both"/>
            </w:pPr>
            <w:r w:rsidRPr="00A11B0A">
              <w:t>платежи (взносы) по договорам добровольного личного страхования, заключенным со страховыми организациями, имеющими лицензии, выданные в соответствии с законодательством Российской Федерации, на осуществление соответствующего вида деятельности, в пользу работников на случай их временной нетрудоспособности (за исключением несчастных случаев на производстве и профессиональных заболеваний) за дни временной нетрудоспособности, которые оплачиваются за счет средств работодателя и число которых установлено Федеральным законом от 29 декабря 2006 года N 255-ФЗ "Об обязательном социальном страховании на случай временной нетрудоспособности и в связи с материнством".</w:t>
            </w:r>
          </w:p>
        </w:tc>
        <w:tc>
          <w:tcPr>
            <w:tcW w:w="3260" w:type="dxa"/>
            <w:tcBorders>
              <w:top w:val="single" w:sz="4" w:space="0" w:color="auto"/>
              <w:left w:val="single" w:sz="4" w:space="0" w:color="auto"/>
              <w:bottom w:val="single" w:sz="4" w:space="0" w:color="auto"/>
              <w:right w:val="single" w:sz="4" w:space="0" w:color="auto"/>
            </w:tcBorders>
          </w:tcPr>
          <w:p w14:paraId="754021E5" w14:textId="77777777" w:rsidR="00171765" w:rsidRPr="00A11B0A" w:rsidRDefault="00171765" w:rsidP="00171765">
            <w:pPr>
              <w:pStyle w:val="ConsPlusNormal"/>
            </w:pPr>
            <w:r w:rsidRPr="00A11B0A">
              <w:t>платежи по добровольному личному страхованию</w:t>
            </w:r>
          </w:p>
        </w:tc>
      </w:tr>
    </w:tbl>
    <w:p w14:paraId="03CABB54" w14:textId="77777777" w:rsidR="00171765" w:rsidRDefault="00171765" w:rsidP="00171765"/>
    <w:p w14:paraId="13813061" w14:textId="77777777" w:rsidR="00171765" w:rsidRPr="00C16811" w:rsidRDefault="00171765" w:rsidP="00705CE0">
      <w:pPr>
        <w:pStyle w:val="4"/>
      </w:pPr>
      <w:bookmarkStart w:id="296" w:name="_Toc507539854"/>
      <w:bookmarkStart w:id="297" w:name="_Toc27489459"/>
      <w:bookmarkStart w:id="298" w:name="_Toc63432957"/>
      <w:r>
        <w:rPr>
          <w:rFonts w:cs="Arial"/>
        </w:rPr>
        <w:lastRenderedPageBreak/>
        <w:t>2.1.1.3</w:t>
      </w:r>
      <w:r>
        <w:t xml:space="preserve"> Параметры закрытия чека</w:t>
      </w:r>
      <w:bookmarkEnd w:id="296"/>
      <w:bookmarkEnd w:id="297"/>
      <w:bookmarkEnd w:id="298"/>
    </w:p>
    <w:tbl>
      <w:tblPr>
        <w:tblStyle w:val="ab"/>
        <w:tblW w:w="10283" w:type="dxa"/>
        <w:tblLook w:val="04A0" w:firstRow="1" w:lastRow="0" w:firstColumn="1" w:lastColumn="0" w:noHBand="0" w:noVBand="1"/>
      </w:tblPr>
      <w:tblGrid>
        <w:gridCol w:w="1813"/>
        <w:gridCol w:w="5150"/>
        <w:gridCol w:w="3320"/>
      </w:tblGrid>
      <w:tr w:rsidR="00171765" w:rsidRPr="008F4F86" w14:paraId="7F4148B4" w14:textId="77777777" w:rsidTr="00171765">
        <w:tc>
          <w:tcPr>
            <w:tcW w:w="1813" w:type="dxa"/>
          </w:tcPr>
          <w:p w14:paraId="5E29A8D1" w14:textId="77777777" w:rsidR="00171765" w:rsidRPr="00562159" w:rsidRDefault="00171765" w:rsidP="00171765">
            <w:pPr>
              <w:rPr>
                <w:rFonts w:cs="Arial"/>
              </w:rPr>
            </w:pPr>
            <w:r>
              <w:rPr>
                <w:rFonts w:cs="Arial"/>
                <w:lang w:val="en-US"/>
              </w:rPr>
              <w:t>payments</w:t>
            </w:r>
          </w:p>
        </w:tc>
        <w:tc>
          <w:tcPr>
            <w:tcW w:w="5150" w:type="dxa"/>
          </w:tcPr>
          <w:p w14:paraId="7F3E40E0" w14:textId="77777777" w:rsidR="00171765" w:rsidRPr="00D74811" w:rsidRDefault="00171765" w:rsidP="00171765">
            <w:pPr>
              <w:rPr>
                <w:rFonts w:cs="Arial"/>
              </w:rPr>
            </w:pPr>
            <w:bookmarkStart w:id="299" w:name="OLE_LINK336"/>
            <w:bookmarkStart w:id="300" w:name="OLE_LINK337"/>
            <w:bookmarkStart w:id="301" w:name="OLE_LINK338"/>
            <w:r>
              <w:rPr>
                <w:rFonts w:cs="Arial"/>
              </w:rPr>
              <w:t>Оплаты</w:t>
            </w:r>
            <w:bookmarkEnd w:id="299"/>
            <w:bookmarkEnd w:id="300"/>
            <w:bookmarkEnd w:id="301"/>
          </w:p>
        </w:tc>
        <w:tc>
          <w:tcPr>
            <w:tcW w:w="3320" w:type="dxa"/>
          </w:tcPr>
          <w:p w14:paraId="124BC13F" w14:textId="77777777" w:rsidR="00171765" w:rsidRDefault="00171765" w:rsidP="00171765">
            <w:pPr>
              <w:rPr>
                <w:rFonts w:cs="Arial"/>
              </w:rPr>
            </w:pPr>
            <w:r>
              <w:rPr>
                <w:rFonts w:cs="Arial"/>
              </w:rPr>
              <w:t>Массив структур п.2.1.1.4</w:t>
            </w:r>
          </w:p>
        </w:tc>
      </w:tr>
      <w:tr w:rsidR="00171765" w:rsidRPr="008F4F86" w14:paraId="4B527395" w14:textId="77777777" w:rsidTr="00171765">
        <w:tc>
          <w:tcPr>
            <w:tcW w:w="1813" w:type="dxa"/>
          </w:tcPr>
          <w:p w14:paraId="068F11C9" w14:textId="77777777" w:rsidR="00171765" w:rsidRPr="00A25067" w:rsidRDefault="00171765" w:rsidP="00171765">
            <w:pPr>
              <w:rPr>
                <w:rFonts w:cs="Arial"/>
              </w:rPr>
            </w:pPr>
            <w:r>
              <w:rPr>
                <w:rFonts w:cs="Arial"/>
                <w:lang w:val="en-US"/>
              </w:rPr>
              <w:t>t</w:t>
            </w:r>
            <w:r w:rsidRPr="00E40114">
              <w:rPr>
                <w:rFonts w:cs="Arial"/>
              </w:rPr>
              <w:t>axationSystem</w:t>
            </w:r>
          </w:p>
        </w:tc>
        <w:tc>
          <w:tcPr>
            <w:tcW w:w="5150" w:type="dxa"/>
          </w:tcPr>
          <w:p w14:paraId="39AA112E" w14:textId="77777777" w:rsidR="00171765" w:rsidRPr="0002624B" w:rsidRDefault="00171765" w:rsidP="00171765">
            <w:pPr>
              <w:rPr>
                <w:rFonts w:cs="Arial"/>
              </w:rPr>
            </w:pPr>
            <w:bookmarkStart w:id="302" w:name="OLE_LINK334"/>
            <w:bookmarkStart w:id="303" w:name="OLE_LINK335"/>
            <w:r w:rsidRPr="00E40114">
              <w:rPr>
                <w:rFonts w:cs="Arial"/>
              </w:rPr>
              <w:t>Система налогообложения</w:t>
            </w:r>
            <w:r>
              <w:rPr>
                <w:rFonts w:cs="Arial"/>
              </w:rPr>
              <w:t>, 1055</w:t>
            </w:r>
            <w:r w:rsidRPr="0002624B">
              <w:rPr>
                <w:rFonts w:cs="Arial"/>
              </w:rPr>
              <w:t>:</w:t>
            </w:r>
          </w:p>
          <w:p w14:paraId="4C61DE4A" w14:textId="77777777" w:rsidR="00171765" w:rsidRPr="00DD5EDD" w:rsidRDefault="00171765" w:rsidP="00171765">
            <w:pPr>
              <w:rPr>
                <w:rFonts w:cs="Arial"/>
              </w:rPr>
            </w:pPr>
            <w:r w:rsidRPr="00DD5EDD">
              <w:rPr>
                <w:rFonts w:cs="Arial"/>
              </w:rPr>
              <w:t>0 – Общая, ОСН</w:t>
            </w:r>
          </w:p>
          <w:p w14:paraId="619988C9" w14:textId="77777777" w:rsidR="00171765" w:rsidRPr="00DD5EDD" w:rsidRDefault="00171765" w:rsidP="00171765">
            <w:pPr>
              <w:rPr>
                <w:rFonts w:cs="Arial"/>
              </w:rPr>
            </w:pPr>
            <w:r w:rsidRPr="00DD5EDD">
              <w:rPr>
                <w:rFonts w:cs="Arial"/>
              </w:rPr>
              <w:t>1 – Упрощенная доход, УСН доход</w:t>
            </w:r>
          </w:p>
          <w:p w14:paraId="5A2160EF" w14:textId="77777777" w:rsidR="00171765" w:rsidRPr="00DD5EDD" w:rsidRDefault="00171765" w:rsidP="00171765">
            <w:pPr>
              <w:rPr>
                <w:rFonts w:cs="Arial"/>
              </w:rPr>
            </w:pPr>
            <w:r w:rsidRPr="00DD5EDD">
              <w:rPr>
                <w:rFonts w:cs="Arial"/>
              </w:rPr>
              <w:t>2 – Упрощенная доход минус расход, УСН доход - расход</w:t>
            </w:r>
          </w:p>
          <w:p w14:paraId="4D908977" w14:textId="77777777" w:rsidR="00171765" w:rsidRPr="00DD5EDD" w:rsidRDefault="00171765" w:rsidP="00171765">
            <w:pPr>
              <w:rPr>
                <w:rFonts w:cs="Arial"/>
              </w:rPr>
            </w:pPr>
            <w:r w:rsidRPr="00DD5EDD">
              <w:rPr>
                <w:rFonts w:cs="Arial"/>
              </w:rPr>
              <w:t>3 – Единый налог на вмененный доход, ЕНВД</w:t>
            </w:r>
          </w:p>
          <w:p w14:paraId="3CF66F80" w14:textId="77777777" w:rsidR="00171765" w:rsidRPr="00E41E42" w:rsidRDefault="00171765" w:rsidP="00171765">
            <w:pPr>
              <w:rPr>
                <w:rFonts w:cs="Arial"/>
              </w:rPr>
            </w:pPr>
            <w:r w:rsidRPr="00E41E42">
              <w:rPr>
                <w:rFonts w:cs="Arial"/>
              </w:rPr>
              <w:t>4 – Единый сельскохозяйственный налог, ЕСН</w:t>
            </w:r>
          </w:p>
          <w:p w14:paraId="55205019" w14:textId="77777777" w:rsidR="00171765" w:rsidRPr="00E41E42" w:rsidRDefault="00171765" w:rsidP="00171765">
            <w:pPr>
              <w:rPr>
                <w:rFonts w:cs="Arial"/>
              </w:rPr>
            </w:pPr>
            <w:r w:rsidRPr="00E41E42">
              <w:rPr>
                <w:rFonts w:cs="Arial"/>
              </w:rPr>
              <w:t>5 – Патентная система налогообложения, Патент</w:t>
            </w:r>
            <w:bookmarkEnd w:id="302"/>
            <w:bookmarkEnd w:id="303"/>
          </w:p>
        </w:tc>
        <w:tc>
          <w:tcPr>
            <w:tcW w:w="3320" w:type="dxa"/>
          </w:tcPr>
          <w:p w14:paraId="53ADBDAD" w14:textId="77777777" w:rsidR="00171765" w:rsidRDefault="00171765" w:rsidP="00171765">
            <w:pPr>
              <w:rPr>
                <w:rFonts w:cs="Arial"/>
              </w:rPr>
            </w:pPr>
            <w:r>
              <w:rPr>
                <w:rFonts w:cs="Arial"/>
              </w:rPr>
              <w:t>Число от 0 до 5</w:t>
            </w:r>
          </w:p>
        </w:tc>
      </w:tr>
      <w:bookmarkEnd w:id="295"/>
    </w:tbl>
    <w:p w14:paraId="3528FDE3" w14:textId="77777777" w:rsidR="00171765" w:rsidRDefault="00171765" w:rsidP="00171765"/>
    <w:p w14:paraId="00A0B061" w14:textId="77777777" w:rsidR="00171765" w:rsidRPr="00D74811" w:rsidRDefault="00171765" w:rsidP="00705CE0">
      <w:pPr>
        <w:pStyle w:val="4"/>
        <w:rPr>
          <w:lang w:val="en-US"/>
        </w:rPr>
      </w:pPr>
      <w:bookmarkStart w:id="304" w:name="_Toc507539855"/>
      <w:bookmarkStart w:id="305" w:name="_Toc27489460"/>
      <w:bookmarkStart w:id="306" w:name="_Toc63432958"/>
      <w:r>
        <w:rPr>
          <w:rFonts w:cs="Arial"/>
        </w:rPr>
        <w:t>2.1.1.</w:t>
      </w:r>
      <w:r>
        <w:rPr>
          <w:rFonts w:cs="Arial"/>
          <w:lang w:val="en-US"/>
        </w:rPr>
        <w:t>4</w:t>
      </w:r>
      <w:r>
        <w:t xml:space="preserve"> Оплата</w:t>
      </w:r>
      <w:bookmarkEnd w:id="304"/>
      <w:bookmarkEnd w:id="305"/>
      <w:bookmarkEnd w:id="306"/>
    </w:p>
    <w:tbl>
      <w:tblPr>
        <w:tblStyle w:val="ab"/>
        <w:tblW w:w="10283" w:type="dxa"/>
        <w:tblLook w:val="04A0" w:firstRow="1" w:lastRow="0" w:firstColumn="1" w:lastColumn="0" w:noHBand="0" w:noVBand="1"/>
      </w:tblPr>
      <w:tblGrid>
        <w:gridCol w:w="1813"/>
        <w:gridCol w:w="5150"/>
        <w:gridCol w:w="3320"/>
      </w:tblGrid>
      <w:tr w:rsidR="00171765" w:rsidRPr="008F4F86" w14:paraId="76DABCD1" w14:textId="77777777" w:rsidTr="00171765">
        <w:tc>
          <w:tcPr>
            <w:tcW w:w="1813" w:type="dxa"/>
          </w:tcPr>
          <w:p w14:paraId="2F9B3495" w14:textId="77777777" w:rsidR="00171765" w:rsidRPr="00DF451F" w:rsidRDefault="00171765" w:rsidP="00171765">
            <w:pPr>
              <w:rPr>
                <w:rFonts w:cs="Arial"/>
                <w:lang w:val="en-US"/>
              </w:rPr>
            </w:pPr>
            <w:r>
              <w:rPr>
                <w:rFonts w:cs="Arial"/>
                <w:lang w:val="en-US"/>
              </w:rPr>
              <w:t>t</w:t>
            </w:r>
            <w:r w:rsidRPr="00E40114">
              <w:rPr>
                <w:rFonts w:cs="Arial"/>
                <w:lang w:val="en-US"/>
              </w:rPr>
              <w:t>ype</w:t>
            </w:r>
          </w:p>
        </w:tc>
        <w:tc>
          <w:tcPr>
            <w:tcW w:w="5150" w:type="dxa"/>
          </w:tcPr>
          <w:p w14:paraId="703D0C92" w14:textId="77777777" w:rsidR="00171765" w:rsidRPr="00E41E42" w:rsidRDefault="00171765" w:rsidP="00171765">
            <w:pPr>
              <w:rPr>
                <w:rFonts w:cs="Arial"/>
              </w:rPr>
            </w:pPr>
            <w:bookmarkStart w:id="307" w:name="OLE_LINK339"/>
            <w:bookmarkStart w:id="308" w:name="OLE_LINK340"/>
            <w:r>
              <w:rPr>
                <w:rFonts w:cs="Arial"/>
              </w:rPr>
              <w:t>Тип оплаты</w:t>
            </w:r>
            <w:r w:rsidRPr="00E41E42">
              <w:rPr>
                <w:rFonts w:cs="Arial"/>
              </w:rPr>
              <w:t>:</w:t>
            </w:r>
          </w:p>
          <w:p w14:paraId="71183D93" w14:textId="77777777" w:rsidR="00171765" w:rsidRPr="00B334D5" w:rsidRDefault="00171765" w:rsidP="00171765">
            <w:pPr>
              <w:rPr>
                <w:rFonts w:cs="Arial"/>
              </w:rPr>
            </w:pPr>
            <w:r>
              <w:rPr>
                <w:rFonts w:cs="Arial"/>
              </w:rPr>
              <w:t>1</w:t>
            </w:r>
            <w:r w:rsidRPr="00721334">
              <w:rPr>
                <w:rFonts w:cs="Arial"/>
              </w:rPr>
              <w:t xml:space="preserve"> – </w:t>
            </w:r>
            <w:r>
              <w:t>сумма по чеку наличными</w:t>
            </w:r>
            <w:r w:rsidRPr="00B334D5">
              <w:t xml:space="preserve">, </w:t>
            </w:r>
            <w:r>
              <w:t>1031</w:t>
            </w:r>
          </w:p>
          <w:p w14:paraId="49FF34A7" w14:textId="77777777" w:rsidR="00171765" w:rsidRPr="00B334D5" w:rsidRDefault="00171765" w:rsidP="00171765">
            <w:pPr>
              <w:rPr>
                <w:rFonts w:cs="Arial"/>
              </w:rPr>
            </w:pPr>
            <w:r w:rsidRPr="00721334">
              <w:rPr>
                <w:rFonts w:cs="Arial"/>
              </w:rPr>
              <w:t xml:space="preserve">2 – </w:t>
            </w:r>
            <w:r>
              <w:t>сумма по чеку</w:t>
            </w:r>
            <w:r w:rsidRPr="00B334D5">
              <w:t xml:space="preserve"> </w:t>
            </w:r>
            <w:r>
              <w:t>безналичными</w:t>
            </w:r>
            <w:r w:rsidRPr="00B334D5">
              <w:t xml:space="preserve">, </w:t>
            </w:r>
            <w:r>
              <w:t>1081</w:t>
            </w:r>
          </w:p>
          <w:p w14:paraId="5E93B512" w14:textId="77777777" w:rsidR="00171765" w:rsidRPr="00B334D5" w:rsidRDefault="00171765" w:rsidP="00171765">
            <w:pPr>
              <w:rPr>
                <w:rFonts w:cs="Arial"/>
              </w:rPr>
            </w:pPr>
            <w:r w:rsidRPr="00721334">
              <w:rPr>
                <w:rFonts w:cs="Arial"/>
              </w:rPr>
              <w:t xml:space="preserve">14 – </w:t>
            </w:r>
            <w:r>
              <w:t>сумма по чеку предоплатой (зачетом аванса и (или) предыдущих платежей)</w:t>
            </w:r>
            <w:r w:rsidRPr="00B334D5">
              <w:t xml:space="preserve">, </w:t>
            </w:r>
            <w:r>
              <w:t>1215</w:t>
            </w:r>
          </w:p>
          <w:p w14:paraId="63965B8A" w14:textId="77777777" w:rsidR="00171765" w:rsidRPr="00B334D5" w:rsidRDefault="00171765" w:rsidP="00171765">
            <w:pPr>
              <w:rPr>
                <w:rFonts w:cs="Arial"/>
              </w:rPr>
            </w:pPr>
            <w:r w:rsidRPr="00721334">
              <w:rPr>
                <w:rFonts w:cs="Arial"/>
              </w:rPr>
              <w:t xml:space="preserve">15 – </w:t>
            </w:r>
            <w:r>
              <w:t>сумма по чеку постоплатой (в кредит)</w:t>
            </w:r>
            <w:r w:rsidRPr="00B334D5">
              <w:t xml:space="preserve">, </w:t>
            </w:r>
            <w:r>
              <w:t>1216</w:t>
            </w:r>
          </w:p>
          <w:p w14:paraId="1A429B78" w14:textId="77777777" w:rsidR="00171765" w:rsidRPr="00B334D5" w:rsidRDefault="00171765" w:rsidP="00171765">
            <w:pPr>
              <w:rPr>
                <w:rFonts w:cs="Arial"/>
              </w:rPr>
            </w:pPr>
            <w:r w:rsidRPr="0002624B">
              <w:rPr>
                <w:rFonts w:cs="Arial"/>
              </w:rPr>
              <w:t xml:space="preserve">16 – </w:t>
            </w:r>
            <w:r>
              <w:t>сумма по чеку (БСО) встречным предоставлением</w:t>
            </w:r>
            <w:r w:rsidRPr="00B334D5">
              <w:t xml:space="preserve">, </w:t>
            </w:r>
            <w:r>
              <w:t>1217</w:t>
            </w:r>
            <w:bookmarkEnd w:id="307"/>
            <w:bookmarkEnd w:id="308"/>
          </w:p>
        </w:tc>
        <w:tc>
          <w:tcPr>
            <w:tcW w:w="3320" w:type="dxa"/>
          </w:tcPr>
          <w:p w14:paraId="0853185F" w14:textId="77777777" w:rsidR="00171765" w:rsidRDefault="00171765" w:rsidP="00171765">
            <w:pPr>
              <w:rPr>
                <w:rFonts w:cs="Arial"/>
              </w:rPr>
            </w:pPr>
            <w:r>
              <w:rPr>
                <w:rFonts w:cs="Arial"/>
              </w:rPr>
              <w:t>Число от 1 до 16. Параметр обязательный.</w:t>
            </w:r>
          </w:p>
        </w:tc>
      </w:tr>
      <w:tr w:rsidR="00171765" w:rsidRPr="008F4F86" w14:paraId="0B381FD5" w14:textId="77777777" w:rsidTr="00171765">
        <w:tc>
          <w:tcPr>
            <w:tcW w:w="1813" w:type="dxa"/>
          </w:tcPr>
          <w:p w14:paraId="408A82A1" w14:textId="77777777" w:rsidR="00171765" w:rsidRPr="0000532B" w:rsidRDefault="00171765" w:rsidP="00171765">
            <w:pPr>
              <w:rPr>
                <w:rFonts w:cs="Arial"/>
              </w:rPr>
            </w:pPr>
            <w:r>
              <w:rPr>
                <w:rFonts w:cs="Arial"/>
                <w:lang w:val="en-US"/>
              </w:rPr>
              <w:t>a</w:t>
            </w:r>
            <w:r w:rsidRPr="00E40114">
              <w:rPr>
                <w:rFonts w:cs="Arial"/>
              </w:rPr>
              <w:t>mount</w:t>
            </w:r>
          </w:p>
        </w:tc>
        <w:tc>
          <w:tcPr>
            <w:tcW w:w="5150" w:type="dxa"/>
          </w:tcPr>
          <w:p w14:paraId="1CC23920" w14:textId="77777777" w:rsidR="00171765" w:rsidRPr="00E40114" w:rsidRDefault="00171765" w:rsidP="00171765">
            <w:pPr>
              <w:rPr>
                <w:rFonts w:cs="Arial"/>
              </w:rPr>
            </w:pPr>
            <w:bookmarkStart w:id="309" w:name="OLE_LINK341"/>
            <w:bookmarkStart w:id="310" w:name="OLE_LINK342"/>
            <w:bookmarkStart w:id="311" w:name="OLE_LINK343"/>
            <w:r>
              <w:rPr>
                <w:rFonts w:cs="Arial"/>
              </w:rPr>
              <w:t>Сумма оплаты</w:t>
            </w:r>
            <w:bookmarkEnd w:id="309"/>
            <w:bookmarkEnd w:id="310"/>
            <w:bookmarkEnd w:id="311"/>
          </w:p>
        </w:tc>
        <w:tc>
          <w:tcPr>
            <w:tcW w:w="3320" w:type="dxa"/>
          </w:tcPr>
          <w:p w14:paraId="621643E9" w14:textId="77777777" w:rsidR="00171765" w:rsidRPr="00525F22" w:rsidRDefault="00171765" w:rsidP="00171765">
            <w:pPr>
              <w:rPr>
                <w:rFonts w:cs="Arial"/>
              </w:rPr>
            </w:pPr>
            <w:bookmarkStart w:id="312" w:name="OLE_LINK285"/>
            <w:bookmarkStart w:id="313" w:name="OLE_LINK286"/>
            <w:r>
              <w:rPr>
                <w:rFonts w:cs="Arial"/>
              </w:rPr>
              <w:t>Десятичное число с точностью до 2 символов после точки</w:t>
            </w:r>
            <w:bookmarkEnd w:id="312"/>
            <w:bookmarkEnd w:id="313"/>
            <w:r>
              <w:rPr>
                <w:rFonts w:cs="Arial"/>
              </w:rPr>
              <w:t>*. Параметр обязательный.</w:t>
            </w:r>
          </w:p>
        </w:tc>
      </w:tr>
    </w:tbl>
    <w:p w14:paraId="0329EE39" w14:textId="77777777" w:rsidR="00171765" w:rsidRDefault="00171765" w:rsidP="00171765">
      <w:r>
        <w:t xml:space="preserve">* Максимальная сумма чека </w:t>
      </w:r>
      <w:bookmarkStart w:id="314" w:name="OLE_LINK49"/>
      <w:bookmarkStart w:id="315" w:name="OLE_LINK50"/>
      <w:bookmarkStart w:id="316" w:name="OLE_LINK51"/>
      <w:bookmarkStart w:id="317" w:name="OLE_LINK52"/>
      <w:bookmarkStart w:id="318" w:name="OLE_LINK173"/>
      <w:bookmarkStart w:id="319" w:name="OLE_LINK174"/>
      <w:bookmarkStart w:id="320" w:name="OLE_LINK175"/>
      <w:r>
        <w:t xml:space="preserve">99 999 999.99 </w:t>
      </w:r>
      <w:bookmarkEnd w:id="314"/>
      <w:bookmarkEnd w:id="315"/>
      <w:r>
        <w:t>рублей</w:t>
      </w:r>
      <w:bookmarkEnd w:id="316"/>
      <w:bookmarkEnd w:id="317"/>
      <w:bookmarkEnd w:id="318"/>
      <w:bookmarkEnd w:id="319"/>
      <w:bookmarkEnd w:id="320"/>
      <w:r>
        <w:t xml:space="preserve">. Максимальная сумма позиции </w:t>
      </w:r>
      <w:r>
        <w:rPr>
          <w:rFonts w:cs="Arial"/>
          <w:lang w:val="en-US"/>
        </w:rPr>
        <w:t>q</w:t>
      </w:r>
      <w:r w:rsidRPr="002D76D1">
        <w:rPr>
          <w:rFonts w:cs="Arial"/>
          <w:lang w:val="en-US"/>
        </w:rPr>
        <w:t>uantity</w:t>
      </w:r>
      <w:r>
        <w:rPr>
          <w:rFonts w:cs="Arial"/>
        </w:rPr>
        <w:t xml:space="preserve"> * </w:t>
      </w:r>
      <w:r>
        <w:rPr>
          <w:rFonts w:cs="Arial"/>
          <w:lang w:val="en-US"/>
        </w:rPr>
        <w:t>price</w:t>
      </w:r>
      <w:r>
        <w:rPr>
          <w:rFonts w:cs="Arial"/>
        </w:rPr>
        <w:t xml:space="preserve"> после округления так же </w:t>
      </w:r>
      <w:r>
        <w:t>99 999 999.99 рублей.</w:t>
      </w:r>
      <w:r w:rsidRPr="00D74AB1">
        <w:t xml:space="preserve"> </w:t>
      </w:r>
      <w:r>
        <w:t xml:space="preserve">Максимальная цена за единицу предмета расчета 99 999 999.99 рублей, максимальное количество предмета расчета </w:t>
      </w:r>
      <w:bookmarkStart w:id="321" w:name="OLE_LINK195"/>
      <w:bookmarkStart w:id="322" w:name="OLE_LINK196"/>
      <w:bookmarkStart w:id="323" w:name="OLE_LINK197"/>
      <w:bookmarkStart w:id="324" w:name="OLE_LINK198"/>
      <w:bookmarkStart w:id="325" w:name="OLE_LINK199"/>
      <w:r w:rsidRPr="00F33DE0">
        <w:t>281</w:t>
      </w:r>
      <w:r>
        <w:t> </w:t>
      </w:r>
      <w:r w:rsidRPr="00F33DE0">
        <w:t>474</w:t>
      </w:r>
      <w:r>
        <w:t> </w:t>
      </w:r>
      <w:r w:rsidRPr="00F33DE0">
        <w:t>976.710</w:t>
      </w:r>
      <w:r>
        <w:t> </w:t>
      </w:r>
      <w:r w:rsidRPr="00F33DE0">
        <w:t>655</w:t>
      </w:r>
      <w:bookmarkEnd w:id="321"/>
      <w:bookmarkEnd w:id="322"/>
      <w:bookmarkEnd w:id="323"/>
      <w:bookmarkEnd w:id="324"/>
      <w:bookmarkEnd w:id="325"/>
      <w:r>
        <w:t>.</w:t>
      </w:r>
    </w:p>
    <w:p w14:paraId="7AA4AAE3" w14:textId="77777777" w:rsidR="00171765" w:rsidRPr="00D74AB1" w:rsidRDefault="00171765" w:rsidP="00171765">
      <w:bookmarkStart w:id="326" w:name="OLE_LINK215"/>
      <w:bookmarkStart w:id="327" w:name="OLE_LINK216"/>
    </w:p>
    <w:p w14:paraId="1A3CD0CA" w14:textId="77777777" w:rsidR="00171765" w:rsidRPr="007B0FC3" w:rsidRDefault="00171765" w:rsidP="00705CE0">
      <w:pPr>
        <w:pStyle w:val="4"/>
      </w:pPr>
      <w:bookmarkStart w:id="328" w:name="_Toc507539856"/>
      <w:bookmarkStart w:id="329" w:name="_Toc27489461"/>
      <w:bookmarkStart w:id="330" w:name="_Toc63432959"/>
      <w:r>
        <w:rPr>
          <w:rFonts w:cs="Arial"/>
        </w:rPr>
        <w:t>2.1.1.</w:t>
      </w:r>
      <w:r>
        <w:rPr>
          <w:rFonts w:cs="Arial"/>
          <w:lang w:val="en-US"/>
        </w:rPr>
        <w:t>5</w:t>
      </w:r>
      <w:r>
        <w:t xml:space="preserve"> Дополнительный реквизит пользователя</w:t>
      </w:r>
      <w:bookmarkEnd w:id="328"/>
      <w:bookmarkEnd w:id="329"/>
      <w:bookmarkEnd w:id="330"/>
    </w:p>
    <w:tbl>
      <w:tblPr>
        <w:tblStyle w:val="ab"/>
        <w:tblW w:w="10283" w:type="dxa"/>
        <w:tblLook w:val="04A0" w:firstRow="1" w:lastRow="0" w:firstColumn="1" w:lastColumn="0" w:noHBand="0" w:noVBand="1"/>
      </w:tblPr>
      <w:tblGrid>
        <w:gridCol w:w="2162"/>
        <w:gridCol w:w="4938"/>
        <w:gridCol w:w="3183"/>
      </w:tblGrid>
      <w:tr w:rsidR="00171765" w:rsidRPr="008F4F86" w14:paraId="642FDB55" w14:textId="77777777" w:rsidTr="00171765">
        <w:tc>
          <w:tcPr>
            <w:tcW w:w="2162" w:type="dxa"/>
          </w:tcPr>
          <w:p w14:paraId="2A22856A" w14:textId="77777777" w:rsidR="00171765" w:rsidRPr="00AE6B24" w:rsidRDefault="00171765" w:rsidP="00171765">
            <w:pPr>
              <w:rPr>
                <w:rFonts w:cs="Arial"/>
              </w:rPr>
            </w:pPr>
            <w:r>
              <w:rPr>
                <w:rFonts w:cs="Arial"/>
                <w:lang w:val="en-US"/>
              </w:rPr>
              <w:t>name</w:t>
            </w:r>
          </w:p>
        </w:tc>
        <w:tc>
          <w:tcPr>
            <w:tcW w:w="4938" w:type="dxa"/>
          </w:tcPr>
          <w:p w14:paraId="0964F78C" w14:textId="77777777" w:rsidR="00171765" w:rsidRPr="002D76D1" w:rsidRDefault="00171765" w:rsidP="00171765">
            <w:pPr>
              <w:rPr>
                <w:rFonts w:cs="Arial"/>
              </w:rPr>
            </w:pPr>
            <w:bookmarkStart w:id="331" w:name="OLE_LINK302"/>
            <w:bookmarkStart w:id="332" w:name="OLE_LINK303"/>
            <w:r>
              <w:t>Н</w:t>
            </w:r>
            <w:r w:rsidRPr="00C427A1">
              <w:t>аименование дополнительного реквизита пользователя</w:t>
            </w:r>
            <w:r>
              <w:t>, 1085</w:t>
            </w:r>
            <w:bookmarkEnd w:id="331"/>
            <w:bookmarkEnd w:id="332"/>
          </w:p>
        </w:tc>
        <w:tc>
          <w:tcPr>
            <w:tcW w:w="3183" w:type="dxa"/>
          </w:tcPr>
          <w:p w14:paraId="017966A4" w14:textId="77777777" w:rsidR="00171765" w:rsidRDefault="00171765" w:rsidP="00171765">
            <w:pPr>
              <w:rPr>
                <w:rFonts w:cs="Arial"/>
              </w:rPr>
            </w:pPr>
            <w:r>
              <w:rPr>
                <w:rFonts w:cs="Arial"/>
              </w:rPr>
              <w:t>Строка</w:t>
            </w:r>
            <w:r w:rsidRPr="003C11F4">
              <w:rPr>
                <w:rFonts w:cs="Arial"/>
              </w:rPr>
              <w:t xml:space="preserve"> </w:t>
            </w:r>
            <w:r>
              <w:rPr>
                <w:rFonts w:cs="Arial"/>
              </w:rPr>
              <w:t xml:space="preserve">от 1 до </w:t>
            </w:r>
            <w:r w:rsidRPr="003C11F4">
              <w:rPr>
                <w:rFonts w:cs="Arial"/>
              </w:rPr>
              <w:t>64</w:t>
            </w:r>
            <w:r>
              <w:rPr>
                <w:rFonts w:cs="Arial"/>
              </w:rPr>
              <w:t xml:space="preserve"> символов.</w:t>
            </w:r>
          </w:p>
          <w:p w14:paraId="29635E92" w14:textId="77777777" w:rsidR="00171765" w:rsidRPr="003C11F4" w:rsidRDefault="00171765" w:rsidP="00171765">
            <w:pPr>
              <w:rPr>
                <w:rFonts w:cs="Arial"/>
              </w:rPr>
            </w:pPr>
            <w:r w:rsidRPr="003C11F4">
              <w:rPr>
                <w:i/>
              </w:rPr>
              <w:t xml:space="preserve">Длина атрибутов </w:t>
            </w:r>
            <w:r w:rsidRPr="003C11F4">
              <w:rPr>
                <w:i/>
                <w:lang w:val="en-US"/>
              </w:rPr>
              <w:t>name</w:t>
            </w:r>
            <w:r w:rsidRPr="003C11F4">
              <w:rPr>
                <w:i/>
              </w:rPr>
              <w:t xml:space="preserve"> + </w:t>
            </w:r>
            <w:r w:rsidRPr="003C11F4">
              <w:rPr>
                <w:i/>
                <w:lang w:val="en-US"/>
              </w:rPr>
              <w:t>value</w:t>
            </w:r>
            <w:r w:rsidRPr="003C11F4">
              <w:rPr>
                <w:i/>
              </w:rPr>
              <w:t xml:space="preserve"> не должна суммарно превышать 23</w:t>
            </w:r>
            <w:r>
              <w:rPr>
                <w:i/>
              </w:rPr>
              <w:t>5</w:t>
            </w:r>
            <w:r w:rsidRPr="003C11F4">
              <w:rPr>
                <w:i/>
              </w:rPr>
              <w:t xml:space="preserve"> символов.</w:t>
            </w:r>
          </w:p>
        </w:tc>
      </w:tr>
      <w:tr w:rsidR="00171765" w:rsidRPr="008F4F86" w14:paraId="0AFE0546" w14:textId="77777777" w:rsidTr="00171765">
        <w:tc>
          <w:tcPr>
            <w:tcW w:w="2162" w:type="dxa"/>
          </w:tcPr>
          <w:p w14:paraId="1AFE3E7C" w14:textId="77777777" w:rsidR="00171765" w:rsidRPr="003C11F4" w:rsidRDefault="00171765" w:rsidP="00171765">
            <w:pPr>
              <w:rPr>
                <w:rFonts w:cs="Arial"/>
              </w:rPr>
            </w:pPr>
            <w:r>
              <w:rPr>
                <w:rFonts w:cs="Arial"/>
                <w:lang w:val="en-US"/>
              </w:rPr>
              <w:t>value</w:t>
            </w:r>
          </w:p>
        </w:tc>
        <w:tc>
          <w:tcPr>
            <w:tcW w:w="4938" w:type="dxa"/>
          </w:tcPr>
          <w:p w14:paraId="26AFDABD" w14:textId="77777777" w:rsidR="00171765" w:rsidRPr="00B2081D" w:rsidRDefault="00171765" w:rsidP="00171765">
            <w:pPr>
              <w:rPr>
                <w:rFonts w:cs="Arial"/>
              </w:rPr>
            </w:pPr>
            <w:bookmarkStart w:id="333" w:name="OLE_LINK304"/>
            <w:bookmarkStart w:id="334" w:name="OLE_LINK305"/>
            <w:r>
              <w:t>З</w:t>
            </w:r>
            <w:r w:rsidRPr="00C427A1">
              <w:t>начение дополнительного реквизита пользователя</w:t>
            </w:r>
            <w:r>
              <w:t>, 1086</w:t>
            </w:r>
            <w:bookmarkEnd w:id="333"/>
            <w:bookmarkEnd w:id="334"/>
          </w:p>
        </w:tc>
        <w:tc>
          <w:tcPr>
            <w:tcW w:w="3183" w:type="dxa"/>
          </w:tcPr>
          <w:p w14:paraId="43674746" w14:textId="77777777" w:rsidR="00171765" w:rsidRDefault="00171765" w:rsidP="00171765">
            <w:pPr>
              <w:rPr>
                <w:rFonts w:cs="Arial"/>
              </w:rPr>
            </w:pPr>
            <w:r>
              <w:rPr>
                <w:rFonts w:cs="Arial"/>
              </w:rPr>
              <w:t xml:space="preserve">Строка от 1 до </w:t>
            </w:r>
            <w:r w:rsidRPr="003C11F4">
              <w:rPr>
                <w:rFonts w:cs="Arial"/>
              </w:rPr>
              <w:t>23</w:t>
            </w:r>
            <w:r>
              <w:rPr>
                <w:rFonts w:cs="Arial"/>
              </w:rPr>
              <w:t>4 символов.</w:t>
            </w:r>
          </w:p>
          <w:p w14:paraId="6C260E43" w14:textId="77777777" w:rsidR="00171765" w:rsidRPr="00525F22" w:rsidRDefault="00171765" w:rsidP="00171765">
            <w:pPr>
              <w:rPr>
                <w:rFonts w:cs="Arial"/>
              </w:rPr>
            </w:pPr>
            <w:r w:rsidRPr="003C11F4">
              <w:rPr>
                <w:i/>
              </w:rPr>
              <w:t xml:space="preserve">Длина атрибутов </w:t>
            </w:r>
            <w:r w:rsidRPr="003C11F4">
              <w:rPr>
                <w:i/>
                <w:lang w:val="en-US"/>
              </w:rPr>
              <w:t>name</w:t>
            </w:r>
            <w:r w:rsidRPr="003C11F4">
              <w:rPr>
                <w:i/>
              </w:rPr>
              <w:t xml:space="preserve"> + </w:t>
            </w:r>
            <w:r w:rsidRPr="003C11F4">
              <w:rPr>
                <w:i/>
                <w:lang w:val="en-US"/>
              </w:rPr>
              <w:t>value</w:t>
            </w:r>
            <w:r w:rsidRPr="003C11F4">
              <w:rPr>
                <w:i/>
              </w:rPr>
              <w:t xml:space="preserve"> не должна суммарно превышать 23</w:t>
            </w:r>
            <w:r>
              <w:rPr>
                <w:i/>
              </w:rPr>
              <w:t>5</w:t>
            </w:r>
            <w:r w:rsidRPr="003C11F4">
              <w:rPr>
                <w:i/>
              </w:rPr>
              <w:t xml:space="preserve"> символов.</w:t>
            </w:r>
          </w:p>
        </w:tc>
      </w:tr>
      <w:bookmarkEnd w:id="326"/>
      <w:bookmarkEnd w:id="327"/>
    </w:tbl>
    <w:p w14:paraId="4E1CF551" w14:textId="77777777" w:rsidR="00171765" w:rsidRPr="003C11F4" w:rsidRDefault="00171765" w:rsidP="00171765"/>
    <w:p w14:paraId="47FC08AE" w14:textId="77777777" w:rsidR="00171765" w:rsidRPr="007B0FC3" w:rsidRDefault="00171765" w:rsidP="00705CE0">
      <w:pPr>
        <w:pStyle w:val="4"/>
      </w:pPr>
      <w:bookmarkStart w:id="335" w:name="_Toc507539857"/>
      <w:bookmarkStart w:id="336" w:name="_Toc27489462"/>
      <w:bookmarkStart w:id="337" w:name="_Toc63432960"/>
      <w:bookmarkStart w:id="338" w:name="OLE_LINK437"/>
      <w:bookmarkStart w:id="339" w:name="OLE_LINK438"/>
      <w:r>
        <w:rPr>
          <w:rFonts w:cs="Arial"/>
        </w:rPr>
        <w:t>2.1.1.6</w:t>
      </w:r>
      <w:r>
        <w:t xml:space="preserve"> Данные поставщика</w:t>
      </w:r>
      <w:bookmarkEnd w:id="335"/>
      <w:bookmarkEnd w:id="336"/>
      <w:bookmarkEnd w:id="337"/>
    </w:p>
    <w:tbl>
      <w:tblPr>
        <w:tblStyle w:val="ab"/>
        <w:tblW w:w="10283" w:type="dxa"/>
        <w:tblLook w:val="04A0" w:firstRow="1" w:lastRow="0" w:firstColumn="1" w:lastColumn="0" w:noHBand="0" w:noVBand="1"/>
      </w:tblPr>
      <w:tblGrid>
        <w:gridCol w:w="2328"/>
        <w:gridCol w:w="4825"/>
        <w:gridCol w:w="3130"/>
      </w:tblGrid>
      <w:tr w:rsidR="00171765" w:rsidRPr="008F4F86" w14:paraId="2C313081" w14:textId="77777777" w:rsidTr="00171765">
        <w:tc>
          <w:tcPr>
            <w:tcW w:w="2328" w:type="dxa"/>
          </w:tcPr>
          <w:p w14:paraId="2AE5D666" w14:textId="77777777" w:rsidR="00171765" w:rsidRPr="00EA41AF" w:rsidRDefault="00171765" w:rsidP="00171765">
            <w:bookmarkStart w:id="340" w:name="OLE_LINK239"/>
            <w:bookmarkStart w:id="341" w:name="OLE_LINK240"/>
            <w:bookmarkStart w:id="342" w:name="OLE_LINK244"/>
            <w:bookmarkStart w:id="343" w:name="OLE_LINK245"/>
            <w:r>
              <w:rPr>
                <w:lang w:val="en-US"/>
              </w:rPr>
              <w:t>p</w:t>
            </w:r>
            <w:r w:rsidRPr="00EA41AF">
              <w:t>honeNumbers</w:t>
            </w:r>
            <w:bookmarkEnd w:id="340"/>
            <w:bookmarkEnd w:id="341"/>
            <w:bookmarkEnd w:id="342"/>
            <w:bookmarkEnd w:id="343"/>
          </w:p>
        </w:tc>
        <w:tc>
          <w:tcPr>
            <w:tcW w:w="4825" w:type="dxa"/>
          </w:tcPr>
          <w:p w14:paraId="4E5EE311" w14:textId="77777777" w:rsidR="00171765" w:rsidRDefault="00171765" w:rsidP="00171765">
            <w:bookmarkStart w:id="344" w:name="OLE_LINK246"/>
            <w:bookmarkStart w:id="345" w:name="OLE_LINK247"/>
            <w:bookmarkStart w:id="346" w:name="OLE_LINK248"/>
            <w:bookmarkStart w:id="347" w:name="OLE_LINK372"/>
            <w:bookmarkStart w:id="348" w:name="OLE_LINK373"/>
            <w:bookmarkStart w:id="349" w:name="OLE_LINK374"/>
            <w:r>
              <w:t>Т</w:t>
            </w:r>
            <w:r w:rsidRPr="004E1AAD">
              <w:t>елефон поставщика</w:t>
            </w:r>
            <w:bookmarkEnd w:id="344"/>
            <w:bookmarkEnd w:id="345"/>
            <w:bookmarkEnd w:id="346"/>
            <w:r>
              <w:t xml:space="preserve">, </w:t>
            </w:r>
            <w:r w:rsidRPr="004E1AAD">
              <w:t>1171</w:t>
            </w:r>
            <w:bookmarkEnd w:id="347"/>
            <w:bookmarkEnd w:id="348"/>
            <w:bookmarkEnd w:id="349"/>
          </w:p>
        </w:tc>
        <w:tc>
          <w:tcPr>
            <w:tcW w:w="3130" w:type="dxa"/>
          </w:tcPr>
          <w:p w14:paraId="2939DF1D" w14:textId="77777777" w:rsidR="00171765" w:rsidRDefault="00171765" w:rsidP="00171765">
            <w:pPr>
              <w:rPr>
                <w:rFonts w:cs="Arial"/>
              </w:rPr>
            </w:pPr>
            <w:r>
              <w:rPr>
                <w:rFonts w:cs="Arial"/>
              </w:rPr>
              <w:t xml:space="preserve">Массив строк длиной от 1 до 19 символов, формат </w:t>
            </w:r>
            <w:r w:rsidRPr="008B35C0">
              <w:rPr>
                <w:rFonts w:cs="Arial"/>
              </w:rPr>
              <w:t>+{Ц}</w:t>
            </w:r>
            <w:r w:rsidRPr="006A64D3">
              <w:rPr>
                <w:rFonts w:cs="Arial"/>
              </w:rPr>
              <w:t xml:space="preserve">, </w:t>
            </w:r>
            <w:r>
              <w:rPr>
                <w:rFonts w:cs="Arial"/>
              </w:rPr>
              <w:t>необязательное поле</w:t>
            </w:r>
          </w:p>
        </w:tc>
      </w:tr>
      <w:tr w:rsidR="00171765" w:rsidRPr="008F4F86" w14:paraId="729A7494" w14:textId="77777777" w:rsidTr="00171765">
        <w:tc>
          <w:tcPr>
            <w:tcW w:w="2328" w:type="dxa"/>
          </w:tcPr>
          <w:p w14:paraId="761E9DF3" w14:textId="77777777" w:rsidR="00171765" w:rsidRPr="00562159" w:rsidRDefault="00171765" w:rsidP="00171765">
            <w:pPr>
              <w:rPr>
                <w:lang w:val="en-US"/>
              </w:rPr>
            </w:pPr>
            <w:bookmarkStart w:id="350" w:name="OLE_LINK241"/>
            <w:bookmarkStart w:id="351" w:name="OLE_LINK242"/>
            <w:bookmarkStart w:id="352" w:name="OLE_LINK243"/>
            <w:r>
              <w:rPr>
                <w:lang w:val="en-US"/>
              </w:rPr>
              <w:t>name</w:t>
            </w:r>
            <w:bookmarkEnd w:id="350"/>
            <w:bookmarkEnd w:id="351"/>
            <w:bookmarkEnd w:id="352"/>
          </w:p>
        </w:tc>
        <w:tc>
          <w:tcPr>
            <w:tcW w:w="4825" w:type="dxa"/>
          </w:tcPr>
          <w:p w14:paraId="0F9E725C" w14:textId="77777777" w:rsidR="00171765" w:rsidRPr="00562159" w:rsidRDefault="00171765" w:rsidP="00171765">
            <w:pPr>
              <w:overflowPunct w:val="0"/>
              <w:autoSpaceDE w:val="0"/>
              <w:autoSpaceDN w:val="0"/>
              <w:adjustRightInd w:val="0"/>
              <w:textAlignment w:val="baseline"/>
              <w:rPr>
                <w:lang w:val="en-US"/>
              </w:rPr>
            </w:pPr>
            <w:bookmarkStart w:id="353" w:name="OLE_LINK249"/>
            <w:bookmarkStart w:id="354" w:name="OLE_LINK250"/>
            <w:bookmarkStart w:id="355" w:name="OLE_LINK251"/>
            <w:bookmarkStart w:id="356" w:name="OLE_LINK375"/>
            <w:bookmarkStart w:id="357" w:name="OLE_LINK376"/>
            <w:bookmarkStart w:id="358" w:name="OLE_LINK377"/>
            <w:r>
              <w:t>Н</w:t>
            </w:r>
            <w:r w:rsidRPr="00C427A1">
              <w:t>аименование поставщика</w:t>
            </w:r>
            <w:bookmarkEnd w:id="353"/>
            <w:bookmarkEnd w:id="354"/>
            <w:bookmarkEnd w:id="355"/>
            <w:r>
              <w:t>, 1225</w:t>
            </w:r>
            <w:bookmarkEnd w:id="356"/>
            <w:bookmarkEnd w:id="357"/>
            <w:bookmarkEnd w:id="358"/>
          </w:p>
        </w:tc>
        <w:tc>
          <w:tcPr>
            <w:tcW w:w="3130" w:type="dxa"/>
          </w:tcPr>
          <w:p w14:paraId="4C95E94B" w14:textId="77777777" w:rsidR="00171765" w:rsidRDefault="00171765" w:rsidP="00171765">
            <w:pPr>
              <w:overflowPunct w:val="0"/>
              <w:autoSpaceDE w:val="0"/>
              <w:autoSpaceDN w:val="0"/>
              <w:adjustRightInd w:val="0"/>
              <w:textAlignment w:val="baseline"/>
              <w:rPr>
                <w:rFonts w:cs="Arial"/>
              </w:rPr>
            </w:pPr>
            <w:r>
              <w:rPr>
                <w:rFonts w:cs="Arial"/>
              </w:rPr>
              <w:t>Строка до 239 символов.</w:t>
            </w:r>
          </w:p>
          <w:p w14:paraId="2E23D317" w14:textId="77777777" w:rsidR="00171765" w:rsidRPr="00562159" w:rsidRDefault="00171765" w:rsidP="00171765">
            <w:pPr>
              <w:overflowPunct w:val="0"/>
              <w:autoSpaceDE w:val="0"/>
              <w:autoSpaceDN w:val="0"/>
              <w:adjustRightInd w:val="0"/>
              <w:textAlignment w:val="baseline"/>
              <w:rPr>
                <w:rFonts w:cs="Arial"/>
                <w:i/>
              </w:rPr>
            </w:pPr>
            <w:r w:rsidRPr="00562159">
              <w:rPr>
                <w:rFonts w:cs="Arial"/>
                <w:i/>
              </w:rPr>
              <w:t>Внимание: в данные 24</w:t>
            </w:r>
            <w:r>
              <w:rPr>
                <w:rFonts w:cs="Arial"/>
                <w:i/>
              </w:rPr>
              <w:t>3</w:t>
            </w:r>
            <w:r w:rsidRPr="00562159">
              <w:rPr>
                <w:rFonts w:cs="Arial"/>
                <w:i/>
              </w:rPr>
              <w:t xml:space="preserve"> символа включаются телефоны поставщика + 4 символа на каждый телефон.</w:t>
            </w:r>
          </w:p>
          <w:p w14:paraId="2F65E1F6" w14:textId="77777777" w:rsidR="00171765" w:rsidRPr="00562159" w:rsidRDefault="00171765" w:rsidP="00171765">
            <w:pPr>
              <w:overflowPunct w:val="0"/>
              <w:autoSpaceDE w:val="0"/>
              <w:autoSpaceDN w:val="0"/>
              <w:adjustRightInd w:val="0"/>
              <w:textAlignment w:val="baseline"/>
              <w:rPr>
                <w:rFonts w:cs="Arial"/>
              </w:rPr>
            </w:pPr>
            <w:r>
              <w:rPr>
                <w:rFonts w:cs="Arial"/>
              </w:rPr>
              <w:t xml:space="preserve">Например, если передано 2 телефона поставщика длиной 12 и 14 символов, то максимальная длина наименования поставщика </w:t>
            </w:r>
            <w:r>
              <w:rPr>
                <w:rFonts w:cs="Arial"/>
              </w:rPr>
              <w:lastRenderedPageBreak/>
              <w:t>будет 239 – (12 + 4) – (14 + 4)  = 205 символов</w:t>
            </w:r>
          </w:p>
        </w:tc>
      </w:tr>
    </w:tbl>
    <w:p w14:paraId="2A774648" w14:textId="77777777" w:rsidR="00171765" w:rsidRDefault="00171765" w:rsidP="00171765"/>
    <w:p w14:paraId="3CCFFD04" w14:textId="77777777" w:rsidR="00171765" w:rsidRPr="007B0FC3" w:rsidRDefault="00171765" w:rsidP="00705CE0">
      <w:pPr>
        <w:pStyle w:val="4"/>
      </w:pPr>
      <w:bookmarkStart w:id="359" w:name="_Toc27489463"/>
      <w:bookmarkStart w:id="360" w:name="_Toc63432961"/>
      <w:r>
        <w:rPr>
          <w:rFonts w:cs="Arial"/>
        </w:rPr>
        <w:t>2.1.1.7</w:t>
      </w:r>
      <w:r>
        <w:t xml:space="preserve"> Данные агента</w:t>
      </w:r>
      <w:bookmarkEnd w:id="359"/>
      <w:bookmarkEnd w:id="360"/>
    </w:p>
    <w:tbl>
      <w:tblPr>
        <w:tblStyle w:val="ab"/>
        <w:tblW w:w="10283" w:type="dxa"/>
        <w:tblLook w:val="04A0" w:firstRow="1" w:lastRow="0" w:firstColumn="1" w:lastColumn="0" w:noHBand="0" w:noVBand="1"/>
      </w:tblPr>
      <w:tblGrid>
        <w:gridCol w:w="3966"/>
        <w:gridCol w:w="3654"/>
        <w:gridCol w:w="2663"/>
      </w:tblGrid>
      <w:tr w:rsidR="00171765" w:rsidRPr="008F4F86" w14:paraId="64E50990" w14:textId="77777777" w:rsidTr="00171765">
        <w:tc>
          <w:tcPr>
            <w:tcW w:w="3966" w:type="dxa"/>
          </w:tcPr>
          <w:p w14:paraId="122A5986" w14:textId="77777777" w:rsidR="00171765" w:rsidRPr="00AE6B24" w:rsidRDefault="00171765" w:rsidP="00171765">
            <w:pPr>
              <w:rPr>
                <w:rFonts w:cs="Arial"/>
              </w:rPr>
            </w:pPr>
            <w:r>
              <w:rPr>
                <w:lang w:val="en-US"/>
              </w:rPr>
              <w:t>p</w:t>
            </w:r>
            <w:r w:rsidRPr="00EA41AF">
              <w:t>aymentTransferOperatorPhoneNumbers</w:t>
            </w:r>
          </w:p>
        </w:tc>
        <w:tc>
          <w:tcPr>
            <w:tcW w:w="3654" w:type="dxa"/>
          </w:tcPr>
          <w:p w14:paraId="7DB91FB3" w14:textId="77777777" w:rsidR="00171765" w:rsidRPr="008B35C0" w:rsidRDefault="00171765" w:rsidP="00171765">
            <w:r>
              <w:t>Т</w:t>
            </w:r>
            <w:r w:rsidRPr="004E1AAD">
              <w:t xml:space="preserve">елефон </w:t>
            </w:r>
            <w:r>
              <w:t>оператора перевода, 1075</w:t>
            </w:r>
          </w:p>
        </w:tc>
        <w:tc>
          <w:tcPr>
            <w:tcW w:w="2663" w:type="dxa"/>
          </w:tcPr>
          <w:p w14:paraId="420214CE" w14:textId="77777777" w:rsidR="00171765" w:rsidRDefault="00171765" w:rsidP="00171765">
            <w:pPr>
              <w:rPr>
                <w:rFonts w:cs="Arial"/>
              </w:rPr>
            </w:pPr>
            <w:r>
              <w:rPr>
                <w:rFonts w:cs="Arial"/>
              </w:rPr>
              <w:t xml:space="preserve">Массив строк длиной от 1 до 19 символов, формат </w:t>
            </w:r>
            <w:r w:rsidRPr="008B35C0">
              <w:rPr>
                <w:rFonts w:cs="Arial"/>
              </w:rPr>
              <w:t>+{Ц</w:t>
            </w:r>
            <w:bookmarkStart w:id="361" w:name="OLE_LINK443"/>
            <w:bookmarkStart w:id="362" w:name="OLE_LINK444"/>
            <w:r w:rsidRPr="008B35C0">
              <w:rPr>
                <w:rFonts w:cs="Arial"/>
              </w:rPr>
              <w:t>}</w:t>
            </w:r>
            <w:bookmarkStart w:id="363" w:name="OLE_LINK445"/>
            <w:r w:rsidRPr="006A64D3">
              <w:rPr>
                <w:rFonts w:cs="Arial"/>
              </w:rPr>
              <w:t xml:space="preserve">, </w:t>
            </w:r>
            <w:r>
              <w:rPr>
                <w:rFonts w:cs="Arial"/>
              </w:rPr>
              <w:t>необязательное поле</w:t>
            </w:r>
            <w:bookmarkEnd w:id="361"/>
            <w:bookmarkEnd w:id="362"/>
            <w:bookmarkEnd w:id="363"/>
          </w:p>
        </w:tc>
      </w:tr>
      <w:tr w:rsidR="00171765" w:rsidRPr="008F4F86" w14:paraId="3920E667" w14:textId="77777777" w:rsidTr="00171765">
        <w:tc>
          <w:tcPr>
            <w:tcW w:w="3966" w:type="dxa"/>
          </w:tcPr>
          <w:p w14:paraId="41ACB447" w14:textId="77777777" w:rsidR="00171765" w:rsidRPr="00AE6B24" w:rsidRDefault="00171765" w:rsidP="00171765">
            <w:pPr>
              <w:rPr>
                <w:rFonts w:cs="Arial"/>
              </w:rPr>
            </w:pPr>
            <w:r>
              <w:rPr>
                <w:lang w:val="en-US"/>
              </w:rPr>
              <w:t>p</w:t>
            </w:r>
            <w:r w:rsidRPr="00EA41AF">
              <w:t>aymentAgentOperation</w:t>
            </w:r>
          </w:p>
        </w:tc>
        <w:tc>
          <w:tcPr>
            <w:tcW w:w="3654" w:type="dxa"/>
          </w:tcPr>
          <w:p w14:paraId="198CCEE7" w14:textId="77777777" w:rsidR="00171765" w:rsidRPr="008B35C0" w:rsidRDefault="00171765" w:rsidP="00171765">
            <w:pPr>
              <w:rPr>
                <w:lang w:val="en-US"/>
              </w:rPr>
            </w:pPr>
            <w:r>
              <w:t>Операция</w:t>
            </w:r>
            <w:r w:rsidRPr="00D13808">
              <w:rPr>
                <w:lang w:val="en-US"/>
              </w:rPr>
              <w:t xml:space="preserve"> </w:t>
            </w:r>
            <w:r>
              <w:t>платежного</w:t>
            </w:r>
            <w:r w:rsidRPr="00D13808">
              <w:rPr>
                <w:lang w:val="en-US"/>
              </w:rPr>
              <w:t xml:space="preserve"> </w:t>
            </w:r>
            <w:r>
              <w:t xml:space="preserve">агента, </w:t>
            </w:r>
            <w:r w:rsidRPr="00D13808">
              <w:rPr>
                <w:lang w:val="en-US"/>
              </w:rPr>
              <w:t>1044</w:t>
            </w:r>
          </w:p>
        </w:tc>
        <w:tc>
          <w:tcPr>
            <w:tcW w:w="2663" w:type="dxa"/>
          </w:tcPr>
          <w:p w14:paraId="49EA35DB" w14:textId="77777777" w:rsidR="00171765" w:rsidRDefault="00171765" w:rsidP="00171765">
            <w:pPr>
              <w:rPr>
                <w:rFonts w:cs="Arial"/>
              </w:rPr>
            </w:pPr>
            <w:r>
              <w:rPr>
                <w:rFonts w:cs="Arial"/>
              </w:rPr>
              <w:t>Строка длиной от 1 до 24 символов</w:t>
            </w:r>
            <w:r w:rsidRPr="006A64D3">
              <w:rPr>
                <w:rFonts w:cs="Arial"/>
              </w:rPr>
              <w:t xml:space="preserve">, </w:t>
            </w:r>
            <w:r>
              <w:rPr>
                <w:rFonts w:cs="Arial"/>
              </w:rPr>
              <w:t>необязательное поле</w:t>
            </w:r>
          </w:p>
        </w:tc>
      </w:tr>
      <w:tr w:rsidR="00171765" w:rsidRPr="008F4F86" w14:paraId="40CF0A74" w14:textId="77777777" w:rsidTr="00171765">
        <w:tc>
          <w:tcPr>
            <w:tcW w:w="3966" w:type="dxa"/>
          </w:tcPr>
          <w:p w14:paraId="3E33E113" w14:textId="77777777" w:rsidR="00171765" w:rsidRPr="00EA41AF" w:rsidRDefault="00171765" w:rsidP="00171765">
            <w:r>
              <w:rPr>
                <w:lang w:val="en-US"/>
              </w:rPr>
              <w:t>p</w:t>
            </w:r>
            <w:r w:rsidRPr="00EA41AF">
              <w:t>aymentAgentPhoneNumbers</w:t>
            </w:r>
          </w:p>
        </w:tc>
        <w:tc>
          <w:tcPr>
            <w:tcW w:w="3654" w:type="dxa"/>
          </w:tcPr>
          <w:p w14:paraId="674E5FB4" w14:textId="77777777" w:rsidR="00171765" w:rsidRDefault="00171765" w:rsidP="00171765">
            <w:r>
              <w:t>Т</w:t>
            </w:r>
            <w:r w:rsidRPr="000E7E7C">
              <w:t>елефон платежного агента</w:t>
            </w:r>
            <w:r>
              <w:t xml:space="preserve">, </w:t>
            </w:r>
            <w:r w:rsidRPr="000E7E7C">
              <w:t>1073</w:t>
            </w:r>
          </w:p>
        </w:tc>
        <w:tc>
          <w:tcPr>
            <w:tcW w:w="2663" w:type="dxa"/>
          </w:tcPr>
          <w:p w14:paraId="44BA795F" w14:textId="77777777" w:rsidR="00171765" w:rsidRDefault="00171765" w:rsidP="00171765">
            <w:pPr>
              <w:rPr>
                <w:rFonts w:cs="Arial"/>
              </w:rPr>
            </w:pPr>
            <w:r>
              <w:rPr>
                <w:rFonts w:cs="Arial"/>
              </w:rPr>
              <w:t xml:space="preserve">Массив строк длиной от 1 до 19 символов, формат </w:t>
            </w:r>
            <w:r w:rsidRPr="008B35C0">
              <w:rPr>
                <w:rFonts w:cs="Arial"/>
              </w:rPr>
              <w:t>+{Ц}</w:t>
            </w:r>
            <w:r w:rsidRPr="006A64D3">
              <w:rPr>
                <w:rFonts w:cs="Arial"/>
              </w:rPr>
              <w:t xml:space="preserve">, </w:t>
            </w:r>
            <w:r>
              <w:rPr>
                <w:rFonts w:cs="Arial"/>
              </w:rPr>
              <w:t>необязательное поле</w:t>
            </w:r>
          </w:p>
        </w:tc>
      </w:tr>
      <w:tr w:rsidR="00171765" w:rsidRPr="008F4F86" w14:paraId="0FA3B0C0" w14:textId="77777777" w:rsidTr="00171765">
        <w:tc>
          <w:tcPr>
            <w:tcW w:w="3966" w:type="dxa"/>
          </w:tcPr>
          <w:p w14:paraId="61D0CEEB" w14:textId="77777777" w:rsidR="00171765" w:rsidRPr="00EA41AF" w:rsidRDefault="00171765" w:rsidP="00171765">
            <w:r>
              <w:rPr>
                <w:lang w:val="en-US"/>
              </w:rPr>
              <w:t>p</w:t>
            </w:r>
            <w:r w:rsidRPr="00EA41AF">
              <w:t>aymentOperatorPhoneNumbers</w:t>
            </w:r>
          </w:p>
        </w:tc>
        <w:tc>
          <w:tcPr>
            <w:tcW w:w="3654" w:type="dxa"/>
          </w:tcPr>
          <w:p w14:paraId="229EF1DA" w14:textId="77777777" w:rsidR="00171765" w:rsidRDefault="00171765" w:rsidP="00171765">
            <w:r>
              <w:t>Т</w:t>
            </w:r>
            <w:r w:rsidRPr="0080191E">
              <w:t>елефон оператора по приему платежей</w:t>
            </w:r>
            <w:r>
              <w:t xml:space="preserve">, </w:t>
            </w:r>
            <w:r w:rsidRPr="0080191E">
              <w:t>1074</w:t>
            </w:r>
          </w:p>
        </w:tc>
        <w:tc>
          <w:tcPr>
            <w:tcW w:w="2663" w:type="dxa"/>
          </w:tcPr>
          <w:p w14:paraId="46B101ED" w14:textId="77777777" w:rsidR="00171765" w:rsidRDefault="00171765" w:rsidP="00171765">
            <w:pPr>
              <w:rPr>
                <w:rFonts w:cs="Arial"/>
              </w:rPr>
            </w:pPr>
            <w:r>
              <w:rPr>
                <w:rFonts w:cs="Arial"/>
              </w:rPr>
              <w:t xml:space="preserve">Массив строк длиной от 1 до 19 символов, формат </w:t>
            </w:r>
            <w:r w:rsidRPr="008B35C0">
              <w:rPr>
                <w:rFonts w:cs="Arial"/>
              </w:rPr>
              <w:t>+{Ц}</w:t>
            </w:r>
            <w:r w:rsidRPr="006A64D3">
              <w:rPr>
                <w:rFonts w:cs="Arial"/>
              </w:rPr>
              <w:t xml:space="preserve">, </w:t>
            </w:r>
            <w:r>
              <w:rPr>
                <w:rFonts w:cs="Arial"/>
              </w:rPr>
              <w:t>необязательное поле</w:t>
            </w:r>
          </w:p>
        </w:tc>
      </w:tr>
      <w:tr w:rsidR="00171765" w:rsidRPr="008F4F86" w14:paraId="15C41274" w14:textId="77777777" w:rsidTr="00171765">
        <w:tc>
          <w:tcPr>
            <w:tcW w:w="3966" w:type="dxa"/>
          </w:tcPr>
          <w:p w14:paraId="15C06C73" w14:textId="77777777" w:rsidR="00171765" w:rsidRPr="00EA41AF" w:rsidRDefault="00171765" w:rsidP="00171765">
            <w:r>
              <w:rPr>
                <w:lang w:val="en-US"/>
              </w:rPr>
              <w:t>p</w:t>
            </w:r>
            <w:r w:rsidRPr="00EA41AF">
              <w:t>aymentOperatorName</w:t>
            </w:r>
          </w:p>
        </w:tc>
        <w:tc>
          <w:tcPr>
            <w:tcW w:w="3654" w:type="dxa"/>
          </w:tcPr>
          <w:p w14:paraId="120D422F" w14:textId="77777777" w:rsidR="00171765" w:rsidRDefault="00171765" w:rsidP="00171765">
            <w:r>
              <w:t>Н</w:t>
            </w:r>
            <w:r w:rsidRPr="000B1B66">
              <w:t>аименование оператора перевода</w:t>
            </w:r>
            <w:r>
              <w:t xml:space="preserve">, </w:t>
            </w:r>
            <w:r w:rsidRPr="000B1B66">
              <w:t>1026</w:t>
            </w:r>
          </w:p>
        </w:tc>
        <w:tc>
          <w:tcPr>
            <w:tcW w:w="2663" w:type="dxa"/>
          </w:tcPr>
          <w:p w14:paraId="21B0C6B7" w14:textId="77777777" w:rsidR="00171765" w:rsidRDefault="00171765" w:rsidP="00171765">
            <w:pPr>
              <w:rPr>
                <w:rFonts w:cs="Arial"/>
              </w:rPr>
            </w:pPr>
            <w:r>
              <w:rPr>
                <w:rFonts w:cs="Arial"/>
              </w:rPr>
              <w:t>Строка длиной от 1 до 64 символов</w:t>
            </w:r>
            <w:r w:rsidRPr="006A64D3">
              <w:rPr>
                <w:rFonts w:cs="Arial"/>
              </w:rPr>
              <w:t xml:space="preserve">, </w:t>
            </w:r>
            <w:r>
              <w:rPr>
                <w:rFonts w:cs="Arial"/>
              </w:rPr>
              <w:t>необязательное поле</w:t>
            </w:r>
          </w:p>
        </w:tc>
      </w:tr>
      <w:tr w:rsidR="00171765" w:rsidRPr="008F4F86" w14:paraId="05D3C0DC" w14:textId="77777777" w:rsidTr="00171765">
        <w:tc>
          <w:tcPr>
            <w:tcW w:w="3966" w:type="dxa"/>
          </w:tcPr>
          <w:p w14:paraId="1E04B9EB" w14:textId="77777777" w:rsidR="00171765" w:rsidRPr="00EA41AF" w:rsidRDefault="00171765" w:rsidP="00171765">
            <w:r>
              <w:rPr>
                <w:lang w:val="en-US"/>
              </w:rPr>
              <w:t>p</w:t>
            </w:r>
            <w:r w:rsidRPr="00EA41AF">
              <w:t>aymentOperatorAddress</w:t>
            </w:r>
          </w:p>
        </w:tc>
        <w:tc>
          <w:tcPr>
            <w:tcW w:w="3654" w:type="dxa"/>
          </w:tcPr>
          <w:p w14:paraId="365D34AE" w14:textId="77777777" w:rsidR="00171765" w:rsidRDefault="00171765" w:rsidP="00171765">
            <w:r>
              <w:t xml:space="preserve">Адрес оператора перевода, </w:t>
            </w:r>
            <w:r w:rsidRPr="00CB6556">
              <w:t>1005</w:t>
            </w:r>
          </w:p>
        </w:tc>
        <w:tc>
          <w:tcPr>
            <w:tcW w:w="2663" w:type="dxa"/>
          </w:tcPr>
          <w:p w14:paraId="30BAB58D" w14:textId="77777777" w:rsidR="00171765" w:rsidRDefault="00171765" w:rsidP="00171765">
            <w:pPr>
              <w:rPr>
                <w:rFonts w:cs="Arial"/>
              </w:rPr>
            </w:pPr>
            <w:r>
              <w:rPr>
                <w:rFonts w:cs="Arial"/>
              </w:rPr>
              <w:t>Строка длиной от 1 до 243 символов</w:t>
            </w:r>
            <w:r w:rsidRPr="006A64D3">
              <w:rPr>
                <w:rFonts w:cs="Arial"/>
              </w:rPr>
              <w:t xml:space="preserve">, </w:t>
            </w:r>
            <w:r>
              <w:rPr>
                <w:rFonts w:cs="Arial"/>
              </w:rPr>
              <w:t>необязательное поле</w:t>
            </w:r>
          </w:p>
        </w:tc>
      </w:tr>
      <w:tr w:rsidR="00171765" w:rsidRPr="008F4F86" w14:paraId="45111F60" w14:textId="77777777" w:rsidTr="00171765">
        <w:tc>
          <w:tcPr>
            <w:tcW w:w="3966" w:type="dxa"/>
          </w:tcPr>
          <w:p w14:paraId="279A7B36" w14:textId="77777777" w:rsidR="00171765" w:rsidRPr="00EA41AF" w:rsidRDefault="00171765" w:rsidP="00171765">
            <w:r>
              <w:rPr>
                <w:lang w:val="en-US"/>
              </w:rPr>
              <w:t>p</w:t>
            </w:r>
            <w:r w:rsidRPr="00EA41AF">
              <w:t>aymentOperatorINN</w:t>
            </w:r>
          </w:p>
        </w:tc>
        <w:tc>
          <w:tcPr>
            <w:tcW w:w="3654" w:type="dxa"/>
          </w:tcPr>
          <w:p w14:paraId="6C757E70" w14:textId="77777777" w:rsidR="00171765" w:rsidRDefault="00171765" w:rsidP="00171765">
            <w:r w:rsidRPr="00A8468B">
              <w:t>ИНН оператора перевода</w:t>
            </w:r>
            <w:r>
              <w:t xml:space="preserve">, </w:t>
            </w:r>
            <w:r w:rsidRPr="00A8468B">
              <w:t>1016</w:t>
            </w:r>
          </w:p>
        </w:tc>
        <w:tc>
          <w:tcPr>
            <w:tcW w:w="2663" w:type="dxa"/>
          </w:tcPr>
          <w:p w14:paraId="728074E3" w14:textId="77777777" w:rsidR="00171765" w:rsidRDefault="00171765" w:rsidP="00171765">
            <w:pPr>
              <w:rPr>
                <w:rFonts w:cs="Arial"/>
              </w:rPr>
            </w:pPr>
            <w:r>
              <w:rPr>
                <w:rFonts w:cs="Arial"/>
              </w:rPr>
              <w:t xml:space="preserve">Строка длиной от 10 до 12 символов, формат </w:t>
            </w:r>
            <w:r w:rsidRPr="00B26474">
              <w:rPr>
                <w:rFonts w:cs="Arial"/>
              </w:rPr>
              <w:t>ЦЦЦЦЦЦЦЦЦЦ</w:t>
            </w:r>
            <w:r w:rsidRPr="006A64D3">
              <w:rPr>
                <w:rFonts w:cs="Arial"/>
              </w:rPr>
              <w:t xml:space="preserve">, </w:t>
            </w:r>
            <w:r>
              <w:rPr>
                <w:rFonts w:cs="Arial"/>
              </w:rPr>
              <w:t>необязательное поле</w:t>
            </w:r>
          </w:p>
        </w:tc>
      </w:tr>
      <w:bookmarkEnd w:id="338"/>
      <w:bookmarkEnd w:id="339"/>
    </w:tbl>
    <w:p w14:paraId="3CED89E8" w14:textId="77777777" w:rsidR="00171765" w:rsidRDefault="00171765" w:rsidP="00171765"/>
    <w:p w14:paraId="7FD04F8F" w14:textId="77777777" w:rsidR="00171765" w:rsidRDefault="00171765" w:rsidP="00171765">
      <w:r>
        <w:br w:type="page"/>
      </w:r>
    </w:p>
    <w:p w14:paraId="75892FAF" w14:textId="77777777" w:rsidR="00171765" w:rsidRDefault="00171765" w:rsidP="00171765">
      <w:bookmarkStart w:id="364" w:name="OLE_LINK163"/>
      <w:r>
        <w:lastRenderedPageBreak/>
        <w:t xml:space="preserve">В ответ: </w:t>
      </w:r>
      <w:r>
        <w:rPr>
          <w:lang w:val="en-US"/>
        </w:rPr>
        <w:t>api</w:t>
      </w:r>
      <w:r w:rsidRPr="00197C7F">
        <w:t xml:space="preserve"> </w:t>
      </w:r>
      <w:r>
        <w:t xml:space="preserve">может возвращать следующие </w:t>
      </w:r>
      <w:r>
        <w:rPr>
          <w:lang w:val="en-US"/>
        </w:rPr>
        <w:t>http</w:t>
      </w:r>
      <w:r>
        <w:t xml:space="preserve"> статус-коды</w:t>
      </w:r>
    </w:p>
    <w:p w14:paraId="2AF74DD4" w14:textId="77777777" w:rsidR="00171765" w:rsidRPr="00B54A05" w:rsidRDefault="00171765" w:rsidP="00171765">
      <w:pPr>
        <w:pStyle w:val="ac"/>
        <w:numPr>
          <w:ilvl w:val="0"/>
          <w:numId w:val="2"/>
        </w:numPr>
        <w:spacing w:after="0" w:line="240" w:lineRule="auto"/>
      </w:pPr>
      <w:r w:rsidRPr="00197C7F">
        <w:t xml:space="preserve">201 </w:t>
      </w:r>
      <w:r>
        <w:rPr>
          <w:lang w:val="en-US"/>
        </w:rPr>
        <w:t>Created</w:t>
      </w:r>
      <w:r>
        <w:t xml:space="preserve"> – чек создан и добавлен в очередь на обработку, пустое тело ответа</w:t>
      </w:r>
    </w:p>
    <w:p w14:paraId="6C717E3A" w14:textId="77777777" w:rsidR="00171765" w:rsidRPr="00B54A05" w:rsidRDefault="00171765" w:rsidP="00171765">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59046A75" w14:textId="77777777" w:rsidR="00171765" w:rsidRDefault="00171765" w:rsidP="00171765">
      <w:pPr>
        <w:pStyle w:val="ac"/>
        <w:numPr>
          <w:ilvl w:val="0"/>
          <w:numId w:val="2"/>
        </w:numPr>
        <w:spacing w:after="0" w:line="240" w:lineRule="auto"/>
      </w:pPr>
      <w:r w:rsidRPr="00E02F83">
        <w:t>409</w:t>
      </w:r>
      <w:r>
        <w:t xml:space="preserve"> </w:t>
      </w:r>
      <w:r>
        <w:rPr>
          <w:lang w:val="en-US"/>
        </w:rPr>
        <w:t>Conflict</w:t>
      </w:r>
      <w:r w:rsidRPr="00197C7F">
        <w:t xml:space="preserve">– </w:t>
      </w:r>
      <w:r>
        <w:t>чек с данным идентификатором уже был создан в системе, пустое тело ответа</w:t>
      </w:r>
    </w:p>
    <w:p w14:paraId="19750038" w14:textId="77777777" w:rsidR="00171765" w:rsidRDefault="00171765" w:rsidP="00171765">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Request</w:t>
      </w:r>
      <w:r w:rsidRPr="00197C7F">
        <w:t xml:space="preserve"> – </w:t>
      </w:r>
      <w:r>
        <w:t>переданные данные содержат ошибки</w:t>
      </w:r>
      <w:bookmarkStart w:id="365" w:name="OLE_LINK119"/>
      <w:bookmarkStart w:id="366" w:name="OLE_LINK120"/>
      <w:bookmarkStart w:id="367" w:name="OLE_LINK129"/>
      <w:r>
        <w:t xml:space="preserve"> валидации, либо подпись не прошла проверку, тело ответа п.2.1.2</w:t>
      </w:r>
      <w:bookmarkEnd w:id="365"/>
      <w:bookmarkEnd w:id="366"/>
      <w:bookmarkEnd w:id="367"/>
    </w:p>
    <w:p w14:paraId="38962588" w14:textId="77777777" w:rsidR="00171765" w:rsidRPr="00B509A4" w:rsidRDefault="00171765" w:rsidP="00171765">
      <w:pPr>
        <w:pStyle w:val="ac"/>
        <w:numPr>
          <w:ilvl w:val="0"/>
          <w:numId w:val="2"/>
        </w:numPr>
        <w:spacing w:after="0" w:line="240" w:lineRule="auto"/>
      </w:pPr>
      <w:r w:rsidRPr="00B509A4">
        <w:t xml:space="preserve">503, </w:t>
      </w:r>
      <w:r>
        <w:rPr>
          <w:lang w:val="en-US"/>
        </w:rPr>
        <w:t>Service</w:t>
      </w:r>
      <w:r w:rsidRPr="00B509A4">
        <w:t xml:space="preserve"> </w:t>
      </w:r>
      <w:r>
        <w:rPr>
          <w:lang w:val="en-US"/>
        </w:rPr>
        <w:t>Unavailable</w:t>
      </w:r>
      <w:r w:rsidRPr="00B509A4">
        <w:t xml:space="preserve"> – </w:t>
      </w:r>
      <w:r>
        <w:t xml:space="preserve">очередь документов переполнена, в ответе возвращается хидер </w:t>
      </w:r>
      <w:r>
        <w:rPr>
          <w:lang w:val="en-US"/>
        </w:rPr>
        <w:t>Retry</w:t>
      </w:r>
      <w:r w:rsidRPr="00B509A4">
        <w:t>-</w:t>
      </w:r>
      <w:r>
        <w:rPr>
          <w:lang w:val="en-US"/>
        </w:rPr>
        <w:t>After</w:t>
      </w:r>
      <w:r w:rsidRPr="00B509A4">
        <w:t xml:space="preserve"> </w:t>
      </w:r>
      <w:r>
        <w:t>с таймаутом в секундах, через который стоит повторить запрос, тело ответа п.2.1.2.</w:t>
      </w:r>
    </w:p>
    <w:p w14:paraId="732AAD4B" w14:textId="77777777" w:rsidR="00171765" w:rsidRPr="00B509A4" w:rsidRDefault="00171765" w:rsidP="00171765"/>
    <w:p w14:paraId="4746FCBF" w14:textId="77777777" w:rsidR="00171765" w:rsidRPr="00E00BBE" w:rsidRDefault="00171765" w:rsidP="00171765">
      <w:pPr>
        <w:pStyle w:val="3"/>
        <w:rPr>
          <w:rFonts w:ascii="Verdana" w:hAnsi="Verdana" w:cs="Arial"/>
        </w:rPr>
      </w:pPr>
      <w:bookmarkStart w:id="368" w:name="_Toc507539858"/>
      <w:bookmarkStart w:id="369" w:name="_Toc27489464"/>
      <w:bookmarkStart w:id="370" w:name="_Toc63432911"/>
      <w:bookmarkStart w:id="371" w:name="_Toc63432962"/>
      <w:r>
        <w:t>2.1.</w:t>
      </w:r>
      <w:r w:rsidRPr="005560E2">
        <w:t>2</w:t>
      </w:r>
      <w:r>
        <w:t xml:space="preserve"> Тело ответа с ошибками обработки запроса</w:t>
      </w:r>
      <w:bookmarkEnd w:id="368"/>
      <w:bookmarkEnd w:id="369"/>
      <w:bookmarkEnd w:id="370"/>
      <w:bookmarkEnd w:id="371"/>
    </w:p>
    <w:tbl>
      <w:tblPr>
        <w:tblStyle w:val="ab"/>
        <w:tblW w:w="10283" w:type="dxa"/>
        <w:tblLook w:val="04A0" w:firstRow="1" w:lastRow="0" w:firstColumn="1" w:lastColumn="0" w:noHBand="0" w:noVBand="1"/>
      </w:tblPr>
      <w:tblGrid>
        <w:gridCol w:w="1813"/>
        <w:gridCol w:w="5150"/>
        <w:gridCol w:w="3320"/>
      </w:tblGrid>
      <w:tr w:rsidR="00171765" w:rsidRPr="008F4F86" w14:paraId="59C55805" w14:textId="77777777" w:rsidTr="00171765">
        <w:tc>
          <w:tcPr>
            <w:tcW w:w="1813" w:type="dxa"/>
          </w:tcPr>
          <w:p w14:paraId="095B17D0" w14:textId="77777777" w:rsidR="00171765" w:rsidRPr="00AE4B69" w:rsidRDefault="00171765" w:rsidP="00171765">
            <w:pPr>
              <w:rPr>
                <w:rFonts w:cs="Arial"/>
                <w:lang w:val="en-US"/>
              </w:rPr>
            </w:pPr>
            <w:r>
              <w:rPr>
                <w:rFonts w:cs="Arial"/>
                <w:lang w:val="en-US"/>
              </w:rPr>
              <w:t>errors</w:t>
            </w:r>
          </w:p>
        </w:tc>
        <w:tc>
          <w:tcPr>
            <w:tcW w:w="5150" w:type="dxa"/>
          </w:tcPr>
          <w:p w14:paraId="06AD33AC" w14:textId="77777777" w:rsidR="00171765" w:rsidRPr="00DF451F" w:rsidRDefault="00171765" w:rsidP="00171765">
            <w:pPr>
              <w:rPr>
                <w:rFonts w:cs="Arial"/>
              </w:rPr>
            </w:pPr>
            <w:r>
              <w:rPr>
                <w:rFonts w:cs="Arial"/>
              </w:rPr>
              <w:t>Массив ошибок обработки запроса</w:t>
            </w:r>
          </w:p>
        </w:tc>
        <w:tc>
          <w:tcPr>
            <w:tcW w:w="3320" w:type="dxa"/>
          </w:tcPr>
          <w:p w14:paraId="3DA40E4C" w14:textId="77777777" w:rsidR="00171765" w:rsidRDefault="00171765" w:rsidP="00171765">
            <w:pPr>
              <w:rPr>
                <w:rFonts w:cs="Arial"/>
              </w:rPr>
            </w:pPr>
            <w:r>
              <w:rPr>
                <w:rFonts w:cs="Arial"/>
              </w:rPr>
              <w:t>Массив строк</w:t>
            </w:r>
          </w:p>
        </w:tc>
      </w:tr>
      <w:bookmarkEnd w:id="364"/>
    </w:tbl>
    <w:p w14:paraId="02CE8C90" w14:textId="77777777" w:rsidR="00171765" w:rsidRPr="00E02F83" w:rsidRDefault="00171765" w:rsidP="00171765">
      <w:pPr>
        <w:rPr>
          <w:lang w:val="en-US"/>
        </w:rPr>
      </w:pPr>
    </w:p>
    <w:p w14:paraId="48F3347F" w14:textId="77777777" w:rsidR="00171765" w:rsidRPr="00203D30" w:rsidRDefault="00171765" w:rsidP="00171765">
      <w:bookmarkStart w:id="372" w:name="OLE_LINK271"/>
      <w:r w:rsidRPr="00203D30">
        <w:t>Пример</w:t>
      </w:r>
      <w:r w:rsidRPr="00203D30">
        <w:rPr>
          <w:lang w:val="en-US"/>
        </w:rPr>
        <w:t xml:space="preserve"> </w:t>
      </w:r>
      <w:r w:rsidRPr="00203D30">
        <w:t>запроса</w:t>
      </w:r>
      <w:r>
        <w:t>:</w:t>
      </w:r>
    </w:p>
    <w:bookmarkEnd w:id="372"/>
    <w:p w14:paraId="3531D138" w14:textId="77777777" w:rsidR="00171765" w:rsidRPr="00AE4B69" w:rsidRDefault="00171765" w:rsidP="00171765">
      <w:pPr>
        <w:rPr>
          <w:rFonts w:cs="Arial"/>
          <w:lang w:val="en-US"/>
        </w:rPr>
      </w:pPr>
    </w:p>
    <w:p w14:paraId="53341D18"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114D1410"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"id"</w:t>
      </w:r>
      <w:r>
        <w:rPr>
          <w:rFonts w:ascii="Consolas" w:hAnsi="Consolas" w:cs="Consolas"/>
          <w:color w:val="DFDFBF"/>
          <w:sz w:val="18"/>
          <w:szCs w:val="18"/>
        </w:rPr>
        <w:t>: </w:t>
      </w:r>
      <w:r>
        <w:rPr>
          <w:rFonts w:ascii="Consolas" w:hAnsi="Consolas" w:cs="Consolas"/>
          <w:color w:val="DFAF8F"/>
          <w:sz w:val="18"/>
          <w:szCs w:val="18"/>
        </w:rPr>
        <w:t>"12345678990"</w:t>
      </w:r>
      <w:r>
        <w:rPr>
          <w:rFonts w:ascii="Consolas" w:hAnsi="Consolas" w:cs="Consolas"/>
          <w:color w:val="DFDFBF"/>
          <w:sz w:val="18"/>
          <w:szCs w:val="18"/>
        </w:rPr>
        <w:t>,</w:t>
      </w:r>
    </w:p>
    <w:p w14:paraId="55076455"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"inn"</w:t>
      </w:r>
      <w:r>
        <w:rPr>
          <w:rFonts w:ascii="Consolas" w:hAnsi="Consolas" w:cs="Consolas"/>
          <w:color w:val="DFDFBF"/>
          <w:sz w:val="18"/>
          <w:szCs w:val="18"/>
        </w:rPr>
        <w:t>: </w:t>
      </w:r>
      <w:r>
        <w:rPr>
          <w:rFonts w:ascii="Consolas" w:hAnsi="Consolas" w:cs="Consolas"/>
          <w:color w:val="DFAF8F"/>
          <w:sz w:val="18"/>
          <w:szCs w:val="18"/>
        </w:rPr>
        <w:t>"123456789012"</w:t>
      </w:r>
      <w:r>
        <w:rPr>
          <w:rFonts w:ascii="Consolas" w:hAnsi="Consolas" w:cs="Consolas"/>
          <w:color w:val="DFDFBF"/>
          <w:sz w:val="18"/>
          <w:szCs w:val="18"/>
        </w:rPr>
        <w:t>,</w:t>
      </w:r>
    </w:p>
    <w:p w14:paraId="17A0E567"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"group"</w:t>
      </w:r>
      <w:r>
        <w:rPr>
          <w:rFonts w:ascii="Consolas" w:hAnsi="Consolas" w:cs="Consolas"/>
          <w:color w:val="DFDFBF"/>
          <w:sz w:val="18"/>
          <w:szCs w:val="18"/>
        </w:rPr>
        <w:t>: </w:t>
      </w:r>
      <w:r>
        <w:rPr>
          <w:rFonts w:ascii="Consolas" w:hAnsi="Consolas" w:cs="Consolas"/>
          <w:color w:val="DFAF8F"/>
          <w:sz w:val="18"/>
          <w:szCs w:val="18"/>
        </w:rPr>
        <w:t>"Main"</w:t>
      </w:r>
      <w:r>
        <w:rPr>
          <w:rFonts w:ascii="Consolas" w:hAnsi="Consolas" w:cs="Consolas"/>
          <w:color w:val="DFDFBF"/>
          <w:sz w:val="18"/>
          <w:szCs w:val="18"/>
        </w:rPr>
        <w:t>,</w:t>
      </w:r>
    </w:p>
    <w:p w14:paraId="128D4FB3"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"content"</w:t>
      </w:r>
      <w:r>
        <w:rPr>
          <w:rFonts w:ascii="Consolas" w:hAnsi="Consolas" w:cs="Consolas"/>
          <w:color w:val="DFDFBF"/>
          <w:sz w:val="18"/>
          <w:szCs w:val="18"/>
        </w:rPr>
        <w:t>: {</w:t>
      </w:r>
    </w:p>
    <w:p w14:paraId="5237511B"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"type"</w:t>
      </w:r>
      <w:r>
        <w:rPr>
          <w:rFonts w:ascii="Consolas" w:hAnsi="Consolas" w:cs="Consolas"/>
          <w:color w:val="DFDFBF"/>
          <w:sz w:val="18"/>
          <w:szCs w:val="18"/>
        </w:rPr>
        <w:t>: </w:t>
      </w:r>
      <w:r>
        <w:rPr>
          <w:rFonts w:ascii="Consolas" w:hAnsi="Consolas" w:cs="Consolas"/>
          <w:color w:val="6E96BE"/>
          <w:sz w:val="18"/>
          <w:szCs w:val="18"/>
        </w:rPr>
        <w:t>1</w:t>
      </w:r>
      <w:r>
        <w:rPr>
          <w:rFonts w:ascii="Consolas" w:hAnsi="Consolas" w:cs="Consolas"/>
          <w:color w:val="DFDFBF"/>
          <w:sz w:val="18"/>
          <w:szCs w:val="18"/>
        </w:rPr>
        <w:t>,</w:t>
      </w:r>
    </w:p>
    <w:p w14:paraId="2F2F52CC" w14:textId="77777777" w:rsidR="00171765" w:rsidRPr="009D7C38" w:rsidRDefault="00171765" w:rsidP="00171765">
      <w:pPr>
        <w:pStyle w:val="HTML0"/>
        <w:shd w:val="clear" w:color="auto" w:fill="333333"/>
        <w:rPr>
          <w:rFonts w:ascii="Consolas" w:hAnsi="Consolas" w:cs="Consolas"/>
          <w:color w:val="DFDFBF"/>
          <w:sz w:val="18"/>
          <w:szCs w:val="18"/>
          <w:lang w:val="en-US"/>
        </w:rPr>
      </w:pPr>
      <w:r>
        <w:rPr>
          <w:rFonts w:ascii="Consolas" w:hAnsi="Consolas" w:cs="Consolas"/>
          <w:color w:val="DFDFBF"/>
          <w:sz w:val="18"/>
          <w:szCs w:val="18"/>
        </w:rPr>
        <w:t>    </w:t>
      </w:r>
      <w:r w:rsidRPr="009D7C38">
        <w:rPr>
          <w:rFonts w:ascii="Consolas" w:hAnsi="Consolas" w:cs="Consolas"/>
          <w:color w:val="8ACCCF"/>
          <w:sz w:val="18"/>
          <w:szCs w:val="18"/>
          <w:lang w:val="en-US"/>
        </w:rPr>
        <w:t>"positions"</w:t>
      </w:r>
      <w:r w:rsidRPr="009D7C38">
        <w:rPr>
          <w:rFonts w:ascii="Consolas" w:hAnsi="Consolas" w:cs="Consolas"/>
          <w:color w:val="DFDFBF"/>
          <w:sz w:val="18"/>
          <w:szCs w:val="18"/>
          <w:lang w:val="en-US"/>
        </w:rPr>
        <w:t>: [</w:t>
      </w:r>
    </w:p>
    <w:p w14:paraId="45883BB8" w14:textId="77777777" w:rsidR="00171765" w:rsidRPr="009D7C38" w:rsidRDefault="00171765" w:rsidP="00171765">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p>
    <w:p w14:paraId="1667D2FE" w14:textId="77777777" w:rsidR="00171765" w:rsidRPr="009D7C38" w:rsidRDefault="00171765" w:rsidP="00171765">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9D7C38">
        <w:rPr>
          <w:rFonts w:ascii="Consolas" w:hAnsi="Consolas" w:cs="Consolas"/>
          <w:color w:val="8ACCCF"/>
          <w:sz w:val="18"/>
          <w:szCs w:val="18"/>
          <w:lang w:val="en-US"/>
        </w:rPr>
        <w:t>"quantity"</w:t>
      </w:r>
      <w:r w:rsidRPr="009D7C38">
        <w:rPr>
          <w:rFonts w:ascii="Consolas" w:hAnsi="Consolas" w:cs="Consolas"/>
          <w:color w:val="DFDFBF"/>
          <w:sz w:val="18"/>
          <w:szCs w:val="18"/>
          <w:lang w:val="en-US"/>
        </w:rPr>
        <w:t>: </w:t>
      </w:r>
      <w:r w:rsidRPr="009D7C38">
        <w:rPr>
          <w:rFonts w:ascii="Consolas" w:hAnsi="Consolas" w:cs="Consolas"/>
          <w:color w:val="6E96BE"/>
          <w:sz w:val="18"/>
          <w:szCs w:val="18"/>
          <w:lang w:val="en-US"/>
        </w:rPr>
        <w:t>1.000</w:t>
      </w:r>
      <w:r w:rsidRPr="009D7C38">
        <w:rPr>
          <w:rFonts w:ascii="Consolas" w:hAnsi="Consolas" w:cs="Consolas"/>
          <w:color w:val="DFDFBF"/>
          <w:sz w:val="18"/>
          <w:szCs w:val="18"/>
          <w:lang w:val="en-US"/>
        </w:rPr>
        <w:t>,</w:t>
      </w:r>
    </w:p>
    <w:p w14:paraId="28162940" w14:textId="77777777" w:rsidR="00171765" w:rsidRPr="009D7C38" w:rsidRDefault="00171765" w:rsidP="00171765">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9D7C38">
        <w:rPr>
          <w:rFonts w:ascii="Consolas" w:hAnsi="Consolas" w:cs="Consolas"/>
          <w:color w:val="8ACCCF"/>
          <w:sz w:val="18"/>
          <w:szCs w:val="18"/>
          <w:lang w:val="en-US"/>
        </w:rPr>
        <w:t>"price"</w:t>
      </w:r>
      <w:r w:rsidRPr="009D7C38">
        <w:rPr>
          <w:rFonts w:ascii="Consolas" w:hAnsi="Consolas" w:cs="Consolas"/>
          <w:color w:val="DFDFBF"/>
          <w:sz w:val="18"/>
          <w:szCs w:val="18"/>
          <w:lang w:val="en-US"/>
        </w:rPr>
        <w:t>: </w:t>
      </w:r>
      <w:r w:rsidRPr="009D7C38">
        <w:rPr>
          <w:rFonts w:ascii="Consolas" w:hAnsi="Consolas" w:cs="Consolas"/>
          <w:color w:val="6E96BE"/>
          <w:sz w:val="18"/>
          <w:szCs w:val="18"/>
          <w:lang w:val="en-US"/>
        </w:rPr>
        <w:t>123.45</w:t>
      </w:r>
      <w:r w:rsidRPr="009D7C38">
        <w:rPr>
          <w:rFonts w:ascii="Consolas" w:hAnsi="Consolas" w:cs="Consolas"/>
          <w:color w:val="DFDFBF"/>
          <w:sz w:val="18"/>
          <w:szCs w:val="18"/>
          <w:lang w:val="en-US"/>
        </w:rPr>
        <w:t>,</w:t>
      </w:r>
    </w:p>
    <w:p w14:paraId="753940F5" w14:textId="77777777" w:rsidR="00171765" w:rsidRPr="009D7C38" w:rsidRDefault="00171765" w:rsidP="00171765">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9D7C38">
        <w:rPr>
          <w:rFonts w:ascii="Consolas" w:hAnsi="Consolas" w:cs="Consolas"/>
          <w:color w:val="8ACCCF"/>
          <w:sz w:val="18"/>
          <w:szCs w:val="18"/>
          <w:lang w:val="en-US"/>
        </w:rPr>
        <w:t>"tax"</w:t>
      </w:r>
      <w:r w:rsidRPr="009D7C38">
        <w:rPr>
          <w:rFonts w:ascii="Consolas" w:hAnsi="Consolas" w:cs="Consolas"/>
          <w:color w:val="DFDFBF"/>
          <w:sz w:val="18"/>
          <w:szCs w:val="18"/>
          <w:lang w:val="en-US"/>
        </w:rPr>
        <w:t>: </w:t>
      </w:r>
      <w:r w:rsidRPr="009D7C38">
        <w:rPr>
          <w:rFonts w:ascii="Consolas" w:hAnsi="Consolas" w:cs="Consolas"/>
          <w:color w:val="6E96BE"/>
          <w:sz w:val="18"/>
          <w:szCs w:val="18"/>
          <w:lang w:val="en-US"/>
        </w:rPr>
        <w:t>6</w:t>
      </w:r>
      <w:r w:rsidRPr="009D7C38">
        <w:rPr>
          <w:rFonts w:ascii="Consolas" w:hAnsi="Consolas" w:cs="Consolas"/>
          <w:color w:val="DFDFBF"/>
          <w:sz w:val="18"/>
          <w:szCs w:val="18"/>
          <w:lang w:val="en-US"/>
        </w:rPr>
        <w:t>,</w:t>
      </w:r>
    </w:p>
    <w:p w14:paraId="307DE680" w14:textId="77777777" w:rsidR="00171765" w:rsidRPr="009D7C38" w:rsidRDefault="00171765" w:rsidP="00171765">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9D7C38">
        <w:rPr>
          <w:rFonts w:ascii="Consolas" w:hAnsi="Consolas" w:cs="Consolas"/>
          <w:color w:val="8ACCCF"/>
          <w:sz w:val="18"/>
          <w:szCs w:val="18"/>
          <w:lang w:val="en-US"/>
        </w:rPr>
        <w:t>"text"</w:t>
      </w:r>
      <w:r w:rsidRPr="009D7C38">
        <w:rPr>
          <w:rFonts w:ascii="Consolas" w:hAnsi="Consolas" w:cs="Consolas"/>
          <w:color w:val="DFDFBF"/>
          <w:sz w:val="18"/>
          <w:szCs w:val="18"/>
          <w:lang w:val="en-US"/>
        </w:rPr>
        <w:t>: </w:t>
      </w:r>
      <w:r w:rsidRPr="009D7C38">
        <w:rPr>
          <w:rFonts w:ascii="Consolas" w:hAnsi="Consolas" w:cs="Consolas"/>
          <w:color w:val="DFAF8F"/>
          <w:sz w:val="18"/>
          <w:szCs w:val="18"/>
          <w:lang w:val="en-US"/>
        </w:rPr>
        <w:t>"</w:t>
      </w:r>
      <w:r>
        <w:rPr>
          <w:rFonts w:ascii="Consolas" w:hAnsi="Consolas" w:cs="Consolas"/>
          <w:color w:val="DFAF8F"/>
          <w:sz w:val="18"/>
          <w:szCs w:val="18"/>
        </w:rPr>
        <w:t>Булка</w:t>
      </w:r>
      <w:r w:rsidRPr="009D7C38">
        <w:rPr>
          <w:rFonts w:ascii="Consolas" w:hAnsi="Consolas" w:cs="Consolas"/>
          <w:color w:val="DFAF8F"/>
          <w:sz w:val="18"/>
          <w:szCs w:val="18"/>
          <w:lang w:val="en-US"/>
        </w:rPr>
        <w:t>"</w:t>
      </w:r>
      <w:r w:rsidRPr="009D7C38">
        <w:rPr>
          <w:rFonts w:ascii="Consolas" w:hAnsi="Consolas" w:cs="Consolas"/>
          <w:color w:val="DFDFBF"/>
          <w:sz w:val="18"/>
          <w:szCs w:val="18"/>
          <w:lang w:val="en-US"/>
        </w:rPr>
        <w:t>,</w:t>
      </w:r>
    </w:p>
    <w:p w14:paraId="69007AC3" w14:textId="77777777" w:rsidR="00171765" w:rsidRPr="009D7C38" w:rsidRDefault="00171765" w:rsidP="00171765">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9D7C38">
        <w:rPr>
          <w:rFonts w:ascii="Consolas" w:hAnsi="Consolas" w:cs="Consolas"/>
          <w:color w:val="8ACCCF"/>
          <w:sz w:val="18"/>
          <w:szCs w:val="18"/>
          <w:lang w:val="en-US"/>
        </w:rPr>
        <w:t>"paymentMethodType"</w:t>
      </w:r>
      <w:r w:rsidRPr="009D7C38">
        <w:rPr>
          <w:rFonts w:ascii="Consolas" w:hAnsi="Consolas" w:cs="Consolas"/>
          <w:color w:val="DFDFBF"/>
          <w:sz w:val="18"/>
          <w:szCs w:val="18"/>
          <w:lang w:val="en-US"/>
        </w:rPr>
        <w:t>: </w:t>
      </w:r>
      <w:r w:rsidRPr="009D7C38">
        <w:rPr>
          <w:rFonts w:ascii="Consolas" w:hAnsi="Consolas" w:cs="Consolas"/>
          <w:color w:val="6E96BE"/>
          <w:sz w:val="18"/>
          <w:szCs w:val="18"/>
          <w:lang w:val="en-US"/>
        </w:rPr>
        <w:t>4</w:t>
      </w:r>
      <w:r w:rsidRPr="009D7C38">
        <w:rPr>
          <w:rFonts w:ascii="Consolas" w:hAnsi="Consolas" w:cs="Consolas"/>
          <w:color w:val="DFDFBF"/>
          <w:sz w:val="18"/>
          <w:szCs w:val="18"/>
          <w:lang w:val="en-US"/>
        </w:rPr>
        <w:t>,</w:t>
      </w:r>
    </w:p>
    <w:p w14:paraId="527288DE" w14:textId="77777777" w:rsidR="00171765" w:rsidRPr="009D7C38" w:rsidRDefault="00171765" w:rsidP="00171765">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9D7C38">
        <w:rPr>
          <w:rFonts w:ascii="Consolas" w:hAnsi="Consolas" w:cs="Consolas"/>
          <w:color w:val="8ACCCF"/>
          <w:sz w:val="18"/>
          <w:szCs w:val="18"/>
          <w:lang w:val="en-US"/>
        </w:rPr>
        <w:t>"paymentSubjectType"</w:t>
      </w:r>
      <w:r w:rsidRPr="009D7C38">
        <w:rPr>
          <w:rFonts w:ascii="Consolas" w:hAnsi="Consolas" w:cs="Consolas"/>
          <w:color w:val="DFDFBF"/>
          <w:sz w:val="18"/>
          <w:szCs w:val="18"/>
          <w:lang w:val="en-US"/>
        </w:rPr>
        <w:t>: </w:t>
      </w:r>
      <w:r w:rsidRPr="009D7C38">
        <w:rPr>
          <w:rFonts w:ascii="Consolas" w:hAnsi="Consolas" w:cs="Consolas"/>
          <w:color w:val="6E96BE"/>
          <w:sz w:val="18"/>
          <w:szCs w:val="18"/>
          <w:lang w:val="en-US"/>
        </w:rPr>
        <w:t>1</w:t>
      </w:r>
    </w:p>
    <w:p w14:paraId="0EF99A6C" w14:textId="77777777" w:rsidR="00171765" w:rsidRPr="009D7C38" w:rsidRDefault="00171765" w:rsidP="00171765">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p>
    <w:p w14:paraId="18A5D8AF" w14:textId="77777777" w:rsidR="00171765" w:rsidRPr="009D7C38" w:rsidRDefault="00171765" w:rsidP="00171765">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p>
    <w:p w14:paraId="2D7674F0" w14:textId="77777777" w:rsidR="00171765" w:rsidRPr="009D7C38" w:rsidRDefault="00171765" w:rsidP="00171765">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9D7C38">
        <w:rPr>
          <w:rFonts w:ascii="Consolas" w:hAnsi="Consolas" w:cs="Consolas"/>
          <w:color w:val="8ACCCF"/>
          <w:sz w:val="18"/>
          <w:szCs w:val="18"/>
          <w:lang w:val="en-US"/>
        </w:rPr>
        <w:t>"quantity"</w:t>
      </w:r>
      <w:r w:rsidRPr="009D7C38">
        <w:rPr>
          <w:rFonts w:ascii="Consolas" w:hAnsi="Consolas" w:cs="Consolas"/>
          <w:color w:val="DFDFBF"/>
          <w:sz w:val="18"/>
          <w:szCs w:val="18"/>
          <w:lang w:val="en-US"/>
        </w:rPr>
        <w:t>: </w:t>
      </w:r>
      <w:r w:rsidRPr="009D7C38">
        <w:rPr>
          <w:rFonts w:ascii="Consolas" w:hAnsi="Consolas" w:cs="Consolas"/>
          <w:color w:val="6E96BE"/>
          <w:sz w:val="18"/>
          <w:szCs w:val="18"/>
          <w:lang w:val="en-US"/>
        </w:rPr>
        <w:t>2.000</w:t>
      </w:r>
      <w:r w:rsidRPr="009D7C38">
        <w:rPr>
          <w:rFonts w:ascii="Consolas" w:hAnsi="Consolas" w:cs="Consolas"/>
          <w:color w:val="DFDFBF"/>
          <w:sz w:val="18"/>
          <w:szCs w:val="18"/>
          <w:lang w:val="en-US"/>
        </w:rPr>
        <w:t>,</w:t>
      </w:r>
    </w:p>
    <w:p w14:paraId="3470D9FA" w14:textId="77777777" w:rsidR="00171765" w:rsidRPr="009D7C38" w:rsidRDefault="00171765" w:rsidP="00171765">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9D7C38">
        <w:rPr>
          <w:rFonts w:ascii="Consolas" w:hAnsi="Consolas" w:cs="Consolas"/>
          <w:color w:val="8ACCCF"/>
          <w:sz w:val="18"/>
          <w:szCs w:val="18"/>
          <w:lang w:val="en-US"/>
        </w:rPr>
        <w:t>"price"</w:t>
      </w:r>
      <w:r w:rsidRPr="009D7C38">
        <w:rPr>
          <w:rFonts w:ascii="Consolas" w:hAnsi="Consolas" w:cs="Consolas"/>
          <w:color w:val="DFDFBF"/>
          <w:sz w:val="18"/>
          <w:szCs w:val="18"/>
          <w:lang w:val="en-US"/>
        </w:rPr>
        <w:t>: </w:t>
      </w:r>
      <w:r w:rsidRPr="009D7C38">
        <w:rPr>
          <w:rFonts w:ascii="Consolas" w:hAnsi="Consolas" w:cs="Consolas"/>
          <w:color w:val="6E96BE"/>
          <w:sz w:val="18"/>
          <w:szCs w:val="18"/>
          <w:lang w:val="en-US"/>
        </w:rPr>
        <w:t>4.45</w:t>
      </w:r>
      <w:r w:rsidRPr="009D7C38">
        <w:rPr>
          <w:rFonts w:ascii="Consolas" w:hAnsi="Consolas" w:cs="Consolas"/>
          <w:color w:val="DFDFBF"/>
          <w:sz w:val="18"/>
          <w:szCs w:val="18"/>
          <w:lang w:val="en-US"/>
        </w:rPr>
        <w:t>,</w:t>
      </w:r>
    </w:p>
    <w:p w14:paraId="68672DE6" w14:textId="77777777" w:rsidR="00171765" w:rsidRPr="009D7C38" w:rsidRDefault="00171765" w:rsidP="00171765">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9D7C38">
        <w:rPr>
          <w:rFonts w:ascii="Consolas" w:hAnsi="Consolas" w:cs="Consolas"/>
          <w:color w:val="8ACCCF"/>
          <w:sz w:val="18"/>
          <w:szCs w:val="18"/>
          <w:lang w:val="en-US"/>
        </w:rPr>
        <w:t>"tax"</w:t>
      </w:r>
      <w:r w:rsidRPr="009D7C38">
        <w:rPr>
          <w:rFonts w:ascii="Consolas" w:hAnsi="Consolas" w:cs="Consolas"/>
          <w:color w:val="DFDFBF"/>
          <w:sz w:val="18"/>
          <w:szCs w:val="18"/>
          <w:lang w:val="en-US"/>
        </w:rPr>
        <w:t>: </w:t>
      </w:r>
      <w:r w:rsidRPr="009D7C38">
        <w:rPr>
          <w:rFonts w:ascii="Consolas" w:hAnsi="Consolas" w:cs="Consolas"/>
          <w:color w:val="6E96BE"/>
          <w:sz w:val="18"/>
          <w:szCs w:val="18"/>
          <w:lang w:val="en-US"/>
        </w:rPr>
        <w:t>4</w:t>
      </w:r>
      <w:r w:rsidRPr="009D7C38">
        <w:rPr>
          <w:rFonts w:ascii="Consolas" w:hAnsi="Consolas" w:cs="Consolas"/>
          <w:color w:val="DFDFBF"/>
          <w:sz w:val="18"/>
          <w:szCs w:val="18"/>
          <w:lang w:val="en-US"/>
        </w:rPr>
        <w:t>,</w:t>
      </w:r>
    </w:p>
    <w:p w14:paraId="5958C7D7" w14:textId="77777777" w:rsidR="00171765" w:rsidRPr="00DE4E08" w:rsidRDefault="00171765" w:rsidP="00171765">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DE4E08">
        <w:rPr>
          <w:rFonts w:ascii="Consolas" w:hAnsi="Consolas" w:cs="Consolas"/>
          <w:color w:val="8ACCCF"/>
          <w:sz w:val="18"/>
          <w:szCs w:val="18"/>
          <w:lang w:val="en-US"/>
        </w:rPr>
        <w:t>"text"</w:t>
      </w:r>
      <w:r w:rsidRPr="00DE4E08">
        <w:rPr>
          <w:rFonts w:ascii="Consolas" w:hAnsi="Consolas" w:cs="Consolas"/>
          <w:color w:val="DFDFBF"/>
          <w:sz w:val="18"/>
          <w:szCs w:val="18"/>
          <w:lang w:val="en-US"/>
        </w:rPr>
        <w:t>: </w:t>
      </w:r>
      <w:r w:rsidRPr="00DE4E08">
        <w:rPr>
          <w:rFonts w:ascii="Consolas" w:hAnsi="Consolas" w:cs="Consolas"/>
          <w:color w:val="DFAF8F"/>
          <w:sz w:val="18"/>
          <w:szCs w:val="18"/>
          <w:lang w:val="en-US"/>
        </w:rPr>
        <w:t>"</w:t>
      </w:r>
      <w:r>
        <w:rPr>
          <w:rFonts w:ascii="Consolas" w:hAnsi="Consolas" w:cs="Consolas"/>
          <w:color w:val="DFAF8F"/>
          <w:sz w:val="18"/>
          <w:szCs w:val="18"/>
        </w:rPr>
        <w:t>Спички</w:t>
      </w:r>
      <w:r w:rsidRPr="00DE4E08">
        <w:rPr>
          <w:rFonts w:ascii="Consolas" w:hAnsi="Consolas" w:cs="Consolas"/>
          <w:color w:val="DFAF8F"/>
          <w:sz w:val="18"/>
          <w:szCs w:val="18"/>
          <w:lang w:val="en-US"/>
        </w:rPr>
        <w:t>"</w:t>
      </w:r>
      <w:r w:rsidRPr="00DE4E08">
        <w:rPr>
          <w:rFonts w:ascii="Consolas" w:hAnsi="Consolas" w:cs="Consolas"/>
          <w:color w:val="DFDFBF"/>
          <w:sz w:val="18"/>
          <w:szCs w:val="18"/>
          <w:lang w:val="en-US"/>
        </w:rPr>
        <w:t>,</w:t>
      </w:r>
    </w:p>
    <w:p w14:paraId="3DF7638A" w14:textId="77777777" w:rsidR="00171765" w:rsidRPr="00DE4E08" w:rsidRDefault="00171765" w:rsidP="00171765">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bookmarkStart w:id="373" w:name="OLE_LINK53"/>
      <w:bookmarkStart w:id="374" w:name="OLE_LINK54"/>
      <w:r w:rsidRPr="00DE4E08">
        <w:rPr>
          <w:rFonts w:ascii="Consolas" w:hAnsi="Consolas" w:cs="Consolas"/>
          <w:color w:val="8ACCCF"/>
          <w:sz w:val="18"/>
          <w:szCs w:val="18"/>
          <w:lang w:val="en-US"/>
        </w:rPr>
        <w:t>"</w:t>
      </w:r>
      <w:bookmarkStart w:id="375" w:name="OLE_LINK68"/>
      <w:bookmarkStart w:id="376" w:name="OLE_LINK69"/>
      <w:bookmarkStart w:id="377" w:name="OLE_LINK77"/>
      <w:r w:rsidRPr="00DE4E08">
        <w:rPr>
          <w:rFonts w:ascii="Consolas" w:hAnsi="Consolas" w:cs="Consolas"/>
          <w:color w:val="8ACCCF"/>
          <w:sz w:val="18"/>
          <w:szCs w:val="18"/>
          <w:lang w:val="en-US"/>
        </w:rPr>
        <w:t>paymentMethodType</w:t>
      </w:r>
      <w:bookmarkEnd w:id="375"/>
      <w:bookmarkEnd w:id="376"/>
      <w:bookmarkEnd w:id="377"/>
      <w:r w:rsidRPr="00DE4E08">
        <w:rPr>
          <w:rFonts w:ascii="Consolas" w:hAnsi="Consolas" w:cs="Consolas"/>
          <w:color w:val="8ACCCF"/>
          <w:sz w:val="18"/>
          <w:szCs w:val="18"/>
          <w:lang w:val="en-US"/>
        </w:rPr>
        <w:t>"</w:t>
      </w:r>
      <w:r w:rsidRPr="00DE4E08">
        <w:rPr>
          <w:rFonts w:ascii="Consolas" w:hAnsi="Consolas" w:cs="Consolas"/>
          <w:color w:val="DFDFBF"/>
          <w:sz w:val="18"/>
          <w:szCs w:val="18"/>
          <w:lang w:val="en-US"/>
        </w:rPr>
        <w:t>: </w:t>
      </w:r>
      <w:r w:rsidRPr="00DE4E08">
        <w:rPr>
          <w:rFonts w:ascii="Consolas" w:hAnsi="Consolas" w:cs="Consolas"/>
          <w:color w:val="6E96BE"/>
          <w:sz w:val="18"/>
          <w:szCs w:val="18"/>
          <w:lang w:val="en-US"/>
        </w:rPr>
        <w:t>3</w:t>
      </w:r>
      <w:r w:rsidRPr="00DE4E08">
        <w:rPr>
          <w:rFonts w:ascii="Consolas" w:hAnsi="Consolas" w:cs="Consolas"/>
          <w:color w:val="DFDFBF"/>
          <w:sz w:val="18"/>
          <w:szCs w:val="18"/>
          <w:lang w:val="en-US"/>
        </w:rPr>
        <w:t>,</w:t>
      </w:r>
    </w:p>
    <w:p w14:paraId="56B27634" w14:textId="77777777" w:rsidR="00171765" w:rsidRPr="00DE4E08" w:rsidRDefault="00171765" w:rsidP="00171765">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DE4E08">
        <w:rPr>
          <w:rFonts w:ascii="Consolas" w:hAnsi="Consolas" w:cs="Consolas"/>
          <w:color w:val="8ACCCF"/>
          <w:sz w:val="18"/>
          <w:szCs w:val="18"/>
          <w:lang w:val="en-US"/>
        </w:rPr>
        <w:t>"</w:t>
      </w:r>
      <w:bookmarkStart w:id="378" w:name="OLE_LINK78"/>
      <w:r w:rsidRPr="00DE4E08">
        <w:rPr>
          <w:rFonts w:ascii="Consolas" w:hAnsi="Consolas" w:cs="Consolas"/>
          <w:color w:val="8ACCCF"/>
          <w:sz w:val="18"/>
          <w:szCs w:val="18"/>
          <w:lang w:val="en-US"/>
        </w:rPr>
        <w:t>paymentSubjectType</w:t>
      </w:r>
      <w:bookmarkEnd w:id="378"/>
      <w:r w:rsidRPr="00DE4E08">
        <w:rPr>
          <w:rFonts w:ascii="Consolas" w:hAnsi="Consolas" w:cs="Consolas"/>
          <w:color w:val="8ACCCF"/>
          <w:sz w:val="18"/>
          <w:szCs w:val="18"/>
          <w:lang w:val="en-US"/>
        </w:rPr>
        <w:t>"</w:t>
      </w:r>
      <w:r w:rsidRPr="00DE4E08">
        <w:rPr>
          <w:rFonts w:ascii="Consolas" w:hAnsi="Consolas" w:cs="Consolas"/>
          <w:color w:val="DFDFBF"/>
          <w:sz w:val="18"/>
          <w:szCs w:val="18"/>
          <w:lang w:val="en-US"/>
        </w:rPr>
        <w:t>: </w:t>
      </w:r>
      <w:r w:rsidRPr="00DE4E08">
        <w:rPr>
          <w:rFonts w:ascii="Consolas" w:hAnsi="Consolas" w:cs="Consolas"/>
          <w:color w:val="6E96BE"/>
          <w:sz w:val="18"/>
          <w:szCs w:val="18"/>
          <w:lang w:val="en-US"/>
        </w:rPr>
        <w:t>13</w:t>
      </w:r>
      <w:bookmarkEnd w:id="373"/>
      <w:bookmarkEnd w:id="374"/>
    </w:p>
    <w:p w14:paraId="176D9743" w14:textId="77777777" w:rsidR="00171765" w:rsidRPr="00DE4E08" w:rsidRDefault="00171765" w:rsidP="00171765">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p>
    <w:p w14:paraId="6250AE2B" w14:textId="77777777" w:rsidR="00171765" w:rsidRPr="00DE4E08" w:rsidRDefault="00171765" w:rsidP="00171765">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p>
    <w:p w14:paraId="4C3696BD" w14:textId="77777777" w:rsidR="00171765" w:rsidRPr="00DE4E08" w:rsidRDefault="00171765" w:rsidP="00171765">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DE4E08">
        <w:rPr>
          <w:rFonts w:ascii="Consolas" w:hAnsi="Consolas" w:cs="Consolas"/>
          <w:color w:val="8ACCCF"/>
          <w:sz w:val="18"/>
          <w:szCs w:val="18"/>
          <w:lang w:val="en-US"/>
        </w:rPr>
        <w:t>"checkClose"</w:t>
      </w:r>
      <w:r w:rsidRPr="00DE4E08">
        <w:rPr>
          <w:rFonts w:ascii="Consolas" w:hAnsi="Consolas" w:cs="Consolas"/>
          <w:color w:val="DFDFBF"/>
          <w:sz w:val="18"/>
          <w:szCs w:val="18"/>
          <w:lang w:val="en-US"/>
        </w:rPr>
        <w:t>: {</w:t>
      </w:r>
    </w:p>
    <w:p w14:paraId="6541B8CF" w14:textId="77777777" w:rsidR="00171765" w:rsidRPr="00DE4E08" w:rsidRDefault="00171765" w:rsidP="00171765">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DE4E08">
        <w:rPr>
          <w:rFonts w:ascii="Consolas" w:hAnsi="Consolas" w:cs="Consolas"/>
          <w:color w:val="8ACCCF"/>
          <w:sz w:val="18"/>
          <w:szCs w:val="18"/>
          <w:lang w:val="en-US"/>
        </w:rPr>
        <w:t>"payments"</w:t>
      </w:r>
      <w:r w:rsidRPr="00DE4E08">
        <w:rPr>
          <w:rFonts w:ascii="Consolas" w:hAnsi="Consolas" w:cs="Consolas"/>
          <w:color w:val="DFDFBF"/>
          <w:sz w:val="18"/>
          <w:szCs w:val="18"/>
          <w:lang w:val="en-US"/>
        </w:rPr>
        <w:t>: [</w:t>
      </w:r>
    </w:p>
    <w:p w14:paraId="255BC979" w14:textId="77777777" w:rsidR="00171765" w:rsidRPr="006C0F21" w:rsidRDefault="00171765" w:rsidP="00171765">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p>
    <w:p w14:paraId="4D4CEC7D" w14:textId="77777777" w:rsidR="00171765" w:rsidRPr="006C0F21" w:rsidRDefault="00171765" w:rsidP="00171765">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6C0F21">
        <w:rPr>
          <w:rFonts w:ascii="Consolas" w:hAnsi="Consolas" w:cs="Consolas"/>
          <w:color w:val="8ACCCF"/>
          <w:sz w:val="18"/>
          <w:szCs w:val="18"/>
          <w:lang w:val="en-US"/>
        </w:rPr>
        <w:t>"type"</w:t>
      </w:r>
      <w:r w:rsidRPr="006C0F21">
        <w:rPr>
          <w:rFonts w:ascii="Consolas" w:hAnsi="Consolas" w:cs="Consolas"/>
          <w:color w:val="DFDFBF"/>
          <w:sz w:val="18"/>
          <w:szCs w:val="18"/>
          <w:lang w:val="en-US"/>
        </w:rPr>
        <w:t>: </w:t>
      </w:r>
      <w:r w:rsidRPr="006C0F21">
        <w:rPr>
          <w:rFonts w:ascii="Consolas" w:hAnsi="Consolas" w:cs="Consolas"/>
          <w:color w:val="6E96BE"/>
          <w:sz w:val="18"/>
          <w:szCs w:val="18"/>
          <w:lang w:val="en-US"/>
        </w:rPr>
        <w:t>1</w:t>
      </w:r>
      <w:r w:rsidRPr="006C0F21">
        <w:rPr>
          <w:rFonts w:ascii="Consolas" w:hAnsi="Consolas" w:cs="Consolas"/>
          <w:color w:val="DFDFBF"/>
          <w:sz w:val="18"/>
          <w:szCs w:val="18"/>
          <w:lang w:val="en-US"/>
        </w:rPr>
        <w:t>,</w:t>
      </w:r>
    </w:p>
    <w:p w14:paraId="1B1966D5" w14:textId="77777777" w:rsidR="00171765" w:rsidRPr="006C0F21" w:rsidRDefault="00171765" w:rsidP="00171765">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6C0F21">
        <w:rPr>
          <w:rFonts w:ascii="Consolas" w:hAnsi="Consolas" w:cs="Consolas"/>
          <w:color w:val="8ACCCF"/>
          <w:sz w:val="18"/>
          <w:szCs w:val="18"/>
          <w:lang w:val="en-US"/>
        </w:rPr>
        <w:t>"amount"</w:t>
      </w:r>
      <w:r w:rsidRPr="006C0F21">
        <w:rPr>
          <w:rFonts w:ascii="Consolas" w:hAnsi="Consolas" w:cs="Consolas"/>
          <w:color w:val="DFDFBF"/>
          <w:sz w:val="18"/>
          <w:szCs w:val="18"/>
          <w:lang w:val="en-US"/>
        </w:rPr>
        <w:t>: </w:t>
      </w:r>
      <w:r w:rsidRPr="006C0F21">
        <w:rPr>
          <w:rFonts w:ascii="Consolas" w:hAnsi="Consolas" w:cs="Consolas"/>
          <w:color w:val="6E96BE"/>
          <w:sz w:val="18"/>
          <w:szCs w:val="18"/>
          <w:lang w:val="en-US"/>
        </w:rPr>
        <w:t>123.45</w:t>
      </w:r>
    </w:p>
    <w:p w14:paraId="388AB0AD" w14:textId="77777777" w:rsidR="00171765" w:rsidRPr="006C0F21" w:rsidRDefault="00171765" w:rsidP="00171765">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p>
    <w:p w14:paraId="3BA8B8A3" w14:textId="77777777" w:rsidR="00171765" w:rsidRPr="006C0F21" w:rsidRDefault="00171765" w:rsidP="00171765">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p>
    <w:p w14:paraId="52C00C3F" w14:textId="77777777" w:rsidR="00171765" w:rsidRPr="006C0F21" w:rsidRDefault="00171765" w:rsidP="00171765">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6C0F21">
        <w:rPr>
          <w:rFonts w:ascii="Consolas" w:hAnsi="Consolas" w:cs="Consolas"/>
          <w:color w:val="8ACCCF"/>
          <w:sz w:val="18"/>
          <w:szCs w:val="18"/>
          <w:lang w:val="en-US"/>
        </w:rPr>
        <w:t>"type"</w:t>
      </w:r>
      <w:r w:rsidRPr="006C0F21">
        <w:rPr>
          <w:rFonts w:ascii="Consolas" w:hAnsi="Consolas" w:cs="Consolas"/>
          <w:color w:val="DFDFBF"/>
          <w:sz w:val="18"/>
          <w:szCs w:val="18"/>
          <w:lang w:val="en-US"/>
        </w:rPr>
        <w:t>: </w:t>
      </w:r>
      <w:r w:rsidRPr="006C0F21">
        <w:rPr>
          <w:rFonts w:ascii="Consolas" w:hAnsi="Consolas" w:cs="Consolas"/>
          <w:color w:val="6E96BE"/>
          <w:sz w:val="18"/>
          <w:szCs w:val="18"/>
          <w:lang w:val="en-US"/>
        </w:rPr>
        <w:t>2</w:t>
      </w:r>
      <w:r w:rsidRPr="006C0F21">
        <w:rPr>
          <w:rFonts w:ascii="Consolas" w:hAnsi="Consolas" w:cs="Consolas"/>
          <w:color w:val="DFDFBF"/>
          <w:sz w:val="18"/>
          <w:szCs w:val="18"/>
          <w:lang w:val="en-US"/>
        </w:rPr>
        <w:t>,</w:t>
      </w:r>
    </w:p>
    <w:p w14:paraId="2CA2AE38" w14:textId="77777777" w:rsidR="00171765" w:rsidRPr="006C0F21" w:rsidRDefault="00171765" w:rsidP="00171765">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6C0F21">
        <w:rPr>
          <w:rFonts w:ascii="Consolas" w:hAnsi="Consolas" w:cs="Consolas"/>
          <w:color w:val="8ACCCF"/>
          <w:sz w:val="18"/>
          <w:szCs w:val="18"/>
          <w:lang w:val="en-US"/>
        </w:rPr>
        <w:t>"amount"</w:t>
      </w:r>
      <w:r w:rsidRPr="006C0F21">
        <w:rPr>
          <w:rFonts w:ascii="Consolas" w:hAnsi="Consolas" w:cs="Consolas"/>
          <w:color w:val="DFDFBF"/>
          <w:sz w:val="18"/>
          <w:szCs w:val="18"/>
          <w:lang w:val="en-US"/>
        </w:rPr>
        <w:t>: </w:t>
      </w:r>
      <w:r w:rsidRPr="006C0F21">
        <w:rPr>
          <w:rFonts w:ascii="Consolas" w:hAnsi="Consolas" w:cs="Consolas"/>
          <w:color w:val="6E96BE"/>
          <w:sz w:val="18"/>
          <w:szCs w:val="18"/>
          <w:lang w:val="en-US"/>
        </w:rPr>
        <w:t>8.90000</w:t>
      </w:r>
    </w:p>
    <w:p w14:paraId="7802724E" w14:textId="77777777" w:rsidR="00171765" w:rsidRPr="006C0F21" w:rsidRDefault="00171765" w:rsidP="00171765">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p>
    <w:p w14:paraId="10E823FB" w14:textId="77777777" w:rsidR="00171765" w:rsidRPr="006C0F21" w:rsidRDefault="00171765" w:rsidP="00171765">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p>
    <w:p w14:paraId="34B92196" w14:textId="77777777" w:rsidR="00171765" w:rsidRPr="006C0F21" w:rsidRDefault="00171765" w:rsidP="00171765">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6C0F21">
        <w:rPr>
          <w:rFonts w:ascii="Consolas" w:hAnsi="Consolas" w:cs="Consolas"/>
          <w:color w:val="8ACCCF"/>
          <w:sz w:val="18"/>
          <w:szCs w:val="18"/>
          <w:lang w:val="en-US"/>
        </w:rPr>
        <w:t>"taxationSystem"</w:t>
      </w:r>
      <w:r w:rsidRPr="006C0F21">
        <w:rPr>
          <w:rFonts w:ascii="Consolas" w:hAnsi="Consolas" w:cs="Consolas"/>
          <w:color w:val="DFDFBF"/>
          <w:sz w:val="18"/>
          <w:szCs w:val="18"/>
          <w:lang w:val="en-US"/>
        </w:rPr>
        <w:t>: </w:t>
      </w:r>
      <w:r w:rsidRPr="006C0F21">
        <w:rPr>
          <w:rFonts w:ascii="Consolas" w:hAnsi="Consolas" w:cs="Consolas"/>
          <w:color w:val="6E96BE"/>
          <w:sz w:val="18"/>
          <w:szCs w:val="18"/>
          <w:lang w:val="en-US"/>
        </w:rPr>
        <w:t>1</w:t>
      </w:r>
    </w:p>
    <w:p w14:paraId="3D4A4352" w14:textId="77777777" w:rsidR="00171765" w:rsidRPr="00DE4E08" w:rsidRDefault="00171765" w:rsidP="00171765">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DE4E08">
        <w:rPr>
          <w:rFonts w:ascii="Consolas" w:hAnsi="Consolas" w:cs="Consolas"/>
          <w:color w:val="DFDFBF"/>
          <w:sz w:val="18"/>
          <w:szCs w:val="18"/>
          <w:lang w:val="en-US"/>
        </w:rPr>
        <w:t>},</w:t>
      </w:r>
    </w:p>
    <w:p w14:paraId="650573BC" w14:textId="77777777" w:rsidR="00171765" w:rsidRPr="00DE4E08" w:rsidRDefault="00171765" w:rsidP="00171765">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DE4E08">
        <w:rPr>
          <w:rFonts w:ascii="Consolas" w:hAnsi="Consolas" w:cs="Consolas"/>
          <w:color w:val="8ACCCF"/>
          <w:sz w:val="18"/>
          <w:szCs w:val="18"/>
          <w:lang w:val="en-US"/>
        </w:rPr>
        <w:t>"customerContact"</w:t>
      </w:r>
      <w:r w:rsidRPr="00DE4E08">
        <w:rPr>
          <w:rFonts w:ascii="Consolas" w:hAnsi="Consolas" w:cs="Consolas"/>
          <w:color w:val="DFDFBF"/>
          <w:sz w:val="18"/>
          <w:szCs w:val="18"/>
          <w:lang w:val="en-US"/>
        </w:rPr>
        <w:t>: </w:t>
      </w:r>
      <w:r w:rsidRPr="00DE4E08">
        <w:rPr>
          <w:rFonts w:ascii="Consolas" w:hAnsi="Consolas" w:cs="Consolas"/>
          <w:color w:val="DFAF8F"/>
          <w:sz w:val="18"/>
          <w:szCs w:val="18"/>
          <w:lang w:val="en-US"/>
        </w:rPr>
        <w:t>"foo@example.com"</w:t>
      </w:r>
    </w:p>
    <w:p w14:paraId="1D35D010" w14:textId="77777777" w:rsidR="00171765" w:rsidRPr="003143FB" w:rsidRDefault="00171765" w:rsidP="00171765">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3143FB">
        <w:rPr>
          <w:rFonts w:ascii="Consolas" w:hAnsi="Consolas" w:cs="Consolas"/>
          <w:color w:val="DFDFBF"/>
          <w:sz w:val="18"/>
          <w:szCs w:val="18"/>
          <w:lang w:val="en-US"/>
        </w:rPr>
        <w:t>}</w:t>
      </w:r>
    </w:p>
    <w:p w14:paraId="347BA458"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065C9618" w14:textId="77777777" w:rsidR="00171765" w:rsidRDefault="00171765" w:rsidP="00171765">
      <w:pPr>
        <w:pStyle w:val="3"/>
      </w:pPr>
    </w:p>
    <w:p w14:paraId="28F6CD31" w14:textId="77777777" w:rsidR="00171765" w:rsidRDefault="00171765" w:rsidP="00171765">
      <w:r w:rsidRPr="00817738">
        <w:t>Пример</w:t>
      </w:r>
      <w:r w:rsidRPr="00981A2F">
        <w:t xml:space="preserve"> </w:t>
      </w:r>
      <w:r w:rsidRPr="00817738">
        <w:t>запроса</w:t>
      </w:r>
      <w:r>
        <w:t xml:space="preserve"> с данными агента, дополнительным реквизитом пользователя, данными поставщика</w:t>
      </w:r>
      <w:r w:rsidRPr="00DE4E08">
        <w:t xml:space="preserve">, </w:t>
      </w:r>
      <w:r>
        <w:t>номером автомата, адресом расчета и местом расчета:</w:t>
      </w:r>
    </w:p>
    <w:p w14:paraId="1F2AACAA" w14:textId="77777777" w:rsidR="00171765" w:rsidRPr="00722517" w:rsidRDefault="00171765" w:rsidP="00171765"/>
    <w:p w14:paraId="432EC3C2"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7418C6AF"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"id"</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"12345678990"</w:t>
      </w:r>
      <w:r w:rsidRPr="00966FB4">
        <w:rPr>
          <w:rFonts w:ascii="Consolas" w:eastAsia="Times New Roman" w:hAnsi="Consolas" w:cs="Consolas"/>
          <w:color w:val="DFDFBF"/>
          <w:sz w:val="18"/>
          <w:szCs w:val="18"/>
          <w:lang w:val="en-US"/>
        </w:rPr>
        <w:t>,</w:t>
      </w:r>
    </w:p>
    <w:p w14:paraId="758B2646"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"inn"</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"123456789012"</w:t>
      </w:r>
      <w:r w:rsidRPr="00966FB4">
        <w:rPr>
          <w:rFonts w:ascii="Consolas" w:eastAsia="Times New Roman" w:hAnsi="Consolas" w:cs="Consolas"/>
          <w:color w:val="DFDFBF"/>
          <w:sz w:val="18"/>
          <w:szCs w:val="18"/>
          <w:lang w:val="en-US"/>
        </w:rPr>
        <w:t>,</w:t>
      </w:r>
    </w:p>
    <w:p w14:paraId="764851A0"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"group"</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"Main"</w:t>
      </w:r>
      <w:r w:rsidRPr="00966FB4">
        <w:rPr>
          <w:rFonts w:ascii="Consolas" w:eastAsia="Times New Roman" w:hAnsi="Consolas" w:cs="Consolas"/>
          <w:color w:val="DFDFBF"/>
          <w:sz w:val="18"/>
          <w:szCs w:val="18"/>
          <w:lang w:val="en-US"/>
        </w:rPr>
        <w:t>,</w:t>
      </w:r>
    </w:p>
    <w:p w14:paraId="4F704D40"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"key"</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"1234567"</w:t>
      </w:r>
      <w:r w:rsidRPr="00966FB4">
        <w:rPr>
          <w:rFonts w:ascii="Consolas" w:eastAsia="Times New Roman" w:hAnsi="Consolas" w:cs="Consolas"/>
          <w:color w:val="DFDFBF"/>
          <w:sz w:val="18"/>
          <w:szCs w:val="18"/>
          <w:lang w:val="en-US"/>
        </w:rPr>
        <w:t>,</w:t>
      </w:r>
    </w:p>
    <w:p w14:paraId="22508045"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"content"</w:t>
      </w:r>
      <w:r w:rsidRPr="00966FB4">
        <w:rPr>
          <w:rFonts w:ascii="Consolas" w:eastAsia="Times New Roman" w:hAnsi="Consolas" w:cs="Consolas"/>
          <w:color w:val="DFDFBF"/>
          <w:sz w:val="18"/>
          <w:szCs w:val="18"/>
          <w:lang w:val="en-US"/>
        </w:rPr>
        <w:t>: {</w:t>
      </w:r>
    </w:p>
    <w:p w14:paraId="05559FC0"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"type"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w:t>
      </w:r>
      <w:r w:rsidRPr="00966FB4">
        <w:rPr>
          <w:rFonts w:ascii="Consolas" w:eastAsia="Times New Roman" w:hAnsi="Consolas" w:cs="Consolas"/>
          <w:color w:val="DFDFBF"/>
          <w:sz w:val="18"/>
          <w:szCs w:val="18"/>
          <w:lang w:val="en-US"/>
        </w:rPr>
        <w:t>,</w:t>
      </w:r>
    </w:p>
    <w:p w14:paraId="40DE4392"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"positions"</w:t>
      </w:r>
      <w:r w:rsidRPr="00966FB4">
        <w:rPr>
          <w:rFonts w:ascii="Consolas" w:eastAsia="Times New Roman" w:hAnsi="Consolas" w:cs="Consolas"/>
          <w:color w:val="DFDFBF"/>
          <w:sz w:val="18"/>
          <w:szCs w:val="18"/>
          <w:lang w:val="en-US"/>
        </w:rPr>
        <w:t>: [</w:t>
      </w:r>
    </w:p>
    <w:p w14:paraId="29D30212"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1F0331B3"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"quantity"</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1.000</w:t>
      </w:r>
      <w:r w:rsidRPr="00966FB4">
        <w:rPr>
          <w:rFonts w:ascii="Consolas" w:eastAsia="Times New Roman" w:hAnsi="Consolas" w:cs="Consolas"/>
          <w:color w:val="DFDFBF"/>
          <w:sz w:val="18"/>
          <w:szCs w:val="18"/>
          <w:lang w:val="en-US"/>
        </w:rPr>
        <w:t>,</w:t>
      </w:r>
    </w:p>
    <w:p w14:paraId="58966C9A"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"price"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123.45</w:t>
      </w:r>
      <w:r w:rsidRPr="00966FB4">
        <w:rPr>
          <w:rFonts w:ascii="Consolas" w:eastAsia="Times New Roman" w:hAnsi="Consolas" w:cs="Consolas"/>
          <w:color w:val="DFDFBF"/>
          <w:sz w:val="18"/>
          <w:szCs w:val="18"/>
          <w:lang w:val="en-US"/>
        </w:rPr>
        <w:t>,</w:t>
      </w:r>
    </w:p>
    <w:p w14:paraId="1DD14237"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"tax"</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6</w:t>
      </w:r>
      <w:r w:rsidRPr="00966FB4">
        <w:rPr>
          <w:rFonts w:ascii="Consolas" w:eastAsia="Times New Roman" w:hAnsi="Consolas" w:cs="Consolas"/>
          <w:color w:val="DFDFBF"/>
          <w:sz w:val="18"/>
          <w:szCs w:val="18"/>
          <w:lang w:val="en-US"/>
        </w:rPr>
        <w:t>,</w:t>
      </w:r>
    </w:p>
    <w:p w14:paraId="7FE5EB87"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"text"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Булка</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3289990C"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"paymentMethodType"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4</w:t>
      </w:r>
      <w:r w:rsidRPr="00966FB4">
        <w:rPr>
          <w:rFonts w:ascii="Consolas" w:eastAsia="Times New Roman" w:hAnsi="Consolas" w:cs="Consolas"/>
          <w:color w:val="DFDFBF"/>
          <w:sz w:val="18"/>
          <w:szCs w:val="18"/>
          <w:lang w:val="en-US"/>
        </w:rPr>
        <w:t>,</w:t>
      </w:r>
    </w:p>
    <w:p w14:paraId="63C136B3"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"paymentSubjectType"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w:t>
      </w:r>
      <w:r w:rsidRPr="00966FB4">
        <w:rPr>
          <w:rFonts w:ascii="Consolas" w:eastAsia="Times New Roman" w:hAnsi="Consolas" w:cs="Consolas"/>
          <w:color w:val="DFDFBF"/>
          <w:sz w:val="18"/>
          <w:szCs w:val="18"/>
          <w:lang w:val="en-US"/>
        </w:rPr>
        <w:t>,</w:t>
      </w:r>
    </w:p>
    <w:p w14:paraId="065C6CF6"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"nomenclatureCode"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"igQVAAADMTIzNDU2Nzg5MDEyMwAAAAAAAQ=="</w:t>
      </w:r>
      <w:r w:rsidRPr="00966FB4">
        <w:rPr>
          <w:rFonts w:ascii="Consolas" w:eastAsia="Times New Roman" w:hAnsi="Consolas" w:cs="Consolas"/>
          <w:color w:val="DFDFBF"/>
          <w:sz w:val="18"/>
          <w:szCs w:val="18"/>
          <w:lang w:val="en-US"/>
        </w:rPr>
        <w:t>,</w:t>
      </w:r>
    </w:p>
    <w:p w14:paraId="22CCDD7B"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"agentType"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127</w:t>
      </w:r>
      <w:r w:rsidRPr="00966FB4">
        <w:rPr>
          <w:rFonts w:ascii="Consolas" w:eastAsia="Times New Roman" w:hAnsi="Consolas" w:cs="Consolas"/>
          <w:color w:val="DFDFBF"/>
          <w:sz w:val="18"/>
          <w:szCs w:val="18"/>
          <w:lang w:val="en-US"/>
        </w:rPr>
        <w:t>,</w:t>
      </w:r>
    </w:p>
    <w:p w14:paraId="28596F6F"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"agentInfo"</w:t>
      </w:r>
      <w:r w:rsidRPr="00966FB4">
        <w:rPr>
          <w:rFonts w:ascii="Consolas" w:eastAsia="Times New Roman" w:hAnsi="Consolas" w:cs="Consolas"/>
          <w:color w:val="DFDFBF"/>
          <w:sz w:val="18"/>
          <w:szCs w:val="18"/>
          <w:lang w:val="en-US"/>
        </w:rPr>
        <w:t>: {</w:t>
      </w:r>
    </w:p>
    <w:p w14:paraId="0A14AE33"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"paymentTransferOperatorPhoneNumbers"</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"+79200000001"</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"+74997870001"</w:t>
      </w:r>
      <w:r w:rsidRPr="00966FB4">
        <w:rPr>
          <w:rFonts w:ascii="Consolas" w:eastAsia="Times New Roman" w:hAnsi="Consolas" w:cs="Consolas"/>
          <w:color w:val="DFDFBF"/>
          <w:sz w:val="18"/>
          <w:szCs w:val="18"/>
          <w:lang w:val="en-US"/>
        </w:rPr>
        <w:t> ],</w:t>
      </w:r>
    </w:p>
    <w:p w14:paraId="566B88D5"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"paymentAgentOperation"</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Какая</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то</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операция</w:t>
      </w:r>
      <w:r w:rsidRPr="00966FB4">
        <w:rPr>
          <w:rFonts w:ascii="Consolas" w:eastAsia="Times New Roman" w:hAnsi="Consolas" w:cs="Consolas"/>
          <w:color w:val="DFAF8F"/>
          <w:sz w:val="18"/>
          <w:szCs w:val="18"/>
          <w:lang w:val="en-US"/>
        </w:rPr>
        <w:t> 1"</w:t>
      </w:r>
      <w:r w:rsidRPr="00966FB4">
        <w:rPr>
          <w:rFonts w:ascii="Consolas" w:eastAsia="Times New Roman" w:hAnsi="Consolas" w:cs="Consolas"/>
          <w:color w:val="DFDFBF"/>
          <w:sz w:val="18"/>
          <w:szCs w:val="18"/>
          <w:lang w:val="en-US"/>
        </w:rPr>
        <w:t>,</w:t>
      </w:r>
    </w:p>
    <w:p w14:paraId="766D36F5"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"paymentAgentPhoneNumbers"</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"+79200000003"</w:t>
      </w:r>
      <w:r w:rsidRPr="00966FB4">
        <w:rPr>
          <w:rFonts w:ascii="Consolas" w:eastAsia="Times New Roman" w:hAnsi="Consolas" w:cs="Consolas"/>
          <w:color w:val="DFDFBF"/>
          <w:sz w:val="18"/>
          <w:szCs w:val="18"/>
          <w:lang w:val="en-US"/>
        </w:rPr>
        <w:t> ],</w:t>
      </w:r>
    </w:p>
    <w:p w14:paraId="56E23E34"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"paymentOperatorPhoneNumbers"</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"+79200000002"</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"+74997870002"</w:t>
      </w:r>
      <w:r w:rsidRPr="00966FB4">
        <w:rPr>
          <w:rFonts w:ascii="Consolas" w:eastAsia="Times New Roman" w:hAnsi="Consolas" w:cs="Consolas"/>
          <w:color w:val="DFDFBF"/>
          <w:sz w:val="18"/>
          <w:szCs w:val="18"/>
          <w:lang w:val="en-US"/>
        </w:rPr>
        <w:t> ],</w:t>
      </w:r>
    </w:p>
    <w:p w14:paraId="40792BA1"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"paymentOperatorName"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ООО</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Атлант</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038B980F"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"paymentOperatorAddress"</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Воронеж</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ул</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Недогонная</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д</w:t>
      </w:r>
      <w:r w:rsidRPr="00966FB4">
        <w:rPr>
          <w:rFonts w:ascii="Consolas" w:eastAsia="Times New Roman" w:hAnsi="Consolas" w:cs="Consolas"/>
          <w:color w:val="DFAF8F"/>
          <w:sz w:val="18"/>
          <w:szCs w:val="18"/>
          <w:lang w:val="en-US"/>
        </w:rPr>
        <w:t>. 84"</w:t>
      </w:r>
      <w:r w:rsidRPr="00966FB4">
        <w:rPr>
          <w:rFonts w:ascii="Consolas" w:eastAsia="Times New Roman" w:hAnsi="Consolas" w:cs="Consolas"/>
          <w:color w:val="DFDFBF"/>
          <w:sz w:val="18"/>
          <w:szCs w:val="18"/>
          <w:lang w:val="en-US"/>
        </w:rPr>
        <w:t>,</w:t>
      </w:r>
    </w:p>
    <w:p w14:paraId="1D551F63"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"paymentOperatorINN"</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"7727257386"</w:t>
      </w:r>
    </w:p>
    <w:p w14:paraId="65A1EBAF"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0FDB86CC"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"unitOfMeasurement"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Кг</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73CEFB00" w14:textId="77777777" w:rsidR="00171765" w:rsidRPr="009332FA"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lang w:val="en-US"/>
        </w:rPr>
        <w:t>        </w:t>
      </w:r>
      <w:r w:rsidRPr="009332FA">
        <w:rPr>
          <w:rFonts w:ascii="Consolas" w:eastAsia="Times New Roman" w:hAnsi="Consolas" w:cs="Consolas"/>
          <w:color w:val="8ACCCF"/>
          <w:sz w:val="18"/>
          <w:szCs w:val="18"/>
        </w:rPr>
        <w:t>"</w:t>
      </w:r>
      <w:r w:rsidRPr="00CA60BF">
        <w:rPr>
          <w:rFonts w:ascii="Consolas" w:eastAsia="Times New Roman" w:hAnsi="Consolas" w:cs="Consolas"/>
          <w:color w:val="8ACCCF"/>
          <w:sz w:val="18"/>
          <w:szCs w:val="18"/>
          <w:lang w:val="en-US"/>
        </w:rPr>
        <w:t>additionalAttribute</w:t>
      </w:r>
      <w:r w:rsidRPr="009332FA">
        <w:rPr>
          <w:rFonts w:ascii="Consolas" w:eastAsia="Times New Roman" w:hAnsi="Consolas" w:cs="Consolas"/>
          <w:color w:val="8ACCCF"/>
          <w:sz w:val="18"/>
          <w:szCs w:val="18"/>
        </w:rPr>
        <w:t>"</w:t>
      </w:r>
      <w:r w:rsidRPr="009332FA">
        <w:rPr>
          <w:rFonts w:ascii="Consolas" w:eastAsia="Times New Roman" w:hAnsi="Consolas" w:cs="Consolas"/>
          <w:color w:val="DFDFBF"/>
          <w:sz w:val="18"/>
          <w:szCs w:val="18"/>
        </w:rPr>
        <w:t>:</w:t>
      </w:r>
      <w:r w:rsidRPr="00CA60BF">
        <w:rPr>
          <w:rFonts w:ascii="Consolas" w:eastAsia="Times New Roman" w:hAnsi="Consolas" w:cs="Consolas"/>
          <w:color w:val="DFDFBF"/>
          <w:sz w:val="18"/>
          <w:szCs w:val="18"/>
          <w:lang w:val="en-US"/>
        </w:rPr>
        <w:t> </w:t>
      </w:r>
      <w:r w:rsidRPr="009332FA">
        <w:rPr>
          <w:rFonts w:ascii="Consolas" w:eastAsia="Times New Roman" w:hAnsi="Consolas" w:cs="Consolas"/>
          <w:color w:val="DFAF8F"/>
          <w:sz w:val="18"/>
          <w:szCs w:val="18"/>
        </w:rPr>
        <w:t>"</w:t>
      </w:r>
      <w:r w:rsidRPr="00966FB4">
        <w:rPr>
          <w:rFonts w:ascii="Consolas" w:eastAsia="Times New Roman" w:hAnsi="Consolas" w:cs="Consolas"/>
          <w:color w:val="DFAF8F"/>
          <w:sz w:val="18"/>
          <w:szCs w:val="18"/>
        </w:rPr>
        <w:t>Доп</w:t>
      </w:r>
      <w:r w:rsidRPr="009332FA">
        <w:rPr>
          <w:rFonts w:ascii="Consolas" w:eastAsia="Times New Roman" w:hAnsi="Consolas" w:cs="Consolas"/>
          <w:color w:val="DFAF8F"/>
          <w:sz w:val="18"/>
          <w:szCs w:val="18"/>
        </w:rPr>
        <w:t>.</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атрибут</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и</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все</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тут</w:t>
      </w:r>
      <w:r w:rsidRPr="009332FA">
        <w:rPr>
          <w:rFonts w:ascii="Consolas" w:eastAsia="Times New Roman" w:hAnsi="Consolas" w:cs="Consolas"/>
          <w:color w:val="DFAF8F"/>
          <w:sz w:val="18"/>
          <w:szCs w:val="18"/>
        </w:rPr>
        <w:t>"</w:t>
      </w:r>
      <w:r w:rsidRPr="009332FA">
        <w:rPr>
          <w:rFonts w:ascii="Consolas" w:eastAsia="Times New Roman" w:hAnsi="Consolas" w:cs="Consolas"/>
          <w:color w:val="DFDFBF"/>
          <w:sz w:val="18"/>
          <w:szCs w:val="18"/>
        </w:rPr>
        <w:t>,</w:t>
      </w:r>
    </w:p>
    <w:p w14:paraId="6680265C"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"manufacturerCountryCode"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"643"</w:t>
      </w:r>
      <w:r w:rsidRPr="00966FB4">
        <w:rPr>
          <w:rFonts w:ascii="Consolas" w:eastAsia="Times New Roman" w:hAnsi="Consolas" w:cs="Consolas"/>
          <w:color w:val="DFDFBF"/>
          <w:sz w:val="18"/>
          <w:szCs w:val="18"/>
          <w:lang w:val="en-US"/>
        </w:rPr>
        <w:t>,</w:t>
      </w:r>
    </w:p>
    <w:p w14:paraId="5D4C7EE5"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"customsDeclarationNumber"</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АД</w:t>
      </w:r>
      <w:r w:rsidRPr="00966FB4">
        <w:rPr>
          <w:rFonts w:ascii="Consolas" w:eastAsia="Times New Roman" w:hAnsi="Consolas" w:cs="Consolas"/>
          <w:color w:val="DFAF8F"/>
          <w:sz w:val="18"/>
          <w:szCs w:val="18"/>
          <w:lang w:val="en-US"/>
        </w:rPr>
        <w:t> 11/77 </w:t>
      </w:r>
      <w:r w:rsidRPr="00966FB4">
        <w:rPr>
          <w:rFonts w:ascii="Consolas" w:eastAsia="Times New Roman" w:hAnsi="Consolas" w:cs="Consolas"/>
          <w:color w:val="DFAF8F"/>
          <w:sz w:val="18"/>
          <w:szCs w:val="18"/>
        </w:rPr>
        <w:t>от</w:t>
      </w:r>
      <w:r w:rsidRPr="00966FB4">
        <w:rPr>
          <w:rFonts w:ascii="Consolas" w:eastAsia="Times New Roman" w:hAnsi="Consolas" w:cs="Consolas"/>
          <w:color w:val="DFAF8F"/>
          <w:sz w:val="18"/>
          <w:szCs w:val="18"/>
          <w:lang w:val="en-US"/>
        </w:rPr>
        <w:t> 01.08.2018"</w:t>
      </w:r>
      <w:r w:rsidRPr="00966FB4">
        <w:rPr>
          <w:rFonts w:ascii="Consolas" w:eastAsia="Times New Roman" w:hAnsi="Consolas" w:cs="Consolas"/>
          <w:color w:val="DFDFBF"/>
          <w:sz w:val="18"/>
          <w:szCs w:val="18"/>
          <w:lang w:val="en-US"/>
        </w:rPr>
        <w:t>,</w:t>
      </w:r>
    </w:p>
    <w:p w14:paraId="5AAD1179"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"excise"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23.45</w:t>
      </w:r>
    </w:p>
    <w:p w14:paraId="3C843995"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37A1CED0"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5587D88E"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"quantity"</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2.000</w:t>
      </w:r>
      <w:r w:rsidRPr="00966FB4">
        <w:rPr>
          <w:rFonts w:ascii="Consolas" w:eastAsia="Times New Roman" w:hAnsi="Consolas" w:cs="Consolas"/>
          <w:color w:val="DFDFBF"/>
          <w:sz w:val="18"/>
          <w:szCs w:val="18"/>
          <w:lang w:val="en-US"/>
        </w:rPr>
        <w:t>,</w:t>
      </w:r>
    </w:p>
    <w:p w14:paraId="578B9501"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"price"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4.45</w:t>
      </w:r>
      <w:r w:rsidRPr="00966FB4">
        <w:rPr>
          <w:rFonts w:ascii="Consolas" w:eastAsia="Times New Roman" w:hAnsi="Consolas" w:cs="Consolas"/>
          <w:color w:val="DFDFBF"/>
          <w:sz w:val="18"/>
          <w:szCs w:val="18"/>
          <w:lang w:val="en-US"/>
        </w:rPr>
        <w:t>,</w:t>
      </w:r>
    </w:p>
    <w:p w14:paraId="20E023E7"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"tax"</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4</w:t>
      </w:r>
      <w:r w:rsidRPr="00966FB4">
        <w:rPr>
          <w:rFonts w:ascii="Consolas" w:eastAsia="Times New Roman" w:hAnsi="Consolas" w:cs="Consolas"/>
          <w:color w:val="DFDFBF"/>
          <w:sz w:val="18"/>
          <w:szCs w:val="18"/>
          <w:lang w:val="en-US"/>
        </w:rPr>
        <w:t>,</w:t>
      </w:r>
    </w:p>
    <w:p w14:paraId="51CE14E8"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"text"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Спички</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6A04E6C3" w14:textId="77777777" w:rsidR="00171765" w:rsidRPr="00CA60BF"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"paymentMethodType"</w:t>
      </w: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6E96BE"/>
          <w:sz w:val="18"/>
          <w:szCs w:val="18"/>
          <w:lang w:val="en-US"/>
        </w:rPr>
        <w:t>3</w:t>
      </w:r>
      <w:r w:rsidRPr="00CA60BF">
        <w:rPr>
          <w:rFonts w:ascii="Consolas" w:eastAsia="Times New Roman" w:hAnsi="Consolas" w:cs="Consolas"/>
          <w:color w:val="DFDFBF"/>
          <w:sz w:val="18"/>
          <w:szCs w:val="18"/>
          <w:lang w:val="en-US"/>
        </w:rPr>
        <w:t>,</w:t>
      </w:r>
    </w:p>
    <w:p w14:paraId="5915C8EA" w14:textId="77777777" w:rsidR="00171765" w:rsidRPr="00CA60BF"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lastRenderedPageBreak/>
        <w:t>        </w:t>
      </w:r>
      <w:r w:rsidRPr="00CA60BF">
        <w:rPr>
          <w:rFonts w:ascii="Consolas" w:eastAsia="Times New Roman" w:hAnsi="Consolas" w:cs="Consolas"/>
          <w:color w:val="8ACCCF"/>
          <w:sz w:val="18"/>
          <w:szCs w:val="18"/>
          <w:lang w:val="en-US"/>
        </w:rPr>
        <w:t>"paymentSubjectType"</w:t>
      </w: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6E96BE"/>
          <w:sz w:val="18"/>
          <w:szCs w:val="18"/>
          <w:lang w:val="en-US"/>
        </w:rPr>
        <w:t>13</w:t>
      </w:r>
      <w:r w:rsidRPr="00CA60BF">
        <w:rPr>
          <w:rFonts w:ascii="Consolas" w:eastAsia="Times New Roman" w:hAnsi="Consolas" w:cs="Consolas"/>
          <w:color w:val="DFDFBF"/>
          <w:sz w:val="18"/>
          <w:szCs w:val="18"/>
          <w:lang w:val="en-US"/>
        </w:rPr>
        <w:t>,</w:t>
      </w:r>
    </w:p>
    <w:p w14:paraId="33C99F70" w14:textId="77777777" w:rsidR="00171765" w:rsidRPr="00CA60BF"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"supplierINN"</w:t>
      </w: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DFAF8F"/>
          <w:sz w:val="18"/>
          <w:szCs w:val="18"/>
          <w:lang w:val="en-US"/>
        </w:rPr>
        <w:t>"9715225506"</w:t>
      </w:r>
      <w:r w:rsidRPr="00CA60BF">
        <w:rPr>
          <w:rFonts w:ascii="Consolas" w:eastAsia="Times New Roman" w:hAnsi="Consolas" w:cs="Consolas"/>
          <w:color w:val="DFDFBF"/>
          <w:sz w:val="18"/>
          <w:szCs w:val="18"/>
          <w:lang w:val="en-US"/>
        </w:rPr>
        <w:t>,</w:t>
      </w:r>
    </w:p>
    <w:p w14:paraId="58F64AC7" w14:textId="77777777" w:rsidR="00171765" w:rsidRPr="00CA60BF"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"supplierInfo"</w:t>
      </w:r>
      <w:r w:rsidRPr="00CA60BF">
        <w:rPr>
          <w:rFonts w:ascii="Consolas" w:eastAsia="Times New Roman" w:hAnsi="Consolas" w:cs="Consolas"/>
          <w:color w:val="DFDFBF"/>
          <w:sz w:val="18"/>
          <w:szCs w:val="18"/>
          <w:lang w:val="en-US"/>
        </w:rPr>
        <w:t>: {</w:t>
      </w:r>
    </w:p>
    <w:p w14:paraId="7B9F8BE1"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"phoneNumbers"</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"+79266660011"</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"+79266660022"</w:t>
      </w:r>
      <w:r w:rsidRPr="00966FB4">
        <w:rPr>
          <w:rFonts w:ascii="Consolas" w:eastAsia="Times New Roman" w:hAnsi="Consolas" w:cs="Consolas"/>
          <w:color w:val="DFDFBF"/>
          <w:sz w:val="18"/>
          <w:szCs w:val="18"/>
          <w:lang w:val="en-US"/>
        </w:rPr>
        <w:t> ],</w:t>
      </w:r>
    </w:p>
    <w:p w14:paraId="32C643E8"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"name"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ПАО</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Адамас</w:t>
      </w:r>
      <w:r w:rsidRPr="00966FB4">
        <w:rPr>
          <w:rFonts w:ascii="Consolas" w:eastAsia="Times New Roman" w:hAnsi="Consolas" w:cs="Consolas"/>
          <w:color w:val="DFAF8F"/>
          <w:sz w:val="18"/>
          <w:szCs w:val="18"/>
          <w:lang w:val="en-US"/>
        </w:rPr>
        <w:t>\""</w:t>
      </w:r>
    </w:p>
    <w:p w14:paraId="7B27D6D9"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426A2C2E"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7E2DC988"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3D996B08"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"checkClose"</w:t>
      </w:r>
      <w:r w:rsidRPr="00966FB4">
        <w:rPr>
          <w:rFonts w:ascii="Consolas" w:eastAsia="Times New Roman" w:hAnsi="Consolas" w:cs="Consolas"/>
          <w:color w:val="DFDFBF"/>
          <w:sz w:val="18"/>
          <w:szCs w:val="18"/>
          <w:lang w:val="en-US"/>
        </w:rPr>
        <w:t>: {</w:t>
      </w:r>
    </w:p>
    <w:p w14:paraId="41ABD8DD"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"payments"</w:t>
      </w:r>
      <w:r w:rsidRPr="00966FB4">
        <w:rPr>
          <w:rFonts w:ascii="Consolas" w:eastAsia="Times New Roman" w:hAnsi="Consolas" w:cs="Consolas"/>
          <w:color w:val="DFDFBF"/>
          <w:sz w:val="18"/>
          <w:szCs w:val="18"/>
          <w:lang w:val="en-US"/>
        </w:rPr>
        <w:t>: [</w:t>
      </w:r>
    </w:p>
    <w:p w14:paraId="78AB70A5"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640D6C64"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"type"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w:t>
      </w:r>
      <w:r w:rsidRPr="00966FB4">
        <w:rPr>
          <w:rFonts w:ascii="Consolas" w:eastAsia="Times New Roman" w:hAnsi="Consolas" w:cs="Consolas"/>
          <w:color w:val="DFDFBF"/>
          <w:sz w:val="18"/>
          <w:szCs w:val="18"/>
          <w:lang w:val="en-US"/>
        </w:rPr>
        <w:t>,</w:t>
      </w:r>
    </w:p>
    <w:p w14:paraId="72041B4E"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"amount"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123.45</w:t>
      </w:r>
    </w:p>
    <w:p w14:paraId="22987D84"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4F14064C"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4E42672D"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"type"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2</w:t>
      </w:r>
      <w:r w:rsidRPr="00966FB4">
        <w:rPr>
          <w:rFonts w:ascii="Consolas" w:eastAsia="Times New Roman" w:hAnsi="Consolas" w:cs="Consolas"/>
          <w:color w:val="DFDFBF"/>
          <w:sz w:val="18"/>
          <w:szCs w:val="18"/>
          <w:lang w:val="en-US"/>
        </w:rPr>
        <w:t>,</w:t>
      </w:r>
    </w:p>
    <w:p w14:paraId="647D13D2"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"amount"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8.90000</w:t>
      </w:r>
    </w:p>
    <w:p w14:paraId="2D6E3D67"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79365149"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33D9588E"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"taxationSystem"</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w:t>
      </w:r>
    </w:p>
    <w:p w14:paraId="3426FCF4"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56C2ED6A"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"customerContact"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"foo@example.com"</w:t>
      </w:r>
      <w:r w:rsidRPr="00966FB4">
        <w:rPr>
          <w:rFonts w:ascii="Consolas" w:eastAsia="Times New Roman" w:hAnsi="Consolas" w:cs="Consolas"/>
          <w:color w:val="DFDFBF"/>
          <w:sz w:val="18"/>
          <w:szCs w:val="18"/>
          <w:lang w:val="en-US"/>
        </w:rPr>
        <w:t>,</w:t>
      </w:r>
    </w:p>
    <w:p w14:paraId="0F1ACE02"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"agentType"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127</w:t>
      </w:r>
      <w:r w:rsidRPr="00966FB4">
        <w:rPr>
          <w:rFonts w:ascii="Consolas" w:eastAsia="Times New Roman" w:hAnsi="Consolas" w:cs="Consolas"/>
          <w:color w:val="DFDFBF"/>
          <w:sz w:val="18"/>
          <w:szCs w:val="18"/>
          <w:lang w:val="en-US"/>
        </w:rPr>
        <w:t>,</w:t>
      </w:r>
    </w:p>
    <w:p w14:paraId="125DD5AE"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"paymentTransferOperatorPhoneNumbers"</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"+79260000001"</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"+74957870001"</w:t>
      </w:r>
      <w:r w:rsidRPr="00966FB4">
        <w:rPr>
          <w:rFonts w:ascii="Consolas" w:eastAsia="Times New Roman" w:hAnsi="Consolas" w:cs="Consolas"/>
          <w:color w:val="DFDFBF"/>
          <w:sz w:val="18"/>
          <w:szCs w:val="18"/>
          <w:lang w:val="en-US"/>
        </w:rPr>
        <w:t> ],</w:t>
      </w:r>
    </w:p>
    <w:p w14:paraId="34DB3B78"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"paymentAgentOperation"</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Какая</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то</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операция</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59853A77"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"paymentAgentPhoneNumbers"</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"+79260000003"</w:t>
      </w:r>
      <w:r w:rsidRPr="00966FB4">
        <w:rPr>
          <w:rFonts w:ascii="Consolas" w:eastAsia="Times New Roman" w:hAnsi="Consolas" w:cs="Consolas"/>
          <w:color w:val="DFDFBF"/>
          <w:sz w:val="18"/>
          <w:szCs w:val="18"/>
          <w:lang w:val="en-US"/>
        </w:rPr>
        <w:t> ],</w:t>
      </w:r>
    </w:p>
    <w:p w14:paraId="6720D932"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"paymentOperatorPhoneNumbers"</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"+79260000002"</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"+74957870002"</w:t>
      </w:r>
      <w:r w:rsidRPr="00966FB4">
        <w:rPr>
          <w:rFonts w:ascii="Consolas" w:eastAsia="Times New Roman" w:hAnsi="Consolas" w:cs="Consolas"/>
          <w:color w:val="DFDFBF"/>
          <w:sz w:val="18"/>
          <w:szCs w:val="18"/>
          <w:lang w:val="en-US"/>
        </w:rPr>
        <w:t> ],</w:t>
      </w:r>
    </w:p>
    <w:p w14:paraId="72393791"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"paymentOperatorName"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ООО</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Росинка</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18159ECE"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"paymentOperatorAddress"</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Москва</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Мастеркова</w:t>
      </w:r>
      <w:r w:rsidRPr="00966FB4">
        <w:rPr>
          <w:rFonts w:ascii="Consolas" w:eastAsia="Times New Roman" w:hAnsi="Consolas" w:cs="Consolas"/>
          <w:color w:val="DFAF8F"/>
          <w:sz w:val="18"/>
          <w:szCs w:val="18"/>
          <w:lang w:val="en-US"/>
        </w:rPr>
        <w:t> 4"</w:t>
      </w:r>
      <w:r w:rsidRPr="00966FB4">
        <w:rPr>
          <w:rFonts w:ascii="Consolas" w:eastAsia="Times New Roman" w:hAnsi="Consolas" w:cs="Consolas"/>
          <w:color w:val="DFDFBF"/>
          <w:sz w:val="18"/>
          <w:szCs w:val="18"/>
          <w:lang w:val="en-US"/>
        </w:rPr>
        <w:t>,</w:t>
      </w:r>
    </w:p>
    <w:p w14:paraId="1079F252"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"paymentOperatorINN"</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"9715225506"</w:t>
      </w:r>
      <w:r w:rsidRPr="00966FB4">
        <w:rPr>
          <w:rFonts w:ascii="Consolas" w:eastAsia="Times New Roman" w:hAnsi="Consolas" w:cs="Consolas"/>
          <w:color w:val="DFDFBF"/>
          <w:sz w:val="18"/>
          <w:szCs w:val="18"/>
          <w:lang w:val="en-US"/>
        </w:rPr>
        <w:t>,</w:t>
      </w:r>
    </w:p>
    <w:p w14:paraId="3151F115"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"supplierPhoneNumbers"</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"+74957870004"</w:t>
      </w:r>
      <w:r w:rsidRPr="00966FB4">
        <w:rPr>
          <w:rFonts w:ascii="Consolas" w:eastAsia="Times New Roman" w:hAnsi="Consolas" w:cs="Consolas"/>
          <w:color w:val="DFDFBF"/>
          <w:sz w:val="18"/>
          <w:szCs w:val="18"/>
          <w:lang w:val="en-US"/>
        </w:rPr>
        <w:t> ],</w:t>
      </w:r>
    </w:p>
    <w:p w14:paraId="2F9A7C6F" w14:textId="77777777" w:rsidR="00171765" w:rsidRPr="009332FA"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lang w:val="en-US"/>
        </w:rPr>
        <w:t>    </w:t>
      </w:r>
      <w:r w:rsidRPr="009332FA">
        <w:rPr>
          <w:rFonts w:ascii="Consolas" w:eastAsia="Times New Roman" w:hAnsi="Consolas" w:cs="Consolas"/>
          <w:color w:val="8ACCCF"/>
          <w:sz w:val="18"/>
          <w:szCs w:val="18"/>
        </w:rPr>
        <w:t>"</w:t>
      </w:r>
      <w:r w:rsidRPr="00D460A0">
        <w:rPr>
          <w:rFonts w:ascii="Consolas" w:eastAsia="Times New Roman" w:hAnsi="Consolas" w:cs="Consolas"/>
          <w:color w:val="8ACCCF"/>
          <w:sz w:val="18"/>
          <w:szCs w:val="18"/>
          <w:lang w:val="en-US"/>
        </w:rPr>
        <w:t>additionalUserAttribute</w:t>
      </w:r>
      <w:r w:rsidRPr="009332FA">
        <w:rPr>
          <w:rFonts w:ascii="Consolas" w:eastAsia="Times New Roman" w:hAnsi="Consolas" w:cs="Consolas"/>
          <w:color w:val="8ACCCF"/>
          <w:sz w:val="18"/>
          <w:szCs w:val="18"/>
        </w:rPr>
        <w:t>"</w:t>
      </w:r>
      <w:r w:rsidRPr="009332FA">
        <w:rPr>
          <w:rFonts w:ascii="Consolas" w:eastAsia="Times New Roman" w:hAnsi="Consolas" w:cs="Consolas"/>
          <w:color w:val="DFDFBF"/>
          <w:sz w:val="18"/>
          <w:szCs w:val="18"/>
        </w:rPr>
        <w:t>:</w:t>
      </w:r>
      <w:r w:rsidRPr="00D460A0">
        <w:rPr>
          <w:rFonts w:ascii="Consolas" w:eastAsia="Times New Roman" w:hAnsi="Consolas" w:cs="Consolas"/>
          <w:color w:val="DFDFBF"/>
          <w:sz w:val="18"/>
          <w:szCs w:val="18"/>
          <w:lang w:val="en-US"/>
        </w:rPr>
        <w:t> </w:t>
      </w:r>
      <w:r w:rsidRPr="009332FA">
        <w:rPr>
          <w:rFonts w:ascii="Consolas" w:eastAsia="Times New Roman" w:hAnsi="Consolas" w:cs="Consolas"/>
          <w:color w:val="DFDFBF"/>
          <w:sz w:val="18"/>
          <w:szCs w:val="18"/>
        </w:rPr>
        <w:t>{</w:t>
      </w:r>
    </w:p>
    <w:p w14:paraId="54A484F1" w14:textId="77777777" w:rsidR="00171765" w:rsidRPr="00070FA8"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D460A0">
        <w:rPr>
          <w:rFonts w:ascii="Consolas" w:eastAsia="Times New Roman" w:hAnsi="Consolas" w:cs="Consolas"/>
          <w:color w:val="DFDFBF"/>
          <w:sz w:val="18"/>
          <w:szCs w:val="18"/>
          <w:lang w:val="en-US"/>
        </w:rPr>
        <w:t>      </w:t>
      </w:r>
      <w:r w:rsidRPr="00070FA8">
        <w:rPr>
          <w:rFonts w:ascii="Consolas" w:eastAsia="Times New Roman" w:hAnsi="Consolas" w:cs="Consolas"/>
          <w:color w:val="8ACCCF"/>
          <w:sz w:val="18"/>
          <w:szCs w:val="18"/>
        </w:rPr>
        <w:t>"</w:t>
      </w:r>
      <w:r w:rsidRPr="000712C2">
        <w:rPr>
          <w:rFonts w:ascii="Consolas" w:eastAsia="Times New Roman" w:hAnsi="Consolas" w:cs="Consolas"/>
          <w:color w:val="8ACCCF"/>
          <w:sz w:val="18"/>
          <w:szCs w:val="18"/>
          <w:lang w:val="en-US"/>
        </w:rPr>
        <w:t>name</w:t>
      </w:r>
      <w:r w:rsidRPr="00070FA8">
        <w:rPr>
          <w:rFonts w:ascii="Consolas" w:eastAsia="Times New Roman" w:hAnsi="Consolas" w:cs="Consolas"/>
          <w:color w:val="8ACCCF"/>
          <w:sz w:val="18"/>
          <w:szCs w:val="18"/>
        </w:rPr>
        <w:t>"</w:t>
      </w:r>
      <w:r w:rsidRPr="00070FA8">
        <w:rPr>
          <w:rFonts w:ascii="Consolas" w:eastAsia="Times New Roman" w:hAnsi="Consolas" w:cs="Consolas"/>
          <w:color w:val="DFDFBF"/>
          <w:sz w:val="18"/>
          <w:szCs w:val="18"/>
        </w:rPr>
        <w:t>:</w:t>
      </w:r>
      <w:r w:rsidRPr="000712C2">
        <w:rPr>
          <w:rFonts w:ascii="Consolas" w:eastAsia="Times New Roman" w:hAnsi="Consolas" w:cs="Consolas"/>
          <w:color w:val="DFDFBF"/>
          <w:sz w:val="18"/>
          <w:szCs w:val="18"/>
          <w:lang w:val="en-US"/>
        </w:rPr>
        <w:t> </w:t>
      </w:r>
      <w:r w:rsidRPr="00070FA8">
        <w:rPr>
          <w:rFonts w:ascii="Consolas" w:eastAsia="Times New Roman" w:hAnsi="Consolas" w:cs="Consolas"/>
          <w:color w:val="DFAF8F"/>
          <w:sz w:val="18"/>
          <w:szCs w:val="18"/>
        </w:rPr>
        <w:t>"</w:t>
      </w:r>
      <w:r w:rsidRPr="00966FB4">
        <w:rPr>
          <w:rFonts w:ascii="Consolas" w:eastAsia="Times New Roman" w:hAnsi="Consolas" w:cs="Consolas"/>
          <w:color w:val="DFAF8F"/>
          <w:sz w:val="18"/>
          <w:szCs w:val="18"/>
        </w:rPr>
        <w:t>Любимая</w:t>
      </w:r>
      <w:r w:rsidRPr="000712C2">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цитата</w:t>
      </w:r>
      <w:r w:rsidRPr="00070FA8">
        <w:rPr>
          <w:rFonts w:ascii="Consolas" w:eastAsia="Times New Roman" w:hAnsi="Consolas" w:cs="Consolas"/>
          <w:color w:val="DFAF8F"/>
          <w:sz w:val="18"/>
          <w:szCs w:val="18"/>
        </w:rPr>
        <w:t>"</w:t>
      </w:r>
      <w:r w:rsidRPr="00070FA8">
        <w:rPr>
          <w:rFonts w:ascii="Consolas" w:eastAsia="Times New Roman" w:hAnsi="Consolas" w:cs="Consolas"/>
          <w:color w:val="DFDFBF"/>
          <w:sz w:val="18"/>
          <w:szCs w:val="18"/>
        </w:rPr>
        <w:t>,</w:t>
      </w:r>
    </w:p>
    <w:p w14:paraId="468CEA7E"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0712C2">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rPr>
        <w:t>"value"</w:t>
      </w:r>
      <w:r w:rsidRPr="00966FB4">
        <w:rPr>
          <w:rFonts w:ascii="Consolas" w:eastAsia="Times New Roman" w:hAnsi="Consolas" w:cs="Consolas"/>
          <w:color w:val="DFDFBF"/>
          <w:sz w:val="18"/>
          <w:szCs w:val="18"/>
        </w:rPr>
        <w:t>: </w:t>
      </w:r>
      <w:r w:rsidRPr="00966FB4">
        <w:rPr>
          <w:rFonts w:ascii="Consolas" w:eastAsia="Times New Roman" w:hAnsi="Consolas" w:cs="Consolas"/>
          <w:color w:val="DFAF8F"/>
          <w:sz w:val="18"/>
          <w:szCs w:val="18"/>
        </w:rPr>
        <w:t>"В здоровом теле здоровый дух, этот лозунг еще не потух!"</w:t>
      </w:r>
    </w:p>
    <w:p w14:paraId="270CAE8E"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rPr>
        <w:t>    </w:t>
      </w:r>
      <w:r w:rsidRPr="00966FB4">
        <w:rPr>
          <w:rFonts w:ascii="Consolas" w:eastAsia="Times New Roman" w:hAnsi="Consolas" w:cs="Consolas"/>
          <w:color w:val="DFDFBF"/>
          <w:sz w:val="18"/>
          <w:szCs w:val="18"/>
          <w:lang w:val="en-US"/>
        </w:rPr>
        <w:t>},</w:t>
      </w:r>
    </w:p>
    <w:p w14:paraId="2C913BB4"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"automatNumber"</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"123456789"</w:t>
      </w:r>
      <w:r w:rsidRPr="00966FB4">
        <w:rPr>
          <w:rFonts w:ascii="Consolas" w:eastAsia="Times New Roman" w:hAnsi="Consolas" w:cs="Consolas"/>
          <w:color w:val="DFDFBF"/>
          <w:sz w:val="18"/>
          <w:szCs w:val="18"/>
          <w:lang w:val="en-US"/>
        </w:rPr>
        <w:t>,</w:t>
      </w:r>
    </w:p>
    <w:p w14:paraId="5AAC321E"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"settlementAddress"</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г</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Москва</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Красная</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площадь</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д</w:t>
      </w:r>
      <w:r w:rsidRPr="00966FB4">
        <w:rPr>
          <w:rFonts w:ascii="Consolas" w:eastAsia="Times New Roman" w:hAnsi="Consolas" w:cs="Consolas"/>
          <w:color w:val="DFAF8F"/>
          <w:sz w:val="18"/>
          <w:szCs w:val="18"/>
          <w:lang w:val="en-US"/>
        </w:rPr>
        <w:t>.1"</w:t>
      </w:r>
      <w:r w:rsidRPr="00966FB4">
        <w:rPr>
          <w:rFonts w:ascii="Consolas" w:eastAsia="Times New Roman" w:hAnsi="Consolas" w:cs="Consolas"/>
          <w:color w:val="DFDFBF"/>
          <w:sz w:val="18"/>
          <w:szCs w:val="18"/>
          <w:lang w:val="en-US"/>
        </w:rPr>
        <w:t>,</w:t>
      </w:r>
    </w:p>
    <w:p w14:paraId="1B0B9EEA"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"settlementPlace"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Палата</w:t>
      </w:r>
      <w:r w:rsidRPr="00966FB4">
        <w:rPr>
          <w:rFonts w:ascii="Consolas" w:eastAsia="Times New Roman" w:hAnsi="Consolas" w:cs="Consolas"/>
          <w:color w:val="DFAF8F"/>
          <w:sz w:val="18"/>
          <w:szCs w:val="18"/>
          <w:lang w:val="en-US"/>
        </w:rPr>
        <w:t> №6"</w:t>
      </w:r>
      <w:r w:rsidRPr="00966FB4">
        <w:rPr>
          <w:rFonts w:ascii="Consolas" w:eastAsia="Times New Roman" w:hAnsi="Consolas" w:cs="Consolas"/>
          <w:color w:val="DFDFBF"/>
          <w:sz w:val="18"/>
          <w:szCs w:val="18"/>
          <w:lang w:val="en-US"/>
        </w:rPr>
        <w:t>,</w:t>
      </w:r>
    </w:p>
    <w:p w14:paraId="27DC2DB5"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"additionalAttribute"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Доп</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атрибут</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чека</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44D24328"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lang w:val="en-US"/>
        </w:rPr>
        <w:lastRenderedPageBreak/>
        <w:t>    </w:t>
      </w:r>
      <w:r w:rsidRPr="00966FB4">
        <w:rPr>
          <w:rFonts w:ascii="Consolas" w:eastAsia="Times New Roman" w:hAnsi="Consolas" w:cs="Consolas"/>
          <w:color w:val="8ACCCF"/>
          <w:sz w:val="18"/>
          <w:szCs w:val="18"/>
        </w:rPr>
        <w:t>"customer"</w:t>
      </w:r>
      <w:r w:rsidRPr="00966FB4">
        <w:rPr>
          <w:rFonts w:ascii="Consolas" w:eastAsia="Times New Roman" w:hAnsi="Consolas" w:cs="Consolas"/>
          <w:color w:val="DFDFBF"/>
          <w:sz w:val="18"/>
          <w:szCs w:val="18"/>
        </w:rPr>
        <w:t>: </w:t>
      </w:r>
      <w:r w:rsidRPr="00966FB4">
        <w:rPr>
          <w:rFonts w:ascii="Consolas" w:eastAsia="Times New Roman" w:hAnsi="Consolas" w:cs="Consolas"/>
          <w:color w:val="DFAF8F"/>
          <w:sz w:val="18"/>
          <w:szCs w:val="18"/>
        </w:rPr>
        <w:t>"Кузнецов Иван Петрович"</w:t>
      </w:r>
      <w:r w:rsidRPr="00966FB4">
        <w:rPr>
          <w:rFonts w:ascii="Consolas" w:eastAsia="Times New Roman" w:hAnsi="Consolas" w:cs="Consolas"/>
          <w:color w:val="DFDFBF"/>
          <w:sz w:val="18"/>
          <w:szCs w:val="18"/>
        </w:rPr>
        <w:t>,</w:t>
      </w:r>
    </w:p>
    <w:p w14:paraId="51673D88"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rPr>
        <w:t>    </w:t>
      </w:r>
      <w:r w:rsidRPr="00966FB4">
        <w:rPr>
          <w:rFonts w:ascii="Consolas" w:eastAsia="Times New Roman" w:hAnsi="Consolas" w:cs="Consolas"/>
          <w:color w:val="8ACCCF"/>
          <w:sz w:val="18"/>
          <w:szCs w:val="18"/>
        </w:rPr>
        <w:t>"customerINN"</w:t>
      </w:r>
      <w:r w:rsidRPr="00966FB4">
        <w:rPr>
          <w:rFonts w:ascii="Consolas" w:eastAsia="Times New Roman" w:hAnsi="Consolas" w:cs="Consolas"/>
          <w:color w:val="DFDFBF"/>
          <w:sz w:val="18"/>
          <w:szCs w:val="18"/>
        </w:rPr>
        <w:t>: </w:t>
      </w:r>
      <w:r w:rsidRPr="00966FB4">
        <w:rPr>
          <w:rFonts w:ascii="Consolas" w:eastAsia="Times New Roman" w:hAnsi="Consolas" w:cs="Consolas"/>
          <w:color w:val="DFAF8F"/>
          <w:sz w:val="18"/>
          <w:szCs w:val="18"/>
        </w:rPr>
        <w:t>"789456123488"</w:t>
      </w:r>
    </w:p>
    <w:p w14:paraId="00B068BF"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rPr>
        <w:t>  }</w:t>
      </w:r>
    </w:p>
    <w:p w14:paraId="0AAF0ECD"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rPr>
        <w:t>}</w:t>
      </w:r>
    </w:p>
    <w:p w14:paraId="78D796C7" w14:textId="77777777" w:rsidR="00171765" w:rsidRDefault="00171765" w:rsidP="00171765"/>
    <w:p w14:paraId="01C04081" w14:textId="77777777" w:rsidR="00171765" w:rsidRDefault="00171765" w:rsidP="00171765">
      <w:bookmarkStart w:id="379" w:name="OLE_LINK164"/>
      <w:bookmarkStart w:id="380" w:name="OLE_LINK165"/>
      <w:r>
        <w:t>Пример ответа с ошибкой:</w:t>
      </w:r>
    </w:p>
    <w:p w14:paraId="47773575" w14:textId="77777777" w:rsidR="00171765" w:rsidRDefault="00171765" w:rsidP="00171765"/>
    <w:p w14:paraId="434AA3DF"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217D6EBE"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"errors"</w:t>
      </w:r>
      <w:r>
        <w:rPr>
          <w:rFonts w:ascii="Consolas" w:hAnsi="Consolas" w:cs="Consolas"/>
          <w:color w:val="DFDFBF"/>
          <w:sz w:val="18"/>
          <w:szCs w:val="18"/>
        </w:rPr>
        <w:t>: [</w:t>
      </w:r>
    </w:p>
    <w:p w14:paraId="640E227F"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идентификатор документа 'Id'"</w:t>
      </w:r>
      <w:r>
        <w:rPr>
          <w:rFonts w:ascii="Consolas" w:hAnsi="Consolas" w:cs="Consolas"/>
          <w:color w:val="DFDFBF"/>
          <w:sz w:val="18"/>
          <w:szCs w:val="18"/>
        </w:rPr>
        <w:t>,</w:t>
      </w:r>
    </w:p>
    <w:p w14:paraId="0D4E5A2D"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ИНН организации 'INN'"</w:t>
      </w:r>
      <w:r>
        <w:rPr>
          <w:rFonts w:ascii="Consolas" w:hAnsi="Consolas" w:cs="Consolas"/>
          <w:color w:val="DFDFBF"/>
          <w:sz w:val="18"/>
          <w:szCs w:val="18"/>
        </w:rPr>
        <w:t>,</w:t>
      </w:r>
    </w:p>
    <w:p w14:paraId="11E62361"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"Отсутствует содержимое документа 'Content'"</w:t>
      </w:r>
    </w:p>
    <w:p w14:paraId="44E7E81A"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p>
    <w:p w14:paraId="0FBFF933"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bookmarkEnd w:id="379"/>
    <w:bookmarkEnd w:id="380"/>
    <w:p w14:paraId="52C7E581" w14:textId="77777777" w:rsidR="00171765" w:rsidRPr="00FE4BEE" w:rsidRDefault="00171765" w:rsidP="00171765">
      <w:pPr>
        <w:rPr>
          <w:rFonts w:cs="Arial"/>
        </w:rPr>
      </w:pPr>
      <w:r w:rsidRPr="00AC3D96">
        <w:rPr>
          <w:rFonts w:cs="Arial"/>
        </w:rPr>
        <w:br w:type="page"/>
      </w:r>
    </w:p>
    <w:p w14:paraId="59BC66BF" w14:textId="77777777" w:rsidR="00171765" w:rsidRDefault="00171765" w:rsidP="00171765">
      <w:pPr>
        <w:pStyle w:val="2"/>
      </w:pPr>
      <w:bookmarkStart w:id="381" w:name="OLE_LINK280"/>
      <w:bookmarkStart w:id="382" w:name="OLE_LINK281"/>
      <w:bookmarkStart w:id="383" w:name="_Toc507539859"/>
      <w:bookmarkStart w:id="384" w:name="_Toc27489465"/>
      <w:bookmarkStart w:id="385" w:name="_Toc63432912"/>
      <w:bookmarkStart w:id="386" w:name="_Toc63432963"/>
      <w:bookmarkStart w:id="387" w:name="OLE_LINK98"/>
      <w:bookmarkStart w:id="388" w:name="OLE_LINK99"/>
      <w:bookmarkStart w:id="389" w:name="OLE_LINK255"/>
      <w:bookmarkStart w:id="390" w:name="OLE_LINK256"/>
      <w:bookmarkStart w:id="391" w:name="OLE_LINK278"/>
      <w:bookmarkStart w:id="392" w:name="OLE_LINK279"/>
      <w:r>
        <w:lastRenderedPageBreak/>
        <w:t xml:space="preserve">2.2 </w:t>
      </w:r>
      <w:bookmarkEnd w:id="381"/>
      <w:bookmarkEnd w:id="382"/>
      <w:r>
        <w:t>Состояние чека</w:t>
      </w:r>
      <w:bookmarkEnd w:id="383"/>
      <w:bookmarkEnd w:id="384"/>
      <w:bookmarkEnd w:id="385"/>
      <w:bookmarkEnd w:id="386"/>
    </w:p>
    <w:p w14:paraId="2BBE81E8" w14:textId="77777777" w:rsidR="00171765" w:rsidRDefault="00171765" w:rsidP="00171765">
      <w:pPr>
        <w:rPr>
          <w:rFonts w:cs="Arial"/>
        </w:rPr>
      </w:pPr>
    </w:p>
    <w:p w14:paraId="468A76ED" w14:textId="77777777" w:rsidR="00171765" w:rsidRPr="00233C70" w:rsidRDefault="00171765" w:rsidP="00171765">
      <w:pPr>
        <w:rPr>
          <w:rFonts w:cs="Arial"/>
          <w:lang w:val="en-US"/>
        </w:rPr>
      </w:pPr>
      <w:r>
        <w:rPr>
          <w:rFonts w:cs="Arial"/>
        </w:rPr>
        <w:t>З</w:t>
      </w:r>
      <w:r w:rsidRPr="00C16811">
        <w:rPr>
          <w:rFonts w:cs="Arial"/>
        </w:rPr>
        <w:t>апрос</w:t>
      </w:r>
      <w:r w:rsidRPr="00DF451F">
        <w:rPr>
          <w:rFonts w:cs="Arial"/>
          <w:lang w:val="en-US"/>
        </w:rPr>
        <w:t>:</w:t>
      </w:r>
      <w:r>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r w:rsidRPr="004D311A">
        <w:rPr>
          <w:rFonts w:cs="Arial"/>
          <w:b/>
          <w:lang w:val="en-US"/>
        </w:rPr>
        <w:t>api</w:t>
      </w:r>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r>
        <w:rPr>
          <w:rFonts w:cs="Arial"/>
          <w:b/>
          <w:lang w:val="en-US"/>
        </w:rPr>
        <w:t>documents/</w:t>
      </w:r>
      <w:bookmarkStart w:id="393" w:name="OLE_LINK57"/>
      <w:bookmarkStart w:id="394" w:name="OLE_LINK58"/>
      <w:r>
        <w:rPr>
          <w:rFonts w:cs="Arial"/>
          <w:b/>
          <w:lang w:val="en-US"/>
        </w:rPr>
        <w:t>{inn}</w:t>
      </w:r>
      <w:bookmarkEnd w:id="393"/>
      <w:bookmarkEnd w:id="394"/>
      <w:r>
        <w:rPr>
          <w:rFonts w:cs="Arial"/>
          <w:b/>
          <w:lang w:val="en-US"/>
        </w:rPr>
        <w:t>/status</w:t>
      </w:r>
      <w:bookmarkStart w:id="395" w:name="OLE_LINK55"/>
      <w:bookmarkStart w:id="396" w:name="OLE_LINK56"/>
      <w:r>
        <w:rPr>
          <w:rFonts w:cs="Arial"/>
          <w:b/>
          <w:lang w:val="en-US"/>
        </w:rPr>
        <w:t>/{</w:t>
      </w:r>
      <w:bookmarkEnd w:id="395"/>
      <w:bookmarkEnd w:id="396"/>
      <w:r>
        <w:rPr>
          <w:rFonts w:cs="Arial"/>
          <w:b/>
          <w:lang w:val="en-US"/>
        </w:rPr>
        <w:t>document_id}</w:t>
      </w:r>
    </w:p>
    <w:bookmarkEnd w:id="387"/>
    <w:bookmarkEnd w:id="388"/>
    <w:p w14:paraId="49012D2D" w14:textId="77777777" w:rsidR="00171765" w:rsidRDefault="00171765" w:rsidP="00171765">
      <w:pPr>
        <w:rPr>
          <w:rFonts w:cs="Arial"/>
          <w:lang w:val="en-US"/>
        </w:rPr>
      </w:pPr>
    </w:p>
    <w:p w14:paraId="4D2EF156" w14:textId="77777777" w:rsidR="00171765" w:rsidRPr="004E79A5" w:rsidRDefault="00171765" w:rsidP="00171765">
      <w:pPr>
        <w:rPr>
          <w:rFonts w:cs="Arial"/>
        </w:rPr>
      </w:pPr>
      <w:r w:rsidRPr="004E79A5">
        <w:rPr>
          <w:rFonts w:cs="Arial"/>
          <w:b/>
        </w:rPr>
        <w:t>{</w:t>
      </w:r>
      <w:r>
        <w:rPr>
          <w:rFonts w:cs="Arial"/>
          <w:b/>
          <w:lang w:val="en-US"/>
        </w:rPr>
        <w:t>inn</w:t>
      </w:r>
      <w:r w:rsidRPr="004E79A5">
        <w:rPr>
          <w:rFonts w:cs="Arial"/>
          <w:b/>
        </w:rPr>
        <w:t>}</w:t>
      </w:r>
      <w:r w:rsidRPr="004E79A5">
        <w:rPr>
          <w:rFonts w:cs="Arial"/>
        </w:rPr>
        <w:t xml:space="preserve"> – </w:t>
      </w:r>
      <w:r>
        <w:rPr>
          <w:rFonts w:cs="Arial"/>
        </w:rPr>
        <w:t>ИНН организации, для которой пробивается чек</w:t>
      </w:r>
    </w:p>
    <w:p w14:paraId="1CED4FDA" w14:textId="77777777" w:rsidR="00171765" w:rsidRPr="000C255B" w:rsidRDefault="00171765" w:rsidP="00171765">
      <w:pPr>
        <w:rPr>
          <w:rFonts w:cs="Arial"/>
        </w:rPr>
      </w:pPr>
      <w:r w:rsidRPr="000C255B">
        <w:rPr>
          <w:rFonts w:cs="Arial"/>
          <w:b/>
        </w:rPr>
        <w:t>{</w:t>
      </w:r>
      <w:r>
        <w:rPr>
          <w:rFonts w:cs="Arial"/>
          <w:b/>
          <w:lang w:val="en-US"/>
        </w:rPr>
        <w:t>document</w:t>
      </w:r>
      <w:r w:rsidRPr="000C255B">
        <w:rPr>
          <w:rFonts w:cs="Arial"/>
          <w:b/>
        </w:rPr>
        <w:t>_</w:t>
      </w:r>
      <w:r>
        <w:rPr>
          <w:rFonts w:cs="Arial"/>
          <w:b/>
          <w:lang w:val="en-US"/>
        </w:rPr>
        <w:t>id</w:t>
      </w:r>
      <w:r w:rsidRPr="000C255B">
        <w:rPr>
          <w:rFonts w:cs="Arial"/>
          <w:b/>
        </w:rPr>
        <w:t>}</w:t>
      </w:r>
      <w:r w:rsidRPr="000C255B">
        <w:rPr>
          <w:rFonts w:cs="Arial"/>
        </w:rPr>
        <w:t xml:space="preserve"> –идентификатор документа, который был указан при его создании</w:t>
      </w:r>
    </w:p>
    <w:bookmarkEnd w:id="389"/>
    <w:bookmarkEnd w:id="390"/>
    <w:p w14:paraId="571D2F57" w14:textId="77777777" w:rsidR="00171765" w:rsidRDefault="00171765" w:rsidP="00171765">
      <w:pPr>
        <w:rPr>
          <w:rFonts w:cs="Arial"/>
        </w:rPr>
      </w:pPr>
    </w:p>
    <w:p w14:paraId="15AE11F2" w14:textId="77777777" w:rsidR="00171765" w:rsidRPr="000C255B" w:rsidRDefault="00171765" w:rsidP="00171765">
      <w:pPr>
        <w:rPr>
          <w:rFonts w:cs="Arial"/>
        </w:rPr>
      </w:pPr>
      <w:r>
        <w:rPr>
          <w:rFonts w:cs="Arial"/>
        </w:rPr>
        <w:t xml:space="preserve">В данном запросе подпись </w:t>
      </w:r>
      <w:r>
        <w:rPr>
          <w:rFonts w:cs="Arial"/>
          <w:lang w:val="en-US"/>
        </w:rPr>
        <w:t>SHA</w:t>
      </w:r>
      <w:r w:rsidRPr="00E836A6">
        <w:rPr>
          <w:rFonts w:cs="Arial"/>
        </w:rPr>
        <w:t>256-</w:t>
      </w:r>
      <w:r>
        <w:rPr>
          <w:rFonts w:cs="Arial"/>
          <w:lang w:val="en-US"/>
        </w:rPr>
        <w:t>RSA</w:t>
      </w:r>
      <w:r w:rsidRPr="000C255B">
        <w:rPr>
          <w:rFonts w:cs="Arial"/>
        </w:rPr>
        <w:t xml:space="preserve"> </w:t>
      </w:r>
      <w:r>
        <w:rPr>
          <w:rFonts w:cs="Arial"/>
        </w:rPr>
        <w:t>не используется.</w:t>
      </w:r>
    </w:p>
    <w:p w14:paraId="51F3359F" w14:textId="77777777" w:rsidR="00171765" w:rsidRDefault="00171765" w:rsidP="00171765">
      <w:pPr>
        <w:rPr>
          <w:rFonts w:cs="Arial"/>
        </w:rPr>
      </w:pPr>
    </w:p>
    <w:p w14:paraId="7A5D0440" w14:textId="77777777" w:rsidR="00171765" w:rsidRDefault="00171765" w:rsidP="00171765">
      <w:r>
        <w:t xml:space="preserve">Ответ: </w:t>
      </w:r>
      <w:r>
        <w:rPr>
          <w:lang w:val="en-US"/>
        </w:rPr>
        <w:t>api</w:t>
      </w:r>
      <w:r w:rsidRPr="00197C7F">
        <w:t xml:space="preserve"> </w:t>
      </w:r>
      <w:r>
        <w:t>может возвращать следующие статус-коды</w:t>
      </w:r>
    </w:p>
    <w:p w14:paraId="5D79163E" w14:textId="77777777" w:rsidR="00171765" w:rsidRDefault="00171765" w:rsidP="00171765">
      <w:pPr>
        <w:pStyle w:val="ac"/>
        <w:numPr>
          <w:ilvl w:val="0"/>
          <w:numId w:val="2"/>
        </w:numPr>
        <w:spacing w:after="0" w:line="240" w:lineRule="auto"/>
      </w:pPr>
      <w:r w:rsidRPr="00425254">
        <w:t xml:space="preserve">202 </w:t>
      </w:r>
      <w:r>
        <w:rPr>
          <w:lang w:val="en-US"/>
        </w:rPr>
        <w:t>Accepted</w:t>
      </w:r>
      <w:r>
        <w:t xml:space="preserve"> – чек создан и добавлен в очередь на обработку, но еще не обработан, пустое тело ответа</w:t>
      </w:r>
    </w:p>
    <w:p w14:paraId="09572045" w14:textId="77777777" w:rsidR="00171765" w:rsidRDefault="00171765" w:rsidP="00171765">
      <w:pPr>
        <w:pStyle w:val="ac"/>
        <w:numPr>
          <w:ilvl w:val="0"/>
          <w:numId w:val="2"/>
        </w:numPr>
        <w:spacing w:after="0" w:line="240" w:lineRule="auto"/>
      </w:pPr>
      <w:r w:rsidRPr="00E02F83">
        <w:t>40</w:t>
      </w:r>
      <w:r>
        <w:t xml:space="preserve">0 </w:t>
      </w:r>
      <w:r>
        <w:rPr>
          <w:lang w:val="en-US"/>
        </w:rPr>
        <w:t>Bad</w:t>
      </w:r>
      <w:r w:rsidRPr="00C42DB2">
        <w:t xml:space="preserve"> </w:t>
      </w:r>
      <w:r>
        <w:rPr>
          <w:lang w:val="en-US"/>
        </w:rPr>
        <w:t>Request</w:t>
      </w:r>
      <w:r w:rsidRPr="00425254">
        <w:t xml:space="preserve"> </w:t>
      </w:r>
      <w:r w:rsidRPr="00197C7F">
        <w:t>–</w:t>
      </w:r>
      <w:r>
        <w:t xml:space="preserve"> организация не найдена, чек с указанным идентификатором не найден</w:t>
      </w:r>
    </w:p>
    <w:p w14:paraId="6E7D9F13" w14:textId="77777777" w:rsidR="00171765" w:rsidRDefault="00171765" w:rsidP="00171765">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644C9BF4" w14:textId="77777777" w:rsidR="00171765" w:rsidRDefault="00171765" w:rsidP="00171765">
      <w:pPr>
        <w:pStyle w:val="ac"/>
        <w:numPr>
          <w:ilvl w:val="0"/>
          <w:numId w:val="2"/>
        </w:numPr>
        <w:spacing w:after="0" w:line="240" w:lineRule="auto"/>
      </w:pPr>
      <w:r w:rsidRPr="00425254">
        <w:t>200</w:t>
      </w:r>
      <w:r w:rsidRPr="00197C7F">
        <w:t xml:space="preserve"> </w:t>
      </w:r>
      <w:r>
        <w:rPr>
          <w:lang w:val="en-US"/>
        </w:rPr>
        <w:t>OK</w:t>
      </w:r>
      <w:r w:rsidRPr="00197C7F">
        <w:t xml:space="preserve"> – </w:t>
      </w:r>
      <w:r>
        <w:t>чек обработан, тело ответа п.2.2.1</w:t>
      </w:r>
    </w:p>
    <w:p w14:paraId="6A07C9D0" w14:textId="77777777" w:rsidR="00171765" w:rsidRPr="00E02F83" w:rsidRDefault="00171765" w:rsidP="00171765">
      <w:pPr>
        <w:pStyle w:val="ac"/>
        <w:numPr>
          <w:ilvl w:val="0"/>
          <w:numId w:val="2"/>
        </w:numPr>
        <w:spacing w:after="0" w:line="240" w:lineRule="auto"/>
      </w:pPr>
      <w:r w:rsidRPr="00D475F7">
        <w:t xml:space="preserve">524, </w:t>
      </w:r>
      <w:r w:rsidRPr="00F57EF3">
        <w:rPr>
          <w:lang w:val="en-US"/>
        </w:rPr>
        <w:t>Document</w:t>
      </w:r>
      <w:r w:rsidRPr="00F57EF3">
        <w:t xml:space="preserve"> </w:t>
      </w:r>
      <w:r w:rsidRPr="00F57EF3">
        <w:rPr>
          <w:lang w:val="en-US"/>
        </w:rPr>
        <w:t>Expired</w:t>
      </w:r>
      <w:r w:rsidRPr="00F57EF3">
        <w:t xml:space="preserve"> </w:t>
      </w:r>
      <w:r w:rsidRPr="00F57EF3">
        <w:rPr>
          <w:lang w:val="en-US"/>
        </w:rPr>
        <w:t>Before</w:t>
      </w:r>
      <w:r w:rsidRPr="00F57EF3">
        <w:t xml:space="preserve"> </w:t>
      </w:r>
      <w:r w:rsidRPr="00F57EF3">
        <w:rPr>
          <w:lang w:val="en-US"/>
        </w:rPr>
        <w:t>Processing</w:t>
      </w:r>
      <w:r w:rsidRPr="005737A0">
        <w:t xml:space="preserve"> </w:t>
      </w:r>
      <w:r w:rsidRPr="00D475F7">
        <w:t xml:space="preserve">– </w:t>
      </w:r>
      <w:r>
        <w:t>серверу</w:t>
      </w:r>
      <w:r w:rsidRPr="00D475F7">
        <w:t xml:space="preserve"> </w:t>
      </w:r>
      <w:r>
        <w:t>не</w:t>
      </w:r>
      <w:r w:rsidRPr="00D475F7">
        <w:t xml:space="preserve"> </w:t>
      </w:r>
      <w:r>
        <w:t>удалось за отведенное время обработать документ, отправьте чек с новым идентификатором для повторной обработки, пустое тело ответа</w:t>
      </w:r>
    </w:p>
    <w:p w14:paraId="47D6192A" w14:textId="77777777" w:rsidR="00171765" w:rsidRDefault="00171765" w:rsidP="00171765">
      <w:pPr>
        <w:rPr>
          <w:rFonts w:cs="Arial"/>
        </w:rPr>
      </w:pPr>
    </w:p>
    <w:p w14:paraId="7B90299C" w14:textId="77777777" w:rsidR="00171765" w:rsidRDefault="00171765" w:rsidP="00171765">
      <w:pPr>
        <w:pStyle w:val="3"/>
      </w:pPr>
      <w:bookmarkStart w:id="397" w:name="_Toc507539860"/>
      <w:bookmarkStart w:id="398" w:name="_Toc27489466"/>
      <w:bookmarkStart w:id="399" w:name="_Toc63432913"/>
      <w:bookmarkStart w:id="400" w:name="_Toc63432964"/>
      <w:r>
        <w:rPr>
          <w:lang w:val="en-US"/>
        </w:rPr>
        <w:t xml:space="preserve">2.2.1 </w:t>
      </w:r>
      <w:r>
        <w:t>Тело ответа</w:t>
      </w:r>
      <w:bookmarkEnd w:id="397"/>
      <w:bookmarkEnd w:id="398"/>
      <w:bookmarkEnd w:id="399"/>
      <w:bookmarkEnd w:id="400"/>
    </w:p>
    <w:tbl>
      <w:tblPr>
        <w:tblStyle w:val="ab"/>
        <w:tblW w:w="10283" w:type="dxa"/>
        <w:tblLook w:val="04A0" w:firstRow="1" w:lastRow="0" w:firstColumn="1" w:lastColumn="0" w:noHBand="0" w:noVBand="1"/>
      </w:tblPr>
      <w:tblGrid>
        <w:gridCol w:w="2465"/>
        <w:gridCol w:w="4839"/>
        <w:gridCol w:w="2979"/>
      </w:tblGrid>
      <w:tr w:rsidR="00171765" w:rsidRPr="008F4F86" w14:paraId="5A678AB5" w14:textId="77777777" w:rsidTr="00171765">
        <w:tc>
          <w:tcPr>
            <w:tcW w:w="2465" w:type="dxa"/>
          </w:tcPr>
          <w:p w14:paraId="64993F34" w14:textId="77777777" w:rsidR="00171765" w:rsidRPr="009E5CA4" w:rsidRDefault="00171765" w:rsidP="00171765">
            <w:pPr>
              <w:rPr>
                <w:rFonts w:cs="Arial"/>
                <w:lang w:val="en-US"/>
              </w:rPr>
            </w:pPr>
            <w:r>
              <w:rPr>
                <w:rFonts w:cs="Arial"/>
                <w:lang w:val="en-US"/>
              </w:rPr>
              <w:t>id</w:t>
            </w:r>
          </w:p>
        </w:tc>
        <w:tc>
          <w:tcPr>
            <w:tcW w:w="4839" w:type="dxa"/>
          </w:tcPr>
          <w:p w14:paraId="661A9FB4" w14:textId="77777777" w:rsidR="00171765" w:rsidRPr="00DF451F" w:rsidRDefault="00171765" w:rsidP="00171765">
            <w:pPr>
              <w:rPr>
                <w:rFonts w:cs="Arial"/>
              </w:rPr>
            </w:pPr>
            <w:r>
              <w:rPr>
                <w:rFonts w:cs="Arial"/>
              </w:rPr>
              <w:t>Идентификатор документа</w:t>
            </w:r>
          </w:p>
        </w:tc>
        <w:tc>
          <w:tcPr>
            <w:tcW w:w="2979" w:type="dxa"/>
          </w:tcPr>
          <w:p w14:paraId="266DB939" w14:textId="77777777" w:rsidR="00171765" w:rsidRDefault="00171765" w:rsidP="00171765">
            <w:pPr>
              <w:rPr>
                <w:rFonts w:cs="Arial"/>
              </w:rPr>
            </w:pPr>
            <w:r>
              <w:rPr>
                <w:rFonts w:cs="Arial"/>
              </w:rPr>
              <w:t xml:space="preserve">Строка от 1 до </w:t>
            </w:r>
            <w:r>
              <w:rPr>
                <w:rFonts w:cs="Arial"/>
                <w:lang w:val="en-US"/>
              </w:rPr>
              <w:t>64</w:t>
            </w:r>
            <w:r>
              <w:rPr>
                <w:rFonts w:cs="Arial"/>
              </w:rPr>
              <w:t xml:space="preserve"> символов</w:t>
            </w:r>
          </w:p>
        </w:tc>
      </w:tr>
      <w:tr w:rsidR="00171765" w:rsidRPr="008F4F86" w14:paraId="14C96AF0" w14:textId="77777777" w:rsidTr="00171765">
        <w:tc>
          <w:tcPr>
            <w:tcW w:w="2465" w:type="dxa"/>
          </w:tcPr>
          <w:p w14:paraId="51413B23" w14:textId="77777777" w:rsidR="00171765" w:rsidRDefault="00171765" w:rsidP="00171765">
            <w:pPr>
              <w:rPr>
                <w:rFonts w:cs="Arial"/>
                <w:lang w:val="en-US"/>
              </w:rPr>
            </w:pPr>
            <w:r>
              <w:rPr>
                <w:rFonts w:cs="Arial"/>
                <w:lang w:val="en-US"/>
              </w:rPr>
              <w:t>d</w:t>
            </w:r>
            <w:r w:rsidRPr="00D71290">
              <w:rPr>
                <w:rFonts w:cs="Arial"/>
              </w:rPr>
              <w:t>eviceSN</w:t>
            </w:r>
          </w:p>
        </w:tc>
        <w:tc>
          <w:tcPr>
            <w:tcW w:w="4839" w:type="dxa"/>
          </w:tcPr>
          <w:p w14:paraId="4E869172" w14:textId="77777777" w:rsidR="00171765" w:rsidRPr="00D71290" w:rsidRDefault="00171765" w:rsidP="00171765">
            <w:pPr>
              <w:rPr>
                <w:rFonts w:cs="Arial"/>
              </w:rPr>
            </w:pPr>
            <w:r>
              <w:rPr>
                <w:rFonts w:cs="Arial"/>
              </w:rPr>
              <w:t>Заводской номер устройства пробившего чек</w:t>
            </w:r>
          </w:p>
        </w:tc>
        <w:tc>
          <w:tcPr>
            <w:tcW w:w="2979" w:type="dxa"/>
          </w:tcPr>
          <w:p w14:paraId="1B869330" w14:textId="77777777" w:rsidR="00171765" w:rsidRDefault="00171765" w:rsidP="00171765">
            <w:pPr>
              <w:rPr>
                <w:rFonts w:cs="Arial"/>
              </w:rPr>
            </w:pPr>
            <w:r>
              <w:rPr>
                <w:rFonts w:cs="Arial"/>
              </w:rPr>
              <w:t>Строка до 20 символов</w:t>
            </w:r>
          </w:p>
        </w:tc>
      </w:tr>
      <w:tr w:rsidR="00171765" w:rsidRPr="008F4F86" w14:paraId="3092B981" w14:textId="77777777" w:rsidTr="00171765">
        <w:tc>
          <w:tcPr>
            <w:tcW w:w="2465" w:type="dxa"/>
          </w:tcPr>
          <w:p w14:paraId="0E182C24" w14:textId="77777777" w:rsidR="00171765" w:rsidRPr="00D71290" w:rsidRDefault="00171765" w:rsidP="00171765">
            <w:pPr>
              <w:rPr>
                <w:rFonts w:cs="Arial"/>
              </w:rPr>
            </w:pPr>
            <w:r>
              <w:rPr>
                <w:rFonts w:cs="Arial"/>
                <w:lang w:val="en-US"/>
              </w:rPr>
              <w:t>d</w:t>
            </w:r>
            <w:r w:rsidRPr="00D71290">
              <w:rPr>
                <w:rFonts w:cs="Arial"/>
              </w:rPr>
              <w:t>eviceRN</w:t>
            </w:r>
          </w:p>
        </w:tc>
        <w:tc>
          <w:tcPr>
            <w:tcW w:w="4839" w:type="dxa"/>
          </w:tcPr>
          <w:p w14:paraId="50622856" w14:textId="77777777" w:rsidR="00171765" w:rsidRDefault="00171765" w:rsidP="00171765">
            <w:pPr>
              <w:rPr>
                <w:rFonts w:cs="Arial"/>
              </w:rPr>
            </w:pPr>
            <w:r>
              <w:rPr>
                <w:rFonts w:cs="Arial"/>
              </w:rPr>
              <w:t>Регистрационный номер устройства пробившего чек</w:t>
            </w:r>
          </w:p>
        </w:tc>
        <w:tc>
          <w:tcPr>
            <w:tcW w:w="2979" w:type="dxa"/>
          </w:tcPr>
          <w:p w14:paraId="60B23B1D" w14:textId="77777777" w:rsidR="00171765" w:rsidRDefault="00171765" w:rsidP="00171765">
            <w:pPr>
              <w:rPr>
                <w:rFonts w:cs="Arial"/>
              </w:rPr>
            </w:pPr>
            <w:r>
              <w:rPr>
                <w:rFonts w:cs="Arial"/>
              </w:rPr>
              <w:t>Строка до 20 символов</w:t>
            </w:r>
          </w:p>
        </w:tc>
      </w:tr>
      <w:tr w:rsidR="00171765" w:rsidRPr="008F4F86" w14:paraId="794692E3" w14:textId="77777777" w:rsidTr="00171765">
        <w:tc>
          <w:tcPr>
            <w:tcW w:w="2465" w:type="dxa"/>
          </w:tcPr>
          <w:p w14:paraId="07E347E8" w14:textId="77777777" w:rsidR="00171765" w:rsidRPr="00D71290" w:rsidRDefault="00171765" w:rsidP="00171765">
            <w:pPr>
              <w:rPr>
                <w:rFonts w:cs="Arial"/>
              </w:rPr>
            </w:pPr>
            <w:r>
              <w:rPr>
                <w:rFonts w:cs="Arial"/>
                <w:lang w:val="en-US"/>
              </w:rPr>
              <w:t>fs</w:t>
            </w:r>
            <w:r w:rsidRPr="00D71290">
              <w:rPr>
                <w:rFonts w:cs="Arial"/>
              </w:rPr>
              <w:t>Number</w:t>
            </w:r>
          </w:p>
        </w:tc>
        <w:tc>
          <w:tcPr>
            <w:tcW w:w="4839" w:type="dxa"/>
          </w:tcPr>
          <w:p w14:paraId="354A520B" w14:textId="77777777" w:rsidR="00171765" w:rsidRDefault="00171765" w:rsidP="00171765">
            <w:pPr>
              <w:rPr>
                <w:rFonts w:cs="Arial"/>
              </w:rPr>
            </w:pPr>
            <w:r>
              <w:rPr>
                <w:rFonts w:cs="Arial"/>
              </w:rPr>
              <w:t>Номер фискального накопителя</w:t>
            </w:r>
          </w:p>
        </w:tc>
        <w:tc>
          <w:tcPr>
            <w:tcW w:w="2979" w:type="dxa"/>
          </w:tcPr>
          <w:p w14:paraId="7F3A43C3" w14:textId="77777777" w:rsidR="00171765" w:rsidRDefault="00171765" w:rsidP="00171765">
            <w:pPr>
              <w:rPr>
                <w:rFonts w:cs="Arial"/>
              </w:rPr>
            </w:pPr>
            <w:r>
              <w:rPr>
                <w:rFonts w:cs="Arial"/>
              </w:rPr>
              <w:t>Строка 16 символов</w:t>
            </w:r>
          </w:p>
        </w:tc>
      </w:tr>
      <w:tr w:rsidR="00171765" w:rsidRPr="008F4F86" w14:paraId="033706CC" w14:textId="77777777" w:rsidTr="00171765">
        <w:tc>
          <w:tcPr>
            <w:tcW w:w="2465" w:type="dxa"/>
          </w:tcPr>
          <w:p w14:paraId="237E02D5" w14:textId="77777777" w:rsidR="00171765" w:rsidRPr="00D71290" w:rsidRDefault="00171765" w:rsidP="00171765">
            <w:pPr>
              <w:rPr>
                <w:rFonts w:cs="Arial"/>
              </w:rPr>
            </w:pPr>
            <w:r>
              <w:rPr>
                <w:rFonts w:cs="Arial"/>
                <w:lang w:val="en-US"/>
              </w:rPr>
              <w:t>ofd</w:t>
            </w:r>
            <w:r w:rsidRPr="00D71290">
              <w:rPr>
                <w:rFonts w:cs="Arial"/>
              </w:rPr>
              <w:t>Name</w:t>
            </w:r>
          </w:p>
        </w:tc>
        <w:tc>
          <w:tcPr>
            <w:tcW w:w="4839" w:type="dxa"/>
          </w:tcPr>
          <w:p w14:paraId="343F5C4D" w14:textId="77777777" w:rsidR="00171765" w:rsidRPr="00D71290" w:rsidRDefault="00171765" w:rsidP="00171765">
            <w:pPr>
              <w:rPr>
                <w:rFonts w:cs="Arial"/>
              </w:rPr>
            </w:pPr>
            <w:r>
              <w:rPr>
                <w:rFonts w:cs="Arial"/>
              </w:rPr>
              <w:t>Наименование ОФД</w:t>
            </w:r>
          </w:p>
        </w:tc>
        <w:tc>
          <w:tcPr>
            <w:tcW w:w="2979" w:type="dxa"/>
          </w:tcPr>
          <w:p w14:paraId="7DC4D547" w14:textId="77777777" w:rsidR="00171765" w:rsidRDefault="00171765" w:rsidP="00171765">
            <w:pPr>
              <w:rPr>
                <w:rFonts w:cs="Arial"/>
              </w:rPr>
            </w:pPr>
            <w:r>
              <w:rPr>
                <w:rFonts w:cs="Arial"/>
              </w:rPr>
              <w:t xml:space="preserve">Строка </w:t>
            </w:r>
            <w:bookmarkStart w:id="401" w:name="OLE_LINK267"/>
            <w:bookmarkStart w:id="402" w:name="OLE_LINK268"/>
            <w:r>
              <w:rPr>
                <w:rFonts w:cs="Arial"/>
              </w:rPr>
              <w:t>до 256 символов</w:t>
            </w:r>
            <w:bookmarkEnd w:id="401"/>
            <w:bookmarkEnd w:id="402"/>
          </w:p>
        </w:tc>
      </w:tr>
      <w:tr w:rsidR="00171765" w:rsidRPr="008F4F86" w14:paraId="1077D51C" w14:textId="77777777" w:rsidTr="00171765">
        <w:tc>
          <w:tcPr>
            <w:tcW w:w="2465" w:type="dxa"/>
          </w:tcPr>
          <w:p w14:paraId="710C7947" w14:textId="77777777" w:rsidR="00171765" w:rsidRPr="00D71290" w:rsidRDefault="00171765" w:rsidP="00171765">
            <w:pPr>
              <w:rPr>
                <w:rFonts w:cs="Arial"/>
              </w:rPr>
            </w:pPr>
            <w:r>
              <w:rPr>
                <w:rFonts w:cs="Arial"/>
                <w:lang w:val="en-US"/>
              </w:rPr>
              <w:t>odf</w:t>
            </w:r>
            <w:r w:rsidRPr="009E5A50">
              <w:rPr>
                <w:rFonts w:cs="Arial"/>
              </w:rPr>
              <w:t>Website</w:t>
            </w:r>
          </w:p>
        </w:tc>
        <w:tc>
          <w:tcPr>
            <w:tcW w:w="4839" w:type="dxa"/>
          </w:tcPr>
          <w:p w14:paraId="06958957" w14:textId="77777777" w:rsidR="00171765" w:rsidRPr="009E5A50" w:rsidRDefault="00171765" w:rsidP="00171765">
            <w:pPr>
              <w:rPr>
                <w:rFonts w:cs="Arial"/>
              </w:rPr>
            </w:pPr>
            <w:r>
              <w:rPr>
                <w:rFonts w:cs="Arial"/>
                <w:lang w:val="en-US"/>
              </w:rPr>
              <w:t>Web-</w:t>
            </w:r>
            <w:r>
              <w:rPr>
                <w:rFonts w:cs="Arial"/>
              </w:rPr>
              <w:t>сайт ОФД</w:t>
            </w:r>
          </w:p>
        </w:tc>
        <w:tc>
          <w:tcPr>
            <w:tcW w:w="2979" w:type="dxa"/>
          </w:tcPr>
          <w:p w14:paraId="31C2926B" w14:textId="77777777" w:rsidR="00171765" w:rsidRDefault="00171765" w:rsidP="00171765">
            <w:pPr>
              <w:rPr>
                <w:rFonts w:cs="Arial"/>
              </w:rPr>
            </w:pPr>
            <w:r>
              <w:rPr>
                <w:rFonts w:cs="Arial"/>
              </w:rPr>
              <w:t>Строка до 58? символов</w:t>
            </w:r>
          </w:p>
        </w:tc>
      </w:tr>
      <w:tr w:rsidR="00171765" w:rsidRPr="008F4F86" w14:paraId="2C50C80D" w14:textId="77777777" w:rsidTr="00171765">
        <w:tc>
          <w:tcPr>
            <w:tcW w:w="2465" w:type="dxa"/>
          </w:tcPr>
          <w:p w14:paraId="60375C86" w14:textId="77777777" w:rsidR="00171765" w:rsidRPr="00B72AEC" w:rsidRDefault="00171765" w:rsidP="00171765">
            <w:pPr>
              <w:rPr>
                <w:rFonts w:cs="Arial"/>
                <w:lang w:val="en-US"/>
              </w:rPr>
            </w:pPr>
            <w:bookmarkStart w:id="403" w:name="OLE_LINK17"/>
            <w:bookmarkStart w:id="404" w:name="OLE_LINK18"/>
            <w:bookmarkStart w:id="405" w:name="OLE_LINK19"/>
            <w:bookmarkStart w:id="406" w:name="OLE_LINK20"/>
            <w:bookmarkStart w:id="407" w:name="OLE_LINK21"/>
            <w:r>
              <w:rPr>
                <w:rFonts w:cs="Arial"/>
                <w:lang w:val="en-US"/>
              </w:rPr>
              <w:t>odfI</w:t>
            </w:r>
            <w:bookmarkEnd w:id="403"/>
            <w:bookmarkEnd w:id="404"/>
            <w:r>
              <w:rPr>
                <w:rFonts w:cs="Arial"/>
                <w:lang w:val="en-US"/>
              </w:rPr>
              <w:t>NN</w:t>
            </w:r>
            <w:bookmarkEnd w:id="405"/>
            <w:bookmarkEnd w:id="406"/>
            <w:bookmarkEnd w:id="407"/>
          </w:p>
        </w:tc>
        <w:tc>
          <w:tcPr>
            <w:tcW w:w="4839" w:type="dxa"/>
          </w:tcPr>
          <w:p w14:paraId="46E57A37" w14:textId="77777777" w:rsidR="00171765" w:rsidRPr="00B72AEC" w:rsidRDefault="00171765" w:rsidP="00171765">
            <w:pPr>
              <w:rPr>
                <w:rFonts w:cs="Arial"/>
              </w:rPr>
            </w:pPr>
            <w:r>
              <w:rPr>
                <w:rFonts w:cs="Arial"/>
              </w:rPr>
              <w:t>ИНН ОФД</w:t>
            </w:r>
          </w:p>
        </w:tc>
        <w:tc>
          <w:tcPr>
            <w:tcW w:w="2979" w:type="dxa"/>
          </w:tcPr>
          <w:p w14:paraId="6C8E5B48" w14:textId="77777777" w:rsidR="00171765" w:rsidRDefault="00171765" w:rsidP="00171765">
            <w:pPr>
              <w:rPr>
                <w:rFonts w:cs="Arial"/>
              </w:rPr>
            </w:pPr>
            <w:r>
              <w:rPr>
                <w:rFonts w:cs="Arial"/>
              </w:rPr>
              <w:t>Строка 12 символов</w:t>
            </w:r>
          </w:p>
        </w:tc>
      </w:tr>
      <w:tr w:rsidR="00171765" w:rsidRPr="008F4F86" w14:paraId="54277091" w14:textId="77777777" w:rsidTr="00171765">
        <w:tc>
          <w:tcPr>
            <w:tcW w:w="2465" w:type="dxa"/>
          </w:tcPr>
          <w:p w14:paraId="32176DF8" w14:textId="77777777" w:rsidR="00171765" w:rsidRDefault="00171765" w:rsidP="00171765">
            <w:pPr>
              <w:rPr>
                <w:rFonts w:cs="Arial"/>
                <w:lang w:val="en-US"/>
              </w:rPr>
            </w:pPr>
            <w:bookmarkStart w:id="408" w:name="OLE_LINK22"/>
            <w:bookmarkStart w:id="409" w:name="OLE_LINK23"/>
            <w:bookmarkStart w:id="410" w:name="OLE_LINK24"/>
            <w:r>
              <w:rPr>
                <w:rFonts w:cs="Arial"/>
                <w:lang w:val="en-US"/>
              </w:rPr>
              <w:t>fnsWebsite</w:t>
            </w:r>
            <w:bookmarkEnd w:id="408"/>
            <w:bookmarkEnd w:id="409"/>
            <w:bookmarkEnd w:id="410"/>
          </w:p>
        </w:tc>
        <w:tc>
          <w:tcPr>
            <w:tcW w:w="4839" w:type="dxa"/>
          </w:tcPr>
          <w:p w14:paraId="47E2955D" w14:textId="77777777" w:rsidR="00171765" w:rsidRPr="00B72AEC" w:rsidRDefault="00171765" w:rsidP="00171765">
            <w:pPr>
              <w:rPr>
                <w:rFonts w:cs="Arial"/>
                <w:lang w:val="en-US"/>
              </w:rPr>
            </w:pPr>
            <w:r>
              <w:rPr>
                <w:rFonts w:cs="Arial"/>
                <w:lang w:val="en-US"/>
              </w:rPr>
              <w:t>Web-</w:t>
            </w:r>
            <w:r>
              <w:rPr>
                <w:rFonts w:cs="Arial"/>
              </w:rPr>
              <w:t>сайт ФНС</w:t>
            </w:r>
          </w:p>
        </w:tc>
        <w:tc>
          <w:tcPr>
            <w:tcW w:w="2979" w:type="dxa"/>
          </w:tcPr>
          <w:p w14:paraId="5A88FB8F" w14:textId="77777777" w:rsidR="00171765" w:rsidRDefault="00171765" w:rsidP="00171765">
            <w:pPr>
              <w:rPr>
                <w:rFonts w:cs="Arial"/>
              </w:rPr>
            </w:pPr>
            <w:r>
              <w:rPr>
                <w:rFonts w:cs="Arial"/>
              </w:rPr>
              <w:t>Строка до 256 символов</w:t>
            </w:r>
          </w:p>
        </w:tc>
      </w:tr>
      <w:tr w:rsidR="00171765" w:rsidRPr="008F4F86" w14:paraId="3D71BBFC" w14:textId="77777777" w:rsidTr="00171765">
        <w:tc>
          <w:tcPr>
            <w:tcW w:w="2465" w:type="dxa"/>
          </w:tcPr>
          <w:p w14:paraId="08165FCB" w14:textId="77777777" w:rsidR="00171765" w:rsidRPr="00DF451F" w:rsidRDefault="00171765" w:rsidP="00171765">
            <w:pPr>
              <w:rPr>
                <w:rFonts w:cs="Arial"/>
                <w:lang w:val="en-US"/>
              </w:rPr>
            </w:pPr>
            <w:bookmarkStart w:id="411" w:name="OLE_LINK25"/>
            <w:bookmarkStart w:id="412" w:name="OLE_LINK26"/>
            <w:bookmarkStart w:id="413" w:name="OLE_LINK27"/>
            <w:r>
              <w:rPr>
                <w:rFonts w:cs="Arial"/>
                <w:lang w:val="en-US"/>
              </w:rPr>
              <w:t>companyINN</w:t>
            </w:r>
            <w:bookmarkEnd w:id="411"/>
            <w:bookmarkEnd w:id="412"/>
            <w:bookmarkEnd w:id="413"/>
          </w:p>
        </w:tc>
        <w:tc>
          <w:tcPr>
            <w:tcW w:w="4839" w:type="dxa"/>
          </w:tcPr>
          <w:p w14:paraId="5D659E8D" w14:textId="77777777" w:rsidR="00171765" w:rsidRPr="00B2081D" w:rsidRDefault="00171765" w:rsidP="00171765">
            <w:pPr>
              <w:rPr>
                <w:rFonts w:cs="Arial"/>
              </w:rPr>
            </w:pPr>
            <w:r>
              <w:rPr>
                <w:rFonts w:cs="Arial"/>
              </w:rPr>
              <w:t>ИНН пользователя</w:t>
            </w:r>
          </w:p>
        </w:tc>
        <w:tc>
          <w:tcPr>
            <w:tcW w:w="2979" w:type="dxa"/>
          </w:tcPr>
          <w:p w14:paraId="1E805CB8" w14:textId="77777777" w:rsidR="00171765" w:rsidRDefault="00171765" w:rsidP="00171765">
            <w:pPr>
              <w:rPr>
                <w:rFonts w:cs="Arial"/>
              </w:rPr>
            </w:pPr>
            <w:r>
              <w:rPr>
                <w:rFonts w:cs="Arial"/>
              </w:rPr>
              <w:t>Строка 12 символов</w:t>
            </w:r>
          </w:p>
        </w:tc>
      </w:tr>
      <w:tr w:rsidR="00171765" w:rsidRPr="008F4F86" w14:paraId="0332683F" w14:textId="77777777" w:rsidTr="00171765">
        <w:tc>
          <w:tcPr>
            <w:tcW w:w="2465" w:type="dxa"/>
          </w:tcPr>
          <w:p w14:paraId="4F4594C7" w14:textId="77777777" w:rsidR="00171765" w:rsidRPr="009E5A50" w:rsidRDefault="00171765" w:rsidP="00171765">
            <w:pPr>
              <w:rPr>
                <w:rFonts w:cs="Arial"/>
              </w:rPr>
            </w:pPr>
            <w:r>
              <w:rPr>
                <w:rFonts w:cs="Arial"/>
                <w:lang w:val="en-US"/>
              </w:rPr>
              <w:t>c</w:t>
            </w:r>
            <w:r w:rsidRPr="009E5A50">
              <w:rPr>
                <w:rFonts w:cs="Arial"/>
              </w:rPr>
              <w:t>ompanyName</w:t>
            </w:r>
          </w:p>
        </w:tc>
        <w:tc>
          <w:tcPr>
            <w:tcW w:w="4839" w:type="dxa"/>
          </w:tcPr>
          <w:p w14:paraId="3B697527" w14:textId="77777777" w:rsidR="00171765" w:rsidRPr="009E5A50" w:rsidRDefault="00171765" w:rsidP="00171765">
            <w:pPr>
              <w:rPr>
                <w:rFonts w:cs="Arial"/>
              </w:rPr>
            </w:pPr>
            <w:r>
              <w:rPr>
                <w:rFonts w:cs="Arial"/>
              </w:rPr>
              <w:t>Наименование пользователя</w:t>
            </w:r>
          </w:p>
        </w:tc>
        <w:tc>
          <w:tcPr>
            <w:tcW w:w="2979" w:type="dxa"/>
          </w:tcPr>
          <w:p w14:paraId="57C0315C" w14:textId="77777777" w:rsidR="00171765" w:rsidRDefault="00171765" w:rsidP="00171765">
            <w:pPr>
              <w:rPr>
                <w:rFonts w:cs="Arial"/>
              </w:rPr>
            </w:pPr>
            <w:bookmarkStart w:id="414" w:name="OLE_LINK1"/>
            <w:bookmarkStart w:id="415" w:name="OLE_LINK2"/>
            <w:r>
              <w:rPr>
                <w:rFonts w:cs="Arial"/>
              </w:rPr>
              <w:t>Строка до 256 символов</w:t>
            </w:r>
            <w:bookmarkEnd w:id="414"/>
            <w:bookmarkEnd w:id="415"/>
          </w:p>
        </w:tc>
      </w:tr>
      <w:tr w:rsidR="00171765" w:rsidRPr="008F4F86" w14:paraId="37C55E36" w14:textId="77777777" w:rsidTr="00171765">
        <w:tc>
          <w:tcPr>
            <w:tcW w:w="2465" w:type="dxa"/>
          </w:tcPr>
          <w:p w14:paraId="3FD5F9DA" w14:textId="77777777" w:rsidR="00171765" w:rsidRPr="009E5A50" w:rsidRDefault="00171765" w:rsidP="00171765">
            <w:pPr>
              <w:rPr>
                <w:rFonts w:cs="Arial"/>
              </w:rPr>
            </w:pPr>
            <w:r>
              <w:rPr>
                <w:rFonts w:cs="Arial"/>
                <w:lang w:val="en-US"/>
              </w:rPr>
              <w:t>d</w:t>
            </w:r>
            <w:r w:rsidRPr="009E5A50">
              <w:rPr>
                <w:rFonts w:cs="Arial"/>
              </w:rPr>
              <w:t>ocumentNumber</w:t>
            </w:r>
          </w:p>
        </w:tc>
        <w:tc>
          <w:tcPr>
            <w:tcW w:w="4839" w:type="dxa"/>
          </w:tcPr>
          <w:p w14:paraId="0EDEE62F" w14:textId="77777777" w:rsidR="00171765" w:rsidRDefault="00171765" w:rsidP="00171765">
            <w:pPr>
              <w:rPr>
                <w:rFonts w:cs="Arial"/>
              </w:rPr>
            </w:pPr>
            <w:r w:rsidRPr="00CE2490">
              <w:rPr>
                <w:rFonts w:cs="Arial"/>
              </w:rPr>
              <w:t>Номер ФД</w:t>
            </w:r>
          </w:p>
        </w:tc>
        <w:tc>
          <w:tcPr>
            <w:tcW w:w="2979" w:type="dxa"/>
          </w:tcPr>
          <w:p w14:paraId="18315638" w14:textId="77777777" w:rsidR="00171765" w:rsidRDefault="00171765" w:rsidP="00171765">
            <w:pPr>
              <w:rPr>
                <w:rFonts w:cs="Arial"/>
              </w:rPr>
            </w:pPr>
            <w:r>
              <w:rPr>
                <w:rFonts w:cs="Arial"/>
              </w:rPr>
              <w:t>Число</w:t>
            </w:r>
          </w:p>
        </w:tc>
      </w:tr>
      <w:tr w:rsidR="00171765" w:rsidRPr="008F4F86" w14:paraId="47951678" w14:textId="77777777" w:rsidTr="00171765">
        <w:tc>
          <w:tcPr>
            <w:tcW w:w="2465" w:type="dxa"/>
          </w:tcPr>
          <w:p w14:paraId="29BC1C7A" w14:textId="77777777" w:rsidR="00171765" w:rsidRPr="009E5A50" w:rsidRDefault="00171765" w:rsidP="00171765">
            <w:pPr>
              <w:rPr>
                <w:rFonts w:cs="Arial"/>
              </w:rPr>
            </w:pPr>
            <w:r>
              <w:rPr>
                <w:rFonts w:cs="Arial"/>
                <w:lang w:val="en-US"/>
              </w:rPr>
              <w:t>s</w:t>
            </w:r>
            <w:r w:rsidRPr="009E5A50">
              <w:rPr>
                <w:rFonts w:cs="Arial"/>
              </w:rPr>
              <w:t>hiftNumber</w:t>
            </w:r>
          </w:p>
        </w:tc>
        <w:tc>
          <w:tcPr>
            <w:tcW w:w="4839" w:type="dxa"/>
          </w:tcPr>
          <w:p w14:paraId="309D4C83" w14:textId="77777777" w:rsidR="00171765" w:rsidRDefault="00171765" w:rsidP="00171765">
            <w:pPr>
              <w:rPr>
                <w:rFonts w:cs="Arial"/>
              </w:rPr>
            </w:pPr>
            <w:r>
              <w:rPr>
                <w:rFonts w:cs="Arial"/>
              </w:rPr>
              <w:t>Номер смены</w:t>
            </w:r>
          </w:p>
        </w:tc>
        <w:tc>
          <w:tcPr>
            <w:tcW w:w="2979" w:type="dxa"/>
          </w:tcPr>
          <w:p w14:paraId="1D8D0F6A" w14:textId="77777777" w:rsidR="00171765" w:rsidRDefault="00171765" w:rsidP="00171765">
            <w:pPr>
              <w:rPr>
                <w:rFonts w:cs="Arial"/>
              </w:rPr>
            </w:pPr>
            <w:r>
              <w:rPr>
                <w:rFonts w:cs="Arial"/>
              </w:rPr>
              <w:t>Число</w:t>
            </w:r>
          </w:p>
        </w:tc>
      </w:tr>
      <w:tr w:rsidR="00171765" w:rsidRPr="008F4F86" w14:paraId="6E3576D9" w14:textId="77777777" w:rsidTr="00171765">
        <w:tc>
          <w:tcPr>
            <w:tcW w:w="2465" w:type="dxa"/>
          </w:tcPr>
          <w:p w14:paraId="3D8BE5F1" w14:textId="77777777" w:rsidR="00171765" w:rsidRPr="00CE2490" w:rsidRDefault="00171765" w:rsidP="00171765">
            <w:pPr>
              <w:rPr>
                <w:rFonts w:cs="Arial"/>
                <w:lang w:val="en-US"/>
              </w:rPr>
            </w:pPr>
            <w:r>
              <w:rPr>
                <w:rFonts w:cs="Arial"/>
                <w:lang w:val="en-US"/>
              </w:rPr>
              <w:t>d</w:t>
            </w:r>
            <w:r w:rsidRPr="009E5A50">
              <w:rPr>
                <w:rFonts w:cs="Arial"/>
              </w:rPr>
              <w:t>ocumentIn</w:t>
            </w:r>
            <w:r>
              <w:rPr>
                <w:rFonts w:cs="Arial"/>
                <w:lang w:val="en-US"/>
              </w:rPr>
              <w:t>dex</w:t>
            </w:r>
          </w:p>
        </w:tc>
        <w:tc>
          <w:tcPr>
            <w:tcW w:w="4839" w:type="dxa"/>
          </w:tcPr>
          <w:p w14:paraId="3B011B0E" w14:textId="77777777" w:rsidR="00171765" w:rsidRDefault="00171765" w:rsidP="00171765">
            <w:pPr>
              <w:rPr>
                <w:rFonts w:cs="Arial"/>
              </w:rPr>
            </w:pPr>
            <w:r>
              <w:rPr>
                <w:rFonts w:cs="Arial"/>
              </w:rPr>
              <w:t>Номер чека за смену</w:t>
            </w:r>
          </w:p>
        </w:tc>
        <w:tc>
          <w:tcPr>
            <w:tcW w:w="2979" w:type="dxa"/>
          </w:tcPr>
          <w:p w14:paraId="3477AD05" w14:textId="77777777" w:rsidR="00171765" w:rsidRPr="00CE2490" w:rsidRDefault="00171765" w:rsidP="00171765">
            <w:pPr>
              <w:rPr>
                <w:rFonts w:cs="Arial"/>
              </w:rPr>
            </w:pPr>
            <w:r>
              <w:rPr>
                <w:rFonts w:cs="Arial"/>
              </w:rPr>
              <w:t>Число</w:t>
            </w:r>
          </w:p>
        </w:tc>
      </w:tr>
      <w:tr w:rsidR="00171765" w:rsidRPr="008F4F86" w14:paraId="53D4724C" w14:textId="77777777" w:rsidTr="00171765">
        <w:tc>
          <w:tcPr>
            <w:tcW w:w="2465" w:type="dxa"/>
          </w:tcPr>
          <w:p w14:paraId="141D6177" w14:textId="77777777" w:rsidR="00171765" w:rsidRPr="009E5A50" w:rsidRDefault="00171765" w:rsidP="00171765">
            <w:pPr>
              <w:rPr>
                <w:rFonts w:cs="Arial"/>
                <w:lang w:val="en-US"/>
              </w:rPr>
            </w:pPr>
            <w:bookmarkStart w:id="416" w:name="OLE_LINK269"/>
            <w:bookmarkStart w:id="417" w:name="OLE_LINK270"/>
            <w:r>
              <w:rPr>
                <w:rFonts w:cs="Arial"/>
                <w:lang w:val="en-US"/>
              </w:rPr>
              <w:t>processedAt</w:t>
            </w:r>
            <w:bookmarkEnd w:id="416"/>
            <w:bookmarkEnd w:id="417"/>
          </w:p>
        </w:tc>
        <w:tc>
          <w:tcPr>
            <w:tcW w:w="4839" w:type="dxa"/>
          </w:tcPr>
          <w:p w14:paraId="4630C4CF" w14:textId="77777777" w:rsidR="00171765" w:rsidRPr="00E31914" w:rsidRDefault="00171765" w:rsidP="00171765">
            <w:pPr>
              <w:rPr>
                <w:rFonts w:cs="Arial"/>
              </w:rPr>
            </w:pPr>
            <w:r>
              <w:rPr>
                <w:rFonts w:cs="Arial"/>
              </w:rPr>
              <w:t>Время регистрации фискального документа в ФН</w:t>
            </w:r>
          </w:p>
        </w:tc>
        <w:tc>
          <w:tcPr>
            <w:tcW w:w="2979" w:type="dxa"/>
          </w:tcPr>
          <w:p w14:paraId="57FB03FA" w14:textId="77777777" w:rsidR="00171765" w:rsidRDefault="00171765" w:rsidP="00171765">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p>
        </w:tc>
      </w:tr>
      <w:tr w:rsidR="00171765" w:rsidRPr="008F4F86" w14:paraId="55496511" w14:textId="77777777" w:rsidTr="00171765">
        <w:tc>
          <w:tcPr>
            <w:tcW w:w="2465" w:type="dxa"/>
          </w:tcPr>
          <w:p w14:paraId="1831BDB4" w14:textId="77777777" w:rsidR="00171765" w:rsidRPr="008F4F86" w:rsidRDefault="00171765" w:rsidP="00171765">
            <w:pPr>
              <w:rPr>
                <w:rFonts w:cs="Arial"/>
                <w:lang w:val="en-US"/>
              </w:rPr>
            </w:pPr>
            <w:r>
              <w:rPr>
                <w:rFonts w:cs="Arial"/>
                <w:lang w:val="en-US"/>
              </w:rPr>
              <w:t>content</w:t>
            </w:r>
          </w:p>
        </w:tc>
        <w:tc>
          <w:tcPr>
            <w:tcW w:w="4839" w:type="dxa"/>
          </w:tcPr>
          <w:p w14:paraId="4747720A" w14:textId="77777777" w:rsidR="00171765" w:rsidRPr="00EB31B9" w:rsidRDefault="00171765" w:rsidP="00171765">
            <w:pPr>
              <w:rPr>
                <w:rFonts w:cs="Arial"/>
              </w:rPr>
            </w:pPr>
            <w:r>
              <w:rPr>
                <w:rFonts w:cs="Arial"/>
              </w:rPr>
              <w:t>Содержимое документа</w:t>
            </w:r>
          </w:p>
        </w:tc>
        <w:tc>
          <w:tcPr>
            <w:tcW w:w="2979" w:type="dxa"/>
          </w:tcPr>
          <w:p w14:paraId="1AEEC6B2" w14:textId="77777777" w:rsidR="00171765" w:rsidRPr="00525F22" w:rsidRDefault="00171765" w:rsidP="00171765">
            <w:pPr>
              <w:rPr>
                <w:rFonts w:cs="Arial"/>
              </w:rPr>
            </w:pPr>
            <w:r>
              <w:rPr>
                <w:rFonts w:cs="Arial"/>
              </w:rPr>
              <w:t>Структура п.2.1.1.1</w:t>
            </w:r>
          </w:p>
        </w:tc>
      </w:tr>
      <w:tr w:rsidR="00171765" w:rsidRPr="008F4F86" w14:paraId="6261E4DF" w14:textId="77777777" w:rsidTr="00171765">
        <w:tc>
          <w:tcPr>
            <w:tcW w:w="2465" w:type="dxa"/>
          </w:tcPr>
          <w:p w14:paraId="7BB7252C" w14:textId="77777777" w:rsidR="00171765" w:rsidRPr="009E5A50" w:rsidRDefault="00171765" w:rsidP="00171765">
            <w:pPr>
              <w:rPr>
                <w:rFonts w:cs="Arial"/>
              </w:rPr>
            </w:pPr>
            <w:r>
              <w:rPr>
                <w:rFonts w:cs="Arial"/>
                <w:lang w:val="en-US"/>
              </w:rPr>
              <w:t>c</w:t>
            </w:r>
            <w:r w:rsidRPr="009E5A50">
              <w:rPr>
                <w:rFonts w:cs="Arial"/>
              </w:rPr>
              <w:t>hange</w:t>
            </w:r>
          </w:p>
        </w:tc>
        <w:tc>
          <w:tcPr>
            <w:tcW w:w="4839" w:type="dxa"/>
          </w:tcPr>
          <w:p w14:paraId="3C1A0DAF" w14:textId="77777777" w:rsidR="00171765" w:rsidRDefault="00171765" w:rsidP="00171765">
            <w:pPr>
              <w:rPr>
                <w:rFonts w:cs="Arial"/>
              </w:rPr>
            </w:pPr>
            <w:r>
              <w:rPr>
                <w:rFonts w:cs="Arial"/>
              </w:rPr>
              <w:t>Сдача</w:t>
            </w:r>
          </w:p>
        </w:tc>
        <w:tc>
          <w:tcPr>
            <w:tcW w:w="2979" w:type="dxa"/>
          </w:tcPr>
          <w:p w14:paraId="4E8BC06D" w14:textId="77777777" w:rsidR="00171765" w:rsidRDefault="00171765" w:rsidP="00171765">
            <w:pPr>
              <w:rPr>
                <w:rFonts w:cs="Arial"/>
              </w:rPr>
            </w:pPr>
            <w:bookmarkStart w:id="418" w:name="OLE_LINK133"/>
            <w:bookmarkStart w:id="419" w:name="OLE_LINK134"/>
            <w:bookmarkStart w:id="420" w:name="OLE_LINK135"/>
            <w:r>
              <w:rPr>
                <w:rFonts w:cs="Arial"/>
              </w:rPr>
              <w:t>Десятичное число с точностью до 2 символов после точки</w:t>
            </w:r>
            <w:bookmarkEnd w:id="418"/>
            <w:bookmarkEnd w:id="419"/>
            <w:bookmarkEnd w:id="420"/>
          </w:p>
        </w:tc>
      </w:tr>
      <w:tr w:rsidR="00171765" w:rsidRPr="008F4F86" w14:paraId="59083A2E" w14:textId="77777777" w:rsidTr="00171765">
        <w:tc>
          <w:tcPr>
            <w:tcW w:w="2465" w:type="dxa"/>
          </w:tcPr>
          <w:p w14:paraId="60961F98" w14:textId="77777777" w:rsidR="00171765" w:rsidRPr="00AD41F6" w:rsidRDefault="00171765" w:rsidP="00171765">
            <w:pPr>
              <w:rPr>
                <w:rFonts w:cs="Arial"/>
                <w:lang w:val="en-US"/>
              </w:rPr>
            </w:pPr>
            <w:r>
              <w:rPr>
                <w:rFonts w:cs="Arial"/>
                <w:lang w:val="en-US"/>
              </w:rPr>
              <w:t>fp</w:t>
            </w:r>
          </w:p>
        </w:tc>
        <w:tc>
          <w:tcPr>
            <w:tcW w:w="4839" w:type="dxa"/>
          </w:tcPr>
          <w:p w14:paraId="7A46E939" w14:textId="77777777" w:rsidR="00171765" w:rsidRDefault="00171765" w:rsidP="00171765">
            <w:pPr>
              <w:rPr>
                <w:rFonts w:cs="Arial"/>
              </w:rPr>
            </w:pPr>
            <w:r w:rsidRPr="00E664C7">
              <w:rPr>
                <w:rFonts w:cs="Arial"/>
              </w:rPr>
              <w:t>Фискальный признак</w:t>
            </w:r>
          </w:p>
        </w:tc>
        <w:tc>
          <w:tcPr>
            <w:tcW w:w="2979" w:type="dxa"/>
          </w:tcPr>
          <w:p w14:paraId="0D6E3C33" w14:textId="77777777" w:rsidR="00171765" w:rsidRPr="008B6C01" w:rsidRDefault="00171765" w:rsidP="00171765">
            <w:pPr>
              <w:rPr>
                <w:rFonts w:cs="Arial"/>
              </w:rPr>
            </w:pPr>
            <w:r>
              <w:rPr>
                <w:rFonts w:cs="Arial"/>
              </w:rPr>
              <w:t>Строка</w:t>
            </w:r>
            <w:r>
              <w:rPr>
                <w:rFonts w:cs="Arial"/>
                <w:lang w:val="en-US"/>
              </w:rPr>
              <w:t xml:space="preserve"> 10 </w:t>
            </w:r>
            <w:r>
              <w:rPr>
                <w:rFonts w:cs="Arial"/>
              </w:rPr>
              <w:t>символов</w:t>
            </w:r>
          </w:p>
        </w:tc>
      </w:tr>
      <w:tr w:rsidR="00171765" w:rsidRPr="008F4F86" w14:paraId="590F1FBC" w14:textId="77777777" w:rsidTr="00171765">
        <w:tc>
          <w:tcPr>
            <w:tcW w:w="2465" w:type="dxa"/>
          </w:tcPr>
          <w:p w14:paraId="2BACE5C2" w14:textId="77777777" w:rsidR="00171765" w:rsidRPr="009D7C38" w:rsidRDefault="00171765" w:rsidP="00171765">
            <w:pPr>
              <w:rPr>
                <w:rFonts w:cs="Arial"/>
                <w:lang w:val="en-US"/>
              </w:rPr>
            </w:pPr>
            <w:r>
              <w:rPr>
                <w:rFonts w:cs="Arial"/>
                <w:lang w:val="en-US"/>
              </w:rPr>
              <w:t>callbackUrl</w:t>
            </w:r>
          </w:p>
        </w:tc>
        <w:tc>
          <w:tcPr>
            <w:tcW w:w="4839" w:type="dxa"/>
          </w:tcPr>
          <w:p w14:paraId="22F6FE4C" w14:textId="77777777" w:rsidR="00171765" w:rsidRPr="009D7C38" w:rsidRDefault="00171765" w:rsidP="00171765">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979" w:type="dxa"/>
          </w:tcPr>
          <w:p w14:paraId="788673A3" w14:textId="77777777" w:rsidR="00171765" w:rsidRDefault="00171765" w:rsidP="00171765">
            <w:pPr>
              <w:rPr>
                <w:rFonts w:cs="Arial"/>
              </w:rPr>
            </w:pPr>
            <w:r>
              <w:rPr>
                <w:rFonts w:cs="Arial"/>
              </w:rPr>
              <w:t xml:space="preserve">Строка от 1 до 1024 символов или </w:t>
            </w:r>
            <w:r>
              <w:rPr>
                <w:rFonts w:cs="Arial"/>
                <w:lang w:val="en-US"/>
              </w:rPr>
              <w:t>null</w:t>
            </w:r>
          </w:p>
        </w:tc>
      </w:tr>
    </w:tbl>
    <w:p w14:paraId="34416250" w14:textId="77777777" w:rsidR="00171765" w:rsidRDefault="00171765" w:rsidP="00171765">
      <w:pPr>
        <w:rPr>
          <w:rFonts w:cs="Arial"/>
        </w:rPr>
      </w:pPr>
    </w:p>
    <w:p w14:paraId="4B6569EF" w14:textId="77777777" w:rsidR="00171765" w:rsidRPr="00D91E9D" w:rsidRDefault="00171765" w:rsidP="00171765">
      <w:pPr>
        <w:rPr>
          <w:lang w:val="en-US"/>
        </w:rPr>
      </w:pPr>
      <w:bookmarkStart w:id="421" w:name="OLE_LINK287"/>
      <w:bookmarkStart w:id="422" w:name="OLE_LINK288"/>
      <w:r w:rsidRPr="00817738">
        <w:t>Пример</w:t>
      </w:r>
      <w:r w:rsidRPr="00D91E9D">
        <w:rPr>
          <w:lang w:val="en-US"/>
        </w:rPr>
        <w:t xml:space="preserve"> </w:t>
      </w:r>
      <w:r>
        <w:t>ответа</w:t>
      </w:r>
      <w:r w:rsidRPr="00D91E9D">
        <w:rPr>
          <w:lang w:val="en-US"/>
        </w:rPr>
        <w:t>:</w:t>
      </w:r>
    </w:p>
    <w:bookmarkEnd w:id="421"/>
    <w:bookmarkEnd w:id="422"/>
    <w:p w14:paraId="0C9DCB9F" w14:textId="77777777" w:rsidR="00171765" w:rsidRPr="00D91E9D" w:rsidRDefault="00171765" w:rsidP="00171765">
      <w:pPr>
        <w:rPr>
          <w:rFonts w:cs="Arial"/>
          <w:lang w:val="en-US"/>
        </w:rPr>
      </w:pPr>
    </w:p>
    <w:bookmarkEnd w:id="391"/>
    <w:bookmarkEnd w:id="392"/>
    <w:p w14:paraId="1C99456A" w14:textId="77777777" w:rsidR="00171765" w:rsidRPr="00D91E9D" w:rsidRDefault="00171765" w:rsidP="00171765">
      <w:pPr>
        <w:pStyle w:val="HTML0"/>
        <w:shd w:val="clear" w:color="auto" w:fill="333333"/>
        <w:rPr>
          <w:rFonts w:ascii="Consolas" w:hAnsi="Consolas" w:cs="Consolas"/>
          <w:color w:val="DFDFBF"/>
          <w:sz w:val="18"/>
          <w:szCs w:val="18"/>
          <w:lang w:val="en-US"/>
        </w:rPr>
      </w:pPr>
      <w:r w:rsidRPr="00D91E9D">
        <w:rPr>
          <w:rFonts w:ascii="Consolas" w:hAnsi="Consolas" w:cs="Consolas"/>
          <w:color w:val="DFDFBF"/>
          <w:sz w:val="18"/>
          <w:szCs w:val="18"/>
          <w:lang w:val="en-US"/>
        </w:rPr>
        <w:lastRenderedPageBreak/>
        <w:t>{</w:t>
      </w:r>
    </w:p>
    <w:p w14:paraId="3F08C541" w14:textId="77777777" w:rsidR="00171765" w:rsidRPr="00D91E9D"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91E9D">
        <w:rPr>
          <w:rFonts w:ascii="Consolas" w:hAnsi="Consolas" w:cs="Consolas"/>
          <w:color w:val="8ACCCF"/>
          <w:sz w:val="18"/>
          <w:szCs w:val="18"/>
          <w:lang w:val="en-US"/>
        </w:rPr>
        <w:t>"</w:t>
      </w:r>
      <w:r w:rsidRPr="00D460A0">
        <w:rPr>
          <w:rFonts w:ascii="Consolas" w:hAnsi="Consolas" w:cs="Consolas"/>
          <w:color w:val="8ACCCF"/>
          <w:sz w:val="18"/>
          <w:szCs w:val="18"/>
          <w:lang w:val="en-US"/>
        </w:rPr>
        <w:t>id</w:t>
      </w:r>
      <w:r w:rsidRPr="00D91E9D">
        <w:rPr>
          <w:rFonts w:ascii="Consolas" w:hAnsi="Consolas" w:cs="Consolas"/>
          <w:color w:val="8ACCCF"/>
          <w:sz w:val="18"/>
          <w:szCs w:val="18"/>
          <w:lang w:val="en-US"/>
        </w:rPr>
        <w:t>"</w:t>
      </w:r>
      <w:r w:rsidRPr="00D91E9D">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D91E9D">
        <w:rPr>
          <w:rFonts w:ascii="Consolas" w:hAnsi="Consolas" w:cs="Consolas"/>
          <w:color w:val="DFAF8F"/>
          <w:sz w:val="18"/>
          <w:szCs w:val="18"/>
          <w:lang w:val="en-US"/>
        </w:rPr>
        <w:t>"12345678990"</w:t>
      </w:r>
      <w:r w:rsidRPr="00D91E9D">
        <w:rPr>
          <w:rFonts w:ascii="Consolas" w:hAnsi="Consolas" w:cs="Consolas"/>
          <w:color w:val="DFDFBF"/>
          <w:sz w:val="18"/>
          <w:szCs w:val="18"/>
          <w:lang w:val="en-US"/>
        </w:rPr>
        <w:t>,</w:t>
      </w:r>
    </w:p>
    <w:p w14:paraId="4E842EF8" w14:textId="77777777" w:rsidR="00171765" w:rsidRPr="00D91E9D"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91E9D">
        <w:rPr>
          <w:rFonts w:ascii="Consolas" w:hAnsi="Consolas" w:cs="Consolas"/>
          <w:color w:val="8ACCCF"/>
          <w:sz w:val="18"/>
          <w:szCs w:val="18"/>
          <w:lang w:val="en-US"/>
        </w:rPr>
        <w:t>"</w:t>
      </w:r>
      <w:r w:rsidRPr="00D460A0">
        <w:rPr>
          <w:rFonts w:ascii="Consolas" w:hAnsi="Consolas" w:cs="Consolas"/>
          <w:color w:val="8ACCCF"/>
          <w:sz w:val="18"/>
          <w:szCs w:val="18"/>
          <w:lang w:val="en-US"/>
        </w:rPr>
        <w:t>deviceSN</w:t>
      </w:r>
      <w:r w:rsidRPr="00D91E9D">
        <w:rPr>
          <w:rFonts w:ascii="Consolas" w:hAnsi="Consolas" w:cs="Consolas"/>
          <w:color w:val="8ACCCF"/>
          <w:sz w:val="18"/>
          <w:szCs w:val="18"/>
          <w:lang w:val="en-US"/>
        </w:rPr>
        <w:t>"</w:t>
      </w:r>
      <w:r w:rsidRPr="00D91E9D">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D91E9D">
        <w:rPr>
          <w:rFonts w:ascii="Consolas" w:hAnsi="Consolas" w:cs="Consolas"/>
          <w:color w:val="DFAF8F"/>
          <w:sz w:val="18"/>
          <w:szCs w:val="18"/>
          <w:lang w:val="en-US"/>
        </w:rPr>
        <w:t>"0000000000001358"</w:t>
      </w:r>
      <w:r w:rsidRPr="00D91E9D">
        <w:rPr>
          <w:rFonts w:ascii="Consolas" w:hAnsi="Consolas" w:cs="Consolas"/>
          <w:color w:val="DFDFBF"/>
          <w:sz w:val="18"/>
          <w:szCs w:val="18"/>
          <w:lang w:val="en-US"/>
        </w:rPr>
        <w:t>,</w:t>
      </w:r>
    </w:p>
    <w:p w14:paraId="400AD090" w14:textId="77777777" w:rsidR="00171765" w:rsidRPr="00D91E9D"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91E9D">
        <w:rPr>
          <w:rFonts w:ascii="Consolas" w:hAnsi="Consolas" w:cs="Consolas"/>
          <w:color w:val="8ACCCF"/>
          <w:sz w:val="18"/>
          <w:szCs w:val="18"/>
          <w:lang w:val="en-US"/>
        </w:rPr>
        <w:t>"</w:t>
      </w:r>
      <w:r w:rsidRPr="00D460A0">
        <w:rPr>
          <w:rFonts w:ascii="Consolas" w:hAnsi="Consolas" w:cs="Consolas"/>
          <w:color w:val="8ACCCF"/>
          <w:sz w:val="18"/>
          <w:szCs w:val="18"/>
          <w:lang w:val="en-US"/>
        </w:rPr>
        <w:t>deviceRN</w:t>
      </w:r>
      <w:r w:rsidRPr="00D91E9D">
        <w:rPr>
          <w:rFonts w:ascii="Consolas" w:hAnsi="Consolas" w:cs="Consolas"/>
          <w:color w:val="8ACCCF"/>
          <w:sz w:val="18"/>
          <w:szCs w:val="18"/>
          <w:lang w:val="en-US"/>
        </w:rPr>
        <w:t>"</w:t>
      </w:r>
      <w:r w:rsidRPr="00D91E9D">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D91E9D">
        <w:rPr>
          <w:rFonts w:ascii="Consolas" w:hAnsi="Consolas" w:cs="Consolas"/>
          <w:color w:val="DFAF8F"/>
          <w:sz w:val="18"/>
          <w:szCs w:val="18"/>
          <w:lang w:val="en-US"/>
        </w:rPr>
        <w:t>"0000000400054952"</w:t>
      </w:r>
      <w:r w:rsidRPr="00D91E9D">
        <w:rPr>
          <w:rFonts w:ascii="Consolas" w:hAnsi="Consolas" w:cs="Consolas"/>
          <w:color w:val="DFDFBF"/>
          <w:sz w:val="18"/>
          <w:szCs w:val="18"/>
          <w:lang w:val="en-US"/>
        </w:rPr>
        <w:t>,</w:t>
      </w:r>
    </w:p>
    <w:p w14:paraId="79EFF070" w14:textId="77777777" w:rsidR="00171765" w:rsidRPr="00D91E9D"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91E9D">
        <w:rPr>
          <w:rFonts w:ascii="Consolas" w:hAnsi="Consolas" w:cs="Consolas"/>
          <w:color w:val="8ACCCF"/>
          <w:sz w:val="18"/>
          <w:szCs w:val="18"/>
          <w:lang w:val="en-US"/>
        </w:rPr>
        <w:t>"</w:t>
      </w:r>
      <w:r w:rsidRPr="00D460A0">
        <w:rPr>
          <w:rFonts w:ascii="Consolas" w:hAnsi="Consolas" w:cs="Consolas"/>
          <w:color w:val="8ACCCF"/>
          <w:sz w:val="18"/>
          <w:szCs w:val="18"/>
          <w:lang w:val="en-US"/>
        </w:rPr>
        <w:t>fsNumber</w:t>
      </w:r>
      <w:r w:rsidRPr="00D91E9D">
        <w:rPr>
          <w:rFonts w:ascii="Consolas" w:hAnsi="Consolas" w:cs="Consolas"/>
          <w:color w:val="8ACCCF"/>
          <w:sz w:val="18"/>
          <w:szCs w:val="18"/>
          <w:lang w:val="en-US"/>
        </w:rPr>
        <w:t>"</w:t>
      </w:r>
      <w:r w:rsidRPr="00D91E9D">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D91E9D">
        <w:rPr>
          <w:rFonts w:ascii="Consolas" w:hAnsi="Consolas" w:cs="Consolas"/>
          <w:color w:val="DFAF8F"/>
          <w:sz w:val="18"/>
          <w:szCs w:val="18"/>
          <w:lang w:val="en-US"/>
        </w:rPr>
        <w:t>"9999078900001341"</w:t>
      </w:r>
      <w:r w:rsidRPr="00D91E9D">
        <w:rPr>
          <w:rFonts w:ascii="Consolas" w:hAnsi="Consolas" w:cs="Consolas"/>
          <w:color w:val="DFDFBF"/>
          <w:sz w:val="18"/>
          <w:szCs w:val="18"/>
          <w:lang w:val="en-US"/>
        </w:rPr>
        <w:t>,</w:t>
      </w:r>
    </w:p>
    <w:p w14:paraId="04E7E783" w14:textId="77777777" w:rsidR="00171765" w:rsidRPr="00D91E9D"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91E9D">
        <w:rPr>
          <w:rFonts w:ascii="Consolas" w:hAnsi="Consolas" w:cs="Consolas"/>
          <w:color w:val="8ACCCF"/>
          <w:sz w:val="18"/>
          <w:szCs w:val="18"/>
          <w:lang w:val="en-US"/>
        </w:rPr>
        <w:t>"</w:t>
      </w:r>
      <w:r w:rsidRPr="00D460A0">
        <w:rPr>
          <w:rFonts w:ascii="Consolas" w:hAnsi="Consolas" w:cs="Consolas"/>
          <w:color w:val="8ACCCF"/>
          <w:sz w:val="18"/>
          <w:szCs w:val="18"/>
          <w:lang w:val="en-US"/>
        </w:rPr>
        <w:t>ofdName</w:t>
      </w:r>
      <w:r w:rsidRPr="00D91E9D">
        <w:rPr>
          <w:rFonts w:ascii="Consolas" w:hAnsi="Consolas" w:cs="Consolas"/>
          <w:color w:val="8ACCCF"/>
          <w:sz w:val="18"/>
          <w:szCs w:val="18"/>
          <w:lang w:val="en-US"/>
        </w:rPr>
        <w:t>"</w:t>
      </w:r>
      <w:r w:rsidRPr="00D91E9D">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D91E9D">
        <w:rPr>
          <w:rFonts w:ascii="Consolas" w:hAnsi="Consolas" w:cs="Consolas"/>
          <w:color w:val="DFAF8F"/>
          <w:sz w:val="18"/>
          <w:szCs w:val="18"/>
          <w:lang w:val="en-US"/>
        </w:rPr>
        <w:t>"</w:t>
      </w:r>
      <w:r>
        <w:rPr>
          <w:rFonts w:ascii="Consolas" w:hAnsi="Consolas" w:cs="Consolas"/>
          <w:color w:val="DFAF8F"/>
          <w:sz w:val="18"/>
          <w:szCs w:val="18"/>
        </w:rPr>
        <w:t>ООО</w:t>
      </w:r>
      <w:r w:rsidRPr="00D460A0">
        <w:rPr>
          <w:rFonts w:ascii="Consolas" w:hAnsi="Consolas" w:cs="Consolas"/>
          <w:color w:val="DFAF8F"/>
          <w:sz w:val="18"/>
          <w:szCs w:val="18"/>
          <w:lang w:val="en-US"/>
        </w:rPr>
        <w:t> </w:t>
      </w:r>
      <w:r w:rsidRPr="00D91E9D">
        <w:rPr>
          <w:rFonts w:ascii="Consolas" w:hAnsi="Consolas" w:cs="Consolas"/>
          <w:color w:val="FF007F"/>
          <w:sz w:val="18"/>
          <w:szCs w:val="18"/>
          <w:lang w:val="en-US"/>
        </w:rPr>
        <w:t>\"</w:t>
      </w:r>
      <w:r>
        <w:rPr>
          <w:rFonts w:ascii="Consolas" w:hAnsi="Consolas" w:cs="Consolas"/>
          <w:color w:val="DFAF8F"/>
          <w:sz w:val="18"/>
          <w:szCs w:val="18"/>
        </w:rPr>
        <w:t>Ярус</w:t>
      </w:r>
      <w:r w:rsidRPr="00D91E9D">
        <w:rPr>
          <w:rFonts w:ascii="Consolas" w:hAnsi="Consolas" w:cs="Consolas"/>
          <w:color w:val="FF007F"/>
          <w:sz w:val="18"/>
          <w:szCs w:val="18"/>
          <w:lang w:val="en-US"/>
        </w:rPr>
        <w:t>\"</w:t>
      </w:r>
      <w:r w:rsidRPr="00D91E9D">
        <w:rPr>
          <w:rFonts w:ascii="Consolas" w:hAnsi="Consolas" w:cs="Consolas"/>
          <w:color w:val="DFAF8F"/>
          <w:sz w:val="18"/>
          <w:szCs w:val="18"/>
          <w:lang w:val="en-US"/>
        </w:rPr>
        <w:t>(</w:t>
      </w:r>
      <w:r w:rsidRPr="00D91E9D">
        <w:rPr>
          <w:rFonts w:ascii="Consolas" w:hAnsi="Consolas" w:cs="Consolas"/>
          <w:color w:val="FF007F"/>
          <w:sz w:val="18"/>
          <w:szCs w:val="18"/>
          <w:lang w:val="en-US"/>
        </w:rPr>
        <w:t>\"</w:t>
      </w:r>
      <w:r>
        <w:rPr>
          <w:rFonts w:ascii="Consolas" w:hAnsi="Consolas" w:cs="Consolas"/>
          <w:color w:val="DFAF8F"/>
          <w:sz w:val="18"/>
          <w:szCs w:val="18"/>
        </w:rPr>
        <w:t>ОФД</w:t>
      </w:r>
      <w:r w:rsidRPr="00D91E9D">
        <w:rPr>
          <w:rFonts w:ascii="Consolas" w:hAnsi="Consolas" w:cs="Consolas"/>
          <w:color w:val="DFAF8F"/>
          <w:sz w:val="18"/>
          <w:szCs w:val="18"/>
          <w:lang w:val="en-US"/>
        </w:rPr>
        <w:t>-</w:t>
      </w:r>
      <w:r>
        <w:rPr>
          <w:rFonts w:ascii="Consolas" w:hAnsi="Consolas" w:cs="Consolas"/>
          <w:color w:val="DFAF8F"/>
          <w:sz w:val="18"/>
          <w:szCs w:val="18"/>
        </w:rPr>
        <w:t>Я</w:t>
      </w:r>
      <w:r w:rsidRPr="00D91E9D">
        <w:rPr>
          <w:rFonts w:ascii="Consolas" w:hAnsi="Consolas" w:cs="Consolas"/>
          <w:color w:val="FF007F"/>
          <w:sz w:val="18"/>
          <w:szCs w:val="18"/>
          <w:lang w:val="en-US"/>
        </w:rPr>
        <w:t>\"</w:t>
      </w:r>
      <w:r w:rsidRPr="00D91E9D">
        <w:rPr>
          <w:rFonts w:ascii="Consolas" w:hAnsi="Consolas" w:cs="Consolas"/>
          <w:color w:val="DFAF8F"/>
          <w:sz w:val="18"/>
          <w:szCs w:val="18"/>
          <w:lang w:val="en-US"/>
        </w:rPr>
        <w:t>)"</w:t>
      </w:r>
      <w:r w:rsidRPr="00D91E9D">
        <w:rPr>
          <w:rFonts w:ascii="Consolas" w:hAnsi="Consolas" w:cs="Consolas"/>
          <w:color w:val="DFDFBF"/>
          <w:sz w:val="18"/>
          <w:szCs w:val="18"/>
          <w:lang w:val="en-US"/>
        </w:rPr>
        <w:t>,</w:t>
      </w:r>
    </w:p>
    <w:p w14:paraId="4FA93294"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"ofdWebsite"</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"www.ofd-ya.ru"</w:t>
      </w:r>
      <w:r w:rsidRPr="00D460A0">
        <w:rPr>
          <w:rFonts w:ascii="Consolas" w:hAnsi="Consolas" w:cs="Consolas"/>
          <w:color w:val="DFDFBF"/>
          <w:sz w:val="18"/>
          <w:szCs w:val="18"/>
          <w:lang w:val="en-US"/>
        </w:rPr>
        <w:t>,</w:t>
      </w:r>
    </w:p>
    <w:p w14:paraId="29063521"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"ofdinn"</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"7728699517"</w:t>
      </w:r>
      <w:r w:rsidRPr="00D460A0">
        <w:rPr>
          <w:rFonts w:ascii="Consolas" w:hAnsi="Consolas" w:cs="Consolas"/>
          <w:color w:val="DFDFBF"/>
          <w:sz w:val="18"/>
          <w:szCs w:val="18"/>
          <w:lang w:val="en-US"/>
        </w:rPr>
        <w:t>,</w:t>
      </w:r>
    </w:p>
    <w:p w14:paraId="6E30F2E6"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"fnsWebsite"</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"www.nalog.ru"</w:t>
      </w:r>
      <w:r w:rsidRPr="00D460A0">
        <w:rPr>
          <w:rFonts w:ascii="Consolas" w:hAnsi="Consolas" w:cs="Consolas"/>
          <w:color w:val="DFDFBF"/>
          <w:sz w:val="18"/>
          <w:szCs w:val="18"/>
          <w:lang w:val="en-US"/>
        </w:rPr>
        <w:t>,</w:t>
      </w:r>
    </w:p>
    <w:p w14:paraId="66E35F6F"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FB1F20">
        <w:rPr>
          <w:rFonts w:ascii="Consolas" w:hAnsi="Consolas" w:cs="Consolas"/>
          <w:color w:val="8ACCCF"/>
          <w:sz w:val="18"/>
          <w:szCs w:val="18"/>
          <w:lang w:val="en-US"/>
        </w:rPr>
        <w:t>"companyINN"</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"123456789012"</w:t>
      </w:r>
      <w:r w:rsidRPr="00FB1F20">
        <w:rPr>
          <w:rFonts w:ascii="Consolas" w:hAnsi="Consolas" w:cs="Consolas"/>
          <w:color w:val="DFDFBF"/>
          <w:sz w:val="18"/>
          <w:szCs w:val="18"/>
          <w:lang w:val="en-US"/>
        </w:rPr>
        <w:t>,</w:t>
      </w:r>
    </w:p>
    <w:p w14:paraId="3BD10528"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"companyName"</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ЗАО</w:t>
      </w:r>
      <w:r w:rsidRPr="00FB1F20">
        <w:rPr>
          <w:rFonts w:ascii="Consolas" w:hAnsi="Consolas" w:cs="Consolas"/>
          <w:color w:val="DFAF8F"/>
          <w:sz w:val="18"/>
          <w:szCs w:val="18"/>
          <w:lang w:val="en-US"/>
        </w:rPr>
        <w:t> </w:t>
      </w:r>
      <w:r>
        <w:rPr>
          <w:rFonts w:ascii="Consolas" w:hAnsi="Consolas" w:cs="Consolas"/>
          <w:color w:val="DFAF8F"/>
          <w:sz w:val="18"/>
          <w:szCs w:val="18"/>
        </w:rPr>
        <w:t>ТОРГОВЫЙ</w:t>
      </w:r>
      <w:r w:rsidRPr="00FB1F20">
        <w:rPr>
          <w:rFonts w:ascii="Consolas" w:hAnsi="Consolas" w:cs="Consolas"/>
          <w:color w:val="DFAF8F"/>
          <w:sz w:val="18"/>
          <w:szCs w:val="18"/>
          <w:lang w:val="en-US"/>
        </w:rPr>
        <w:t> </w:t>
      </w:r>
      <w:r>
        <w:rPr>
          <w:rFonts w:ascii="Consolas" w:hAnsi="Consolas" w:cs="Consolas"/>
          <w:color w:val="DFAF8F"/>
          <w:sz w:val="18"/>
          <w:szCs w:val="18"/>
        </w:rPr>
        <w:t>ОБЪЕКТ</w:t>
      </w:r>
      <w:r w:rsidRPr="00FB1F20">
        <w:rPr>
          <w:rFonts w:ascii="Consolas" w:hAnsi="Consolas" w:cs="Consolas"/>
          <w:color w:val="DFAF8F"/>
          <w:sz w:val="18"/>
          <w:szCs w:val="18"/>
          <w:lang w:val="en-US"/>
        </w:rPr>
        <w:t> №1"</w:t>
      </w:r>
      <w:r w:rsidRPr="00FB1F20">
        <w:rPr>
          <w:rFonts w:ascii="Consolas" w:hAnsi="Consolas" w:cs="Consolas"/>
          <w:color w:val="DFDFBF"/>
          <w:sz w:val="18"/>
          <w:szCs w:val="18"/>
          <w:lang w:val="en-US"/>
        </w:rPr>
        <w:t>,</w:t>
      </w:r>
    </w:p>
    <w:p w14:paraId="5CBFB595"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"documentNumber"</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117</w:t>
      </w:r>
      <w:r w:rsidRPr="00FB1F20">
        <w:rPr>
          <w:rFonts w:ascii="Consolas" w:hAnsi="Consolas" w:cs="Consolas"/>
          <w:color w:val="DFDFBF"/>
          <w:sz w:val="18"/>
          <w:szCs w:val="18"/>
          <w:lang w:val="en-US"/>
        </w:rPr>
        <w:t>,</w:t>
      </w:r>
    </w:p>
    <w:p w14:paraId="41A5FE1B" w14:textId="77777777" w:rsidR="00171765" w:rsidRPr="00DC16FF"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DC16FF">
        <w:rPr>
          <w:rFonts w:ascii="Consolas" w:hAnsi="Consolas" w:cs="Consolas"/>
          <w:color w:val="8ACCCF"/>
          <w:sz w:val="18"/>
          <w:szCs w:val="18"/>
          <w:lang w:val="en-US"/>
        </w:rPr>
        <w:t>"shiftNumber"</w:t>
      </w:r>
      <w:r w:rsidRPr="00DC16FF">
        <w:rPr>
          <w:rFonts w:ascii="Consolas" w:hAnsi="Consolas" w:cs="Consolas"/>
          <w:color w:val="DFDFBF"/>
          <w:sz w:val="18"/>
          <w:szCs w:val="18"/>
          <w:lang w:val="en-US"/>
        </w:rPr>
        <w:t>: </w:t>
      </w:r>
      <w:r w:rsidRPr="00DC16FF">
        <w:rPr>
          <w:rFonts w:ascii="Consolas" w:hAnsi="Consolas" w:cs="Consolas"/>
          <w:color w:val="6E96BE"/>
          <w:sz w:val="18"/>
          <w:szCs w:val="18"/>
          <w:lang w:val="en-US"/>
        </w:rPr>
        <w:t>20</w:t>
      </w:r>
      <w:r w:rsidRPr="00DC16FF">
        <w:rPr>
          <w:rFonts w:ascii="Consolas" w:hAnsi="Consolas" w:cs="Consolas"/>
          <w:color w:val="DFDFBF"/>
          <w:sz w:val="18"/>
          <w:szCs w:val="18"/>
          <w:lang w:val="en-US"/>
        </w:rPr>
        <w:t>,</w:t>
      </w:r>
    </w:p>
    <w:p w14:paraId="181217A5" w14:textId="77777777" w:rsidR="00171765" w:rsidRPr="00DC16FF" w:rsidRDefault="00171765" w:rsidP="00171765">
      <w:pPr>
        <w:pStyle w:val="HTML0"/>
        <w:shd w:val="clear" w:color="auto" w:fill="333333"/>
        <w:rPr>
          <w:rFonts w:ascii="Consolas" w:hAnsi="Consolas" w:cs="Consolas"/>
          <w:color w:val="DFDFBF"/>
          <w:sz w:val="18"/>
          <w:szCs w:val="18"/>
          <w:lang w:val="en-US"/>
        </w:rPr>
      </w:pPr>
      <w:r w:rsidRPr="00DC16FF">
        <w:rPr>
          <w:rFonts w:ascii="Consolas" w:hAnsi="Consolas" w:cs="Consolas"/>
          <w:color w:val="DFDFBF"/>
          <w:sz w:val="18"/>
          <w:szCs w:val="18"/>
          <w:lang w:val="en-US"/>
        </w:rPr>
        <w:t>  </w:t>
      </w:r>
      <w:r w:rsidRPr="00DC16FF">
        <w:rPr>
          <w:rFonts w:ascii="Consolas" w:hAnsi="Consolas" w:cs="Consolas"/>
          <w:color w:val="8ACCCF"/>
          <w:sz w:val="18"/>
          <w:szCs w:val="18"/>
          <w:lang w:val="en-US"/>
        </w:rPr>
        <w:t>"documentIndex"</w:t>
      </w:r>
      <w:r w:rsidRPr="00DC16FF">
        <w:rPr>
          <w:rFonts w:ascii="Consolas" w:hAnsi="Consolas" w:cs="Consolas"/>
          <w:color w:val="DFDFBF"/>
          <w:sz w:val="18"/>
          <w:szCs w:val="18"/>
          <w:lang w:val="en-US"/>
        </w:rPr>
        <w:t>: </w:t>
      </w:r>
      <w:r w:rsidRPr="00DC16FF">
        <w:rPr>
          <w:rFonts w:ascii="Consolas" w:hAnsi="Consolas" w:cs="Consolas"/>
          <w:color w:val="6E96BE"/>
          <w:sz w:val="18"/>
          <w:szCs w:val="18"/>
          <w:lang w:val="en-US"/>
        </w:rPr>
        <w:t>5</w:t>
      </w:r>
      <w:r w:rsidRPr="00DC16FF">
        <w:rPr>
          <w:rFonts w:ascii="Consolas" w:hAnsi="Consolas" w:cs="Consolas"/>
          <w:color w:val="DFDFBF"/>
          <w:sz w:val="18"/>
          <w:szCs w:val="18"/>
          <w:lang w:val="en-US"/>
        </w:rPr>
        <w:t>,</w:t>
      </w:r>
    </w:p>
    <w:p w14:paraId="0921D383"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"processedAt"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"2017-02-14T14:16:00"</w:t>
      </w:r>
      <w:r w:rsidRPr="00FB1F20">
        <w:rPr>
          <w:rFonts w:ascii="Consolas" w:hAnsi="Consolas" w:cs="Consolas"/>
          <w:color w:val="DFDFBF"/>
          <w:sz w:val="18"/>
          <w:szCs w:val="18"/>
          <w:lang w:val="en-US"/>
        </w:rPr>
        <w:t>,</w:t>
      </w:r>
    </w:p>
    <w:p w14:paraId="71BBEF66"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"content"</w:t>
      </w:r>
      <w:r w:rsidRPr="00FB1F20">
        <w:rPr>
          <w:rFonts w:ascii="Consolas" w:hAnsi="Consolas" w:cs="Consolas"/>
          <w:color w:val="DFDFBF"/>
          <w:sz w:val="18"/>
          <w:szCs w:val="18"/>
          <w:lang w:val="en-US"/>
        </w:rPr>
        <w:t>: {</w:t>
      </w:r>
    </w:p>
    <w:p w14:paraId="51DC1FB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r w:rsidRPr="00FB1F20">
        <w:rPr>
          <w:rFonts w:ascii="Consolas" w:hAnsi="Consolas" w:cs="Consolas"/>
          <w:color w:val="DFDFBF"/>
          <w:sz w:val="18"/>
          <w:szCs w:val="18"/>
          <w:lang w:val="en-US"/>
        </w:rPr>
        <w:t>,</w:t>
      </w:r>
    </w:p>
    <w:p w14:paraId="04B91BC7"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"positions"</w:t>
      </w:r>
      <w:r w:rsidRPr="00FB1F20">
        <w:rPr>
          <w:rFonts w:ascii="Consolas" w:hAnsi="Consolas" w:cs="Consolas"/>
          <w:color w:val="DFDFBF"/>
          <w:sz w:val="18"/>
          <w:szCs w:val="18"/>
          <w:lang w:val="en-US"/>
        </w:rPr>
        <w:t>: [</w:t>
      </w:r>
    </w:p>
    <w:p w14:paraId="4C6B5D89"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4DF02C1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"quantity"</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1.000</w:t>
      </w:r>
      <w:r w:rsidRPr="00FB1F20">
        <w:rPr>
          <w:rFonts w:ascii="Consolas" w:hAnsi="Consolas" w:cs="Consolas"/>
          <w:color w:val="DFDFBF"/>
          <w:sz w:val="18"/>
          <w:szCs w:val="18"/>
          <w:lang w:val="en-US"/>
        </w:rPr>
        <w:t>,</w:t>
      </w:r>
    </w:p>
    <w:p w14:paraId="11D8F1C3"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"price"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123.45</w:t>
      </w:r>
      <w:r w:rsidRPr="00FB1F20">
        <w:rPr>
          <w:rFonts w:ascii="Consolas" w:hAnsi="Consolas" w:cs="Consolas"/>
          <w:color w:val="DFDFBF"/>
          <w:sz w:val="18"/>
          <w:szCs w:val="18"/>
          <w:lang w:val="en-US"/>
        </w:rPr>
        <w:t>,</w:t>
      </w:r>
    </w:p>
    <w:p w14:paraId="4ABF732C"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"tax"</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6</w:t>
      </w:r>
      <w:r w:rsidRPr="00FB1F20">
        <w:rPr>
          <w:rFonts w:ascii="Consolas" w:hAnsi="Consolas" w:cs="Consolas"/>
          <w:color w:val="DFDFBF"/>
          <w:sz w:val="18"/>
          <w:szCs w:val="18"/>
          <w:lang w:val="en-US"/>
        </w:rPr>
        <w:t>,</w:t>
      </w:r>
    </w:p>
    <w:p w14:paraId="2DB234B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"text"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Булка</w:t>
      </w:r>
      <w:r w:rsidRPr="00FB1F20">
        <w:rPr>
          <w:rFonts w:ascii="Consolas" w:hAnsi="Consolas" w:cs="Consolas"/>
          <w:color w:val="DFAF8F"/>
          <w:sz w:val="18"/>
          <w:szCs w:val="18"/>
          <w:lang w:val="en-US"/>
        </w:rPr>
        <w:t>"</w:t>
      </w:r>
      <w:r w:rsidRPr="00FB1F20">
        <w:rPr>
          <w:rFonts w:ascii="Consolas" w:hAnsi="Consolas" w:cs="Consolas"/>
          <w:color w:val="DFDFBF"/>
          <w:sz w:val="18"/>
          <w:szCs w:val="18"/>
          <w:lang w:val="en-US"/>
        </w:rPr>
        <w:t>,</w:t>
      </w:r>
    </w:p>
    <w:p w14:paraId="289CAF70"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"paymentMethodType"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w:t>
      </w:r>
      <w:r w:rsidRPr="00FB1F20">
        <w:rPr>
          <w:rFonts w:ascii="Consolas" w:hAnsi="Consolas" w:cs="Consolas"/>
          <w:color w:val="DFDFBF"/>
          <w:sz w:val="18"/>
          <w:szCs w:val="18"/>
          <w:lang w:val="en-US"/>
        </w:rPr>
        <w:t>,</w:t>
      </w:r>
    </w:p>
    <w:p w14:paraId="1E03318F"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"paymentSubjectType"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p>
    <w:p w14:paraId="7B90F491"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030352A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3187247E"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"quantity"</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2.000</w:t>
      </w:r>
      <w:r w:rsidRPr="00FB1F20">
        <w:rPr>
          <w:rFonts w:ascii="Consolas" w:hAnsi="Consolas" w:cs="Consolas"/>
          <w:color w:val="DFDFBF"/>
          <w:sz w:val="18"/>
          <w:szCs w:val="18"/>
          <w:lang w:val="en-US"/>
        </w:rPr>
        <w:t>,</w:t>
      </w:r>
    </w:p>
    <w:p w14:paraId="288FBC5C"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"price"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4.45</w:t>
      </w:r>
      <w:r w:rsidRPr="00FB1F20">
        <w:rPr>
          <w:rFonts w:ascii="Consolas" w:hAnsi="Consolas" w:cs="Consolas"/>
          <w:color w:val="DFDFBF"/>
          <w:sz w:val="18"/>
          <w:szCs w:val="18"/>
          <w:lang w:val="en-US"/>
        </w:rPr>
        <w:t>,</w:t>
      </w:r>
    </w:p>
    <w:p w14:paraId="2D39E3F3"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"tax"</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w:t>
      </w:r>
      <w:r w:rsidRPr="00FB1F20">
        <w:rPr>
          <w:rFonts w:ascii="Consolas" w:hAnsi="Consolas" w:cs="Consolas"/>
          <w:color w:val="DFDFBF"/>
          <w:sz w:val="18"/>
          <w:szCs w:val="18"/>
          <w:lang w:val="en-US"/>
        </w:rPr>
        <w:t>,</w:t>
      </w:r>
    </w:p>
    <w:p w14:paraId="20EAA28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"text"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Спички</w:t>
      </w:r>
      <w:r w:rsidRPr="00FB1F20">
        <w:rPr>
          <w:rFonts w:ascii="Consolas" w:hAnsi="Consolas" w:cs="Consolas"/>
          <w:color w:val="DFAF8F"/>
          <w:sz w:val="18"/>
          <w:szCs w:val="18"/>
          <w:lang w:val="en-US"/>
        </w:rPr>
        <w:t>"</w:t>
      </w:r>
      <w:r w:rsidRPr="00FB1F20">
        <w:rPr>
          <w:rFonts w:ascii="Consolas" w:hAnsi="Consolas" w:cs="Consolas"/>
          <w:color w:val="DFDFBF"/>
          <w:sz w:val="18"/>
          <w:szCs w:val="18"/>
          <w:lang w:val="en-US"/>
        </w:rPr>
        <w:t>,</w:t>
      </w:r>
    </w:p>
    <w:p w14:paraId="646A69FD"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"paymentMethodType"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3</w:t>
      </w:r>
      <w:r w:rsidRPr="00FB1F20">
        <w:rPr>
          <w:rFonts w:ascii="Consolas" w:hAnsi="Consolas" w:cs="Consolas"/>
          <w:color w:val="DFDFBF"/>
          <w:sz w:val="18"/>
          <w:szCs w:val="18"/>
          <w:lang w:val="en-US"/>
        </w:rPr>
        <w:t>,</w:t>
      </w:r>
    </w:p>
    <w:p w14:paraId="6170F14A"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"paymentSubjectType"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13</w:t>
      </w:r>
    </w:p>
    <w:p w14:paraId="44E590AE"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35EC3329"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41737E77"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"checkClose"</w:t>
      </w:r>
      <w:r w:rsidRPr="00FB1F20">
        <w:rPr>
          <w:rFonts w:ascii="Consolas" w:hAnsi="Consolas" w:cs="Consolas"/>
          <w:color w:val="DFDFBF"/>
          <w:sz w:val="18"/>
          <w:szCs w:val="18"/>
          <w:lang w:val="en-US"/>
        </w:rPr>
        <w:t>: {</w:t>
      </w:r>
    </w:p>
    <w:p w14:paraId="06C77B8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"payments"</w:t>
      </w:r>
      <w:r w:rsidRPr="00FB1F20">
        <w:rPr>
          <w:rFonts w:ascii="Consolas" w:hAnsi="Consolas" w:cs="Consolas"/>
          <w:color w:val="DFDFBF"/>
          <w:sz w:val="18"/>
          <w:szCs w:val="18"/>
          <w:lang w:val="en-US"/>
        </w:rPr>
        <w:t>: [</w:t>
      </w:r>
    </w:p>
    <w:p w14:paraId="2DDA3A17"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27F3549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r w:rsidRPr="00FB1F20">
        <w:rPr>
          <w:rFonts w:ascii="Consolas" w:hAnsi="Consolas" w:cs="Consolas"/>
          <w:color w:val="DFDFBF"/>
          <w:sz w:val="18"/>
          <w:szCs w:val="18"/>
          <w:lang w:val="en-US"/>
        </w:rPr>
        <w:t>,</w:t>
      </w:r>
    </w:p>
    <w:p w14:paraId="3D01866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"amount"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123.45</w:t>
      </w:r>
    </w:p>
    <w:p w14:paraId="7E8D7A20"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149308A0"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67BEA449"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2</w:t>
      </w:r>
      <w:r w:rsidRPr="00FB1F20">
        <w:rPr>
          <w:rFonts w:ascii="Consolas" w:hAnsi="Consolas" w:cs="Consolas"/>
          <w:color w:val="DFDFBF"/>
          <w:sz w:val="18"/>
          <w:szCs w:val="18"/>
          <w:lang w:val="en-US"/>
        </w:rPr>
        <w:t>,</w:t>
      </w:r>
    </w:p>
    <w:p w14:paraId="17B16D46"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"amount"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8.90000</w:t>
      </w:r>
    </w:p>
    <w:p w14:paraId="0CB9C75C"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BD0C97">
        <w:rPr>
          <w:rFonts w:ascii="Consolas" w:hAnsi="Consolas" w:cs="Consolas"/>
          <w:color w:val="DFDFBF"/>
          <w:sz w:val="18"/>
          <w:szCs w:val="18"/>
          <w:lang w:val="en-US"/>
        </w:rPr>
        <w:t>}</w:t>
      </w:r>
    </w:p>
    <w:p w14:paraId="4E21DF5A"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
    <w:p w14:paraId="04824BC0"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"taxationSystem"</w:t>
      </w:r>
      <w:r w:rsidRPr="00BD0C97">
        <w:rPr>
          <w:rFonts w:ascii="Consolas" w:hAnsi="Consolas" w:cs="Consolas"/>
          <w:color w:val="DFDFBF"/>
          <w:sz w:val="18"/>
          <w:szCs w:val="18"/>
          <w:lang w:val="en-US"/>
        </w:rPr>
        <w:t>: </w:t>
      </w:r>
      <w:r w:rsidRPr="00BD0C97">
        <w:rPr>
          <w:rFonts w:ascii="Consolas" w:hAnsi="Consolas" w:cs="Consolas"/>
          <w:color w:val="6E96BE"/>
          <w:sz w:val="18"/>
          <w:szCs w:val="18"/>
          <w:lang w:val="en-US"/>
        </w:rPr>
        <w:t>1</w:t>
      </w:r>
    </w:p>
    <w:p w14:paraId="15A0C63E"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
    <w:p w14:paraId="53E1E28F"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"customerContact"</w:t>
      </w:r>
      <w:r w:rsidRPr="00BD0C97">
        <w:rPr>
          <w:rFonts w:ascii="Consolas" w:hAnsi="Consolas" w:cs="Consolas"/>
          <w:color w:val="DFDFBF"/>
          <w:sz w:val="18"/>
          <w:szCs w:val="18"/>
          <w:lang w:val="en-US"/>
        </w:rPr>
        <w:t>: </w:t>
      </w:r>
      <w:r w:rsidRPr="00BD0C97">
        <w:rPr>
          <w:rFonts w:ascii="Consolas" w:hAnsi="Consolas" w:cs="Consolas"/>
          <w:color w:val="DFAF8F"/>
          <w:sz w:val="18"/>
          <w:szCs w:val="18"/>
          <w:lang w:val="en-US"/>
        </w:rPr>
        <w:t>"+79123456789"</w:t>
      </w:r>
    </w:p>
    <w:p w14:paraId="1BBD5DF8"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
    <w:p w14:paraId="4ACABAA6"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"change"</w:t>
      </w:r>
      <w:r w:rsidRPr="00BD0C97">
        <w:rPr>
          <w:rFonts w:ascii="Consolas" w:hAnsi="Consolas" w:cs="Consolas"/>
          <w:color w:val="DFDFBF"/>
          <w:sz w:val="18"/>
          <w:szCs w:val="18"/>
          <w:lang w:val="en-US"/>
        </w:rPr>
        <w:t>: </w:t>
      </w:r>
      <w:r w:rsidRPr="00BD0C97">
        <w:rPr>
          <w:rFonts w:ascii="Consolas" w:hAnsi="Consolas" w:cs="Consolas"/>
          <w:color w:val="6E96BE"/>
          <w:sz w:val="18"/>
          <w:szCs w:val="18"/>
          <w:lang w:val="en-US"/>
        </w:rPr>
        <w:t>974.01</w:t>
      </w:r>
      <w:r w:rsidRPr="00BD0C97">
        <w:rPr>
          <w:rFonts w:ascii="Consolas" w:hAnsi="Consolas" w:cs="Consolas"/>
          <w:color w:val="DFDFBF"/>
          <w:sz w:val="18"/>
          <w:szCs w:val="18"/>
          <w:lang w:val="en-US"/>
        </w:rPr>
        <w:t>,</w:t>
      </w:r>
    </w:p>
    <w:p w14:paraId="5E675E0D" w14:textId="77777777" w:rsidR="00171765" w:rsidRPr="0083620D" w:rsidRDefault="00171765" w:rsidP="00171765">
      <w:pPr>
        <w:pStyle w:val="HTML0"/>
        <w:shd w:val="clear" w:color="auto" w:fill="333333"/>
        <w:rPr>
          <w:rFonts w:ascii="Consolas" w:hAnsi="Consolas" w:cs="Consolas"/>
          <w:color w:val="DFDFBF"/>
          <w:sz w:val="18"/>
          <w:szCs w:val="18"/>
        </w:rPr>
      </w:pPr>
      <w:r w:rsidRPr="00BD0C97">
        <w:rPr>
          <w:rFonts w:ascii="Consolas" w:hAnsi="Consolas" w:cs="Consolas"/>
          <w:color w:val="DFDFBF"/>
          <w:sz w:val="18"/>
          <w:szCs w:val="18"/>
          <w:lang w:val="en-US"/>
        </w:rPr>
        <w:t>  </w:t>
      </w:r>
      <w:r w:rsidRPr="0083620D">
        <w:rPr>
          <w:rFonts w:ascii="Consolas" w:hAnsi="Consolas" w:cs="Consolas"/>
          <w:color w:val="8ACCCF"/>
          <w:sz w:val="18"/>
          <w:szCs w:val="18"/>
        </w:rPr>
        <w:t>"</w:t>
      </w:r>
      <w:r w:rsidRPr="00BD0C97">
        <w:rPr>
          <w:rFonts w:ascii="Consolas" w:hAnsi="Consolas" w:cs="Consolas"/>
          <w:color w:val="8ACCCF"/>
          <w:sz w:val="18"/>
          <w:szCs w:val="18"/>
          <w:lang w:val="en-US"/>
        </w:rPr>
        <w:t>fp</w:t>
      </w:r>
      <w:r w:rsidRPr="0083620D">
        <w:rPr>
          <w:rFonts w:ascii="Consolas" w:hAnsi="Consolas" w:cs="Consolas"/>
          <w:color w:val="8ACCCF"/>
          <w:sz w:val="18"/>
          <w:szCs w:val="18"/>
        </w:rPr>
        <w:t>"</w:t>
      </w:r>
      <w:r w:rsidRPr="0083620D">
        <w:rPr>
          <w:rFonts w:ascii="Consolas" w:hAnsi="Consolas" w:cs="Consolas"/>
          <w:color w:val="DFDFBF"/>
          <w:sz w:val="18"/>
          <w:szCs w:val="18"/>
        </w:rPr>
        <w:t>:</w:t>
      </w:r>
      <w:r w:rsidRPr="00BD0C97">
        <w:rPr>
          <w:rFonts w:ascii="Consolas" w:hAnsi="Consolas" w:cs="Consolas"/>
          <w:color w:val="DFDFBF"/>
          <w:sz w:val="18"/>
          <w:szCs w:val="18"/>
          <w:lang w:val="en-US"/>
        </w:rPr>
        <w:t> </w:t>
      </w:r>
      <w:r w:rsidRPr="0083620D">
        <w:rPr>
          <w:rFonts w:ascii="Consolas" w:hAnsi="Consolas" w:cs="Consolas"/>
          <w:color w:val="DFAF8F"/>
          <w:sz w:val="18"/>
          <w:szCs w:val="18"/>
        </w:rPr>
        <w:t>"2364009522"</w:t>
      </w:r>
    </w:p>
    <w:p w14:paraId="3E8FFA34" w14:textId="77777777" w:rsidR="00171765" w:rsidRPr="0083620D" w:rsidRDefault="00171765" w:rsidP="00171765">
      <w:pPr>
        <w:pStyle w:val="HTML0"/>
        <w:shd w:val="clear" w:color="auto" w:fill="333333"/>
        <w:rPr>
          <w:rFonts w:ascii="Consolas" w:hAnsi="Consolas" w:cs="Consolas"/>
          <w:color w:val="DFDFBF"/>
          <w:sz w:val="18"/>
          <w:szCs w:val="18"/>
        </w:rPr>
      </w:pPr>
      <w:r w:rsidRPr="0083620D">
        <w:rPr>
          <w:rFonts w:ascii="Consolas" w:hAnsi="Consolas" w:cs="Consolas"/>
          <w:color w:val="DFDFBF"/>
          <w:sz w:val="18"/>
          <w:szCs w:val="18"/>
        </w:rPr>
        <w:t>}</w:t>
      </w:r>
    </w:p>
    <w:p w14:paraId="347E82CB" w14:textId="77777777" w:rsidR="00171765" w:rsidRPr="0083620D" w:rsidRDefault="00171765" w:rsidP="00171765">
      <w:pPr>
        <w:rPr>
          <w:rFonts w:ascii="Consolas" w:hAnsi="Consolas" w:cs="Consolas"/>
          <w:color w:val="000000"/>
          <w:sz w:val="19"/>
          <w:szCs w:val="19"/>
        </w:rPr>
      </w:pPr>
    </w:p>
    <w:p w14:paraId="746C80C8" w14:textId="77777777" w:rsidR="00171765" w:rsidRPr="0083620D" w:rsidRDefault="00171765" w:rsidP="00171765">
      <w:pPr>
        <w:rPr>
          <w:rFonts w:ascii="Consolas" w:hAnsi="Consolas" w:cs="Consolas"/>
          <w:color w:val="000000"/>
          <w:sz w:val="19"/>
          <w:szCs w:val="19"/>
        </w:rPr>
      </w:pPr>
      <w:r w:rsidRPr="0083620D">
        <w:rPr>
          <w:rFonts w:ascii="Consolas" w:hAnsi="Consolas" w:cs="Consolas"/>
          <w:color w:val="000000"/>
          <w:sz w:val="19"/>
          <w:szCs w:val="19"/>
        </w:rPr>
        <w:br w:type="page"/>
      </w:r>
    </w:p>
    <w:p w14:paraId="01956D19" w14:textId="77777777" w:rsidR="00171765" w:rsidRPr="00391032" w:rsidRDefault="00171765" w:rsidP="00171765">
      <w:pPr>
        <w:pStyle w:val="2"/>
      </w:pPr>
      <w:bookmarkStart w:id="423" w:name="_Toc507539861"/>
      <w:bookmarkStart w:id="424" w:name="_Toc27489467"/>
      <w:bookmarkStart w:id="425" w:name="_Toc63432914"/>
      <w:bookmarkStart w:id="426" w:name="_Toc63432965"/>
      <w:r w:rsidRPr="00391032">
        <w:lastRenderedPageBreak/>
        <w:t xml:space="preserve">2.3 </w:t>
      </w:r>
      <w:r>
        <w:t>Создания</w:t>
      </w:r>
      <w:r w:rsidRPr="00391032">
        <w:t xml:space="preserve"> </w:t>
      </w:r>
      <w:r>
        <w:t>чека</w:t>
      </w:r>
      <w:r w:rsidRPr="00391032">
        <w:t xml:space="preserve"> </w:t>
      </w:r>
      <w:r>
        <w:t>коррекции</w:t>
      </w:r>
      <w:bookmarkEnd w:id="423"/>
      <w:bookmarkEnd w:id="424"/>
      <w:bookmarkEnd w:id="425"/>
      <w:bookmarkEnd w:id="426"/>
    </w:p>
    <w:p w14:paraId="5C87160C" w14:textId="77777777" w:rsidR="00171765" w:rsidRDefault="00171765" w:rsidP="00171765">
      <w:pPr>
        <w:rPr>
          <w:rFonts w:cs="Arial"/>
        </w:rPr>
      </w:pPr>
      <w:r>
        <w:rPr>
          <w:rFonts w:cs="Arial"/>
        </w:rPr>
        <w:t>Создание чека коррекции – асинхронный запрос, после его выполнения чек оказывается в очереди на обработку. Помимо данных чека клиент передает уникальный идентификатор документа использую который в последствии, он сможет запросить состояние чека коррекции(п.2.4). Плюс, данный идентификатор обеспечивает идемпотентность запросов.</w:t>
      </w:r>
    </w:p>
    <w:p w14:paraId="4565AC84" w14:textId="77777777" w:rsidR="00171765" w:rsidRDefault="00171765" w:rsidP="00171765">
      <w:pPr>
        <w:rPr>
          <w:rFonts w:cs="Arial"/>
        </w:rPr>
      </w:pPr>
      <w:r>
        <w:rPr>
          <w:rFonts w:cs="Arial"/>
        </w:rPr>
        <w:t>Идентификатор должен быть уникальным в пределах организации.</w:t>
      </w:r>
    </w:p>
    <w:p w14:paraId="6898274E" w14:textId="77777777" w:rsidR="00171765" w:rsidRDefault="00171765" w:rsidP="00171765">
      <w:pPr>
        <w:rPr>
          <w:rFonts w:cs="Arial"/>
        </w:rPr>
      </w:pPr>
      <w:r>
        <w:rPr>
          <w:rFonts w:cs="Arial"/>
        </w:rPr>
        <w:t>ИНН служит для определения устройства, с помощью которого может быть проведен чек.</w:t>
      </w:r>
    </w:p>
    <w:p w14:paraId="3028D5FF" w14:textId="77777777" w:rsidR="00171765" w:rsidRDefault="00171765" w:rsidP="00171765">
      <w:pPr>
        <w:rPr>
          <w:rFonts w:cs="Arial"/>
        </w:rPr>
      </w:pPr>
      <w:r>
        <w:rPr>
          <w:rFonts w:cs="Arial"/>
          <w:lang w:val="en-US"/>
        </w:rPr>
        <w:t>Group</w:t>
      </w:r>
      <w:r>
        <w:rPr>
          <w:rFonts w:cs="Arial"/>
        </w:rPr>
        <w:t xml:space="preserve"> в запросе может быть </w:t>
      </w:r>
      <w:r>
        <w:rPr>
          <w:rFonts w:cs="Arial"/>
          <w:lang w:val="en-US"/>
        </w:rPr>
        <w:t>null</w:t>
      </w:r>
      <w:r w:rsidRPr="00575A1C">
        <w:rPr>
          <w:rFonts w:cs="Arial"/>
        </w:rPr>
        <w:t xml:space="preserve"> </w:t>
      </w:r>
      <w:r>
        <w:rPr>
          <w:rFonts w:cs="Arial"/>
        </w:rPr>
        <w:t>или не указана, в таком случае чек отправится в группу по умолчанию.</w:t>
      </w:r>
    </w:p>
    <w:p w14:paraId="29A65860" w14:textId="77777777" w:rsidR="00171765" w:rsidRPr="00575A1C" w:rsidRDefault="00171765" w:rsidP="00171765">
      <w:pPr>
        <w:rPr>
          <w:rFonts w:cs="Arial"/>
        </w:rPr>
      </w:pPr>
      <w:r>
        <w:rPr>
          <w:rFonts w:cs="Arial"/>
        </w:rPr>
        <w:t xml:space="preserve">Группой по умолчанию считается группа с названием </w:t>
      </w:r>
      <w:r>
        <w:rPr>
          <w:rFonts w:cs="Arial"/>
          <w:lang w:val="en-US"/>
        </w:rPr>
        <w:t>Main</w:t>
      </w:r>
      <w:r w:rsidRPr="00575A1C">
        <w:rPr>
          <w:rFonts w:cs="Arial"/>
        </w:rPr>
        <w:t>.</w:t>
      </w:r>
    </w:p>
    <w:p w14:paraId="6D993250" w14:textId="77777777" w:rsidR="00171765" w:rsidRPr="00C16811" w:rsidRDefault="00171765" w:rsidP="00171765">
      <w:pPr>
        <w:rPr>
          <w:rFonts w:cs="Arial"/>
        </w:rPr>
      </w:pPr>
    </w:p>
    <w:p w14:paraId="292C264B" w14:textId="77777777" w:rsidR="00171765" w:rsidRPr="006A64D3" w:rsidRDefault="00171765" w:rsidP="00171765">
      <w:pPr>
        <w:rPr>
          <w:rFonts w:cs="Arial"/>
          <w:b/>
          <w:lang w:val="en-US"/>
        </w:rPr>
      </w:pPr>
      <w:r>
        <w:rPr>
          <w:rFonts w:cs="Arial"/>
        </w:rPr>
        <w:t>З</w:t>
      </w:r>
      <w:r w:rsidRPr="00C16811">
        <w:rPr>
          <w:rFonts w:cs="Arial"/>
        </w:rPr>
        <w:t>апрос</w:t>
      </w:r>
      <w:r w:rsidRPr="00DF451F">
        <w:rPr>
          <w:rFonts w:cs="Arial"/>
          <w:lang w:val="en-US"/>
        </w:rPr>
        <w:t>:</w:t>
      </w:r>
      <w:r>
        <w:rPr>
          <w:rFonts w:cs="Arial"/>
          <w:lang w:val="en-US"/>
        </w:rPr>
        <w:t xml:space="preserve"> </w:t>
      </w:r>
      <w:r w:rsidRPr="00DF451F">
        <w:rPr>
          <w:rFonts w:cs="Arial"/>
          <w:b/>
          <w:lang w:val="en-US"/>
        </w:rPr>
        <w:t>POST</w:t>
      </w:r>
      <w:r w:rsidRPr="00DF451F">
        <w:rPr>
          <w:rFonts w:cs="Arial"/>
          <w:lang w:val="en-US"/>
        </w:rPr>
        <w:t xml:space="preserve"> </w:t>
      </w:r>
      <w:r w:rsidRPr="00DF451F">
        <w:rPr>
          <w:rFonts w:cs="Arial"/>
          <w:b/>
          <w:lang w:val="en-US"/>
        </w:rPr>
        <w:t>/</w:t>
      </w:r>
      <w:r w:rsidRPr="004D311A">
        <w:rPr>
          <w:rFonts w:cs="Arial"/>
          <w:b/>
          <w:lang w:val="en-US"/>
        </w:rPr>
        <w:t>api</w:t>
      </w:r>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bookmarkStart w:id="427" w:name="OLE_LINK103"/>
      <w:bookmarkStart w:id="428" w:name="OLE_LINK104"/>
      <w:bookmarkStart w:id="429" w:name="OLE_LINK105"/>
      <w:r>
        <w:rPr>
          <w:rFonts w:cs="Arial"/>
          <w:b/>
          <w:lang w:val="en-US"/>
        </w:rPr>
        <w:t>corrections</w:t>
      </w:r>
      <w:bookmarkEnd w:id="427"/>
      <w:bookmarkEnd w:id="428"/>
      <w:bookmarkEnd w:id="429"/>
      <w:r>
        <w:rPr>
          <w:rFonts w:cs="Arial"/>
          <w:b/>
          <w:lang w:val="en-US"/>
        </w:rPr>
        <w:t>/</w:t>
      </w:r>
    </w:p>
    <w:p w14:paraId="1DC5CF35" w14:textId="77777777" w:rsidR="00171765" w:rsidRPr="006A64D3" w:rsidRDefault="00171765" w:rsidP="00171765">
      <w:pPr>
        <w:rPr>
          <w:rFonts w:cs="Arial"/>
          <w:lang w:val="en-US"/>
        </w:rPr>
      </w:pPr>
    </w:p>
    <w:p w14:paraId="48AAF46D" w14:textId="77777777" w:rsidR="00171765" w:rsidRDefault="00171765" w:rsidP="00171765">
      <w:pPr>
        <w:pStyle w:val="3"/>
        <w:rPr>
          <w:rFonts w:ascii="Verdana" w:hAnsi="Verdana" w:cs="Arial"/>
        </w:rPr>
      </w:pPr>
      <w:bookmarkStart w:id="430" w:name="_Toc507539862"/>
      <w:bookmarkStart w:id="431" w:name="_Toc27489468"/>
      <w:bookmarkStart w:id="432" w:name="_Toc63432915"/>
      <w:bookmarkStart w:id="433" w:name="_Toc63432966"/>
      <w:r>
        <w:t>2.3.1 Тело запроса</w:t>
      </w:r>
      <w:bookmarkEnd w:id="430"/>
      <w:bookmarkEnd w:id="431"/>
      <w:bookmarkEnd w:id="432"/>
      <w:bookmarkEnd w:id="433"/>
    </w:p>
    <w:tbl>
      <w:tblPr>
        <w:tblStyle w:val="ab"/>
        <w:tblW w:w="10881" w:type="dxa"/>
        <w:tblLook w:val="04A0" w:firstRow="1" w:lastRow="0" w:firstColumn="1" w:lastColumn="0" w:noHBand="0" w:noVBand="1"/>
      </w:tblPr>
      <w:tblGrid>
        <w:gridCol w:w="1813"/>
        <w:gridCol w:w="5950"/>
        <w:gridCol w:w="3118"/>
      </w:tblGrid>
      <w:tr w:rsidR="00171765" w:rsidRPr="008F4F86" w14:paraId="781CE1B0" w14:textId="77777777" w:rsidTr="00171765">
        <w:tc>
          <w:tcPr>
            <w:tcW w:w="1813" w:type="dxa"/>
          </w:tcPr>
          <w:p w14:paraId="616FE112" w14:textId="77777777" w:rsidR="00171765" w:rsidRPr="009E5CA4" w:rsidRDefault="00171765" w:rsidP="00171765">
            <w:pPr>
              <w:rPr>
                <w:rFonts w:cs="Arial"/>
                <w:lang w:val="en-US"/>
              </w:rPr>
            </w:pPr>
            <w:r>
              <w:rPr>
                <w:rFonts w:cs="Arial"/>
                <w:lang w:val="en-US"/>
              </w:rPr>
              <w:t>id</w:t>
            </w:r>
          </w:p>
        </w:tc>
        <w:tc>
          <w:tcPr>
            <w:tcW w:w="5950" w:type="dxa"/>
          </w:tcPr>
          <w:p w14:paraId="1C1A69D3" w14:textId="77777777" w:rsidR="00171765" w:rsidRPr="00DF451F" w:rsidRDefault="00171765" w:rsidP="00171765">
            <w:pPr>
              <w:rPr>
                <w:rFonts w:cs="Arial"/>
              </w:rPr>
            </w:pPr>
            <w:r>
              <w:rPr>
                <w:rFonts w:cs="Arial"/>
              </w:rPr>
              <w:t>Идентификатор документа</w:t>
            </w:r>
          </w:p>
        </w:tc>
        <w:tc>
          <w:tcPr>
            <w:tcW w:w="3118" w:type="dxa"/>
          </w:tcPr>
          <w:p w14:paraId="3C5A87EA" w14:textId="77777777" w:rsidR="00171765" w:rsidRDefault="00171765" w:rsidP="00171765">
            <w:pPr>
              <w:rPr>
                <w:rFonts w:cs="Arial"/>
              </w:rPr>
            </w:pPr>
            <w:r>
              <w:rPr>
                <w:rFonts w:cs="Arial"/>
              </w:rPr>
              <w:t xml:space="preserve">Строка от 1 до </w:t>
            </w:r>
            <w:r w:rsidRPr="0000532B">
              <w:rPr>
                <w:rFonts w:cs="Arial"/>
              </w:rPr>
              <w:t>64</w:t>
            </w:r>
            <w:r>
              <w:rPr>
                <w:rFonts w:cs="Arial"/>
              </w:rPr>
              <w:t xml:space="preserve"> символов. Параметр обязательный.</w:t>
            </w:r>
          </w:p>
        </w:tc>
      </w:tr>
      <w:tr w:rsidR="00171765" w:rsidRPr="008F4F86" w14:paraId="4DC76F7D" w14:textId="77777777" w:rsidTr="00171765">
        <w:tc>
          <w:tcPr>
            <w:tcW w:w="1813" w:type="dxa"/>
          </w:tcPr>
          <w:p w14:paraId="070B1A4C" w14:textId="77777777" w:rsidR="00171765" w:rsidRPr="0000532B" w:rsidRDefault="00171765" w:rsidP="00171765">
            <w:pPr>
              <w:rPr>
                <w:rFonts w:cs="Arial"/>
              </w:rPr>
            </w:pPr>
            <w:r>
              <w:rPr>
                <w:rFonts w:cs="Arial"/>
                <w:lang w:val="en-US"/>
              </w:rPr>
              <w:t>Inn</w:t>
            </w:r>
          </w:p>
        </w:tc>
        <w:tc>
          <w:tcPr>
            <w:tcW w:w="5950" w:type="dxa"/>
          </w:tcPr>
          <w:p w14:paraId="4FFC84BD" w14:textId="77777777" w:rsidR="00171765" w:rsidRPr="00B2081D" w:rsidRDefault="00171765" w:rsidP="00171765">
            <w:pPr>
              <w:rPr>
                <w:rFonts w:cs="Arial"/>
              </w:rPr>
            </w:pPr>
            <w:r>
              <w:rPr>
                <w:rFonts w:cs="Arial"/>
              </w:rPr>
              <w:t>ИНН организации, для которой пробивается чек</w:t>
            </w:r>
          </w:p>
        </w:tc>
        <w:tc>
          <w:tcPr>
            <w:tcW w:w="3118" w:type="dxa"/>
          </w:tcPr>
          <w:p w14:paraId="257D2A2B" w14:textId="77777777" w:rsidR="00171765" w:rsidRDefault="00171765" w:rsidP="00171765">
            <w:pPr>
              <w:rPr>
                <w:rFonts w:cs="Arial"/>
              </w:rPr>
            </w:pPr>
            <w:bookmarkStart w:id="434" w:name="OLE_LINK166"/>
            <w:bookmarkStart w:id="435" w:name="OLE_LINK167"/>
            <w:r>
              <w:rPr>
                <w:rFonts w:cs="Arial"/>
              </w:rPr>
              <w:t>Строка</w:t>
            </w:r>
            <w:r w:rsidRPr="0000532B">
              <w:rPr>
                <w:rFonts w:cs="Arial"/>
              </w:rPr>
              <w:t xml:space="preserve"> 10 </w:t>
            </w:r>
            <w:r>
              <w:rPr>
                <w:rFonts w:cs="Arial"/>
              </w:rPr>
              <w:t>или 12 символов</w:t>
            </w:r>
            <w:bookmarkEnd w:id="434"/>
            <w:bookmarkEnd w:id="435"/>
            <w:r>
              <w:rPr>
                <w:rFonts w:cs="Arial"/>
              </w:rPr>
              <w:t>. Параметр обязательный.</w:t>
            </w:r>
          </w:p>
        </w:tc>
      </w:tr>
      <w:tr w:rsidR="00171765" w:rsidRPr="008F4F86" w14:paraId="089BA24F" w14:textId="77777777" w:rsidTr="00171765">
        <w:tc>
          <w:tcPr>
            <w:tcW w:w="1813" w:type="dxa"/>
          </w:tcPr>
          <w:p w14:paraId="770CED44" w14:textId="77777777" w:rsidR="00171765" w:rsidRPr="0000532B" w:rsidRDefault="00171765" w:rsidP="00171765">
            <w:pPr>
              <w:rPr>
                <w:rFonts w:cs="Arial"/>
              </w:rPr>
            </w:pPr>
            <w:r>
              <w:rPr>
                <w:rFonts w:cs="Arial"/>
                <w:lang w:val="en-US"/>
              </w:rPr>
              <w:t>group</w:t>
            </w:r>
          </w:p>
        </w:tc>
        <w:tc>
          <w:tcPr>
            <w:tcW w:w="5950" w:type="dxa"/>
          </w:tcPr>
          <w:p w14:paraId="45F74842" w14:textId="77777777" w:rsidR="00171765" w:rsidRPr="00E41E42" w:rsidRDefault="00171765" w:rsidP="00171765">
            <w:pPr>
              <w:rPr>
                <w:rFonts w:cs="Arial"/>
              </w:rPr>
            </w:pPr>
            <w:r>
              <w:rPr>
                <w:rFonts w:cs="Arial"/>
              </w:rPr>
              <w:t>Группа устройств, с помощью которых будет пробит чек</w:t>
            </w:r>
          </w:p>
        </w:tc>
        <w:tc>
          <w:tcPr>
            <w:tcW w:w="3118" w:type="dxa"/>
          </w:tcPr>
          <w:p w14:paraId="3A9BDDE0" w14:textId="77777777" w:rsidR="00171765" w:rsidRPr="00E41E42" w:rsidRDefault="00171765" w:rsidP="00171765">
            <w:pPr>
              <w:rPr>
                <w:rFonts w:cs="Arial"/>
              </w:rPr>
            </w:pPr>
            <w:r>
              <w:rPr>
                <w:rFonts w:cs="Arial"/>
              </w:rPr>
              <w:t xml:space="preserve">Строка от 1 до 32 символов или </w:t>
            </w:r>
            <w:r>
              <w:rPr>
                <w:rFonts w:cs="Arial"/>
                <w:lang w:val="en-US"/>
              </w:rPr>
              <w:t>null</w:t>
            </w:r>
          </w:p>
        </w:tc>
      </w:tr>
      <w:tr w:rsidR="00171765" w:rsidRPr="008F4F86" w14:paraId="672B7F68" w14:textId="77777777" w:rsidTr="00171765">
        <w:tc>
          <w:tcPr>
            <w:tcW w:w="1813" w:type="dxa"/>
          </w:tcPr>
          <w:p w14:paraId="55AE728F" w14:textId="77777777" w:rsidR="00171765" w:rsidRPr="008F4F86" w:rsidRDefault="00171765" w:rsidP="00171765">
            <w:pPr>
              <w:rPr>
                <w:rFonts w:cs="Arial"/>
                <w:lang w:val="en-US"/>
              </w:rPr>
            </w:pPr>
            <w:r>
              <w:rPr>
                <w:rFonts w:cs="Arial"/>
                <w:lang w:val="en-US"/>
              </w:rPr>
              <w:t>content</w:t>
            </w:r>
          </w:p>
        </w:tc>
        <w:tc>
          <w:tcPr>
            <w:tcW w:w="5950" w:type="dxa"/>
          </w:tcPr>
          <w:p w14:paraId="206DCB31" w14:textId="77777777" w:rsidR="00171765" w:rsidRPr="00EB31B9" w:rsidRDefault="00171765" w:rsidP="00171765">
            <w:pPr>
              <w:rPr>
                <w:rFonts w:cs="Arial"/>
              </w:rPr>
            </w:pPr>
            <w:r>
              <w:rPr>
                <w:rFonts w:cs="Arial"/>
              </w:rPr>
              <w:t>Содержимое документа</w:t>
            </w:r>
          </w:p>
        </w:tc>
        <w:tc>
          <w:tcPr>
            <w:tcW w:w="3118" w:type="dxa"/>
          </w:tcPr>
          <w:p w14:paraId="2F18D837" w14:textId="77777777" w:rsidR="00171765" w:rsidRPr="00525F22" w:rsidRDefault="00171765" w:rsidP="00171765">
            <w:pPr>
              <w:rPr>
                <w:rFonts w:cs="Arial"/>
              </w:rPr>
            </w:pPr>
            <w:r>
              <w:rPr>
                <w:rFonts w:cs="Arial"/>
              </w:rPr>
              <w:t>Структура п.2.3.1.1</w:t>
            </w:r>
          </w:p>
        </w:tc>
      </w:tr>
      <w:tr w:rsidR="00171765" w:rsidRPr="008F4F86" w14:paraId="4969F955" w14:textId="77777777" w:rsidTr="00171765">
        <w:tc>
          <w:tcPr>
            <w:tcW w:w="1813" w:type="dxa"/>
          </w:tcPr>
          <w:p w14:paraId="0AC3B949" w14:textId="77777777" w:rsidR="00171765" w:rsidRDefault="00171765" w:rsidP="00171765">
            <w:pPr>
              <w:rPr>
                <w:rFonts w:cs="Arial"/>
                <w:lang w:val="en-US"/>
              </w:rPr>
            </w:pPr>
            <w:r>
              <w:rPr>
                <w:rFonts w:cs="Arial"/>
                <w:lang w:val="en-US"/>
              </w:rPr>
              <w:t>key</w:t>
            </w:r>
          </w:p>
        </w:tc>
        <w:tc>
          <w:tcPr>
            <w:tcW w:w="5950" w:type="dxa"/>
          </w:tcPr>
          <w:p w14:paraId="11A7ECB4" w14:textId="77777777" w:rsidR="00171765" w:rsidRPr="000E0360" w:rsidRDefault="00171765" w:rsidP="00171765">
            <w:pPr>
              <w:rPr>
                <w:rFonts w:cs="Arial"/>
              </w:rPr>
            </w:pPr>
            <w:r>
              <w:rPr>
                <w:rFonts w:cs="Arial"/>
              </w:rPr>
              <w:t>Название ключа,</w:t>
            </w:r>
            <w:r w:rsidRPr="000E0360">
              <w:rPr>
                <w:rFonts w:cs="Arial"/>
              </w:rPr>
              <w:t xml:space="preserve"> </w:t>
            </w:r>
            <w:r>
              <w:rPr>
                <w:rFonts w:cs="Arial"/>
              </w:rPr>
              <w:t xml:space="preserve">который должен быть использован для проверки подпись. </w:t>
            </w:r>
            <w:r w:rsidRPr="009D1FE4">
              <w:rPr>
                <w:rFonts w:cs="Arial"/>
              </w:rPr>
              <w:t xml:space="preserve">Для </w:t>
            </w:r>
            <w:r>
              <w:rPr>
                <w:rFonts w:cs="Arial"/>
              </w:rPr>
              <w:t>клиентов используется их ИНН, для партнеров и платежных агентов код с маской 301</w:t>
            </w:r>
            <w:r w:rsidRPr="009D1FE4">
              <w:rPr>
                <w:rFonts w:cs="Arial"/>
              </w:rPr>
              <w:t>****</w:t>
            </w:r>
            <w:r>
              <w:rPr>
                <w:rFonts w:cs="Arial"/>
              </w:rPr>
              <w:t>, для вендинга 401****.</w:t>
            </w:r>
          </w:p>
        </w:tc>
        <w:tc>
          <w:tcPr>
            <w:tcW w:w="3118" w:type="dxa"/>
          </w:tcPr>
          <w:p w14:paraId="72307E4B" w14:textId="77777777" w:rsidR="00171765" w:rsidRPr="0000532B" w:rsidRDefault="00171765" w:rsidP="00171765">
            <w:pPr>
              <w:rPr>
                <w:rFonts w:cs="Arial"/>
              </w:rPr>
            </w:pPr>
            <w:r>
              <w:rPr>
                <w:rFonts w:cs="Arial"/>
              </w:rPr>
              <w:t xml:space="preserve">Строка от 1 до 32 символов либо </w:t>
            </w:r>
            <w:r>
              <w:rPr>
                <w:rFonts w:cs="Arial"/>
                <w:lang w:val="en-US"/>
              </w:rPr>
              <w:t>null</w:t>
            </w:r>
            <w:r>
              <w:rPr>
                <w:rFonts w:cs="Arial"/>
              </w:rPr>
              <w:t>. Параметр обязательный.</w:t>
            </w:r>
          </w:p>
        </w:tc>
      </w:tr>
      <w:tr w:rsidR="00171765" w:rsidRPr="008F4F86" w14:paraId="2852DD3C" w14:textId="77777777" w:rsidTr="00171765">
        <w:tc>
          <w:tcPr>
            <w:tcW w:w="1813" w:type="dxa"/>
          </w:tcPr>
          <w:p w14:paraId="018F15EA" w14:textId="77777777" w:rsidR="00171765" w:rsidRPr="009D7C38" w:rsidRDefault="00171765" w:rsidP="00171765">
            <w:pPr>
              <w:rPr>
                <w:rFonts w:cs="Arial"/>
                <w:lang w:val="en-US"/>
              </w:rPr>
            </w:pPr>
            <w:r>
              <w:rPr>
                <w:rFonts w:cs="Arial"/>
                <w:lang w:val="en-US"/>
              </w:rPr>
              <w:t>callbackUrl</w:t>
            </w:r>
          </w:p>
        </w:tc>
        <w:tc>
          <w:tcPr>
            <w:tcW w:w="5950" w:type="dxa"/>
          </w:tcPr>
          <w:p w14:paraId="694851ED" w14:textId="77777777" w:rsidR="00171765" w:rsidRPr="009D7C38" w:rsidRDefault="00171765" w:rsidP="00171765">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3118" w:type="dxa"/>
          </w:tcPr>
          <w:p w14:paraId="167BD97A" w14:textId="77777777" w:rsidR="00171765" w:rsidRDefault="00171765" w:rsidP="00171765">
            <w:pPr>
              <w:rPr>
                <w:rFonts w:cs="Arial"/>
              </w:rPr>
            </w:pPr>
            <w:r>
              <w:rPr>
                <w:rFonts w:cs="Arial"/>
              </w:rPr>
              <w:t xml:space="preserve">Строка от 1 до 1024 символов или </w:t>
            </w:r>
            <w:r>
              <w:rPr>
                <w:rFonts w:cs="Arial"/>
                <w:lang w:val="en-US"/>
              </w:rPr>
              <w:t>null</w:t>
            </w:r>
          </w:p>
        </w:tc>
      </w:tr>
    </w:tbl>
    <w:p w14:paraId="0DFE1E51" w14:textId="77777777" w:rsidR="00171765" w:rsidRDefault="00171765" w:rsidP="00171765"/>
    <w:p w14:paraId="68DDC2E5" w14:textId="77777777" w:rsidR="00171765" w:rsidRPr="00C16811" w:rsidRDefault="00171765" w:rsidP="00705CE0">
      <w:pPr>
        <w:pStyle w:val="4"/>
      </w:pPr>
      <w:bookmarkStart w:id="436" w:name="_Toc507539863"/>
      <w:bookmarkStart w:id="437" w:name="_Toc27489469"/>
      <w:bookmarkStart w:id="438" w:name="_Toc63432967"/>
      <w:r>
        <w:rPr>
          <w:rFonts w:cs="Arial"/>
        </w:rPr>
        <w:t>2.3.1.1</w:t>
      </w:r>
      <w:r>
        <w:t xml:space="preserve"> Содержимое документа</w:t>
      </w:r>
      <w:bookmarkEnd w:id="436"/>
      <w:bookmarkEnd w:id="437"/>
      <w:bookmarkEnd w:id="438"/>
    </w:p>
    <w:tbl>
      <w:tblPr>
        <w:tblStyle w:val="ab"/>
        <w:tblW w:w="10881" w:type="dxa"/>
        <w:tblLayout w:type="fixed"/>
        <w:tblLook w:val="04A0" w:firstRow="1" w:lastRow="0" w:firstColumn="1" w:lastColumn="0" w:noHBand="0" w:noVBand="1"/>
      </w:tblPr>
      <w:tblGrid>
        <w:gridCol w:w="2660"/>
        <w:gridCol w:w="5103"/>
        <w:gridCol w:w="3118"/>
      </w:tblGrid>
      <w:tr w:rsidR="00171765" w:rsidRPr="008F4F86" w14:paraId="41753729" w14:textId="77777777" w:rsidTr="00AC4785">
        <w:tc>
          <w:tcPr>
            <w:tcW w:w="2660" w:type="dxa"/>
          </w:tcPr>
          <w:p w14:paraId="1E8AB13F" w14:textId="77777777" w:rsidR="00171765" w:rsidRPr="00DF451F" w:rsidRDefault="00171765" w:rsidP="00171765">
            <w:pPr>
              <w:rPr>
                <w:rFonts w:cs="Arial"/>
                <w:lang w:val="en-US"/>
              </w:rPr>
            </w:pPr>
            <w:bookmarkStart w:id="439" w:name="_Hlk490849500"/>
            <w:r>
              <w:rPr>
                <w:rFonts w:cs="Arial"/>
                <w:lang w:val="en-US"/>
              </w:rPr>
              <w:t>correctionType</w:t>
            </w:r>
          </w:p>
        </w:tc>
        <w:tc>
          <w:tcPr>
            <w:tcW w:w="5103" w:type="dxa"/>
          </w:tcPr>
          <w:p w14:paraId="49BE807F" w14:textId="77777777" w:rsidR="00171765" w:rsidRPr="00CA7F3F" w:rsidRDefault="00171765" w:rsidP="00171765">
            <w:pPr>
              <w:rPr>
                <w:rFonts w:cs="Arial"/>
              </w:rPr>
            </w:pPr>
            <w:bookmarkStart w:id="440" w:name="OLE_LINK378"/>
            <w:bookmarkStart w:id="441" w:name="OLE_LINK379"/>
            <w:r>
              <w:rPr>
                <w:rFonts w:cs="Arial"/>
              </w:rPr>
              <w:t>Т</w:t>
            </w:r>
            <w:r w:rsidRPr="00CA7F3F">
              <w:rPr>
                <w:rFonts w:cs="Arial"/>
              </w:rPr>
              <w:t>ип</w:t>
            </w:r>
            <w:r w:rsidRPr="005E0AA8">
              <w:rPr>
                <w:rFonts w:cs="Arial"/>
              </w:rPr>
              <w:t xml:space="preserve"> </w:t>
            </w:r>
            <w:r w:rsidRPr="00CA7F3F">
              <w:rPr>
                <w:rFonts w:cs="Arial"/>
              </w:rPr>
              <w:t>коррекции</w:t>
            </w:r>
            <w:r>
              <w:rPr>
                <w:rFonts w:cs="Arial"/>
              </w:rPr>
              <w:t xml:space="preserve"> 1173:</w:t>
            </w:r>
          </w:p>
          <w:p w14:paraId="2C547456" w14:textId="77777777" w:rsidR="00171765" w:rsidRPr="00CA7F3F" w:rsidRDefault="00171765" w:rsidP="00171765">
            <w:pPr>
              <w:ind w:firstLine="295"/>
              <w:rPr>
                <w:rFonts w:cs="Arial"/>
              </w:rPr>
            </w:pPr>
            <w:r w:rsidRPr="00CA7F3F">
              <w:rPr>
                <w:rFonts w:cs="Arial"/>
              </w:rPr>
              <w:t>0</w:t>
            </w:r>
            <w:r w:rsidRPr="00981BE5">
              <w:rPr>
                <w:rFonts w:cs="Arial"/>
              </w:rPr>
              <w:t>.</w:t>
            </w:r>
            <w:r w:rsidRPr="005E0AA8">
              <w:rPr>
                <w:rFonts w:cs="Arial"/>
              </w:rPr>
              <w:t xml:space="preserve"> </w:t>
            </w:r>
            <w:r>
              <w:rPr>
                <w:rFonts w:cs="Arial"/>
              </w:rPr>
              <w:t>С</w:t>
            </w:r>
            <w:r w:rsidRPr="00CA7F3F">
              <w:rPr>
                <w:rFonts w:cs="Arial"/>
              </w:rPr>
              <w:t>амостоятельно</w:t>
            </w:r>
          </w:p>
          <w:p w14:paraId="3EFFC5CF" w14:textId="77777777" w:rsidR="00171765" w:rsidRPr="00EB31B9" w:rsidRDefault="00171765" w:rsidP="00171765">
            <w:pPr>
              <w:ind w:firstLine="295"/>
              <w:rPr>
                <w:rFonts w:cs="Arial"/>
              </w:rPr>
            </w:pPr>
            <w:r w:rsidRPr="00CA7F3F">
              <w:rPr>
                <w:rFonts w:cs="Arial"/>
              </w:rPr>
              <w:t>1</w:t>
            </w:r>
            <w:r w:rsidRPr="00115D23">
              <w:rPr>
                <w:rFonts w:cs="Arial"/>
              </w:rPr>
              <w:t>.</w:t>
            </w:r>
            <w:r w:rsidRPr="005E0AA8">
              <w:rPr>
                <w:rFonts w:cs="Arial"/>
              </w:rPr>
              <w:t xml:space="preserve"> </w:t>
            </w:r>
            <w:r>
              <w:rPr>
                <w:rFonts w:cs="Arial"/>
              </w:rPr>
              <w:t>П</w:t>
            </w:r>
            <w:r w:rsidRPr="00CA7F3F">
              <w:rPr>
                <w:rFonts w:cs="Arial"/>
              </w:rPr>
              <w:t>о</w:t>
            </w:r>
            <w:r w:rsidRPr="005E0AA8">
              <w:rPr>
                <w:rFonts w:cs="Arial"/>
              </w:rPr>
              <w:t xml:space="preserve"> </w:t>
            </w:r>
            <w:r w:rsidRPr="00CA7F3F">
              <w:rPr>
                <w:rFonts w:cs="Arial"/>
              </w:rPr>
              <w:t>предписанию</w:t>
            </w:r>
            <w:bookmarkEnd w:id="440"/>
            <w:bookmarkEnd w:id="441"/>
          </w:p>
        </w:tc>
        <w:tc>
          <w:tcPr>
            <w:tcW w:w="3118" w:type="dxa"/>
          </w:tcPr>
          <w:p w14:paraId="7554635F" w14:textId="77777777" w:rsidR="00171765" w:rsidRDefault="00171765" w:rsidP="00171765">
            <w:pPr>
              <w:rPr>
                <w:rFonts w:cs="Arial"/>
              </w:rPr>
            </w:pPr>
            <w:r>
              <w:rPr>
                <w:rFonts w:cs="Arial"/>
              </w:rPr>
              <w:t>Число. Параметр обязательный.</w:t>
            </w:r>
          </w:p>
        </w:tc>
      </w:tr>
      <w:tr w:rsidR="00171765" w:rsidRPr="008F4F86" w14:paraId="627D8F20" w14:textId="77777777" w:rsidTr="00AC4785">
        <w:tc>
          <w:tcPr>
            <w:tcW w:w="2660" w:type="dxa"/>
          </w:tcPr>
          <w:p w14:paraId="48D1FF47" w14:textId="77777777" w:rsidR="00171765" w:rsidRPr="00981BE5" w:rsidRDefault="00171765" w:rsidP="00171765">
            <w:pPr>
              <w:rPr>
                <w:rFonts w:cs="Arial"/>
              </w:rPr>
            </w:pPr>
            <w:bookmarkStart w:id="442" w:name="_Hlk491086840"/>
            <w:bookmarkEnd w:id="439"/>
            <w:r>
              <w:rPr>
                <w:rFonts w:cs="Arial"/>
                <w:lang w:val="en-US"/>
              </w:rPr>
              <w:t>type</w:t>
            </w:r>
          </w:p>
        </w:tc>
        <w:tc>
          <w:tcPr>
            <w:tcW w:w="5103" w:type="dxa"/>
          </w:tcPr>
          <w:p w14:paraId="3B3B2966" w14:textId="77777777" w:rsidR="00171765" w:rsidRDefault="00171765" w:rsidP="00171765">
            <w:pPr>
              <w:rPr>
                <w:rFonts w:cs="Arial"/>
              </w:rPr>
            </w:pPr>
            <w:bookmarkStart w:id="443" w:name="OLE_LINK380"/>
            <w:bookmarkStart w:id="444" w:name="OLE_LINK381"/>
            <w:r>
              <w:rPr>
                <w:rFonts w:cs="Arial"/>
              </w:rPr>
              <w:t>Признак расчета, 1054:</w:t>
            </w:r>
          </w:p>
          <w:p w14:paraId="67B00964" w14:textId="77777777" w:rsidR="00171765" w:rsidRPr="006E111B" w:rsidRDefault="00171765" w:rsidP="00171765">
            <w:pPr>
              <w:ind w:left="295"/>
              <w:rPr>
                <w:rFonts w:cs="Arial"/>
              </w:rPr>
            </w:pPr>
            <w:r w:rsidRPr="00981BE5">
              <w:rPr>
                <w:rFonts w:cs="Arial"/>
              </w:rPr>
              <w:t xml:space="preserve">1. </w:t>
            </w:r>
            <w:r w:rsidRPr="006E111B">
              <w:rPr>
                <w:rFonts w:cs="Arial"/>
              </w:rPr>
              <w:t>Приход</w:t>
            </w:r>
          </w:p>
          <w:p w14:paraId="67652B46" w14:textId="77777777" w:rsidR="00171765" w:rsidRPr="00EB31B9" w:rsidRDefault="00171765" w:rsidP="00171765">
            <w:pPr>
              <w:ind w:left="295"/>
              <w:rPr>
                <w:rFonts w:cs="Arial"/>
              </w:rPr>
            </w:pPr>
            <w:r w:rsidRPr="00981BE5">
              <w:rPr>
                <w:rFonts w:cs="Arial"/>
              </w:rPr>
              <w:t xml:space="preserve">3. </w:t>
            </w:r>
            <w:r w:rsidRPr="006E111B">
              <w:rPr>
                <w:rFonts w:cs="Arial"/>
              </w:rPr>
              <w:t>Расход</w:t>
            </w:r>
            <w:bookmarkEnd w:id="443"/>
            <w:bookmarkEnd w:id="444"/>
          </w:p>
        </w:tc>
        <w:tc>
          <w:tcPr>
            <w:tcW w:w="3118" w:type="dxa"/>
          </w:tcPr>
          <w:p w14:paraId="2F3A167D" w14:textId="77777777" w:rsidR="00171765" w:rsidRDefault="00171765" w:rsidP="00171765">
            <w:pPr>
              <w:rPr>
                <w:rFonts w:cs="Arial"/>
              </w:rPr>
            </w:pPr>
            <w:bookmarkStart w:id="445" w:name="OLE_LINK154"/>
            <w:bookmarkStart w:id="446" w:name="OLE_LINK155"/>
            <w:bookmarkStart w:id="447" w:name="OLE_LINK156"/>
            <w:r>
              <w:rPr>
                <w:rFonts w:cs="Arial"/>
              </w:rPr>
              <w:t>Число</w:t>
            </w:r>
            <w:bookmarkEnd w:id="445"/>
            <w:bookmarkEnd w:id="446"/>
            <w:bookmarkEnd w:id="447"/>
            <w:r>
              <w:rPr>
                <w:rFonts w:cs="Arial"/>
              </w:rPr>
              <w:t>. Параметр обязательный.</w:t>
            </w:r>
          </w:p>
        </w:tc>
      </w:tr>
      <w:bookmarkEnd w:id="442"/>
      <w:tr w:rsidR="00171765" w:rsidRPr="008F4F86" w14:paraId="0B47E767" w14:textId="77777777" w:rsidTr="00AC4785">
        <w:tc>
          <w:tcPr>
            <w:tcW w:w="2660" w:type="dxa"/>
          </w:tcPr>
          <w:p w14:paraId="05E8B70A" w14:textId="77777777" w:rsidR="00171765" w:rsidRPr="00981BE5" w:rsidRDefault="00171765" w:rsidP="00171765">
            <w:pPr>
              <w:rPr>
                <w:rFonts w:cs="Arial"/>
              </w:rPr>
            </w:pPr>
            <w:r>
              <w:rPr>
                <w:rFonts w:cs="Arial"/>
                <w:lang w:val="en-US"/>
              </w:rPr>
              <w:t>c</w:t>
            </w:r>
            <w:r w:rsidRPr="00CA7F3F">
              <w:rPr>
                <w:rFonts w:cs="Arial"/>
              </w:rPr>
              <w:t>auseDocumentDate</w:t>
            </w:r>
          </w:p>
        </w:tc>
        <w:tc>
          <w:tcPr>
            <w:tcW w:w="5103" w:type="dxa"/>
          </w:tcPr>
          <w:p w14:paraId="4BC2AA23" w14:textId="77777777" w:rsidR="00171765" w:rsidRDefault="00171765" w:rsidP="00171765">
            <w:pPr>
              <w:rPr>
                <w:rFonts w:cs="Arial"/>
              </w:rPr>
            </w:pPr>
            <w:bookmarkStart w:id="448" w:name="OLE_LINK384"/>
            <w:bookmarkStart w:id="449" w:name="OLE_LINK385"/>
            <w:r>
              <w:rPr>
                <w:rFonts w:cs="Arial"/>
              </w:rPr>
              <w:t>Д</w:t>
            </w:r>
            <w:r w:rsidRPr="00592356">
              <w:rPr>
                <w:rFonts w:cs="Arial"/>
              </w:rPr>
              <w:t>ата документа основания для коррекции</w:t>
            </w:r>
            <w:r>
              <w:rPr>
                <w:rFonts w:cs="Arial"/>
              </w:rPr>
              <w:t xml:space="preserve"> </w:t>
            </w:r>
            <w:r w:rsidRPr="00592356">
              <w:rPr>
                <w:rFonts w:cs="Arial"/>
              </w:rPr>
              <w:t>1178</w:t>
            </w:r>
            <w:r>
              <w:rPr>
                <w:rFonts w:cs="Arial"/>
              </w:rPr>
              <w:t>.</w:t>
            </w:r>
            <w:bookmarkEnd w:id="448"/>
            <w:bookmarkEnd w:id="449"/>
          </w:p>
          <w:p w14:paraId="0605E0B4" w14:textId="77777777" w:rsidR="00171765" w:rsidRDefault="00171765" w:rsidP="00171765">
            <w:pPr>
              <w:rPr>
                <w:rFonts w:cs="Arial"/>
              </w:rPr>
            </w:pPr>
            <w:r w:rsidRPr="00592356">
              <w:rPr>
                <w:rFonts w:cs="Arial"/>
              </w:rPr>
              <w:t>В данном реквизите время всегда указывать, как 00:00:00</w:t>
            </w:r>
          </w:p>
        </w:tc>
        <w:tc>
          <w:tcPr>
            <w:tcW w:w="3118" w:type="dxa"/>
          </w:tcPr>
          <w:p w14:paraId="2A8A00A8" w14:textId="77777777" w:rsidR="00171765" w:rsidRPr="00CA7F3F" w:rsidRDefault="00171765" w:rsidP="00171765">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r>
              <w:rPr>
                <w:rFonts w:cs="Arial"/>
              </w:rPr>
              <w:t>. Параметр обязательный.</w:t>
            </w:r>
          </w:p>
        </w:tc>
      </w:tr>
      <w:tr w:rsidR="00171765" w:rsidRPr="008F4F86" w14:paraId="24644CC8" w14:textId="77777777" w:rsidTr="00AC4785">
        <w:tc>
          <w:tcPr>
            <w:tcW w:w="2660" w:type="dxa"/>
          </w:tcPr>
          <w:p w14:paraId="60852100" w14:textId="77777777" w:rsidR="00171765" w:rsidRPr="008F4F86" w:rsidRDefault="00171765" w:rsidP="00171765">
            <w:pPr>
              <w:rPr>
                <w:rFonts w:cs="Arial"/>
                <w:lang w:val="en-US"/>
              </w:rPr>
            </w:pPr>
            <w:r>
              <w:rPr>
                <w:rFonts w:cs="Arial"/>
                <w:lang w:val="en-US"/>
              </w:rPr>
              <w:t>c</w:t>
            </w:r>
            <w:r w:rsidRPr="00CA7F3F">
              <w:rPr>
                <w:rFonts w:cs="Arial"/>
              </w:rPr>
              <w:t>auseDocumentNumber</w:t>
            </w:r>
          </w:p>
        </w:tc>
        <w:tc>
          <w:tcPr>
            <w:tcW w:w="5103" w:type="dxa"/>
          </w:tcPr>
          <w:p w14:paraId="6E4FDAE2" w14:textId="0D7337F8" w:rsidR="00171765" w:rsidRPr="004D3B91" w:rsidRDefault="00AC4785" w:rsidP="00AC4785">
            <w:pPr>
              <w:spacing w:after="160" w:line="259" w:lineRule="auto"/>
              <w:rPr>
                <w:rFonts w:cs="Arial"/>
              </w:rPr>
            </w:pPr>
            <w:r>
              <w:rPr>
                <w:rFonts w:cs="Arial"/>
              </w:rPr>
              <w:t>Н</w:t>
            </w:r>
            <w:r w:rsidRPr="00F4590F">
              <w:rPr>
                <w:rFonts w:cs="Arial"/>
              </w:rPr>
              <w:t xml:space="preserve">омер </w:t>
            </w:r>
            <w:r>
              <w:rPr>
                <w:rFonts w:cs="Arial"/>
              </w:rPr>
              <w:t xml:space="preserve">предписания налогового органа, на основании которого осуществляется настоящая коррекция, </w:t>
            </w:r>
            <w:r w:rsidRPr="00F4590F">
              <w:rPr>
                <w:rFonts w:cs="Arial"/>
              </w:rPr>
              <w:t>1179</w:t>
            </w:r>
          </w:p>
        </w:tc>
        <w:tc>
          <w:tcPr>
            <w:tcW w:w="3118" w:type="dxa"/>
          </w:tcPr>
          <w:p w14:paraId="088D00CC" w14:textId="77777777" w:rsidR="00171765" w:rsidRPr="00525F22" w:rsidRDefault="00171765" w:rsidP="00171765">
            <w:pPr>
              <w:rPr>
                <w:rFonts w:cs="Arial"/>
              </w:rPr>
            </w:pPr>
            <w:r>
              <w:rPr>
                <w:rFonts w:cs="Arial"/>
              </w:rPr>
              <w:t>Строка от 1 до 32 символов. Параметр обязательный.</w:t>
            </w:r>
          </w:p>
        </w:tc>
      </w:tr>
      <w:tr w:rsidR="00171765" w:rsidRPr="008F4F86" w14:paraId="38413B95" w14:textId="77777777" w:rsidTr="00AC4785">
        <w:tc>
          <w:tcPr>
            <w:tcW w:w="2660" w:type="dxa"/>
          </w:tcPr>
          <w:p w14:paraId="36E250C0" w14:textId="77777777" w:rsidR="00171765" w:rsidRPr="00B2081D" w:rsidRDefault="00171765" w:rsidP="00171765">
            <w:pPr>
              <w:rPr>
                <w:rFonts w:cs="Arial"/>
              </w:rPr>
            </w:pPr>
            <w:r>
              <w:rPr>
                <w:rFonts w:cs="Arial"/>
                <w:lang w:val="en-US"/>
              </w:rPr>
              <w:t>t</w:t>
            </w:r>
            <w:r w:rsidRPr="006E25F9">
              <w:rPr>
                <w:rFonts w:cs="Arial"/>
              </w:rPr>
              <w:t>otalSum</w:t>
            </w:r>
          </w:p>
        </w:tc>
        <w:tc>
          <w:tcPr>
            <w:tcW w:w="5103" w:type="dxa"/>
          </w:tcPr>
          <w:p w14:paraId="2340A327" w14:textId="77777777" w:rsidR="00171765" w:rsidRDefault="00171765" w:rsidP="00171765">
            <w:pPr>
              <w:rPr>
                <w:rFonts w:cs="Arial"/>
              </w:rPr>
            </w:pPr>
            <w:bookmarkStart w:id="450" w:name="OLE_LINK388"/>
            <w:bookmarkStart w:id="451" w:name="OLE_LINK389"/>
            <w:r>
              <w:rPr>
                <w:rFonts w:cs="Arial"/>
              </w:rPr>
              <w:t>С</w:t>
            </w:r>
            <w:r w:rsidRPr="004D0CB7">
              <w:rPr>
                <w:rFonts w:cs="Arial"/>
              </w:rPr>
              <w:t>умма расчета, указанного в чеке (БСО)</w:t>
            </w:r>
            <w:r>
              <w:rPr>
                <w:rFonts w:cs="Arial"/>
              </w:rPr>
              <w:t xml:space="preserve">, </w:t>
            </w:r>
            <w:r w:rsidRPr="004D0CB7">
              <w:rPr>
                <w:rFonts w:cs="Arial"/>
              </w:rPr>
              <w:t>1020</w:t>
            </w:r>
            <w:bookmarkEnd w:id="450"/>
            <w:bookmarkEnd w:id="451"/>
          </w:p>
        </w:tc>
        <w:tc>
          <w:tcPr>
            <w:tcW w:w="3118" w:type="dxa"/>
          </w:tcPr>
          <w:p w14:paraId="01BFDB00" w14:textId="77777777" w:rsidR="00171765" w:rsidRDefault="00171765" w:rsidP="00171765">
            <w:pPr>
              <w:rPr>
                <w:rFonts w:cs="Arial"/>
              </w:rPr>
            </w:pPr>
            <w:bookmarkStart w:id="452" w:name="OLE_LINK136"/>
            <w:bookmarkStart w:id="453" w:name="OLE_LINK137"/>
            <w:bookmarkStart w:id="454" w:name="OLE_LINK138"/>
            <w:r>
              <w:rPr>
                <w:rFonts w:cs="Arial"/>
              </w:rPr>
              <w:t>Десятичное число с точностью до 2 символов после точки</w:t>
            </w:r>
            <w:bookmarkEnd w:id="452"/>
            <w:bookmarkEnd w:id="453"/>
            <w:bookmarkEnd w:id="454"/>
            <w:r>
              <w:rPr>
                <w:rFonts w:cs="Arial"/>
              </w:rPr>
              <w:t>. Параметр обязательный.</w:t>
            </w:r>
          </w:p>
        </w:tc>
      </w:tr>
      <w:tr w:rsidR="00171765" w:rsidRPr="008F4F86" w14:paraId="283E40CA" w14:textId="77777777" w:rsidTr="00AC4785">
        <w:tc>
          <w:tcPr>
            <w:tcW w:w="2660" w:type="dxa"/>
          </w:tcPr>
          <w:p w14:paraId="39979FE5" w14:textId="77777777" w:rsidR="00171765" w:rsidRPr="00B2081D" w:rsidRDefault="00171765" w:rsidP="00171765">
            <w:pPr>
              <w:rPr>
                <w:rFonts w:cs="Arial"/>
              </w:rPr>
            </w:pPr>
            <w:r>
              <w:rPr>
                <w:rFonts w:cs="Arial"/>
                <w:lang w:val="en-US"/>
              </w:rPr>
              <w:t>c</w:t>
            </w:r>
            <w:r w:rsidRPr="00935C2F">
              <w:rPr>
                <w:rFonts w:cs="Arial"/>
              </w:rPr>
              <w:t>ashSum</w:t>
            </w:r>
          </w:p>
        </w:tc>
        <w:tc>
          <w:tcPr>
            <w:tcW w:w="5103" w:type="dxa"/>
          </w:tcPr>
          <w:p w14:paraId="08DDD9BB" w14:textId="77777777" w:rsidR="00171765" w:rsidRPr="004311A3" w:rsidRDefault="00171765" w:rsidP="00171765">
            <w:pPr>
              <w:rPr>
                <w:rFonts w:cs="Arial"/>
              </w:rPr>
            </w:pPr>
            <w:bookmarkStart w:id="455" w:name="OLE_LINK390"/>
            <w:bookmarkStart w:id="456" w:name="OLE_LINK391"/>
            <w:r>
              <w:t>С</w:t>
            </w:r>
            <w:r w:rsidRPr="00935C2F">
              <w:t>умма по чеку (БСО) наличными</w:t>
            </w:r>
            <w:r>
              <w:t xml:space="preserve">, </w:t>
            </w:r>
            <w:r w:rsidRPr="00935C2F">
              <w:t>1031</w:t>
            </w:r>
            <w:bookmarkEnd w:id="455"/>
            <w:bookmarkEnd w:id="456"/>
          </w:p>
        </w:tc>
        <w:tc>
          <w:tcPr>
            <w:tcW w:w="3118" w:type="dxa"/>
          </w:tcPr>
          <w:p w14:paraId="41F67DA0" w14:textId="77777777" w:rsidR="00171765" w:rsidRPr="000813B8" w:rsidRDefault="00171765" w:rsidP="00171765">
            <w:pPr>
              <w:rPr>
                <w:rFonts w:cs="Arial"/>
              </w:rPr>
            </w:pPr>
            <w:bookmarkStart w:id="457" w:name="OLE_LINK139"/>
            <w:bookmarkStart w:id="458" w:name="OLE_LINK140"/>
            <w:r>
              <w:rPr>
                <w:rFonts w:cs="Arial"/>
              </w:rPr>
              <w:t>Десятичное число с точностью до 2 символов после точки</w:t>
            </w:r>
            <w:bookmarkEnd w:id="457"/>
            <w:bookmarkEnd w:id="458"/>
          </w:p>
        </w:tc>
      </w:tr>
      <w:tr w:rsidR="00171765" w:rsidRPr="008F4F86" w14:paraId="1A165D2C" w14:textId="77777777" w:rsidTr="00AC4785">
        <w:tc>
          <w:tcPr>
            <w:tcW w:w="2660" w:type="dxa"/>
          </w:tcPr>
          <w:p w14:paraId="77483ACE" w14:textId="77777777" w:rsidR="00171765" w:rsidRPr="004D0CB7" w:rsidRDefault="00171765" w:rsidP="00171765">
            <w:pPr>
              <w:rPr>
                <w:rFonts w:cs="Arial"/>
              </w:rPr>
            </w:pPr>
            <w:r>
              <w:rPr>
                <w:rFonts w:cs="Arial"/>
                <w:lang w:val="en-US"/>
              </w:rPr>
              <w:lastRenderedPageBreak/>
              <w:t>e</w:t>
            </w:r>
            <w:r w:rsidRPr="00F4590F">
              <w:rPr>
                <w:rFonts w:cs="Arial"/>
              </w:rPr>
              <w:t>CashSum</w:t>
            </w:r>
          </w:p>
        </w:tc>
        <w:tc>
          <w:tcPr>
            <w:tcW w:w="5103" w:type="dxa"/>
          </w:tcPr>
          <w:p w14:paraId="2904DE3C" w14:textId="77777777" w:rsidR="00171765" w:rsidRPr="00935C2F" w:rsidRDefault="00171765" w:rsidP="00171765">
            <w:pPr>
              <w:tabs>
                <w:tab w:val="center" w:pos="2467"/>
              </w:tabs>
            </w:pPr>
            <w:bookmarkStart w:id="459" w:name="OLE_LINK392"/>
            <w:bookmarkStart w:id="460" w:name="OLE_LINK393"/>
            <w:r>
              <w:t>С</w:t>
            </w:r>
            <w:r w:rsidRPr="00F4590F">
              <w:t xml:space="preserve">умма по чеку (БСО) </w:t>
            </w:r>
            <w:r>
              <w:t xml:space="preserve">безналичными, </w:t>
            </w:r>
            <w:r w:rsidRPr="00F4590F">
              <w:t>1081</w:t>
            </w:r>
            <w:bookmarkEnd w:id="459"/>
            <w:bookmarkEnd w:id="460"/>
          </w:p>
        </w:tc>
        <w:tc>
          <w:tcPr>
            <w:tcW w:w="3118" w:type="dxa"/>
          </w:tcPr>
          <w:p w14:paraId="3ACE5EC4" w14:textId="77777777" w:rsidR="00171765" w:rsidRPr="006A64D3" w:rsidRDefault="00171765" w:rsidP="00171765">
            <w:pPr>
              <w:rPr>
                <w:rFonts w:cs="Arial"/>
              </w:rPr>
            </w:pPr>
            <w:bookmarkStart w:id="461" w:name="OLE_LINK141"/>
            <w:bookmarkStart w:id="462" w:name="OLE_LINK143"/>
            <w:bookmarkStart w:id="463" w:name="OLE_LINK144"/>
            <w:r>
              <w:rPr>
                <w:rFonts w:cs="Arial"/>
              </w:rPr>
              <w:t>Десятичное число с точностью до 2 символов после точки</w:t>
            </w:r>
            <w:bookmarkEnd w:id="461"/>
            <w:bookmarkEnd w:id="462"/>
            <w:bookmarkEnd w:id="463"/>
          </w:p>
        </w:tc>
      </w:tr>
      <w:tr w:rsidR="00171765" w:rsidRPr="008F4F86" w14:paraId="36004B74" w14:textId="77777777" w:rsidTr="00AC4785">
        <w:tc>
          <w:tcPr>
            <w:tcW w:w="2660" w:type="dxa"/>
          </w:tcPr>
          <w:p w14:paraId="67011DE6" w14:textId="77777777" w:rsidR="00171765" w:rsidRPr="00AE6B24" w:rsidRDefault="00171765" w:rsidP="00171765">
            <w:pPr>
              <w:rPr>
                <w:rFonts w:cs="Arial"/>
              </w:rPr>
            </w:pPr>
            <w:r>
              <w:rPr>
                <w:rFonts w:cs="Arial"/>
                <w:lang w:val="en-US"/>
              </w:rPr>
              <w:t>p</w:t>
            </w:r>
            <w:r w:rsidRPr="000F29F3">
              <w:rPr>
                <w:rFonts w:cs="Arial"/>
              </w:rPr>
              <w:t>repaymentSum</w:t>
            </w:r>
          </w:p>
        </w:tc>
        <w:tc>
          <w:tcPr>
            <w:tcW w:w="5103" w:type="dxa"/>
          </w:tcPr>
          <w:p w14:paraId="30E4F43F" w14:textId="77777777" w:rsidR="00171765" w:rsidRPr="008B35C0" w:rsidRDefault="00171765" w:rsidP="00171765">
            <w:bookmarkStart w:id="464" w:name="OLE_LINK394"/>
            <w:bookmarkStart w:id="465" w:name="OLE_LINK395"/>
            <w:r>
              <w:t>С</w:t>
            </w:r>
            <w:r w:rsidRPr="000F29F3">
              <w:t>умма по чеку (БСО) предоплатой (зачетом аванса и (или) предыдущих платежей)</w:t>
            </w:r>
            <w:r>
              <w:t xml:space="preserve">, </w:t>
            </w:r>
            <w:r w:rsidRPr="000F29F3">
              <w:t>1215</w:t>
            </w:r>
            <w:bookmarkEnd w:id="464"/>
            <w:bookmarkEnd w:id="465"/>
          </w:p>
        </w:tc>
        <w:tc>
          <w:tcPr>
            <w:tcW w:w="3118" w:type="dxa"/>
          </w:tcPr>
          <w:p w14:paraId="5A7AD9BF" w14:textId="77777777" w:rsidR="00171765" w:rsidRDefault="00171765" w:rsidP="00171765">
            <w:pPr>
              <w:rPr>
                <w:rFonts w:cs="Arial"/>
              </w:rPr>
            </w:pPr>
            <w:bookmarkStart w:id="466" w:name="OLE_LINK145"/>
            <w:bookmarkStart w:id="467" w:name="OLE_LINK146"/>
            <w:bookmarkStart w:id="468" w:name="OLE_LINK147"/>
            <w:r>
              <w:rPr>
                <w:rFonts w:cs="Arial"/>
              </w:rPr>
              <w:t>Десятичное число с точностью до 2 символов после точки</w:t>
            </w:r>
            <w:bookmarkEnd w:id="466"/>
            <w:bookmarkEnd w:id="467"/>
            <w:bookmarkEnd w:id="468"/>
          </w:p>
        </w:tc>
      </w:tr>
      <w:tr w:rsidR="00171765" w:rsidRPr="008F4F86" w14:paraId="350E6166" w14:textId="77777777" w:rsidTr="00AC4785">
        <w:tc>
          <w:tcPr>
            <w:tcW w:w="2660" w:type="dxa"/>
          </w:tcPr>
          <w:p w14:paraId="445B7D87" w14:textId="77777777" w:rsidR="00171765" w:rsidRPr="00AE6B24" w:rsidRDefault="00171765" w:rsidP="00171765">
            <w:pPr>
              <w:rPr>
                <w:rFonts w:cs="Arial"/>
              </w:rPr>
            </w:pPr>
            <w:r>
              <w:rPr>
                <w:lang w:val="en-US"/>
              </w:rPr>
              <w:t>p</w:t>
            </w:r>
            <w:r w:rsidRPr="000F29F3">
              <w:t>ostpaymentSum</w:t>
            </w:r>
          </w:p>
        </w:tc>
        <w:tc>
          <w:tcPr>
            <w:tcW w:w="5103" w:type="dxa"/>
          </w:tcPr>
          <w:p w14:paraId="04EB7C76" w14:textId="77777777" w:rsidR="00171765" w:rsidRPr="004D0CB7" w:rsidRDefault="00171765" w:rsidP="00171765">
            <w:bookmarkStart w:id="469" w:name="OLE_LINK396"/>
            <w:bookmarkStart w:id="470" w:name="OLE_LINK397"/>
            <w:r>
              <w:t>С</w:t>
            </w:r>
            <w:r w:rsidRPr="000F29F3">
              <w:t>умма по чеку (БСО) постоплатой (в кредит)</w:t>
            </w:r>
            <w:r>
              <w:t xml:space="preserve">, </w:t>
            </w:r>
            <w:r w:rsidRPr="000F29F3">
              <w:t>1216</w:t>
            </w:r>
            <w:bookmarkEnd w:id="469"/>
            <w:bookmarkEnd w:id="470"/>
          </w:p>
        </w:tc>
        <w:tc>
          <w:tcPr>
            <w:tcW w:w="3118" w:type="dxa"/>
          </w:tcPr>
          <w:p w14:paraId="59127B3B" w14:textId="77777777" w:rsidR="00171765" w:rsidRDefault="00171765" w:rsidP="00171765">
            <w:pPr>
              <w:rPr>
                <w:rFonts w:cs="Arial"/>
              </w:rPr>
            </w:pPr>
            <w:r>
              <w:rPr>
                <w:rFonts w:cs="Arial"/>
              </w:rPr>
              <w:t>Десятичное число с точностью до 2 символов после точки</w:t>
            </w:r>
          </w:p>
        </w:tc>
      </w:tr>
      <w:tr w:rsidR="00171765" w:rsidRPr="008F4F86" w14:paraId="58F9B061" w14:textId="77777777" w:rsidTr="00AC4785">
        <w:tc>
          <w:tcPr>
            <w:tcW w:w="2660" w:type="dxa"/>
          </w:tcPr>
          <w:p w14:paraId="03BB4D2A" w14:textId="77777777" w:rsidR="00171765" w:rsidRPr="00EA41AF" w:rsidRDefault="00171765" w:rsidP="00171765">
            <w:bookmarkStart w:id="471" w:name="_Hlk491086635"/>
            <w:r>
              <w:rPr>
                <w:lang w:val="en-US"/>
              </w:rPr>
              <w:t>o</w:t>
            </w:r>
            <w:r w:rsidRPr="000F29F3">
              <w:t>therPaymentTypeSum</w:t>
            </w:r>
          </w:p>
        </w:tc>
        <w:tc>
          <w:tcPr>
            <w:tcW w:w="5103" w:type="dxa"/>
          </w:tcPr>
          <w:p w14:paraId="438C0632" w14:textId="77777777" w:rsidR="00171765" w:rsidRDefault="00171765" w:rsidP="00171765">
            <w:bookmarkStart w:id="472" w:name="OLE_LINK398"/>
            <w:bookmarkStart w:id="473" w:name="OLE_LINK399"/>
            <w:r>
              <w:t>С</w:t>
            </w:r>
            <w:r w:rsidRPr="000F29F3">
              <w:t>умма по чеку (БСО) встречным предоставлением</w:t>
            </w:r>
            <w:r>
              <w:t xml:space="preserve">, </w:t>
            </w:r>
            <w:r w:rsidRPr="000F29F3">
              <w:t>1217</w:t>
            </w:r>
            <w:bookmarkEnd w:id="472"/>
            <w:bookmarkEnd w:id="473"/>
          </w:p>
        </w:tc>
        <w:tc>
          <w:tcPr>
            <w:tcW w:w="3118" w:type="dxa"/>
          </w:tcPr>
          <w:p w14:paraId="6DD68002" w14:textId="77777777" w:rsidR="00171765" w:rsidRDefault="00171765" w:rsidP="00171765">
            <w:pPr>
              <w:rPr>
                <w:rFonts w:cs="Arial"/>
              </w:rPr>
            </w:pPr>
            <w:bookmarkStart w:id="474" w:name="OLE_LINK150"/>
            <w:bookmarkStart w:id="475" w:name="OLE_LINK151"/>
            <w:r>
              <w:rPr>
                <w:rFonts w:cs="Arial"/>
              </w:rPr>
              <w:t>Десятичное число с точностью до 2 символов после точки</w:t>
            </w:r>
            <w:bookmarkEnd w:id="474"/>
            <w:bookmarkEnd w:id="475"/>
          </w:p>
        </w:tc>
      </w:tr>
      <w:bookmarkEnd w:id="471"/>
      <w:tr w:rsidR="00171765" w:rsidRPr="008F4F86" w14:paraId="53B63790" w14:textId="77777777" w:rsidTr="00AC4785">
        <w:tc>
          <w:tcPr>
            <w:tcW w:w="2660" w:type="dxa"/>
          </w:tcPr>
          <w:p w14:paraId="7DF0698D" w14:textId="77777777" w:rsidR="00171765" w:rsidRPr="00EA41AF" w:rsidRDefault="00171765" w:rsidP="00171765">
            <w:r>
              <w:rPr>
                <w:lang w:val="en-US"/>
              </w:rPr>
              <w:t>t</w:t>
            </w:r>
            <w:r w:rsidRPr="00ED5962">
              <w:t>ax1Sum</w:t>
            </w:r>
          </w:p>
        </w:tc>
        <w:tc>
          <w:tcPr>
            <w:tcW w:w="5103" w:type="dxa"/>
          </w:tcPr>
          <w:p w14:paraId="0B0E5125" w14:textId="77777777" w:rsidR="00171765" w:rsidRDefault="00171765" w:rsidP="00171765">
            <w:bookmarkStart w:id="476" w:name="OLE_LINK400"/>
            <w:bookmarkStart w:id="477" w:name="OLE_LINK401"/>
            <w:r>
              <w:t>С</w:t>
            </w:r>
            <w:r w:rsidRPr="000F29F3">
              <w:t xml:space="preserve">умма НДС чека по ставке </w:t>
            </w:r>
            <w:r>
              <w:t>20</w:t>
            </w:r>
            <w:r w:rsidRPr="000F29F3">
              <w:t>%</w:t>
            </w:r>
            <w:r>
              <w:t xml:space="preserve">, </w:t>
            </w:r>
            <w:r w:rsidRPr="000F29F3">
              <w:t>1102</w:t>
            </w:r>
            <w:bookmarkEnd w:id="476"/>
            <w:bookmarkEnd w:id="477"/>
          </w:p>
        </w:tc>
        <w:tc>
          <w:tcPr>
            <w:tcW w:w="3118" w:type="dxa"/>
          </w:tcPr>
          <w:p w14:paraId="3F4BA2ED" w14:textId="77777777" w:rsidR="00171765" w:rsidRDefault="00171765" w:rsidP="00171765">
            <w:pPr>
              <w:rPr>
                <w:rFonts w:cs="Arial"/>
              </w:rPr>
            </w:pPr>
            <w:bookmarkStart w:id="478" w:name="OLE_LINK157"/>
            <w:bookmarkStart w:id="479" w:name="OLE_LINK158"/>
            <w:bookmarkStart w:id="480" w:name="OLE_LINK159"/>
            <w:bookmarkStart w:id="481" w:name="OLE_LINK160"/>
            <w:bookmarkStart w:id="482" w:name="OLE_LINK161"/>
            <w:bookmarkStart w:id="483" w:name="OLE_LINK162"/>
            <w:r>
              <w:rPr>
                <w:rFonts w:cs="Arial"/>
              </w:rPr>
              <w:t>Десятичное число с точностью до 2 символов после точки</w:t>
            </w:r>
            <w:bookmarkEnd w:id="478"/>
            <w:bookmarkEnd w:id="479"/>
            <w:bookmarkEnd w:id="480"/>
            <w:bookmarkEnd w:id="481"/>
            <w:bookmarkEnd w:id="482"/>
            <w:bookmarkEnd w:id="483"/>
          </w:p>
        </w:tc>
      </w:tr>
      <w:tr w:rsidR="00171765" w:rsidRPr="008F4F86" w14:paraId="1D7554CB" w14:textId="77777777" w:rsidTr="00AC4785">
        <w:tc>
          <w:tcPr>
            <w:tcW w:w="2660" w:type="dxa"/>
          </w:tcPr>
          <w:p w14:paraId="107E6482" w14:textId="77777777" w:rsidR="00171765" w:rsidRPr="00EA41AF" w:rsidRDefault="00171765" w:rsidP="00171765">
            <w:r>
              <w:rPr>
                <w:lang w:val="en-US"/>
              </w:rPr>
              <w:t>t</w:t>
            </w:r>
            <w:r w:rsidRPr="00ED5962">
              <w:t>ax2Sum</w:t>
            </w:r>
          </w:p>
        </w:tc>
        <w:tc>
          <w:tcPr>
            <w:tcW w:w="5103" w:type="dxa"/>
          </w:tcPr>
          <w:p w14:paraId="5BE296DB" w14:textId="77777777" w:rsidR="00171765" w:rsidRDefault="00171765" w:rsidP="00171765">
            <w:bookmarkStart w:id="484" w:name="OLE_LINK402"/>
            <w:bookmarkStart w:id="485" w:name="OLE_LINK403"/>
            <w:r>
              <w:t>С</w:t>
            </w:r>
            <w:r w:rsidRPr="00ED5962">
              <w:t>умма НДС чека по ставке 10%</w:t>
            </w:r>
            <w:r>
              <w:t xml:space="preserve">, </w:t>
            </w:r>
            <w:r w:rsidRPr="00ED5962">
              <w:t>1103</w:t>
            </w:r>
            <w:bookmarkEnd w:id="484"/>
            <w:bookmarkEnd w:id="485"/>
          </w:p>
        </w:tc>
        <w:tc>
          <w:tcPr>
            <w:tcW w:w="3118" w:type="dxa"/>
          </w:tcPr>
          <w:p w14:paraId="1EC24247" w14:textId="77777777" w:rsidR="00171765" w:rsidRDefault="00171765" w:rsidP="00171765">
            <w:pPr>
              <w:rPr>
                <w:rFonts w:cs="Arial"/>
              </w:rPr>
            </w:pPr>
            <w:r>
              <w:rPr>
                <w:rFonts w:cs="Arial"/>
              </w:rPr>
              <w:t>Десятичное число с точностью до 2 символов после точки</w:t>
            </w:r>
          </w:p>
        </w:tc>
      </w:tr>
      <w:tr w:rsidR="00171765" w:rsidRPr="008F4F86" w14:paraId="5B75F55F" w14:textId="77777777" w:rsidTr="00AC4785">
        <w:tc>
          <w:tcPr>
            <w:tcW w:w="2660" w:type="dxa"/>
          </w:tcPr>
          <w:p w14:paraId="3942AFA9" w14:textId="77777777" w:rsidR="00171765" w:rsidRPr="00EA41AF" w:rsidRDefault="00171765" w:rsidP="00171765">
            <w:r>
              <w:rPr>
                <w:lang w:val="en-US"/>
              </w:rPr>
              <w:t>t</w:t>
            </w:r>
            <w:r w:rsidRPr="00ED5962">
              <w:t>ax3Sum</w:t>
            </w:r>
          </w:p>
        </w:tc>
        <w:tc>
          <w:tcPr>
            <w:tcW w:w="5103" w:type="dxa"/>
          </w:tcPr>
          <w:p w14:paraId="4E59BDE9" w14:textId="77777777" w:rsidR="00171765" w:rsidRDefault="00171765" w:rsidP="00171765">
            <w:bookmarkStart w:id="486" w:name="OLE_LINK404"/>
            <w:bookmarkStart w:id="487" w:name="OLE_LINK405"/>
            <w:r>
              <w:t>С</w:t>
            </w:r>
            <w:r w:rsidRPr="00ED5962">
              <w:t>умма расчета по чеку с НДС по ставке 0%</w:t>
            </w:r>
            <w:r>
              <w:t xml:space="preserve">, </w:t>
            </w:r>
            <w:r w:rsidRPr="00ED5962">
              <w:t>1104</w:t>
            </w:r>
            <w:bookmarkEnd w:id="486"/>
            <w:bookmarkEnd w:id="487"/>
          </w:p>
        </w:tc>
        <w:tc>
          <w:tcPr>
            <w:tcW w:w="3118" w:type="dxa"/>
          </w:tcPr>
          <w:p w14:paraId="63D7737A" w14:textId="77777777" w:rsidR="00171765" w:rsidRDefault="00171765" w:rsidP="00171765">
            <w:pPr>
              <w:rPr>
                <w:rFonts w:cs="Arial"/>
              </w:rPr>
            </w:pPr>
            <w:r>
              <w:rPr>
                <w:rFonts w:cs="Arial"/>
              </w:rPr>
              <w:t>Десятичное число с точностью до 2 символов после точки</w:t>
            </w:r>
          </w:p>
        </w:tc>
      </w:tr>
      <w:tr w:rsidR="00171765" w:rsidRPr="008F4F86" w14:paraId="06704952" w14:textId="77777777" w:rsidTr="00AC4785">
        <w:tc>
          <w:tcPr>
            <w:tcW w:w="2660" w:type="dxa"/>
          </w:tcPr>
          <w:p w14:paraId="5753267C" w14:textId="77777777" w:rsidR="00171765" w:rsidRPr="00EA41AF" w:rsidRDefault="00171765" w:rsidP="00171765">
            <w:r>
              <w:rPr>
                <w:lang w:val="en-US"/>
              </w:rPr>
              <w:t>t</w:t>
            </w:r>
            <w:r w:rsidRPr="00ED5962">
              <w:t>ax4Sum</w:t>
            </w:r>
          </w:p>
        </w:tc>
        <w:tc>
          <w:tcPr>
            <w:tcW w:w="5103" w:type="dxa"/>
          </w:tcPr>
          <w:p w14:paraId="2BF84F3F" w14:textId="77777777" w:rsidR="00171765" w:rsidRDefault="00171765" w:rsidP="00171765">
            <w:bookmarkStart w:id="488" w:name="OLE_LINK406"/>
            <w:bookmarkStart w:id="489" w:name="OLE_LINK407"/>
            <w:r>
              <w:t>С</w:t>
            </w:r>
            <w:r w:rsidRPr="00ED5962">
              <w:t>умма расчета по чеку без НДС</w:t>
            </w:r>
            <w:r>
              <w:t xml:space="preserve">, </w:t>
            </w:r>
            <w:r w:rsidRPr="00ED5962">
              <w:t>1105</w:t>
            </w:r>
            <w:bookmarkEnd w:id="488"/>
            <w:bookmarkEnd w:id="489"/>
          </w:p>
        </w:tc>
        <w:tc>
          <w:tcPr>
            <w:tcW w:w="3118" w:type="dxa"/>
          </w:tcPr>
          <w:p w14:paraId="7004E273" w14:textId="77777777" w:rsidR="00171765" w:rsidRDefault="00171765" w:rsidP="00171765">
            <w:pPr>
              <w:rPr>
                <w:rFonts w:cs="Arial"/>
              </w:rPr>
            </w:pPr>
            <w:r>
              <w:rPr>
                <w:rFonts w:cs="Arial"/>
              </w:rPr>
              <w:t>Десятичное число с точностью до 2 символов после точки</w:t>
            </w:r>
          </w:p>
        </w:tc>
      </w:tr>
      <w:tr w:rsidR="00171765" w:rsidRPr="008F4F86" w14:paraId="7FECF0A8" w14:textId="77777777" w:rsidTr="00AC4785">
        <w:tc>
          <w:tcPr>
            <w:tcW w:w="2660" w:type="dxa"/>
          </w:tcPr>
          <w:p w14:paraId="1CB985DD" w14:textId="77777777" w:rsidR="00171765" w:rsidRPr="00EA41AF" w:rsidRDefault="00171765" w:rsidP="00171765">
            <w:r>
              <w:rPr>
                <w:lang w:val="en-US"/>
              </w:rPr>
              <w:t>t</w:t>
            </w:r>
            <w:r w:rsidRPr="00ED5962">
              <w:t>ax5Sum</w:t>
            </w:r>
          </w:p>
        </w:tc>
        <w:tc>
          <w:tcPr>
            <w:tcW w:w="5103" w:type="dxa"/>
          </w:tcPr>
          <w:p w14:paraId="1451362C" w14:textId="77777777" w:rsidR="00171765" w:rsidRDefault="00171765" w:rsidP="00171765">
            <w:bookmarkStart w:id="490" w:name="OLE_LINK408"/>
            <w:bookmarkStart w:id="491" w:name="OLE_LINK409"/>
            <w:r>
              <w:t>С</w:t>
            </w:r>
            <w:r w:rsidRPr="00ED5962">
              <w:t xml:space="preserve">умма НДС чека по расч. ставке </w:t>
            </w:r>
            <w:r>
              <w:t>20</w:t>
            </w:r>
            <w:r w:rsidRPr="00ED5962">
              <w:t>/1</w:t>
            </w:r>
            <w:r>
              <w:t xml:space="preserve">20, </w:t>
            </w:r>
            <w:r w:rsidRPr="00ED5962">
              <w:t>1106</w:t>
            </w:r>
            <w:bookmarkEnd w:id="490"/>
            <w:bookmarkEnd w:id="491"/>
          </w:p>
        </w:tc>
        <w:tc>
          <w:tcPr>
            <w:tcW w:w="3118" w:type="dxa"/>
          </w:tcPr>
          <w:p w14:paraId="0A97E305" w14:textId="77777777" w:rsidR="00171765" w:rsidRDefault="00171765" w:rsidP="00171765">
            <w:pPr>
              <w:rPr>
                <w:rFonts w:cs="Arial"/>
              </w:rPr>
            </w:pPr>
            <w:r>
              <w:rPr>
                <w:rFonts w:cs="Arial"/>
              </w:rPr>
              <w:t>Десятичное число с точностью до 2 символов после точки</w:t>
            </w:r>
          </w:p>
        </w:tc>
      </w:tr>
      <w:tr w:rsidR="00171765" w:rsidRPr="008F4F86" w14:paraId="7B91AF2E" w14:textId="77777777" w:rsidTr="00AC4785">
        <w:tc>
          <w:tcPr>
            <w:tcW w:w="2660" w:type="dxa"/>
          </w:tcPr>
          <w:p w14:paraId="3FD965ED" w14:textId="77777777" w:rsidR="00171765" w:rsidRPr="00EA41AF" w:rsidRDefault="00171765" w:rsidP="00171765">
            <w:r>
              <w:rPr>
                <w:lang w:val="en-US"/>
              </w:rPr>
              <w:t>t</w:t>
            </w:r>
            <w:r w:rsidRPr="00ED5962">
              <w:t>ax6Sum</w:t>
            </w:r>
          </w:p>
        </w:tc>
        <w:tc>
          <w:tcPr>
            <w:tcW w:w="5103" w:type="dxa"/>
          </w:tcPr>
          <w:p w14:paraId="1228098C" w14:textId="77777777" w:rsidR="00171765" w:rsidRDefault="00171765" w:rsidP="00171765">
            <w:bookmarkStart w:id="492" w:name="OLE_LINK410"/>
            <w:bookmarkStart w:id="493" w:name="OLE_LINK411"/>
            <w:r>
              <w:t>С</w:t>
            </w:r>
            <w:r w:rsidRPr="00ED5962">
              <w:t>умма НДС чека по расч. ставке 10/110</w:t>
            </w:r>
            <w:r>
              <w:t xml:space="preserve">, </w:t>
            </w:r>
            <w:r w:rsidRPr="00ED5962">
              <w:t>1107</w:t>
            </w:r>
            <w:bookmarkEnd w:id="492"/>
            <w:bookmarkEnd w:id="493"/>
          </w:p>
        </w:tc>
        <w:tc>
          <w:tcPr>
            <w:tcW w:w="3118" w:type="dxa"/>
          </w:tcPr>
          <w:p w14:paraId="2502E82C" w14:textId="77777777" w:rsidR="00171765" w:rsidRDefault="00171765" w:rsidP="00171765">
            <w:pPr>
              <w:rPr>
                <w:rFonts w:cs="Arial"/>
              </w:rPr>
            </w:pPr>
            <w:r>
              <w:rPr>
                <w:rFonts w:cs="Arial"/>
              </w:rPr>
              <w:t>Десятичное число с точностью до 2 символов после точки</w:t>
            </w:r>
          </w:p>
        </w:tc>
      </w:tr>
      <w:tr w:rsidR="00171765" w:rsidRPr="008F4F86" w14:paraId="4DE4BCB6" w14:textId="77777777" w:rsidTr="00AC4785">
        <w:tc>
          <w:tcPr>
            <w:tcW w:w="2660" w:type="dxa"/>
          </w:tcPr>
          <w:p w14:paraId="1EFA77B1" w14:textId="77777777" w:rsidR="00171765" w:rsidRPr="00EA41AF" w:rsidRDefault="00171765" w:rsidP="00171765">
            <w:r>
              <w:rPr>
                <w:lang w:val="en-US"/>
              </w:rPr>
              <w:t>t</w:t>
            </w:r>
            <w:r w:rsidRPr="00ED5962">
              <w:t>axationSystem</w:t>
            </w:r>
          </w:p>
        </w:tc>
        <w:tc>
          <w:tcPr>
            <w:tcW w:w="5103" w:type="dxa"/>
          </w:tcPr>
          <w:p w14:paraId="09CE7E12" w14:textId="77777777" w:rsidR="00171765" w:rsidRDefault="00171765" w:rsidP="00171765">
            <w:bookmarkStart w:id="494" w:name="OLE_LINK412"/>
            <w:bookmarkStart w:id="495" w:name="OLE_LINK413"/>
            <w:r>
              <w:t>Применяемая система налогообложения, 1055:</w:t>
            </w:r>
          </w:p>
          <w:p w14:paraId="51C737ED" w14:textId="77777777" w:rsidR="00171765" w:rsidRDefault="00171765" w:rsidP="00171765">
            <w:pPr>
              <w:ind w:firstLine="317"/>
            </w:pPr>
            <w:r>
              <w:t>0. Общая</w:t>
            </w:r>
          </w:p>
          <w:p w14:paraId="62B9728F" w14:textId="77777777" w:rsidR="00171765" w:rsidRDefault="00171765" w:rsidP="00171765">
            <w:pPr>
              <w:ind w:firstLine="317"/>
            </w:pPr>
            <w:r>
              <w:t>1. Упрощенная доход</w:t>
            </w:r>
          </w:p>
          <w:p w14:paraId="7F6CD4A0" w14:textId="77777777" w:rsidR="00171765" w:rsidRDefault="00171765" w:rsidP="00171765">
            <w:pPr>
              <w:ind w:firstLine="317"/>
            </w:pPr>
            <w:r>
              <w:t>2. Упрощенная доход минус расход</w:t>
            </w:r>
          </w:p>
          <w:p w14:paraId="0D2607EC" w14:textId="77777777" w:rsidR="00171765" w:rsidRDefault="00171765" w:rsidP="00171765">
            <w:pPr>
              <w:ind w:firstLine="317"/>
            </w:pPr>
            <w:r>
              <w:t>3. Единый налог на вмененный доход</w:t>
            </w:r>
          </w:p>
          <w:p w14:paraId="070A9DB6" w14:textId="77777777" w:rsidR="00171765" w:rsidRDefault="00171765" w:rsidP="00171765">
            <w:pPr>
              <w:ind w:firstLine="317"/>
            </w:pPr>
            <w:r>
              <w:t>4. Единый сельскохозяйственный налог</w:t>
            </w:r>
          </w:p>
          <w:p w14:paraId="3D5112B4" w14:textId="77777777" w:rsidR="00171765" w:rsidRDefault="00171765" w:rsidP="00171765">
            <w:r>
              <w:t>5. Патентная система налогообложения</w:t>
            </w:r>
            <w:bookmarkEnd w:id="494"/>
            <w:bookmarkEnd w:id="495"/>
          </w:p>
        </w:tc>
        <w:tc>
          <w:tcPr>
            <w:tcW w:w="3118" w:type="dxa"/>
          </w:tcPr>
          <w:p w14:paraId="6A475715" w14:textId="77777777" w:rsidR="00171765" w:rsidRDefault="00171765" w:rsidP="00171765">
            <w:pPr>
              <w:rPr>
                <w:rFonts w:cs="Arial"/>
              </w:rPr>
            </w:pPr>
            <w:r>
              <w:rPr>
                <w:rFonts w:cs="Arial"/>
              </w:rPr>
              <w:t>Число</w:t>
            </w:r>
          </w:p>
        </w:tc>
      </w:tr>
      <w:tr w:rsidR="00171765" w:rsidRPr="008F4F86" w14:paraId="523D2A4C" w14:textId="77777777" w:rsidTr="00AC4785">
        <w:tc>
          <w:tcPr>
            <w:tcW w:w="2660" w:type="dxa"/>
          </w:tcPr>
          <w:p w14:paraId="5B28642A" w14:textId="77777777" w:rsidR="00171765" w:rsidRPr="00EA41AF" w:rsidRDefault="00171765" w:rsidP="00171765">
            <w:r>
              <w:rPr>
                <w:lang w:val="en-US"/>
              </w:rPr>
              <w:t>automatNumber</w:t>
            </w:r>
          </w:p>
        </w:tc>
        <w:tc>
          <w:tcPr>
            <w:tcW w:w="5103" w:type="dxa"/>
          </w:tcPr>
          <w:p w14:paraId="37977520" w14:textId="77777777" w:rsidR="00171765" w:rsidRDefault="00171765" w:rsidP="00171765">
            <w:pPr>
              <w:ind w:firstLine="317"/>
            </w:pPr>
            <w:r>
              <w:t xml:space="preserve">Номер автомата, </w:t>
            </w:r>
            <w:r w:rsidRPr="00C427A1">
              <w:t>1036</w:t>
            </w:r>
          </w:p>
        </w:tc>
        <w:tc>
          <w:tcPr>
            <w:tcW w:w="3118" w:type="dxa"/>
          </w:tcPr>
          <w:p w14:paraId="48752C9C" w14:textId="77777777" w:rsidR="00171765" w:rsidRDefault="00171765" w:rsidP="00171765">
            <w:pPr>
              <w:rPr>
                <w:rFonts w:cs="Arial"/>
              </w:rPr>
            </w:pPr>
            <w:r>
              <w:rPr>
                <w:rFonts w:cs="Arial"/>
              </w:rPr>
              <w:t xml:space="preserve">Строка длиной от 1 до 20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r>
      <w:tr w:rsidR="00171765" w:rsidRPr="008F4F86" w14:paraId="06B36381" w14:textId="77777777" w:rsidTr="00AC4785">
        <w:tc>
          <w:tcPr>
            <w:tcW w:w="2660" w:type="dxa"/>
          </w:tcPr>
          <w:p w14:paraId="0F8C8658" w14:textId="77777777" w:rsidR="00171765" w:rsidRDefault="00171765" w:rsidP="00171765">
            <w:pPr>
              <w:rPr>
                <w:lang w:val="en-US"/>
              </w:rPr>
            </w:pPr>
            <w:r>
              <w:rPr>
                <w:lang w:val="en-US"/>
              </w:rPr>
              <w:t>settlementAddress</w:t>
            </w:r>
          </w:p>
        </w:tc>
        <w:tc>
          <w:tcPr>
            <w:tcW w:w="5103" w:type="dxa"/>
          </w:tcPr>
          <w:p w14:paraId="1D0AA48E" w14:textId="77777777" w:rsidR="00171765" w:rsidRDefault="00171765" w:rsidP="00171765">
            <w:r>
              <w:t>А</w:t>
            </w:r>
            <w:r w:rsidRPr="00C427A1">
              <w:t>дрес расчетов</w:t>
            </w:r>
            <w:r>
              <w:t>, 1009</w:t>
            </w:r>
          </w:p>
        </w:tc>
        <w:tc>
          <w:tcPr>
            <w:tcW w:w="3118" w:type="dxa"/>
          </w:tcPr>
          <w:p w14:paraId="3C57931C" w14:textId="77777777" w:rsidR="00171765" w:rsidRPr="001B2CA7" w:rsidRDefault="00171765" w:rsidP="00171765">
            <w:pPr>
              <w:rPr>
                <w:rFonts w:cs="Arial"/>
              </w:rPr>
            </w:pPr>
            <w:r>
              <w:rPr>
                <w:rFonts w:cs="Arial"/>
              </w:rPr>
              <w:t xml:space="preserve">Строка длиной от 1 до 243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r>
      <w:tr w:rsidR="00171765" w:rsidRPr="008F4F86" w14:paraId="19ED43C5" w14:textId="77777777" w:rsidTr="00AC4785">
        <w:tc>
          <w:tcPr>
            <w:tcW w:w="2660" w:type="dxa"/>
          </w:tcPr>
          <w:p w14:paraId="2AFD0689" w14:textId="77777777" w:rsidR="00171765" w:rsidRPr="001B2CA7" w:rsidRDefault="00171765" w:rsidP="00171765">
            <w:r>
              <w:rPr>
                <w:lang w:val="en-US"/>
              </w:rPr>
              <w:t>settlementPlace</w:t>
            </w:r>
          </w:p>
        </w:tc>
        <w:tc>
          <w:tcPr>
            <w:tcW w:w="5103" w:type="dxa"/>
          </w:tcPr>
          <w:p w14:paraId="47F071DD" w14:textId="77777777" w:rsidR="00171765" w:rsidRDefault="00171765" w:rsidP="00171765">
            <w:r>
              <w:t>Место расчетов, 1187</w:t>
            </w:r>
          </w:p>
        </w:tc>
        <w:tc>
          <w:tcPr>
            <w:tcW w:w="3118" w:type="dxa"/>
          </w:tcPr>
          <w:p w14:paraId="6E4CF8AF" w14:textId="77777777" w:rsidR="00171765" w:rsidRDefault="00171765" w:rsidP="00171765">
            <w:pPr>
              <w:rPr>
                <w:rFonts w:cs="Arial"/>
              </w:rPr>
            </w:pPr>
            <w:r>
              <w:rPr>
                <w:rFonts w:cs="Arial"/>
              </w:rPr>
              <w:t xml:space="preserve">Строка длиной от 1 до 243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r>
      <w:tr w:rsidR="00171765" w:rsidRPr="008F4F86" w14:paraId="33DDD129" w14:textId="77777777" w:rsidTr="00AC4785">
        <w:tc>
          <w:tcPr>
            <w:tcW w:w="2660" w:type="dxa"/>
          </w:tcPr>
          <w:p w14:paraId="3E4D8926" w14:textId="77777777" w:rsidR="00171765" w:rsidRPr="00B57E6D" w:rsidRDefault="00171765" w:rsidP="00171765"/>
        </w:tc>
        <w:tc>
          <w:tcPr>
            <w:tcW w:w="5103" w:type="dxa"/>
          </w:tcPr>
          <w:p w14:paraId="3F935391" w14:textId="77777777" w:rsidR="00171765" w:rsidRDefault="00171765" w:rsidP="00171765"/>
        </w:tc>
        <w:tc>
          <w:tcPr>
            <w:tcW w:w="3118" w:type="dxa"/>
          </w:tcPr>
          <w:p w14:paraId="11F9B693" w14:textId="77777777" w:rsidR="00171765" w:rsidRDefault="00171765" w:rsidP="00171765">
            <w:pPr>
              <w:rPr>
                <w:rFonts w:cs="Arial"/>
              </w:rPr>
            </w:pPr>
          </w:p>
        </w:tc>
      </w:tr>
    </w:tbl>
    <w:p w14:paraId="5FADEEBB" w14:textId="77777777" w:rsidR="00171765" w:rsidRDefault="00171765" w:rsidP="00171765"/>
    <w:p w14:paraId="2EAC57CC" w14:textId="77777777" w:rsidR="00171765" w:rsidRDefault="00171765" w:rsidP="00171765">
      <w:r>
        <w:t xml:space="preserve">В ответ: </w:t>
      </w:r>
      <w:r>
        <w:rPr>
          <w:lang w:val="en-US"/>
        </w:rPr>
        <w:t>api</w:t>
      </w:r>
      <w:r w:rsidRPr="00197C7F">
        <w:t xml:space="preserve"> </w:t>
      </w:r>
      <w:r>
        <w:t xml:space="preserve">может возвращать следующие </w:t>
      </w:r>
      <w:r>
        <w:rPr>
          <w:lang w:val="en-US"/>
        </w:rPr>
        <w:t>http</w:t>
      </w:r>
      <w:r>
        <w:t xml:space="preserve"> статус-коды</w:t>
      </w:r>
    </w:p>
    <w:p w14:paraId="24B0FB1D" w14:textId="77777777" w:rsidR="00171765" w:rsidRPr="00B54A05" w:rsidRDefault="00171765" w:rsidP="00171765">
      <w:pPr>
        <w:pStyle w:val="ac"/>
        <w:numPr>
          <w:ilvl w:val="0"/>
          <w:numId w:val="2"/>
        </w:numPr>
        <w:spacing w:after="0" w:line="240" w:lineRule="auto"/>
      </w:pPr>
      <w:r w:rsidRPr="00197C7F">
        <w:t xml:space="preserve">201 </w:t>
      </w:r>
      <w:r>
        <w:rPr>
          <w:lang w:val="en-US"/>
        </w:rPr>
        <w:t>Created</w:t>
      </w:r>
      <w:r>
        <w:t xml:space="preserve"> – чек создан и добавлен в очередь на обработку, пустое тело ответа</w:t>
      </w:r>
    </w:p>
    <w:p w14:paraId="349E3E62" w14:textId="77777777" w:rsidR="00171765" w:rsidRPr="00B54A05" w:rsidRDefault="00171765" w:rsidP="00171765">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35CC0DF1" w14:textId="77777777" w:rsidR="00171765" w:rsidRDefault="00171765" w:rsidP="00171765">
      <w:pPr>
        <w:pStyle w:val="ac"/>
        <w:numPr>
          <w:ilvl w:val="0"/>
          <w:numId w:val="2"/>
        </w:numPr>
        <w:spacing w:after="0" w:line="240" w:lineRule="auto"/>
      </w:pPr>
      <w:r w:rsidRPr="00E02F83">
        <w:t>409</w:t>
      </w:r>
      <w:r>
        <w:t xml:space="preserve"> </w:t>
      </w:r>
      <w:r>
        <w:rPr>
          <w:lang w:val="en-US"/>
        </w:rPr>
        <w:t>Conflict</w:t>
      </w:r>
      <w:r w:rsidRPr="00197C7F">
        <w:t xml:space="preserve">– </w:t>
      </w:r>
      <w:r>
        <w:t>чек с данным идентификатором уже был создан в системе, пустое тело ответа</w:t>
      </w:r>
    </w:p>
    <w:p w14:paraId="703FB64E" w14:textId="77777777" w:rsidR="00171765" w:rsidRDefault="00171765" w:rsidP="00171765">
      <w:pPr>
        <w:pStyle w:val="ac"/>
        <w:numPr>
          <w:ilvl w:val="0"/>
          <w:numId w:val="2"/>
        </w:numPr>
        <w:spacing w:after="0" w:line="240" w:lineRule="auto"/>
      </w:pPr>
      <w:r w:rsidRPr="00197C7F">
        <w:lastRenderedPageBreak/>
        <w:t xml:space="preserve">400 </w:t>
      </w:r>
      <w:r w:rsidRPr="00E02F83">
        <w:rPr>
          <w:lang w:val="en-US"/>
        </w:rPr>
        <w:t>Bad</w:t>
      </w:r>
      <w:r w:rsidRPr="00197C7F">
        <w:t xml:space="preserve"> </w:t>
      </w:r>
      <w:r w:rsidRPr="00E02F83">
        <w:rPr>
          <w:lang w:val="en-US"/>
        </w:rPr>
        <w:t>Request</w:t>
      </w:r>
      <w:r w:rsidRPr="00197C7F">
        <w:t xml:space="preserve"> – </w:t>
      </w:r>
      <w:r>
        <w:t>переданные данные содержат ошибки валидации, либо подпись не прошла проверку, тело ответа п.2.1.2</w:t>
      </w:r>
    </w:p>
    <w:p w14:paraId="5741D3C8" w14:textId="77777777" w:rsidR="00171765" w:rsidRPr="00B509A4" w:rsidRDefault="00171765" w:rsidP="00171765">
      <w:pPr>
        <w:pStyle w:val="ac"/>
        <w:numPr>
          <w:ilvl w:val="0"/>
          <w:numId w:val="2"/>
        </w:numPr>
        <w:spacing w:after="0" w:line="240" w:lineRule="auto"/>
      </w:pPr>
      <w:r w:rsidRPr="00B509A4">
        <w:t xml:space="preserve">503, </w:t>
      </w:r>
      <w:r>
        <w:rPr>
          <w:lang w:val="en-US"/>
        </w:rPr>
        <w:t>Service</w:t>
      </w:r>
      <w:r w:rsidRPr="00B509A4">
        <w:t xml:space="preserve"> </w:t>
      </w:r>
      <w:r>
        <w:rPr>
          <w:lang w:val="en-US"/>
        </w:rPr>
        <w:t>Unavailable</w:t>
      </w:r>
      <w:r w:rsidRPr="00B509A4">
        <w:t xml:space="preserve"> – </w:t>
      </w:r>
      <w:r>
        <w:t xml:space="preserve">очередь документов переполнена, в ответе возвращается хидер </w:t>
      </w:r>
      <w:r>
        <w:rPr>
          <w:lang w:val="en-US"/>
        </w:rPr>
        <w:t>Retry</w:t>
      </w:r>
      <w:r w:rsidRPr="00B509A4">
        <w:t>-</w:t>
      </w:r>
      <w:r>
        <w:rPr>
          <w:lang w:val="en-US"/>
        </w:rPr>
        <w:t>After</w:t>
      </w:r>
      <w:r w:rsidRPr="00B509A4">
        <w:t xml:space="preserve"> </w:t>
      </w:r>
      <w:r>
        <w:t>с таймаутом в секундах, через который стоит повторить запрос, тело ответа п.2.1.2.</w:t>
      </w:r>
    </w:p>
    <w:p w14:paraId="13668CD4" w14:textId="77777777" w:rsidR="00171765" w:rsidRPr="00B509A4" w:rsidRDefault="00171765" w:rsidP="00171765"/>
    <w:p w14:paraId="60356D71" w14:textId="77777777" w:rsidR="00171765" w:rsidRPr="00E00BBE" w:rsidRDefault="00171765" w:rsidP="00171765">
      <w:pPr>
        <w:pStyle w:val="3"/>
        <w:rPr>
          <w:rFonts w:ascii="Verdana" w:hAnsi="Verdana" w:cs="Arial"/>
        </w:rPr>
      </w:pPr>
      <w:bookmarkStart w:id="496" w:name="_Toc507539864"/>
      <w:bookmarkStart w:id="497" w:name="_Toc27489470"/>
      <w:bookmarkStart w:id="498" w:name="_Toc63432916"/>
      <w:bookmarkStart w:id="499" w:name="_Toc63432968"/>
      <w:r>
        <w:t>2.3.</w:t>
      </w:r>
      <w:r w:rsidRPr="005560E2">
        <w:t>2</w:t>
      </w:r>
      <w:r>
        <w:t xml:space="preserve"> Тело ответа с ошибками обработки запроса</w:t>
      </w:r>
      <w:bookmarkEnd w:id="496"/>
      <w:bookmarkEnd w:id="497"/>
      <w:bookmarkEnd w:id="498"/>
      <w:bookmarkEnd w:id="499"/>
    </w:p>
    <w:tbl>
      <w:tblPr>
        <w:tblStyle w:val="ab"/>
        <w:tblW w:w="10283" w:type="dxa"/>
        <w:tblLook w:val="04A0" w:firstRow="1" w:lastRow="0" w:firstColumn="1" w:lastColumn="0" w:noHBand="0" w:noVBand="1"/>
      </w:tblPr>
      <w:tblGrid>
        <w:gridCol w:w="1813"/>
        <w:gridCol w:w="5150"/>
        <w:gridCol w:w="3320"/>
      </w:tblGrid>
      <w:tr w:rsidR="00171765" w:rsidRPr="008F4F86" w14:paraId="5EDAE12E" w14:textId="77777777" w:rsidTr="00171765">
        <w:tc>
          <w:tcPr>
            <w:tcW w:w="1813" w:type="dxa"/>
          </w:tcPr>
          <w:p w14:paraId="7CB46C60" w14:textId="77777777" w:rsidR="00171765" w:rsidRPr="00AE4B69" w:rsidRDefault="00171765" w:rsidP="00171765">
            <w:pPr>
              <w:rPr>
                <w:rFonts w:cs="Arial"/>
                <w:lang w:val="en-US"/>
              </w:rPr>
            </w:pPr>
            <w:r>
              <w:rPr>
                <w:rFonts w:cs="Arial"/>
                <w:lang w:val="en-US"/>
              </w:rPr>
              <w:t>errors</w:t>
            </w:r>
          </w:p>
        </w:tc>
        <w:tc>
          <w:tcPr>
            <w:tcW w:w="5150" w:type="dxa"/>
          </w:tcPr>
          <w:p w14:paraId="30AEA765" w14:textId="77777777" w:rsidR="00171765" w:rsidRPr="00DF451F" w:rsidRDefault="00171765" w:rsidP="00171765">
            <w:pPr>
              <w:rPr>
                <w:rFonts w:cs="Arial"/>
              </w:rPr>
            </w:pPr>
            <w:r>
              <w:rPr>
                <w:rFonts w:cs="Arial"/>
              </w:rPr>
              <w:t>Массив ошибок обработки запроса</w:t>
            </w:r>
          </w:p>
        </w:tc>
        <w:tc>
          <w:tcPr>
            <w:tcW w:w="3320" w:type="dxa"/>
          </w:tcPr>
          <w:p w14:paraId="3758A5BC" w14:textId="77777777" w:rsidR="00171765" w:rsidRDefault="00171765" w:rsidP="00171765">
            <w:pPr>
              <w:rPr>
                <w:rFonts w:cs="Arial"/>
              </w:rPr>
            </w:pPr>
            <w:r>
              <w:rPr>
                <w:rFonts w:cs="Arial"/>
              </w:rPr>
              <w:t>Массив строк</w:t>
            </w:r>
          </w:p>
        </w:tc>
      </w:tr>
    </w:tbl>
    <w:p w14:paraId="0DFD9148" w14:textId="77777777" w:rsidR="00171765" w:rsidRDefault="00171765" w:rsidP="00171765"/>
    <w:p w14:paraId="53BB3C64" w14:textId="77777777" w:rsidR="00171765" w:rsidRPr="007973EC" w:rsidRDefault="00171765" w:rsidP="00171765">
      <w:pPr>
        <w:rPr>
          <w:lang w:val="en-US"/>
        </w:rPr>
      </w:pPr>
      <w:r>
        <w:t>Пример</w:t>
      </w:r>
      <w:r w:rsidRPr="007973EC">
        <w:rPr>
          <w:lang w:val="en-US"/>
        </w:rPr>
        <w:t xml:space="preserve"> </w:t>
      </w:r>
      <w:r>
        <w:t>запроса</w:t>
      </w:r>
      <w:r w:rsidRPr="007973EC">
        <w:rPr>
          <w:lang w:val="en-US"/>
        </w:rPr>
        <w:t>:</w:t>
      </w:r>
    </w:p>
    <w:p w14:paraId="51089BDF"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w:t>
      </w:r>
    </w:p>
    <w:p w14:paraId="5250A828"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"id"</w:t>
      </w:r>
      <w:r w:rsidRPr="007973EC">
        <w:rPr>
          <w:rFonts w:ascii="Consolas" w:hAnsi="Consolas" w:cs="Consolas"/>
          <w:color w:val="DFDFBF"/>
          <w:sz w:val="18"/>
          <w:szCs w:val="18"/>
          <w:lang w:val="en-US"/>
        </w:rPr>
        <w:t>: </w:t>
      </w:r>
      <w:r w:rsidRPr="007973EC">
        <w:rPr>
          <w:rFonts w:ascii="Consolas" w:hAnsi="Consolas" w:cs="Consolas"/>
          <w:color w:val="DFAF8F"/>
          <w:sz w:val="18"/>
          <w:szCs w:val="18"/>
          <w:lang w:val="en-US"/>
        </w:rPr>
        <w:t>"12345678990"</w:t>
      </w:r>
      <w:r w:rsidRPr="007973EC">
        <w:rPr>
          <w:rFonts w:ascii="Consolas" w:hAnsi="Consolas" w:cs="Consolas"/>
          <w:color w:val="DFDFBF"/>
          <w:sz w:val="18"/>
          <w:szCs w:val="18"/>
          <w:lang w:val="en-US"/>
        </w:rPr>
        <w:t>,</w:t>
      </w:r>
    </w:p>
    <w:p w14:paraId="7B4FE0D1"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"inn"</w:t>
      </w:r>
      <w:r w:rsidRPr="007973EC">
        <w:rPr>
          <w:rFonts w:ascii="Consolas" w:hAnsi="Consolas" w:cs="Consolas"/>
          <w:color w:val="DFDFBF"/>
          <w:sz w:val="18"/>
          <w:szCs w:val="18"/>
          <w:lang w:val="en-US"/>
        </w:rPr>
        <w:t>: </w:t>
      </w:r>
      <w:r w:rsidRPr="007973EC">
        <w:rPr>
          <w:rFonts w:ascii="Consolas" w:hAnsi="Consolas" w:cs="Consolas"/>
          <w:color w:val="DFAF8F"/>
          <w:sz w:val="18"/>
          <w:szCs w:val="18"/>
          <w:lang w:val="en-US"/>
        </w:rPr>
        <w:t>"123456789012"</w:t>
      </w:r>
      <w:r w:rsidRPr="007973EC">
        <w:rPr>
          <w:rFonts w:ascii="Consolas" w:hAnsi="Consolas" w:cs="Consolas"/>
          <w:color w:val="DFDFBF"/>
          <w:sz w:val="18"/>
          <w:szCs w:val="18"/>
          <w:lang w:val="en-US"/>
        </w:rPr>
        <w:t>,</w:t>
      </w:r>
    </w:p>
    <w:p w14:paraId="4270AD68"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"group"</w:t>
      </w:r>
      <w:r w:rsidRPr="007973EC">
        <w:rPr>
          <w:rFonts w:ascii="Consolas" w:hAnsi="Consolas" w:cs="Consolas"/>
          <w:color w:val="DFDFBF"/>
          <w:sz w:val="18"/>
          <w:szCs w:val="18"/>
          <w:lang w:val="en-US"/>
        </w:rPr>
        <w:t>: </w:t>
      </w:r>
      <w:r w:rsidRPr="007973EC">
        <w:rPr>
          <w:rFonts w:ascii="Consolas" w:hAnsi="Consolas" w:cs="Consolas"/>
          <w:color w:val="DFAF8F"/>
          <w:sz w:val="18"/>
          <w:szCs w:val="18"/>
          <w:lang w:val="en-US"/>
        </w:rPr>
        <w:t>"Main"</w:t>
      </w:r>
      <w:r w:rsidRPr="007973EC">
        <w:rPr>
          <w:rFonts w:ascii="Consolas" w:hAnsi="Consolas" w:cs="Consolas"/>
          <w:color w:val="DFDFBF"/>
          <w:sz w:val="18"/>
          <w:szCs w:val="18"/>
          <w:lang w:val="en-US"/>
        </w:rPr>
        <w:t>,</w:t>
      </w:r>
    </w:p>
    <w:p w14:paraId="77B955CE"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"content"</w:t>
      </w:r>
      <w:r w:rsidRPr="007973EC">
        <w:rPr>
          <w:rFonts w:ascii="Consolas" w:hAnsi="Consolas" w:cs="Consolas"/>
          <w:color w:val="DFDFBF"/>
          <w:sz w:val="18"/>
          <w:szCs w:val="18"/>
          <w:lang w:val="en-US"/>
        </w:rPr>
        <w:t>: {</w:t>
      </w:r>
    </w:p>
    <w:p w14:paraId="1C1DB6AD"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"correctionType"</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1</w:t>
      </w:r>
      <w:r w:rsidRPr="007973EC">
        <w:rPr>
          <w:rFonts w:ascii="Consolas" w:hAnsi="Consolas" w:cs="Consolas"/>
          <w:color w:val="DFDFBF"/>
          <w:sz w:val="18"/>
          <w:szCs w:val="18"/>
          <w:lang w:val="en-US"/>
        </w:rPr>
        <w:t>,</w:t>
      </w:r>
    </w:p>
    <w:p w14:paraId="3AF5C19F" w14:textId="77777777" w:rsidR="00171765" w:rsidRPr="003143FB"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"type"</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1</w:t>
      </w:r>
      <w:r w:rsidRPr="007973EC">
        <w:rPr>
          <w:rFonts w:ascii="Consolas" w:hAnsi="Consolas" w:cs="Consolas"/>
          <w:color w:val="DFDFBF"/>
          <w:sz w:val="18"/>
          <w:szCs w:val="18"/>
          <w:lang w:val="en-US"/>
        </w:rPr>
        <w:t>,</w:t>
      </w:r>
    </w:p>
    <w:p w14:paraId="0111C223"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"causeDocumentDate"</w:t>
      </w:r>
      <w:r w:rsidRPr="007973EC">
        <w:rPr>
          <w:rFonts w:ascii="Consolas" w:hAnsi="Consolas" w:cs="Consolas"/>
          <w:color w:val="DFDFBF"/>
          <w:sz w:val="18"/>
          <w:szCs w:val="18"/>
          <w:lang w:val="en-US"/>
        </w:rPr>
        <w:t>: </w:t>
      </w:r>
      <w:r w:rsidRPr="007973EC">
        <w:rPr>
          <w:rFonts w:ascii="Consolas" w:hAnsi="Consolas" w:cs="Consolas"/>
          <w:color w:val="DFAF8F"/>
          <w:sz w:val="18"/>
          <w:szCs w:val="18"/>
          <w:lang w:val="en-US"/>
        </w:rPr>
        <w:t>"2017-08-10T00:00:00"</w:t>
      </w:r>
      <w:r w:rsidRPr="007973EC">
        <w:rPr>
          <w:rFonts w:ascii="Consolas" w:hAnsi="Consolas" w:cs="Consolas"/>
          <w:color w:val="DFDFBF"/>
          <w:sz w:val="18"/>
          <w:szCs w:val="18"/>
          <w:lang w:val="en-US"/>
        </w:rPr>
        <w:t>,</w:t>
      </w:r>
    </w:p>
    <w:p w14:paraId="2151763C"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"causeDocumentNumber"</w:t>
      </w:r>
      <w:r w:rsidRPr="007973EC">
        <w:rPr>
          <w:rFonts w:ascii="Consolas" w:hAnsi="Consolas" w:cs="Consolas"/>
          <w:color w:val="DFDFBF"/>
          <w:sz w:val="18"/>
          <w:szCs w:val="18"/>
          <w:lang w:val="en-US"/>
        </w:rPr>
        <w:t>: </w:t>
      </w:r>
      <w:r w:rsidRPr="007973EC">
        <w:rPr>
          <w:rFonts w:ascii="Consolas" w:hAnsi="Consolas" w:cs="Consolas"/>
          <w:color w:val="DFAF8F"/>
          <w:sz w:val="18"/>
          <w:szCs w:val="18"/>
          <w:lang w:val="en-US"/>
        </w:rPr>
        <w:t>"</w:t>
      </w:r>
      <w:r w:rsidRPr="007973EC">
        <w:rPr>
          <w:rFonts w:ascii="Consolas" w:hAnsi="Consolas" w:cs="Consolas"/>
          <w:color w:val="DFAF8F"/>
          <w:sz w:val="18"/>
          <w:szCs w:val="18"/>
        </w:rPr>
        <w:t>ФЗ</w:t>
      </w:r>
      <w:r w:rsidRPr="007973EC">
        <w:rPr>
          <w:rFonts w:ascii="Consolas" w:hAnsi="Consolas" w:cs="Consolas"/>
          <w:color w:val="DFAF8F"/>
          <w:sz w:val="18"/>
          <w:szCs w:val="18"/>
          <w:lang w:val="en-US"/>
        </w:rPr>
        <w:t>-54"</w:t>
      </w:r>
      <w:r w:rsidRPr="007973EC">
        <w:rPr>
          <w:rFonts w:ascii="Consolas" w:hAnsi="Consolas" w:cs="Consolas"/>
          <w:color w:val="DFDFBF"/>
          <w:sz w:val="18"/>
          <w:szCs w:val="18"/>
          <w:lang w:val="en-US"/>
        </w:rPr>
        <w:t>,</w:t>
      </w:r>
    </w:p>
    <w:p w14:paraId="4D31942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"totalSum"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17.25</w:t>
      </w:r>
      <w:r w:rsidRPr="007973EC">
        <w:rPr>
          <w:rFonts w:ascii="Consolas" w:hAnsi="Consolas" w:cs="Consolas"/>
          <w:color w:val="DFDFBF"/>
          <w:sz w:val="18"/>
          <w:szCs w:val="18"/>
          <w:lang w:val="en-US"/>
        </w:rPr>
        <w:t>,</w:t>
      </w:r>
    </w:p>
    <w:p w14:paraId="020D2533"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"cashSum"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1.23</w:t>
      </w:r>
      <w:r w:rsidRPr="007973EC">
        <w:rPr>
          <w:rFonts w:ascii="Consolas" w:hAnsi="Consolas" w:cs="Consolas"/>
          <w:color w:val="DFDFBF"/>
          <w:sz w:val="18"/>
          <w:szCs w:val="18"/>
          <w:lang w:val="en-US"/>
        </w:rPr>
        <w:t>,</w:t>
      </w:r>
    </w:p>
    <w:p w14:paraId="4D58D7EA"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"eCashSum"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2.34</w:t>
      </w:r>
      <w:r w:rsidRPr="007973EC">
        <w:rPr>
          <w:rFonts w:ascii="Consolas" w:hAnsi="Consolas" w:cs="Consolas"/>
          <w:color w:val="DFDFBF"/>
          <w:sz w:val="18"/>
          <w:szCs w:val="18"/>
          <w:lang w:val="en-US"/>
        </w:rPr>
        <w:t>,</w:t>
      </w:r>
    </w:p>
    <w:p w14:paraId="6460034D"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"prepaymentSum"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5.67</w:t>
      </w:r>
      <w:r w:rsidRPr="007973EC">
        <w:rPr>
          <w:rFonts w:ascii="Consolas" w:hAnsi="Consolas" w:cs="Consolas"/>
          <w:color w:val="DFDFBF"/>
          <w:sz w:val="18"/>
          <w:szCs w:val="18"/>
          <w:lang w:val="en-US"/>
        </w:rPr>
        <w:t>,</w:t>
      </w:r>
    </w:p>
    <w:p w14:paraId="526B82E7"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"postpaymentSum"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4.56</w:t>
      </w:r>
      <w:r w:rsidRPr="007973EC">
        <w:rPr>
          <w:rFonts w:ascii="Consolas" w:hAnsi="Consolas" w:cs="Consolas"/>
          <w:color w:val="DFDFBF"/>
          <w:sz w:val="18"/>
          <w:szCs w:val="18"/>
          <w:lang w:val="en-US"/>
        </w:rPr>
        <w:t>,</w:t>
      </w:r>
    </w:p>
    <w:p w14:paraId="0189C14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"otherPaymentTypeSum"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3.45</w:t>
      </w:r>
      <w:r w:rsidRPr="007973EC">
        <w:rPr>
          <w:rFonts w:ascii="Consolas" w:hAnsi="Consolas" w:cs="Consolas"/>
          <w:color w:val="DFDFBF"/>
          <w:sz w:val="18"/>
          <w:szCs w:val="18"/>
          <w:lang w:val="en-US"/>
        </w:rPr>
        <w:t>,</w:t>
      </w:r>
    </w:p>
    <w:p w14:paraId="1CC83661"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"tax1Sum"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1.34</w:t>
      </w:r>
      <w:r w:rsidRPr="007973EC">
        <w:rPr>
          <w:rFonts w:ascii="Consolas" w:hAnsi="Consolas" w:cs="Consolas"/>
          <w:color w:val="DFDFBF"/>
          <w:sz w:val="18"/>
          <w:szCs w:val="18"/>
          <w:lang w:val="en-US"/>
        </w:rPr>
        <w:t>,</w:t>
      </w:r>
    </w:p>
    <w:p w14:paraId="47DAF790"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"tax2Sum"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2.34</w:t>
      </w:r>
      <w:r w:rsidRPr="007973EC">
        <w:rPr>
          <w:rFonts w:ascii="Consolas" w:hAnsi="Consolas" w:cs="Consolas"/>
          <w:color w:val="DFDFBF"/>
          <w:sz w:val="18"/>
          <w:szCs w:val="18"/>
          <w:lang w:val="en-US"/>
        </w:rPr>
        <w:t>,</w:t>
      </w:r>
    </w:p>
    <w:p w14:paraId="365829DD"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"tax3Sum"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3.34</w:t>
      </w:r>
      <w:r w:rsidRPr="007973EC">
        <w:rPr>
          <w:rFonts w:ascii="Consolas" w:hAnsi="Consolas" w:cs="Consolas"/>
          <w:color w:val="DFDFBF"/>
          <w:sz w:val="18"/>
          <w:szCs w:val="18"/>
          <w:lang w:val="en-US"/>
        </w:rPr>
        <w:t>,</w:t>
      </w:r>
    </w:p>
    <w:p w14:paraId="6F4ADDA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"tax4Sum"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4.34</w:t>
      </w:r>
      <w:r w:rsidRPr="007973EC">
        <w:rPr>
          <w:rFonts w:ascii="Consolas" w:hAnsi="Consolas" w:cs="Consolas"/>
          <w:color w:val="DFDFBF"/>
          <w:sz w:val="18"/>
          <w:szCs w:val="18"/>
          <w:lang w:val="en-US"/>
        </w:rPr>
        <w:t>,</w:t>
      </w:r>
    </w:p>
    <w:p w14:paraId="2626056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"tax5Sum"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5.34</w:t>
      </w:r>
      <w:r w:rsidRPr="007973EC">
        <w:rPr>
          <w:rFonts w:ascii="Consolas" w:hAnsi="Consolas" w:cs="Consolas"/>
          <w:color w:val="DFDFBF"/>
          <w:sz w:val="18"/>
          <w:szCs w:val="18"/>
          <w:lang w:val="en-US"/>
        </w:rPr>
        <w:t>,</w:t>
      </w:r>
    </w:p>
    <w:p w14:paraId="1BA9B050"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115D23">
        <w:rPr>
          <w:rFonts w:ascii="Consolas" w:hAnsi="Consolas" w:cs="Consolas"/>
          <w:color w:val="8ACCCF"/>
          <w:sz w:val="18"/>
          <w:szCs w:val="18"/>
          <w:lang w:val="en-US"/>
        </w:rPr>
        <w:t>"tax6Sum"</w:t>
      </w:r>
      <w:r w:rsidRPr="00115D23">
        <w:rPr>
          <w:rFonts w:ascii="Consolas" w:hAnsi="Consolas" w:cs="Consolas"/>
          <w:color w:val="DFDFBF"/>
          <w:sz w:val="18"/>
          <w:szCs w:val="18"/>
          <w:lang w:val="en-US"/>
        </w:rPr>
        <w:t>: </w:t>
      </w:r>
      <w:r w:rsidRPr="00115D23">
        <w:rPr>
          <w:rFonts w:ascii="Consolas" w:hAnsi="Consolas" w:cs="Consolas"/>
          <w:color w:val="6E96BE"/>
          <w:sz w:val="18"/>
          <w:szCs w:val="18"/>
          <w:lang w:val="en-US"/>
        </w:rPr>
        <w:t>6.34</w:t>
      </w:r>
      <w:r w:rsidRPr="00115D23">
        <w:rPr>
          <w:rFonts w:ascii="Consolas" w:hAnsi="Consolas" w:cs="Consolas"/>
          <w:color w:val="DFDFBF"/>
          <w:sz w:val="18"/>
          <w:szCs w:val="18"/>
          <w:lang w:val="en-US"/>
        </w:rPr>
        <w:t>,</w:t>
      </w:r>
    </w:p>
    <w:p w14:paraId="57DD9E84" w14:textId="77777777" w:rsidR="00171765"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"taxationSystem"</w:t>
      </w:r>
      <w:r w:rsidRPr="00115D23">
        <w:rPr>
          <w:rFonts w:ascii="Consolas" w:hAnsi="Consolas" w:cs="Consolas"/>
          <w:color w:val="DFDFBF"/>
          <w:sz w:val="18"/>
          <w:szCs w:val="18"/>
          <w:lang w:val="en-US"/>
        </w:rPr>
        <w:t>: </w:t>
      </w:r>
      <w:r w:rsidRPr="00115D23">
        <w:rPr>
          <w:rFonts w:ascii="Consolas" w:hAnsi="Consolas" w:cs="Consolas"/>
          <w:color w:val="6E96BE"/>
          <w:sz w:val="18"/>
          <w:szCs w:val="18"/>
          <w:lang w:val="en-US"/>
        </w:rPr>
        <w:t>1</w:t>
      </w:r>
      <w:r w:rsidRPr="00115D23">
        <w:rPr>
          <w:rFonts w:ascii="Consolas" w:hAnsi="Consolas" w:cs="Consolas"/>
          <w:color w:val="DFDFBF"/>
          <w:sz w:val="18"/>
          <w:szCs w:val="18"/>
          <w:lang w:val="en-US"/>
        </w:rPr>
        <w:t>,</w:t>
      </w:r>
    </w:p>
    <w:p w14:paraId="6C17034B" w14:textId="77777777" w:rsidR="00171765" w:rsidRPr="00966FB4" w:rsidRDefault="00171765" w:rsidP="00171765">
      <w:pPr>
        <w:pStyle w:val="HTML0"/>
        <w:shd w:val="clear" w:color="auto" w:fill="333333"/>
        <w:rPr>
          <w:rFonts w:ascii="Consolas" w:hAnsi="Consolas" w:cs="Consolas"/>
          <w:color w:val="DFDFBF"/>
          <w:sz w:val="18"/>
          <w:szCs w:val="18"/>
          <w:lang w:val="en-US"/>
        </w:rPr>
      </w:pPr>
      <w:r w:rsidRPr="00966FB4">
        <w:rPr>
          <w:rFonts w:ascii="Consolas" w:hAnsi="Consolas" w:cs="Consolas"/>
          <w:color w:val="DFDFBF"/>
          <w:sz w:val="18"/>
          <w:szCs w:val="18"/>
          <w:lang w:val="en-US"/>
        </w:rPr>
        <w:t>    </w:t>
      </w:r>
      <w:r w:rsidRPr="00966FB4">
        <w:rPr>
          <w:rFonts w:ascii="Consolas" w:hAnsi="Consolas" w:cs="Consolas"/>
          <w:color w:val="8ACCCF"/>
          <w:sz w:val="18"/>
          <w:szCs w:val="18"/>
          <w:lang w:val="en-US"/>
        </w:rPr>
        <w:t>"automatNumber"</w:t>
      </w:r>
      <w:r w:rsidRPr="00966FB4">
        <w:rPr>
          <w:rFonts w:ascii="Consolas" w:hAnsi="Consolas" w:cs="Consolas"/>
          <w:color w:val="DFDFBF"/>
          <w:sz w:val="18"/>
          <w:szCs w:val="18"/>
          <w:lang w:val="en-US"/>
        </w:rPr>
        <w:t>: </w:t>
      </w:r>
      <w:r w:rsidRPr="00966FB4">
        <w:rPr>
          <w:rFonts w:ascii="Consolas" w:hAnsi="Consolas" w:cs="Consolas"/>
          <w:color w:val="DFAF8F"/>
          <w:sz w:val="18"/>
          <w:szCs w:val="18"/>
          <w:lang w:val="en-US"/>
        </w:rPr>
        <w:t>"123456789"</w:t>
      </w:r>
      <w:r w:rsidRPr="00966FB4">
        <w:rPr>
          <w:rFonts w:ascii="Consolas" w:hAnsi="Consolas" w:cs="Consolas"/>
          <w:color w:val="DFDFBF"/>
          <w:sz w:val="18"/>
          <w:szCs w:val="18"/>
          <w:lang w:val="en-US"/>
        </w:rPr>
        <w:t>,</w:t>
      </w:r>
    </w:p>
    <w:p w14:paraId="49E6502D"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"settlementAddress"</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г</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Москва</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Красная</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площадь</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д</w:t>
      </w:r>
      <w:r w:rsidRPr="00966FB4">
        <w:rPr>
          <w:rFonts w:ascii="Consolas" w:eastAsia="Times New Roman" w:hAnsi="Consolas" w:cs="Consolas"/>
          <w:color w:val="DFAF8F"/>
          <w:sz w:val="18"/>
          <w:szCs w:val="18"/>
          <w:lang w:val="en-US"/>
        </w:rPr>
        <w:t>.1"</w:t>
      </w:r>
      <w:r w:rsidRPr="00966FB4">
        <w:rPr>
          <w:rFonts w:ascii="Consolas" w:eastAsia="Times New Roman" w:hAnsi="Consolas" w:cs="Consolas"/>
          <w:color w:val="DFDFBF"/>
          <w:sz w:val="18"/>
          <w:szCs w:val="18"/>
          <w:lang w:val="en-US"/>
        </w:rPr>
        <w:t>,</w:t>
      </w:r>
    </w:p>
    <w:p w14:paraId="239EB8F9" w14:textId="77777777" w:rsidR="00171765" w:rsidRPr="009D1FE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lang w:val="en-US"/>
        </w:rPr>
        <w:t>    </w:t>
      </w:r>
      <w:r w:rsidRPr="009D1FE4">
        <w:rPr>
          <w:rFonts w:ascii="Consolas" w:eastAsia="Times New Roman" w:hAnsi="Consolas" w:cs="Consolas"/>
          <w:color w:val="8ACCCF"/>
          <w:sz w:val="18"/>
          <w:szCs w:val="18"/>
        </w:rPr>
        <w:t>"</w:t>
      </w:r>
      <w:r w:rsidRPr="00966FB4">
        <w:rPr>
          <w:rFonts w:ascii="Consolas" w:eastAsia="Times New Roman" w:hAnsi="Consolas" w:cs="Consolas"/>
          <w:color w:val="8ACCCF"/>
          <w:sz w:val="18"/>
          <w:szCs w:val="18"/>
          <w:lang w:val="en-US"/>
        </w:rPr>
        <w:t>settlementPlace</w:t>
      </w:r>
      <w:r w:rsidRPr="009D1FE4">
        <w:rPr>
          <w:rFonts w:ascii="Consolas" w:eastAsia="Times New Roman" w:hAnsi="Consolas" w:cs="Consolas"/>
          <w:color w:val="8ACCCF"/>
          <w:sz w:val="18"/>
          <w:szCs w:val="18"/>
        </w:rPr>
        <w:t>"</w:t>
      </w:r>
      <w:r w:rsidRPr="009D1FE4">
        <w:rPr>
          <w:rFonts w:ascii="Consolas" w:eastAsia="Times New Roman" w:hAnsi="Consolas" w:cs="Consolas"/>
          <w:color w:val="DFDFBF"/>
          <w:sz w:val="18"/>
          <w:szCs w:val="18"/>
        </w:rPr>
        <w:t>:</w:t>
      </w:r>
      <w:r w:rsidRPr="00966FB4">
        <w:rPr>
          <w:rFonts w:ascii="Consolas" w:eastAsia="Times New Roman" w:hAnsi="Consolas" w:cs="Consolas"/>
          <w:color w:val="DFDFBF"/>
          <w:sz w:val="18"/>
          <w:szCs w:val="18"/>
          <w:lang w:val="en-US"/>
        </w:rPr>
        <w:t> </w:t>
      </w:r>
      <w:r w:rsidRPr="009D1FE4">
        <w:rPr>
          <w:rFonts w:ascii="Consolas" w:eastAsia="Times New Roman" w:hAnsi="Consolas" w:cs="Consolas"/>
          <w:color w:val="DFAF8F"/>
          <w:sz w:val="18"/>
          <w:szCs w:val="18"/>
        </w:rPr>
        <w:t>"</w:t>
      </w:r>
      <w:r w:rsidRPr="00966FB4">
        <w:rPr>
          <w:rFonts w:ascii="Consolas" w:eastAsia="Times New Roman" w:hAnsi="Consolas" w:cs="Consolas"/>
          <w:color w:val="DFAF8F"/>
          <w:sz w:val="18"/>
          <w:szCs w:val="18"/>
        </w:rPr>
        <w:t>Палата</w:t>
      </w:r>
      <w:r w:rsidRPr="00966FB4">
        <w:rPr>
          <w:rFonts w:ascii="Consolas" w:eastAsia="Times New Roman" w:hAnsi="Consolas" w:cs="Consolas"/>
          <w:color w:val="DFAF8F"/>
          <w:sz w:val="18"/>
          <w:szCs w:val="18"/>
          <w:lang w:val="en-US"/>
        </w:rPr>
        <w:t> </w:t>
      </w:r>
      <w:r w:rsidRPr="009D1FE4">
        <w:rPr>
          <w:rFonts w:ascii="Consolas" w:eastAsia="Times New Roman" w:hAnsi="Consolas" w:cs="Consolas"/>
          <w:color w:val="DFAF8F"/>
          <w:sz w:val="18"/>
          <w:szCs w:val="18"/>
        </w:rPr>
        <w:t>№6"</w:t>
      </w:r>
      <w:r w:rsidRPr="009D1FE4">
        <w:rPr>
          <w:rFonts w:ascii="Consolas" w:eastAsia="Times New Roman" w:hAnsi="Consolas" w:cs="Consolas"/>
          <w:color w:val="DFDFBF"/>
          <w:sz w:val="18"/>
          <w:szCs w:val="18"/>
        </w:rPr>
        <w:t>,</w:t>
      </w:r>
    </w:p>
    <w:p w14:paraId="1B2AEE25" w14:textId="77777777" w:rsidR="00171765" w:rsidRPr="009D1FE4" w:rsidRDefault="00171765" w:rsidP="00171765">
      <w:pPr>
        <w:pStyle w:val="HTML0"/>
        <w:shd w:val="clear" w:color="auto" w:fill="333333"/>
        <w:rPr>
          <w:rFonts w:ascii="Consolas" w:hAnsi="Consolas" w:cs="Consolas"/>
          <w:color w:val="DFDFBF"/>
          <w:sz w:val="18"/>
          <w:szCs w:val="18"/>
        </w:rPr>
      </w:pPr>
    </w:p>
    <w:p w14:paraId="58FEB212" w14:textId="77777777" w:rsidR="00171765" w:rsidRPr="009D1FE4" w:rsidRDefault="00171765" w:rsidP="00171765">
      <w:pPr>
        <w:pStyle w:val="HTML0"/>
        <w:shd w:val="clear" w:color="auto" w:fill="333333"/>
        <w:rPr>
          <w:rFonts w:ascii="Consolas" w:hAnsi="Consolas" w:cs="Consolas"/>
          <w:color w:val="DFDFBF"/>
          <w:sz w:val="18"/>
          <w:szCs w:val="18"/>
        </w:rPr>
      </w:pPr>
      <w:r w:rsidRPr="00115D23">
        <w:rPr>
          <w:rFonts w:ascii="Consolas" w:hAnsi="Consolas" w:cs="Consolas"/>
          <w:color w:val="DFDFBF"/>
          <w:sz w:val="18"/>
          <w:szCs w:val="18"/>
          <w:lang w:val="en-US"/>
        </w:rPr>
        <w:t>  </w:t>
      </w:r>
      <w:r w:rsidRPr="009D1FE4">
        <w:rPr>
          <w:rFonts w:ascii="Consolas" w:hAnsi="Consolas" w:cs="Consolas"/>
          <w:color w:val="DFDFBF"/>
          <w:sz w:val="18"/>
          <w:szCs w:val="18"/>
        </w:rPr>
        <w:t>}</w:t>
      </w:r>
    </w:p>
    <w:p w14:paraId="3E0231F5" w14:textId="77777777" w:rsidR="00171765" w:rsidRPr="009D1FE4" w:rsidRDefault="00171765" w:rsidP="00171765">
      <w:pPr>
        <w:pStyle w:val="HTML0"/>
        <w:shd w:val="clear" w:color="auto" w:fill="333333"/>
        <w:rPr>
          <w:rFonts w:ascii="Consolas" w:hAnsi="Consolas" w:cs="Consolas"/>
          <w:color w:val="DFDFBF"/>
          <w:sz w:val="18"/>
          <w:szCs w:val="18"/>
        </w:rPr>
      </w:pPr>
      <w:r w:rsidRPr="009D1FE4">
        <w:rPr>
          <w:rFonts w:ascii="Consolas" w:hAnsi="Consolas" w:cs="Consolas"/>
          <w:color w:val="DFDFBF"/>
          <w:sz w:val="18"/>
          <w:szCs w:val="18"/>
        </w:rPr>
        <w:t>}</w:t>
      </w:r>
    </w:p>
    <w:p w14:paraId="7543608A" w14:textId="77777777" w:rsidR="00171765" w:rsidRPr="009D1FE4" w:rsidRDefault="00171765" w:rsidP="00171765"/>
    <w:p w14:paraId="34DB747C" w14:textId="77777777" w:rsidR="00171765" w:rsidRPr="009D1FE4" w:rsidRDefault="00171765" w:rsidP="00171765">
      <w:r>
        <w:t>Пример</w:t>
      </w:r>
      <w:r w:rsidRPr="009D1FE4">
        <w:t xml:space="preserve"> </w:t>
      </w:r>
      <w:r>
        <w:t>ответа</w:t>
      </w:r>
      <w:r w:rsidRPr="009D1FE4">
        <w:t xml:space="preserve"> </w:t>
      </w:r>
      <w:r>
        <w:t>с</w:t>
      </w:r>
      <w:r w:rsidRPr="009D1FE4">
        <w:t xml:space="preserve"> </w:t>
      </w:r>
      <w:r>
        <w:t>ошибкой</w:t>
      </w:r>
      <w:r w:rsidRPr="009D1FE4">
        <w:t>:</w:t>
      </w:r>
    </w:p>
    <w:p w14:paraId="621097AE"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3197D7DC"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"errors"</w:t>
      </w:r>
      <w:r>
        <w:rPr>
          <w:rFonts w:ascii="Consolas" w:hAnsi="Consolas" w:cs="Consolas"/>
          <w:color w:val="DFDFBF"/>
          <w:sz w:val="18"/>
          <w:szCs w:val="18"/>
        </w:rPr>
        <w:t>: [</w:t>
      </w:r>
    </w:p>
    <w:p w14:paraId="2940F11C"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идентификатор документа 'Id'"</w:t>
      </w:r>
      <w:r>
        <w:rPr>
          <w:rFonts w:ascii="Consolas" w:hAnsi="Consolas" w:cs="Consolas"/>
          <w:color w:val="DFDFBF"/>
          <w:sz w:val="18"/>
          <w:szCs w:val="18"/>
        </w:rPr>
        <w:t>,</w:t>
      </w:r>
    </w:p>
    <w:p w14:paraId="3B6E7F03"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ИНН организации 'INN'"</w:t>
      </w:r>
      <w:r>
        <w:rPr>
          <w:rFonts w:ascii="Consolas" w:hAnsi="Consolas" w:cs="Consolas"/>
          <w:color w:val="DFDFBF"/>
          <w:sz w:val="18"/>
          <w:szCs w:val="18"/>
        </w:rPr>
        <w:t>,</w:t>
      </w:r>
    </w:p>
    <w:p w14:paraId="190B66A4"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"Отсутствует содержимое документа 'Content'"</w:t>
      </w:r>
    </w:p>
    <w:p w14:paraId="656D5F2B"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p>
    <w:p w14:paraId="2FE8DA4D" w14:textId="77777777" w:rsidR="00171765" w:rsidRDefault="00171765" w:rsidP="00171765">
      <w:pPr>
        <w:pStyle w:val="HTML0"/>
        <w:shd w:val="clear" w:color="auto" w:fill="333333"/>
      </w:pPr>
      <w:r>
        <w:rPr>
          <w:rFonts w:ascii="Consolas" w:hAnsi="Consolas" w:cs="Consolas"/>
          <w:color w:val="DFDFBF"/>
          <w:sz w:val="18"/>
          <w:szCs w:val="18"/>
        </w:rPr>
        <w:t>}</w:t>
      </w:r>
      <w:r>
        <w:br w:type="page"/>
      </w:r>
    </w:p>
    <w:p w14:paraId="130B821C" w14:textId="77777777" w:rsidR="00171765" w:rsidRPr="009B26DC" w:rsidRDefault="00171765" w:rsidP="00171765">
      <w:pPr>
        <w:pStyle w:val="2"/>
      </w:pPr>
      <w:bookmarkStart w:id="500" w:name="_Toc507539865"/>
      <w:bookmarkStart w:id="501" w:name="_Toc27489471"/>
      <w:bookmarkStart w:id="502" w:name="_Toc63432917"/>
      <w:bookmarkStart w:id="503" w:name="_Toc63432969"/>
      <w:r>
        <w:lastRenderedPageBreak/>
        <w:t>2.4 Состояние чека</w:t>
      </w:r>
      <w:r w:rsidRPr="005E0AA8">
        <w:t xml:space="preserve"> </w:t>
      </w:r>
      <w:r>
        <w:t>коррекции</w:t>
      </w:r>
      <w:bookmarkEnd w:id="500"/>
      <w:bookmarkEnd w:id="501"/>
      <w:bookmarkEnd w:id="502"/>
      <w:bookmarkEnd w:id="503"/>
    </w:p>
    <w:p w14:paraId="3B8B203F" w14:textId="77777777" w:rsidR="00171765" w:rsidRDefault="00171765" w:rsidP="00171765">
      <w:pPr>
        <w:rPr>
          <w:rFonts w:cs="Arial"/>
        </w:rPr>
      </w:pPr>
    </w:p>
    <w:p w14:paraId="6360F3F1" w14:textId="77777777" w:rsidR="00171765" w:rsidRPr="00233C70" w:rsidRDefault="00171765" w:rsidP="00171765">
      <w:pPr>
        <w:rPr>
          <w:rFonts w:cs="Arial"/>
          <w:lang w:val="en-US"/>
        </w:rPr>
      </w:pPr>
      <w:r>
        <w:rPr>
          <w:rFonts w:cs="Arial"/>
        </w:rPr>
        <w:t>З</w:t>
      </w:r>
      <w:r w:rsidRPr="00C16811">
        <w:rPr>
          <w:rFonts w:cs="Arial"/>
        </w:rPr>
        <w:t>апрос</w:t>
      </w:r>
      <w:r w:rsidRPr="00DF451F">
        <w:rPr>
          <w:rFonts w:cs="Arial"/>
          <w:lang w:val="en-US"/>
        </w:rPr>
        <w:t>:</w:t>
      </w:r>
      <w:r>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r w:rsidRPr="004D311A">
        <w:rPr>
          <w:rFonts w:cs="Arial"/>
          <w:b/>
          <w:lang w:val="en-US"/>
        </w:rPr>
        <w:t>api</w:t>
      </w:r>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r>
        <w:rPr>
          <w:rFonts w:cs="Arial"/>
          <w:b/>
          <w:lang w:val="en-US"/>
        </w:rPr>
        <w:t>corrections/{inn}/status/{document_id}</w:t>
      </w:r>
    </w:p>
    <w:p w14:paraId="197B4356" w14:textId="77777777" w:rsidR="00171765" w:rsidRDefault="00171765" w:rsidP="00171765">
      <w:pPr>
        <w:rPr>
          <w:rFonts w:cs="Arial"/>
          <w:lang w:val="en-US"/>
        </w:rPr>
      </w:pPr>
    </w:p>
    <w:p w14:paraId="28D30B77" w14:textId="77777777" w:rsidR="00171765" w:rsidRPr="004E79A5" w:rsidRDefault="00171765" w:rsidP="00171765">
      <w:pPr>
        <w:rPr>
          <w:rFonts w:cs="Arial"/>
        </w:rPr>
      </w:pPr>
      <w:r w:rsidRPr="004E79A5">
        <w:rPr>
          <w:rFonts w:cs="Arial"/>
          <w:b/>
        </w:rPr>
        <w:t>{</w:t>
      </w:r>
      <w:r>
        <w:rPr>
          <w:rFonts w:cs="Arial"/>
          <w:b/>
          <w:lang w:val="en-US"/>
        </w:rPr>
        <w:t>inn</w:t>
      </w:r>
      <w:r w:rsidRPr="004E79A5">
        <w:rPr>
          <w:rFonts w:cs="Arial"/>
          <w:b/>
        </w:rPr>
        <w:t>}</w:t>
      </w:r>
      <w:r w:rsidRPr="004E79A5">
        <w:rPr>
          <w:rFonts w:cs="Arial"/>
        </w:rPr>
        <w:t xml:space="preserve"> – </w:t>
      </w:r>
      <w:r>
        <w:rPr>
          <w:rFonts w:cs="Arial"/>
        </w:rPr>
        <w:t>ИНН организации, для которой пробивается чек</w:t>
      </w:r>
    </w:p>
    <w:p w14:paraId="436BAA2C" w14:textId="77777777" w:rsidR="00171765" w:rsidRPr="000C255B" w:rsidRDefault="00171765" w:rsidP="00171765">
      <w:pPr>
        <w:rPr>
          <w:rFonts w:cs="Arial"/>
        </w:rPr>
      </w:pPr>
      <w:r w:rsidRPr="000C255B">
        <w:rPr>
          <w:rFonts w:cs="Arial"/>
          <w:b/>
        </w:rPr>
        <w:t>{</w:t>
      </w:r>
      <w:r>
        <w:rPr>
          <w:rFonts w:cs="Arial"/>
          <w:b/>
          <w:lang w:val="en-US"/>
        </w:rPr>
        <w:t>document</w:t>
      </w:r>
      <w:r w:rsidRPr="000C255B">
        <w:rPr>
          <w:rFonts w:cs="Arial"/>
          <w:b/>
        </w:rPr>
        <w:t>_</w:t>
      </w:r>
      <w:r>
        <w:rPr>
          <w:rFonts w:cs="Arial"/>
          <w:b/>
          <w:lang w:val="en-US"/>
        </w:rPr>
        <w:t>id</w:t>
      </w:r>
      <w:r w:rsidRPr="000C255B">
        <w:rPr>
          <w:rFonts w:cs="Arial"/>
          <w:b/>
        </w:rPr>
        <w:t>}</w:t>
      </w:r>
      <w:r w:rsidRPr="000C255B">
        <w:rPr>
          <w:rFonts w:cs="Arial"/>
        </w:rPr>
        <w:t xml:space="preserve"> –идентификатор документа, который был указан при его создании</w:t>
      </w:r>
    </w:p>
    <w:p w14:paraId="146C40F0" w14:textId="77777777" w:rsidR="00171765" w:rsidRDefault="00171765" w:rsidP="00171765">
      <w:pPr>
        <w:rPr>
          <w:rFonts w:cs="Arial"/>
        </w:rPr>
      </w:pPr>
    </w:p>
    <w:p w14:paraId="180400B2" w14:textId="77777777" w:rsidR="00171765" w:rsidRPr="000C255B" w:rsidRDefault="00171765" w:rsidP="00171765">
      <w:pPr>
        <w:rPr>
          <w:rFonts w:cs="Arial"/>
        </w:rPr>
      </w:pPr>
      <w:r>
        <w:rPr>
          <w:rFonts w:cs="Arial"/>
        </w:rPr>
        <w:t xml:space="preserve">В данном запросе подпись </w:t>
      </w:r>
      <w:r>
        <w:rPr>
          <w:rFonts w:cs="Arial"/>
          <w:lang w:val="en-US"/>
        </w:rPr>
        <w:t>SHA</w:t>
      </w:r>
      <w:r w:rsidRPr="00E836A6">
        <w:rPr>
          <w:rFonts w:cs="Arial"/>
        </w:rPr>
        <w:t>256-</w:t>
      </w:r>
      <w:r>
        <w:rPr>
          <w:rFonts w:cs="Arial"/>
          <w:lang w:val="en-US"/>
        </w:rPr>
        <w:t>RSA</w:t>
      </w:r>
      <w:r w:rsidRPr="000C255B">
        <w:rPr>
          <w:rFonts w:cs="Arial"/>
        </w:rPr>
        <w:t xml:space="preserve"> </w:t>
      </w:r>
      <w:r>
        <w:rPr>
          <w:rFonts w:cs="Arial"/>
        </w:rPr>
        <w:t>не используется.</w:t>
      </w:r>
    </w:p>
    <w:p w14:paraId="6C9B6768" w14:textId="77777777" w:rsidR="00171765" w:rsidRDefault="00171765" w:rsidP="00171765">
      <w:pPr>
        <w:rPr>
          <w:rFonts w:cs="Arial"/>
        </w:rPr>
      </w:pPr>
    </w:p>
    <w:p w14:paraId="20DAEA35" w14:textId="77777777" w:rsidR="00171765" w:rsidRDefault="00171765" w:rsidP="00171765">
      <w:r>
        <w:t xml:space="preserve">Ответ: </w:t>
      </w:r>
      <w:r>
        <w:rPr>
          <w:lang w:val="en-US"/>
        </w:rPr>
        <w:t>api</w:t>
      </w:r>
      <w:r w:rsidRPr="00197C7F">
        <w:t xml:space="preserve"> </w:t>
      </w:r>
      <w:r>
        <w:t>может возвращать следующие статус-коды</w:t>
      </w:r>
    </w:p>
    <w:p w14:paraId="0957BC9D" w14:textId="77777777" w:rsidR="00171765" w:rsidRDefault="00171765" w:rsidP="00171765">
      <w:pPr>
        <w:pStyle w:val="ac"/>
        <w:numPr>
          <w:ilvl w:val="0"/>
          <w:numId w:val="2"/>
        </w:numPr>
        <w:spacing w:after="0" w:line="240" w:lineRule="auto"/>
      </w:pPr>
      <w:r w:rsidRPr="00425254">
        <w:t xml:space="preserve">202 </w:t>
      </w:r>
      <w:r>
        <w:rPr>
          <w:lang w:val="en-US"/>
        </w:rPr>
        <w:t>Accepted</w:t>
      </w:r>
      <w:r>
        <w:t xml:space="preserve"> – чек создан и добавлен в очередь на обработку, но еще не обработан, пустое тело ответа</w:t>
      </w:r>
    </w:p>
    <w:p w14:paraId="05EB7FD9" w14:textId="77777777" w:rsidR="00171765" w:rsidRDefault="00171765" w:rsidP="00171765">
      <w:pPr>
        <w:pStyle w:val="ac"/>
        <w:numPr>
          <w:ilvl w:val="0"/>
          <w:numId w:val="2"/>
        </w:numPr>
        <w:spacing w:after="0" w:line="240" w:lineRule="auto"/>
      </w:pPr>
      <w:bookmarkStart w:id="504" w:name="OLE_LINK111"/>
      <w:bookmarkStart w:id="505" w:name="OLE_LINK112"/>
      <w:bookmarkStart w:id="506" w:name="OLE_LINK113"/>
      <w:bookmarkStart w:id="507" w:name="OLE_LINK106"/>
      <w:bookmarkStart w:id="508" w:name="OLE_LINK107"/>
      <w:r w:rsidRPr="00E02F83">
        <w:t>40</w:t>
      </w:r>
      <w:r>
        <w:t xml:space="preserve">0 </w:t>
      </w:r>
      <w:r>
        <w:rPr>
          <w:lang w:val="en-US"/>
        </w:rPr>
        <w:t>Bad</w:t>
      </w:r>
      <w:r w:rsidRPr="00C42DB2">
        <w:t xml:space="preserve"> </w:t>
      </w:r>
      <w:r>
        <w:rPr>
          <w:lang w:val="en-US"/>
        </w:rPr>
        <w:t>Request</w:t>
      </w:r>
      <w:bookmarkEnd w:id="504"/>
      <w:bookmarkEnd w:id="505"/>
      <w:bookmarkEnd w:id="506"/>
      <w:r w:rsidRPr="00425254">
        <w:t xml:space="preserve"> </w:t>
      </w:r>
      <w:bookmarkEnd w:id="507"/>
      <w:bookmarkEnd w:id="508"/>
      <w:r w:rsidRPr="00197C7F">
        <w:t>–</w:t>
      </w:r>
      <w:r>
        <w:t xml:space="preserve"> организация не найдена, чек с указанным идентификатором не найден</w:t>
      </w:r>
    </w:p>
    <w:p w14:paraId="36944CC6" w14:textId="77777777" w:rsidR="00171765" w:rsidRDefault="00171765" w:rsidP="00171765">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72521075" w14:textId="77777777" w:rsidR="00171765" w:rsidRDefault="00171765" w:rsidP="00171765">
      <w:pPr>
        <w:pStyle w:val="ac"/>
        <w:numPr>
          <w:ilvl w:val="0"/>
          <w:numId w:val="2"/>
        </w:numPr>
        <w:spacing w:after="0" w:line="240" w:lineRule="auto"/>
      </w:pPr>
      <w:r w:rsidRPr="00425254">
        <w:t>200</w:t>
      </w:r>
      <w:r w:rsidRPr="00197C7F">
        <w:t xml:space="preserve"> </w:t>
      </w:r>
      <w:r>
        <w:rPr>
          <w:lang w:val="en-US"/>
        </w:rPr>
        <w:t>OK</w:t>
      </w:r>
      <w:r w:rsidRPr="00197C7F">
        <w:t xml:space="preserve"> – </w:t>
      </w:r>
      <w:r>
        <w:t>чек обработан, тело ответа п.2.4.1</w:t>
      </w:r>
    </w:p>
    <w:p w14:paraId="514E521D" w14:textId="77777777" w:rsidR="00171765" w:rsidRPr="00E02F83" w:rsidRDefault="00171765" w:rsidP="00171765">
      <w:pPr>
        <w:pStyle w:val="ac"/>
      </w:pPr>
    </w:p>
    <w:p w14:paraId="44B0F4E2" w14:textId="77777777" w:rsidR="00171765" w:rsidRDefault="00171765" w:rsidP="00171765">
      <w:pPr>
        <w:rPr>
          <w:rFonts w:cs="Arial"/>
        </w:rPr>
      </w:pPr>
    </w:p>
    <w:p w14:paraId="53AF4D7B" w14:textId="77777777" w:rsidR="00171765" w:rsidRDefault="00171765" w:rsidP="00171765">
      <w:pPr>
        <w:pStyle w:val="3"/>
      </w:pPr>
      <w:bookmarkStart w:id="509" w:name="_Toc507539866"/>
      <w:bookmarkStart w:id="510" w:name="_Toc27489472"/>
      <w:bookmarkStart w:id="511" w:name="_Toc63432918"/>
      <w:bookmarkStart w:id="512" w:name="_Toc63432970"/>
      <w:r>
        <w:rPr>
          <w:lang w:val="en-US"/>
        </w:rPr>
        <w:t>2.</w:t>
      </w:r>
      <w:r>
        <w:t>4</w:t>
      </w:r>
      <w:r>
        <w:rPr>
          <w:lang w:val="en-US"/>
        </w:rPr>
        <w:t xml:space="preserve">.1 </w:t>
      </w:r>
      <w:r>
        <w:t>Тело ответа</w:t>
      </w:r>
      <w:bookmarkEnd w:id="509"/>
      <w:bookmarkEnd w:id="510"/>
      <w:bookmarkEnd w:id="511"/>
      <w:bookmarkEnd w:id="512"/>
    </w:p>
    <w:tbl>
      <w:tblPr>
        <w:tblStyle w:val="ab"/>
        <w:tblW w:w="10283" w:type="dxa"/>
        <w:tblLook w:val="04A0" w:firstRow="1" w:lastRow="0" w:firstColumn="1" w:lastColumn="0" w:noHBand="0" w:noVBand="1"/>
      </w:tblPr>
      <w:tblGrid>
        <w:gridCol w:w="2465"/>
        <w:gridCol w:w="4839"/>
        <w:gridCol w:w="2979"/>
      </w:tblGrid>
      <w:tr w:rsidR="00171765" w:rsidRPr="008F4F86" w14:paraId="0FD9F73D" w14:textId="77777777" w:rsidTr="00171765">
        <w:tc>
          <w:tcPr>
            <w:tcW w:w="2465" w:type="dxa"/>
          </w:tcPr>
          <w:p w14:paraId="073C3730" w14:textId="77777777" w:rsidR="00171765" w:rsidRPr="009E5CA4" w:rsidRDefault="00171765" w:rsidP="00171765">
            <w:pPr>
              <w:rPr>
                <w:rFonts w:cs="Arial"/>
                <w:lang w:val="en-US"/>
              </w:rPr>
            </w:pPr>
            <w:r>
              <w:rPr>
                <w:rFonts w:cs="Arial"/>
                <w:lang w:val="en-US"/>
              </w:rPr>
              <w:t>id</w:t>
            </w:r>
          </w:p>
        </w:tc>
        <w:tc>
          <w:tcPr>
            <w:tcW w:w="4839" w:type="dxa"/>
          </w:tcPr>
          <w:p w14:paraId="2C1DD533" w14:textId="77777777" w:rsidR="00171765" w:rsidRPr="00DF451F" w:rsidRDefault="00171765" w:rsidP="00171765">
            <w:pPr>
              <w:rPr>
                <w:rFonts w:cs="Arial"/>
              </w:rPr>
            </w:pPr>
            <w:r>
              <w:rPr>
                <w:rFonts w:cs="Arial"/>
              </w:rPr>
              <w:t>Идентификатор документа</w:t>
            </w:r>
          </w:p>
        </w:tc>
        <w:tc>
          <w:tcPr>
            <w:tcW w:w="2979" w:type="dxa"/>
          </w:tcPr>
          <w:p w14:paraId="0F88D82D" w14:textId="77777777" w:rsidR="00171765" w:rsidRDefault="00171765" w:rsidP="00171765">
            <w:pPr>
              <w:rPr>
                <w:rFonts w:cs="Arial"/>
              </w:rPr>
            </w:pPr>
            <w:r>
              <w:rPr>
                <w:rFonts w:cs="Arial"/>
              </w:rPr>
              <w:t xml:space="preserve">Строка от 1 до </w:t>
            </w:r>
            <w:r>
              <w:rPr>
                <w:rFonts w:cs="Arial"/>
                <w:lang w:val="en-US"/>
              </w:rPr>
              <w:t>64</w:t>
            </w:r>
            <w:r>
              <w:rPr>
                <w:rFonts w:cs="Arial"/>
              </w:rPr>
              <w:t xml:space="preserve"> символов</w:t>
            </w:r>
          </w:p>
        </w:tc>
      </w:tr>
      <w:tr w:rsidR="00171765" w:rsidRPr="008F4F86" w14:paraId="4CA6B002" w14:textId="77777777" w:rsidTr="00171765">
        <w:tc>
          <w:tcPr>
            <w:tcW w:w="2465" w:type="dxa"/>
          </w:tcPr>
          <w:p w14:paraId="37EE9E2D" w14:textId="77777777" w:rsidR="00171765" w:rsidRDefault="00171765" w:rsidP="00171765">
            <w:pPr>
              <w:rPr>
                <w:rFonts w:cs="Arial"/>
                <w:lang w:val="en-US"/>
              </w:rPr>
            </w:pPr>
            <w:r>
              <w:rPr>
                <w:rFonts w:cs="Arial"/>
                <w:lang w:val="en-US"/>
              </w:rPr>
              <w:t>d</w:t>
            </w:r>
            <w:r w:rsidRPr="00D71290">
              <w:rPr>
                <w:rFonts w:cs="Arial"/>
              </w:rPr>
              <w:t>eviceSN</w:t>
            </w:r>
          </w:p>
        </w:tc>
        <w:tc>
          <w:tcPr>
            <w:tcW w:w="4839" w:type="dxa"/>
          </w:tcPr>
          <w:p w14:paraId="5836F4F8" w14:textId="77777777" w:rsidR="00171765" w:rsidRPr="00D71290" w:rsidRDefault="00171765" w:rsidP="00171765">
            <w:pPr>
              <w:rPr>
                <w:rFonts w:cs="Arial"/>
              </w:rPr>
            </w:pPr>
            <w:r>
              <w:rPr>
                <w:rFonts w:cs="Arial"/>
              </w:rPr>
              <w:t>Заводской номер устройства пробившего чек</w:t>
            </w:r>
          </w:p>
        </w:tc>
        <w:tc>
          <w:tcPr>
            <w:tcW w:w="2979" w:type="dxa"/>
          </w:tcPr>
          <w:p w14:paraId="4F60B904" w14:textId="77777777" w:rsidR="00171765" w:rsidRDefault="00171765" w:rsidP="00171765">
            <w:pPr>
              <w:rPr>
                <w:rFonts w:cs="Arial"/>
              </w:rPr>
            </w:pPr>
            <w:r>
              <w:rPr>
                <w:rFonts w:cs="Arial"/>
              </w:rPr>
              <w:t>Строка до 20 символов</w:t>
            </w:r>
          </w:p>
        </w:tc>
      </w:tr>
      <w:tr w:rsidR="00171765" w:rsidRPr="008F4F86" w14:paraId="23B08803" w14:textId="77777777" w:rsidTr="00171765">
        <w:tc>
          <w:tcPr>
            <w:tcW w:w="2465" w:type="dxa"/>
          </w:tcPr>
          <w:p w14:paraId="31BB2999" w14:textId="77777777" w:rsidR="00171765" w:rsidRPr="00D71290" w:rsidRDefault="00171765" w:rsidP="00171765">
            <w:pPr>
              <w:rPr>
                <w:rFonts w:cs="Arial"/>
              </w:rPr>
            </w:pPr>
            <w:r>
              <w:rPr>
                <w:rFonts w:cs="Arial"/>
                <w:lang w:val="en-US"/>
              </w:rPr>
              <w:t>d</w:t>
            </w:r>
            <w:r w:rsidRPr="00D71290">
              <w:rPr>
                <w:rFonts w:cs="Arial"/>
              </w:rPr>
              <w:t>eviceRN</w:t>
            </w:r>
          </w:p>
        </w:tc>
        <w:tc>
          <w:tcPr>
            <w:tcW w:w="4839" w:type="dxa"/>
          </w:tcPr>
          <w:p w14:paraId="7437A97F" w14:textId="77777777" w:rsidR="00171765" w:rsidRDefault="00171765" w:rsidP="00171765">
            <w:pPr>
              <w:rPr>
                <w:rFonts w:cs="Arial"/>
              </w:rPr>
            </w:pPr>
            <w:r>
              <w:rPr>
                <w:rFonts w:cs="Arial"/>
              </w:rPr>
              <w:t>Регистрационный номер устройства пробившего чек</w:t>
            </w:r>
          </w:p>
        </w:tc>
        <w:tc>
          <w:tcPr>
            <w:tcW w:w="2979" w:type="dxa"/>
          </w:tcPr>
          <w:p w14:paraId="166E61F4" w14:textId="77777777" w:rsidR="00171765" w:rsidRDefault="00171765" w:rsidP="00171765">
            <w:pPr>
              <w:rPr>
                <w:rFonts w:cs="Arial"/>
              </w:rPr>
            </w:pPr>
            <w:r>
              <w:rPr>
                <w:rFonts w:cs="Arial"/>
              </w:rPr>
              <w:t>Строка до 20 символов</w:t>
            </w:r>
          </w:p>
        </w:tc>
      </w:tr>
      <w:tr w:rsidR="00171765" w:rsidRPr="008F4F86" w14:paraId="2BEE3024" w14:textId="77777777" w:rsidTr="00171765">
        <w:tc>
          <w:tcPr>
            <w:tcW w:w="2465" w:type="dxa"/>
          </w:tcPr>
          <w:p w14:paraId="465EA1AC" w14:textId="77777777" w:rsidR="00171765" w:rsidRPr="00D71290" w:rsidRDefault="00171765" w:rsidP="00171765">
            <w:pPr>
              <w:rPr>
                <w:rFonts w:cs="Arial"/>
              </w:rPr>
            </w:pPr>
            <w:r>
              <w:rPr>
                <w:rFonts w:cs="Arial"/>
                <w:lang w:val="en-US"/>
              </w:rPr>
              <w:t>fs</w:t>
            </w:r>
            <w:r w:rsidRPr="00D71290">
              <w:rPr>
                <w:rFonts w:cs="Arial"/>
              </w:rPr>
              <w:t>Number</w:t>
            </w:r>
          </w:p>
        </w:tc>
        <w:tc>
          <w:tcPr>
            <w:tcW w:w="4839" w:type="dxa"/>
          </w:tcPr>
          <w:p w14:paraId="376D215F" w14:textId="77777777" w:rsidR="00171765" w:rsidRDefault="00171765" w:rsidP="00171765">
            <w:pPr>
              <w:rPr>
                <w:rFonts w:cs="Arial"/>
              </w:rPr>
            </w:pPr>
            <w:r>
              <w:rPr>
                <w:rFonts w:cs="Arial"/>
              </w:rPr>
              <w:t>Номер фискального накопителя</w:t>
            </w:r>
          </w:p>
        </w:tc>
        <w:tc>
          <w:tcPr>
            <w:tcW w:w="2979" w:type="dxa"/>
          </w:tcPr>
          <w:p w14:paraId="70A603D7" w14:textId="77777777" w:rsidR="00171765" w:rsidRDefault="00171765" w:rsidP="00171765">
            <w:pPr>
              <w:rPr>
                <w:rFonts w:cs="Arial"/>
              </w:rPr>
            </w:pPr>
            <w:r>
              <w:rPr>
                <w:rFonts w:cs="Arial"/>
              </w:rPr>
              <w:t>Строка 16 символов</w:t>
            </w:r>
          </w:p>
        </w:tc>
      </w:tr>
      <w:tr w:rsidR="00171765" w:rsidRPr="008F4F86" w14:paraId="171FEDA3" w14:textId="77777777" w:rsidTr="00171765">
        <w:tc>
          <w:tcPr>
            <w:tcW w:w="2465" w:type="dxa"/>
          </w:tcPr>
          <w:p w14:paraId="6BB9913E" w14:textId="77777777" w:rsidR="00171765" w:rsidRPr="00D71290" w:rsidRDefault="00171765" w:rsidP="00171765">
            <w:pPr>
              <w:rPr>
                <w:rFonts w:cs="Arial"/>
              </w:rPr>
            </w:pPr>
            <w:r>
              <w:rPr>
                <w:rFonts w:cs="Arial"/>
                <w:lang w:val="en-US"/>
              </w:rPr>
              <w:t>ofd</w:t>
            </w:r>
            <w:r w:rsidRPr="00D71290">
              <w:rPr>
                <w:rFonts w:cs="Arial"/>
              </w:rPr>
              <w:t>Name</w:t>
            </w:r>
          </w:p>
        </w:tc>
        <w:tc>
          <w:tcPr>
            <w:tcW w:w="4839" w:type="dxa"/>
          </w:tcPr>
          <w:p w14:paraId="4905F241" w14:textId="77777777" w:rsidR="00171765" w:rsidRPr="00D71290" w:rsidRDefault="00171765" w:rsidP="00171765">
            <w:pPr>
              <w:rPr>
                <w:rFonts w:cs="Arial"/>
              </w:rPr>
            </w:pPr>
            <w:r>
              <w:rPr>
                <w:rFonts w:cs="Arial"/>
              </w:rPr>
              <w:t>Наименование ОФД</w:t>
            </w:r>
          </w:p>
        </w:tc>
        <w:tc>
          <w:tcPr>
            <w:tcW w:w="2979" w:type="dxa"/>
          </w:tcPr>
          <w:p w14:paraId="042B95D6" w14:textId="77777777" w:rsidR="00171765" w:rsidRDefault="00171765" w:rsidP="00171765">
            <w:pPr>
              <w:rPr>
                <w:rFonts w:cs="Arial"/>
              </w:rPr>
            </w:pPr>
            <w:r>
              <w:rPr>
                <w:rFonts w:cs="Arial"/>
              </w:rPr>
              <w:t>Строка до 256 символов</w:t>
            </w:r>
          </w:p>
        </w:tc>
      </w:tr>
      <w:tr w:rsidR="00171765" w:rsidRPr="008F4F86" w14:paraId="0A3313F3" w14:textId="77777777" w:rsidTr="00171765">
        <w:tc>
          <w:tcPr>
            <w:tcW w:w="2465" w:type="dxa"/>
          </w:tcPr>
          <w:p w14:paraId="3EEC5736" w14:textId="77777777" w:rsidR="00171765" w:rsidRPr="00D71290" w:rsidRDefault="00171765" w:rsidP="00171765">
            <w:pPr>
              <w:rPr>
                <w:rFonts w:cs="Arial"/>
              </w:rPr>
            </w:pPr>
            <w:r>
              <w:rPr>
                <w:rFonts w:cs="Arial"/>
                <w:lang w:val="en-US"/>
              </w:rPr>
              <w:t>odf</w:t>
            </w:r>
            <w:r w:rsidRPr="009E5A50">
              <w:rPr>
                <w:rFonts w:cs="Arial"/>
              </w:rPr>
              <w:t>Website</w:t>
            </w:r>
          </w:p>
        </w:tc>
        <w:tc>
          <w:tcPr>
            <w:tcW w:w="4839" w:type="dxa"/>
          </w:tcPr>
          <w:p w14:paraId="0BDA9A06" w14:textId="77777777" w:rsidR="00171765" w:rsidRPr="009E5A50" w:rsidRDefault="00171765" w:rsidP="00171765">
            <w:pPr>
              <w:rPr>
                <w:rFonts w:cs="Arial"/>
              </w:rPr>
            </w:pPr>
            <w:r>
              <w:rPr>
                <w:rFonts w:cs="Arial"/>
                <w:lang w:val="en-US"/>
              </w:rPr>
              <w:t>Web-</w:t>
            </w:r>
            <w:r>
              <w:rPr>
                <w:rFonts w:cs="Arial"/>
              </w:rPr>
              <w:t>сайт ОФД</w:t>
            </w:r>
          </w:p>
        </w:tc>
        <w:tc>
          <w:tcPr>
            <w:tcW w:w="2979" w:type="dxa"/>
          </w:tcPr>
          <w:p w14:paraId="5C537EC4" w14:textId="77777777" w:rsidR="00171765" w:rsidRDefault="00171765" w:rsidP="00171765">
            <w:pPr>
              <w:rPr>
                <w:rFonts w:cs="Arial"/>
              </w:rPr>
            </w:pPr>
            <w:r>
              <w:rPr>
                <w:rFonts w:cs="Arial"/>
              </w:rPr>
              <w:t>Строка до 58? символов</w:t>
            </w:r>
          </w:p>
        </w:tc>
      </w:tr>
      <w:tr w:rsidR="00171765" w:rsidRPr="008F4F86" w14:paraId="20BEABA1" w14:textId="77777777" w:rsidTr="00171765">
        <w:tc>
          <w:tcPr>
            <w:tcW w:w="2465" w:type="dxa"/>
          </w:tcPr>
          <w:p w14:paraId="64911696" w14:textId="77777777" w:rsidR="00171765" w:rsidRPr="00B72AEC" w:rsidRDefault="00171765" w:rsidP="00171765">
            <w:pPr>
              <w:rPr>
                <w:rFonts w:cs="Arial"/>
                <w:lang w:val="en-US"/>
              </w:rPr>
            </w:pPr>
            <w:r>
              <w:rPr>
                <w:rFonts w:cs="Arial"/>
                <w:lang w:val="en-US"/>
              </w:rPr>
              <w:t>odfINN</w:t>
            </w:r>
          </w:p>
        </w:tc>
        <w:tc>
          <w:tcPr>
            <w:tcW w:w="4839" w:type="dxa"/>
          </w:tcPr>
          <w:p w14:paraId="2D1C5302" w14:textId="77777777" w:rsidR="00171765" w:rsidRPr="00B72AEC" w:rsidRDefault="00171765" w:rsidP="00171765">
            <w:pPr>
              <w:rPr>
                <w:rFonts w:cs="Arial"/>
              </w:rPr>
            </w:pPr>
            <w:r>
              <w:rPr>
                <w:rFonts w:cs="Arial"/>
              </w:rPr>
              <w:t>ИНН ОФД</w:t>
            </w:r>
          </w:p>
        </w:tc>
        <w:tc>
          <w:tcPr>
            <w:tcW w:w="2979" w:type="dxa"/>
          </w:tcPr>
          <w:p w14:paraId="32A93763" w14:textId="77777777" w:rsidR="00171765" w:rsidRDefault="00171765" w:rsidP="00171765">
            <w:pPr>
              <w:rPr>
                <w:rFonts w:cs="Arial"/>
              </w:rPr>
            </w:pPr>
            <w:r>
              <w:rPr>
                <w:rFonts w:cs="Arial"/>
              </w:rPr>
              <w:t>Строка 12 символов</w:t>
            </w:r>
          </w:p>
        </w:tc>
      </w:tr>
      <w:tr w:rsidR="00171765" w:rsidRPr="008F4F86" w14:paraId="6C5FE3F0" w14:textId="77777777" w:rsidTr="00171765">
        <w:tc>
          <w:tcPr>
            <w:tcW w:w="2465" w:type="dxa"/>
          </w:tcPr>
          <w:p w14:paraId="4DCB1116" w14:textId="77777777" w:rsidR="00171765" w:rsidRDefault="00171765" w:rsidP="00171765">
            <w:pPr>
              <w:rPr>
                <w:rFonts w:cs="Arial"/>
                <w:lang w:val="en-US"/>
              </w:rPr>
            </w:pPr>
            <w:r>
              <w:rPr>
                <w:rFonts w:cs="Arial"/>
                <w:lang w:val="en-US"/>
              </w:rPr>
              <w:t>fnsWebsite</w:t>
            </w:r>
          </w:p>
        </w:tc>
        <w:tc>
          <w:tcPr>
            <w:tcW w:w="4839" w:type="dxa"/>
          </w:tcPr>
          <w:p w14:paraId="025B4B6B" w14:textId="77777777" w:rsidR="00171765" w:rsidRPr="00B72AEC" w:rsidRDefault="00171765" w:rsidP="00171765">
            <w:pPr>
              <w:rPr>
                <w:rFonts w:cs="Arial"/>
                <w:lang w:val="en-US"/>
              </w:rPr>
            </w:pPr>
            <w:r>
              <w:rPr>
                <w:rFonts w:cs="Arial"/>
                <w:lang w:val="en-US"/>
              </w:rPr>
              <w:t>Web-</w:t>
            </w:r>
            <w:r>
              <w:rPr>
                <w:rFonts w:cs="Arial"/>
              </w:rPr>
              <w:t>сайт ФНС</w:t>
            </w:r>
          </w:p>
        </w:tc>
        <w:tc>
          <w:tcPr>
            <w:tcW w:w="2979" w:type="dxa"/>
          </w:tcPr>
          <w:p w14:paraId="0368F3DC" w14:textId="77777777" w:rsidR="00171765" w:rsidRDefault="00171765" w:rsidP="00171765">
            <w:pPr>
              <w:rPr>
                <w:rFonts w:cs="Arial"/>
              </w:rPr>
            </w:pPr>
            <w:r>
              <w:rPr>
                <w:rFonts w:cs="Arial"/>
              </w:rPr>
              <w:t>Строка до 256 символов</w:t>
            </w:r>
          </w:p>
        </w:tc>
      </w:tr>
      <w:tr w:rsidR="00171765" w:rsidRPr="008F4F86" w14:paraId="1CFAF00E" w14:textId="77777777" w:rsidTr="00171765">
        <w:tc>
          <w:tcPr>
            <w:tcW w:w="2465" w:type="dxa"/>
          </w:tcPr>
          <w:p w14:paraId="35B854AE" w14:textId="77777777" w:rsidR="00171765" w:rsidRPr="00DF451F" w:rsidRDefault="00171765" w:rsidP="00171765">
            <w:pPr>
              <w:rPr>
                <w:rFonts w:cs="Arial"/>
                <w:lang w:val="en-US"/>
              </w:rPr>
            </w:pPr>
            <w:r>
              <w:rPr>
                <w:rFonts w:cs="Arial"/>
                <w:lang w:val="en-US"/>
              </w:rPr>
              <w:t>companyINN</w:t>
            </w:r>
          </w:p>
        </w:tc>
        <w:tc>
          <w:tcPr>
            <w:tcW w:w="4839" w:type="dxa"/>
          </w:tcPr>
          <w:p w14:paraId="7B95747E" w14:textId="77777777" w:rsidR="00171765" w:rsidRPr="00B2081D" w:rsidRDefault="00171765" w:rsidP="00171765">
            <w:pPr>
              <w:rPr>
                <w:rFonts w:cs="Arial"/>
              </w:rPr>
            </w:pPr>
            <w:r>
              <w:rPr>
                <w:rFonts w:cs="Arial"/>
              </w:rPr>
              <w:t>ИНН пользователя</w:t>
            </w:r>
          </w:p>
        </w:tc>
        <w:tc>
          <w:tcPr>
            <w:tcW w:w="2979" w:type="dxa"/>
          </w:tcPr>
          <w:p w14:paraId="2FA30B72" w14:textId="77777777" w:rsidR="00171765" w:rsidRDefault="00171765" w:rsidP="00171765">
            <w:pPr>
              <w:rPr>
                <w:rFonts w:cs="Arial"/>
              </w:rPr>
            </w:pPr>
            <w:r>
              <w:rPr>
                <w:rFonts w:cs="Arial"/>
              </w:rPr>
              <w:t>Строка 12 символов</w:t>
            </w:r>
          </w:p>
        </w:tc>
      </w:tr>
      <w:tr w:rsidR="00171765" w:rsidRPr="008F4F86" w14:paraId="5EC1299E" w14:textId="77777777" w:rsidTr="00171765">
        <w:tc>
          <w:tcPr>
            <w:tcW w:w="2465" w:type="dxa"/>
          </w:tcPr>
          <w:p w14:paraId="61D8022E" w14:textId="77777777" w:rsidR="00171765" w:rsidRPr="009E5A50" w:rsidRDefault="00171765" w:rsidP="00171765">
            <w:pPr>
              <w:rPr>
                <w:rFonts w:cs="Arial"/>
              </w:rPr>
            </w:pPr>
            <w:r>
              <w:rPr>
                <w:rFonts w:cs="Arial"/>
                <w:lang w:val="en-US"/>
              </w:rPr>
              <w:t>c</w:t>
            </w:r>
            <w:r w:rsidRPr="009E5A50">
              <w:rPr>
                <w:rFonts w:cs="Arial"/>
              </w:rPr>
              <w:t>ompanyName</w:t>
            </w:r>
          </w:p>
        </w:tc>
        <w:tc>
          <w:tcPr>
            <w:tcW w:w="4839" w:type="dxa"/>
          </w:tcPr>
          <w:p w14:paraId="36D88849" w14:textId="77777777" w:rsidR="00171765" w:rsidRPr="009E5A50" w:rsidRDefault="00171765" w:rsidP="00171765">
            <w:pPr>
              <w:rPr>
                <w:rFonts w:cs="Arial"/>
              </w:rPr>
            </w:pPr>
            <w:r>
              <w:rPr>
                <w:rFonts w:cs="Arial"/>
              </w:rPr>
              <w:t>Наименование пользователя</w:t>
            </w:r>
          </w:p>
        </w:tc>
        <w:tc>
          <w:tcPr>
            <w:tcW w:w="2979" w:type="dxa"/>
          </w:tcPr>
          <w:p w14:paraId="2BF12FBD" w14:textId="77777777" w:rsidR="00171765" w:rsidRDefault="00171765" w:rsidP="00171765">
            <w:pPr>
              <w:rPr>
                <w:rFonts w:cs="Arial"/>
              </w:rPr>
            </w:pPr>
            <w:r>
              <w:rPr>
                <w:rFonts w:cs="Arial"/>
              </w:rPr>
              <w:t>Строка до 256 символов</w:t>
            </w:r>
          </w:p>
        </w:tc>
      </w:tr>
      <w:tr w:rsidR="00171765" w:rsidRPr="008F4F86" w14:paraId="5D2FFE73" w14:textId="77777777" w:rsidTr="00171765">
        <w:tc>
          <w:tcPr>
            <w:tcW w:w="2465" w:type="dxa"/>
          </w:tcPr>
          <w:p w14:paraId="336688F0" w14:textId="77777777" w:rsidR="00171765" w:rsidRPr="009E5A50" w:rsidRDefault="00171765" w:rsidP="00171765">
            <w:pPr>
              <w:rPr>
                <w:rFonts w:cs="Arial"/>
              </w:rPr>
            </w:pPr>
            <w:r>
              <w:rPr>
                <w:rFonts w:cs="Arial"/>
                <w:lang w:val="en-US"/>
              </w:rPr>
              <w:t>d</w:t>
            </w:r>
            <w:r w:rsidRPr="009E5A50">
              <w:rPr>
                <w:rFonts w:cs="Arial"/>
              </w:rPr>
              <w:t>ocumentNumber</w:t>
            </w:r>
          </w:p>
        </w:tc>
        <w:tc>
          <w:tcPr>
            <w:tcW w:w="4839" w:type="dxa"/>
          </w:tcPr>
          <w:p w14:paraId="7FA0204C" w14:textId="77777777" w:rsidR="00171765" w:rsidRDefault="00171765" w:rsidP="00171765">
            <w:pPr>
              <w:rPr>
                <w:rFonts w:cs="Arial"/>
              </w:rPr>
            </w:pPr>
            <w:r w:rsidRPr="00CE2490">
              <w:rPr>
                <w:rFonts w:cs="Arial"/>
              </w:rPr>
              <w:t>Номер ФД</w:t>
            </w:r>
          </w:p>
        </w:tc>
        <w:tc>
          <w:tcPr>
            <w:tcW w:w="2979" w:type="dxa"/>
          </w:tcPr>
          <w:p w14:paraId="3D03FDE5" w14:textId="77777777" w:rsidR="00171765" w:rsidRDefault="00171765" w:rsidP="00171765">
            <w:pPr>
              <w:rPr>
                <w:rFonts w:cs="Arial"/>
              </w:rPr>
            </w:pPr>
            <w:r>
              <w:rPr>
                <w:rFonts w:cs="Arial"/>
              </w:rPr>
              <w:t>Число</w:t>
            </w:r>
          </w:p>
        </w:tc>
      </w:tr>
      <w:tr w:rsidR="00171765" w:rsidRPr="008F4F86" w14:paraId="5CB196F5" w14:textId="77777777" w:rsidTr="00171765">
        <w:tc>
          <w:tcPr>
            <w:tcW w:w="2465" w:type="dxa"/>
          </w:tcPr>
          <w:p w14:paraId="15416DD4" w14:textId="77777777" w:rsidR="00171765" w:rsidRPr="009E5A50" w:rsidRDefault="00171765" w:rsidP="00171765">
            <w:pPr>
              <w:rPr>
                <w:rFonts w:cs="Arial"/>
              </w:rPr>
            </w:pPr>
            <w:r>
              <w:rPr>
                <w:rFonts w:cs="Arial"/>
                <w:lang w:val="en-US"/>
              </w:rPr>
              <w:t>s</w:t>
            </w:r>
            <w:r w:rsidRPr="009E5A50">
              <w:rPr>
                <w:rFonts w:cs="Arial"/>
              </w:rPr>
              <w:t>hiftNumber</w:t>
            </w:r>
          </w:p>
        </w:tc>
        <w:tc>
          <w:tcPr>
            <w:tcW w:w="4839" w:type="dxa"/>
          </w:tcPr>
          <w:p w14:paraId="0A1F0EA6" w14:textId="77777777" w:rsidR="00171765" w:rsidRDefault="00171765" w:rsidP="00171765">
            <w:pPr>
              <w:rPr>
                <w:rFonts w:cs="Arial"/>
              </w:rPr>
            </w:pPr>
            <w:r>
              <w:rPr>
                <w:rFonts w:cs="Arial"/>
              </w:rPr>
              <w:t>Номер смены</w:t>
            </w:r>
          </w:p>
        </w:tc>
        <w:tc>
          <w:tcPr>
            <w:tcW w:w="2979" w:type="dxa"/>
          </w:tcPr>
          <w:p w14:paraId="6481A55C" w14:textId="77777777" w:rsidR="00171765" w:rsidRDefault="00171765" w:rsidP="00171765">
            <w:pPr>
              <w:rPr>
                <w:rFonts w:cs="Arial"/>
              </w:rPr>
            </w:pPr>
            <w:r>
              <w:rPr>
                <w:rFonts w:cs="Arial"/>
              </w:rPr>
              <w:t>Число</w:t>
            </w:r>
          </w:p>
        </w:tc>
      </w:tr>
      <w:tr w:rsidR="00171765" w:rsidRPr="008F4F86" w14:paraId="207397AF" w14:textId="77777777" w:rsidTr="00171765">
        <w:tc>
          <w:tcPr>
            <w:tcW w:w="2465" w:type="dxa"/>
          </w:tcPr>
          <w:p w14:paraId="23F91B5C" w14:textId="77777777" w:rsidR="00171765" w:rsidRPr="00CE2490" w:rsidRDefault="00171765" w:rsidP="00171765">
            <w:pPr>
              <w:rPr>
                <w:rFonts w:cs="Arial"/>
                <w:lang w:val="en-US"/>
              </w:rPr>
            </w:pPr>
            <w:r>
              <w:rPr>
                <w:rFonts w:cs="Arial"/>
                <w:lang w:val="en-US"/>
              </w:rPr>
              <w:t>d</w:t>
            </w:r>
            <w:r w:rsidRPr="009E5A50">
              <w:rPr>
                <w:rFonts w:cs="Arial"/>
              </w:rPr>
              <w:t>ocumentIn</w:t>
            </w:r>
            <w:r>
              <w:rPr>
                <w:rFonts w:cs="Arial"/>
                <w:lang w:val="en-US"/>
              </w:rPr>
              <w:t>dex</w:t>
            </w:r>
          </w:p>
        </w:tc>
        <w:tc>
          <w:tcPr>
            <w:tcW w:w="4839" w:type="dxa"/>
          </w:tcPr>
          <w:p w14:paraId="269B508C" w14:textId="77777777" w:rsidR="00171765" w:rsidRDefault="00171765" w:rsidP="00171765">
            <w:pPr>
              <w:rPr>
                <w:rFonts w:cs="Arial"/>
              </w:rPr>
            </w:pPr>
            <w:r>
              <w:rPr>
                <w:rFonts w:cs="Arial"/>
              </w:rPr>
              <w:t>Номер чека за смену</w:t>
            </w:r>
          </w:p>
        </w:tc>
        <w:tc>
          <w:tcPr>
            <w:tcW w:w="2979" w:type="dxa"/>
          </w:tcPr>
          <w:p w14:paraId="2F6DC036" w14:textId="77777777" w:rsidR="00171765" w:rsidRPr="00CE2490" w:rsidRDefault="00171765" w:rsidP="00171765">
            <w:pPr>
              <w:rPr>
                <w:rFonts w:cs="Arial"/>
              </w:rPr>
            </w:pPr>
            <w:r>
              <w:rPr>
                <w:rFonts w:cs="Arial"/>
              </w:rPr>
              <w:t>Число</w:t>
            </w:r>
          </w:p>
        </w:tc>
      </w:tr>
      <w:tr w:rsidR="00171765" w:rsidRPr="008F4F86" w14:paraId="242CDB49" w14:textId="77777777" w:rsidTr="00171765">
        <w:tc>
          <w:tcPr>
            <w:tcW w:w="2465" w:type="dxa"/>
          </w:tcPr>
          <w:p w14:paraId="0D8ED3AB" w14:textId="77777777" w:rsidR="00171765" w:rsidRPr="009E5A50" w:rsidRDefault="00171765" w:rsidP="00171765">
            <w:pPr>
              <w:rPr>
                <w:rFonts w:cs="Arial"/>
                <w:lang w:val="en-US"/>
              </w:rPr>
            </w:pPr>
            <w:r>
              <w:rPr>
                <w:rFonts w:cs="Arial"/>
                <w:lang w:val="en-US"/>
              </w:rPr>
              <w:t>processedAt</w:t>
            </w:r>
          </w:p>
        </w:tc>
        <w:tc>
          <w:tcPr>
            <w:tcW w:w="4839" w:type="dxa"/>
          </w:tcPr>
          <w:p w14:paraId="3B5AF859" w14:textId="77777777" w:rsidR="00171765" w:rsidRPr="00E31914" w:rsidRDefault="00171765" w:rsidP="00171765">
            <w:pPr>
              <w:rPr>
                <w:rFonts w:cs="Arial"/>
              </w:rPr>
            </w:pPr>
            <w:r>
              <w:rPr>
                <w:rFonts w:cs="Arial"/>
              </w:rPr>
              <w:t>Время регистрации фискального документа в ФН</w:t>
            </w:r>
          </w:p>
        </w:tc>
        <w:tc>
          <w:tcPr>
            <w:tcW w:w="2979" w:type="dxa"/>
          </w:tcPr>
          <w:p w14:paraId="2BF65523" w14:textId="77777777" w:rsidR="00171765" w:rsidRDefault="00171765" w:rsidP="00171765">
            <w:pPr>
              <w:rPr>
                <w:rFonts w:cs="Arial"/>
              </w:rPr>
            </w:pPr>
            <w:bookmarkStart w:id="513" w:name="OLE_LINK116"/>
            <w:bookmarkStart w:id="514" w:name="OLE_LINK117"/>
            <w:bookmarkStart w:id="515" w:name="OLE_LINK118"/>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bookmarkEnd w:id="513"/>
            <w:bookmarkEnd w:id="514"/>
            <w:bookmarkEnd w:id="515"/>
          </w:p>
        </w:tc>
      </w:tr>
      <w:tr w:rsidR="00171765" w:rsidRPr="008F4F86" w14:paraId="14604C8E" w14:textId="77777777" w:rsidTr="00171765">
        <w:tc>
          <w:tcPr>
            <w:tcW w:w="2465" w:type="dxa"/>
          </w:tcPr>
          <w:p w14:paraId="67E54281" w14:textId="77777777" w:rsidR="00171765" w:rsidRPr="008F4F86" w:rsidRDefault="00171765" w:rsidP="00171765">
            <w:pPr>
              <w:rPr>
                <w:rFonts w:cs="Arial"/>
                <w:lang w:val="en-US"/>
              </w:rPr>
            </w:pPr>
            <w:r>
              <w:rPr>
                <w:rFonts w:cs="Arial"/>
                <w:lang w:val="en-US"/>
              </w:rPr>
              <w:t>content</w:t>
            </w:r>
          </w:p>
        </w:tc>
        <w:tc>
          <w:tcPr>
            <w:tcW w:w="4839" w:type="dxa"/>
          </w:tcPr>
          <w:p w14:paraId="61353789" w14:textId="77777777" w:rsidR="00171765" w:rsidRPr="00EB31B9" w:rsidRDefault="00171765" w:rsidP="00171765">
            <w:pPr>
              <w:rPr>
                <w:rFonts w:cs="Arial"/>
              </w:rPr>
            </w:pPr>
            <w:r>
              <w:rPr>
                <w:rFonts w:cs="Arial"/>
              </w:rPr>
              <w:t>Содержимое документа</w:t>
            </w:r>
          </w:p>
        </w:tc>
        <w:tc>
          <w:tcPr>
            <w:tcW w:w="2979" w:type="dxa"/>
          </w:tcPr>
          <w:p w14:paraId="51A07975" w14:textId="77777777" w:rsidR="00171765" w:rsidRPr="00525F22" w:rsidRDefault="00171765" w:rsidP="00171765">
            <w:pPr>
              <w:rPr>
                <w:rFonts w:cs="Arial"/>
              </w:rPr>
            </w:pPr>
            <w:r>
              <w:rPr>
                <w:rFonts w:cs="Arial"/>
              </w:rPr>
              <w:t>Структура п.2.1.1.1</w:t>
            </w:r>
          </w:p>
        </w:tc>
      </w:tr>
      <w:tr w:rsidR="00171765" w:rsidRPr="008F4F86" w14:paraId="22A6E069" w14:textId="77777777" w:rsidTr="00171765">
        <w:tc>
          <w:tcPr>
            <w:tcW w:w="2465" w:type="dxa"/>
          </w:tcPr>
          <w:p w14:paraId="4D65AF43" w14:textId="77777777" w:rsidR="00171765" w:rsidRPr="00AD41F6" w:rsidRDefault="00171765" w:rsidP="00171765">
            <w:pPr>
              <w:rPr>
                <w:rFonts w:cs="Arial"/>
                <w:lang w:val="en-US"/>
              </w:rPr>
            </w:pPr>
            <w:r>
              <w:rPr>
                <w:rFonts w:cs="Arial"/>
                <w:lang w:val="en-US"/>
              </w:rPr>
              <w:t>fp</w:t>
            </w:r>
          </w:p>
        </w:tc>
        <w:tc>
          <w:tcPr>
            <w:tcW w:w="4839" w:type="dxa"/>
          </w:tcPr>
          <w:p w14:paraId="510188B6" w14:textId="77777777" w:rsidR="00171765" w:rsidRDefault="00171765" w:rsidP="00171765">
            <w:pPr>
              <w:rPr>
                <w:rFonts w:cs="Arial"/>
              </w:rPr>
            </w:pPr>
            <w:r w:rsidRPr="00E664C7">
              <w:rPr>
                <w:rFonts w:cs="Arial"/>
              </w:rPr>
              <w:t>Фискальный признак</w:t>
            </w:r>
          </w:p>
        </w:tc>
        <w:tc>
          <w:tcPr>
            <w:tcW w:w="2979" w:type="dxa"/>
          </w:tcPr>
          <w:p w14:paraId="42E6931F" w14:textId="77777777" w:rsidR="00171765" w:rsidRPr="008B6C01" w:rsidRDefault="00171765" w:rsidP="00171765">
            <w:pPr>
              <w:rPr>
                <w:rFonts w:cs="Arial"/>
              </w:rPr>
            </w:pPr>
            <w:r>
              <w:rPr>
                <w:rFonts w:cs="Arial"/>
              </w:rPr>
              <w:t>Строка</w:t>
            </w:r>
            <w:r>
              <w:rPr>
                <w:rFonts w:cs="Arial"/>
                <w:lang w:val="en-US"/>
              </w:rPr>
              <w:t xml:space="preserve"> 10 </w:t>
            </w:r>
            <w:r>
              <w:rPr>
                <w:rFonts w:cs="Arial"/>
              </w:rPr>
              <w:t>символов</w:t>
            </w:r>
          </w:p>
        </w:tc>
      </w:tr>
      <w:tr w:rsidR="00171765" w:rsidRPr="008F4F86" w14:paraId="59AD8FC0" w14:textId="77777777" w:rsidTr="00171765">
        <w:tc>
          <w:tcPr>
            <w:tcW w:w="2465" w:type="dxa"/>
          </w:tcPr>
          <w:p w14:paraId="76FBCEF1" w14:textId="77777777" w:rsidR="00171765" w:rsidRPr="009D7C38" w:rsidRDefault="00171765" w:rsidP="00171765">
            <w:pPr>
              <w:rPr>
                <w:rFonts w:cs="Arial"/>
                <w:lang w:val="en-US"/>
              </w:rPr>
            </w:pPr>
            <w:r>
              <w:rPr>
                <w:rFonts w:cs="Arial"/>
                <w:lang w:val="en-US"/>
              </w:rPr>
              <w:t>callbackUrl</w:t>
            </w:r>
          </w:p>
        </w:tc>
        <w:tc>
          <w:tcPr>
            <w:tcW w:w="4839" w:type="dxa"/>
          </w:tcPr>
          <w:p w14:paraId="353EF999" w14:textId="77777777" w:rsidR="00171765" w:rsidRPr="009D7C38" w:rsidRDefault="00171765" w:rsidP="00171765">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979" w:type="dxa"/>
          </w:tcPr>
          <w:p w14:paraId="4BFA3AC6" w14:textId="77777777" w:rsidR="00171765" w:rsidRDefault="00171765" w:rsidP="00171765">
            <w:pPr>
              <w:rPr>
                <w:rFonts w:cs="Arial"/>
              </w:rPr>
            </w:pPr>
            <w:r>
              <w:rPr>
                <w:rFonts w:cs="Arial"/>
              </w:rPr>
              <w:t xml:space="preserve">Строка от 1 до 1024 символов или </w:t>
            </w:r>
            <w:r>
              <w:rPr>
                <w:rFonts w:cs="Arial"/>
                <w:lang w:val="en-US"/>
              </w:rPr>
              <w:t>null</w:t>
            </w:r>
          </w:p>
        </w:tc>
      </w:tr>
    </w:tbl>
    <w:p w14:paraId="7270A013" w14:textId="77777777" w:rsidR="00171765" w:rsidRDefault="00171765" w:rsidP="00171765">
      <w:pPr>
        <w:rPr>
          <w:rFonts w:cs="Arial"/>
        </w:rPr>
      </w:pPr>
    </w:p>
    <w:p w14:paraId="65B9E53F" w14:textId="77777777" w:rsidR="00171765" w:rsidRPr="00D91E9D" w:rsidRDefault="00171765" w:rsidP="00171765">
      <w:pPr>
        <w:rPr>
          <w:lang w:val="en-US"/>
        </w:rPr>
      </w:pPr>
      <w:r w:rsidRPr="00817738">
        <w:t>Пример</w:t>
      </w:r>
      <w:r w:rsidRPr="00D91E9D">
        <w:rPr>
          <w:lang w:val="en-US"/>
        </w:rPr>
        <w:t xml:space="preserve"> </w:t>
      </w:r>
      <w:r>
        <w:t>ответа</w:t>
      </w:r>
      <w:r w:rsidRPr="00D91E9D">
        <w:rPr>
          <w:lang w:val="en-US"/>
        </w:rPr>
        <w:t>:</w:t>
      </w:r>
    </w:p>
    <w:p w14:paraId="279C94E7" w14:textId="77777777" w:rsidR="00171765" w:rsidRPr="00D91E9D" w:rsidRDefault="00171765" w:rsidP="00171765">
      <w:pPr>
        <w:rPr>
          <w:rFonts w:cs="Arial"/>
          <w:lang w:val="en-US"/>
        </w:rPr>
      </w:pPr>
    </w:p>
    <w:p w14:paraId="3D0934CA" w14:textId="77777777" w:rsidR="00171765" w:rsidRPr="00D91E9D" w:rsidRDefault="00171765" w:rsidP="00171765">
      <w:pPr>
        <w:pStyle w:val="HTML0"/>
        <w:shd w:val="clear" w:color="auto" w:fill="333333"/>
        <w:rPr>
          <w:rFonts w:ascii="Consolas" w:hAnsi="Consolas" w:cs="Consolas"/>
          <w:color w:val="DFDFBF"/>
          <w:sz w:val="18"/>
          <w:szCs w:val="18"/>
          <w:lang w:val="en-US"/>
        </w:rPr>
      </w:pPr>
      <w:r w:rsidRPr="00D91E9D">
        <w:rPr>
          <w:rFonts w:ascii="Consolas" w:hAnsi="Consolas" w:cs="Consolas"/>
          <w:color w:val="DFDFBF"/>
          <w:sz w:val="18"/>
          <w:szCs w:val="18"/>
          <w:lang w:val="en-US"/>
        </w:rPr>
        <w:t>{</w:t>
      </w:r>
    </w:p>
    <w:p w14:paraId="253AFF2D" w14:textId="77777777" w:rsidR="00171765" w:rsidRPr="00D91E9D"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91E9D">
        <w:rPr>
          <w:rFonts w:ascii="Consolas" w:hAnsi="Consolas" w:cs="Consolas"/>
          <w:color w:val="8ACCCF"/>
          <w:sz w:val="18"/>
          <w:szCs w:val="18"/>
          <w:lang w:val="en-US"/>
        </w:rPr>
        <w:t>"</w:t>
      </w:r>
      <w:r w:rsidRPr="00D460A0">
        <w:rPr>
          <w:rFonts w:ascii="Consolas" w:hAnsi="Consolas" w:cs="Consolas"/>
          <w:color w:val="8ACCCF"/>
          <w:sz w:val="18"/>
          <w:szCs w:val="18"/>
          <w:lang w:val="en-US"/>
        </w:rPr>
        <w:t>id</w:t>
      </w:r>
      <w:r w:rsidRPr="00D91E9D">
        <w:rPr>
          <w:rFonts w:ascii="Consolas" w:hAnsi="Consolas" w:cs="Consolas"/>
          <w:color w:val="8ACCCF"/>
          <w:sz w:val="18"/>
          <w:szCs w:val="18"/>
          <w:lang w:val="en-US"/>
        </w:rPr>
        <w:t>"</w:t>
      </w:r>
      <w:r w:rsidRPr="00D91E9D">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D91E9D">
        <w:rPr>
          <w:rFonts w:ascii="Consolas" w:hAnsi="Consolas" w:cs="Consolas"/>
          <w:color w:val="DFAF8F"/>
          <w:sz w:val="18"/>
          <w:szCs w:val="18"/>
          <w:lang w:val="en-US"/>
        </w:rPr>
        <w:t>"12345678990"</w:t>
      </w:r>
      <w:r w:rsidRPr="00D91E9D">
        <w:rPr>
          <w:rFonts w:ascii="Consolas" w:hAnsi="Consolas" w:cs="Consolas"/>
          <w:color w:val="DFDFBF"/>
          <w:sz w:val="18"/>
          <w:szCs w:val="18"/>
          <w:lang w:val="en-US"/>
        </w:rPr>
        <w:t>,</w:t>
      </w:r>
    </w:p>
    <w:p w14:paraId="635C3A5C" w14:textId="77777777" w:rsidR="00171765" w:rsidRPr="00D91E9D"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91E9D">
        <w:rPr>
          <w:rFonts w:ascii="Consolas" w:hAnsi="Consolas" w:cs="Consolas"/>
          <w:color w:val="8ACCCF"/>
          <w:sz w:val="18"/>
          <w:szCs w:val="18"/>
          <w:lang w:val="en-US"/>
        </w:rPr>
        <w:t>"</w:t>
      </w:r>
      <w:r w:rsidRPr="00D460A0">
        <w:rPr>
          <w:rFonts w:ascii="Consolas" w:hAnsi="Consolas" w:cs="Consolas"/>
          <w:color w:val="8ACCCF"/>
          <w:sz w:val="18"/>
          <w:szCs w:val="18"/>
          <w:lang w:val="en-US"/>
        </w:rPr>
        <w:t>deviceSN</w:t>
      </w:r>
      <w:r w:rsidRPr="00D91E9D">
        <w:rPr>
          <w:rFonts w:ascii="Consolas" w:hAnsi="Consolas" w:cs="Consolas"/>
          <w:color w:val="8ACCCF"/>
          <w:sz w:val="18"/>
          <w:szCs w:val="18"/>
          <w:lang w:val="en-US"/>
        </w:rPr>
        <w:t>"</w:t>
      </w:r>
      <w:r w:rsidRPr="00D91E9D">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D91E9D">
        <w:rPr>
          <w:rFonts w:ascii="Consolas" w:hAnsi="Consolas" w:cs="Consolas"/>
          <w:color w:val="DFAF8F"/>
          <w:sz w:val="18"/>
          <w:szCs w:val="18"/>
          <w:lang w:val="en-US"/>
        </w:rPr>
        <w:t>"0000000000001358"</w:t>
      </w:r>
      <w:r w:rsidRPr="00D91E9D">
        <w:rPr>
          <w:rFonts w:ascii="Consolas" w:hAnsi="Consolas" w:cs="Consolas"/>
          <w:color w:val="DFDFBF"/>
          <w:sz w:val="18"/>
          <w:szCs w:val="18"/>
          <w:lang w:val="en-US"/>
        </w:rPr>
        <w:t>,</w:t>
      </w:r>
    </w:p>
    <w:p w14:paraId="6437D388" w14:textId="77777777" w:rsidR="00171765" w:rsidRPr="00D91E9D"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91E9D">
        <w:rPr>
          <w:rFonts w:ascii="Consolas" w:hAnsi="Consolas" w:cs="Consolas"/>
          <w:color w:val="8ACCCF"/>
          <w:sz w:val="18"/>
          <w:szCs w:val="18"/>
          <w:lang w:val="en-US"/>
        </w:rPr>
        <w:t>"</w:t>
      </w:r>
      <w:r w:rsidRPr="00D460A0">
        <w:rPr>
          <w:rFonts w:ascii="Consolas" w:hAnsi="Consolas" w:cs="Consolas"/>
          <w:color w:val="8ACCCF"/>
          <w:sz w:val="18"/>
          <w:szCs w:val="18"/>
          <w:lang w:val="en-US"/>
        </w:rPr>
        <w:t>deviceRN</w:t>
      </w:r>
      <w:r w:rsidRPr="00D91E9D">
        <w:rPr>
          <w:rFonts w:ascii="Consolas" w:hAnsi="Consolas" w:cs="Consolas"/>
          <w:color w:val="8ACCCF"/>
          <w:sz w:val="18"/>
          <w:szCs w:val="18"/>
          <w:lang w:val="en-US"/>
        </w:rPr>
        <w:t>"</w:t>
      </w:r>
      <w:r w:rsidRPr="00D91E9D">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D91E9D">
        <w:rPr>
          <w:rFonts w:ascii="Consolas" w:hAnsi="Consolas" w:cs="Consolas"/>
          <w:color w:val="DFAF8F"/>
          <w:sz w:val="18"/>
          <w:szCs w:val="18"/>
          <w:lang w:val="en-US"/>
        </w:rPr>
        <w:t>"0000000400054952"</w:t>
      </w:r>
      <w:r w:rsidRPr="00D91E9D">
        <w:rPr>
          <w:rFonts w:ascii="Consolas" w:hAnsi="Consolas" w:cs="Consolas"/>
          <w:color w:val="DFDFBF"/>
          <w:sz w:val="18"/>
          <w:szCs w:val="18"/>
          <w:lang w:val="en-US"/>
        </w:rPr>
        <w:t>,</w:t>
      </w:r>
    </w:p>
    <w:p w14:paraId="4CBAE8C3" w14:textId="77777777" w:rsidR="00171765" w:rsidRPr="00D91E9D"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lastRenderedPageBreak/>
        <w:t>  </w:t>
      </w:r>
      <w:r w:rsidRPr="00D91E9D">
        <w:rPr>
          <w:rFonts w:ascii="Consolas" w:hAnsi="Consolas" w:cs="Consolas"/>
          <w:color w:val="8ACCCF"/>
          <w:sz w:val="18"/>
          <w:szCs w:val="18"/>
          <w:lang w:val="en-US"/>
        </w:rPr>
        <w:t>"</w:t>
      </w:r>
      <w:r w:rsidRPr="00D460A0">
        <w:rPr>
          <w:rFonts w:ascii="Consolas" w:hAnsi="Consolas" w:cs="Consolas"/>
          <w:color w:val="8ACCCF"/>
          <w:sz w:val="18"/>
          <w:szCs w:val="18"/>
          <w:lang w:val="en-US"/>
        </w:rPr>
        <w:t>fsNumber</w:t>
      </w:r>
      <w:r w:rsidRPr="00D91E9D">
        <w:rPr>
          <w:rFonts w:ascii="Consolas" w:hAnsi="Consolas" w:cs="Consolas"/>
          <w:color w:val="8ACCCF"/>
          <w:sz w:val="18"/>
          <w:szCs w:val="18"/>
          <w:lang w:val="en-US"/>
        </w:rPr>
        <w:t>"</w:t>
      </w:r>
      <w:r w:rsidRPr="00D91E9D">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D91E9D">
        <w:rPr>
          <w:rFonts w:ascii="Consolas" w:hAnsi="Consolas" w:cs="Consolas"/>
          <w:color w:val="DFAF8F"/>
          <w:sz w:val="18"/>
          <w:szCs w:val="18"/>
          <w:lang w:val="en-US"/>
        </w:rPr>
        <w:t>"9999078900001341"</w:t>
      </w:r>
      <w:r w:rsidRPr="00D91E9D">
        <w:rPr>
          <w:rFonts w:ascii="Consolas" w:hAnsi="Consolas" w:cs="Consolas"/>
          <w:color w:val="DFDFBF"/>
          <w:sz w:val="18"/>
          <w:szCs w:val="18"/>
          <w:lang w:val="en-US"/>
        </w:rPr>
        <w:t>,</w:t>
      </w:r>
    </w:p>
    <w:p w14:paraId="3980714F" w14:textId="77777777" w:rsidR="00171765" w:rsidRPr="00D91E9D"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91E9D">
        <w:rPr>
          <w:rFonts w:ascii="Consolas" w:hAnsi="Consolas" w:cs="Consolas"/>
          <w:color w:val="8ACCCF"/>
          <w:sz w:val="18"/>
          <w:szCs w:val="18"/>
          <w:lang w:val="en-US"/>
        </w:rPr>
        <w:t>"</w:t>
      </w:r>
      <w:r w:rsidRPr="00D460A0">
        <w:rPr>
          <w:rFonts w:ascii="Consolas" w:hAnsi="Consolas" w:cs="Consolas"/>
          <w:color w:val="8ACCCF"/>
          <w:sz w:val="18"/>
          <w:szCs w:val="18"/>
          <w:lang w:val="en-US"/>
        </w:rPr>
        <w:t>ofdName</w:t>
      </w:r>
      <w:r w:rsidRPr="00D91E9D">
        <w:rPr>
          <w:rFonts w:ascii="Consolas" w:hAnsi="Consolas" w:cs="Consolas"/>
          <w:color w:val="8ACCCF"/>
          <w:sz w:val="18"/>
          <w:szCs w:val="18"/>
          <w:lang w:val="en-US"/>
        </w:rPr>
        <w:t>"</w:t>
      </w:r>
      <w:r w:rsidRPr="00D91E9D">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D91E9D">
        <w:rPr>
          <w:rFonts w:ascii="Consolas" w:hAnsi="Consolas" w:cs="Consolas"/>
          <w:color w:val="DFAF8F"/>
          <w:sz w:val="18"/>
          <w:szCs w:val="18"/>
          <w:lang w:val="en-US"/>
        </w:rPr>
        <w:t>"</w:t>
      </w:r>
      <w:r w:rsidRPr="008F5442">
        <w:rPr>
          <w:rFonts w:ascii="Consolas" w:hAnsi="Consolas" w:cs="Consolas"/>
          <w:color w:val="DFAF8F"/>
          <w:sz w:val="18"/>
          <w:szCs w:val="18"/>
        </w:rPr>
        <w:t>ООО</w:t>
      </w:r>
      <w:r w:rsidRPr="00D460A0">
        <w:rPr>
          <w:rFonts w:ascii="Consolas" w:hAnsi="Consolas" w:cs="Consolas"/>
          <w:color w:val="DFAF8F"/>
          <w:sz w:val="18"/>
          <w:szCs w:val="18"/>
          <w:lang w:val="en-US"/>
        </w:rPr>
        <w:t> </w:t>
      </w:r>
      <w:r w:rsidRPr="00D91E9D">
        <w:rPr>
          <w:rFonts w:ascii="Consolas" w:hAnsi="Consolas" w:cs="Consolas"/>
          <w:color w:val="FF007F"/>
          <w:sz w:val="18"/>
          <w:szCs w:val="18"/>
          <w:lang w:val="en-US"/>
        </w:rPr>
        <w:t>\"</w:t>
      </w:r>
      <w:r w:rsidRPr="008F5442">
        <w:rPr>
          <w:rFonts w:ascii="Consolas" w:hAnsi="Consolas" w:cs="Consolas"/>
          <w:color w:val="DFAF8F"/>
          <w:sz w:val="18"/>
          <w:szCs w:val="18"/>
        </w:rPr>
        <w:t>Ярус</w:t>
      </w:r>
      <w:r w:rsidRPr="00D91E9D">
        <w:rPr>
          <w:rFonts w:ascii="Consolas" w:hAnsi="Consolas" w:cs="Consolas"/>
          <w:color w:val="FF007F"/>
          <w:sz w:val="18"/>
          <w:szCs w:val="18"/>
          <w:lang w:val="en-US"/>
        </w:rPr>
        <w:t>\"</w:t>
      </w:r>
      <w:r w:rsidRPr="00D91E9D">
        <w:rPr>
          <w:rFonts w:ascii="Consolas" w:hAnsi="Consolas" w:cs="Consolas"/>
          <w:color w:val="DFAF8F"/>
          <w:sz w:val="18"/>
          <w:szCs w:val="18"/>
          <w:lang w:val="en-US"/>
        </w:rPr>
        <w:t>(</w:t>
      </w:r>
      <w:r w:rsidRPr="00D91E9D">
        <w:rPr>
          <w:rFonts w:ascii="Consolas" w:hAnsi="Consolas" w:cs="Consolas"/>
          <w:color w:val="FF007F"/>
          <w:sz w:val="18"/>
          <w:szCs w:val="18"/>
          <w:lang w:val="en-US"/>
        </w:rPr>
        <w:t>\"</w:t>
      </w:r>
      <w:r w:rsidRPr="008F5442">
        <w:rPr>
          <w:rFonts w:ascii="Consolas" w:hAnsi="Consolas" w:cs="Consolas"/>
          <w:color w:val="DFAF8F"/>
          <w:sz w:val="18"/>
          <w:szCs w:val="18"/>
        </w:rPr>
        <w:t>ОФД</w:t>
      </w:r>
      <w:r w:rsidRPr="00D91E9D">
        <w:rPr>
          <w:rFonts w:ascii="Consolas" w:hAnsi="Consolas" w:cs="Consolas"/>
          <w:color w:val="DFAF8F"/>
          <w:sz w:val="18"/>
          <w:szCs w:val="18"/>
          <w:lang w:val="en-US"/>
        </w:rPr>
        <w:t>-</w:t>
      </w:r>
      <w:r w:rsidRPr="008F5442">
        <w:rPr>
          <w:rFonts w:ascii="Consolas" w:hAnsi="Consolas" w:cs="Consolas"/>
          <w:color w:val="DFAF8F"/>
          <w:sz w:val="18"/>
          <w:szCs w:val="18"/>
        </w:rPr>
        <w:t>Я</w:t>
      </w:r>
      <w:r w:rsidRPr="00D91E9D">
        <w:rPr>
          <w:rFonts w:ascii="Consolas" w:hAnsi="Consolas" w:cs="Consolas"/>
          <w:color w:val="FF007F"/>
          <w:sz w:val="18"/>
          <w:szCs w:val="18"/>
          <w:lang w:val="en-US"/>
        </w:rPr>
        <w:t>\"</w:t>
      </w:r>
      <w:r w:rsidRPr="00D91E9D">
        <w:rPr>
          <w:rFonts w:ascii="Consolas" w:hAnsi="Consolas" w:cs="Consolas"/>
          <w:color w:val="DFAF8F"/>
          <w:sz w:val="18"/>
          <w:szCs w:val="18"/>
          <w:lang w:val="en-US"/>
        </w:rPr>
        <w:t>)"</w:t>
      </w:r>
      <w:r w:rsidRPr="00D91E9D">
        <w:rPr>
          <w:rFonts w:ascii="Consolas" w:hAnsi="Consolas" w:cs="Consolas"/>
          <w:color w:val="DFDFBF"/>
          <w:sz w:val="18"/>
          <w:szCs w:val="18"/>
          <w:lang w:val="en-US"/>
        </w:rPr>
        <w:t>,</w:t>
      </w:r>
    </w:p>
    <w:p w14:paraId="0F87AFD4"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"ofdWebsite"</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"www.ofd-ya.ru"</w:t>
      </w:r>
      <w:r w:rsidRPr="00D460A0">
        <w:rPr>
          <w:rFonts w:ascii="Consolas" w:hAnsi="Consolas" w:cs="Consolas"/>
          <w:color w:val="DFDFBF"/>
          <w:sz w:val="18"/>
          <w:szCs w:val="18"/>
          <w:lang w:val="en-US"/>
        </w:rPr>
        <w:t>,</w:t>
      </w:r>
    </w:p>
    <w:p w14:paraId="63712078"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"ofdinn"</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"7728699517"</w:t>
      </w:r>
      <w:r w:rsidRPr="00D460A0">
        <w:rPr>
          <w:rFonts w:ascii="Consolas" w:hAnsi="Consolas" w:cs="Consolas"/>
          <w:color w:val="DFDFBF"/>
          <w:sz w:val="18"/>
          <w:szCs w:val="18"/>
          <w:lang w:val="en-US"/>
        </w:rPr>
        <w:t>,</w:t>
      </w:r>
    </w:p>
    <w:p w14:paraId="05F78E3D"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"fnsWebsite"</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"www.nalog.ru"</w:t>
      </w:r>
      <w:r w:rsidRPr="00D460A0">
        <w:rPr>
          <w:rFonts w:ascii="Consolas" w:hAnsi="Consolas" w:cs="Consolas"/>
          <w:color w:val="DFDFBF"/>
          <w:sz w:val="18"/>
          <w:szCs w:val="18"/>
          <w:lang w:val="en-US"/>
        </w:rPr>
        <w:t>,</w:t>
      </w:r>
    </w:p>
    <w:p w14:paraId="05186A31"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8F5442">
        <w:rPr>
          <w:rFonts w:ascii="Consolas" w:hAnsi="Consolas" w:cs="Consolas"/>
          <w:color w:val="8ACCCF"/>
          <w:sz w:val="18"/>
          <w:szCs w:val="18"/>
          <w:lang w:val="en-US"/>
        </w:rPr>
        <w:t>"companyINN"</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"123456789012"</w:t>
      </w:r>
      <w:r w:rsidRPr="008F5442">
        <w:rPr>
          <w:rFonts w:ascii="Consolas" w:hAnsi="Consolas" w:cs="Consolas"/>
          <w:color w:val="DFDFBF"/>
          <w:sz w:val="18"/>
          <w:szCs w:val="18"/>
          <w:lang w:val="en-US"/>
        </w:rPr>
        <w:t>,</w:t>
      </w:r>
    </w:p>
    <w:p w14:paraId="14AE9DD7"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"companyName"</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w:t>
      </w:r>
      <w:r w:rsidRPr="008F5442">
        <w:rPr>
          <w:rFonts w:ascii="Consolas" w:hAnsi="Consolas" w:cs="Consolas"/>
          <w:color w:val="DFAF8F"/>
          <w:sz w:val="18"/>
          <w:szCs w:val="18"/>
        </w:rPr>
        <w:t>ЗАО</w:t>
      </w:r>
      <w:r w:rsidRPr="008F5442">
        <w:rPr>
          <w:rFonts w:ascii="Consolas" w:hAnsi="Consolas" w:cs="Consolas"/>
          <w:color w:val="DFAF8F"/>
          <w:sz w:val="18"/>
          <w:szCs w:val="18"/>
          <w:lang w:val="en-US"/>
        </w:rPr>
        <w:t> </w:t>
      </w:r>
      <w:r w:rsidRPr="008F5442">
        <w:rPr>
          <w:rFonts w:ascii="Consolas" w:hAnsi="Consolas" w:cs="Consolas"/>
          <w:color w:val="DFAF8F"/>
          <w:sz w:val="18"/>
          <w:szCs w:val="18"/>
        </w:rPr>
        <w:t>ТОРГОВЫЙ</w:t>
      </w:r>
      <w:r w:rsidRPr="008F5442">
        <w:rPr>
          <w:rFonts w:ascii="Consolas" w:hAnsi="Consolas" w:cs="Consolas"/>
          <w:color w:val="DFAF8F"/>
          <w:sz w:val="18"/>
          <w:szCs w:val="18"/>
          <w:lang w:val="en-US"/>
        </w:rPr>
        <w:t> </w:t>
      </w:r>
      <w:r w:rsidRPr="008F5442">
        <w:rPr>
          <w:rFonts w:ascii="Consolas" w:hAnsi="Consolas" w:cs="Consolas"/>
          <w:color w:val="DFAF8F"/>
          <w:sz w:val="18"/>
          <w:szCs w:val="18"/>
        </w:rPr>
        <w:t>ОБЪЕКТ</w:t>
      </w:r>
      <w:r w:rsidRPr="008F5442">
        <w:rPr>
          <w:rFonts w:ascii="Consolas" w:hAnsi="Consolas" w:cs="Consolas"/>
          <w:color w:val="DFAF8F"/>
          <w:sz w:val="18"/>
          <w:szCs w:val="18"/>
          <w:lang w:val="en-US"/>
        </w:rPr>
        <w:t> №1"</w:t>
      </w:r>
      <w:r w:rsidRPr="008F5442">
        <w:rPr>
          <w:rFonts w:ascii="Consolas" w:hAnsi="Consolas" w:cs="Consolas"/>
          <w:color w:val="DFDFBF"/>
          <w:sz w:val="18"/>
          <w:szCs w:val="18"/>
          <w:lang w:val="en-US"/>
        </w:rPr>
        <w:t>,</w:t>
      </w:r>
    </w:p>
    <w:p w14:paraId="09E9F1E3"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"documentNumber"</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117</w:t>
      </w:r>
      <w:r w:rsidRPr="008F5442">
        <w:rPr>
          <w:rFonts w:ascii="Consolas" w:hAnsi="Consolas" w:cs="Consolas"/>
          <w:color w:val="DFDFBF"/>
          <w:sz w:val="18"/>
          <w:szCs w:val="18"/>
          <w:lang w:val="en-US"/>
        </w:rPr>
        <w:t>,</w:t>
      </w:r>
    </w:p>
    <w:p w14:paraId="6EF14E74"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"shiftNumber"</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20</w:t>
      </w:r>
      <w:r w:rsidRPr="008F5442">
        <w:rPr>
          <w:rFonts w:ascii="Consolas" w:hAnsi="Consolas" w:cs="Consolas"/>
          <w:color w:val="DFDFBF"/>
          <w:sz w:val="18"/>
          <w:szCs w:val="18"/>
          <w:lang w:val="en-US"/>
        </w:rPr>
        <w:t>,</w:t>
      </w:r>
    </w:p>
    <w:p w14:paraId="3A5BB2CD"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"documentIndex"</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5</w:t>
      </w:r>
      <w:r w:rsidRPr="008F5442">
        <w:rPr>
          <w:rFonts w:ascii="Consolas" w:hAnsi="Consolas" w:cs="Consolas"/>
          <w:color w:val="DFDFBF"/>
          <w:sz w:val="18"/>
          <w:szCs w:val="18"/>
          <w:lang w:val="en-US"/>
        </w:rPr>
        <w:t>,</w:t>
      </w:r>
    </w:p>
    <w:p w14:paraId="6AE72349"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"processedAt"</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"2017-02-14T14:16:00"</w:t>
      </w:r>
      <w:r w:rsidRPr="008F5442">
        <w:rPr>
          <w:rFonts w:ascii="Consolas" w:hAnsi="Consolas" w:cs="Consolas"/>
          <w:color w:val="DFDFBF"/>
          <w:sz w:val="18"/>
          <w:szCs w:val="18"/>
          <w:lang w:val="en-US"/>
        </w:rPr>
        <w:t>,</w:t>
      </w:r>
    </w:p>
    <w:p w14:paraId="404185EE"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"content"</w:t>
      </w:r>
      <w:r w:rsidRPr="008F5442">
        <w:rPr>
          <w:rFonts w:ascii="Consolas" w:hAnsi="Consolas" w:cs="Consolas"/>
          <w:color w:val="DFDFBF"/>
          <w:sz w:val="18"/>
          <w:szCs w:val="18"/>
          <w:lang w:val="en-US"/>
        </w:rPr>
        <w:t>: {</w:t>
      </w:r>
    </w:p>
    <w:p w14:paraId="2CBBD035"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"correctionType"</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w:t>
      </w:r>
      <w:r w:rsidRPr="008F5442">
        <w:rPr>
          <w:rFonts w:ascii="Consolas" w:hAnsi="Consolas" w:cs="Consolas"/>
          <w:color w:val="DFDFBF"/>
          <w:sz w:val="18"/>
          <w:szCs w:val="18"/>
          <w:lang w:val="en-US"/>
        </w:rPr>
        <w:t>,</w:t>
      </w:r>
    </w:p>
    <w:p w14:paraId="3C2F457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"type"</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w:t>
      </w:r>
      <w:r w:rsidRPr="008F5442">
        <w:rPr>
          <w:rFonts w:ascii="Consolas" w:hAnsi="Consolas" w:cs="Consolas"/>
          <w:color w:val="DFDFBF"/>
          <w:sz w:val="18"/>
          <w:szCs w:val="18"/>
          <w:lang w:val="en-US"/>
        </w:rPr>
        <w:t>,</w:t>
      </w:r>
    </w:p>
    <w:p w14:paraId="7C87BEC3"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"description"</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w:t>
      </w:r>
      <w:r w:rsidRPr="008F5442">
        <w:rPr>
          <w:rFonts w:ascii="Consolas" w:hAnsi="Consolas" w:cs="Consolas"/>
          <w:color w:val="DFAF8F"/>
          <w:sz w:val="18"/>
          <w:szCs w:val="18"/>
        </w:rPr>
        <w:t>НЕ</w:t>
      </w:r>
      <w:r w:rsidRPr="008F5442">
        <w:rPr>
          <w:rFonts w:ascii="Consolas" w:hAnsi="Consolas" w:cs="Consolas"/>
          <w:color w:val="DFAF8F"/>
          <w:sz w:val="18"/>
          <w:szCs w:val="18"/>
          <w:lang w:val="en-US"/>
        </w:rPr>
        <w:t> </w:t>
      </w:r>
      <w:r w:rsidRPr="008F5442">
        <w:rPr>
          <w:rFonts w:ascii="Consolas" w:hAnsi="Consolas" w:cs="Consolas"/>
          <w:color w:val="DFAF8F"/>
          <w:sz w:val="18"/>
          <w:szCs w:val="18"/>
        </w:rPr>
        <w:t>ХОЧЕТСЯ</w:t>
      </w:r>
      <w:r w:rsidRPr="008F5442">
        <w:rPr>
          <w:rFonts w:ascii="Consolas" w:hAnsi="Consolas" w:cs="Consolas"/>
          <w:color w:val="DFAF8F"/>
          <w:sz w:val="18"/>
          <w:szCs w:val="18"/>
          <w:lang w:val="en-US"/>
        </w:rPr>
        <w:t> </w:t>
      </w:r>
      <w:r w:rsidRPr="008F5442">
        <w:rPr>
          <w:rFonts w:ascii="Consolas" w:hAnsi="Consolas" w:cs="Consolas"/>
          <w:color w:val="DFAF8F"/>
          <w:sz w:val="18"/>
          <w:szCs w:val="18"/>
        </w:rPr>
        <w:t>НО</w:t>
      </w:r>
      <w:r w:rsidRPr="008F5442">
        <w:rPr>
          <w:rFonts w:ascii="Consolas" w:hAnsi="Consolas" w:cs="Consolas"/>
          <w:color w:val="DFAF8F"/>
          <w:sz w:val="18"/>
          <w:szCs w:val="18"/>
          <w:lang w:val="en-US"/>
        </w:rPr>
        <w:t> </w:t>
      </w:r>
      <w:r w:rsidRPr="008F5442">
        <w:rPr>
          <w:rFonts w:ascii="Consolas" w:hAnsi="Consolas" w:cs="Consolas"/>
          <w:color w:val="DFAF8F"/>
          <w:sz w:val="18"/>
          <w:szCs w:val="18"/>
        </w:rPr>
        <w:t>НАДО</w:t>
      </w:r>
      <w:r w:rsidRPr="008F5442">
        <w:rPr>
          <w:rFonts w:ascii="Consolas" w:hAnsi="Consolas" w:cs="Consolas"/>
          <w:color w:val="DFAF8F"/>
          <w:sz w:val="18"/>
          <w:szCs w:val="18"/>
          <w:lang w:val="en-US"/>
        </w:rPr>
        <w:t>"</w:t>
      </w:r>
      <w:r w:rsidRPr="008F5442">
        <w:rPr>
          <w:rFonts w:ascii="Consolas" w:hAnsi="Consolas" w:cs="Consolas"/>
          <w:color w:val="DFDFBF"/>
          <w:sz w:val="18"/>
          <w:szCs w:val="18"/>
          <w:lang w:val="en-US"/>
        </w:rPr>
        <w:t>,</w:t>
      </w:r>
    </w:p>
    <w:p w14:paraId="7EAE405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"causeDocumentDate"</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"2017-08-10T00:00:00"</w:t>
      </w:r>
      <w:r w:rsidRPr="008F5442">
        <w:rPr>
          <w:rFonts w:ascii="Consolas" w:hAnsi="Consolas" w:cs="Consolas"/>
          <w:color w:val="DFDFBF"/>
          <w:sz w:val="18"/>
          <w:szCs w:val="18"/>
          <w:lang w:val="en-US"/>
        </w:rPr>
        <w:t>,</w:t>
      </w:r>
    </w:p>
    <w:p w14:paraId="7DE63877"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"causeDocumentNumber"</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w:t>
      </w:r>
      <w:r w:rsidRPr="008F5442">
        <w:rPr>
          <w:rFonts w:ascii="Consolas" w:hAnsi="Consolas" w:cs="Consolas"/>
          <w:color w:val="DFAF8F"/>
          <w:sz w:val="18"/>
          <w:szCs w:val="18"/>
        </w:rPr>
        <w:t>ФЗ</w:t>
      </w:r>
      <w:r w:rsidRPr="008F5442">
        <w:rPr>
          <w:rFonts w:ascii="Consolas" w:hAnsi="Consolas" w:cs="Consolas"/>
          <w:color w:val="DFAF8F"/>
          <w:sz w:val="18"/>
          <w:szCs w:val="18"/>
          <w:lang w:val="en-US"/>
        </w:rPr>
        <w:t>-54"</w:t>
      </w:r>
      <w:r w:rsidRPr="008F5442">
        <w:rPr>
          <w:rFonts w:ascii="Consolas" w:hAnsi="Consolas" w:cs="Consolas"/>
          <w:color w:val="DFDFBF"/>
          <w:sz w:val="18"/>
          <w:szCs w:val="18"/>
          <w:lang w:val="en-US"/>
        </w:rPr>
        <w:t>,</w:t>
      </w:r>
    </w:p>
    <w:p w14:paraId="041133BB"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"totalSum"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17.25</w:t>
      </w:r>
      <w:r w:rsidRPr="008F5442">
        <w:rPr>
          <w:rFonts w:ascii="Consolas" w:hAnsi="Consolas" w:cs="Consolas"/>
          <w:color w:val="DFDFBF"/>
          <w:sz w:val="18"/>
          <w:szCs w:val="18"/>
          <w:lang w:val="en-US"/>
        </w:rPr>
        <w:t>,</w:t>
      </w:r>
    </w:p>
    <w:p w14:paraId="22FA4236"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"cashSum"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1.23</w:t>
      </w:r>
      <w:r w:rsidRPr="008F5442">
        <w:rPr>
          <w:rFonts w:ascii="Consolas" w:hAnsi="Consolas" w:cs="Consolas"/>
          <w:color w:val="DFDFBF"/>
          <w:sz w:val="18"/>
          <w:szCs w:val="18"/>
          <w:lang w:val="en-US"/>
        </w:rPr>
        <w:t>,</w:t>
      </w:r>
    </w:p>
    <w:p w14:paraId="75CACAB6"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"eCashSum"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2.34</w:t>
      </w:r>
      <w:r w:rsidRPr="008F5442">
        <w:rPr>
          <w:rFonts w:ascii="Consolas" w:hAnsi="Consolas" w:cs="Consolas"/>
          <w:color w:val="DFDFBF"/>
          <w:sz w:val="18"/>
          <w:szCs w:val="18"/>
          <w:lang w:val="en-US"/>
        </w:rPr>
        <w:t>,</w:t>
      </w:r>
    </w:p>
    <w:p w14:paraId="7FCF91B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"prepaymentSum"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5.67</w:t>
      </w:r>
      <w:r w:rsidRPr="008F5442">
        <w:rPr>
          <w:rFonts w:ascii="Consolas" w:hAnsi="Consolas" w:cs="Consolas"/>
          <w:color w:val="DFDFBF"/>
          <w:sz w:val="18"/>
          <w:szCs w:val="18"/>
          <w:lang w:val="en-US"/>
        </w:rPr>
        <w:t>,</w:t>
      </w:r>
    </w:p>
    <w:p w14:paraId="59150A97"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"postpaymentSum"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4.56</w:t>
      </w:r>
      <w:r w:rsidRPr="008F5442">
        <w:rPr>
          <w:rFonts w:ascii="Consolas" w:hAnsi="Consolas" w:cs="Consolas"/>
          <w:color w:val="DFDFBF"/>
          <w:sz w:val="18"/>
          <w:szCs w:val="18"/>
          <w:lang w:val="en-US"/>
        </w:rPr>
        <w:t>,</w:t>
      </w:r>
    </w:p>
    <w:p w14:paraId="1744343A"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"otherPaymentTypeSum"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3.45</w:t>
      </w:r>
      <w:r w:rsidRPr="008F5442">
        <w:rPr>
          <w:rFonts w:ascii="Consolas" w:hAnsi="Consolas" w:cs="Consolas"/>
          <w:color w:val="DFDFBF"/>
          <w:sz w:val="18"/>
          <w:szCs w:val="18"/>
          <w:lang w:val="en-US"/>
        </w:rPr>
        <w:t>,</w:t>
      </w:r>
    </w:p>
    <w:p w14:paraId="2E9441BB"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"tax1Sum"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1.34</w:t>
      </w:r>
      <w:r w:rsidRPr="008F5442">
        <w:rPr>
          <w:rFonts w:ascii="Consolas" w:hAnsi="Consolas" w:cs="Consolas"/>
          <w:color w:val="DFDFBF"/>
          <w:sz w:val="18"/>
          <w:szCs w:val="18"/>
          <w:lang w:val="en-US"/>
        </w:rPr>
        <w:t>,</w:t>
      </w:r>
    </w:p>
    <w:p w14:paraId="08AA604E"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"tax2Sum"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2.34</w:t>
      </w:r>
      <w:r w:rsidRPr="008F5442">
        <w:rPr>
          <w:rFonts w:ascii="Consolas" w:hAnsi="Consolas" w:cs="Consolas"/>
          <w:color w:val="DFDFBF"/>
          <w:sz w:val="18"/>
          <w:szCs w:val="18"/>
          <w:lang w:val="en-US"/>
        </w:rPr>
        <w:t>,</w:t>
      </w:r>
    </w:p>
    <w:p w14:paraId="0B3D3AC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"tax3Sum"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3.34</w:t>
      </w:r>
      <w:r w:rsidRPr="008F5442">
        <w:rPr>
          <w:rFonts w:ascii="Consolas" w:hAnsi="Consolas" w:cs="Consolas"/>
          <w:color w:val="DFDFBF"/>
          <w:sz w:val="18"/>
          <w:szCs w:val="18"/>
          <w:lang w:val="en-US"/>
        </w:rPr>
        <w:t>,</w:t>
      </w:r>
    </w:p>
    <w:p w14:paraId="470383E2"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"tax4Sum"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4.34</w:t>
      </w:r>
      <w:r w:rsidRPr="008F5442">
        <w:rPr>
          <w:rFonts w:ascii="Consolas" w:hAnsi="Consolas" w:cs="Consolas"/>
          <w:color w:val="DFDFBF"/>
          <w:sz w:val="18"/>
          <w:szCs w:val="18"/>
          <w:lang w:val="en-US"/>
        </w:rPr>
        <w:t>,</w:t>
      </w:r>
    </w:p>
    <w:p w14:paraId="6CE74E6A"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"tax5Sum"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5.34</w:t>
      </w:r>
      <w:r w:rsidRPr="008F5442">
        <w:rPr>
          <w:rFonts w:ascii="Consolas" w:hAnsi="Consolas" w:cs="Consolas"/>
          <w:color w:val="DFDFBF"/>
          <w:sz w:val="18"/>
          <w:szCs w:val="18"/>
          <w:lang w:val="en-US"/>
        </w:rPr>
        <w:t>,</w:t>
      </w:r>
    </w:p>
    <w:p w14:paraId="00B82622"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115D23">
        <w:rPr>
          <w:rFonts w:ascii="Consolas" w:hAnsi="Consolas" w:cs="Consolas"/>
          <w:color w:val="8ACCCF"/>
          <w:sz w:val="18"/>
          <w:szCs w:val="18"/>
          <w:lang w:val="en-US"/>
        </w:rPr>
        <w:t>"tax6Sum"</w:t>
      </w:r>
      <w:r w:rsidRPr="00115D23">
        <w:rPr>
          <w:rFonts w:ascii="Consolas" w:hAnsi="Consolas" w:cs="Consolas"/>
          <w:color w:val="DFDFBF"/>
          <w:sz w:val="18"/>
          <w:szCs w:val="18"/>
          <w:lang w:val="en-US"/>
        </w:rPr>
        <w:t>: </w:t>
      </w:r>
      <w:r w:rsidRPr="00115D23">
        <w:rPr>
          <w:rFonts w:ascii="Consolas" w:hAnsi="Consolas" w:cs="Consolas"/>
          <w:color w:val="6E96BE"/>
          <w:sz w:val="18"/>
          <w:szCs w:val="18"/>
          <w:lang w:val="en-US"/>
        </w:rPr>
        <w:t>6.34</w:t>
      </w:r>
      <w:r w:rsidRPr="00115D23">
        <w:rPr>
          <w:rFonts w:ascii="Consolas" w:hAnsi="Consolas" w:cs="Consolas"/>
          <w:color w:val="DFDFBF"/>
          <w:sz w:val="18"/>
          <w:szCs w:val="18"/>
          <w:lang w:val="en-US"/>
        </w:rPr>
        <w:t>,</w:t>
      </w:r>
    </w:p>
    <w:p w14:paraId="339B8FF0"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"taxationSystem"</w:t>
      </w:r>
      <w:r w:rsidRPr="00115D23">
        <w:rPr>
          <w:rFonts w:ascii="Consolas" w:hAnsi="Consolas" w:cs="Consolas"/>
          <w:color w:val="DFDFBF"/>
          <w:sz w:val="18"/>
          <w:szCs w:val="18"/>
          <w:lang w:val="en-US"/>
        </w:rPr>
        <w:t>: </w:t>
      </w:r>
      <w:r w:rsidRPr="00115D23">
        <w:rPr>
          <w:rFonts w:ascii="Consolas" w:hAnsi="Consolas" w:cs="Consolas"/>
          <w:color w:val="6E96BE"/>
          <w:sz w:val="18"/>
          <w:szCs w:val="18"/>
          <w:lang w:val="en-US"/>
        </w:rPr>
        <w:t>1</w:t>
      </w:r>
    </w:p>
    <w:p w14:paraId="71EDBCC2"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p>
    <w:p w14:paraId="486F4A43"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"change"</w:t>
      </w:r>
      <w:r w:rsidRPr="00115D23">
        <w:rPr>
          <w:rFonts w:ascii="Consolas" w:hAnsi="Consolas" w:cs="Consolas"/>
          <w:color w:val="DFDFBF"/>
          <w:sz w:val="18"/>
          <w:szCs w:val="18"/>
          <w:lang w:val="en-US"/>
        </w:rPr>
        <w:t>: </w:t>
      </w:r>
      <w:r w:rsidRPr="00115D23">
        <w:rPr>
          <w:rFonts w:ascii="Consolas" w:hAnsi="Consolas" w:cs="Consolas"/>
          <w:color w:val="6E96BE"/>
          <w:sz w:val="18"/>
          <w:szCs w:val="18"/>
          <w:lang w:val="en-US"/>
        </w:rPr>
        <w:t>974.01</w:t>
      </w:r>
      <w:r w:rsidRPr="00115D23">
        <w:rPr>
          <w:rFonts w:ascii="Consolas" w:hAnsi="Consolas" w:cs="Consolas"/>
          <w:color w:val="DFDFBF"/>
          <w:sz w:val="18"/>
          <w:szCs w:val="18"/>
          <w:lang w:val="en-US"/>
        </w:rPr>
        <w:t>,</w:t>
      </w:r>
    </w:p>
    <w:p w14:paraId="7080BE3C"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"fp"</w:t>
      </w:r>
      <w:r w:rsidRPr="00115D23">
        <w:rPr>
          <w:rFonts w:ascii="Consolas" w:hAnsi="Consolas" w:cs="Consolas"/>
          <w:color w:val="DFDFBF"/>
          <w:sz w:val="18"/>
          <w:szCs w:val="18"/>
          <w:lang w:val="en-US"/>
        </w:rPr>
        <w:t>: </w:t>
      </w:r>
      <w:r w:rsidRPr="00115D23">
        <w:rPr>
          <w:rFonts w:ascii="Consolas" w:hAnsi="Consolas" w:cs="Consolas"/>
          <w:color w:val="DFAF8F"/>
          <w:sz w:val="18"/>
          <w:szCs w:val="18"/>
          <w:lang w:val="en-US"/>
        </w:rPr>
        <w:t>"2364009522"</w:t>
      </w:r>
    </w:p>
    <w:p w14:paraId="160EF218"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w:t>
      </w:r>
    </w:p>
    <w:p w14:paraId="566A4494" w14:textId="77777777" w:rsidR="00171765" w:rsidRDefault="00171765" w:rsidP="00171765">
      <w:pPr>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lang w:val="en-US"/>
        </w:rPr>
        <w:br w:type="page"/>
      </w:r>
    </w:p>
    <w:p w14:paraId="45D5D501" w14:textId="77777777" w:rsidR="00171765" w:rsidRPr="003713DA" w:rsidRDefault="00171765" w:rsidP="00171765">
      <w:pPr>
        <w:pStyle w:val="2"/>
        <w:rPr>
          <w:lang w:val="en-US"/>
        </w:rPr>
      </w:pPr>
      <w:bookmarkStart w:id="516" w:name="_Toc27489473"/>
      <w:bookmarkStart w:id="517" w:name="_Toc63432919"/>
      <w:bookmarkStart w:id="518" w:name="_Toc63432971"/>
      <w:r w:rsidRPr="00070FA8">
        <w:rPr>
          <w:lang w:val="en-US"/>
        </w:rPr>
        <w:lastRenderedPageBreak/>
        <w:t xml:space="preserve">2.5 </w:t>
      </w:r>
      <w:r>
        <w:t>Статус</w:t>
      </w:r>
      <w:r w:rsidRPr="003713DA">
        <w:rPr>
          <w:lang w:val="en-US"/>
        </w:rPr>
        <w:t xml:space="preserve"> </w:t>
      </w:r>
      <w:r>
        <w:t>ККТ</w:t>
      </w:r>
      <w:r w:rsidRPr="003713DA">
        <w:rPr>
          <w:lang w:val="en-US"/>
        </w:rPr>
        <w:t xml:space="preserve"> </w:t>
      </w:r>
      <w:r>
        <w:t>в</w:t>
      </w:r>
      <w:r w:rsidRPr="003713DA">
        <w:rPr>
          <w:lang w:val="en-US"/>
        </w:rPr>
        <w:t xml:space="preserve"> </w:t>
      </w:r>
      <w:r>
        <w:t>группе</w:t>
      </w:r>
      <w:bookmarkEnd w:id="516"/>
      <w:bookmarkEnd w:id="517"/>
      <w:bookmarkEnd w:id="518"/>
    </w:p>
    <w:p w14:paraId="37596F24" w14:textId="77777777" w:rsidR="00171765" w:rsidRPr="00070FA8" w:rsidRDefault="00171765" w:rsidP="00171765">
      <w:pPr>
        <w:rPr>
          <w:rFonts w:cs="Arial"/>
          <w:lang w:val="en-US"/>
        </w:rPr>
      </w:pPr>
    </w:p>
    <w:p w14:paraId="7D098181" w14:textId="77777777" w:rsidR="00171765" w:rsidRPr="00233C70" w:rsidRDefault="00171765" w:rsidP="00171765">
      <w:pPr>
        <w:rPr>
          <w:rFonts w:cs="Arial"/>
          <w:lang w:val="en-US"/>
        </w:rPr>
      </w:pPr>
      <w:r>
        <w:rPr>
          <w:rFonts w:cs="Arial"/>
        </w:rPr>
        <w:t>З</w:t>
      </w:r>
      <w:r w:rsidRPr="00C16811">
        <w:rPr>
          <w:rFonts w:cs="Arial"/>
        </w:rPr>
        <w:t>апрос</w:t>
      </w:r>
      <w:r w:rsidRPr="00DF451F">
        <w:rPr>
          <w:rFonts w:cs="Arial"/>
          <w:lang w:val="en-US"/>
        </w:rPr>
        <w:t>:</w:t>
      </w:r>
      <w:r>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r w:rsidRPr="004D311A">
        <w:rPr>
          <w:rFonts w:cs="Arial"/>
          <w:b/>
          <w:lang w:val="en-US"/>
        </w:rPr>
        <w:t>api</w:t>
      </w:r>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bookmarkStart w:id="519" w:name="OLE_LINK468"/>
      <w:r>
        <w:rPr>
          <w:rFonts w:cs="Arial"/>
          <w:b/>
          <w:lang w:val="en-US"/>
        </w:rPr>
        <w:t>devices/status/{inn}/{group_name}</w:t>
      </w:r>
      <w:bookmarkEnd w:id="519"/>
    </w:p>
    <w:p w14:paraId="70BA325D" w14:textId="77777777" w:rsidR="00171765" w:rsidRDefault="00171765" w:rsidP="00171765">
      <w:pPr>
        <w:rPr>
          <w:rFonts w:cs="Arial"/>
          <w:lang w:val="en-US"/>
        </w:rPr>
      </w:pPr>
    </w:p>
    <w:p w14:paraId="322B0768" w14:textId="77777777" w:rsidR="00171765" w:rsidRPr="004E79A5" w:rsidRDefault="00171765" w:rsidP="00171765">
      <w:pPr>
        <w:rPr>
          <w:rFonts w:cs="Arial"/>
        </w:rPr>
      </w:pPr>
      <w:r w:rsidRPr="004E79A5">
        <w:rPr>
          <w:rFonts w:cs="Arial"/>
          <w:b/>
        </w:rPr>
        <w:t>{</w:t>
      </w:r>
      <w:r>
        <w:rPr>
          <w:rFonts w:cs="Arial"/>
          <w:b/>
          <w:lang w:val="en-US"/>
        </w:rPr>
        <w:t>inn</w:t>
      </w:r>
      <w:r w:rsidRPr="004E79A5">
        <w:rPr>
          <w:rFonts w:cs="Arial"/>
          <w:b/>
        </w:rPr>
        <w:t>}</w:t>
      </w:r>
      <w:r w:rsidRPr="004E79A5">
        <w:rPr>
          <w:rFonts w:cs="Arial"/>
        </w:rPr>
        <w:t xml:space="preserve"> – </w:t>
      </w:r>
      <w:r>
        <w:rPr>
          <w:rFonts w:cs="Arial"/>
        </w:rPr>
        <w:t>ИНН организации</w:t>
      </w:r>
    </w:p>
    <w:p w14:paraId="37C7F0BB" w14:textId="77777777" w:rsidR="00171765" w:rsidRPr="000C255B" w:rsidRDefault="00171765" w:rsidP="00171765">
      <w:pPr>
        <w:rPr>
          <w:rFonts w:cs="Arial"/>
        </w:rPr>
      </w:pPr>
      <w:r w:rsidRPr="000C255B">
        <w:rPr>
          <w:rFonts w:cs="Arial"/>
          <w:b/>
        </w:rPr>
        <w:t>{</w:t>
      </w:r>
      <w:r w:rsidRPr="00233398">
        <w:rPr>
          <w:rFonts w:cs="Arial"/>
          <w:b/>
        </w:rPr>
        <w:t xml:space="preserve"> </w:t>
      </w:r>
      <w:r>
        <w:rPr>
          <w:rFonts w:cs="Arial"/>
          <w:b/>
          <w:lang w:val="en-US"/>
        </w:rPr>
        <w:t>group</w:t>
      </w:r>
      <w:r w:rsidRPr="00233398">
        <w:rPr>
          <w:rFonts w:cs="Arial"/>
          <w:b/>
        </w:rPr>
        <w:t>_</w:t>
      </w:r>
      <w:r>
        <w:rPr>
          <w:rFonts w:cs="Arial"/>
          <w:b/>
          <w:lang w:val="en-US"/>
        </w:rPr>
        <w:t>name</w:t>
      </w:r>
      <w:r w:rsidRPr="000C255B">
        <w:rPr>
          <w:rFonts w:cs="Arial"/>
          <w:b/>
        </w:rPr>
        <w:t xml:space="preserve"> }</w:t>
      </w:r>
      <w:r w:rsidRPr="000C255B">
        <w:rPr>
          <w:rFonts w:cs="Arial"/>
        </w:rPr>
        <w:t xml:space="preserve"> –</w:t>
      </w:r>
      <w:r>
        <w:rPr>
          <w:rFonts w:cs="Arial"/>
        </w:rPr>
        <w:t xml:space="preserve"> название группы устройств</w:t>
      </w:r>
    </w:p>
    <w:p w14:paraId="0C6B0882" w14:textId="77777777" w:rsidR="00171765" w:rsidRDefault="00171765" w:rsidP="00171765">
      <w:pPr>
        <w:rPr>
          <w:rFonts w:cs="Arial"/>
        </w:rPr>
      </w:pPr>
    </w:p>
    <w:p w14:paraId="01321D26" w14:textId="77777777" w:rsidR="00171765" w:rsidRPr="000C255B" w:rsidRDefault="00171765" w:rsidP="00171765">
      <w:pPr>
        <w:rPr>
          <w:rFonts w:cs="Arial"/>
        </w:rPr>
      </w:pPr>
      <w:r>
        <w:rPr>
          <w:rFonts w:cs="Arial"/>
        </w:rPr>
        <w:t xml:space="preserve">В данном запросе подпись </w:t>
      </w:r>
      <w:r>
        <w:rPr>
          <w:rFonts w:cs="Arial"/>
          <w:lang w:val="en-US"/>
        </w:rPr>
        <w:t>SHA</w:t>
      </w:r>
      <w:r w:rsidRPr="00E836A6">
        <w:rPr>
          <w:rFonts w:cs="Arial"/>
        </w:rPr>
        <w:t>256-</w:t>
      </w:r>
      <w:r>
        <w:rPr>
          <w:rFonts w:cs="Arial"/>
          <w:lang w:val="en-US"/>
        </w:rPr>
        <w:t>RSA</w:t>
      </w:r>
      <w:r w:rsidRPr="000C255B">
        <w:rPr>
          <w:rFonts w:cs="Arial"/>
        </w:rPr>
        <w:t xml:space="preserve"> </w:t>
      </w:r>
      <w:r>
        <w:rPr>
          <w:rFonts w:cs="Arial"/>
        </w:rPr>
        <w:t>не используется.</w:t>
      </w:r>
    </w:p>
    <w:p w14:paraId="7A94FDF0" w14:textId="77777777" w:rsidR="00171765" w:rsidRDefault="00171765" w:rsidP="00171765">
      <w:pPr>
        <w:rPr>
          <w:rFonts w:cs="Arial"/>
        </w:rPr>
      </w:pPr>
    </w:p>
    <w:p w14:paraId="40DED6CD" w14:textId="77777777" w:rsidR="00171765" w:rsidRDefault="00171765" w:rsidP="00171765">
      <w:r>
        <w:t xml:space="preserve">Ответ: </w:t>
      </w:r>
      <w:r>
        <w:rPr>
          <w:lang w:val="en-US"/>
        </w:rPr>
        <w:t>api</w:t>
      </w:r>
      <w:r w:rsidRPr="00197C7F">
        <w:t xml:space="preserve"> </w:t>
      </w:r>
      <w:r>
        <w:t>может возвращать следующие статус-коды</w:t>
      </w:r>
    </w:p>
    <w:p w14:paraId="3FE34A2B" w14:textId="77777777" w:rsidR="00171765" w:rsidRDefault="00171765" w:rsidP="00171765">
      <w:pPr>
        <w:pStyle w:val="ac"/>
        <w:numPr>
          <w:ilvl w:val="0"/>
          <w:numId w:val="2"/>
        </w:numPr>
        <w:spacing w:after="0" w:line="240" w:lineRule="auto"/>
      </w:pPr>
      <w:r w:rsidRPr="00E02F83">
        <w:t>40</w:t>
      </w:r>
      <w:r>
        <w:t xml:space="preserve">0 </w:t>
      </w:r>
      <w:r>
        <w:rPr>
          <w:lang w:val="en-US"/>
        </w:rPr>
        <w:t>Bad</w:t>
      </w:r>
      <w:r w:rsidRPr="00C42DB2">
        <w:t xml:space="preserve"> </w:t>
      </w:r>
      <w:r>
        <w:rPr>
          <w:lang w:val="en-US"/>
        </w:rPr>
        <w:t>Request</w:t>
      </w:r>
      <w:r w:rsidRPr="00425254">
        <w:t xml:space="preserve"> </w:t>
      </w:r>
      <w:r w:rsidRPr="00197C7F">
        <w:t>–</w:t>
      </w:r>
      <w:r>
        <w:t xml:space="preserve"> организация или группа не найдена, тело ответа 2.5.2</w:t>
      </w:r>
    </w:p>
    <w:p w14:paraId="0DA12958" w14:textId="77777777" w:rsidR="00171765" w:rsidRDefault="00171765" w:rsidP="00171765">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7ABBC0A6" w14:textId="77777777" w:rsidR="00171765" w:rsidRDefault="00171765" w:rsidP="00171765">
      <w:pPr>
        <w:pStyle w:val="ac"/>
        <w:numPr>
          <w:ilvl w:val="0"/>
          <w:numId w:val="2"/>
        </w:numPr>
        <w:spacing w:after="0" w:line="240" w:lineRule="auto"/>
      </w:pPr>
      <w:r w:rsidRPr="00425254">
        <w:t>200</w:t>
      </w:r>
      <w:r w:rsidRPr="00197C7F">
        <w:t xml:space="preserve"> </w:t>
      </w:r>
      <w:r>
        <w:rPr>
          <w:lang w:val="en-US"/>
        </w:rPr>
        <w:t>OK</w:t>
      </w:r>
      <w:r w:rsidRPr="00197C7F">
        <w:t xml:space="preserve"> – </w:t>
      </w:r>
      <w:r>
        <w:t>ошибок нет, тело ответа п.2.5.1</w:t>
      </w:r>
    </w:p>
    <w:p w14:paraId="0FDA9C8A" w14:textId="77777777" w:rsidR="00171765" w:rsidRPr="00E02F83" w:rsidRDefault="00171765" w:rsidP="00171765">
      <w:pPr>
        <w:pStyle w:val="ac"/>
      </w:pPr>
    </w:p>
    <w:p w14:paraId="50B413E7" w14:textId="77777777" w:rsidR="00171765" w:rsidRDefault="00171765" w:rsidP="00171765">
      <w:pPr>
        <w:rPr>
          <w:rFonts w:cs="Arial"/>
        </w:rPr>
      </w:pPr>
    </w:p>
    <w:p w14:paraId="276C607B" w14:textId="77777777" w:rsidR="00171765" w:rsidRDefault="00171765" w:rsidP="00171765">
      <w:pPr>
        <w:pStyle w:val="3"/>
      </w:pPr>
      <w:bookmarkStart w:id="520" w:name="_Toc27489474"/>
      <w:bookmarkStart w:id="521" w:name="_Toc63432920"/>
      <w:bookmarkStart w:id="522" w:name="_Toc63432972"/>
      <w:r>
        <w:rPr>
          <w:lang w:val="en-US"/>
        </w:rPr>
        <w:t>2.</w:t>
      </w:r>
      <w:r>
        <w:t>5</w:t>
      </w:r>
      <w:r>
        <w:rPr>
          <w:lang w:val="en-US"/>
        </w:rPr>
        <w:t xml:space="preserve">.1 </w:t>
      </w:r>
      <w:r>
        <w:t>Тело ответа</w:t>
      </w:r>
      <w:bookmarkEnd w:id="520"/>
      <w:bookmarkEnd w:id="521"/>
      <w:bookmarkEnd w:id="522"/>
    </w:p>
    <w:tbl>
      <w:tblPr>
        <w:tblStyle w:val="ab"/>
        <w:tblW w:w="10283" w:type="dxa"/>
        <w:tblLook w:val="04A0" w:firstRow="1" w:lastRow="0" w:firstColumn="1" w:lastColumn="0" w:noHBand="0" w:noVBand="1"/>
      </w:tblPr>
      <w:tblGrid>
        <w:gridCol w:w="2465"/>
        <w:gridCol w:w="4839"/>
        <w:gridCol w:w="2979"/>
      </w:tblGrid>
      <w:tr w:rsidR="00171765" w:rsidRPr="008F4F86" w14:paraId="6BA11291" w14:textId="77777777" w:rsidTr="00171765">
        <w:tc>
          <w:tcPr>
            <w:tcW w:w="2465" w:type="dxa"/>
          </w:tcPr>
          <w:p w14:paraId="03BE272E" w14:textId="77777777" w:rsidR="00171765" w:rsidRPr="009E5CA4" w:rsidRDefault="00171765" w:rsidP="00171765">
            <w:pPr>
              <w:rPr>
                <w:rFonts w:cs="Arial"/>
                <w:lang w:val="en-US"/>
              </w:rPr>
            </w:pPr>
            <w:r>
              <w:rPr>
                <w:rFonts w:cs="Arial"/>
                <w:lang w:val="en-US"/>
              </w:rPr>
              <w:t>devices</w:t>
            </w:r>
          </w:p>
        </w:tc>
        <w:tc>
          <w:tcPr>
            <w:tcW w:w="4839" w:type="dxa"/>
          </w:tcPr>
          <w:p w14:paraId="30F1B0AE" w14:textId="77777777" w:rsidR="00171765" w:rsidRPr="00DF451F" w:rsidRDefault="00171765" w:rsidP="00171765">
            <w:pPr>
              <w:rPr>
                <w:rFonts w:cs="Arial"/>
              </w:rPr>
            </w:pPr>
            <w:r>
              <w:rPr>
                <w:rFonts w:cs="Arial"/>
              </w:rPr>
              <w:t>Список устройств в группе</w:t>
            </w:r>
          </w:p>
        </w:tc>
        <w:tc>
          <w:tcPr>
            <w:tcW w:w="2979" w:type="dxa"/>
          </w:tcPr>
          <w:p w14:paraId="4313DA0E" w14:textId="77777777" w:rsidR="00171765" w:rsidRDefault="00171765" w:rsidP="00171765">
            <w:pPr>
              <w:rPr>
                <w:rFonts w:cs="Arial"/>
              </w:rPr>
            </w:pPr>
            <w:r>
              <w:rPr>
                <w:rFonts w:cs="Arial"/>
              </w:rPr>
              <w:t>Массив структур п.2.5.1.1</w:t>
            </w:r>
          </w:p>
        </w:tc>
      </w:tr>
    </w:tbl>
    <w:p w14:paraId="1D522975" w14:textId="77777777" w:rsidR="00171765" w:rsidRDefault="00171765" w:rsidP="00171765">
      <w:pPr>
        <w:rPr>
          <w:rFonts w:cs="Arial"/>
        </w:rPr>
      </w:pPr>
    </w:p>
    <w:p w14:paraId="740D2CD1" w14:textId="77777777" w:rsidR="00171765" w:rsidRDefault="00171765" w:rsidP="00705CE0">
      <w:pPr>
        <w:pStyle w:val="4"/>
      </w:pPr>
      <w:bookmarkStart w:id="523" w:name="_Toc27489475"/>
      <w:bookmarkStart w:id="524" w:name="_Toc63432973"/>
      <w:r w:rsidRPr="00233398">
        <w:t>2.</w:t>
      </w:r>
      <w:r>
        <w:t>5</w:t>
      </w:r>
      <w:r w:rsidRPr="00233398">
        <w:t>.1</w:t>
      </w:r>
      <w:r>
        <w:t>.1</w:t>
      </w:r>
      <w:r w:rsidRPr="00233398">
        <w:t xml:space="preserve"> </w:t>
      </w:r>
      <w:r>
        <w:t>Структура объекта информация об устройстве</w:t>
      </w:r>
      <w:bookmarkEnd w:id="523"/>
      <w:bookmarkEnd w:id="524"/>
    </w:p>
    <w:tbl>
      <w:tblPr>
        <w:tblStyle w:val="ab"/>
        <w:tblW w:w="10283" w:type="dxa"/>
        <w:tblLook w:val="04A0" w:firstRow="1" w:lastRow="0" w:firstColumn="1" w:lastColumn="0" w:noHBand="0" w:noVBand="1"/>
      </w:tblPr>
      <w:tblGrid>
        <w:gridCol w:w="2784"/>
        <w:gridCol w:w="4610"/>
        <w:gridCol w:w="2889"/>
      </w:tblGrid>
      <w:tr w:rsidR="00171765" w14:paraId="637624EA" w14:textId="77777777" w:rsidTr="00171765">
        <w:tc>
          <w:tcPr>
            <w:tcW w:w="2784" w:type="dxa"/>
          </w:tcPr>
          <w:p w14:paraId="387D3A6C" w14:textId="77777777" w:rsidR="00171765" w:rsidRDefault="00171765" w:rsidP="00171765">
            <w:pPr>
              <w:rPr>
                <w:rFonts w:cs="Arial"/>
                <w:lang w:val="en-US"/>
              </w:rPr>
            </w:pPr>
            <w:r>
              <w:rPr>
                <w:rFonts w:cs="Arial"/>
                <w:lang w:val="en-US"/>
              </w:rPr>
              <w:t>d</w:t>
            </w:r>
            <w:r w:rsidRPr="00D71290">
              <w:rPr>
                <w:rFonts w:cs="Arial"/>
              </w:rPr>
              <w:t>eviceSN</w:t>
            </w:r>
          </w:p>
        </w:tc>
        <w:tc>
          <w:tcPr>
            <w:tcW w:w="4610" w:type="dxa"/>
          </w:tcPr>
          <w:p w14:paraId="37371BAC" w14:textId="77777777" w:rsidR="00171765" w:rsidRPr="00B51814" w:rsidRDefault="00171765" w:rsidP="00171765">
            <w:pPr>
              <w:rPr>
                <w:rFonts w:cs="Arial"/>
                <w:lang w:val="en-US"/>
              </w:rPr>
            </w:pPr>
            <w:r>
              <w:rPr>
                <w:rFonts w:cs="Arial"/>
              </w:rPr>
              <w:t>Заводской номер устройства</w:t>
            </w:r>
          </w:p>
        </w:tc>
        <w:tc>
          <w:tcPr>
            <w:tcW w:w="2889" w:type="dxa"/>
          </w:tcPr>
          <w:p w14:paraId="582D788A" w14:textId="77777777" w:rsidR="00171765" w:rsidRDefault="00171765" w:rsidP="00171765">
            <w:pPr>
              <w:rPr>
                <w:rFonts w:cs="Arial"/>
              </w:rPr>
            </w:pPr>
            <w:r>
              <w:rPr>
                <w:rFonts w:cs="Arial"/>
              </w:rPr>
              <w:t>Строка до 20 символов</w:t>
            </w:r>
          </w:p>
        </w:tc>
      </w:tr>
      <w:tr w:rsidR="00171765" w14:paraId="63B91E56" w14:textId="77777777" w:rsidTr="00171765">
        <w:tc>
          <w:tcPr>
            <w:tcW w:w="2784" w:type="dxa"/>
          </w:tcPr>
          <w:p w14:paraId="46731C98" w14:textId="77777777" w:rsidR="00171765" w:rsidRPr="00D71290" w:rsidRDefault="00171765" w:rsidP="00171765">
            <w:pPr>
              <w:rPr>
                <w:rFonts w:cs="Arial"/>
              </w:rPr>
            </w:pPr>
            <w:r>
              <w:rPr>
                <w:rFonts w:cs="Arial"/>
                <w:lang w:val="en-US"/>
              </w:rPr>
              <w:t>fs</w:t>
            </w:r>
            <w:r w:rsidRPr="00D71290">
              <w:rPr>
                <w:rFonts w:cs="Arial"/>
              </w:rPr>
              <w:t>Number</w:t>
            </w:r>
          </w:p>
        </w:tc>
        <w:tc>
          <w:tcPr>
            <w:tcW w:w="4610" w:type="dxa"/>
          </w:tcPr>
          <w:p w14:paraId="491CC929" w14:textId="77777777" w:rsidR="00171765" w:rsidRDefault="00171765" w:rsidP="00171765">
            <w:pPr>
              <w:rPr>
                <w:rFonts w:cs="Arial"/>
              </w:rPr>
            </w:pPr>
            <w:r>
              <w:rPr>
                <w:rFonts w:cs="Arial"/>
              </w:rPr>
              <w:t>Номер фискального накопителя</w:t>
            </w:r>
          </w:p>
        </w:tc>
        <w:tc>
          <w:tcPr>
            <w:tcW w:w="2889" w:type="dxa"/>
          </w:tcPr>
          <w:p w14:paraId="705E10D8" w14:textId="77777777" w:rsidR="00171765" w:rsidRDefault="00171765" w:rsidP="00171765">
            <w:pPr>
              <w:rPr>
                <w:rFonts w:cs="Arial"/>
              </w:rPr>
            </w:pPr>
            <w:r>
              <w:rPr>
                <w:rFonts w:cs="Arial"/>
              </w:rPr>
              <w:t>Строка 16 символов, необязательное поле</w:t>
            </w:r>
          </w:p>
        </w:tc>
      </w:tr>
      <w:tr w:rsidR="00171765" w14:paraId="361F86E2" w14:textId="77777777" w:rsidTr="00171765">
        <w:tc>
          <w:tcPr>
            <w:tcW w:w="2784" w:type="dxa"/>
          </w:tcPr>
          <w:p w14:paraId="4FCDAA6C" w14:textId="77777777" w:rsidR="00171765" w:rsidRPr="00D71290" w:rsidRDefault="00171765" w:rsidP="00171765">
            <w:pPr>
              <w:rPr>
                <w:rFonts w:cs="Arial"/>
              </w:rPr>
            </w:pPr>
            <w:r>
              <w:rPr>
                <w:rFonts w:cs="Arial"/>
                <w:lang w:val="en-US"/>
              </w:rPr>
              <w:t>ofd</w:t>
            </w:r>
            <w:r w:rsidRPr="00D71290">
              <w:rPr>
                <w:rFonts w:cs="Arial"/>
              </w:rPr>
              <w:t>Name</w:t>
            </w:r>
          </w:p>
        </w:tc>
        <w:tc>
          <w:tcPr>
            <w:tcW w:w="4610" w:type="dxa"/>
          </w:tcPr>
          <w:p w14:paraId="200FE1A1" w14:textId="77777777" w:rsidR="00171765" w:rsidRPr="00D71290" w:rsidRDefault="00171765" w:rsidP="00171765">
            <w:pPr>
              <w:rPr>
                <w:rFonts w:cs="Arial"/>
              </w:rPr>
            </w:pPr>
            <w:r>
              <w:rPr>
                <w:rFonts w:cs="Arial"/>
              </w:rPr>
              <w:t>Наименование ОФД</w:t>
            </w:r>
          </w:p>
        </w:tc>
        <w:tc>
          <w:tcPr>
            <w:tcW w:w="2889" w:type="dxa"/>
          </w:tcPr>
          <w:p w14:paraId="1C4FA2A6" w14:textId="77777777" w:rsidR="00171765" w:rsidRDefault="00171765" w:rsidP="00171765">
            <w:pPr>
              <w:rPr>
                <w:rFonts w:cs="Arial"/>
              </w:rPr>
            </w:pPr>
            <w:r>
              <w:rPr>
                <w:rFonts w:cs="Arial"/>
              </w:rPr>
              <w:t>Строка до 256 символов, необязательное поле</w:t>
            </w:r>
          </w:p>
        </w:tc>
      </w:tr>
      <w:tr w:rsidR="00171765" w14:paraId="7EA23B97" w14:textId="77777777" w:rsidTr="00171765">
        <w:tc>
          <w:tcPr>
            <w:tcW w:w="2784" w:type="dxa"/>
          </w:tcPr>
          <w:p w14:paraId="72865800" w14:textId="77777777" w:rsidR="00171765" w:rsidRPr="00B51814" w:rsidRDefault="00171765" w:rsidP="00171765">
            <w:pPr>
              <w:rPr>
                <w:rFonts w:cs="Arial"/>
                <w:lang w:val="en-US"/>
              </w:rPr>
            </w:pPr>
            <w:r>
              <w:rPr>
                <w:rFonts w:cs="Arial"/>
                <w:lang w:val="en-US"/>
              </w:rPr>
              <w:t>odfAddress</w:t>
            </w:r>
          </w:p>
        </w:tc>
        <w:tc>
          <w:tcPr>
            <w:tcW w:w="4610" w:type="dxa"/>
          </w:tcPr>
          <w:p w14:paraId="26EAF847" w14:textId="77777777" w:rsidR="00171765" w:rsidRPr="00B51814" w:rsidRDefault="00171765" w:rsidP="00171765">
            <w:pPr>
              <w:rPr>
                <w:rFonts w:cs="Arial"/>
              </w:rPr>
            </w:pPr>
            <w:r>
              <w:rPr>
                <w:rFonts w:cs="Arial"/>
              </w:rPr>
              <w:t>Адрес</w:t>
            </w:r>
            <w:r w:rsidRPr="00EE210D">
              <w:rPr>
                <w:rFonts w:cs="Arial"/>
              </w:rPr>
              <w:t>/</w:t>
            </w:r>
            <w:r>
              <w:rPr>
                <w:rFonts w:cs="Arial"/>
                <w:lang w:val="en-US"/>
              </w:rPr>
              <w:t>IP</w:t>
            </w:r>
            <w:r>
              <w:rPr>
                <w:rFonts w:cs="Arial"/>
              </w:rPr>
              <w:t xml:space="preserve"> и порт отправки чеков в ОФД</w:t>
            </w:r>
          </w:p>
        </w:tc>
        <w:tc>
          <w:tcPr>
            <w:tcW w:w="2889" w:type="dxa"/>
          </w:tcPr>
          <w:p w14:paraId="1F43946F" w14:textId="77777777" w:rsidR="00171765" w:rsidRDefault="00171765" w:rsidP="00171765">
            <w:pPr>
              <w:rPr>
                <w:rFonts w:cs="Arial"/>
              </w:rPr>
            </w:pPr>
            <w:r>
              <w:rPr>
                <w:rFonts w:cs="Arial"/>
              </w:rPr>
              <w:t>Строка до 64 символов, необязательное поле</w:t>
            </w:r>
          </w:p>
        </w:tc>
      </w:tr>
      <w:tr w:rsidR="00171765" w14:paraId="2ECEAF5F" w14:textId="77777777" w:rsidTr="00171765">
        <w:tc>
          <w:tcPr>
            <w:tcW w:w="2784" w:type="dxa"/>
          </w:tcPr>
          <w:p w14:paraId="30D504D2" w14:textId="77777777" w:rsidR="00171765" w:rsidRPr="00BD1139" w:rsidRDefault="00171765" w:rsidP="00171765">
            <w:pPr>
              <w:rPr>
                <w:rFonts w:cs="Arial"/>
                <w:lang w:val="en-US"/>
              </w:rPr>
            </w:pPr>
            <w:bookmarkStart w:id="525" w:name="OLE_LINK441"/>
            <w:r>
              <w:rPr>
                <w:rFonts w:cs="Arial"/>
                <w:lang w:val="en-US"/>
              </w:rPr>
              <w:t>unsentD</w:t>
            </w:r>
            <w:r w:rsidRPr="009E5A50">
              <w:rPr>
                <w:rFonts w:cs="Arial"/>
              </w:rPr>
              <w:t>ocument</w:t>
            </w:r>
            <w:r>
              <w:rPr>
                <w:rFonts w:cs="Arial"/>
                <w:lang w:val="en-US"/>
              </w:rPr>
              <w:t>sCount</w:t>
            </w:r>
            <w:bookmarkEnd w:id="525"/>
          </w:p>
        </w:tc>
        <w:tc>
          <w:tcPr>
            <w:tcW w:w="4610" w:type="dxa"/>
          </w:tcPr>
          <w:p w14:paraId="7726B498" w14:textId="77777777" w:rsidR="00171765" w:rsidRDefault="00171765" w:rsidP="00171765">
            <w:pPr>
              <w:rPr>
                <w:rFonts w:cs="Arial"/>
              </w:rPr>
            </w:pPr>
            <w:r>
              <w:rPr>
                <w:rFonts w:cs="Arial"/>
              </w:rPr>
              <w:t>К</w:t>
            </w:r>
            <w:r w:rsidRPr="00BD1139">
              <w:rPr>
                <w:rFonts w:cs="Arial"/>
              </w:rPr>
              <w:t>оличество неотправленных документов</w:t>
            </w:r>
          </w:p>
        </w:tc>
        <w:tc>
          <w:tcPr>
            <w:tcW w:w="2889" w:type="dxa"/>
          </w:tcPr>
          <w:p w14:paraId="22EB0FED" w14:textId="77777777" w:rsidR="00171765" w:rsidRDefault="00171765" w:rsidP="00171765">
            <w:pPr>
              <w:rPr>
                <w:rFonts w:cs="Arial"/>
              </w:rPr>
            </w:pPr>
            <w:r>
              <w:rPr>
                <w:rFonts w:cs="Arial"/>
              </w:rPr>
              <w:t>Число</w:t>
            </w:r>
          </w:p>
        </w:tc>
      </w:tr>
      <w:tr w:rsidR="00171765" w14:paraId="09C48D54" w14:textId="77777777" w:rsidTr="00171765">
        <w:tc>
          <w:tcPr>
            <w:tcW w:w="2784" w:type="dxa"/>
          </w:tcPr>
          <w:p w14:paraId="4A2A92CC" w14:textId="77777777" w:rsidR="00171765" w:rsidRPr="00BD1139" w:rsidRDefault="00171765" w:rsidP="00171765">
            <w:pPr>
              <w:rPr>
                <w:rFonts w:cs="Arial"/>
                <w:lang w:val="en-US"/>
              </w:rPr>
            </w:pPr>
            <w:bookmarkStart w:id="526" w:name="OLE_LINK442"/>
            <w:r>
              <w:rPr>
                <w:rFonts w:cs="Arial"/>
                <w:lang w:val="en-US"/>
              </w:rPr>
              <w:t>firstUnsentDocumentDate</w:t>
            </w:r>
            <w:bookmarkEnd w:id="526"/>
          </w:p>
        </w:tc>
        <w:tc>
          <w:tcPr>
            <w:tcW w:w="4610" w:type="dxa"/>
          </w:tcPr>
          <w:p w14:paraId="5E4E7A4B" w14:textId="77777777" w:rsidR="00171765" w:rsidRDefault="00171765" w:rsidP="00171765">
            <w:pPr>
              <w:rPr>
                <w:rFonts w:cs="Arial"/>
              </w:rPr>
            </w:pPr>
            <w:r>
              <w:rPr>
                <w:rFonts w:cs="Arial"/>
              </w:rPr>
              <w:t>Дата и время создания первого неотправленного документа</w:t>
            </w:r>
          </w:p>
        </w:tc>
        <w:tc>
          <w:tcPr>
            <w:tcW w:w="2889" w:type="dxa"/>
          </w:tcPr>
          <w:p w14:paraId="03B67574" w14:textId="77777777" w:rsidR="00171765" w:rsidRDefault="00171765" w:rsidP="00171765">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r>
              <w:rPr>
                <w:rFonts w:cs="Arial"/>
              </w:rPr>
              <w:t>, необязательное поле</w:t>
            </w:r>
          </w:p>
        </w:tc>
      </w:tr>
      <w:tr w:rsidR="00171765" w:rsidRPr="00CE2490" w14:paraId="6F4485EF" w14:textId="77777777" w:rsidTr="00171765">
        <w:tc>
          <w:tcPr>
            <w:tcW w:w="2784" w:type="dxa"/>
          </w:tcPr>
          <w:p w14:paraId="546E8D1B" w14:textId="77777777" w:rsidR="00171765" w:rsidRPr="00BD1139" w:rsidRDefault="00171765" w:rsidP="00171765">
            <w:pPr>
              <w:rPr>
                <w:rFonts w:cs="Arial"/>
                <w:lang w:val="en-US"/>
              </w:rPr>
            </w:pPr>
            <w:bookmarkStart w:id="527" w:name="OLE_LINK466"/>
            <w:r>
              <w:rPr>
                <w:rFonts w:cs="Arial"/>
                <w:lang w:val="en-US"/>
              </w:rPr>
              <w:t>fsDocumentsCount</w:t>
            </w:r>
            <w:bookmarkEnd w:id="527"/>
          </w:p>
        </w:tc>
        <w:tc>
          <w:tcPr>
            <w:tcW w:w="4610" w:type="dxa"/>
          </w:tcPr>
          <w:p w14:paraId="30282A7D" w14:textId="77777777" w:rsidR="00171765" w:rsidRDefault="00171765" w:rsidP="00171765">
            <w:pPr>
              <w:rPr>
                <w:rFonts w:cs="Arial"/>
              </w:rPr>
            </w:pPr>
            <w:r>
              <w:rPr>
                <w:rFonts w:cs="Arial"/>
              </w:rPr>
              <w:t>О</w:t>
            </w:r>
            <w:r w:rsidRPr="00BD1139">
              <w:rPr>
                <w:rFonts w:cs="Arial"/>
              </w:rPr>
              <w:t xml:space="preserve">бщее </w:t>
            </w:r>
            <w:r>
              <w:rPr>
                <w:rFonts w:cs="Arial"/>
              </w:rPr>
              <w:t>количество</w:t>
            </w:r>
            <w:r w:rsidRPr="00BD1139">
              <w:rPr>
                <w:rFonts w:cs="Arial"/>
              </w:rPr>
              <w:t xml:space="preserve"> документов</w:t>
            </w:r>
            <w:r>
              <w:rPr>
                <w:rFonts w:cs="Arial"/>
              </w:rPr>
              <w:t xml:space="preserve"> в</w:t>
            </w:r>
            <w:r w:rsidRPr="00BD1139">
              <w:rPr>
                <w:rFonts w:cs="Arial"/>
              </w:rPr>
              <w:t xml:space="preserve"> ФН</w:t>
            </w:r>
          </w:p>
        </w:tc>
        <w:tc>
          <w:tcPr>
            <w:tcW w:w="2889" w:type="dxa"/>
          </w:tcPr>
          <w:p w14:paraId="0FF2C38C" w14:textId="77777777" w:rsidR="00171765" w:rsidRPr="00CE2490" w:rsidRDefault="00171765" w:rsidP="00171765">
            <w:pPr>
              <w:rPr>
                <w:rFonts w:cs="Arial"/>
              </w:rPr>
            </w:pPr>
            <w:r>
              <w:rPr>
                <w:rFonts w:cs="Arial"/>
              </w:rPr>
              <w:t>Число</w:t>
            </w:r>
          </w:p>
        </w:tc>
      </w:tr>
      <w:tr w:rsidR="00171765" w14:paraId="003E52A5" w14:textId="77777777" w:rsidTr="00171765">
        <w:tc>
          <w:tcPr>
            <w:tcW w:w="2784" w:type="dxa"/>
          </w:tcPr>
          <w:p w14:paraId="32D304E1" w14:textId="77777777" w:rsidR="00171765" w:rsidRPr="009E5A50" w:rsidRDefault="00171765" w:rsidP="00171765">
            <w:pPr>
              <w:rPr>
                <w:rFonts w:cs="Arial"/>
                <w:lang w:val="en-US"/>
              </w:rPr>
            </w:pPr>
            <w:bookmarkStart w:id="528" w:name="OLE_LINK467"/>
            <w:r>
              <w:rPr>
                <w:rFonts w:cs="Arial"/>
                <w:lang w:val="en-US"/>
              </w:rPr>
              <w:t>fsExpirationDate</w:t>
            </w:r>
            <w:bookmarkEnd w:id="528"/>
          </w:p>
        </w:tc>
        <w:tc>
          <w:tcPr>
            <w:tcW w:w="4610" w:type="dxa"/>
          </w:tcPr>
          <w:p w14:paraId="646F0AAC" w14:textId="77777777" w:rsidR="00171765" w:rsidRPr="00E31914" w:rsidRDefault="00171765" w:rsidP="00171765">
            <w:pPr>
              <w:rPr>
                <w:rFonts w:cs="Arial"/>
              </w:rPr>
            </w:pPr>
            <w:r>
              <w:rPr>
                <w:rFonts w:cs="Arial"/>
              </w:rPr>
              <w:t>С</w:t>
            </w:r>
            <w:r w:rsidRPr="00BD1139">
              <w:rPr>
                <w:rFonts w:cs="Arial"/>
              </w:rPr>
              <w:t>рок конца действия ФН</w:t>
            </w:r>
          </w:p>
        </w:tc>
        <w:tc>
          <w:tcPr>
            <w:tcW w:w="2889" w:type="dxa"/>
          </w:tcPr>
          <w:p w14:paraId="12F947A5" w14:textId="77777777" w:rsidR="00171765" w:rsidRDefault="00171765" w:rsidP="00171765">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r>
              <w:rPr>
                <w:rFonts w:cs="Arial"/>
              </w:rPr>
              <w:t>, необязательное поле</w:t>
            </w:r>
          </w:p>
        </w:tc>
      </w:tr>
    </w:tbl>
    <w:p w14:paraId="71F54547" w14:textId="77777777" w:rsidR="00171765" w:rsidRDefault="00171765" w:rsidP="00171765">
      <w:pPr>
        <w:rPr>
          <w:rFonts w:cs="Arial"/>
        </w:rPr>
      </w:pPr>
    </w:p>
    <w:p w14:paraId="696F9D9E" w14:textId="77777777" w:rsidR="00171765" w:rsidRPr="00E00BBE" w:rsidRDefault="00171765" w:rsidP="00171765">
      <w:pPr>
        <w:pStyle w:val="3"/>
        <w:rPr>
          <w:rFonts w:ascii="Verdana" w:hAnsi="Verdana" w:cs="Arial"/>
        </w:rPr>
      </w:pPr>
      <w:bookmarkStart w:id="529" w:name="_Toc27489476"/>
      <w:bookmarkStart w:id="530" w:name="_Toc63432921"/>
      <w:bookmarkStart w:id="531" w:name="_Toc63432974"/>
      <w:r>
        <w:t>2.5.</w:t>
      </w:r>
      <w:r w:rsidRPr="005560E2">
        <w:t>2</w:t>
      </w:r>
      <w:r>
        <w:t xml:space="preserve"> Тело ответа с ошибками обработки запроса</w:t>
      </w:r>
      <w:bookmarkEnd w:id="529"/>
      <w:bookmarkEnd w:id="530"/>
      <w:bookmarkEnd w:id="531"/>
    </w:p>
    <w:tbl>
      <w:tblPr>
        <w:tblStyle w:val="ab"/>
        <w:tblW w:w="10283" w:type="dxa"/>
        <w:tblLook w:val="04A0" w:firstRow="1" w:lastRow="0" w:firstColumn="1" w:lastColumn="0" w:noHBand="0" w:noVBand="1"/>
      </w:tblPr>
      <w:tblGrid>
        <w:gridCol w:w="1813"/>
        <w:gridCol w:w="5150"/>
        <w:gridCol w:w="3320"/>
      </w:tblGrid>
      <w:tr w:rsidR="00171765" w:rsidRPr="008F4F86" w14:paraId="164167A2" w14:textId="77777777" w:rsidTr="00171765">
        <w:tc>
          <w:tcPr>
            <w:tcW w:w="1813" w:type="dxa"/>
          </w:tcPr>
          <w:p w14:paraId="79FEA31E" w14:textId="77777777" w:rsidR="00171765" w:rsidRPr="00AE4B69" w:rsidRDefault="00171765" w:rsidP="00171765">
            <w:pPr>
              <w:rPr>
                <w:rFonts w:cs="Arial"/>
                <w:lang w:val="en-US"/>
              </w:rPr>
            </w:pPr>
            <w:r>
              <w:rPr>
                <w:rFonts w:cs="Arial"/>
                <w:lang w:val="en-US"/>
              </w:rPr>
              <w:t>errors</w:t>
            </w:r>
          </w:p>
        </w:tc>
        <w:tc>
          <w:tcPr>
            <w:tcW w:w="5150" w:type="dxa"/>
          </w:tcPr>
          <w:p w14:paraId="38C4A53E" w14:textId="77777777" w:rsidR="00171765" w:rsidRPr="00DF451F" w:rsidRDefault="00171765" w:rsidP="00171765">
            <w:pPr>
              <w:rPr>
                <w:rFonts w:cs="Arial"/>
              </w:rPr>
            </w:pPr>
            <w:r>
              <w:rPr>
                <w:rFonts w:cs="Arial"/>
              </w:rPr>
              <w:t>Массив ошибок обработки запроса</w:t>
            </w:r>
          </w:p>
        </w:tc>
        <w:tc>
          <w:tcPr>
            <w:tcW w:w="3320" w:type="dxa"/>
          </w:tcPr>
          <w:p w14:paraId="6B04125D" w14:textId="77777777" w:rsidR="00171765" w:rsidRDefault="00171765" w:rsidP="00171765">
            <w:pPr>
              <w:rPr>
                <w:rFonts w:cs="Arial"/>
              </w:rPr>
            </w:pPr>
            <w:r>
              <w:rPr>
                <w:rFonts w:cs="Arial"/>
              </w:rPr>
              <w:t>Массив строк</w:t>
            </w:r>
          </w:p>
        </w:tc>
      </w:tr>
    </w:tbl>
    <w:p w14:paraId="6631706A" w14:textId="77777777" w:rsidR="00171765" w:rsidRDefault="00171765" w:rsidP="00171765">
      <w:pPr>
        <w:rPr>
          <w:rFonts w:cs="Arial"/>
        </w:rPr>
      </w:pPr>
    </w:p>
    <w:p w14:paraId="11B2860D" w14:textId="77777777" w:rsidR="00171765" w:rsidRDefault="00171765" w:rsidP="00171765">
      <w:pPr>
        <w:rPr>
          <w:rFonts w:cs="Arial"/>
        </w:rPr>
      </w:pPr>
    </w:p>
    <w:p w14:paraId="08CD57A6" w14:textId="77777777" w:rsidR="00171765" w:rsidRPr="008D0639" w:rsidRDefault="00171765" w:rsidP="00171765">
      <w:r w:rsidRPr="00817738">
        <w:t>Пример</w:t>
      </w:r>
      <w:r w:rsidRPr="008D0639">
        <w:t xml:space="preserve"> </w:t>
      </w:r>
      <w:r>
        <w:t>ответа</w:t>
      </w:r>
      <w:r w:rsidRPr="008D0639">
        <w:t>:</w:t>
      </w:r>
    </w:p>
    <w:p w14:paraId="48A83440" w14:textId="77777777" w:rsidR="00171765" w:rsidRPr="008D0639" w:rsidRDefault="00171765" w:rsidP="00171765">
      <w:pPr>
        <w:rPr>
          <w:rFonts w:cs="Arial"/>
        </w:rPr>
      </w:pPr>
    </w:p>
    <w:p w14:paraId="77E956E2"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w:t>
      </w:r>
    </w:p>
    <w:p w14:paraId="4DB721EC"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"devices"</w:t>
      </w:r>
      <w:r w:rsidRPr="00705CE0">
        <w:rPr>
          <w:rFonts w:ascii="Courier New" w:eastAsia="Times New Roman" w:hAnsi="Courier New" w:cs="Courier New"/>
          <w:color w:val="DFDFBF"/>
          <w:sz w:val="20"/>
          <w:szCs w:val="20"/>
        </w:rPr>
        <w:t>: [</w:t>
      </w:r>
    </w:p>
    <w:p w14:paraId="059D4476"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p>
    <w:p w14:paraId="7D5821A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"deviceSN"</w:t>
      </w: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D69D85"/>
          <w:sz w:val="20"/>
          <w:szCs w:val="20"/>
        </w:rPr>
        <w:t>"0000000000001358"</w:t>
      </w:r>
      <w:r w:rsidRPr="00705CE0">
        <w:rPr>
          <w:rFonts w:ascii="Courier New" w:eastAsia="Times New Roman" w:hAnsi="Courier New" w:cs="Courier New"/>
          <w:color w:val="DFDFBF"/>
          <w:sz w:val="20"/>
          <w:szCs w:val="20"/>
        </w:rPr>
        <w:t>,</w:t>
      </w:r>
    </w:p>
    <w:p w14:paraId="39100C1D"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"fsNumber"</w:t>
      </w: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D69D85"/>
          <w:sz w:val="20"/>
          <w:szCs w:val="20"/>
        </w:rPr>
        <w:t>"9999078900001341"</w:t>
      </w:r>
      <w:r w:rsidRPr="00705CE0">
        <w:rPr>
          <w:rFonts w:ascii="Courier New" w:eastAsia="Times New Roman" w:hAnsi="Courier New" w:cs="Courier New"/>
          <w:color w:val="DFDFBF"/>
          <w:sz w:val="20"/>
          <w:szCs w:val="20"/>
        </w:rPr>
        <w:t>,</w:t>
      </w:r>
    </w:p>
    <w:p w14:paraId="37AD8589"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"ofdName"</w:t>
      </w: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D69D85"/>
          <w:sz w:val="20"/>
          <w:szCs w:val="20"/>
        </w:rPr>
        <w:t>"ООО </w:t>
      </w:r>
      <w:r w:rsidRPr="00705CE0">
        <w:rPr>
          <w:rFonts w:ascii="Courier New" w:eastAsia="Times New Roman" w:hAnsi="Courier New" w:cs="Courier New"/>
          <w:color w:val="E07A00"/>
          <w:sz w:val="20"/>
          <w:szCs w:val="20"/>
        </w:rPr>
        <w:t>\"</w:t>
      </w:r>
      <w:r w:rsidRPr="00705CE0">
        <w:rPr>
          <w:rFonts w:ascii="Courier New" w:eastAsia="Times New Roman" w:hAnsi="Courier New" w:cs="Courier New"/>
          <w:color w:val="D69D85"/>
          <w:sz w:val="20"/>
          <w:szCs w:val="20"/>
        </w:rPr>
        <w:t>Ярус</w:t>
      </w:r>
      <w:r w:rsidRPr="00705CE0">
        <w:rPr>
          <w:rFonts w:ascii="Courier New" w:eastAsia="Times New Roman" w:hAnsi="Courier New" w:cs="Courier New"/>
          <w:color w:val="E07A00"/>
          <w:sz w:val="20"/>
          <w:szCs w:val="20"/>
        </w:rPr>
        <w:t>\"</w:t>
      </w:r>
      <w:r w:rsidRPr="00705CE0">
        <w:rPr>
          <w:rFonts w:ascii="Courier New" w:eastAsia="Times New Roman" w:hAnsi="Courier New" w:cs="Courier New"/>
          <w:color w:val="D69D85"/>
          <w:sz w:val="20"/>
          <w:szCs w:val="20"/>
        </w:rPr>
        <w:t>(</w:t>
      </w:r>
      <w:r w:rsidRPr="00705CE0">
        <w:rPr>
          <w:rFonts w:ascii="Courier New" w:eastAsia="Times New Roman" w:hAnsi="Courier New" w:cs="Courier New"/>
          <w:color w:val="E07A00"/>
          <w:sz w:val="20"/>
          <w:szCs w:val="20"/>
        </w:rPr>
        <w:t>\"</w:t>
      </w:r>
      <w:r w:rsidRPr="00705CE0">
        <w:rPr>
          <w:rFonts w:ascii="Courier New" w:eastAsia="Times New Roman" w:hAnsi="Courier New" w:cs="Courier New"/>
          <w:color w:val="D69D85"/>
          <w:sz w:val="20"/>
          <w:szCs w:val="20"/>
        </w:rPr>
        <w:t>ОФД-Я</w:t>
      </w:r>
      <w:r w:rsidRPr="00705CE0">
        <w:rPr>
          <w:rFonts w:ascii="Courier New" w:eastAsia="Times New Roman" w:hAnsi="Courier New" w:cs="Courier New"/>
          <w:color w:val="E07A00"/>
          <w:sz w:val="20"/>
          <w:szCs w:val="20"/>
        </w:rPr>
        <w:t>\"</w:t>
      </w:r>
      <w:r w:rsidRPr="00705CE0">
        <w:rPr>
          <w:rFonts w:ascii="Courier New" w:eastAsia="Times New Roman" w:hAnsi="Courier New" w:cs="Courier New"/>
          <w:color w:val="D69D85"/>
          <w:sz w:val="20"/>
          <w:szCs w:val="20"/>
        </w:rPr>
        <w:t>)"</w:t>
      </w:r>
      <w:r w:rsidRPr="00705CE0">
        <w:rPr>
          <w:rFonts w:ascii="Courier New" w:eastAsia="Times New Roman" w:hAnsi="Courier New" w:cs="Courier New"/>
          <w:color w:val="DFDFBF"/>
          <w:sz w:val="20"/>
          <w:szCs w:val="20"/>
        </w:rPr>
        <w:t>,</w:t>
      </w:r>
    </w:p>
    <w:p w14:paraId="16E899CF"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lang w:val="en-US"/>
        </w:rPr>
        <w:t>"ofdAddress"</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D69D85"/>
          <w:sz w:val="20"/>
          <w:szCs w:val="20"/>
          <w:lang w:val="en-US"/>
        </w:rPr>
        <w:t>"192.168.1.31:1215"</w:t>
      </w:r>
      <w:r w:rsidRPr="00705CE0">
        <w:rPr>
          <w:rFonts w:ascii="Courier New" w:eastAsia="Times New Roman" w:hAnsi="Courier New" w:cs="Courier New"/>
          <w:color w:val="DFDFBF"/>
          <w:sz w:val="20"/>
          <w:szCs w:val="20"/>
          <w:lang w:val="en-US"/>
        </w:rPr>
        <w:t>,</w:t>
      </w:r>
    </w:p>
    <w:p w14:paraId="74616726"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"unsentDocumentsCount"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6E96BE"/>
          <w:sz w:val="20"/>
          <w:szCs w:val="20"/>
          <w:lang w:val="en-US"/>
        </w:rPr>
        <w:t>42</w:t>
      </w:r>
      <w:r w:rsidRPr="00705CE0">
        <w:rPr>
          <w:rFonts w:ascii="Courier New" w:eastAsia="Times New Roman" w:hAnsi="Courier New" w:cs="Courier New"/>
          <w:color w:val="DFDFBF"/>
          <w:sz w:val="20"/>
          <w:szCs w:val="20"/>
          <w:lang w:val="en-US"/>
        </w:rPr>
        <w:t>,</w:t>
      </w:r>
    </w:p>
    <w:p w14:paraId="57BF0B8C"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"firstUnsentDocumentDate"</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D69D85"/>
          <w:sz w:val="20"/>
          <w:szCs w:val="20"/>
          <w:lang w:val="en-US"/>
        </w:rPr>
        <w:t>"2019-12-09T14:16:00"</w:t>
      </w:r>
      <w:r w:rsidRPr="00705CE0">
        <w:rPr>
          <w:rFonts w:ascii="Courier New" w:eastAsia="Times New Roman" w:hAnsi="Courier New" w:cs="Courier New"/>
          <w:color w:val="DFDFBF"/>
          <w:sz w:val="20"/>
          <w:szCs w:val="20"/>
          <w:lang w:val="en-US"/>
        </w:rPr>
        <w:t>,</w:t>
      </w:r>
    </w:p>
    <w:p w14:paraId="572AE5AE"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"fsDocumentsCount"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6E96BE"/>
          <w:sz w:val="20"/>
          <w:szCs w:val="20"/>
          <w:lang w:val="en-US"/>
        </w:rPr>
        <w:t>666</w:t>
      </w:r>
      <w:r w:rsidRPr="00705CE0">
        <w:rPr>
          <w:rFonts w:ascii="Courier New" w:eastAsia="Times New Roman" w:hAnsi="Courier New" w:cs="Courier New"/>
          <w:color w:val="DFDFBF"/>
          <w:sz w:val="20"/>
          <w:szCs w:val="20"/>
          <w:lang w:val="en-US"/>
        </w:rPr>
        <w:t>,</w:t>
      </w:r>
    </w:p>
    <w:p w14:paraId="23BA2CAA"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"fsExpirationDate"</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D69D85"/>
          <w:sz w:val="20"/>
          <w:szCs w:val="20"/>
          <w:lang w:val="en-US"/>
        </w:rPr>
        <w:t>"2020-12-09T14:16:00"</w:t>
      </w:r>
    </w:p>
    <w:p w14:paraId="3850312D"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p>
    <w:p w14:paraId="777B66C2"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p>
    <w:p w14:paraId="54221165"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"deviceSN"</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D69D85"/>
          <w:sz w:val="20"/>
          <w:szCs w:val="20"/>
          <w:lang w:val="en-US"/>
        </w:rPr>
        <w:t>"0000000000001359"</w:t>
      </w:r>
      <w:r w:rsidRPr="00705CE0">
        <w:rPr>
          <w:rFonts w:ascii="Courier New" w:eastAsia="Times New Roman" w:hAnsi="Courier New" w:cs="Courier New"/>
          <w:color w:val="DFDFBF"/>
          <w:sz w:val="20"/>
          <w:szCs w:val="20"/>
          <w:lang w:val="en-US"/>
        </w:rPr>
        <w:t>,</w:t>
      </w:r>
    </w:p>
    <w:p w14:paraId="3A021F5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"fsNumber"</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D69D85"/>
          <w:sz w:val="20"/>
          <w:szCs w:val="20"/>
          <w:lang w:val="en-US"/>
        </w:rPr>
        <w:t>"9999078900001342"</w:t>
      </w:r>
      <w:r w:rsidRPr="00705CE0">
        <w:rPr>
          <w:rFonts w:ascii="Courier New" w:eastAsia="Times New Roman" w:hAnsi="Courier New" w:cs="Courier New"/>
          <w:color w:val="DFDFBF"/>
          <w:sz w:val="20"/>
          <w:szCs w:val="20"/>
          <w:lang w:val="en-US"/>
        </w:rPr>
        <w:t>,</w:t>
      </w:r>
    </w:p>
    <w:p w14:paraId="7E7929AA"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"ofdName"</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EFC986"/>
          <w:sz w:val="20"/>
          <w:szCs w:val="20"/>
          <w:lang w:val="en-US"/>
        </w:rPr>
        <w:t>null</w:t>
      </w:r>
      <w:r w:rsidRPr="00705CE0">
        <w:rPr>
          <w:rFonts w:ascii="Courier New" w:eastAsia="Times New Roman" w:hAnsi="Courier New" w:cs="Courier New"/>
          <w:color w:val="DFDFBF"/>
          <w:sz w:val="20"/>
          <w:szCs w:val="20"/>
          <w:lang w:val="en-US"/>
        </w:rPr>
        <w:t>,</w:t>
      </w:r>
    </w:p>
    <w:p w14:paraId="09404F8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"ofdAddress"</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EFC986"/>
          <w:sz w:val="20"/>
          <w:szCs w:val="20"/>
          <w:lang w:val="en-US"/>
        </w:rPr>
        <w:t>null</w:t>
      </w:r>
      <w:r w:rsidRPr="00705CE0">
        <w:rPr>
          <w:rFonts w:ascii="Courier New" w:eastAsia="Times New Roman" w:hAnsi="Courier New" w:cs="Courier New"/>
          <w:color w:val="DFDFBF"/>
          <w:sz w:val="20"/>
          <w:szCs w:val="20"/>
          <w:lang w:val="en-US"/>
        </w:rPr>
        <w:t>,</w:t>
      </w:r>
    </w:p>
    <w:p w14:paraId="0337AFC2"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"unsentDocumentsCount"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6E96BE"/>
          <w:sz w:val="20"/>
          <w:szCs w:val="20"/>
          <w:lang w:val="en-US"/>
        </w:rPr>
        <w:t>0</w:t>
      </w:r>
      <w:r w:rsidRPr="00705CE0">
        <w:rPr>
          <w:rFonts w:ascii="Courier New" w:eastAsia="Times New Roman" w:hAnsi="Courier New" w:cs="Courier New"/>
          <w:color w:val="DFDFBF"/>
          <w:sz w:val="20"/>
          <w:szCs w:val="20"/>
          <w:lang w:val="en-US"/>
        </w:rPr>
        <w:t>,</w:t>
      </w:r>
    </w:p>
    <w:p w14:paraId="0A5E646C"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"firstUnsentDocumentDate"</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EFC986"/>
          <w:sz w:val="20"/>
          <w:szCs w:val="20"/>
          <w:lang w:val="en-US"/>
        </w:rPr>
        <w:t>null</w:t>
      </w:r>
      <w:r w:rsidRPr="00705CE0">
        <w:rPr>
          <w:rFonts w:ascii="Courier New" w:eastAsia="Times New Roman" w:hAnsi="Courier New" w:cs="Courier New"/>
          <w:color w:val="DFDFBF"/>
          <w:sz w:val="20"/>
          <w:szCs w:val="20"/>
          <w:lang w:val="en-US"/>
        </w:rPr>
        <w:t>,</w:t>
      </w:r>
    </w:p>
    <w:p w14:paraId="623F268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"fsDocumentsCount"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6E96BE"/>
          <w:sz w:val="20"/>
          <w:szCs w:val="20"/>
          <w:lang w:val="en-US"/>
        </w:rPr>
        <w:t>0</w:t>
      </w:r>
      <w:r w:rsidRPr="00705CE0">
        <w:rPr>
          <w:rFonts w:ascii="Courier New" w:eastAsia="Times New Roman" w:hAnsi="Courier New" w:cs="Courier New"/>
          <w:color w:val="DFDFBF"/>
          <w:sz w:val="20"/>
          <w:szCs w:val="20"/>
          <w:lang w:val="en-US"/>
        </w:rPr>
        <w:t>,</w:t>
      </w:r>
    </w:p>
    <w:p w14:paraId="2BB5E8B8"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"fsExpirationDate"</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EFC986"/>
          <w:sz w:val="20"/>
          <w:szCs w:val="20"/>
          <w:lang w:val="en-US"/>
        </w:rPr>
        <w:t>null</w:t>
      </w:r>
    </w:p>
    <w:p w14:paraId="7CADA3AC"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p>
    <w:p w14:paraId="2C6CEC9B"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p>
    <w:p w14:paraId="69BDB82B"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w:t>
      </w:r>
    </w:p>
    <w:p w14:paraId="2E4F3CDD" w14:textId="35931854" w:rsidR="00171765" w:rsidRDefault="00171765" w:rsidP="00171765">
      <w:pPr>
        <w:rPr>
          <w:rFonts w:ascii="Consolas" w:hAnsi="Consolas" w:cs="Consolas"/>
          <w:color w:val="000000"/>
          <w:sz w:val="19"/>
          <w:szCs w:val="19"/>
          <w:lang w:val="en-US"/>
        </w:rPr>
      </w:pPr>
      <w:r>
        <w:rPr>
          <w:rFonts w:ascii="Consolas" w:hAnsi="Consolas" w:cs="Consolas"/>
          <w:color w:val="000000"/>
          <w:sz w:val="19"/>
          <w:szCs w:val="19"/>
          <w:lang w:val="en-US"/>
        </w:rPr>
        <w:t xml:space="preserve"> </w:t>
      </w:r>
    </w:p>
    <w:bookmarkEnd w:id="55"/>
    <w:sectPr w:rsidR="00171765" w:rsidSect="00515E6B">
      <w:headerReference w:type="default" r:id="rId16"/>
      <w:footerReference w:type="default" r:id="rId17"/>
      <w:pgSz w:w="11906" w:h="16838"/>
      <w:pgMar w:top="425" w:right="567" w:bottom="567" w:left="567" w:header="709" w:footer="13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637ED0" w14:textId="77777777" w:rsidR="00E7580C" w:rsidRDefault="00E7580C" w:rsidP="00F96261">
      <w:pPr>
        <w:spacing w:after="0" w:line="240" w:lineRule="auto"/>
      </w:pPr>
      <w:r>
        <w:separator/>
      </w:r>
    </w:p>
  </w:endnote>
  <w:endnote w:type="continuationSeparator" w:id="0">
    <w:p w14:paraId="3C730B5C" w14:textId="77777777" w:rsidR="00E7580C" w:rsidRDefault="00E7580C" w:rsidP="00F962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Droid Serif">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Verdana">
    <w:panose1 w:val="020B0604030504040204"/>
    <w:charset w:val="CC"/>
    <w:family w:val="swiss"/>
    <w:pitch w:val="variable"/>
    <w:sig w:usb0="A10006FF" w:usb1="4000205B" w:usb2="00000010" w:usb3="00000000" w:csb0="0000019F"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95090498"/>
      <w:docPartObj>
        <w:docPartGallery w:val="Page Numbers (Bottom of Page)"/>
        <w:docPartUnique/>
      </w:docPartObj>
    </w:sdtPr>
    <w:sdtEndPr/>
    <w:sdtContent>
      <w:p w14:paraId="00533EFC" w14:textId="77777777" w:rsidR="002D2376" w:rsidRDefault="002D2376">
        <w:pPr>
          <w:pStyle w:val="a8"/>
          <w:jc w:val="right"/>
        </w:pPr>
        <w:r>
          <w:fldChar w:fldCharType="begin"/>
        </w:r>
        <w:r>
          <w:instrText>PAGE   \* MERGEFORMAT</w:instrText>
        </w:r>
        <w:r>
          <w:fldChar w:fldCharType="separate"/>
        </w:r>
        <w:r w:rsidR="009332FA">
          <w:rPr>
            <w:noProof/>
          </w:rPr>
          <w:t>2</w:t>
        </w:r>
        <w:r>
          <w:fldChar w:fldCharType="end"/>
        </w:r>
      </w:p>
    </w:sdtContent>
  </w:sdt>
  <w:p w14:paraId="14A40A70" w14:textId="77777777" w:rsidR="002D2376" w:rsidRDefault="002D2376">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61D256" w14:textId="77777777" w:rsidR="00E7580C" w:rsidRDefault="00E7580C" w:rsidP="00F96261">
      <w:pPr>
        <w:spacing w:after="0" w:line="240" w:lineRule="auto"/>
      </w:pPr>
      <w:r>
        <w:separator/>
      </w:r>
    </w:p>
  </w:footnote>
  <w:footnote w:type="continuationSeparator" w:id="0">
    <w:p w14:paraId="016D1A90" w14:textId="77777777" w:rsidR="00E7580C" w:rsidRDefault="00E7580C" w:rsidP="00F9626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7782869"/>
      <w:docPartObj>
        <w:docPartGallery w:val="Watermarks"/>
        <w:docPartUnique/>
      </w:docPartObj>
    </w:sdtPr>
    <w:sdtEndPr/>
    <w:sdtContent>
      <w:p w14:paraId="47B3A306" w14:textId="77777777" w:rsidR="002D2376" w:rsidRDefault="009332FA">
        <w:pPr>
          <w:pStyle w:val="a6"/>
        </w:pPr>
        <w:r>
          <w:pict w14:anchorId="7F83204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9382361" o:spid="_x0000_s2050" type="#_x0000_t136" style="position:absolute;margin-left:0;margin-top:0;width:616.8pt;height:42.5pt;rotation:315;z-index:-251658752;mso-position-horizontal:center;mso-position-horizontal-relative:margin;mso-position-vertical:center;mso-position-vertical-relative:margin" o:allowincell="f" fillcolor="silver" stroked="f">
              <v:fill opacity=".5"/>
              <v:textpath style="font-family:&quot;Times New Roman&quot;;font-size:1pt" string="КОНФИДЕЦИАЛЬНАЯ ИНФОРМАЦИЯ"/>
              <w10:wrap anchorx="margin" anchory="margin"/>
            </v:shape>
          </w:pic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F60284"/>
    <w:multiLevelType w:val="multilevel"/>
    <w:tmpl w:val="6EA2DB5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eastAsia="Droid Serif" w:hint="default"/>
        <w:sz w:val="22"/>
      </w:rPr>
    </w:lvl>
    <w:lvl w:ilvl="2">
      <w:start w:val="1"/>
      <w:numFmt w:val="decimal"/>
      <w:isLgl/>
      <w:lvlText w:val="%1.%2.%3."/>
      <w:lvlJc w:val="left"/>
      <w:pPr>
        <w:ind w:left="1800" w:hanging="720"/>
      </w:pPr>
      <w:rPr>
        <w:rFonts w:eastAsia="Droid Serif" w:hint="default"/>
        <w:sz w:val="22"/>
      </w:rPr>
    </w:lvl>
    <w:lvl w:ilvl="3">
      <w:start w:val="1"/>
      <w:numFmt w:val="decimal"/>
      <w:isLgl/>
      <w:lvlText w:val="%1.%2.%3.%4."/>
      <w:lvlJc w:val="left"/>
      <w:pPr>
        <w:ind w:left="2520" w:hanging="1080"/>
      </w:pPr>
      <w:rPr>
        <w:rFonts w:eastAsia="Droid Serif" w:hint="default"/>
        <w:sz w:val="22"/>
      </w:rPr>
    </w:lvl>
    <w:lvl w:ilvl="4">
      <w:start w:val="1"/>
      <w:numFmt w:val="decimal"/>
      <w:isLgl/>
      <w:lvlText w:val="%1.%2.%3.%4.%5."/>
      <w:lvlJc w:val="left"/>
      <w:pPr>
        <w:ind w:left="3240" w:hanging="1440"/>
      </w:pPr>
      <w:rPr>
        <w:rFonts w:eastAsia="Droid Serif" w:hint="default"/>
        <w:sz w:val="22"/>
      </w:rPr>
    </w:lvl>
    <w:lvl w:ilvl="5">
      <w:start w:val="1"/>
      <w:numFmt w:val="decimal"/>
      <w:isLgl/>
      <w:lvlText w:val="%1.%2.%3.%4.%5.%6."/>
      <w:lvlJc w:val="left"/>
      <w:pPr>
        <w:ind w:left="3600" w:hanging="1440"/>
      </w:pPr>
      <w:rPr>
        <w:rFonts w:eastAsia="Droid Serif" w:hint="default"/>
        <w:sz w:val="22"/>
      </w:rPr>
    </w:lvl>
    <w:lvl w:ilvl="6">
      <w:start w:val="1"/>
      <w:numFmt w:val="decimal"/>
      <w:isLgl/>
      <w:lvlText w:val="%1.%2.%3.%4.%5.%6.%7."/>
      <w:lvlJc w:val="left"/>
      <w:pPr>
        <w:ind w:left="4320" w:hanging="1800"/>
      </w:pPr>
      <w:rPr>
        <w:rFonts w:eastAsia="Droid Serif" w:hint="default"/>
        <w:sz w:val="22"/>
      </w:rPr>
    </w:lvl>
    <w:lvl w:ilvl="7">
      <w:start w:val="1"/>
      <w:numFmt w:val="decimal"/>
      <w:isLgl/>
      <w:lvlText w:val="%1.%2.%3.%4.%5.%6.%7.%8."/>
      <w:lvlJc w:val="left"/>
      <w:pPr>
        <w:ind w:left="4680" w:hanging="1800"/>
      </w:pPr>
      <w:rPr>
        <w:rFonts w:eastAsia="Droid Serif" w:hint="default"/>
        <w:sz w:val="22"/>
      </w:rPr>
    </w:lvl>
    <w:lvl w:ilvl="8">
      <w:start w:val="1"/>
      <w:numFmt w:val="decimal"/>
      <w:isLgl/>
      <w:lvlText w:val="%1.%2.%3.%4.%5.%6.%7.%8.%9."/>
      <w:lvlJc w:val="left"/>
      <w:pPr>
        <w:ind w:left="5400" w:hanging="2160"/>
      </w:pPr>
      <w:rPr>
        <w:rFonts w:eastAsia="Droid Serif" w:hint="default"/>
        <w:sz w:val="22"/>
      </w:rPr>
    </w:lvl>
  </w:abstractNum>
  <w:abstractNum w:abstractNumId="1" w15:restartNumberingAfterBreak="0">
    <w:nsid w:val="0B461E12"/>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25D3F41"/>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49D05CC"/>
    <w:multiLevelType w:val="hybridMultilevel"/>
    <w:tmpl w:val="A3C2CA3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3A7086A"/>
    <w:multiLevelType w:val="hybridMultilevel"/>
    <w:tmpl w:val="42D08C9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4882BDB"/>
    <w:multiLevelType w:val="hybridMultilevel"/>
    <w:tmpl w:val="64B4EC18"/>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6" w15:restartNumberingAfterBreak="0">
    <w:nsid w:val="34236A97"/>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94F3FA7"/>
    <w:multiLevelType w:val="hybridMultilevel"/>
    <w:tmpl w:val="67A0E0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3C75173A"/>
    <w:multiLevelType w:val="hybridMultilevel"/>
    <w:tmpl w:val="962208D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44023BC5"/>
    <w:multiLevelType w:val="hybridMultilevel"/>
    <w:tmpl w:val="D7E860B0"/>
    <w:lvl w:ilvl="0" w:tplc="76DAF1C0">
      <w:start w:val="6"/>
      <w:numFmt w:val="decimal"/>
      <w:lvlText w:val="%1."/>
      <w:lvlJc w:val="left"/>
      <w:pPr>
        <w:ind w:left="720" w:hanging="360"/>
      </w:pPr>
      <w:rPr>
        <w:rFonts w:asciiTheme="minorHAnsi" w:eastAsiaTheme="minorEastAsia" w:hAnsiTheme="minorHAnsi" w:cs="Times New Roman" w:hint="default"/>
        <w:color w:val="auto"/>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9C14847"/>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AB660F1"/>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548409FC"/>
    <w:multiLevelType w:val="hybridMultilevel"/>
    <w:tmpl w:val="6316CC8C"/>
    <w:lvl w:ilvl="0" w:tplc="701A1C98">
      <w:start w:val="2"/>
      <w:numFmt w:val="decimal"/>
      <w:lvlText w:val="%1."/>
      <w:lvlJc w:val="left"/>
      <w:pPr>
        <w:ind w:left="720" w:hanging="360"/>
      </w:pPr>
      <w:rPr>
        <w:rFonts w:hint="default"/>
        <w:color w:val="1F4D78" w:themeColor="accent1" w:themeShade="7F"/>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566E7277"/>
    <w:multiLevelType w:val="multilevel"/>
    <w:tmpl w:val="30B04970"/>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57A06D2F"/>
    <w:multiLevelType w:val="hybridMultilevel"/>
    <w:tmpl w:val="8DD6CC0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5ACE6623"/>
    <w:multiLevelType w:val="hybridMultilevel"/>
    <w:tmpl w:val="4F501B92"/>
    <w:lvl w:ilvl="0" w:tplc="0419000D">
      <w:start w:val="1"/>
      <w:numFmt w:val="bullet"/>
      <w:lvlText w:val=""/>
      <w:lvlJc w:val="left"/>
      <w:pPr>
        <w:ind w:left="1004" w:hanging="360"/>
      </w:pPr>
      <w:rPr>
        <w:rFonts w:ascii="Wingdings" w:hAnsi="Wingdings"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6" w15:restartNumberingAfterBreak="0">
    <w:nsid w:val="5DFB32F3"/>
    <w:multiLevelType w:val="multilevel"/>
    <w:tmpl w:val="6EA2DB5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eastAsia="Droid Serif" w:hint="default"/>
        <w:sz w:val="22"/>
      </w:rPr>
    </w:lvl>
    <w:lvl w:ilvl="2">
      <w:start w:val="1"/>
      <w:numFmt w:val="decimal"/>
      <w:isLgl/>
      <w:lvlText w:val="%1.%2.%3."/>
      <w:lvlJc w:val="left"/>
      <w:pPr>
        <w:ind w:left="1800" w:hanging="720"/>
      </w:pPr>
      <w:rPr>
        <w:rFonts w:eastAsia="Droid Serif" w:hint="default"/>
        <w:sz w:val="22"/>
      </w:rPr>
    </w:lvl>
    <w:lvl w:ilvl="3">
      <w:start w:val="1"/>
      <w:numFmt w:val="decimal"/>
      <w:isLgl/>
      <w:lvlText w:val="%1.%2.%3.%4."/>
      <w:lvlJc w:val="left"/>
      <w:pPr>
        <w:ind w:left="2520" w:hanging="1080"/>
      </w:pPr>
      <w:rPr>
        <w:rFonts w:eastAsia="Droid Serif" w:hint="default"/>
        <w:sz w:val="22"/>
      </w:rPr>
    </w:lvl>
    <w:lvl w:ilvl="4">
      <w:start w:val="1"/>
      <w:numFmt w:val="decimal"/>
      <w:isLgl/>
      <w:lvlText w:val="%1.%2.%3.%4.%5."/>
      <w:lvlJc w:val="left"/>
      <w:pPr>
        <w:ind w:left="3240" w:hanging="1440"/>
      </w:pPr>
      <w:rPr>
        <w:rFonts w:eastAsia="Droid Serif" w:hint="default"/>
        <w:sz w:val="22"/>
      </w:rPr>
    </w:lvl>
    <w:lvl w:ilvl="5">
      <w:start w:val="1"/>
      <w:numFmt w:val="decimal"/>
      <w:isLgl/>
      <w:lvlText w:val="%1.%2.%3.%4.%5.%6."/>
      <w:lvlJc w:val="left"/>
      <w:pPr>
        <w:ind w:left="3600" w:hanging="1440"/>
      </w:pPr>
      <w:rPr>
        <w:rFonts w:eastAsia="Droid Serif" w:hint="default"/>
        <w:sz w:val="22"/>
      </w:rPr>
    </w:lvl>
    <w:lvl w:ilvl="6">
      <w:start w:val="1"/>
      <w:numFmt w:val="decimal"/>
      <w:isLgl/>
      <w:lvlText w:val="%1.%2.%3.%4.%5.%6.%7."/>
      <w:lvlJc w:val="left"/>
      <w:pPr>
        <w:ind w:left="4320" w:hanging="1800"/>
      </w:pPr>
      <w:rPr>
        <w:rFonts w:eastAsia="Droid Serif" w:hint="default"/>
        <w:sz w:val="22"/>
      </w:rPr>
    </w:lvl>
    <w:lvl w:ilvl="7">
      <w:start w:val="1"/>
      <w:numFmt w:val="decimal"/>
      <w:isLgl/>
      <w:lvlText w:val="%1.%2.%3.%4.%5.%6.%7.%8."/>
      <w:lvlJc w:val="left"/>
      <w:pPr>
        <w:ind w:left="4680" w:hanging="1800"/>
      </w:pPr>
      <w:rPr>
        <w:rFonts w:eastAsia="Droid Serif" w:hint="default"/>
        <w:sz w:val="22"/>
      </w:rPr>
    </w:lvl>
    <w:lvl w:ilvl="8">
      <w:start w:val="1"/>
      <w:numFmt w:val="decimal"/>
      <w:isLgl/>
      <w:lvlText w:val="%1.%2.%3.%4.%5.%6.%7.%8.%9."/>
      <w:lvlJc w:val="left"/>
      <w:pPr>
        <w:ind w:left="5400" w:hanging="2160"/>
      </w:pPr>
      <w:rPr>
        <w:rFonts w:eastAsia="Droid Serif" w:hint="default"/>
        <w:sz w:val="22"/>
      </w:rPr>
    </w:lvl>
  </w:abstractNum>
  <w:abstractNum w:abstractNumId="17" w15:restartNumberingAfterBreak="0">
    <w:nsid w:val="5F115937"/>
    <w:multiLevelType w:val="hybridMultilevel"/>
    <w:tmpl w:val="A13C088E"/>
    <w:lvl w:ilvl="0" w:tplc="0D249CAA">
      <w:start w:val="2"/>
      <w:numFmt w:val="decimal"/>
      <w:lvlText w:val="%1.."/>
      <w:lvlJc w:val="left"/>
      <w:pPr>
        <w:ind w:left="1080" w:hanging="720"/>
      </w:pPr>
      <w:rPr>
        <w:rFonts w:hint="default"/>
        <w:color w:val="1F4D78" w:themeColor="accent1" w:themeShade="7F"/>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604212D2"/>
    <w:multiLevelType w:val="hybridMultilevel"/>
    <w:tmpl w:val="533C91A2"/>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9" w15:restartNumberingAfterBreak="0">
    <w:nsid w:val="65291695"/>
    <w:multiLevelType w:val="multilevel"/>
    <w:tmpl w:val="015A1164"/>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0" w15:restartNumberingAfterBreak="0">
    <w:nsid w:val="68B400E2"/>
    <w:multiLevelType w:val="hybridMultilevel"/>
    <w:tmpl w:val="0A828D7A"/>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1" w15:restartNumberingAfterBreak="0">
    <w:nsid w:val="6FFD142B"/>
    <w:multiLevelType w:val="hybridMultilevel"/>
    <w:tmpl w:val="9138945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6"/>
  </w:num>
  <w:num w:numId="2">
    <w:abstractNumId w:val="7"/>
  </w:num>
  <w:num w:numId="3">
    <w:abstractNumId w:val="15"/>
  </w:num>
  <w:num w:numId="4">
    <w:abstractNumId w:val="18"/>
  </w:num>
  <w:num w:numId="5">
    <w:abstractNumId w:val="8"/>
  </w:num>
  <w:num w:numId="6">
    <w:abstractNumId w:val="3"/>
  </w:num>
  <w:num w:numId="7">
    <w:abstractNumId w:val="16"/>
  </w:num>
  <w:num w:numId="8">
    <w:abstractNumId w:val="0"/>
  </w:num>
  <w:num w:numId="9">
    <w:abstractNumId w:val="21"/>
  </w:num>
  <w:num w:numId="10">
    <w:abstractNumId w:val="19"/>
  </w:num>
  <w:num w:numId="11">
    <w:abstractNumId w:val="13"/>
  </w:num>
  <w:num w:numId="12">
    <w:abstractNumId w:val="14"/>
  </w:num>
  <w:num w:numId="13">
    <w:abstractNumId w:val="10"/>
  </w:num>
  <w:num w:numId="14">
    <w:abstractNumId w:val="1"/>
  </w:num>
  <w:num w:numId="15">
    <w:abstractNumId w:val="2"/>
  </w:num>
  <w:num w:numId="16">
    <w:abstractNumId w:val="11"/>
  </w:num>
  <w:num w:numId="17">
    <w:abstractNumId w:val="4"/>
  </w:num>
  <w:num w:numId="18">
    <w:abstractNumId w:val="17"/>
  </w:num>
  <w:num w:numId="19">
    <w:abstractNumId w:val="9"/>
  </w:num>
  <w:num w:numId="20">
    <w:abstractNumId w:val="5"/>
  </w:num>
  <w:num w:numId="21">
    <w:abstractNumId w:val="12"/>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3598"/>
    <w:rsid w:val="00006AB9"/>
    <w:rsid w:val="00016141"/>
    <w:rsid w:val="00060606"/>
    <w:rsid w:val="000844F1"/>
    <w:rsid w:val="00091617"/>
    <w:rsid w:val="000A1011"/>
    <w:rsid w:val="000E64F7"/>
    <w:rsid w:val="000F4F63"/>
    <w:rsid w:val="00100C4E"/>
    <w:rsid w:val="00111573"/>
    <w:rsid w:val="00114E2C"/>
    <w:rsid w:val="00117921"/>
    <w:rsid w:val="00123598"/>
    <w:rsid w:val="0013155D"/>
    <w:rsid w:val="0016300B"/>
    <w:rsid w:val="00164C39"/>
    <w:rsid w:val="00171765"/>
    <w:rsid w:val="00171C75"/>
    <w:rsid w:val="00172A6D"/>
    <w:rsid w:val="001C6E56"/>
    <w:rsid w:val="001D6978"/>
    <w:rsid w:val="00200A55"/>
    <w:rsid w:val="00226D57"/>
    <w:rsid w:val="002317E5"/>
    <w:rsid w:val="00280F43"/>
    <w:rsid w:val="00281F66"/>
    <w:rsid w:val="00286616"/>
    <w:rsid w:val="0029397D"/>
    <w:rsid w:val="002D2376"/>
    <w:rsid w:val="00312BDE"/>
    <w:rsid w:val="00362496"/>
    <w:rsid w:val="003805EC"/>
    <w:rsid w:val="003B6B91"/>
    <w:rsid w:val="003D3DE1"/>
    <w:rsid w:val="003D6F22"/>
    <w:rsid w:val="003E074B"/>
    <w:rsid w:val="003E7936"/>
    <w:rsid w:val="00405C3F"/>
    <w:rsid w:val="004150F4"/>
    <w:rsid w:val="00415F3B"/>
    <w:rsid w:val="00421F63"/>
    <w:rsid w:val="00430620"/>
    <w:rsid w:val="004431D0"/>
    <w:rsid w:val="0045129B"/>
    <w:rsid w:val="00457EAB"/>
    <w:rsid w:val="004716BE"/>
    <w:rsid w:val="004C19CD"/>
    <w:rsid w:val="004D3B91"/>
    <w:rsid w:val="004F67AE"/>
    <w:rsid w:val="00507BD9"/>
    <w:rsid w:val="00512179"/>
    <w:rsid w:val="00515E6B"/>
    <w:rsid w:val="005229EB"/>
    <w:rsid w:val="00524063"/>
    <w:rsid w:val="005352EF"/>
    <w:rsid w:val="00537BFE"/>
    <w:rsid w:val="00542BFF"/>
    <w:rsid w:val="0055393B"/>
    <w:rsid w:val="005B093B"/>
    <w:rsid w:val="005B771C"/>
    <w:rsid w:val="005C67F2"/>
    <w:rsid w:val="0060784E"/>
    <w:rsid w:val="00611099"/>
    <w:rsid w:val="0063743B"/>
    <w:rsid w:val="0064582D"/>
    <w:rsid w:val="00672E8E"/>
    <w:rsid w:val="006816E1"/>
    <w:rsid w:val="006A1368"/>
    <w:rsid w:val="006A25F1"/>
    <w:rsid w:val="006C511F"/>
    <w:rsid w:val="006C6671"/>
    <w:rsid w:val="006D199A"/>
    <w:rsid w:val="006E36ED"/>
    <w:rsid w:val="006F17CC"/>
    <w:rsid w:val="00702A85"/>
    <w:rsid w:val="00705CE0"/>
    <w:rsid w:val="0073313C"/>
    <w:rsid w:val="00764474"/>
    <w:rsid w:val="00780C1B"/>
    <w:rsid w:val="007A5821"/>
    <w:rsid w:val="007A7E04"/>
    <w:rsid w:val="007C19CB"/>
    <w:rsid w:val="007C7D99"/>
    <w:rsid w:val="007F7412"/>
    <w:rsid w:val="00841BCE"/>
    <w:rsid w:val="00853102"/>
    <w:rsid w:val="008653E2"/>
    <w:rsid w:val="008A1E68"/>
    <w:rsid w:val="008B3D9F"/>
    <w:rsid w:val="008B6DFB"/>
    <w:rsid w:val="008C77B7"/>
    <w:rsid w:val="008D25ED"/>
    <w:rsid w:val="008E56B9"/>
    <w:rsid w:val="008F06D1"/>
    <w:rsid w:val="009332FA"/>
    <w:rsid w:val="0094400F"/>
    <w:rsid w:val="00985C05"/>
    <w:rsid w:val="009A0448"/>
    <w:rsid w:val="009A1E6E"/>
    <w:rsid w:val="009B0307"/>
    <w:rsid w:val="009D2786"/>
    <w:rsid w:val="009D5D96"/>
    <w:rsid w:val="009E2135"/>
    <w:rsid w:val="009F719B"/>
    <w:rsid w:val="00A000CD"/>
    <w:rsid w:val="00A01269"/>
    <w:rsid w:val="00A02B69"/>
    <w:rsid w:val="00A04801"/>
    <w:rsid w:val="00A50E05"/>
    <w:rsid w:val="00A95CAE"/>
    <w:rsid w:val="00AA1546"/>
    <w:rsid w:val="00AA2B01"/>
    <w:rsid w:val="00AA2DAE"/>
    <w:rsid w:val="00AA784D"/>
    <w:rsid w:val="00AC4785"/>
    <w:rsid w:val="00AD0654"/>
    <w:rsid w:val="00AD79F6"/>
    <w:rsid w:val="00AE6B96"/>
    <w:rsid w:val="00AF154A"/>
    <w:rsid w:val="00AF6DBD"/>
    <w:rsid w:val="00B03B65"/>
    <w:rsid w:val="00B06C76"/>
    <w:rsid w:val="00B07626"/>
    <w:rsid w:val="00B12886"/>
    <w:rsid w:val="00B33936"/>
    <w:rsid w:val="00B35F80"/>
    <w:rsid w:val="00B36432"/>
    <w:rsid w:val="00B37D6B"/>
    <w:rsid w:val="00B415A0"/>
    <w:rsid w:val="00B42451"/>
    <w:rsid w:val="00B677E3"/>
    <w:rsid w:val="00B704DE"/>
    <w:rsid w:val="00B73B02"/>
    <w:rsid w:val="00B93C8E"/>
    <w:rsid w:val="00B952D9"/>
    <w:rsid w:val="00BA12AC"/>
    <w:rsid w:val="00BA3AA5"/>
    <w:rsid w:val="00BA7AB0"/>
    <w:rsid w:val="00BB3802"/>
    <w:rsid w:val="00BC4FBE"/>
    <w:rsid w:val="00BD5CA9"/>
    <w:rsid w:val="00BE2C3A"/>
    <w:rsid w:val="00BE425A"/>
    <w:rsid w:val="00BE780D"/>
    <w:rsid w:val="00C02C4A"/>
    <w:rsid w:val="00C03F64"/>
    <w:rsid w:val="00C22EBC"/>
    <w:rsid w:val="00C36F7B"/>
    <w:rsid w:val="00C53A8A"/>
    <w:rsid w:val="00C66711"/>
    <w:rsid w:val="00C849A5"/>
    <w:rsid w:val="00C877AC"/>
    <w:rsid w:val="00CC62FF"/>
    <w:rsid w:val="00CE77A8"/>
    <w:rsid w:val="00CF1192"/>
    <w:rsid w:val="00D01A30"/>
    <w:rsid w:val="00D17DFB"/>
    <w:rsid w:val="00D2572F"/>
    <w:rsid w:val="00D42173"/>
    <w:rsid w:val="00D47363"/>
    <w:rsid w:val="00D62A99"/>
    <w:rsid w:val="00D63B22"/>
    <w:rsid w:val="00D84FC9"/>
    <w:rsid w:val="00DA7EE5"/>
    <w:rsid w:val="00DE2903"/>
    <w:rsid w:val="00E06620"/>
    <w:rsid w:val="00E10A3E"/>
    <w:rsid w:val="00E40EF0"/>
    <w:rsid w:val="00E47841"/>
    <w:rsid w:val="00E7580C"/>
    <w:rsid w:val="00E84B96"/>
    <w:rsid w:val="00EA5885"/>
    <w:rsid w:val="00EC2F21"/>
    <w:rsid w:val="00ED6105"/>
    <w:rsid w:val="00EE7925"/>
    <w:rsid w:val="00F111B9"/>
    <w:rsid w:val="00F1754F"/>
    <w:rsid w:val="00F407E2"/>
    <w:rsid w:val="00F4568F"/>
    <w:rsid w:val="00F5782B"/>
    <w:rsid w:val="00F7757F"/>
    <w:rsid w:val="00F8603C"/>
    <w:rsid w:val="00F96261"/>
    <w:rsid w:val="00FA56DB"/>
    <w:rsid w:val="00FD5E8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68D37B0E"/>
  <w15:chartTrackingRefBased/>
  <w15:docId w15:val="{70D8A9B6-EFEB-41A5-8043-F1FD04C98C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9"/>
    <w:qFormat/>
    <w:rsid w:val="00E47841"/>
    <w:pPr>
      <w:keepNext/>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E47841"/>
    <w:pPr>
      <w:keepNext/>
      <w:spacing w:before="100" w:beforeAutospacing="1" w:after="100" w:afterAutospacing="1" w:line="240" w:lineRule="auto"/>
      <w:outlineLvl w:val="1"/>
    </w:pPr>
    <w:rPr>
      <w:rFonts w:ascii="Times New Roman" w:eastAsia="Times New Roman" w:hAnsi="Times New Roman" w:cs="Times New Roman"/>
      <w:b/>
      <w:bCs/>
      <w:sz w:val="30"/>
      <w:szCs w:val="36"/>
      <w:lang w:eastAsia="ru-RU"/>
    </w:rPr>
  </w:style>
  <w:style w:type="paragraph" w:styleId="3">
    <w:name w:val="heading 3"/>
    <w:basedOn w:val="a"/>
    <w:link w:val="30"/>
    <w:uiPriority w:val="9"/>
    <w:qFormat/>
    <w:rsid w:val="00E47841"/>
    <w:pPr>
      <w:keepNext/>
      <w:spacing w:before="100" w:beforeAutospacing="1" w:after="100" w:afterAutospacing="1" w:line="240" w:lineRule="auto"/>
      <w:outlineLvl w:val="2"/>
    </w:pPr>
    <w:rPr>
      <w:rFonts w:ascii="Times New Roman" w:eastAsia="Times New Roman" w:hAnsi="Times New Roman" w:cs="Times New Roman"/>
      <w:b/>
      <w:bCs/>
      <w:sz w:val="28"/>
      <w:szCs w:val="27"/>
      <w:lang w:eastAsia="ru-RU"/>
    </w:rPr>
  </w:style>
  <w:style w:type="paragraph" w:styleId="4">
    <w:name w:val="heading 4"/>
    <w:basedOn w:val="a"/>
    <w:next w:val="a"/>
    <w:link w:val="40"/>
    <w:uiPriority w:val="9"/>
    <w:unhideWhenUsed/>
    <w:qFormat/>
    <w:rsid w:val="00705CE0"/>
    <w:pPr>
      <w:keepNext/>
      <w:keepLines/>
      <w:spacing w:before="40" w:after="0"/>
      <w:outlineLvl w:val="3"/>
    </w:pPr>
    <w:rPr>
      <w:rFonts w:ascii="Times New Roman" w:eastAsiaTheme="majorEastAsia" w:hAnsi="Times New Roman" w:cstheme="majorBidi"/>
      <w:b/>
      <w:iCs/>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47841"/>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E47841"/>
    <w:rPr>
      <w:rFonts w:ascii="Times New Roman" w:eastAsia="Times New Roman" w:hAnsi="Times New Roman" w:cs="Times New Roman"/>
      <w:b/>
      <w:bCs/>
      <w:sz w:val="30"/>
      <w:szCs w:val="36"/>
      <w:lang w:eastAsia="ru-RU"/>
    </w:rPr>
  </w:style>
  <w:style w:type="character" w:customStyle="1" w:styleId="30">
    <w:name w:val="Заголовок 3 Знак"/>
    <w:basedOn w:val="a0"/>
    <w:link w:val="3"/>
    <w:uiPriority w:val="9"/>
    <w:rsid w:val="00E47841"/>
    <w:rPr>
      <w:rFonts w:ascii="Times New Roman" w:eastAsia="Times New Roman" w:hAnsi="Times New Roman" w:cs="Times New Roman"/>
      <w:b/>
      <w:bCs/>
      <w:sz w:val="28"/>
      <w:szCs w:val="27"/>
      <w:lang w:eastAsia="ru-RU"/>
    </w:rPr>
  </w:style>
  <w:style w:type="character" w:customStyle="1" w:styleId="a3">
    <w:name w:val="Название Знак"/>
    <w:basedOn w:val="a0"/>
    <w:link w:val="a4"/>
    <w:uiPriority w:val="10"/>
    <w:rsid w:val="00281F66"/>
    <w:rPr>
      <w:rFonts w:ascii="Times New Roman" w:eastAsia="Times New Roman" w:hAnsi="Times New Roman" w:cs="Times New Roman"/>
      <w:sz w:val="24"/>
      <w:szCs w:val="24"/>
      <w:lang w:eastAsia="ru-RU"/>
    </w:rPr>
  </w:style>
  <w:style w:type="paragraph" w:styleId="a4">
    <w:name w:val="Title"/>
    <w:basedOn w:val="a"/>
    <w:link w:val="a3"/>
    <w:uiPriority w:val="10"/>
    <w:qFormat/>
    <w:rsid w:val="00281F6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HTML">
    <w:name w:val="Стандартный HTML Знак"/>
    <w:basedOn w:val="a0"/>
    <w:link w:val="HTML0"/>
    <w:uiPriority w:val="99"/>
    <w:rsid w:val="00281F66"/>
    <w:rPr>
      <w:rFonts w:ascii="Courier New" w:eastAsia="Times New Roman" w:hAnsi="Courier New" w:cs="Courier New"/>
      <w:sz w:val="20"/>
      <w:szCs w:val="20"/>
      <w:lang w:eastAsia="ru-RU"/>
    </w:rPr>
  </w:style>
  <w:style w:type="paragraph" w:styleId="HTML0">
    <w:name w:val="HTML Preformatted"/>
    <w:basedOn w:val="a"/>
    <w:link w:val="HTML"/>
    <w:uiPriority w:val="99"/>
    <w:unhideWhenUsed/>
    <w:rsid w:val="00281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styleId="a5">
    <w:name w:val="Hyperlink"/>
    <w:basedOn w:val="a0"/>
    <w:uiPriority w:val="99"/>
    <w:unhideWhenUsed/>
    <w:rsid w:val="00281F66"/>
    <w:rPr>
      <w:color w:val="0000FF"/>
      <w:u w:val="single"/>
    </w:rPr>
  </w:style>
  <w:style w:type="paragraph" w:styleId="a6">
    <w:name w:val="header"/>
    <w:basedOn w:val="a"/>
    <w:link w:val="a7"/>
    <w:uiPriority w:val="99"/>
    <w:unhideWhenUsed/>
    <w:rsid w:val="00F96261"/>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F96261"/>
  </w:style>
  <w:style w:type="paragraph" w:styleId="a8">
    <w:name w:val="footer"/>
    <w:basedOn w:val="a"/>
    <w:link w:val="a9"/>
    <w:uiPriority w:val="99"/>
    <w:unhideWhenUsed/>
    <w:rsid w:val="00F96261"/>
    <w:pPr>
      <w:tabs>
        <w:tab w:val="center" w:pos="4677"/>
        <w:tab w:val="right" w:pos="9355"/>
      </w:tabs>
      <w:spacing w:after="0" w:line="240" w:lineRule="auto"/>
    </w:pPr>
  </w:style>
  <w:style w:type="character" w:customStyle="1" w:styleId="a9">
    <w:name w:val="Нижний колонтитул Знак"/>
    <w:basedOn w:val="a0"/>
    <w:link w:val="a8"/>
    <w:uiPriority w:val="99"/>
    <w:rsid w:val="00F96261"/>
  </w:style>
  <w:style w:type="paragraph" w:styleId="aa">
    <w:name w:val="No Spacing"/>
    <w:uiPriority w:val="1"/>
    <w:qFormat/>
    <w:rsid w:val="00C22EBC"/>
    <w:pPr>
      <w:spacing w:after="0" w:line="240" w:lineRule="auto"/>
    </w:pPr>
  </w:style>
  <w:style w:type="table" w:styleId="ab">
    <w:name w:val="Table Grid"/>
    <w:basedOn w:val="a1"/>
    <w:uiPriority w:val="39"/>
    <w:rsid w:val="00515E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Сетка таблицы1"/>
    <w:basedOn w:val="a1"/>
    <w:next w:val="ab"/>
    <w:uiPriority w:val="39"/>
    <w:rsid w:val="000606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sPlusNormal">
    <w:name w:val="ConsPlusNormal"/>
    <w:rsid w:val="00312BDE"/>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table" w:customStyle="1" w:styleId="21">
    <w:name w:val="Сетка таблицы2"/>
    <w:basedOn w:val="a1"/>
    <w:next w:val="ab"/>
    <w:uiPriority w:val="39"/>
    <w:rsid w:val="00AA78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Сетка таблицы3"/>
    <w:basedOn w:val="a1"/>
    <w:next w:val="ab"/>
    <w:uiPriority w:val="39"/>
    <w:rsid w:val="00AA78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Сетка таблицы4"/>
    <w:basedOn w:val="a1"/>
    <w:next w:val="ab"/>
    <w:uiPriority w:val="39"/>
    <w:rsid w:val="00D01A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
    <w:name w:val="Сетка таблицы5"/>
    <w:basedOn w:val="a1"/>
    <w:next w:val="ab"/>
    <w:uiPriority w:val="39"/>
    <w:rsid w:val="006A13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
    <w:name w:val="Сетка таблицы6"/>
    <w:basedOn w:val="a1"/>
    <w:next w:val="ab"/>
    <w:uiPriority w:val="39"/>
    <w:rsid w:val="00AF6D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
    <w:name w:val="Сетка таблицы7"/>
    <w:basedOn w:val="a1"/>
    <w:next w:val="ab"/>
    <w:uiPriority w:val="39"/>
    <w:rsid w:val="00E40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
    <w:name w:val="Сетка таблицы8"/>
    <w:basedOn w:val="a1"/>
    <w:next w:val="ab"/>
    <w:uiPriority w:val="39"/>
    <w:rsid w:val="00D63B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
    <w:name w:val="Сетка таблицы9"/>
    <w:basedOn w:val="a1"/>
    <w:next w:val="ab"/>
    <w:uiPriority w:val="39"/>
    <w:rsid w:val="008F06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Сетка таблицы10"/>
    <w:basedOn w:val="a1"/>
    <w:next w:val="ab"/>
    <w:uiPriority w:val="39"/>
    <w:rsid w:val="008F06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11"/>
    <w:basedOn w:val="a1"/>
    <w:next w:val="ab"/>
    <w:uiPriority w:val="39"/>
    <w:rsid w:val="000A10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Сетка таблицы12"/>
    <w:basedOn w:val="a1"/>
    <w:next w:val="ab"/>
    <w:uiPriority w:val="39"/>
    <w:rsid w:val="000A10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
    <w:name w:val="Сетка таблицы13"/>
    <w:basedOn w:val="a1"/>
    <w:next w:val="ab"/>
    <w:uiPriority w:val="39"/>
    <w:rsid w:val="000E64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
    <w:name w:val="Сетка таблицы14"/>
    <w:basedOn w:val="a1"/>
    <w:next w:val="ab"/>
    <w:uiPriority w:val="39"/>
    <w:rsid w:val="000E64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
    <w:name w:val="Сетка таблицы15"/>
    <w:basedOn w:val="a1"/>
    <w:next w:val="ab"/>
    <w:uiPriority w:val="39"/>
    <w:rsid w:val="003D3D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List Paragraph"/>
    <w:basedOn w:val="a"/>
    <w:uiPriority w:val="34"/>
    <w:qFormat/>
    <w:rsid w:val="0029397D"/>
    <w:pPr>
      <w:ind w:left="720"/>
      <w:contextualSpacing/>
    </w:pPr>
  </w:style>
  <w:style w:type="paragraph" w:styleId="ad">
    <w:name w:val="TOC Heading"/>
    <w:basedOn w:val="1"/>
    <w:next w:val="a"/>
    <w:uiPriority w:val="39"/>
    <w:unhideWhenUsed/>
    <w:qFormat/>
    <w:rsid w:val="00AF154A"/>
    <w:pPr>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16">
    <w:name w:val="toc 1"/>
    <w:basedOn w:val="a"/>
    <w:next w:val="a"/>
    <w:autoRedefine/>
    <w:uiPriority w:val="39"/>
    <w:unhideWhenUsed/>
    <w:rsid w:val="00A02B69"/>
    <w:pPr>
      <w:spacing w:after="100"/>
    </w:pPr>
  </w:style>
  <w:style w:type="paragraph" w:styleId="22">
    <w:name w:val="toc 2"/>
    <w:basedOn w:val="a"/>
    <w:next w:val="a"/>
    <w:autoRedefine/>
    <w:uiPriority w:val="39"/>
    <w:unhideWhenUsed/>
    <w:rsid w:val="00A02B69"/>
    <w:pPr>
      <w:spacing w:after="100"/>
      <w:ind w:left="220"/>
    </w:pPr>
  </w:style>
  <w:style w:type="paragraph" w:styleId="ae">
    <w:name w:val="Revision"/>
    <w:hidden/>
    <w:uiPriority w:val="99"/>
    <w:semiHidden/>
    <w:rsid w:val="00D42173"/>
    <w:pPr>
      <w:spacing w:after="0" w:line="240" w:lineRule="auto"/>
    </w:pPr>
  </w:style>
  <w:style w:type="character" w:customStyle="1" w:styleId="17">
    <w:name w:val="Неразрешенное упоминание1"/>
    <w:basedOn w:val="a0"/>
    <w:uiPriority w:val="99"/>
    <w:semiHidden/>
    <w:unhideWhenUsed/>
    <w:rsid w:val="00C03F64"/>
    <w:rPr>
      <w:color w:val="605E5C"/>
      <w:shd w:val="clear" w:color="auto" w:fill="E1DFDD"/>
    </w:rPr>
  </w:style>
  <w:style w:type="character" w:styleId="af">
    <w:name w:val="annotation reference"/>
    <w:basedOn w:val="a0"/>
    <w:uiPriority w:val="99"/>
    <w:semiHidden/>
    <w:unhideWhenUsed/>
    <w:rsid w:val="00542BFF"/>
    <w:rPr>
      <w:sz w:val="16"/>
      <w:szCs w:val="16"/>
    </w:rPr>
  </w:style>
  <w:style w:type="paragraph" w:styleId="af0">
    <w:name w:val="annotation text"/>
    <w:basedOn w:val="a"/>
    <w:link w:val="af1"/>
    <w:uiPriority w:val="99"/>
    <w:semiHidden/>
    <w:unhideWhenUsed/>
    <w:rsid w:val="00542BFF"/>
    <w:pPr>
      <w:spacing w:line="240" w:lineRule="auto"/>
    </w:pPr>
    <w:rPr>
      <w:sz w:val="20"/>
      <w:szCs w:val="20"/>
    </w:rPr>
  </w:style>
  <w:style w:type="character" w:customStyle="1" w:styleId="af1">
    <w:name w:val="Текст примечания Знак"/>
    <w:basedOn w:val="a0"/>
    <w:link w:val="af0"/>
    <w:uiPriority w:val="99"/>
    <w:semiHidden/>
    <w:rsid w:val="00542BFF"/>
    <w:rPr>
      <w:sz w:val="20"/>
      <w:szCs w:val="20"/>
    </w:rPr>
  </w:style>
  <w:style w:type="paragraph" w:styleId="af2">
    <w:name w:val="annotation subject"/>
    <w:basedOn w:val="af0"/>
    <w:next w:val="af0"/>
    <w:link w:val="af3"/>
    <w:uiPriority w:val="99"/>
    <w:semiHidden/>
    <w:unhideWhenUsed/>
    <w:rsid w:val="00542BFF"/>
    <w:rPr>
      <w:b/>
      <w:bCs/>
    </w:rPr>
  </w:style>
  <w:style w:type="character" w:customStyle="1" w:styleId="af3">
    <w:name w:val="Тема примечания Знак"/>
    <w:basedOn w:val="af1"/>
    <w:link w:val="af2"/>
    <w:uiPriority w:val="99"/>
    <w:semiHidden/>
    <w:rsid w:val="00542BFF"/>
    <w:rPr>
      <w:b/>
      <w:bCs/>
      <w:sz w:val="20"/>
      <w:szCs w:val="20"/>
    </w:rPr>
  </w:style>
  <w:style w:type="paragraph" w:styleId="af4">
    <w:name w:val="Balloon Text"/>
    <w:basedOn w:val="a"/>
    <w:link w:val="af5"/>
    <w:uiPriority w:val="99"/>
    <w:semiHidden/>
    <w:unhideWhenUsed/>
    <w:rsid w:val="00542BFF"/>
    <w:pPr>
      <w:spacing w:after="0" w:line="240" w:lineRule="auto"/>
    </w:pPr>
    <w:rPr>
      <w:rFonts w:ascii="Segoe UI" w:hAnsi="Segoe UI" w:cs="Segoe UI"/>
      <w:sz w:val="18"/>
      <w:szCs w:val="18"/>
    </w:rPr>
  </w:style>
  <w:style w:type="character" w:customStyle="1" w:styleId="af5">
    <w:name w:val="Текст выноски Знак"/>
    <w:basedOn w:val="a0"/>
    <w:link w:val="af4"/>
    <w:uiPriority w:val="99"/>
    <w:semiHidden/>
    <w:rsid w:val="00542BFF"/>
    <w:rPr>
      <w:rFonts w:ascii="Segoe UI" w:hAnsi="Segoe UI" w:cs="Segoe UI"/>
      <w:sz w:val="18"/>
      <w:szCs w:val="18"/>
    </w:rPr>
  </w:style>
  <w:style w:type="character" w:customStyle="1" w:styleId="UnresolvedMention">
    <w:name w:val="Unresolved Mention"/>
    <w:basedOn w:val="a0"/>
    <w:uiPriority w:val="99"/>
    <w:semiHidden/>
    <w:unhideWhenUsed/>
    <w:rsid w:val="00841BCE"/>
    <w:rPr>
      <w:color w:val="605E5C"/>
      <w:shd w:val="clear" w:color="auto" w:fill="E1DFDD"/>
    </w:rPr>
  </w:style>
  <w:style w:type="character" w:styleId="af6">
    <w:name w:val="FollowedHyperlink"/>
    <w:basedOn w:val="a0"/>
    <w:uiPriority w:val="99"/>
    <w:semiHidden/>
    <w:unhideWhenUsed/>
    <w:rsid w:val="00841BCE"/>
    <w:rPr>
      <w:color w:val="954F72" w:themeColor="followedHyperlink"/>
      <w:u w:val="single"/>
    </w:rPr>
  </w:style>
  <w:style w:type="character" w:customStyle="1" w:styleId="str">
    <w:name w:val="str"/>
    <w:basedOn w:val="a0"/>
    <w:rsid w:val="00171765"/>
  </w:style>
  <w:style w:type="character" w:customStyle="1" w:styleId="pln">
    <w:name w:val="pln"/>
    <w:basedOn w:val="a0"/>
    <w:rsid w:val="00171765"/>
  </w:style>
  <w:style w:type="paragraph" w:styleId="32">
    <w:name w:val="toc 3"/>
    <w:basedOn w:val="a"/>
    <w:next w:val="a"/>
    <w:autoRedefine/>
    <w:uiPriority w:val="39"/>
    <w:unhideWhenUsed/>
    <w:rsid w:val="00171765"/>
    <w:pPr>
      <w:spacing w:after="100" w:line="240" w:lineRule="auto"/>
      <w:ind w:left="480"/>
    </w:pPr>
    <w:rPr>
      <w:rFonts w:eastAsiaTheme="minorEastAsia" w:cs="Times New Roman"/>
      <w:sz w:val="24"/>
      <w:szCs w:val="24"/>
      <w:lang w:eastAsia="ru-RU"/>
    </w:rPr>
  </w:style>
  <w:style w:type="paragraph" w:customStyle="1" w:styleId="Json">
    <w:name w:val="Json"/>
    <w:basedOn w:val="a"/>
    <w:link w:val="Json0"/>
    <w:qFormat/>
    <w:rsid w:val="00171765"/>
    <w:pPr>
      <w:spacing w:after="0" w:line="240" w:lineRule="auto"/>
    </w:pPr>
    <w:rPr>
      <w:rFonts w:ascii="Courier New" w:eastAsiaTheme="minorEastAsia" w:hAnsi="Courier New" w:cs="Courier New"/>
      <w:sz w:val="20"/>
      <w:szCs w:val="20"/>
      <w:lang w:val="en-US" w:eastAsia="ru-RU"/>
    </w:rPr>
  </w:style>
  <w:style w:type="character" w:customStyle="1" w:styleId="Json0">
    <w:name w:val="Json Знак"/>
    <w:basedOn w:val="a0"/>
    <w:link w:val="Json"/>
    <w:rsid w:val="00171765"/>
    <w:rPr>
      <w:rFonts w:ascii="Courier New" w:eastAsiaTheme="minorEastAsia" w:hAnsi="Courier New" w:cs="Courier New"/>
      <w:sz w:val="20"/>
      <w:szCs w:val="20"/>
      <w:lang w:val="en-US" w:eastAsia="ru-RU"/>
    </w:rPr>
  </w:style>
  <w:style w:type="character" w:styleId="af7">
    <w:name w:val="Strong"/>
    <w:basedOn w:val="a0"/>
    <w:uiPriority w:val="22"/>
    <w:qFormat/>
    <w:rsid w:val="00171765"/>
    <w:rPr>
      <w:rFonts w:asciiTheme="minorHAnsi" w:hAnsiTheme="minorHAnsi"/>
      <w:b/>
      <w:bCs/>
      <w:sz w:val="24"/>
    </w:rPr>
  </w:style>
  <w:style w:type="character" w:customStyle="1" w:styleId="css-truncate">
    <w:name w:val="css-truncate"/>
    <w:basedOn w:val="a0"/>
    <w:rsid w:val="00171765"/>
  </w:style>
  <w:style w:type="character" w:customStyle="1" w:styleId="40">
    <w:name w:val="Заголовок 4 Знак"/>
    <w:basedOn w:val="a0"/>
    <w:link w:val="4"/>
    <w:uiPriority w:val="9"/>
    <w:rsid w:val="00705CE0"/>
    <w:rPr>
      <w:rFonts w:ascii="Times New Roman" w:eastAsiaTheme="majorEastAsia" w:hAnsi="Times New Roman" w:cstheme="majorBidi"/>
      <w:b/>
      <w:iCs/>
      <w:sz w:val="28"/>
    </w:rPr>
  </w:style>
  <w:style w:type="paragraph" w:styleId="42">
    <w:name w:val="toc 4"/>
    <w:basedOn w:val="a"/>
    <w:next w:val="a"/>
    <w:autoRedefine/>
    <w:uiPriority w:val="39"/>
    <w:unhideWhenUsed/>
    <w:rsid w:val="00705CE0"/>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1406027">
      <w:bodyDiv w:val="1"/>
      <w:marLeft w:val="0"/>
      <w:marRight w:val="0"/>
      <w:marTop w:val="0"/>
      <w:marBottom w:val="0"/>
      <w:divBdr>
        <w:top w:val="none" w:sz="0" w:space="0" w:color="auto"/>
        <w:left w:val="none" w:sz="0" w:space="0" w:color="auto"/>
        <w:bottom w:val="none" w:sz="0" w:space="0" w:color="auto"/>
        <w:right w:val="none" w:sz="0" w:space="0" w:color="auto"/>
      </w:divBdr>
    </w:div>
    <w:div w:id="1359350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orangedata.ru" TargetMode="External"/><Relationship Id="rId13" Type="http://schemas.openxmlformats.org/officeDocument/2006/relationships/hyperlink" Target="https://www.nalog.ru/html/sites/www.new.nalog.ru/doc/pril2_fns229_210317.docx"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nalog.ru/html/sites/www.new.nalog.ru/doc/pril2_fns229_210317.docx"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s://tools.ietf.org/html/rfc3447" TargetMode="External"/><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paykiosk.ru/netpay" TargetMode="External"/><Relationship Id="rId14"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B4B54C-6145-49A5-BE9A-412DFD181F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36</Pages>
  <Words>9905</Words>
  <Characters>56461</Characters>
  <Application>Microsoft Office Word</Application>
  <DocSecurity>0</DocSecurity>
  <Lines>470</Lines>
  <Paragraphs>132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66234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Иванин Илья</dc:creator>
  <cp:keywords/>
  <dc:description/>
  <cp:lastModifiedBy>Балагура Александр Александрович</cp:lastModifiedBy>
  <cp:revision>4</cp:revision>
  <dcterms:created xsi:type="dcterms:W3CDTF">2021-03-17T23:53:00Z</dcterms:created>
  <dcterms:modified xsi:type="dcterms:W3CDTF">2021-08-02T11:30:00Z</dcterms:modified>
</cp:coreProperties>
</file>