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ab4mk6t2vd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Analysis of Superstore Dataset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n8k7stsk2j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involves analyzing the sales data of a Superstore to extract useful insights and perform specific analytical operations. The dataset provides information on customer orders, product sales, discounts, and shipping details.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is7a9tks1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</w:t>
      </w:r>
      <w:r w:rsidDel="00000000" w:rsidR="00000000" w:rsidRPr="00000000">
        <w:rPr>
          <w:rtl w:val="0"/>
        </w:rPr>
        <w:t xml:space="preserve">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superstore_data.csv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dataset includes sales records from a superstore, with various attributes such as customer information, sales, discounts, product categories, and shipping details.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rvedggd6gm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Operations Performed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performs the following analyses on the dataset: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Sales per Customer</w:t>
      </w:r>
      <w:r w:rsidDel="00000000" w:rsidR="00000000" w:rsidRPr="00000000">
        <w:rPr>
          <w:rtl w:val="0"/>
        </w:rPr>
        <w:t xml:space="preserve">: Identify the customers with the highest sales.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Discount by Product Category</w:t>
      </w:r>
      <w:r w:rsidDel="00000000" w:rsidR="00000000" w:rsidRPr="00000000">
        <w:rPr>
          <w:rtl w:val="0"/>
        </w:rPr>
        <w:t xml:space="preserve">: Calculate the average discount provided in each product category.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5 Cities by Total Sales</w:t>
      </w:r>
      <w:r w:rsidDel="00000000" w:rsidR="00000000" w:rsidRPr="00000000">
        <w:rPr>
          <w:rtl w:val="0"/>
        </w:rPr>
        <w:t xml:space="preserve">: Determine the cities generating the highest total sales.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Products with Sales Greater than $5000</w:t>
      </w:r>
      <w:r w:rsidDel="00000000" w:rsidR="00000000" w:rsidRPr="00000000">
        <w:rPr>
          <w:rtl w:val="0"/>
        </w:rPr>
        <w:t xml:space="preserve">: Filter and display products with sales greater than $5000.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Number of Orders per Shipping Mode</w:t>
      </w:r>
      <w:r w:rsidDel="00000000" w:rsidR="00000000" w:rsidRPr="00000000">
        <w:rPr>
          <w:rtl w:val="0"/>
        </w:rPr>
        <w:t xml:space="preserve">: Count the total number of orders for each shipping method.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d99mmjaasn2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Technologies Used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PostgreSQL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: Valentina Studio (for database management)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 Language</w:t>
      </w:r>
      <w:r w:rsidDel="00000000" w:rsidR="00000000" w:rsidRPr="00000000">
        <w:rPr>
          <w:rtl w:val="0"/>
        </w:rPr>
        <w:t xml:space="preserve">: SQL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Valentina Studio for interacting with PostgreSQL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gyma9vlq6gr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Installation and Setup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dn3yvfq2k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PostgreSQL installed on your system.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Valentina Studio or pgAdmin for managing the database.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Superstore dataset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.csv</w:t>
      </w:r>
      <w:r w:rsidDel="00000000" w:rsidR="00000000" w:rsidRPr="00000000">
        <w:rPr>
          <w:rtl w:val="0"/>
        </w:rPr>
        <w:t xml:space="preserve"> format.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vk2tdz1pb7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Instructions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up PostgreSQL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Install PostgreSQL and create a new database:</w:t>
        <w:br w:type="textWrapping"/>
        <w:t xml:space="preserve">sql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DATABASE superstore_analysis;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Tables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the table in PostgreSQL to store the dataset: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superstore_data (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"Row ID" INTEGER,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"Order ID" TEXT,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"Order Date" DATE,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"Ship Date" DATE,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"Ship Mode" TEXT,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"Customer ID" TEXT,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"Customer Name" TEXT,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"Segment" TEXT,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"Country" TEXT,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"City" TEXT,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"State" TEXT,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"Postal Code" TEXT,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"Region" TEXT,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"Product ID" TEXT,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"Category" TEXT,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"Sub-Category" TEXT,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"Product Name" TEXT,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"Sales" NUMERIC,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"Quantity" INTEGER,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"Discount" NUMERIC,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"Profit" NUMERIC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 the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</w:t>
      </w:r>
      <w:r w:rsidDel="00000000" w:rsidR="00000000" w:rsidRPr="00000000">
        <w:rPr>
          <w:rtl w:val="0"/>
        </w:rPr>
        <w:t xml:space="preserve"> command in PostgreSQL to load the dataset: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superstore_data FROM '/path/to/superstore_data.csv' 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DELIMITER ','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CSV HEADER;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v9itjwsg5lc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SQL Queries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ki9js3eyjv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Top Sales per Customer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"Customer Name", SUM("Sales") AS total_sales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superstore_data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"Customer Name"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 BY total_sales DESC;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get2pgtdkc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Average Discount by Product Category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"Category", AVG("Discount") AS avg_discount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superstore_data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"Category";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2746lji1g6o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Top 5 Cities by Total Sales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"City", SUM("Sales") AS total_sales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superstore_data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"City"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 BY total_sales DESC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 5;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794jxyvey5z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Products with Sales Greater than $5000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"Product Name", "Sales"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superstore_data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"Sales" &gt; 5000;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cvfj80i1x5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Number of Orders per Shipping Mode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"Ship Mode", COUNT(*) AS total_orders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superstore_data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"Ship Mode";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3fnur9t8w83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Facing Issues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During the project, I encountered several issues while working with PostgreSQL and Valentina Studio. Below are the challenges faced and the solutions implemented: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n5dvei380gz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Issue: File Not Found Error While Importing CSV in PostgreSQL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While trying to import the dataset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</w:t>
      </w:r>
      <w:r w:rsidDel="00000000" w:rsidR="00000000" w:rsidRPr="00000000">
        <w:rPr>
          <w:rtl w:val="0"/>
        </w:rPr>
        <w:t xml:space="preserve"> command in PostgreSQL, I encountered the error: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ERROR:  could not open file "file:///C:/PostgreSQLImport/superstore_data.csv" for reading: No such file or directory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Cause</w:t>
      </w:r>
      <w:r w:rsidDel="00000000" w:rsidR="00000000" w:rsidRPr="00000000">
        <w:rPr>
          <w:rtl w:val="0"/>
        </w:rPr>
        <w:t xml:space="preserve">: PostgreSQL couldn’t access the file because it was located on my local machine. PostgreSQL runs in a different environment, so the server couldn’t access my local file system directly.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Moved the CSV file to the PostgreSQL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 directory or a directory accessible by PostgreSQL.</w:t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Used the absolute path to ensure correct file location: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superstore_data FROM '/path/to/your/superstore_data.csv'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DELIMITER ','</w:t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CSV HEADER;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yhvxukv1epl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Issue: Setting Date Format in PostgreSQL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The date format in the dataset was not matching PostgreSQL’s 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YYYY-MM-DD</w:t>
      </w:r>
      <w:r w:rsidDel="00000000" w:rsidR="00000000" w:rsidRPr="00000000">
        <w:rPr>
          <w:rtl w:val="0"/>
        </w:rPr>
        <w:t xml:space="preserve"> format, leading to errors when inserting the data.</w:t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Set the correct date style for PostgreSQL using: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datestyle = 'ISO, DMY';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This ensures that PostgreSQL interprets the date format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DD/MM/YYYY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pStyle w:val="Heading2"/>
        <w:spacing w:after="240" w:before="240" w:lineRule="auto"/>
        <w:rPr>
          <w:b w:val="1"/>
        </w:rPr>
      </w:pPr>
      <w:bookmarkStart w:colFirst="0" w:colLast="0" w:name="_vlkdflwrqpb0" w:id="17"/>
      <w:bookmarkEnd w:id="17"/>
      <w:r w:rsidDel="00000000" w:rsidR="00000000" w:rsidRPr="00000000">
        <w:rPr>
          <w:b w:val="1"/>
          <w:rtl w:val="0"/>
        </w:rPr>
        <w:t xml:space="preserve">PROOF OF WORK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SET datestyle = 'ISO , MDY';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CREATE TABLE superstore_data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"Row ID" INTEGER,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"Order ID" TEXT,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"Order Date" DATE,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"Ship Date" DATE,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"Ship Mode" TEXT,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"Customer ID" TEXT,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"Customer Name" TEXT,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"Segment" TEXT,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"Country" TEXT,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"City" TEXT,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"State" TEXT,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"Postal Code" TEXT,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"Region" TEXT,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"Product ID" TEXT,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"Category" TEXT,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"Sub-Category" TEXT,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"Product Name" TEXT,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"Sales" NUMERIC,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"Quantity" INTEGER,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"Discount" NUMERIC,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"Profit" NUMERIC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COPY superstore_data ("Row ID", "Order ID", "Order Date", "Ship Date", "Ship Mode", "Customer ID", "Customer Name", "Segment", "Country", "City", "State", "Postal Code", "Region", "Product ID", "Category", "Sub-Category", "Product Name", "Sales", "Quantity", "Discount", "Profit")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FROM 'C:/PostgreSQLImport/superstore_data.csv'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DELIMITER ','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CSV HEADER;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"Customer 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"Customer 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total_sales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superstore_data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"Customer 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"Customer Name"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total_sales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"Discount"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average_discount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superstore_data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"Category"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average_discount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total_sales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superstore_data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total_sales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 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total_sales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superstore_data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 Name"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total_sales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"Ship Mode"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"Order 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number_of_orders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superstore_data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"Ship Mode"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number_of_orders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>
          <w:b w:val="1"/>
        </w:rPr>
      </w:pPr>
      <w:bookmarkStart w:colFirst="0" w:colLast="0" w:name="_jwoopnt43l9h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4"/>
        <w:spacing w:after="240" w:before="240" w:lineRule="auto"/>
        <w:rPr/>
      </w:pPr>
      <w:bookmarkStart w:colFirst="0" w:colLast="0" w:name="_h0pp875sou36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3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1drv.ms/x/c/a9c8f65c99bc68ba/EfYQvXMsXZNDgiBNvMocLdYB-3QZMyhlY1_HnLFH2bmNng?e=ecWeny" TargetMode="External"/><Relationship Id="rId7" Type="http://schemas.openxmlformats.org/officeDocument/2006/relationships/image" Target="media/image5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