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4E" w:rsidRDefault="00546531" w:rsidP="00205C4E">
      <w:pPr>
        <w:pStyle w:val="Heading1"/>
        <w:rPr>
          <w:lang w:bidi="en-US"/>
        </w:rPr>
      </w:pPr>
      <w:r>
        <w:rPr>
          <w:lang w:bidi="en-US"/>
        </w:rPr>
        <w:t>Instructions</w:t>
      </w:r>
      <w:r w:rsidR="00205C4E">
        <w:rPr>
          <w:lang w:bidi="en-US"/>
        </w:rPr>
        <w:t xml:space="preserve"> Section: XML Example Introduction</w:t>
      </w:r>
    </w:p>
    <w:p w:rsidR="00205C4E" w:rsidRDefault="00205C4E" w:rsidP="00205C4E">
      <w:pPr>
        <w:rPr>
          <w:lang w:bidi="en-US"/>
        </w:rPr>
      </w:pPr>
      <w:r>
        <w:rPr>
          <w:lang w:bidi="en-US"/>
        </w:rPr>
        <w:t xml:space="preserve">This is </w:t>
      </w:r>
      <w:r w:rsidR="00BB78C2">
        <w:rPr>
          <w:lang w:bidi="en-US"/>
        </w:rPr>
        <w:t xml:space="preserve">an example of an Instructions Section that includes an entry to specify the type of instruction. No coded entries are required for MU2. </w:t>
      </w:r>
      <w:bookmarkStart w:id="0" w:name="_GoBack"/>
      <w:bookmarkEnd w:id="0"/>
    </w:p>
    <w:p w:rsidR="00055D5C" w:rsidRDefault="00895EDA" w:rsidP="00895EDA">
      <w:pPr>
        <w:pStyle w:val="Heading1"/>
        <w:rPr>
          <w:lang w:bidi="en-US"/>
        </w:rPr>
      </w:pPr>
      <w:r>
        <w:rPr>
          <w:lang w:bidi="en-US"/>
        </w:rPr>
        <w:t>Narrative Description</w:t>
      </w:r>
    </w:p>
    <w:p w:rsidR="005E0004" w:rsidRDefault="005E0004">
      <w:pPr>
        <w:rPr>
          <w:lang w:bidi="en-US"/>
        </w:rPr>
      </w:pPr>
    </w:p>
    <w:p w:rsidR="00546531" w:rsidRPr="00546531" w:rsidRDefault="00546531" w:rsidP="00546531">
      <w:pPr>
        <w:pStyle w:val="ListParagraph"/>
        <w:numPr>
          <w:ilvl w:val="0"/>
          <w:numId w:val="2"/>
        </w:numPr>
        <w:rPr>
          <w:rFonts w:eastAsiaTheme="minorHAnsi" w:cstheme="minorHAnsi"/>
          <w:color w:val="000096"/>
        </w:rPr>
      </w:pPr>
      <w:r w:rsidRPr="00BB78C2">
        <w:rPr>
          <w:rFonts w:eastAsiaTheme="minorHAnsi" w:cstheme="minorHAnsi"/>
        </w:rPr>
        <w:t>Patien</w:t>
      </w:r>
      <w:r w:rsidR="00BB78C2">
        <w:rPr>
          <w:rFonts w:eastAsiaTheme="minorHAnsi" w:cstheme="minorHAnsi"/>
          <w:color w:val="000000"/>
        </w:rPr>
        <w:t>t instructed to e</w:t>
      </w:r>
      <w:r w:rsidRPr="00546531">
        <w:rPr>
          <w:rFonts w:eastAsiaTheme="minorHAnsi" w:cstheme="minorHAnsi"/>
          <w:color w:val="000000"/>
        </w:rPr>
        <w:t>levate knee (above</w:t>
      </w:r>
      <w:r>
        <w:rPr>
          <w:rFonts w:eastAsiaTheme="minorHAnsi" w:cstheme="minorHAnsi"/>
          <w:color w:val="000000"/>
        </w:rPr>
        <w:t xml:space="preserve"> </w:t>
      </w:r>
      <w:r w:rsidRPr="00546531">
        <w:rPr>
          <w:rFonts w:eastAsiaTheme="minorHAnsi" w:cstheme="minorHAnsi"/>
          <w:color w:val="000000"/>
        </w:rPr>
        <w:t>heart if possible)</w:t>
      </w:r>
    </w:p>
    <w:p w:rsidR="00546531" w:rsidRPr="00546531" w:rsidRDefault="00546531" w:rsidP="00546531">
      <w:pPr>
        <w:pStyle w:val="ListParagraph"/>
        <w:numPr>
          <w:ilvl w:val="0"/>
          <w:numId w:val="2"/>
        </w:numPr>
        <w:rPr>
          <w:rFonts w:cstheme="minorHAnsi"/>
          <w:lang w:bidi="en-US"/>
        </w:rPr>
      </w:pPr>
      <w:r w:rsidRPr="00546531">
        <w:rPr>
          <w:rFonts w:eastAsiaTheme="minorHAnsi" w:cstheme="minorHAnsi"/>
          <w:color w:val="000000"/>
        </w:rPr>
        <w:t>Patient instructed not to take daily dose of</w:t>
      </w:r>
      <w:r>
        <w:rPr>
          <w:rFonts w:eastAsiaTheme="minorHAnsi" w:cstheme="minorHAnsi"/>
          <w:color w:val="000000"/>
        </w:rPr>
        <w:t xml:space="preserve"> </w:t>
      </w:r>
      <w:r w:rsidRPr="00546531">
        <w:rPr>
          <w:rFonts w:eastAsiaTheme="minorHAnsi" w:cstheme="minorHAnsi"/>
          <w:color w:val="000000"/>
        </w:rPr>
        <w:t>Glucophage XR the day of or for 48 hours after CT scan.</w:t>
      </w:r>
    </w:p>
    <w:p w:rsidR="00546531" w:rsidRPr="00546531" w:rsidRDefault="00546531" w:rsidP="00546531">
      <w:pPr>
        <w:pStyle w:val="ListParagraph"/>
        <w:numPr>
          <w:ilvl w:val="0"/>
          <w:numId w:val="2"/>
        </w:numPr>
        <w:rPr>
          <w:rFonts w:cstheme="minorHAnsi"/>
          <w:lang w:bidi="en-US"/>
        </w:rPr>
      </w:pPr>
      <w:r w:rsidRPr="00546531">
        <w:rPr>
          <w:rFonts w:eastAsiaTheme="minorHAnsi" w:cstheme="minorHAnsi"/>
          <w:color w:val="000000"/>
        </w:rPr>
        <w:t>Begin exercises after 3 days, goal to increase</w:t>
      </w:r>
      <w:r>
        <w:rPr>
          <w:rFonts w:eastAsiaTheme="minorHAnsi" w:cstheme="minorHAnsi"/>
          <w:color w:val="000000"/>
        </w:rPr>
        <w:t xml:space="preserve"> </w:t>
      </w:r>
      <w:r w:rsidRPr="00546531">
        <w:rPr>
          <w:rFonts w:eastAsiaTheme="minorHAnsi" w:cstheme="minorHAnsi"/>
          <w:color w:val="000000"/>
        </w:rPr>
        <w:t>daily activity over next 1-2 weeks.</w:t>
      </w:r>
    </w:p>
    <w:p w:rsidR="00546531" w:rsidRPr="00546531" w:rsidRDefault="00546531" w:rsidP="00546531">
      <w:pPr>
        <w:pStyle w:val="ListParagraph"/>
        <w:numPr>
          <w:ilvl w:val="0"/>
          <w:numId w:val="2"/>
        </w:numPr>
        <w:rPr>
          <w:rFonts w:cstheme="minorHAnsi"/>
          <w:lang w:bidi="en-US"/>
        </w:rPr>
      </w:pPr>
      <w:r w:rsidRPr="00546531">
        <w:rPr>
          <w:rFonts w:eastAsiaTheme="minorHAnsi" w:cstheme="minorHAnsi"/>
          <w:color w:val="000000"/>
        </w:rPr>
        <w:t>Patient to schedule follow-up visit within 48</w:t>
      </w:r>
      <w:r>
        <w:rPr>
          <w:rFonts w:eastAsiaTheme="minorHAnsi" w:cstheme="minorHAnsi"/>
          <w:color w:val="000000"/>
        </w:rPr>
        <w:t xml:space="preserve"> </w:t>
      </w:r>
      <w:r w:rsidRPr="00546531">
        <w:rPr>
          <w:rFonts w:eastAsiaTheme="minorHAnsi" w:cstheme="minorHAnsi"/>
          <w:color w:val="000000"/>
        </w:rPr>
        <w:t>hours of CT scan to have blood test prior to restarting daily dosing of</w:t>
      </w:r>
      <w:r>
        <w:rPr>
          <w:rFonts w:eastAsiaTheme="minorHAnsi" w:cstheme="minorHAnsi"/>
          <w:color w:val="000000"/>
        </w:rPr>
        <w:t xml:space="preserve"> </w:t>
      </w:r>
      <w:r w:rsidRPr="00546531">
        <w:rPr>
          <w:rFonts w:eastAsiaTheme="minorHAnsi" w:cstheme="minorHAnsi"/>
          <w:color w:val="000000"/>
        </w:rPr>
        <w:t>Glucophage XR.</w:t>
      </w:r>
    </w:p>
    <w:p w:rsidR="00055D5C" w:rsidRDefault="00895EDA" w:rsidP="00895EDA">
      <w:pPr>
        <w:pStyle w:val="Heading1"/>
      </w:pPr>
      <w:r>
        <w:t>Coded Data</w:t>
      </w:r>
    </w:p>
    <w:p w:rsidR="00895EDA" w:rsidRDefault="00895EDA" w:rsidP="00895EDA"/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68"/>
        <w:gridCol w:w="7020"/>
      </w:tblGrid>
      <w:tr w:rsidR="0022234A" w:rsidTr="00F42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8" w:type="dxa"/>
            <w:gridSpan w:val="2"/>
          </w:tcPr>
          <w:p w:rsidR="0022234A" w:rsidRDefault="00546531" w:rsidP="00540BE8">
            <w:pPr>
              <w:jc w:val="center"/>
            </w:pPr>
            <w:r>
              <w:t>Exercise Instructions</w:t>
            </w:r>
          </w:p>
        </w:tc>
      </w:tr>
      <w:tr w:rsidR="0022234A" w:rsidTr="00F4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2234A" w:rsidRPr="00DC2310" w:rsidRDefault="00546531" w:rsidP="00540BE8">
            <w:pPr>
              <w:rPr>
                <w:b w:val="0"/>
              </w:rPr>
            </w:pPr>
            <w:r>
              <w:rPr>
                <w:b w:val="0"/>
              </w:rPr>
              <w:t>Code</w:t>
            </w:r>
          </w:p>
        </w:tc>
        <w:tc>
          <w:tcPr>
            <w:tcW w:w="7020" w:type="dxa"/>
          </w:tcPr>
          <w:p w:rsidR="0022234A" w:rsidRDefault="005E0004" w:rsidP="0054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11/10/2011 – 11/17/2011</w:t>
            </w:r>
          </w:p>
        </w:tc>
      </w:tr>
      <w:tr w:rsidR="0022234A" w:rsidTr="00F420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22234A" w:rsidRPr="00DC2310" w:rsidRDefault="005E0004" w:rsidP="00540BE8">
            <w:pPr>
              <w:rPr>
                <w:b w:val="0"/>
              </w:rPr>
            </w:pPr>
            <w:r>
              <w:rPr>
                <w:b w:val="0"/>
              </w:rPr>
              <w:t>Frequency of Medication</w:t>
            </w:r>
          </w:p>
        </w:tc>
        <w:tc>
          <w:tcPr>
            <w:tcW w:w="7020" w:type="dxa"/>
          </w:tcPr>
          <w:p w:rsidR="0022234A" w:rsidRPr="00546531" w:rsidRDefault="00546531" w:rsidP="00540B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6531">
              <w:t>311401005</w:t>
            </w:r>
          </w:p>
          <w:p w:rsidR="00546531" w:rsidRPr="00546531" w:rsidRDefault="00546531" w:rsidP="00540B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6531">
              <w:t>Patient education</w:t>
            </w:r>
          </w:p>
          <w:p w:rsidR="00546531" w:rsidRPr="0022234A" w:rsidRDefault="00546531" w:rsidP="00540B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46531">
              <w:t>Code System = SNOMED CT (2.16.840.1.113883.6.96)</w:t>
            </w:r>
          </w:p>
        </w:tc>
      </w:tr>
    </w:tbl>
    <w:p w:rsidR="0022234A" w:rsidRDefault="0022234A" w:rsidP="00895EDA"/>
    <w:p w:rsidR="00895EDA" w:rsidRDefault="00895EDA" w:rsidP="00895EDA">
      <w:pPr>
        <w:pStyle w:val="Heading1"/>
      </w:pPr>
      <w:r>
        <w:t>Sample XML</w:t>
      </w:r>
    </w:p>
    <w:p w:rsidR="00895EDA" w:rsidRDefault="00895EDA" w:rsidP="00895EDA"/>
    <w:p w:rsidR="00126EF6" w:rsidRDefault="00546531" w:rsidP="00546531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5906B0" wp14:editId="3562551F">
                <wp:simplePos x="0" y="0"/>
                <wp:positionH relativeFrom="column">
                  <wp:posOffset>295275</wp:posOffset>
                </wp:positionH>
                <wp:positionV relativeFrom="paragraph">
                  <wp:posOffset>3011806</wp:posOffset>
                </wp:positionV>
                <wp:extent cx="8220075" cy="1466850"/>
                <wp:effectExtent l="57150" t="38100" r="85725" b="952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1466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531" w:rsidRPr="00557508" w:rsidRDefault="00546531" w:rsidP="00546531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Narrative Text for Human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23.25pt;margin-top:237.15pt;width:647.25pt;height:115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46531" w:rsidRPr="00557508" w:rsidRDefault="00546531" w:rsidP="00546531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Narrative Text for Human Review</w:t>
                      </w:r>
                    </w:p>
                  </w:txbxContent>
                </v:textbox>
              </v:roundrect>
            </w:pict>
          </mc:Fallback>
        </mc:AlternateConten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&lt;component&gt;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&lt;section&gt;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Pr="00546531">
        <w:rPr>
          <w:rFonts w:ascii="Courier New" w:eastAsiaTheme="minorHAnsi" w:hAnsi="Courier New" w:cs="Courier New"/>
          <w:color w:val="006400"/>
          <w:sz w:val="20"/>
          <w:szCs w:val="20"/>
        </w:rPr>
        <w:t>&lt;!-- Instructions template ID --&gt;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Pr="005465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546531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"2.16.840.1.113883.10.20.22.2.45"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&lt;id</w:t>
      </w:r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Pr="005465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546531">
        <w:rPr>
          <w:rFonts w:ascii="Courier New" w:eastAsiaTheme="minorHAnsi" w:hAnsi="Courier New" w:cs="Courier New"/>
          <w:color w:val="993300"/>
          <w:sz w:val="20"/>
          <w:szCs w:val="20"/>
        </w:rPr>
        <w:t>"aa239bfe-0c9d-4126-9a43-d401c074b2a5"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 xml:space="preserve">               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5465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546531">
        <w:rPr>
          <w:rFonts w:ascii="Courier New" w:eastAsiaTheme="minorHAnsi" w:hAnsi="Courier New" w:cs="Courier New"/>
          <w:color w:val="993300"/>
          <w:sz w:val="20"/>
          <w:szCs w:val="20"/>
        </w:rPr>
        <w:t>"69730-0"</w:t>
      </w:r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Pr="005465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546531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"2.16.840.1.113883.6.1"</w:t>
      </w:r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>codeSystemVersion</w:t>
      </w:r>
      <w:proofErr w:type="spellEnd"/>
      <w:r w:rsidRPr="005465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546531">
        <w:rPr>
          <w:rFonts w:ascii="Courier New" w:eastAsiaTheme="minorHAnsi" w:hAnsi="Courier New" w:cs="Courier New"/>
          <w:color w:val="993300"/>
          <w:sz w:val="20"/>
          <w:szCs w:val="20"/>
        </w:rPr>
        <w:t>"LOINC"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</w:t>
      </w:r>
      <w:proofErr w:type="spellStart"/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Pr="005465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546531">
        <w:rPr>
          <w:rFonts w:ascii="Courier New" w:eastAsiaTheme="minorHAnsi" w:hAnsi="Courier New" w:cs="Courier New"/>
          <w:color w:val="993300"/>
          <w:sz w:val="20"/>
          <w:szCs w:val="20"/>
        </w:rPr>
        <w:t>"Instructions"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&lt;title&gt;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t>Instructions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&lt;/title&gt;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62C9A2" wp14:editId="10DE3355">
                <wp:simplePos x="0" y="0"/>
                <wp:positionH relativeFrom="column">
                  <wp:posOffset>295275</wp:posOffset>
                </wp:positionH>
                <wp:positionV relativeFrom="paragraph">
                  <wp:posOffset>433705</wp:posOffset>
                </wp:positionV>
                <wp:extent cx="8220075" cy="1857375"/>
                <wp:effectExtent l="57150" t="38100" r="85725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1857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531" w:rsidRPr="00557508" w:rsidRDefault="00546531" w:rsidP="00546531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Narrative Text for Human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7" style="position:absolute;margin-left:23.25pt;margin-top:34.15pt;width:647.25pt;height:14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46531" w:rsidRPr="00557508" w:rsidRDefault="00546531" w:rsidP="00546531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Narrative Text for Human Review</w:t>
                      </w:r>
                    </w:p>
                  </w:txbxContent>
                </v:textbox>
              </v:roundrect>
            </w:pict>
          </mc:Fallback>
        </mc:AlternateConten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&lt;text&gt;&lt;content</w:t>
      </w:r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ID</w:t>
      </w:r>
      <w:r w:rsidRPr="005465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546531">
        <w:rPr>
          <w:rFonts w:ascii="Courier New" w:eastAsiaTheme="minorHAnsi" w:hAnsi="Courier New" w:cs="Courier New"/>
          <w:color w:val="993300"/>
          <w:sz w:val="20"/>
          <w:szCs w:val="20"/>
        </w:rPr>
        <w:t>"instructions"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&lt;list</w:t>
      </w:r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>listType</w:t>
      </w:r>
      <w:proofErr w:type="spellEnd"/>
      <w:r w:rsidRPr="005465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546531">
        <w:rPr>
          <w:rFonts w:ascii="Courier New" w:eastAsiaTheme="minorHAnsi" w:hAnsi="Courier New" w:cs="Courier New"/>
          <w:color w:val="993300"/>
          <w:sz w:val="20"/>
          <w:szCs w:val="20"/>
        </w:rPr>
        <w:t>"ordered"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&lt;item&gt;&lt;content</w:t>
      </w:r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ID</w:t>
      </w:r>
      <w:r w:rsidRPr="005465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546531">
        <w:rPr>
          <w:rFonts w:ascii="Courier New" w:eastAsiaTheme="minorHAnsi" w:hAnsi="Courier New" w:cs="Courier New"/>
          <w:color w:val="993300"/>
          <w:sz w:val="20"/>
          <w:szCs w:val="20"/>
        </w:rPr>
        <w:t>"instruction1"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t>Patient instructed to Elevate knee (above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heart if possible)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&lt;/content&gt;&lt;/item&gt;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&lt;item&gt;&lt;content</w:t>
      </w:r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ID</w:t>
      </w:r>
      <w:r w:rsidRPr="005465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546531">
        <w:rPr>
          <w:rFonts w:ascii="Courier New" w:eastAsiaTheme="minorHAnsi" w:hAnsi="Courier New" w:cs="Courier New"/>
          <w:color w:val="993300"/>
          <w:sz w:val="20"/>
          <w:szCs w:val="20"/>
        </w:rPr>
        <w:t>"instruction2"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t>Patient instructed not to take daily dose of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Glucophage XR the day of or for 48 hours after CT scan.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&lt;/content&gt;&lt;/item&gt;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&lt;item&gt;&lt;content</w:t>
      </w:r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ID</w:t>
      </w:r>
      <w:r w:rsidRPr="005465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546531">
        <w:rPr>
          <w:rFonts w:ascii="Courier New" w:eastAsiaTheme="minorHAnsi" w:hAnsi="Courier New" w:cs="Courier New"/>
          <w:color w:val="993300"/>
          <w:sz w:val="20"/>
          <w:szCs w:val="20"/>
        </w:rPr>
        <w:t>"instruction3"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t>Begin exercises after 3 days, goal to increase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daily activity over next 1-2 weeks.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&lt;/content&gt;&lt;/item&gt;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&lt;item&gt;&lt;content</w:t>
      </w:r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ID</w:t>
      </w:r>
      <w:r w:rsidRPr="005465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546531">
        <w:rPr>
          <w:rFonts w:ascii="Courier New" w:eastAsiaTheme="minorHAnsi" w:hAnsi="Courier New" w:cs="Courier New"/>
          <w:color w:val="993300"/>
          <w:sz w:val="20"/>
          <w:szCs w:val="20"/>
        </w:rPr>
        <w:t>"instruction4"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t>Patient to schedule follow-up visit within 48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hours of CT scan to have blood test prior to restarting daily dosing of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      Glucophage XR.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&lt;/content&gt;&lt;/item&gt;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&lt;/list&gt;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>
        <w:rPr>
          <w:rFonts w:ascii="Courier New" w:eastAsiaTheme="minorHAnsi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22300E2" wp14:editId="13E59733">
                <wp:simplePos x="0" y="0"/>
                <wp:positionH relativeFrom="column">
                  <wp:posOffset>295275</wp:posOffset>
                </wp:positionH>
                <wp:positionV relativeFrom="paragraph">
                  <wp:posOffset>2295525</wp:posOffset>
                </wp:positionV>
                <wp:extent cx="8220075" cy="1724025"/>
                <wp:effectExtent l="57150" t="38100" r="85725" b="1047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0075" cy="1724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531" w:rsidRPr="00557508" w:rsidRDefault="00546531" w:rsidP="00546531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Exercise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8" style="position:absolute;margin-left:23.25pt;margin-top:180.75pt;width:647.25pt;height:135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46531" w:rsidRPr="00557508" w:rsidRDefault="00546531" w:rsidP="00546531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Exercise Instructions</w:t>
                      </w:r>
                    </w:p>
                  </w:txbxContent>
                </v:textbox>
              </v:roundrect>
            </w:pict>
          </mc:Fallback>
        </mc:AlternateConten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&lt;entry&gt;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&lt;act</w:t>
      </w:r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>classCode</w:t>
      </w:r>
      <w:proofErr w:type="spellEnd"/>
      <w:r w:rsidRPr="005465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546531">
        <w:rPr>
          <w:rFonts w:ascii="Courier New" w:eastAsiaTheme="minorHAnsi" w:hAnsi="Courier New" w:cs="Courier New"/>
          <w:color w:val="993300"/>
          <w:sz w:val="20"/>
          <w:szCs w:val="20"/>
        </w:rPr>
        <w:t>"ACT"</w:t>
      </w:r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>moodCode</w:t>
      </w:r>
      <w:proofErr w:type="spellEnd"/>
      <w:r w:rsidRPr="005465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546531">
        <w:rPr>
          <w:rFonts w:ascii="Courier New" w:eastAsiaTheme="minorHAnsi" w:hAnsi="Courier New" w:cs="Courier New"/>
          <w:color w:val="993300"/>
          <w:sz w:val="20"/>
          <w:szCs w:val="20"/>
        </w:rPr>
        <w:t>"INT"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546531">
        <w:rPr>
          <w:rFonts w:ascii="Courier New" w:eastAsiaTheme="minorHAnsi" w:hAnsi="Courier New" w:cs="Courier New"/>
          <w:color w:val="006400"/>
          <w:sz w:val="20"/>
          <w:szCs w:val="20"/>
        </w:rPr>
        <w:t>&lt;!-- Instructions Entry template --&gt;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="00126EF6" w:rsidRPr="00F976A4">
        <w:rPr>
          <w:rFonts w:ascii="Courier New" w:eastAsiaTheme="minorHAnsi" w:hAnsi="Courier New" w:cs="Courier New"/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B5F5A1E" wp14:editId="6410DF81">
                <wp:simplePos x="0" y="0"/>
                <wp:positionH relativeFrom="column">
                  <wp:posOffset>1543050</wp:posOffset>
                </wp:positionH>
                <wp:positionV relativeFrom="paragraph">
                  <wp:posOffset>2857500</wp:posOffset>
                </wp:positionV>
                <wp:extent cx="6791325" cy="314325"/>
                <wp:effectExtent l="57150" t="38100" r="85725" b="1047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EF6" w:rsidRPr="00557508" w:rsidRDefault="00126EF6" w:rsidP="00126EF6">
                            <w:pPr>
                              <w:jc w:val="right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Type of 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9" style="position:absolute;margin-left:121.5pt;margin-top:225pt;width:534.75pt;height:24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126EF6" w:rsidRPr="00557508" w:rsidRDefault="00126EF6" w:rsidP="00126EF6">
                      <w:pPr>
                        <w:jc w:val="right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 xml:space="preserve">Type of </w:t>
                      </w:r>
                      <w:r>
                        <w:rPr>
                          <w:b/>
                          <w:i/>
                        </w:rPr>
                        <w:t>Instruction</w:t>
                      </w:r>
                    </w:p>
                  </w:txbxContent>
                </v:textbox>
              </v:roundrect>
            </w:pict>
          </mc:Fallback>
        </mc:AlternateConten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templateId</w:t>
      </w:r>
      <w:proofErr w:type="spellEnd"/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root</w:t>
      </w:r>
      <w:r w:rsidRPr="005465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546531">
        <w:rPr>
          <w:rFonts w:ascii="Courier New" w:eastAsiaTheme="minorHAnsi" w:hAnsi="Courier New" w:cs="Courier New"/>
          <w:color w:val="993300"/>
          <w:sz w:val="20"/>
          <w:szCs w:val="20"/>
        </w:rPr>
        <w:t>"2.16.840.1.113883.10.20.22.4.20"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&lt;code</w:t>
      </w:r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>xsi:type</w:t>
      </w:r>
      <w:proofErr w:type="spellEnd"/>
      <w:r w:rsidRPr="005465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546531">
        <w:rPr>
          <w:rFonts w:ascii="Courier New" w:eastAsiaTheme="minorHAnsi" w:hAnsi="Courier New" w:cs="Courier New"/>
          <w:color w:val="993300"/>
          <w:sz w:val="20"/>
          <w:szCs w:val="20"/>
        </w:rPr>
        <w:t>"CE"</w:t>
      </w:r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Pr="005465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546531">
        <w:rPr>
          <w:rFonts w:ascii="Courier New" w:eastAsiaTheme="minorHAnsi" w:hAnsi="Courier New" w:cs="Courier New"/>
          <w:color w:val="993300"/>
          <w:sz w:val="20"/>
          <w:szCs w:val="20"/>
        </w:rPr>
        <w:t>"311401005"</w:t>
      </w:r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>codeSystem</w:t>
      </w:r>
      <w:proofErr w:type="spellEnd"/>
      <w:r w:rsidRPr="005465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546531">
        <w:rPr>
          <w:rFonts w:ascii="Courier New" w:eastAsiaTheme="minorHAnsi" w:hAnsi="Courier New" w:cs="Courier New"/>
          <w:color w:val="993300"/>
          <w:sz w:val="20"/>
          <w:szCs w:val="20"/>
        </w:rPr>
        <w:t>"2.16.840.1.113883.6.96"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</w:r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                       </w:t>
      </w:r>
      <w:proofErr w:type="spellStart"/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>codeSystemName</w:t>
      </w:r>
      <w:proofErr w:type="spellEnd"/>
      <w:r w:rsidRPr="005465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546531">
        <w:rPr>
          <w:rFonts w:ascii="Courier New" w:eastAsiaTheme="minorHAnsi" w:hAnsi="Courier New" w:cs="Courier New"/>
          <w:color w:val="993300"/>
          <w:sz w:val="20"/>
          <w:szCs w:val="20"/>
        </w:rPr>
        <w:t>"SNOMED CT"</w:t>
      </w:r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</w:t>
      </w:r>
      <w:proofErr w:type="spellStart"/>
      <w:r w:rsidRPr="00546531">
        <w:rPr>
          <w:rFonts w:ascii="Courier New" w:eastAsiaTheme="minorHAnsi" w:hAnsi="Courier New" w:cs="Courier New"/>
          <w:color w:val="F5844C"/>
          <w:sz w:val="20"/>
          <w:szCs w:val="20"/>
        </w:rPr>
        <w:t>displayName</w:t>
      </w:r>
      <w:proofErr w:type="spellEnd"/>
      <w:r w:rsidRPr="005465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Pr="00546531">
        <w:rPr>
          <w:rFonts w:ascii="Courier New" w:eastAsiaTheme="minorHAnsi" w:hAnsi="Courier New" w:cs="Courier New"/>
          <w:color w:val="993300"/>
          <w:sz w:val="20"/>
          <w:szCs w:val="20"/>
        </w:rPr>
        <w:t>"Patient education"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&lt;text&gt;</w:t>
      </w:r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t>Reviewed patient education pamphlet with patient and husband.</w:t>
      </w:r>
      <w:proofErr w:type="gramEnd"/>
      <w:r w:rsidRPr="00546531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895EDA" w:rsidRPr="00546531" w:rsidRDefault="00126EF6" w:rsidP="0054653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                  </w:t>
      </w:r>
      <w:r w:rsidR="00546531"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&lt;referenc</w:t>
      </w:r>
      <w:r>
        <w:rPr>
          <w:rFonts w:ascii="Courier New" w:eastAsiaTheme="minorHAnsi" w:hAnsi="Courier New" w:cs="Courier New"/>
          <w:color w:val="000096"/>
          <w:sz w:val="20"/>
          <w:szCs w:val="20"/>
        </w:rPr>
        <w:t xml:space="preserve">e </w:t>
      </w:r>
      <w:r w:rsidR="00546531" w:rsidRPr="00546531">
        <w:rPr>
          <w:rFonts w:ascii="Courier New" w:eastAsiaTheme="minorHAnsi" w:hAnsi="Courier New" w:cs="Courier New"/>
          <w:color w:val="F5844C"/>
          <w:sz w:val="20"/>
          <w:szCs w:val="20"/>
        </w:rPr>
        <w:t>value</w:t>
      </w:r>
      <w:r w:rsidR="00546531" w:rsidRPr="005465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46531" w:rsidRPr="00546531">
        <w:rPr>
          <w:rFonts w:ascii="Courier New" w:eastAsiaTheme="minorHAnsi" w:hAnsi="Courier New" w:cs="Courier New"/>
          <w:color w:val="993300"/>
          <w:sz w:val="20"/>
          <w:szCs w:val="20"/>
        </w:rPr>
        <w:t>"#instruction3"</w:t>
      </w:r>
      <w:r w:rsidR="00546531" w:rsidRPr="00546531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546531"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546531"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&lt;/text&gt;</w:t>
      </w:r>
      <w:r w:rsidR="00546531"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   </w:t>
      </w:r>
      <w:r w:rsidR="00546531"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</w:t>
      </w:r>
      <w:proofErr w:type="spellStart"/>
      <w:r w:rsidR="00546531" w:rsidRPr="00546531">
        <w:rPr>
          <w:rFonts w:ascii="Courier New" w:eastAsiaTheme="minorHAnsi" w:hAnsi="Courier New" w:cs="Courier New"/>
          <w:color w:val="000096"/>
          <w:sz w:val="20"/>
          <w:szCs w:val="20"/>
        </w:rPr>
        <w:t>statusCode</w:t>
      </w:r>
      <w:proofErr w:type="spellEnd"/>
      <w:r w:rsidR="00546531" w:rsidRPr="00546531">
        <w:rPr>
          <w:rFonts w:ascii="Courier New" w:eastAsiaTheme="minorHAnsi" w:hAnsi="Courier New" w:cs="Courier New"/>
          <w:color w:val="F5844C"/>
          <w:sz w:val="20"/>
          <w:szCs w:val="20"/>
        </w:rPr>
        <w:t xml:space="preserve"> code</w:t>
      </w:r>
      <w:r w:rsidR="00546531" w:rsidRPr="00546531">
        <w:rPr>
          <w:rFonts w:ascii="Courier New" w:eastAsiaTheme="minorHAnsi" w:hAnsi="Courier New" w:cs="Courier New"/>
          <w:color w:val="FF8040"/>
          <w:sz w:val="20"/>
          <w:szCs w:val="20"/>
        </w:rPr>
        <w:t>=</w:t>
      </w:r>
      <w:r w:rsidR="00546531" w:rsidRPr="00546531">
        <w:rPr>
          <w:rFonts w:ascii="Courier New" w:eastAsiaTheme="minorHAnsi" w:hAnsi="Courier New" w:cs="Courier New"/>
          <w:color w:val="993300"/>
          <w:sz w:val="20"/>
          <w:szCs w:val="20"/>
        </w:rPr>
        <w:t>"completed"</w:t>
      </w:r>
      <w:r w:rsidR="00546531" w:rsidRPr="00546531">
        <w:rPr>
          <w:rFonts w:ascii="Courier New" w:eastAsiaTheme="minorHAnsi" w:hAnsi="Courier New" w:cs="Courier New"/>
          <w:color w:val="000096"/>
          <w:sz w:val="20"/>
          <w:szCs w:val="20"/>
        </w:rPr>
        <w:t>/&gt;</w:t>
      </w:r>
      <w:r w:rsidR="00546531"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   </w:t>
      </w:r>
      <w:r w:rsidR="00546531"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&lt;/act&gt;</w:t>
      </w:r>
      <w:r w:rsidR="00546531"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   </w:t>
      </w:r>
      <w:r w:rsidR="00546531"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&lt;/entry&gt;</w:t>
      </w:r>
      <w:r w:rsidR="00546531"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   </w:t>
      </w:r>
      <w:r w:rsidR="00546531"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&lt;/section&gt;</w:t>
      </w:r>
      <w:r w:rsidR="00546531" w:rsidRPr="00546531">
        <w:rPr>
          <w:rFonts w:ascii="Courier New" w:eastAsiaTheme="minorHAnsi" w:hAnsi="Courier New" w:cs="Courier New"/>
          <w:color w:val="000000"/>
          <w:sz w:val="20"/>
          <w:szCs w:val="20"/>
        </w:rPr>
        <w:br/>
        <w:t xml:space="preserve">         </w:t>
      </w:r>
      <w:r w:rsidR="00546531" w:rsidRPr="00546531">
        <w:rPr>
          <w:rFonts w:ascii="Courier New" w:eastAsiaTheme="minorHAnsi" w:hAnsi="Courier New" w:cs="Courier New"/>
          <w:color w:val="000096"/>
          <w:sz w:val="20"/>
          <w:szCs w:val="20"/>
        </w:rPr>
        <w:t>&lt;/component&gt;</w:t>
      </w:r>
    </w:p>
    <w:sectPr w:rsidR="00895EDA" w:rsidRPr="00546531" w:rsidSect="00895ED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8D2" w:rsidRDefault="009878D2" w:rsidP="00EF79A5">
      <w:r>
        <w:separator/>
      </w:r>
    </w:p>
  </w:endnote>
  <w:endnote w:type="continuationSeparator" w:id="0">
    <w:p w:rsidR="009878D2" w:rsidRDefault="009878D2" w:rsidP="00EF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Pr="00EF79A5" w:rsidRDefault="00EF79A5" w:rsidP="00EF79A5">
    <w:pPr>
      <w:pStyle w:val="Footer"/>
      <w:jc w:val="right"/>
      <w:rPr>
        <w:b/>
        <w:bCs/>
        <w:color w:val="00133B"/>
        <w:sz w:val="24"/>
        <w:szCs w:val="24"/>
      </w:rPr>
    </w:pPr>
    <w:r w:rsidRPr="001B35A1">
      <w:rPr>
        <w:color w:val="00133B"/>
      </w:rPr>
      <w:t xml:space="preserve">Page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PAGE </w:instrText>
    </w:r>
    <w:r w:rsidRPr="001B35A1">
      <w:rPr>
        <w:b/>
        <w:bCs/>
        <w:color w:val="00133B"/>
      </w:rPr>
      <w:fldChar w:fldCharType="separate"/>
    </w:r>
    <w:r w:rsidR="00BB78C2">
      <w:rPr>
        <w:b/>
        <w:bCs/>
        <w:noProof/>
        <w:color w:val="00133B"/>
      </w:rPr>
      <w:t>2</w:t>
    </w:r>
    <w:r w:rsidRPr="001B35A1">
      <w:rPr>
        <w:b/>
        <w:bCs/>
        <w:color w:val="00133B"/>
      </w:rPr>
      <w:fldChar w:fldCharType="end"/>
    </w:r>
    <w:r w:rsidRPr="001B35A1">
      <w:rPr>
        <w:color w:val="00133B"/>
      </w:rPr>
      <w:t xml:space="preserve"> of </w:t>
    </w:r>
    <w:r w:rsidRPr="001B35A1">
      <w:rPr>
        <w:b/>
        <w:bCs/>
        <w:color w:val="00133B"/>
      </w:rPr>
      <w:fldChar w:fldCharType="begin"/>
    </w:r>
    <w:r w:rsidRPr="001B35A1">
      <w:rPr>
        <w:b/>
        <w:bCs/>
        <w:color w:val="00133B"/>
      </w:rPr>
      <w:instrText xml:space="preserve"> NUMPAGES  </w:instrText>
    </w:r>
    <w:r w:rsidRPr="001B35A1">
      <w:rPr>
        <w:b/>
        <w:bCs/>
        <w:color w:val="00133B"/>
      </w:rPr>
      <w:fldChar w:fldCharType="separate"/>
    </w:r>
    <w:r w:rsidR="00BB78C2">
      <w:rPr>
        <w:b/>
        <w:bCs/>
        <w:noProof/>
        <w:color w:val="00133B"/>
      </w:rPr>
      <w:t>2</w:t>
    </w:r>
    <w:r w:rsidRPr="001B35A1">
      <w:rPr>
        <w:b/>
        <w:bCs/>
        <w:color w:val="00133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8D2" w:rsidRDefault="009878D2" w:rsidP="00EF79A5">
      <w:r>
        <w:separator/>
      </w:r>
    </w:p>
  </w:footnote>
  <w:footnote w:type="continuationSeparator" w:id="0">
    <w:p w:rsidR="009878D2" w:rsidRDefault="009878D2" w:rsidP="00EF7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9A5" w:rsidRDefault="00EF79A5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Companion Guide to HL7 Consolidated CDA for MU2 – XML Samples</w:t>
    </w:r>
  </w:p>
  <w:p w:rsidR="00EF79A5" w:rsidRPr="00EF79A5" w:rsidRDefault="00546531" w:rsidP="00EF79A5">
    <w:pPr>
      <w:pStyle w:val="Header"/>
      <w:pBdr>
        <w:bottom w:val="single" w:sz="4" w:space="1" w:color="8B8B8B"/>
      </w:pBdr>
      <w:tabs>
        <w:tab w:val="left" w:pos="2580"/>
        <w:tab w:val="left" w:pos="2985"/>
      </w:tabs>
      <w:jc w:val="right"/>
      <w:rPr>
        <w:color w:val="1361FF"/>
      </w:rPr>
    </w:pPr>
    <w:r>
      <w:rPr>
        <w:color w:val="1361FF"/>
      </w:rPr>
      <w:t>Instructions</w:t>
    </w:r>
    <w:r w:rsidR="00EF79A5">
      <w:rPr>
        <w:color w:val="1361FF"/>
      </w:rPr>
      <w:t xml:space="preserve"> Section Sample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9711D"/>
    <w:multiLevelType w:val="hybridMultilevel"/>
    <w:tmpl w:val="72B6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52303"/>
    <w:multiLevelType w:val="multilevel"/>
    <w:tmpl w:val="E6BAEE0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5C"/>
    <w:rsid w:val="00055D5C"/>
    <w:rsid w:val="000E6FBE"/>
    <w:rsid w:val="00126EF6"/>
    <w:rsid w:val="00205C4E"/>
    <w:rsid w:val="0022234A"/>
    <w:rsid w:val="00344148"/>
    <w:rsid w:val="00372800"/>
    <w:rsid w:val="003A21A0"/>
    <w:rsid w:val="00546531"/>
    <w:rsid w:val="00557508"/>
    <w:rsid w:val="005E0004"/>
    <w:rsid w:val="00845D4F"/>
    <w:rsid w:val="00895EDA"/>
    <w:rsid w:val="008C0246"/>
    <w:rsid w:val="009878D2"/>
    <w:rsid w:val="00AF53A2"/>
    <w:rsid w:val="00B61D8F"/>
    <w:rsid w:val="00BB78C2"/>
    <w:rsid w:val="00C55183"/>
    <w:rsid w:val="00DC2310"/>
    <w:rsid w:val="00EC61C3"/>
    <w:rsid w:val="00EF79A5"/>
    <w:rsid w:val="00F353E8"/>
    <w:rsid w:val="00F420E7"/>
    <w:rsid w:val="00F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5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53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D5C"/>
    <w:pPr>
      <w:spacing w:after="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D5C"/>
    <w:pPr>
      <w:numPr>
        <w:numId w:val="1"/>
      </w:numPr>
      <w:pBdr>
        <w:bottom w:val="single" w:sz="12" w:space="1" w:color="666666" w:themeColor="text1" w:themeTint="99"/>
      </w:pBdr>
      <w:spacing w:before="600" w:after="8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5D5C"/>
    <w:pPr>
      <w:numPr>
        <w:ilvl w:val="1"/>
        <w:numId w:val="1"/>
      </w:numPr>
      <w:pBdr>
        <w:bottom w:val="single" w:sz="8" w:space="1" w:color="666666" w:themeColor="text1" w:themeTint="99"/>
      </w:pBdr>
      <w:spacing w:before="200" w:after="80"/>
      <w:ind w:left="45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5D5C"/>
    <w:pPr>
      <w:numPr>
        <w:ilvl w:val="2"/>
        <w:numId w:val="1"/>
      </w:numPr>
      <w:pBdr>
        <w:bottom w:val="single" w:sz="4" w:space="1" w:color="95B3D7" w:themeColor="accent1" w:themeTint="99"/>
      </w:pBdr>
      <w:spacing w:before="200" w:after="80"/>
      <w:ind w:left="54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55D5C"/>
    <w:pPr>
      <w:numPr>
        <w:ilvl w:val="3"/>
        <w:numId w:val="1"/>
      </w:numPr>
      <w:pBdr>
        <w:bottom w:val="single" w:sz="4" w:space="2" w:color="B8CCE4" w:themeColor="accent1" w:themeTint="66"/>
      </w:pBdr>
      <w:spacing w:before="200" w:after="80"/>
      <w:ind w:left="63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D5C"/>
    <w:pPr>
      <w:numPr>
        <w:ilvl w:val="4"/>
        <w:numId w:val="1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D5C"/>
    <w:pPr>
      <w:numPr>
        <w:ilvl w:val="5"/>
        <w:numId w:val="1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5C"/>
    <w:rPr>
      <w:rFonts w:asciiTheme="majorHAnsi" w:eastAsiaTheme="majorEastAsia" w:hAnsiTheme="majorHAnsi" w:cstheme="majorBidi"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55D5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55D5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5D5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D5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D5C"/>
    <w:rPr>
      <w:rFonts w:asciiTheme="majorHAnsi" w:eastAsiaTheme="majorEastAsia" w:hAnsiTheme="majorHAnsi" w:cstheme="majorBidi"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C2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DC23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E00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9A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F7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9A5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EF79A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5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53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Swain, Ashley</dc:creator>
  <cp:lastModifiedBy>Swain, Ashley</cp:lastModifiedBy>
  <cp:revision>11</cp:revision>
  <dcterms:created xsi:type="dcterms:W3CDTF">2012-11-05T20:59:00Z</dcterms:created>
  <dcterms:modified xsi:type="dcterms:W3CDTF">2012-11-19T21:39:00Z</dcterms:modified>
</cp:coreProperties>
</file>