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B0" w:rsidRPr="006B1BB0" w:rsidRDefault="006B1BB0" w:rsidP="006B1BB0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  <w:lang w:bidi="bn-BD"/>
        </w:rPr>
      </w:pPr>
      <w:r w:rsidRPr="006B1BB0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  <w:lang w:bidi="bn-BD"/>
        </w:rPr>
        <w:t xml:space="preserve">How to Interface an Ultrasonic Sensor with Arduino using </w:t>
      </w:r>
      <w:proofErr w:type="spellStart"/>
      <w:r w:rsidRPr="006B1BB0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  <w:lang w:bidi="bn-BD"/>
        </w:rPr>
        <w:t>TinkerCAD</w:t>
      </w:r>
      <w:proofErr w:type="spellEnd"/>
    </w:p>
    <w:p w:rsidR="00096A52" w:rsidRDefault="00096A52"/>
    <w:p w:rsidR="006B1BB0" w:rsidRPr="006B1BB0" w:rsidRDefault="006B1BB0" w:rsidP="006B1BB0">
      <w:pPr>
        <w:pStyle w:val="Heading3"/>
        <w:rPr>
          <w:sz w:val="32"/>
          <w:szCs w:val="32"/>
        </w:rPr>
      </w:pPr>
      <w:r w:rsidRPr="006B1BB0">
        <w:rPr>
          <w:rStyle w:val="Strong"/>
          <w:sz w:val="32"/>
          <w:szCs w:val="32"/>
        </w:rPr>
        <w:t>Project: Distance Measurement Using HC-SR04 Ultrasonic Sensor</w:t>
      </w:r>
    </w:p>
    <w:p w:rsidR="006B1BB0" w:rsidRDefault="006B1BB0" w:rsidP="006B1BB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Objective:</w:t>
      </w:r>
      <w:r>
        <w:t xml:space="preserve"> Measure the distance of an object using the </w:t>
      </w:r>
      <w:r>
        <w:rPr>
          <w:rStyle w:val="Strong"/>
        </w:rPr>
        <w:t>HC-SR04 ultrasonic sensor</w:t>
      </w:r>
      <w:r>
        <w:t xml:space="preserve"> and display the result in the </w:t>
      </w:r>
      <w:r>
        <w:rPr>
          <w:rStyle w:val="Strong"/>
        </w:rPr>
        <w:t>Serial Monitor</w:t>
      </w:r>
      <w:r>
        <w:t>.</w:t>
      </w:r>
    </w:p>
    <w:p w:rsidR="006B1BB0" w:rsidRDefault="006B1BB0" w:rsidP="006B1BB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Components Used:</w:t>
      </w:r>
      <w:r>
        <w:t xml:space="preserve"> Arduino, HC-SR04 sensor, jumper wires.</w:t>
      </w:r>
    </w:p>
    <w:p w:rsidR="006B1BB0" w:rsidRDefault="006B1BB0" w:rsidP="006B1BB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Working Principle:</w:t>
      </w:r>
    </w:p>
    <w:p w:rsidR="006B1BB0" w:rsidRDefault="006B1BB0" w:rsidP="006B1BB0">
      <w:pPr>
        <w:numPr>
          <w:ilvl w:val="1"/>
          <w:numId w:val="1"/>
        </w:numPr>
        <w:spacing w:before="100" w:beforeAutospacing="1" w:after="100" w:afterAutospacing="1" w:line="240" w:lineRule="auto"/>
      </w:pPr>
      <w:bookmarkStart w:id="0" w:name="_GoBack"/>
      <w:bookmarkEnd w:id="0"/>
      <w:r>
        <w:t xml:space="preserve">The </w:t>
      </w:r>
      <w:r>
        <w:rPr>
          <w:rStyle w:val="Strong"/>
        </w:rPr>
        <w:t>TRIG pin</w:t>
      </w:r>
      <w:r>
        <w:t xml:space="preserve"> sends a </w:t>
      </w:r>
      <w:r>
        <w:rPr>
          <w:rStyle w:val="Strong"/>
        </w:rPr>
        <w:t>10µs HIGH pulse</w:t>
      </w:r>
      <w:r>
        <w:t xml:space="preserve"> to start the measurement.</w:t>
      </w:r>
    </w:p>
    <w:p w:rsidR="006B1BB0" w:rsidRDefault="006B1BB0" w:rsidP="006B1BB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ECHO pin</w:t>
      </w:r>
      <w:r>
        <w:t xml:space="preserve"> goes HIGH for a duration equal to the time taken for the sound wave to return.</w:t>
      </w:r>
    </w:p>
    <w:p w:rsidR="006B1BB0" w:rsidRDefault="006B1BB0" w:rsidP="006B1BB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The Arduino reads this duration and calculates the distance using:</w:t>
      </w:r>
    </w:p>
    <w:p w:rsidR="006B1BB0" w:rsidRDefault="006B1BB0" w:rsidP="006B1BB0">
      <w:pPr>
        <w:spacing w:beforeAutospacing="1" w:after="0" w:afterAutospacing="1"/>
        <w:ind w:left="1440"/>
      </w:pPr>
      <w:r>
        <w:rPr>
          <w:rStyle w:val="katex-mathml"/>
        </w:rPr>
        <w:t>Distance=Time×0.03432\</w:t>
      </w:r>
      <w:proofErr w:type="gramStart"/>
      <w:r>
        <w:rPr>
          <w:rStyle w:val="katex-mathml"/>
        </w:rPr>
        <w:t>text{</w:t>
      </w:r>
      <w:proofErr w:type="gramEnd"/>
      <w:r>
        <w:rPr>
          <w:rStyle w:val="katex-mathml"/>
        </w:rPr>
        <w:t>Distance}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{\text{Time} \times 0.0343}{2}</w:t>
      </w:r>
      <w:r>
        <w:rPr>
          <w:rStyle w:val="mord"/>
        </w:rPr>
        <w:t>Distance</w:t>
      </w:r>
      <w:r>
        <w:rPr>
          <w:rStyle w:val="mrel"/>
        </w:rPr>
        <w:t>=</w:t>
      </w:r>
      <w:r>
        <w:rPr>
          <w:rStyle w:val="mord"/>
        </w:rPr>
        <w:t>2Time</w:t>
      </w:r>
      <w:r>
        <w:rPr>
          <w:rStyle w:val="mbin"/>
        </w:rPr>
        <w:t>×</w:t>
      </w:r>
      <w:r>
        <w:rPr>
          <w:rStyle w:val="mord"/>
        </w:rPr>
        <w:t>0.0343</w:t>
      </w:r>
      <w:r>
        <w:rPr>
          <w:rStyle w:val="vlist-s"/>
        </w:rPr>
        <w:t>​</w:t>
      </w:r>
      <w:r>
        <w:t xml:space="preserve"> </w:t>
      </w:r>
    </w:p>
    <w:p w:rsidR="006B1BB0" w:rsidRDefault="006B1BB0" w:rsidP="006B1BB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The calculated distance </w:t>
      </w:r>
      <w:proofErr w:type="gramStart"/>
      <w:r>
        <w:t>is displayed</w:t>
      </w:r>
      <w:proofErr w:type="gramEnd"/>
      <w:r>
        <w:t xml:space="preserve"> in the </w:t>
      </w:r>
      <w:r>
        <w:rPr>
          <w:rStyle w:val="Strong"/>
        </w:rPr>
        <w:t>Serial Monitor</w:t>
      </w:r>
      <w:r>
        <w:t xml:space="preserve"> every 500ms.</w:t>
      </w:r>
    </w:p>
    <w:p w:rsidR="006B1BB0" w:rsidRDefault="006B1BB0"/>
    <w:sectPr w:rsidR="006B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77934"/>
    <w:multiLevelType w:val="multilevel"/>
    <w:tmpl w:val="1E86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B0"/>
    <w:rsid w:val="00096A52"/>
    <w:rsid w:val="006B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5C0F"/>
  <w15:chartTrackingRefBased/>
  <w15:docId w15:val="{AED316E3-2217-440F-A062-85B28DDB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B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B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BB0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B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B1BB0"/>
    <w:rPr>
      <w:b/>
      <w:bCs/>
    </w:rPr>
  </w:style>
  <w:style w:type="character" w:customStyle="1" w:styleId="katex-mathml">
    <w:name w:val="katex-mathml"/>
    <w:basedOn w:val="DefaultParagraphFont"/>
    <w:rsid w:val="006B1BB0"/>
  </w:style>
  <w:style w:type="character" w:customStyle="1" w:styleId="mord">
    <w:name w:val="mord"/>
    <w:basedOn w:val="DefaultParagraphFont"/>
    <w:rsid w:val="006B1BB0"/>
  </w:style>
  <w:style w:type="character" w:customStyle="1" w:styleId="mrel">
    <w:name w:val="mrel"/>
    <w:basedOn w:val="DefaultParagraphFont"/>
    <w:rsid w:val="006B1BB0"/>
  </w:style>
  <w:style w:type="character" w:customStyle="1" w:styleId="mbin">
    <w:name w:val="mbin"/>
    <w:basedOn w:val="DefaultParagraphFont"/>
    <w:rsid w:val="006B1BB0"/>
  </w:style>
  <w:style w:type="character" w:customStyle="1" w:styleId="vlist-s">
    <w:name w:val="vlist-s"/>
    <w:basedOn w:val="DefaultParagraphFont"/>
    <w:rsid w:val="006B1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Afshana Ferdous</dc:creator>
  <cp:keywords/>
  <dc:description/>
  <cp:lastModifiedBy>Afshana Ferdous</cp:lastModifiedBy>
  <cp:revision>1</cp:revision>
  <dcterms:created xsi:type="dcterms:W3CDTF">2025-03-23T10:44:00Z</dcterms:created>
  <dcterms:modified xsi:type="dcterms:W3CDTF">2025-03-23T10:46:00Z</dcterms:modified>
</cp:coreProperties>
</file>