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3C" w:rsidRDefault="003A64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A12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A123C" w:rsidRDefault="003A649B">
            <w:pPr>
              <w:spacing w:after="0" w:line="288" w:lineRule="auto"/>
            </w:pPr>
            <w:r>
              <w:t>16 April 2025</w:t>
            </w:r>
          </w:p>
        </w:tc>
      </w:tr>
      <w:tr w:rsidR="001A123C">
        <w:trPr>
          <w:trHeight w:val="187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</w:pPr>
            <w:r w:rsidRPr="003A649B">
              <w:t>SWTID1744825374</w:t>
            </w:r>
            <w:bookmarkStart w:id="0" w:name="_GoBack"/>
            <w:bookmarkEnd w:id="0"/>
          </w:p>
        </w:tc>
      </w:tr>
      <w:tr w:rsidR="001A12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</w:pPr>
            <w:r>
              <w:t>SB Foods – MERN Stack Food Ordering Web App</w:t>
            </w:r>
          </w:p>
        </w:tc>
      </w:tr>
      <w:tr w:rsidR="001A123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3A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23C" w:rsidRDefault="001A1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123C" w:rsidRDefault="001A123C">
      <w:pPr>
        <w:rPr>
          <w:b/>
          <w:sz w:val="36"/>
          <w:szCs w:val="36"/>
        </w:rPr>
      </w:pPr>
    </w:p>
    <w:p w:rsidR="001A123C" w:rsidRDefault="003A649B">
      <w:pPr>
        <w:spacing w:before="240" w:after="240"/>
        <w:rPr>
          <w:b/>
        </w:rPr>
      </w:pPr>
      <w:r>
        <w:rPr>
          <w:b/>
        </w:rPr>
        <w:t>Project Overview:</w:t>
      </w:r>
    </w:p>
    <w:p w:rsidR="001A123C" w:rsidRDefault="003A649B">
      <w:pPr>
        <w:spacing w:before="240" w:after="240"/>
      </w:pPr>
      <w:r>
        <w:t>Project Name: SB Foods – MERN Stack Food Ordering Web App</w:t>
      </w:r>
      <w:r>
        <w:br/>
      </w:r>
      <w:r>
        <w:t xml:space="preserve">Project Description: A full-stack food ordering application that allows users to browse food categories, add items to cart, simulate payment, and view past orders. </w:t>
      </w:r>
      <w:proofErr w:type="gramStart"/>
      <w:r>
        <w:t>Includes user authentication and dynamic rendering of food data.</w:t>
      </w:r>
      <w:proofErr w:type="gramEnd"/>
      <w:r>
        <w:br/>
        <w:t>Project Version: v1.0</w:t>
      </w:r>
      <w:r>
        <w:br/>
        <w:t>Testi</w:t>
      </w:r>
      <w:r>
        <w:t>ng Period: 25 February 2025 to 7 April 2025</w:t>
      </w:r>
    </w:p>
    <w:p w:rsidR="001A123C" w:rsidRDefault="003A649B">
      <w:pPr>
        <w:spacing w:before="240" w:after="240"/>
        <w:rPr>
          <w:b/>
        </w:rPr>
      </w:pPr>
      <w:r>
        <w:rPr>
          <w:b/>
        </w:rPr>
        <w:t>Testing Scope:</w:t>
      </w:r>
    </w:p>
    <w:p w:rsidR="001A123C" w:rsidRDefault="003A649B">
      <w:pPr>
        <w:spacing w:before="240" w:after="240"/>
      </w:pPr>
      <w:r>
        <w:t>Features to be tested:</w:t>
      </w:r>
    </w:p>
    <w:p w:rsidR="001A123C" w:rsidRDefault="003A649B">
      <w:pPr>
        <w:numPr>
          <w:ilvl w:val="0"/>
          <w:numId w:val="2"/>
        </w:numPr>
        <w:spacing w:before="240" w:after="0" w:line="240" w:lineRule="auto"/>
      </w:pPr>
      <w:r>
        <w:t>User Registration &amp; Login</w:t>
      </w:r>
    </w:p>
    <w:p w:rsidR="001A123C" w:rsidRDefault="003A649B">
      <w:pPr>
        <w:numPr>
          <w:ilvl w:val="0"/>
          <w:numId w:val="2"/>
        </w:numPr>
        <w:spacing w:after="0" w:line="240" w:lineRule="auto"/>
      </w:pPr>
      <w:r>
        <w:t>Food browsing and search functionality</w:t>
      </w:r>
    </w:p>
    <w:p w:rsidR="001A123C" w:rsidRDefault="003A649B">
      <w:pPr>
        <w:numPr>
          <w:ilvl w:val="0"/>
          <w:numId w:val="2"/>
        </w:numPr>
        <w:spacing w:after="0" w:line="240" w:lineRule="auto"/>
      </w:pPr>
      <w:r>
        <w:t>Cart addition and quantity update</w:t>
      </w:r>
    </w:p>
    <w:p w:rsidR="001A123C" w:rsidRDefault="003A649B">
      <w:pPr>
        <w:numPr>
          <w:ilvl w:val="0"/>
          <w:numId w:val="2"/>
        </w:numPr>
        <w:spacing w:after="0" w:line="240" w:lineRule="auto"/>
      </w:pPr>
      <w:r>
        <w:t>Order placement with payment confirmation</w:t>
      </w:r>
    </w:p>
    <w:p w:rsidR="001A123C" w:rsidRDefault="003A649B">
      <w:pPr>
        <w:numPr>
          <w:ilvl w:val="0"/>
          <w:numId w:val="2"/>
        </w:numPr>
        <w:spacing w:after="240" w:line="240" w:lineRule="auto"/>
      </w:pPr>
      <w:r>
        <w:t>Order history view</w:t>
      </w:r>
    </w:p>
    <w:p w:rsidR="001A123C" w:rsidRDefault="003A649B">
      <w:pPr>
        <w:spacing w:before="240" w:after="240"/>
      </w:pPr>
      <w:r>
        <w:t>Requirements t</w:t>
      </w:r>
      <w:r>
        <w:t>o be tested:</w:t>
      </w:r>
    </w:p>
    <w:p w:rsidR="001A123C" w:rsidRDefault="003A649B">
      <w:pPr>
        <w:numPr>
          <w:ilvl w:val="0"/>
          <w:numId w:val="1"/>
        </w:numPr>
        <w:spacing w:before="240" w:after="0"/>
      </w:pPr>
      <w:r>
        <w:t>JWT-based authentication</w:t>
      </w:r>
    </w:p>
    <w:p w:rsidR="001A123C" w:rsidRDefault="003A649B">
      <w:pPr>
        <w:numPr>
          <w:ilvl w:val="0"/>
          <w:numId w:val="1"/>
        </w:numPr>
        <w:spacing w:after="0"/>
      </w:pPr>
      <w:r>
        <w:t xml:space="preserve">Proper REST API communication with </w:t>
      </w:r>
      <w:proofErr w:type="spellStart"/>
      <w:r>
        <w:t>MongoDB</w:t>
      </w:r>
      <w:proofErr w:type="spellEnd"/>
    </w:p>
    <w:p w:rsidR="001A123C" w:rsidRDefault="003A649B">
      <w:pPr>
        <w:numPr>
          <w:ilvl w:val="0"/>
          <w:numId w:val="1"/>
        </w:numPr>
        <w:spacing w:after="0"/>
      </w:pPr>
      <w:r>
        <w:t>Dynamic frontend rendering using React.js</w:t>
      </w:r>
    </w:p>
    <w:p w:rsidR="001A123C" w:rsidRDefault="003A649B">
      <w:pPr>
        <w:numPr>
          <w:ilvl w:val="0"/>
          <w:numId w:val="1"/>
        </w:numPr>
        <w:spacing w:after="240"/>
      </w:pPr>
      <w:r>
        <w:t>Responsive UI with Bootstrap</w:t>
      </w:r>
    </w:p>
    <w:p w:rsidR="001A123C" w:rsidRDefault="003A649B">
      <w:pPr>
        <w:spacing w:before="240" w:after="240"/>
        <w:rPr>
          <w:b/>
        </w:rPr>
      </w:pPr>
      <w:r>
        <w:rPr>
          <w:b/>
        </w:rPr>
        <w:t>Testing Environment:</w:t>
      </w:r>
    </w:p>
    <w:p w:rsidR="001A123C" w:rsidRDefault="003A649B">
      <w:pPr>
        <w:spacing w:before="240" w:after="240"/>
      </w:pPr>
      <w:r>
        <w:t>URL/Location: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http://localhost:3000</w:t>
        </w:r>
        <w:r>
          <w:rPr>
            <w:color w:val="1155CC"/>
            <w:u w:val="single"/>
          </w:rPr>
          <w:br/>
        </w:r>
      </w:hyperlink>
      <w:r>
        <w:t xml:space="preserve"> Credentials (Test Account):</w:t>
      </w:r>
    </w:p>
    <w:p w:rsidR="001A123C" w:rsidRDefault="003A649B">
      <w:pPr>
        <w:spacing w:before="240" w:after="240"/>
      </w:pPr>
      <w:r>
        <w:t xml:space="preserve"> Email: testuser@example.com</w:t>
      </w:r>
      <w:r>
        <w:br/>
        <w:t xml:space="preserve"> Password: Test@123</w:t>
      </w:r>
    </w:p>
    <w:p w:rsidR="001A123C" w:rsidRDefault="001A123C">
      <w:pPr>
        <w:spacing w:before="240" w:after="240"/>
      </w:pPr>
    </w:p>
    <w:p w:rsidR="001A123C" w:rsidRDefault="001A123C">
      <w:pPr>
        <w:spacing w:before="240" w:after="240"/>
      </w:pPr>
    </w:p>
    <w:p w:rsidR="001A123C" w:rsidRDefault="001A123C">
      <w:pPr>
        <w:spacing w:before="240" w:after="240"/>
      </w:pPr>
    </w:p>
    <w:p w:rsidR="001A123C" w:rsidRDefault="001A123C">
      <w:pPr>
        <w:spacing w:before="240" w:after="240"/>
      </w:pPr>
    </w:p>
    <w:p w:rsidR="001A123C" w:rsidRDefault="003A649B">
      <w:pPr>
        <w:rPr>
          <w:b/>
        </w:rPr>
      </w:pPr>
      <w:r>
        <w:rPr>
          <w:b/>
        </w:rPr>
        <w:lastRenderedPageBreak/>
        <w:t>Test Cases:</w:t>
      </w:r>
    </w:p>
    <w:p w:rsidR="001A123C" w:rsidRDefault="001A123C">
      <w:pPr>
        <w:rPr>
          <w:b/>
        </w:rPr>
      </w:pPr>
    </w:p>
    <w:tbl>
      <w:tblPr>
        <w:tblStyle w:val="a0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7"/>
        <w:gridCol w:w="1578"/>
        <w:gridCol w:w="2302"/>
        <w:gridCol w:w="1714"/>
        <w:gridCol w:w="1591"/>
        <w:gridCol w:w="1043"/>
      </w:tblGrid>
      <w:tr w:rsidR="001A123C">
        <w:trPr>
          <w:trHeight w:val="104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A123C">
        <w:trPr>
          <w:trHeight w:val="131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TC-001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User Login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Navigate to login page → 2. Enter credentials → 3. Submit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Redirects to homepage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Login successful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104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TC-002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Food Item Browsing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Navigate to home → 2. View food cards by category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Food displayed correctly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Food cards shown per category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131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TC-003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Add to Cart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Click "Add to Cart" → 2. Select quantity/size → 3. View cart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 xml:space="preserve">Item shown in cart with correct </w:t>
            </w:r>
            <w:proofErr w:type="spellStart"/>
            <w:r>
              <w:t>qty</w:t>
            </w:r>
            <w:proofErr w:type="spellEnd"/>
            <w:r>
              <w:t>/price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Cart updates correctly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104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TC-004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Checkout (Payment Simulation)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Click checkout → 2. Confirm alert popup for payment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"</w:t>
            </w:r>
            <w:r>
              <w:t>Payment Successful" message shown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Alert shown, cart cleared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77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TC-005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View Past Orders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Click My Orders → 2. See previous entries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Table of past orders shown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Orders loaded successfully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131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TC-006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Input Validation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Submit login with wrong email → 2. Submit signup with empty name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Error messages shown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Errors triggered as expected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  <w:tr w:rsidR="001A123C">
        <w:trPr>
          <w:trHeight w:val="104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TC-007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Responsive UI Test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Open on mobile → 2. Browse → 3. Add item and checkout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UI adapts to screen size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Responsive layout works well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Pass</w:t>
            </w:r>
          </w:p>
        </w:tc>
      </w:tr>
    </w:tbl>
    <w:p w:rsidR="001A123C" w:rsidRDefault="001A123C">
      <w:pPr>
        <w:rPr>
          <w:b/>
        </w:rPr>
      </w:pPr>
    </w:p>
    <w:p w:rsidR="001A123C" w:rsidRDefault="001A123C">
      <w:pPr>
        <w:rPr>
          <w:b/>
        </w:rPr>
      </w:pPr>
    </w:p>
    <w:p w:rsidR="001A123C" w:rsidRDefault="001A123C">
      <w:pPr>
        <w:rPr>
          <w:b/>
        </w:rPr>
      </w:pPr>
    </w:p>
    <w:p w:rsidR="001A123C" w:rsidRDefault="001A123C">
      <w:pPr>
        <w:rPr>
          <w:b/>
        </w:rPr>
      </w:pPr>
    </w:p>
    <w:p w:rsidR="001A123C" w:rsidRDefault="001A123C">
      <w:pPr>
        <w:rPr>
          <w:b/>
        </w:rPr>
      </w:pPr>
    </w:p>
    <w:p w:rsidR="001A123C" w:rsidRDefault="001A123C">
      <w:pPr>
        <w:rPr>
          <w:b/>
        </w:rPr>
      </w:pPr>
    </w:p>
    <w:p w:rsidR="001A123C" w:rsidRDefault="003A649B">
      <w:pPr>
        <w:rPr>
          <w:b/>
        </w:rPr>
      </w:pPr>
      <w:r>
        <w:rPr>
          <w:b/>
        </w:rPr>
        <w:t>Bug Tracking:</w:t>
      </w:r>
    </w:p>
    <w:p w:rsidR="001A123C" w:rsidRDefault="001A123C">
      <w:pPr>
        <w:rPr>
          <w:b/>
        </w:rPr>
      </w:pPr>
    </w:p>
    <w:tbl>
      <w:tblPr>
        <w:tblStyle w:val="a1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"/>
        <w:gridCol w:w="2223"/>
        <w:gridCol w:w="2279"/>
        <w:gridCol w:w="976"/>
        <w:gridCol w:w="1059"/>
        <w:gridCol w:w="1771"/>
      </w:tblGrid>
      <w:tr w:rsidR="001A123C">
        <w:trPr>
          <w:trHeight w:val="77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pPr>
              <w:jc w:val="center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A123C">
        <w:trPr>
          <w:trHeight w:val="77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BG-001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Minor padding issue on cart modal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Add item to cart → 2. Open modal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Low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Closed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Fixed with margin class</w:t>
            </w:r>
          </w:p>
        </w:tc>
      </w:tr>
      <w:tr w:rsidR="001A123C">
        <w:trPr>
          <w:trHeight w:val="77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BG-002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Scroll freeze on mobile after checkout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1. Place order → 2. Switch to home page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Medium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>In Progress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23C" w:rsidRDefault="003A649B">
            <w:r>
              <w:t xml:space="preserve">Might be React </w:t>
            </w:r>
            <w:proofErr w:type="spellStart"/>
            <w:r>
              <w:t>StrictMode</w:t>
            </w:r>
            <w:proofErr w:type="spellEnd"/>
          </w:p>
        </w:tc>
      </w:tr>
    </w:tbl>
    <w:p w:rsidR="001A123C" w:rsidRDefault="001A123C">
      <w:pPr>
        <w:rPr>
          <w:b/>
        </w:rPr>
      </w:pPr>
    </w:p>
    <w:p w:rsidR="001A123C" w:rsidRDefault="003A649B">
      <w:pPr>
        <w:rPr>
          <w:b/>
        </w:rPr>
      </w:pPr>
      <w:r>
        <w:rPr>
          <w:b/>
        </w:rPr>
        <w:t>Sign-off:</w:t>
      </w:r>
    </w:p>
    <w:p w:rsidR="001A123C" w:rsidRDefault="003A649B">
      <w:pPr>
        <w:spacing w:before="240" w:after="240"/>
      </w:pPr>
      <w:r>
        <w:t xml:space="preserve">Tester Name: </w:t>
      </w:r>
      <w:proofErr w:type="spellStart"/>
      <w:r>
        <w:t>Harlin</w:t>
      </w:r>
      <w:proofErr w:type="spellEnd"/>
      <w:r>
        <w:t xml:space="preserve"> Martin</w:t>
      </w:r>
      <w:r>
        <w:br/>
        <w:t>Date: 7 April 2025</w:t>
      </w:r>
    </w:p>
    <w:p w:rsidR="001A123C" w:rsidRDefault="003A649B">
      <w:pPr>
        <w:spacing w:before="240" w:after="240"/>
        <w:rPr>
          <w:b/>
        </w:rPr>
      </w:pPr>
      <w:r>
        <w:rPr>
          <w:b/>
        </w:rPr>
        <w:t>Notes:</w:t>
      </w:r>
    </w:p>
    <w:p w:rsidR="001A123C" w:rsidRDefault="003A649B">
      <w:pPr>
        <w:keepLines/>
        <w:numPr>
          <w:ilvl w:val="0"/>
          <w:numId w:val="3"/>
        </w:numPr>
        <w:spacing w:before="240" w:after="0" w:line="240" w:lineRule="auto"/>
      </w:pPr>
      <w:r>
        <w:t>All core user journeys tested successfully.</w:t>
      </w:r>
    </w:p>
    <w:p w:rsidR="001A123C" w:rsidRDefault="003A649B">
      <w:pPr>
        <w:keepLines/>
        <w:numPr>
          <w:ilvl w:val="0"/>
          <w:numId w:val="3"/>
        </w:numPr>
        <w:spacing w:after="240" w:line="240" w:lineRule="auto"/>
      </w:pPr>
      <w:r>
        <w:t>Additional enhancements for the admin panel and payment gateway could be included in future versions.</w:t>
      </w:r>
    </w:p>
    <w:sectPr w:rsidR="001A12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F29"/>
    <w:multiLevelType w:val="multilevel"/>
    <w:tmpl w:val="B726D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545733"/>
    <w:multiLevelType w:val="multilevel"/>
    <w:tmpl w:val="F9167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C341D5"/>
    <w:multiLevelType w:val="multilevel"/>
    <w:tmpl w:val="9DE01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123C"/>
    <w:rsid w:val="001A123C"/>
    <w:rsid w:val="003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2353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2025-04-24T09:21:00Z</dcterms:created>
  <dcterms:modified xsi:type="dcterms:W3CDTF">2025-04-24T09:21:00Z</dcterms:modified>
</cp:coreProperties>
</file>