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8E7" w:rsidRDefault="006558E7" w:rsidP="006558E7">
      <w:r>
        <w:rPr>
          <w:rFonts w:hint="eastAsia"/>
        </w:rPr>
        <w:t>参考：</w:t>
      </w:r>
      <w:hyperlink r:id="rId7" w:history="1">
        <w:r w:rsidRPr="00286EE6">
          <w:rPr>
            <w:rStyle w:val="a5"/>
          </w:rPr>
          <w:t>http://blog.csdn.net/lizhitao/article/details/23743821</w:t>
        </w:r>
      </w:hyperlink>
    </w:p>
    <w:p w:rsidR="006558E7" w:rsidRDefault="006558E7" w:rsidP="006558E7"/>
    <w:p w:rsidR="006558E7" w:rsidRPr="006558E7" w:rsidRDefault="006558E7" w:rsidP="006558E7"/>
    <w:p w:rsidR="006558E7" w:rsidRPr="006558E7" w:rsidRDefault="006558E7" w:rsidP="006558E7">
      <w:pPr>
        <w:widowControl/>
        <w:spacing w:line="636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40"/>
          <w:szCs w:val="40"/>
        </w:rPr>
      </w:pPr>
      <w:r w:rsidRPr="006558E7">
        <w:rPr>
          <w:rFonts w:ascii="微软雅黑" w:eastAsia="微软雅黑" w:hAnsi="微软雅黑" w:cs="宋体" w:hint="eastAsia"/>
          <w:b/>
          <w:bCs/>
          <w:color w:val="2C3033"/>
          <w:kern w:val="36"/>
          <w:sz w:val="40"/>
          <w:szCs w:val="40"/>
        </w:rPr>
        <w:t>apache Kafka概要介绍</w:t>
      </w:r>
    </w:p>
    <w:p w:rsidR="006558E7" w:rsidRPr="006558E7" w:rsidRDefault="006558E7" w:rsidP="006558E7">
      <w:pPr>
        <w:widowControl/>
        <w:jc w:val="left"/>
        <w:outlineLvl w:val="1"/>
        <w:rPr>
          <w:rFonts w:ascii="Arial" w:eastAsia="微软雅黑" w:hAnsi="Arial" w:cs="Arial"/>
          <w:color w:val="333333"/>
          <w:kern w:val="0"/>
          <w:sz w:val="49"/>
          <w:szCs w:val="49"/>
        </w:rPr>
      </w:pPr>
      <w:bookmarkStart w:id="0" w:name="t0"/>
      <w:bookmarkEnd w:id="0"/>
      <w:r w:rsidRPr="006558E7">
        <w:rPr>
          <w:rFonts w:ascii="Arial" w:eastAsia="微软雅黑" w:hAnsi="Arial" w:cs="Arial"/>
          <w:color w:val="333333"/>
          <w:kern w:val="0"/>
          <w:sz w:val="34"/>
          <w:szCs w:val="34"/>
        </w:rPr>
        <w:t>apache kafka</w:t>
      </w:r>
      <w:r w:rsidRPr="006558E7">
        <w:rPr>
          <w:rFonts w:ascii="Arial" w:eastAsia="微软雅黑" w:hAnsi="Arial" w:cs="Arial"/>
          <w:color w:val="333333"/>
          <w:kern w:val="0"/>
          <w:sz w:val="34"/>
          <w:szCs w:val="34"/>
        </w:rPr>
        <w:t>参考</w:t>
      </w:r>
    </w:p>
    <w:p w:rsidR="006558E7" w:rsidRPr="006558E7" w:rsidRDefault="00A91EC1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hyperlink r:id="rId8" w:anchor="brokerconfigs" w:tgtFrame="_blank" w:history="1">
        <w:r w:rsidR="006558E7" w:rsidRPr="006558E7">
          <w:rPr>
            <w:rFonts w:ascii="Arial" w:eastAsia="微软雅黑" w:hAnsi="Arial" w:cs="Arial"/>
            <w:color w:val="326CA6"/>
            <w:kern w:val="0"/>
            <w:sz w:val="23"/>
            <w:u w:val="single"/>
          </w:rPr>
          <w:t>http://kafka.apache.org/documentation.html</w:t>
        </w:r>
      </w:hyperlink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34"/>
          <w:szCs w:val="34"/>
        </w:rPr>
        <w:t>消息队列分类：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34"/>
          <w:szCs w:val="34"/>
        </w:rPr>
        <w:t> </w:t>
      </w:r>
      <w:r w:rsidRPr="006558E7">
        <w:rPr>
          <w:rFonts w:ascii="Arial" w:eastAsia="微软雅黑" w:hAnsi="Arial" w:cs="Arial"/>
          <w:color w:val="000000"/>
          <w:kern w:val="0"/>
          <w:sz w:val="27"/>
          <w:szCs w:val="27"/>
        </w:rPr>
        <w:t>点对点：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消息生产者生产消息发送到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queue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中，然后消息消费者从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queue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中取出并且消费消息。这里要注意：</w:t>
      </w:r>
    </w:p>
    <w:p w:rsidR="006558E7" w:rsidRPr="006558E7" w:rsidRDefault="006558E7" w:rsidP="006558E7">
      <w:pPr>
        <w:widowControl/>
        <w:numPr>
          <w:ilvl w:val="0"/>
          <w:numId w:val="3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消息被消费以后，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queue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中不再有存储，所以消息消费者不可能消费到已经被消费的消息。</w:t>
      </w:r>
    </w:p>
    <w:p w:rsidR="006558E7" w:rsidRPr="006558E7" w:rsidRDefault="006558E7" w:rsidP="006558E7">
      <w:pPr>
        <w:widowControl/>
        <w:numPr>
          <w:ilvl w:val="0"/>
          <w:numId w:val="3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Queue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支持存在多个消费者，但是对一个消息而言，只会有一个消费者可以消费。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1" w:name="t2"/>
      <w:bookmarkEnd w:id="1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发布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/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订阅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消息生产者（发布）将消息发布到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中，同时有多个消息消费者（订阅）消费该消息。和点对点方式不同，发布到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的消息会被所有订阅者消费。</w:t>
      </w:r>
    </w:p>
    <w:p w:rsidR="006558E7" w:rsidRPr="006558E7" w:rsidRDefault="006558E7" w:rsidP="006558E7">
      <w:pPr>
        <w:widowControl/>
        <w:jc w:val="left"/>
        <w:outlineLvl w:val="1"/>
        <w:rPr>
          <w:rFonts w:ascii="Arial" w:eastAsia="微软雅黑" w:hAnsi="Arial" w:cs="Arial"/>
          <w:color w:val="454545"/>
          <w:kern w:val="0"/>
          <w:sz w:val="34"/>
          <w:szCs w:val="34"/>
        </w:rPr>
      </w:pPr>
      <w:bookmarkStart w:id="2" w:name="t3"/>
      <w:bookmarkEnd w:id="2"/>
      <w:r w:rsidRPr="006558E7">
        <w:rPr>
          <w:rFonts w:ascii="Arial" w:eastAsia="微软雅黑" w:hAnsi="Arial" w:cs="Arial"/>
          <w:color w:val="454545"/>
          <w:kern w:val="0"/>
          <w:sz w:val="34"/>
          <w:szCs w:val="34"/>
        </w:rPr>
        <w:t>kafka</w:t>
      </w:r>
      <w:r w:rsidRPr="006558E7">
        <w:rPr>
          <w:rFonts w:ascii="Arial" w:eastAsia="微软雅黑" w:hAnsi="Arial" w:cs="Arial"/>
          <w:color w:val="454545"/>
          <w:kern w:val="0"/>
          <w:sz w:val="34"/>
          <w:szCs w:val="34"/>
        </w:rPr>
        <w:t>消息队列调研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背景介绍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是最初由</w:t>
      </w:r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Linkedin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公司开发，使用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Scala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语言编写，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是一个分布式、分区的、多副本的、多订阅者的日志系统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(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分布式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MQ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系统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)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，可以用于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web/nginx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日志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，搜索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日志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，监控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日志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，访问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日志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等等。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目前支持多种客户端语言：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java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python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c++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php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等等。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3" w:name="t4"/>
      <w:bookmarkEnd w:id="3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总体结构：</w:t>
      </w:r>
    </w:p>
    <w:p w:rsidR="006558E7" w:rsidRPr="006558E7" w:rsidRDefault="00C52F80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>
        <w:rPr>
          <w:rFonts w:ascii="Arial" w:eastAsia="微软雅黑" w:hAnsi="Arial" w:cs="Arial"/>
          <w:noProof/>
          <w:color w:val="333333"/>
          <w:kern w:val="0"/>
          <w:sz w:val="23"/>
          <w:szCs w:val="23"/>
        </w:rPr>
        <w:drawing>
          <wp:inline distT="0" distB="0" distL="0" distR="0">
            <wp:extent cx="5988883" cy="3285461"/>
            <wp:effectExtent l="19050" t="0" r="0" b="0"/>
            <wp:docPr id="4" name="图片 4" descr="C:\Users\DaiYan\Desktop\20140415105154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iYan\Desktop\2014041510515487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772" cy="328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名词解释和工作方式：</w:t>
      </w:r>
    </w:p>
    <w:p w:rsidR="006558E7" w:rsidRPr="006558E7" w:rsidRDefault="006558E7" w:rsidP="006558E7">
      <w:pPr>
        <w:widowControl/>
        <w:numPr>
          <w:ilvl w:val="0"/>
          <w:numId w:val="4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Producer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：消息生产者，就是向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 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发消息的客户端。</w:t>
      </w:r>
    </w:p>
    <w:p w:rsidR="006558E7" w:rsidRPr="006558E7" w:rsidRDefault="006558E7" w:rsidP="006558E7">
      <w:pPr>
        <w:widowControl/>
        <w:numPr>
          <w:ilvl w:val="0"/>
          <w:numId w:val="4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Consumer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：消息消费者，向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 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取消息的客户端</w:t>
      </w:r>
    </w:p>
    <w:p w:rsidR="006558E7" w:rsidRPr="006558E7" w:rsidRDefault="006558E7" w:rsidP="006558E7">
      <w:pPr>
        <w:widowControl/>
        <w:numPr>
          <w:ilvl w:val="0"/>
          <w:numId w:val="4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Topic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：咋们可以理解为一个队列。</w:t>
      </w:r>
    </w:p>
    <w:p w:rsidR="006558E7" w:rsidRPr="006558E7" w:rsidRDefault="006558E7" w:rsidP="006558E7">
      <w:pPr>
        <w:widowControl/>
        <w:numPr>
          <w:ilvl w:val="0"/>
          <w:numId w:val="4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Consumer Group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）：这是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用来实现一个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广播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（发给所有的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）和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单播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（发给任意一个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）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的手段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可以有多个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的消息会复制（不是真的复制，是概念上的）到所有的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但每个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只会把消息发给该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中的一个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。如果需要实现广播，只要每个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有一个独立的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就可以了。要实现单播只要所有的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在同一个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CG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还可以将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进行自由的分组而不需要多次发送消息到不同的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4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 xml:space="preserve">Broker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：一台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服务器就是一个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。一个集群由多个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组成。一个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可以容纳多个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4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：为了实现扩展性，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一个非常大的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可以分布到多个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（即服务器）上，</w:t>
      </w:r>
      <w:r w:rsidR="0027770C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在每个</w:t>
      </w:r>
      <w:r w:rsidR="0027770C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broker</w:t>
      </w:r>
      <w:r w:rsidR="0027770C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上</w:t>
      </w:r>
      <w:r w:rsidR="0027770C">
        <w:rPr>
          <w:rFonts w:ascii="Arial" w:eastAsia="微软雅黑" w:hAnsi="Arial" w:cs="Arial" w:hint="eastAsia"/>
          <w:color w:val="333333"/>
          <w:kern w:val="0"/>
          <w:sz w:val="23"/>
          <w:szCs w:val="23"/>
          <w:highlight w:val="yellow"/>
        </w:rPr>
        <w:t>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可以分为多个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，每个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是一个有序的队列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中的每条消息都会被分配一个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有序的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id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offset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）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只保证按一个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中的顺序将消息发给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，不保证一个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的整体（多个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间）的顺序。</w:t>
      </w:r>
    </w:p>
    <w:p w:rsidR="006558E7" w:rsidRPr="006558E7" w:rsidRDefault="006558E7" w:rsidP="006558E7">
      <w:pPr>
        <w:widowControl/>
        <w:numPr>
          <w:ilvl w:val="0"/>
          <w:numId w:val="4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 Offset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的存储文件都是按照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offset.kafka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来命名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offset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做名字的好处是方便查找。例如你想找位于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2049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的位置，只要找到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2048.kafka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的文件即可。当然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the first offset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就是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00000000000.kafka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4" w:name="t5"/>
      <w:bookmarkEnd w:id="4"/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 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kafka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特性：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通过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O(1)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的磁盘数据结构提供消息的持久化，这种结构对于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即使数以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TB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的消息存储也能够保持长时间的稳定性能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高吞吐量：即使是非常普通的硬件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也可以支持每秒数十万的消息。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支持同步和异步复制两种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HA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客户端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pull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，随机读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利用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sendfile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系统调用，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zero-copy 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批量拉数据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消费状态保存在客户端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消息存储顺序写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数据迁移、扩容对用户透明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支持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Hadoop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并行数据加载。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支持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online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offline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的场景。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持久化：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通过将数据持久化到硬盘以及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replication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防止数据丢失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scale out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无需停机即可扩展机器</w:t>
      </w:r>
      <w:r w:rsidR="005905E4">
        <w:rPr>
          <w:rFonts w:ascii="Arial" w:eastAsia="微软雅黑" w:hAnsi="Arial" w:cs="Arial" w:hint="eastAsia"/>
          <w:color w:val="333333"/>
          <w:kern w:val="0"/>
          <w:sz w:val="23"/>
          <w:szCs w:val="23"/>
          <w:highlight w:val="yellow"/>
        </w:rPr>
        <w:t>，</w:t>
      </w:r>
      <w:r w:rsidR="005905E4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自动热扩展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5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定期删除机制，支持设定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segment file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保留时间。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5" w:name="t6"/>
      <w:bookmarkEnd w:id="5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可靠性（一致性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)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kafka(MQ)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要实现从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之间的可靠的消息传送和分发。传统的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MQ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系统通常都是通过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间的确认（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ack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）机制实现的，并在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保存消息分发的状态。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即使这样一致性也是很难保证的（参考原文）。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的做法是由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自己保存状态，也不要任何确认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。这样虽然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负担更重，但其实更灵活了。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因为不管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上任何原因导致需要重新处理消息，都可以再次从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获得。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6" w:name="t7"/>
      <w:bookmarkEnd w:id="6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kafak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系统扩展性</w:t>
      </w:r>
    </w:p>
    <w:p w:rsid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使用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来实现动态的集群扩展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，不需要更改客户端（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）的配置。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会在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注册并保持相关的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元数据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信息等）更新。</w:t>
      </w:r>
    </w:p>
    <w:p w:rsidR="00A853CD" w:rsidRDefault="00A853CD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>
        <w:rPr>
          <w:rFonts w:ascii="Arial" w:eastAsia="微软雅黑" w:hAnsi="Arial" w:cs="Arial" w:hint="eastAsia"/>
          <w:color w:val="333333"/>
          <w:kern w:val="0"/>
          <w:sz w:val="23"/>
          <w:szCs w:val="23"/>
        </w:rPr>
        <w:t>连接到</w:t>
      </w:r>
      <w:r>
        <w:rPr>
          <w:rFonts w:ascii="Arial" w:eastAsia="微软雅黑" w:hAnsi="Arial" w:cs="Arial" w:hint="eastAsia"/>
          <w:color w:val="333333"/>
          <w:kern w:val="0"/>
          <w:sz w:val="23"/>
          <w:szCs w:val="23"/>
        </w:rPr>
        <w:t>zookeeper</w:t>
      </w:r>
      <w:r>
        <w:rPr>
          <w:rFonts w:ascii="Arial" w:eastAsia="微软雅黑" w:hAnsi="Arial" w:cs="Arial" w:hint="eastAsia"/>
          <w:color w:val="333333"/>
          <w:kern w:val="0"/>
          <w:sz w:val="23"/>
          <w:szCs w:val="23"/>
        </w:rPr>
        <w:t>查看节点：</w:t>
      </w:r>
    </w:p>
    <w:p w:rsidR="00A853CD" w:rsidRPr="00A853CD" w:rsidRDefault="00A853CD" w:rsidP="00A853CD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A853CD">
        <w:rPr>
          <w:rFonts w:ascii="Arial" w:eastAsia="微软雅黑" w:hAnsi="Arial" w:cs="Arial"/>
          <w:color w:val="333333"/>
          <w:kern w:val="0"/>
          <w:sz w:val="23"/>
          <w:szCs w:val="23"/>
        </w:rPr>
        <w:t>[zk: localhost:2181(CONNECTED) 1] ls /</w:t>
      </w:r>
    </w:p>
    <w:p w:rsidR="00A853CD" w:rsidRDefault="00A853CD" w:rsidP="00A853CD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A853CD">
        <w:rPr>
          <w:rFonts w:ascii="Arial" w:eastAsia="微软雅黑" w:hAnsi="Arial" w:cs="Arial"/>
          <w:color w:val="333333"/>
          <w:kern w:val="0"/>
          <w:sz w:val="23"/>
          <w:szCs w:val="23"/>
        </w:rPr>
        <w:t>[cluster, controller_epoch, controller, brokers, zookeeper, admin, isr_change_notification, consumers, config]</w:t>
      </w:r>
    </w:p>
    <w:p w:rsidR="00A853CD" w:rsidRPr="006558E7" w:rsidRDefault="00A853CD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而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客户端会在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zookeeper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上注册相关的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watcher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。一旦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发生变化，客户端能及时感知并作出相应调整。这样就保证了添加或去除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时，各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间仍能自动实现负载均衡。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7" w:name="t8"/>
      <w:bookmarkEnd w:id="7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kafka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设计目标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高吞吐量是其核心设计之一。</w:t>
      </w:r>
    </w:p>
    <w:p w:rsidR="006558E7" w:rsidRPr="006558E7" w:rsidRDefault="006558E7" w:rsidP="006558E7">
      <w:pPr>
        <w:widowControl/>
        <w:numPr>
          <w:ilvl w:val="0"/>
          <w:numId w:val="6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数据磁盘持久化：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  <w:bdr w:val="single" w:sz="4" w:space="0" w:color="auto"/>
        </w:rPr>
        <w:t>消息不在内存中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  <w:bdr w:val="single" w:sz="4" w:space="0" w:color="auto"/>
        </w:rPr>
        <w:t>cache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，直接写入到磁盘，充分利用磁盘的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  <w:bdr w:val="single" w:sz="4" w:space="0" w:color="auto"/>
        </w:rPr>
        <w:t>顺序读写性能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6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zero-copy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：减少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IO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操作步骤。</w:t>
      </w:r>
    </w:p>
    <w:p w:rsidR="006558E7" w:rsidRPr="006558E7" w:rsidRDefault="006558E7" w:rsidP="006558E7">
      <w:pPr>
        <w:widowControl/>
        <w:numPr>
          <w:ilvl w:val="0"/>
          <w:numId w:val="6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支持数据批量发送和拉取。</w:t>
      </w:r>
    </w:p>
    <w:p w:rsidR="006558E7" w:rsidRPr="006558E7" w:rsidRDefault="006558E7" w:rsidP="006558E7">
      <w:pPr>
        <w:widowControl/>
        <w:numPr>
          <w:ilvl w:val="0"/>
          <w:numId w:val="6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支持数据压缩。</w:t>
      </w:r>
    </w:p>
    <w:p w:rsidR="006558E7" w:rsidRPr="006558E7" w:rsidRDefault="006558E7" w:rsidP="006558E7">
      <w:pPr>
        <w:widowControl/>
        <w:numPr>
          <w:ilvl w:val="0"/>
          <w:numId w:val="6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划分为多个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，提高并行处理能力。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8" w:name="t9"/>
      <w:bookmarkEnd w:id="8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Producer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负载均衡和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HA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机制</w:t>
      </w:r>
    </w:p>
    <w:p w:rsidR="006558E7" w:rsidRPr="006558E7" w:rsidRDefault="006558E7" w:rsidP="006558E7">
      <w:pPr>
        <w:widowControl/>
        <w:numPr>
          <w:ilvl w:val="0"/>
          <w:numId w:val="7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根据用户指定的算法，将消息发送到指定的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7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存在多个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partiiton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有自己的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</w:t>
      </w:r>
      <w:r w:rsidR="00D841DF">
        <w:rPr>
          <w:rFonts w:ascii="Arial" w:eastAsia="微软雅黑" w:hAnsi="Arial" w:cs="Arial" w:hint="eastAsia"/>
          <w:color w:val="333333"/>
          <w:kern w:val="0"/>
          <w:sz w:val="23"/>
          <w:szCs w:val="23"/>
        </w:rPr>
        <w:t>（</w:t>
      </w:r>
      <w:r w:rsidR="00D841DF" w:rsidRPr="00D841DF">
        <w:rPr>
          <w:rFonts w:ascii="Arial" w:eastAsia="微软雅黑" w:hAnsi="Arial" w:cs="Arial" w:hint="eastAsia"/>
          <w:color w:val="333333"/>
          <w:kern w:val="0"/>
          <w:sz w:val="23"/>
          <w:szCs w:val="23"/>
          <w:highlight w:val="yellow"/>
        </w:rPr>
        <w:t>me:</w:t>
      </w:r>
      <w:r w:rsidR="00D841DF" w:rsidRPr="00D841DF">
        <w:rPr>
          <w:rFonts w:ascii="Arial" w:eastAsia="微软雅黑" w:hAnsi="Arial" w:cs="Arial" w:hint="eastAsia"/>
          <w:color w:val="333333"/>
          <w:kern w:val="0"/>
          <w:sz w:val="23"/>
          <w:szCs w:val="23"/>
          <w:highlight w:val="yellow"/>
        </w:rPr>
        <w:t>即每个</w:t>
      </w:r>
      <w:r w:rsidR="00D841DF" w:rsidRPr="00D841DF">
        <w:rPr>
          <w:rFonts w:ascii="Arial" w:eastAsia="微软雅黑" w:hAnsi="Arial" w:cs="Arial" w:hint="eastAsia"/>
          <w:color w:val="333333"/>
          <w:kern w:val="0"/>
          <w:sz w:val="23"/>
          <w:szCs w:val="23"/>
          <w:highlight w:val="yellow"/>
        </w:rPr>
        <w:t>partition</w:t>
      </w:r>
      <w:r w:rsidR="00D841DF" w:rsidRPr="00D841DF">
        <w:rPr>
          <w:rFonts w:ascii="Arial" w:eastAsia="微软雅黑" w:hAnsi="Arial" w:cs="Arial" w:hint="eastAsia"/>
          <w:color w:val="333333"/>
          <w:kern w:val="0"/>
          <w:sz w:val="23"/>
          <w:szCs w:val="23"/>
          <w:highlight w:val="yellow"/>
        </w:rPr>
        <w:t>有自己的副本集，以便于负载和保持可靠性</w:t>
      </w:r>
      <w:r w:rsidR="00D841DF">
        <w:rPr>
          <w:rFonts w:ascii="Arial" w:eastAsia="微软雅黑" w:hAnsi="Arial" w:cs="Arial" w:hint="eastAsia"/>
          <w:color w:val="333333"/>
          <w:kern w:val="0"/>
          <w:sz w:val="23"/>
          <w:szCs w:val="23"/>
        </w:rPr>
        <w:t>）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分布在不同的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节点上</w:t>
      </w:r>
      <w:r w:rsidR="00C01B80">
        <w:rPr>
          <w:rFonts w:ascii="Arial" w:eastAsia="微软雅黑" w:hAnsi="Arial" w:cs="Arial"/>
          <w:color w:val="333333"/>
          <w:kern w:val="0"/>
          <w:sz w:val="23"/>
          <w:szCs w:val="23"/>
        </w:rPr>
        <w:t>以便于负载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7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需要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选取出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  <w:bdr w:val="single" w:sz="4" w:space="0" w:color="auto"/>
        </w:rPr>
        <w:t>lead 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lead 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负责读写，并由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负责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fail over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。</w:t>
      </w:r>
    </w:p>
    <w:p w:rsidR="006558E7" w:rsidRPr="006558E7" w:rsidRDefault="006558E7" w:rsidP="006558E7">
      <w:pPr>
        <w:widowControl/>
        <w:numPr>
          <w:ilvl w:val="0"/>
          <w:numId w:val="7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通过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管理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的动态加入与离开。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9" w:name="t10"/>
      <w:bookmarkEnd w:id="9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Consumer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的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pull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机制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由于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 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会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持久化数据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没有</w:t>
      </w:r>
      <w:r w:rsidR="006A263D">
        <w:rPr>
          <w:rFonts w:ascii="Arial" w:eastAsia="微软雅黑" w:hAnsi="Arial" w:cs="Arial"/>
          <w:color w:val="333333"/>
          <w:kern w:val="0"/>
          <w:sz w:val="23"/>
          <w:szCs w:val="23"/>
        </w:rPr>
        <w:t>cach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压力，因此，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比较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适合采取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pull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的方式消费数据</w:t>
      </w:r>
      <w:r w:rsidR="003301FA">
        <w:rPr>
          <w:rFonts w:ascii="Arial" w:eastAsia="微软雅黑" w:hAnsi="Arial" w:cs="Arial"/>
          <w:color w:val="333333"/>
          <w:kern w:val="0"/>
          <w:sz w:val="23"/>
          <w:szCs w:val="23"/>
        </w:rPr>
        <w:t>，具体特</w:t>
      </w:r>
      <w:r w:rsidR="003301FA">
        <w:rPr>
          <w:rFonts w:ascii="Arial" w:eastAsia="微软雅黑" w:hAnsi="Arial" w:cs="Arial" w:hint="eastAsia"/>
          <w:color w:val="333333"/>
          <w:kern w:val="0"/>
          <w:sz w:val="23"/>
          <w:szCs w:val="23"/>
        </w:rPr>
        <w:t>点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如下：</w:t>
      </w:r>
    </w:p>
    <w:p w:rsidR="006558E7" w:rsidRPr="006558E7" w:rsidRDefault="006558E7" w:rsidP="006558E7">
      <w:pPr>
        <w:widowControl/>
        <w:numPr>
          <w:ilvl w:val="0"/>
          <w:numId w:val="8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lastRenderedPageBreak/>
        <w:t>简化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设计，降低了难度。</w:t>
      </w:r>
    </w:p>
    <w:p w:rsidR="006558E7" w:rsidRPr="006558E7" w:rsidRDefault="006558E7" w:rsidP="006558E7">
      <w:pPr>
        <w:widowControl/>
        <w:numPr>
          <w:ilvl w:val="0"/>
          <w:numId w:val="8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根据消费能力自主控制消息拉取速度。</w:t>
      </w:r>
    </w:p>
    <w:p w:rsidR="006558E7" w:rsidRPr="006558E7" w:rsidRDefault="006558E7" w:rsidP="006558E7">
      <w:pPr>
        <w:widowControl/>
        <w:numPr>
          <w:ilvl w:val="0"/>
          <w:numId w:val="8"/>
        </w:numPr>
        <w:spacing w:line="335" w:lineRule="atLeast"/>
        <w:ind w:left="670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根据自身情况自主选择消费模式，例如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批量，重复消费，从制定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partition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或位置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(offset)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开始消费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等</w:t>
      </w: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10" w:name="t11"/>
      <w:bookmarkEnd w:id="10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Consumer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与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topic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关系以及机制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本质上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只支持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属于一个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 group;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反过来说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中可以有多个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对于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中的一条特定的消息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只会被订阅此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消费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此消息不会发送给一个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的多个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consumer;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那么一个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中所有的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将会交错的消费整个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都具有相同的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这种情况和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JMS queue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模式很像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;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消息将会在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之间负载均衡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都具有不同的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那这就是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发布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-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订阅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";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消息将会广播给所有的消费者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A91EC1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A91EC1">
        <w:rPr>
          <w:rFonts w:ascii="Arial" w:eastAsia="微软雅黑" w:hAnsi="Arial" w:cs="Arial"/>
          <w:color w:val="333333"/>
          <w:kern w:val="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中的消息只会被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消费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(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同一时刻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);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消息消费互相独立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;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我们可以认为一个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是一个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订阅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者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一个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Topic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中的每个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partions,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只会被一个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"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订阅者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"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中的一个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consumer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消费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不过一个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consumer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可以同时消费多个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partitions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中的消息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只能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保证一个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partition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中的消息被某个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consumer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消费时是顺序的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事实上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角度来说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当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有多个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partitions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时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消息仍不是全局有序的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 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通常情况下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中会包含多个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这样不仅可以提高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中消息的并发消费能力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而且还能提高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故障容错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性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中的某个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失效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那么其消费的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将会有其他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自动接管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的设计原理决定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对于一个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同一个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中不能有多于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个数的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同时消费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否则将意味着某些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将无法得到消息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11" w:name="t12"/>
      <w:bookmarkEnd w:id="11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Producer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均衡算法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集群中的任何一个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都可以向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提供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metadata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信息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这些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metadata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中包含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集群中存活的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servers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列表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"/"partitions 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列表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等信息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(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请参看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中的节点信息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).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当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获取到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metadata</w:t>
      </w:r>
      <w:r w:rsidR="00F01FE8">
        <w:rPr>
          <w:rFonts w:ascii="Arial" w:eastAsia="微软雅黑" w:hAnsi="Arial" w:cs="Arial"/>
          <w:color w:val="333333"/>
          <w:kern w:val="0"/>
          <w:sz w:val="23"/>
          <w:szCs w:val="23"/>
        </w:rPr>
        <w:t>信息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之后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 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将会和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下所有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 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保持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socket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连接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;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消息由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直接通过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socket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发送到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中间不会经过任何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路由层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事实上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消息被路由到哪个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partition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上</w:t>
      </w:r>
      <w:r w:rsidR="00B934C7" w:rsidRPr="007F1EA8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由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producer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客户端决定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.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br/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比如可以采用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"random""key-hash""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轮询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"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等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中有多个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那么在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端实现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消息均衡分发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是必要的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端的配置文件中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开发者可以指定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路由的方式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12" w:name="t13"/>
      <w:bookmarkEnd w:id="12"/>
      <w:r w:rsidRPr="006558E7">
        <w:rPr>
          <w:rFonts w:ascii="Arial" w:eastAsia="微软雅黑" w:hAnsi="Arial" w:cs="Arial"/>
          <w:b/>
          <w:bCs/>
          <w:color w:val="454545"/>
          <w:kern w:val="0"/>
          <w:sz w:val="27"/>
          <w:szCs w:val="27"/>
        </w:rPr>
        <w:t>Consumer</w:t>
      </w:r>
      <w:r w:rsidRPr="006558E7">
        <w:rPr>
          <w:rFonts w:ascii="Arial" w:eastAsia="微软雅黑" w:hAnsi="Arial" w:cs="Arial"/>
          <w:b/>
          <w:bCs/>
          <w:color w:val="454545"/>
          <w:kern w:val="0"/>
          <w:sz w:val="27"/>
          <w:szCs w:val="27"/>
        </w:rPr>
        <w:t>均衡算法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当一个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有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加入或者离开时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会触发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partitions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均衡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均衡的最终目的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是提升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的并发消费能力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  <w:t xml:space="preserve">1)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假如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topic1,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具有如下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partitions: P0,P1,P2,P3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 xml:space="preserve">2)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加入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group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有如下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consumer: C0,C1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  <w:t xml:space="preserve">3)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首先根据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索引号对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排序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: P0,P1,P2,P3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  <w:t xml:space="preserve">4)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根据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consumer.id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排序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: C0,C1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  <w:t xml:space="preserve">5)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计算倍数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: M = [P0,P1,P2,P3].size / [C0,C1].size,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本例值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M=2(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向上取整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)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br/>
        <w:t xml:space="preserve">6)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然后依次分配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partitions: C0 = [P0,P1],C1=[P2,P3],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即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Ci = [P(i * M),P((i + 1) * M -1)]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13" w:name="t14"/>
      <w:bookmarkEnd w:id="13"/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kafka broker</w:t>
      </w:r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集群内</w:t>
      </w:r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之间</w:t>
      </w:r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replica</w:t>
      </w:r>
      <w:r w:rsidRPr="006558E7">
        <w:rPr>
          <w:rFonts w:ascii="Arial" w:eastAsia="微软雅黑" w:hAnsi="Arial" w:cs="Arial"/>
          <w:color w:val="454545"/>
          <w:kern w:val="0"/>
          <w:sz w:val="23"/>
          <w:szCs w:val="23"/>
        </w:rPr>
        <w:t>机制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replication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策略是基于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partition,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而不是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topic</w:t>
      </w:r>
      <w:r w:rsidR="007F1EA8" w:rsidRPr="007F1EA8">
        <w:rPr>
          <w:rFonts w:ascii="Arial" w:eastAsia="微软雅黑" w:hAnsi="Arial" w:cs="Arial" w:hint="eastAsia"/>
          <w:color w:val="FF0000"/>
          <w:kern w:val="0"/>
          <w:sz w:val="23"/>
          <w:szCs w:val="23"/>
          <w:bdr w:val="single" w:sz="4" w:space="0" w:color="auto"/>
        </w:rPr>
        <w:t>，即</w:t>
      </w:r>
      <w:r w:rsidR="007F1EA8" w:rsidRPr="007F1EA8">
        <w:rPr>
          <w:rFonts w:ascii="Arial" w:eastAsia="微软雅黑" w:hAnsi="Arial" w:cs="Arial" w:hint="eastAsia"/>
          <w:color w:val="FF0000"/>
          <w:kern w:val="0"/>
          <w:sz w:val="23"/>
          <w:szCs w:val="23"/>
          <w:bdr w:val="single" w:sz="4" w:space="0" w:color="auto"/>
        </w:rPr>
        <w:t>partition</w:t>
      </w:r>
      <w:r w:rsidR="007F1EA8" w:rsidRPr="007F1EA8">
        <w:rPr>
          <w:rFonts w:ascii="Arial" w:eastAsia="微软雅黑" w:hAnsi="Arial" w:cs="Arial" w:hint="eastAsia"/>
          <w:color w:val="FF0000"/>
          <w:kern w:val="0"/>
          <w:sz w:val="23"/>
          <w:szCs w:val="23"/>
          <w:bdr w:val="single" w:sz="4" w:space="0" w:color="auto"/>
        </w:rPr>
        <w:t>有多个副本集，当然这也决定了</w:t>
      </w:r>
      <w:r w:rsidR="007F1EA8" w:rsidRPr="007F1EA8">
        <w:rPr>
          <w:rFonts w:ascii="Arial" w:eastAsia="微软雅黑" w:hAnsi="Arial" w:cs="Arial" w:hint="eastAsia"/>
          <w:color w:val="FF0000"/>
          <w:kern w:val="0"/>
          <w:sz w:val="23"/>
          <w:szCs w:val="23"/>
          <w:bdr w:val="single" w:sz="4" w:space="0" w:color="auto"/>
        </w:rPr>
        <w:t>topic</w:t>
      </w:r>
      <w:r w:rsidR="007F1EA8" w:rsidRPr="007F1EA8">
        <w:rPr>
          <w:rFonts w:ascii="Arial" w:eastAsia="微软雅黑" w:hAnsi="Arial" w:cs="Arial" w:hint="eastAsia"/>
          <w:color w:val="FF0000"/>
          <w:kern w:val="0"/>
          <w:sz w:val="23"/>
          <w:szCs w:val="23"/>
          <w:bdr w:val="single" w:sz="4" w:space="0" w:color="auto"/>
        </w:rPr>
        <w:t>有多个副本集</w:t>
      </w:r>
      <w:r w:rsidR="007F1EA8">
        <w:rPr>
          <w:rFonts w:ascii="Arial" w:eastAsia="微软雅黑" w:hAnsi="Arial" w:cs="Arial" w:hint="eastAsia"/>
          <w:color w:val="333333"/>
          <w:kern w:val="0"/>
          <w:sz w:val="23"/>
          <w:szCs w:val="23"/>
        </w:rPr>
        <w:t>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;kafka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数据复制到多个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server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上</w:t>
      </w:r>
      <w:r w:rsidR="001D10CC">
        <w:rPr>
          <w:rFonts w:ascii="Arial" w:eastAsia="微软雅黑" w:hAnsi="Arial" w:cs="Arial" w:hint="eastAsia"/>
          <w:color w:val="333333"/>
          <w:kern w:val="0"/>
          <w:sz w:val="23"/>
          <w:szCs w:val="23"/>
        </w:rPr>
        <w:t>（以便容错和负载）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任何一个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partition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有一个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leader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和多个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follower(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可以没有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)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;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备份的个数可以通过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配置文件来设定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</w:rPr>
        <w:t>leader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</w:rPr>
        <w:t>处理所有的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</w:rPr>
        <w:t>read-write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</w:rPr>
        <w:t>请求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</w:rPr>
        <w:t>,follower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</w:rPr>
        <w:t>需要和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</w:rPr>
        <w:t>leader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highlight w:val="yellow"/>
        </w:rPr>
        <w:t>保持同步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就像一个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"consumer",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消费消息并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保存在本地日志中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;leader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负责跟踪所有的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状态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落后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太多或者失效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将会把它从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同步列表中删除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当所有的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都将一条消息保存成功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此消息才被认为是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"committed",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那么此时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consumer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才能消费它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这种同步策略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就要求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之间必须具有良好的网络环境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即使只有一个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实例存活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仍然可以保证消息的正常发送和接收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只要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集群存活即可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.(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备注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: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不同于其他分布式存储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比如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hbase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需要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多数派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存活才行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)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 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lastRenderedPageBreak/>
        <w:t>k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afka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判定一个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follower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存活与否的条件有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2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: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1) 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follower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需要和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zookeeper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保持良好的链接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    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2) 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它必须能够及时的跟进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leader,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不能落后太多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如果同时满足上述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2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个条件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那么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就认为此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活跃的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失效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(server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失效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)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或者落后太多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将会把它从同步列表中移除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[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备注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: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落后太多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它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</w:rPr>
        <w:t>将会继续从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</w:rPr>
        <w:t>leader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</w:rPr>
        <w:t>fetch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</w:rPr>
        <w:t>数据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直到足够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up-to-date,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然后再次加入到同步列表中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;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kafka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不会更换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replicas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宿主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!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因为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同步列表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需要足够快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这样才能保证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发布消息时接受到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ACK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的延迟较小。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 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当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leader</w:t>
      </w:r>
      <w:r w:rsidRPr="006558E7">
        <w:rPr>
          <w:rFonts w:ascii="Arial" w:eastAsia="微软雅黑" w:hAnsi="Arial" w:cs="Arial"/>
          <w:b/>
          <w:bCs/>
          <w:color w:val="333333"/>
          <w:kern w:val="0"/>
          <w:sz w:val="23"/>
        </w:rPr>
        <w:t>失效时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需在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中选取出新的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可能此时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落后于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因此需要选择一个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"up-to-date"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follower.kafka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选举并没有采用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投票多数派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的算法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因为这种算法对于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网络稳定性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"/"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投票参与者数量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等条件有较高的要求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而且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集群的设计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还需要容忍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N-1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失效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对于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kafka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而言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中所有的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replicas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信息都可以在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zookeeper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中获得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那么选举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将是一件非常简单的事情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选择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follower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时需要兼顾一个问题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就是新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leader server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上所已经承载的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 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的个数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如果一个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server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上有过多的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 leader,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意味着此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server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将承受着更多的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IO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压力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lastRenderedPageBreak/>
        <w:t>在选举新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leader,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需要考虑到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"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负载均衡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",partition 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较少的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broker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将会更有可能成为新的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  <w:highlight w:val="yellow"/>
        </w:rPr>
        <w:t>leader.</w:t>
      </w:r>
    </w:p>
    <w:p w:rsidR="006558E7" w:rsidRPr="006558E7" w:rsidRDefault="0094726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>
        <w:rPr>
          <w:rFonts w:ascii="Arial" w:eastAsia="微软雅黑" w:hAnsi="Arial" w:cs="Arial"/>
          <w:color w:val="333333"/>
          <w:kern w:val="0"/>
          <w:sz w:val="23"/>
          <w:szCs w:val="23"/>
        </w:rPr>
        <w:t>在整</w:t>
      </w:r>
      <w:r w:rsidR="006558E7"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个集群中</w:t>
      </w:r>
      <w:r w:rsidR="006558E7"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="006558E7"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只要有一个</w:t>
      </w:r>
      <w:r w:rsidR="006558E7"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replicas</w:t>
      </w:r>
      <w:r w:rsidR="006558E7"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存活</w:t>
      </w:r>
      <w:r w:rsidR="006558E7"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="006558E7"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那么此</w:t>
      </w:r>
      <w:r w:rsidR="006558E7"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</w:t>
      </w:r>
      <w:r w:rsidR="006558E7"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都可以继续接受读写操作</w:t>
      </w:r>
      <w:r w:rsidR="006558E7"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000000"/>
          <w:kern w:val="0"/>
          <w:sz w:val="23"/>
          <w:szCs w:val="23"/>
        </w:rPr>
        <w:t> 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14" w:name="t15"/>
      <w:bookmarkEnd w:id="14"/>
      <w:r w:rsidRPr="006558E7">
        <w:rPr>
          <w:rFonts w:ascii="Arial" w:eastAsia="微软雅黑" w:hAnsi="Arial" w:cs="Arial"/>
          <w:i/>
          <w:iCs/>
          <w:color w:val="454545"/>
          <w:kern w:val="0"/>
          <w:sz w:val="27"/>
          <w:szCs w:val="27"/>
        </w:rPr>
        <w:t>总结</w:t>
      </w:r>
      <w:r w:rsidRPr="006558E7">
        <w:rPr>
          <w:rFonts w:ascii="Arial" w:eastAsia="微软雅黑" w:hAnsi="Arial" w:cs="Arial"/>
          <w:i/>
          <w:iCs/>
          <w:color w:val="454545"/>
          <w:kern w:val="0"/>
          <w:sz w:val="27"/>
          <w:szCs w:val="27"/>
        </w:rPr>
        <w:t>:</w:t>
      </w:r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 </w:t>
      </w:r>
    </w:p>
    <w:p w:rsidR="006558E7" w:rsidRPr="006558E7" w:rsidRDefault="006558E7" w:rsidP="006558E7">
      <w:pPr>
        <w:widowControl/>
        <w:spacing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    1) Producer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端直接连接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broker.list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列表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从列表中返回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TopicMetadataResponse,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该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Metadata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包含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Topic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下每个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partition leader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建立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socket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连接并发送消息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    2)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 xml:space="preserve"> Broker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端使用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zookeeper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用来注册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broker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信息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以及监控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partition leader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存活性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.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</w:pP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    3) Consumer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端使用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zookeeper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用来注册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consumer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信息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其中包括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consumer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消费的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partition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列表等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同时也用来发现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broker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列表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并和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partition leader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建立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socket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连接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,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并获取消息</w:t>
      </w:r>
      <w:r w:rsidRPr="006558E7">
        <w:rPr>
          <w:rFonts w:ascii="Arial" w:eastAsia="微软雅黑" w:hAnsi="Arial" w:cs="Arial"/>
          <w:color w:val="FF0000"/>
          <w:kern w:val="0"/>
          <w:sz w:val="23"/>
          <w:szCs w:val="23"/>
          <w:bdr w:val="single" w:sz="4" w:space="0" w:color="auto"/>
        </w:rPr>
        <w:t>.</w:t>
      </w:r>
    </w:p>
    <w:p w:rsidR="006558E7" w:rsidRPr="006558E7" w:rsidRDefault="006558E7" w:rsidP="006558E7">
      <w:pPr>
        <w:widowControl/>
        <w:jc w:val="left"/>
        <w:outlineLvl w:val="2"/>
        <w:rPr>
          <w:rFonts w:ascii="Arial" w:eastAsia="微软雅黑" w:hAnsi="Arial" w:cs="Arial"/>
          <w:color w:val="454545"/>
          <w:kern w:val="0"/>
          <w:sz w:val="27"/>
          <w:szCs w:val="27"/>
        </w:rPr>
      </w:pPr>
      <w:bookmarkStart w:id="15" w:name="t16"/>
      <w:bookmarkEnd w:id="15"/>
      <w:r w:rsidRPr="006558E7">
        <w:rPr>
          <w:rFonts w:ascii="Arial" w:eastAsia="微软雅黑" w:hAnsi="Arial" w:cs="Arial"/>
          <w:color w:val="454545"/>
          <w:kern w:val="0"/>
          <w:sz w:val="27"/>
          <w:szCs w:val="27"/>
        </w:rPr>
        <w:t>性能测试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目前我已经在虚拟机上做了性能测试。</w:t>
      </w:r>
    </w:p>
    <w:p w:rsidR="006558E7" w:rsidRPr="006558E7" w:rsidRDefault="006558E7" w:rsidP="006558E7">
      <w:pPr>
        <w:widowControl/>
        <w:spacing w:before="167" w:line="335" w:lineRule="atLeast"/>
        <w:jc w:val="left"/>
        <w:rPr>
          <w:rFonts w:ascii="Arial" w:eastAsia="微软雅黑" w:hAnsi="Arial" w:cs="Arial"/>
          <w:color w:val="333333"/>
          <w:kern w:val="0"/>
          <w:sz w:val="23"/>
          <w:szCs w:val="23"/>
        </w:rPr>
      </w:pP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测试环境：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cpu: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双核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  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内存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 xml:space="preserve">2GB   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硬盘：</w:t>
      </w:r>
      <w:r w:rsidRPr="006558E7">
        <w:rPr>
          <w:rFonts w:ascii="Arial" w:eastAsia="微软雅黑" w:hAnsi="Arial" w:cs="Arial"/>
          <w:color w:val="333333"/>
          <w:kern w:val="0"/>
          <w:sz w:val="23"/>
          <w:szCs w:val="23"/>
        </w:rPr>
        <w:t>60GB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5"/>
        <w:gridCol w:w="5202"/>
        <w:gridCol w:w="2377"/>
      </w:tblGrid>
      <w:tr w:rsidR="006558E7" w:rsidRPr="006558E7" w:rsidTr="006558E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17" w:type="dxa"/>
              <w:left w:w="167" w:type="dxa"/>
              <w:bottom w:w="117" w:type="dxa"/>
              <w:right w:w="251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测试指标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17" w:type="dxa"/>
              <w:left w:w="167" w:type="dxa"/>
              <w:bottom w:w="117" w:type="dxa"/>
              <w:right w:w="251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性能相关说明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17" w:type="dxa"/>
              <w:left w:w="167" w:type="dxa"/>
              <w:bottom w:w="117" w:type="dxa"/>
              <w:right w:w="251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结论</w:t>
            </w:r>
          </w:p>
        </w:tc>
      </w:tr>
      <w:tr w:rsidR="006558E7" w:rsidRPr="006558E7" w:rsidTr="006558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消息堆积压力测试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单个kafka broker节点测试，启动一个kafka broker和Producer，Producer不断向broker发送数据，</w:t>
            </w:r>
          </w:p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直到broker堆积数据为18GB为止(停止Producer运行)。启动Consumer，不间断从broker获取数据，</w:t>
            </w:r>
          </w:p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直到全部数据读取完成为止，最后查看Producer==Consumer数据，没有出现卡死或broker不响应现象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highlight w:val="yellow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highlight w:val="yellow"/>
              </w:rPr>
              <w:t>数据大量堆积不会出现broker卡死</w:t>
            </w:r>
          </w:p>
          <w:p w:rsidR="006558E7" w:rsidRPr="006558E7" w:rsidRDefault="006558E7" w:rsidP="006558E7">
            <w:pPr>
              <w:widowControl/>
              <w:spacing w:before="167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highlight w:val="yellow"/>
              </w:rPr>
              <w:t>或不响应现象</w:t>
            </w:r>
          </w:p>
        </w:tc>
      </w:tr>
      <w:tr w:rsidR="006558E7" w:rsidRPr="006558E7" w:rsidTr="006558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生产者速率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1.200byte/msg,4w/s左右。2.1KB/msg,1w/s左右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性能上是完全满足要求，</w:t>
            </w:r>
            <w:r w:rsidRPr="006558E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bdr w:val="single" w:sz="4" w:space="0" w:color="auto"/>
              </w:rPr>
              <w:t>其性能主要由磁盘决定</w:t>
            </w:r>
          </w:p>
        </w:tc>
      </w:tr>
      <w:tr w:rsidR="006558E7" w:rsidRPr="006558E7" w:rsidTr="006558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消费者速率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1.200byte/msg,4w/s左右。2.1KB/msg,1w/s左右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558E7" w:rsidRPr="006558E7" w:rsidRDefault="006558E7" w:rsidP="006558E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6558E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性能上是完全满足要求，其性能主要由磁盘决定</w:t>
            </w:r>
          </w:p>
        </w:tc>
      </w:tr>
    </w:tbl>
    <w:p w:rsidR="0030060D" w:rsidRDefault="0030060D"/>
    <w:sectPr w:rsidR="0030060D" w:rsidSect="00A91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53A" w:rsidRDefault="0022753A" w:rsidP="006558E7">
      <w:r>
        <w:separator/>
      </w:r>
    </w:p>
  </w:endnote>
  <w:endnote w:type="continuationSeparator" w:id="1">
    <w:p w:rsidR="0022753A" w:rsidRDefault="0022753A" w:rsidP="00655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53A" w:rsidRDefault="0022753A" w:rsidP="006558E7">
      <w:r>
        <w:separator/>
      </w:r>
    </w:p>
  </w:footnote>
  <w:footnote w:type="continuationSeparator" w:id="1">
    <w:p w:rsidR="0022753A" w:rsidRDefault="0022753A" w:rsidP="006558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A8A"/>
    <w:multiLevelType w:val="multilevel"/>
    <w:tmpl w:val="9AD0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7F46F0"/>
    <w:multiLevelType w:val="multilevel"/>
    <w:tmpl w:val="8DA0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B0C2D"/>
    <w:multiLevelType w:val="multilevel"/>
    <w:tmpl w:val="8376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D42377"/>
    <w:multiLevelType w:val="multilevel"/>
    <w:tmpl w:val="A7AC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FE7E79"/>
    <w:multiLevelType w:val="multilevel"/>
    <w:tmpl w:val="5C16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C34052"/>
    <w:multiLevelType w:val="multilevel"/>
    <w:tmpl w:val="A28A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56577D3"/>
    <w:multiLevelType w:val="multilevel"/>
    <w:tmpl w:val="749A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E490BC4"/>
    <w:multiLevelType w:val="multilevel"/>
    <w:tmpl w:val="254C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8E7"/>
    <w:rsid w:val="001D10CC"/>
    <w:rsid w:val="001E5879"/>
    <w:rsid w:val="0022753A"/>
    <w:rsid w:val="0027770C"/>
    <w:rsid w:val="0030060D"/>
    <w:rsid w:val="003301FA"/>
    <w:rsid w:val="005342A7"/>
    <w:rsid w:val="005905E4"/>
    <w:rsid w:val="006558E7"/>
    <w:rsid w:val="006A263D"/>
    <w:rsid w:val="007F1EA8"/>
    <w:rsid w:val="007F652E"/>
    <w:rsid w:val="00947267"/>
    <w:rsid w:val="00A53352"/>
    <w:rsid w:val="00A853CD"/>
    <w:rsid w:val="00A91EC1"/>
    <w:rsid w:val="00B934C7"/>
    <w:rsid w:val="00C01B80"/>
    <w:rsid w:val="00C52F80"/>
    <w:rsid w:val="00D841DF"/>
    <w:rsid w:val="00DF2E6F"/>
    <w:rsid w:val="00F01FE8"/>
    <w:rsid w:val="00F62FB7"/>
    <w:rsid w:val="00F91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EC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58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558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558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5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58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5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58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58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558E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558E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6558E7"/>
  </w:style>
  <w:style w:type="character" w:customStyle="1" w:styleId="apple-converted-space">
    <w:name w:val="apple-converted-space"/>
    <w:basedOn w:val="a0"/>
    <w:rsid w:val="006558E7"/>
  </w:style>
  <w:style w:type="character" w:customStyle="1" w:styleId="time">
    <w:name w:val="time"/>
    <w:basedOn w:val="a0"/>
    <w:rsid w:val="006558E7"/>
  </w:style>
  <w:style w:type="character" w:styleId="a5">
    <w:name w:val="Hyperlink"/>
    <w:basedOn w:val="a0"/>
    <w:uiPriority w:val="99"/>
    <w:unhideWhenUsed/>
    <w:rsid w:val="006558E7"/>
    <w:rPr>
      <w:color w:val="0000FF"/>
      <w:u w:val="single"/>
    </w:rPr>
  </w:style>
  <w:style w:type="character" w:customStyle="1" w:styleId="txt">
    <w:name w:val="txt"/>
    <w:basedOn w:val="a0"/>
    <w:rsid w:val="006558E7"/>
  </w:style>
  <w:style w:type="paragraph" w:styleId="a6">
    <w:name w:val="Normal (Web)"/>
    <w:basedOn w:val="a"/>
    <w:uiPriority w:val="99"/>
    <w:unhideWhenUsed/>
    <w:rsid w:val="006558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558E7"/>
    <w:rPr>
      <w:b/>
      <w:bCs/>
    </w:rPr>
  </w:style>
  <w:style w:type="character" w:styleId="a8">
    <w:name w:val="Emphasis"/>
    <w:basedOn w:val="a0"/>
    <w:uiPriority w:val="20"/>
    <w:qFormat/>
    <w:rsid w:val="006558E7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C52F8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52F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3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8492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single" w:sz="6" w:space="7" w:color="E5E5E5"/>
            <w:right w:val="none" w:sz="0" w:space="0" w:color="auto"/>
          </w:divBdr>
          <w:divsChild>
            <w:div w:id="1593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3329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396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fka.apache.org/document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izhitao/article/details/237438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1008</Words>
  <Characters>5747</Characters>
  <Application>Microsoft Office Word</Application>
  <DocSecurity>0</DocSecurity>
  <Lines>47</Lines>
  <Paragraphs>13</Paragraphs>
  <ScaleCrop>false</ScaleCrop>
  <Company/>
  <LinksUpToDate>false</LinksUpToDate>
  <CharactersWithSpaces>6742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2017-10-27T23:33:00Z</dcterms:created>
  <dcterms:modified xsi:type="dcterms:W3CDTF">2017-11-21T13:31:00Z</dcterms:modified>
</cp:coreProperties>
</file>