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3A0" w:rsidRPr="008709CE" w:rsidRDefault="00EE33A0" w:rsidP="00190E43">
      <w:pPr>
        <w:snapToGrid w:val="0"/>
        <w:spacing w:line="264" w:lineRule="auto"/>
        <w:rPr>
          <w:szCs w:val="21"/>
        </w:rPr>
      </w:pPr>
      <w:r w:rsidRPr="008709CE">
        <w:rPr>
          <w:b/>
          <w:bCs/>
          <w:szCs w:val="21"/>
        </w:rPr>
        <w:t>一、选择题</w:t>
      </w:r>
      <w:r w:rsidRPr="008709CE">
        <w:rPr>
          <w:szCs w:val="21"/>
        </w:rPr>
        <w:t xml:space="preserve"> </w:t>
      </w:r>
    </w:p>
    <w:p w:rsidR="00FC6DA5" w:rsidRDefault="00EE33A0" w:rsidP="00190E43">
      <w:pPr>
        <w:snapToGrid w:val="0"/>
        <w:spacing w:line="264" w:lineRule="auto"/>
        <w:rPr>
          <w:rFonts w:hint="eastAsia"/>
          <w:szCs w:val="21"/>
        </w:rPr>
      </w:pPr>
      <w:r w:rsidRPr="008709CE">
        <w:rPr>
          <w:szCs w:val="21"/>
        </w:rPr>
        <w:t>(0</w:t>
      </w:r>
      <w:r w:rsidR="00492A91">
        <w:rPr>
          <w:rFonts w:hint="eastAsia"/>
          <w:szCs w:val="21"/>
        </w:rPr>
        <w:t>2</w:t>
      </w:r>
      <w:r w:rsidRPr="008709CE">
        <w:rPr>
          <w:szCs w:val="21"/>
        </w:rPr>
        <w:t xml:space="preserve"> </w:t>
      </w:r>
      <w:r w:rsidRPr="008709CE">
        <w:rPr>
          <w:szCs w:val="21"/>
        </w:rPr>
        <w:t>分</w:t>
      </w:r>
      <w:r w:rsidRPr="008709CE">
        <w:rPr>
          <w:szCs w:val="21"/>
        </w:rPr>
        <w:t>)1.</w:t>
      </w:r>
      <w:r w:rsidRPr="008709CE">
        <w:rPr>
          <w:rFonts w:hint="eastAsia"/>
          <w:szCs w:val="21"/>
        </w:rPr>
        <w:t>选择填空。</w:t>
      </w:r>
    </w:p>
    <w:p w:rsidR="00EE33A0" w:rsidRPr="008709CE" w:rsidRDefault="00FC6DA5" w:rsidP="00FC6DA5">
      <w:pPr>
        <w:snapToGrid w:val="0"/>
        <w:spacing w:line="264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(</w:t>
      </w:r>
      <w:r w:rsidR="00EE33A0" w:rsidRPr="008709CE">
        <w:rPr>
          <w:szCs w:val="21"/>
        </w:rPr>
        <w:t>1</w:t>
      </w:r>
      <w:r>
        <w:rPr>
          <w:rFonts w:hint="eastAsia"/>
          <w:szCs w:val="21"/>
        </w:rPr>
        <w:t>)</w:t>
      </w:r>
      <w:r w:rsidR="00EE33A0" w:rsidRPr="008709CE">
        <w:rPr>
          <w:rFonts w:hint="eastAsia"/>
          <w:szCs w:val="21"/>
        </w:rPr>
        <w:t>利用正反馈产生正弦波振荡的电路，其组成主要是</w:t>
      </w:r>
      <w:r w:rsidR="00EE33A0" w:rsidRPr="008709CE">
        <w:rPr>
          <w:szCs w:val="21"/>
        </w:rPr>
        <w:t>____</w:t>
      </w:r>
      <w:r w:rsidR="00EE33A0" w:rsidRPr="008709CE">
        <w:rPr>
          <w:rFonts w:hint="eastAsia"/>
          <w:szCs w:val="21"/>
        </w:rPr>
        <w:t>。</w:t>
      </w:r>
    </w:p>
    <w:p w:rsidR="00EE33A0" w:rsidRPr="008709CE" w:rsidRDefault="00EE33A0" w:rsidP="00FC6DA5">
      <w:pPr>
        <w:pStyle w:val="a3"/>
        <w:snapToGrid w:val="0"/>
        <w:spacing w:line="264" w:lineRule="auto"/>
        <w:ind w:firstLineChars="400" w:firstLine="840"/>
        <w:rPr>
          <w:sz w:val="21"/>
          <w:szCs w:val="21"/>
        </w:rPr>
      </w:pP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．放大电路、反馈网络</w:t>
      </w:r>
      <w:r w:rsidRPr="008709CE">
        <w:rPr>
          <w:sz w:val="21"/>
          <w:szCs w:val="21"/>
        </w:rPr>
        <w:t xml:space="preserve">   </w:t>
      </w:r>
    </w:p>
    <w:p w:rsidR="00EE33A0" w:rsidRPr="008709CE" w:rsidRDefault="00EE33A0" w:rsidP="00FC6DA5">
      <w:pPr>
        <w:pStyle w:val="a3"/>
        <w:snapToGrid w:val="0"/>
        <w:spacing w:line="264" w:lineRule="auto"/>
        <w:ind w:firstLineChars="400" w:firstLine="840"/>
        <w:rPr>
          <w:sz w:val="21"/>
          <w:szCs w:val="21"/>
        </w:rPr>
      </w:pPr>
      <w:r w:rsidRPr="008709CE">
        <w:rPr>
          <w:sz w:val="21"/>
          <w:szCs w:val="21"/>
        </w:rPr>
        <w:t>B</w:t>
      </w:r>
      <w:r w:rsidRPr="008709CE">
        <w:rPr>
          <w:rFonts w:hint="eastAsia"/>
          <w:sz w:val="21"/>
          <w:szCs w:val="21"/>
        </w:rPr>
        <w:t>．放大电路、反馈网络、选频网络</w:t>
      </w:r>
    </w:p>
    <w:p w:rsidR="00EE33A0" w:rsidRPr="008709CE" w:rsidRDefault="00EE33A0" w:rsidP="00FC6DA5">
      <w:pPr>
        <w:pStyle w:val="a3"/>
        <w:snapToGrid w:val="0"/>
        <w:spacing w:line="264" w:lineRule="auto"/>
        <w:ind w:firstLineChars="400" w:firstLine="840"/>
        <w:rPr>
          <w:sz w:val="21"/>
          <w:szCs w:val="21"/>
        </w:rPr>
      </w:pPr>
      <w:r w:rsidRPr="008709CE">
        <w:rPr>
          <w:sz w:val="21"/>
          <w:szCs w:val="21"/>
        </w:rPr>
        <w:t>C</w:t>
      </w:r>
      <w:r w:rsidRPr="008709CE">
        <w:rPr>
          <w:rFonts w:hint="eastAsia"/>
          <w:sz w:val="21"/>
          <w:szCs w:val="21"/>
        </w:rPr>
        <w:t>．放大电路、反馈网络、稳频网络</w:t>
      </w:r>
      <w:r w:rsidRPr="008709CE">
        <w:rPr>
          <w:sz w:val="21"/>
          <w:szCs w:val="21"/>
        </w:rPr>
        <w:t xml:space="preserve"> </w:t>
      </w:r>
    </w:p>
    <w:p w:rsidR="00EE33A0" w:rsidRPr="008709CE" w:rsidRDefault="00FC6DA5" w:rsidP="00492A91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为了保证正弦波振荡幅值稳定且波形较好，通常还需要引入</w:t>
      </w:r>
      <w:r w:rsidR="00EE33A0" w:rsidRPr="008709CE">
        <w:rPr>
          <w:sz w:val="21"/>
          <w:szCs w:val="21"/>
        </w:rPr>
        <w:t>____</w:t>
      </w:r>
      <w:r w:rsidR="00EE33A0" w:rsidRPr="008709CE">
        <w:rPr>
          <w:rFonts w:hint="eastAsia"/>
          <w:sz w:val="21"/>
          <w:szCs w:val="21"/>
        </w:rPr>
        <w:t>环节。</w:t>
      </w:r>
    </w:p>
    <w:p w:rsidR="00EE33A0" w:rsidRPr="008709CE" w:rsidRDefault="00EE33A0" w:rsidP="00492A91">
      <w:pPr>
        <w:pStyle w:val="a3"/>
        <w:snapToGrid w:val="0"/>
        <w:spacing w:line="264" w:lineRule="auto"/>
        <w:ind w:firstLineChars="400" w:firstLine="840"/>
        <w:rPr>
          <w:sz w:val="21"/>
          <w:szCs w:val="21"/>
        </w:rPr>
      </w:pP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．微调，</w:t>
      </w:r>
      <w:r w:rsidRPr="008709CE">
        <w:rPr>
          <w:sz w:val="21"/>
          <w:szCs w:val="21"/>
        </w:rPr>
        <w:t>B</w:t>
      </w:r>
      <w:r w:rsidRPr="008709CE">
        <w:rPr>
          <w:rFonts w:hint="eastAsia"/>
          <w:sz w:val="21"/>
          <w:szCs w:val="21"/>
        </w:rPr>
        <w:t>．屏蔽，</w:t>
      </w:r>
      <w:r w:rsidRPr="008709CE">
        <w:rPr>
          <w:sz w:val="21"/>
          <w:szCs w:val="21"/>
        </w:rPr>
        <w:t>C</w:t>
      </w:r>
      <w:r w:rsidRPr="008709CE">
        <w:rPr>
          <w:rFonts w:hint="eastAsia"/>
          <w:sz w:val="21"/>
          <w:szCs w:val="21"/>
        </w:rPr>
        <w:t>．限幅，</w:t>
      </w:r>
      <w:r w:rsidRPr="008709CE">
        <w:rPr>
          <w:sz w:val="21"/>
          <w:szCs w:val="21"/>
        </w:rPr>
        <w:t>D</w:t>
      </w:r>
      <w:r w:rsidRPr="008709CE">
        <w:rPr>
          <w:rFonts w:hint="eastAsia"/>
          <w:sz w:val="21"/>
          <w:szCs w:val="21"/>
        </w:rPr>
        <w:t>．稳幅</w:t>
      </w:r>
      <w:r w:rsidRPr="008709CE">
        <w:rPr>
          <w:sz w:val="21"/>
          <w:szCs w:val="21"/>
        </w:rPr>
        <w:t xml:space="preserve"> </w:t>
      </w:r>
    </w:p>
    <w:p w:rsidR="00EE33A0" w:rsidRPr="008709CE" w:rsidRDefault="006C5944" w:rsidP="00190E43">
      <w:pPr>
        <w:pStyle w:val="TOC1"/>
        <w:snapToGrid w:val="0"/>
        <w:spacing w:line="264" w:lineRule="auto"/>
        <w:rPr>
          <w:sz w:val="21"/>
          <w:szCs w:val="21"/>
        </w:rPr>
      </w:pPr>
      <w:r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08</w:t>
      </w:r>
      <w:r w:rsidR="00EE33A0" w:rsidRPr="008709CE">
        <w:rPr>
          <w:sz w:val="21"/>
          <w:szCs w:val="21"/>
        </w:rPr>
        <w:t xml:space="preserve"> 分)2.</w:t>
      </w:r>
      <w:r w:rsidR="00EE33A0" w:rsidRPr="008709CE">
        <w:rPr>
          <w:rFonts w:hint="eastAsia"/>
          <w:sz w:val="21"/>
          <w:szCs w:val="21"/>
        </w:rPr>
        <w:t>将图示的文氏电桥和集成运放</w:t>
      </w:r>
      <w:r w:rsidR="00EE33A0" w:rsidRPr="008709CE">
        <w:rPr>
          <w:sz w:val="21"/>
          <w:szCs w:val="21"/>
        </w:rPr>
        <w:t>A</w:t>
      </w:r>
      <w:r w:rsidR="00EE33A0" w:rsidRPr="008709CE">
        <w:rPr>
          <w:rFonts w:hint="eastAsia"/>
          <w:sz w:val="21"/>
          <w:szCs w:val="21"/>
        </w:rPr>
        <w:t>连接成一个正弦波振荡电路，试在下列各题中选择正确案填空。</w:t>
      </w:r>
    </w:p>
    <w:p w:rsidR="00FC6DA5" w:rsidRDefault="00FC6DA5" w:rsidP="00FC6DA5">
      <w:pPr>
        <w:pStyle w:val="a3"/>
        <w:snapToGrid w:val="0"/>
        <w:spacing w:line="264" w:lineRule="auto"/>
        <w:ind w:firstLineChars="250" w:firstLine="525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应按下列的方法</w:t>
      </w:r>
      <w:r w:rsidR="00EE33A0" w:rsidRPr="008709CE">
        <w:rPr>
          <w:sz w:val="21"/>
          <w:szCs w:val="21"/>
        </w:rPr>
        <w:t>____</w:t>
      </w:r>
      <w:r w:rsidR="00EE33A0" w:rsidRPr="008709CE">
        <w:rPr>
          <w:rFonts w:hint="eastAsia"/>
          <w:sz w:val="21"/>
          <w:szCs w:val="21"/>
        </w:rPr>
        <w:t>来连接：</w:t>
      </w:r>
    </w:p>
    <w:p w:rsidR="00EE33A0" w:rsidRPr="008709CE" w:rsidRDefault="00EE33A0" w:rsidP="00FC6DA5">
      <w:pPr>
        <w:pStyle w:val="a3"/>
        <w:snapToGrid w:val="0"/>
        <w:spacing w:line="264" w:lineRule="auto"/>
        <w:ind w:firstLineChars="400" w:firstLine="840"/>
        <w:rPr>
          <w:sz w:val="21"/>
          <w:szCs w:val="21"/>
        </w:rPr>
      </w:pP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．①-⑦，②-⑥，③-⑧，④-⑤；</w:t>
      </w:r>
      <w:r w:rsidR="00FC6DA5">
        <w:rPr>
          <w:rFonts w:hint="eastAsia"/>
          <w:sz w:val="21"/>
          <w:szCs w:val="21"/>
        </w:rPr>
        <w:t xml:space="preserve">      </w:t>
      </w:r>
      <w:r w:rsidRPr="008709CE">
        <w:rPr>
          <w:rFonts w:hint="eastAsia"/>
          <w:sz w:val="21"/>
          <w:szCs w:val="21"/>
        </w:rPr>
        <w:t>B．①-⑧，②-⑤，③-⑦，④-⑥；</w:t>
      </w:r>
    </w:p>
    <w:p w:rsidR="00EE33A0" w:rsidRPr="008709CE" w:rsidRDefault="00EE33A0" w:rsidP="00FC6DA5">
      <w:pPr>
        <w:pStyle w:val="a3"/>
        <w:snapToGrid w:val="0"/>
        <w:spacing w:line="264" w:lineRule="auto"/>
        <w:ind w:firstLineChars="400" w:firstLine="840"/>
        <w:rPr>
          <w:sz w:val="21"/>
          <w:szCs w:val="21"/>
        </w:rPr>
      </w:pPr>
      <w:r w:rsidRPr="008709CE">
        <w:rPr>
          <w:rFonts w:hint="eastAsia"/>
          <w:sz w:val="21"/>
          <w:szCs w:val="21"/>
        </w:rPr>
        <w:t>C．①-⑦，②-⑤，③-⑧，④-⑥；</w:t>
      </w:r>
      <w:r w:rsidR="00FC6DA5">
        <w:rPr>
          <w:rFonts w:hint="eastAsia"/>
          <w:sz w:val="21"/>
          <w:szCs w:val="21"/>
        </w:rPr>
        <w:t xml:space="preserve">      </w:t>
      </w:r>
      <w:r w:rsidRPr="008709CE">
        <w:rPr>
          <w:rFonts w:hint="eastAsia"/>
          <w:sz w:val="21"/>
          <w:szCs w:val="21"/>
        </w:rPr>
        <w:t>D．①-⑦，②-⑧，③-⑤，④-⑥；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若要降低振荡频率，应</w:t>
      </w:r>
      <w:r w:rsidR="00EE33A0" w:rsidRPr="008709CE">
        <w:rPr>
          <w:sz w:val="21"/>
          <w:szCs w:val="21"/>
        </w:rPr>
        <w:t>____</w:t>
      </w:r>
      <w:r w:rsidR="00EE33A0" w:rsidRPr="008709CE">
        <w:rPr>
          <w:rFonts w:hint="eastAsia"/>
          <w:sz w:val="21"/>
          <w:szCs w:val="21"/>
        </w:rPr>
        <w:t>。</w:t>
      </w:r>
    </w:p>
    <w:p w:rsidR="00EE33A0" w:rsidRPr="008709CE" w:rsidRDefault="00EE33A0" w:rsidP="00FC6DA5">
      <w:pPr>
        <w:pStyle w:val="a3"/>
        <w:snapToGrid w:val="0"/>
        <w:spacing w:line="264" w:lineRule="auto"/>
        <w:ind w:firstLineChars="400" w:firstLine="840"/>
        <w:rPr>
          <w:sz w:val="21"/>
          <w:szCs w:val="21"/>
        </w:rPr>
      </w:pP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．增大</w:t>
      </w:r>
      <w:r w:rsidRPr="008709CE">
        <w:rPr>
          <w:i/>
          <w:iCs/>
          <w:sz w:val="21"/>
          <w:szCs w:val="21"/>
        </w:rPr>
        <w:t>R</w:t>
      </w:r>
      <w:r w:rsidRPr="008709CE">
        <w:rPr>
          <w:sz w:val="21"/>
          <w:szCs w:val="21"/>
          <w:vertAlign w:val="subscript"/>
        </w:rPr>
        <w:t>1</w:t>
      </w:r>
      <w:r w:rsidRPr="008709CE">
        <w:rPr>
          <w:rFonts w:hint="eastAsia"/>
          <w:sz w:val="21"/>
          <w:szCs w:val="21"/>
          <w:vertAlign w:val="subscript"/>
        </w:rPr>
        <w:t>；</w:t>
      </w:r>
      <w:r w:rsidRPr="008709CE">
        <w:rPr>
          <w:sz w:val="21"/>
          <w:szCs w:val="21"/>
        </w:rPr>
        <w:t>B</w:t>
      </w:r>
      <w:r w:rsidRPr="008709CE">
        <w:rPr>
          <w:rFonts w:hint="eastAsia"/>
          <w:sz w:val="21"/>
          <w:szCs w:val="21"/>
        </w:rPr>
        <w:t>．减小</w:t>
      </w:r>
      <w:r w:rsidRPr="008709CE">
        <w:rPr>
          <w:i/>
          <w:iCs/>
          <w:sz w:val="21"/>
          <w:szCs w:val="21"/>
        </w:rPr>
        <w:t>R</w:t>
      </w:r>
      <w:r w:rsidRPr="008709CE">
        <w:rPr>
          <w:sz w:val="21"/>
          <w:szCs w:val="21"/>
          <w:vertAlign w:val="subscript"/>
        </w:rPr>
        <w:t>2</w:t>
      </w:r>
      <w:r w:rsidRPr="008709CE">
        <w:rPr>
          <w:rFonts w:hint="eastAsia"/>
          <w:sz w:val="21"/>
          <w:szCs w:val="21"/>
          <w:vertAlign w:val="subscript"/>
        </w:rPr>
        <w:t>；</w:t>
      </w:r>
      <w:r w:rsidRPr="008709CE">
        <w:rPr>
          <w:sz w:val="21"/>
          <w:szCs w:val="21"/>
        </w:rPr>
        <w:t>C</w:t>
      </w:r>
      <w:r w:rsidRPr="008709CE">
        <w:rPr>
          <w:rFonts w:hint="eastAsia"/>
          <w:sz w:val="21"/>
          <w:szCs w:val="21"/>
        </w:rPr>
        <w:t>．减小</w:t>
      </w:r>
      <w:r w:rsidRPr="008709CE">
        <w:rPr>
          <w:i/>
          <w:iCs/>
          <w:sz w:val="21"/>
          <w:szCs w:val="21"/>
        </w:rPr>
        <w:t>C</w:t>
      </w:r>
      <w:r w:rsidRPr="008709CE">
        <w:rPr>
          <w:rFonts w:hint="eastAsia"/>
          <w:sz w:val="21"/>
          <w:szCs w:val="21"/>
        </w:rPr>
        <w:t>；</w:t>
      </w:r>
      <w:r w:rsidRPr="008709CE">
        <w:rPr>
          <w:sz w:val="21"/>
          <w:szCs w:val="21"/>
        </w:rPr>
        <w:t>D</w:t>
      </w:r>
      <w:r w:rsidRPr="008709CE">
        <w:rPr>
          <w:rFonts w:hint="eastAsia"/>
          <w:sz w:val="21"/>
          <w:szCs w:val="21"/>
        </w:rPr>
        <w:t>．增大</w:t>
      </w:r>
      <w:r w:rsidRPr="008709CE">
        <w:rPr>
          <w:i/>
          <w:iCs/>
          <w:sz w:val="21"/>
          <w:szCs w:val="21"/>
        </w:rPr>
        <w:t>R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若振荡器输出正弦波失真，应</w:t>
      </w:r>
      <w:r w:rsidR="00EE33A0" w:rsidRPr="008709CE">
        <w:rPr>
          <w:sz w:val="21"/>
          <w:szCs w:val="21"/>
        </w:rPr>
        <w:t>____</w:t>
      </w:r>
      <w:r w:rsidR="00EE33A0" w:rsidRPr="008709CE">
        <w:rPr>
          <w:rFonts w:hint="eastAsia"/>
          <w:sz w:val="21"/>
          <w:szCs w:val="21"/>
        </w:rPr>
        <w:t>。</w:t>
      </w:r>
    </w:p>
    <w:p w:rsidR="00EE33A0" w:rsidRPr="008709CE" w:rsidRDefault="00EE33A0" w:rsidP="00FC6DA5">
      <w:pPr>
        <w:pStyle w:val="a3"/>
        <w:snapToGrid w:val="0"/>
        <w:spacing w:line="264" w:lineRule="auto"/>
        <w:ind w:firstLineChars="400" w:firstLine="840"/>
        <w:rPr>
          <w:sz w:val="21"/>
          <w:szCs w:val="21"/>
        </w:rPr>
      </w:pP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．增大</w:t>
      </w:r>
      <w:r w:rsidRPr="008709CE">
        <w:rPr>
          <w:i/>
          <w:iCs/>
          <w:sz w:val="21"/>
          <w:szCs w:val="21"/>
        </w:rPr>
        <w:t>R</w:t>
      </w:r>
      <w:r w:rsidRPr="008709CE">
        <w:rPr>
          <w:sz w:val="21"/>
          <w:szCs w:val="21"/>
          <w:vertAlign w:val="subscript"/>
        </w:rPr>
        <w:t>1</w:t>
      </w:r>
      <w:r w:rsidRPr="008709CE">
        <w:rPr>
          <w:rFonts w:hint="eastAsia"/>
          <w:sz w:val="21"/>
          <w:szCs w:val="21"/>
          <w:vertAlign w:val="subscript"/>
        </w:rPr>
        <w:t>；</w:t>
      </w:r>
      <w:r w:rsidRPr="008709CE">
        <w:rPr>
          <w:sz w:val="21"/>
          <w:szCs w:val="21"/>
        </w:rPr>
        <w:t>B</w:t>
      </w:r>
      <w:r w:rsidRPr="008709CE">
        <w:rPr>
          <w:rFonts w:hint="eastAsia"/>
          <w:sz w:val="21"/>
          <w:szCs w:val="21"/>
        </w:rPr>
        <w:t>．增大</w:t>
      </w:r>
      <w:r w:rsidRPr="008709CE">
        <w:rPr>
          <w:i/>
          <w:iCs/>
          <w:sz w:val="21"/>
          <w:szCs w:val="21"/>
        </w:rPr>
        <w:t>R</w:t>
      </w:r>
      <w:r w:rsidRPr="008709CE">
        <w:rPr>
          <w:sz w:val="21"/>
          <w:szCs w:val="21"/>
          <w:vertAlign w:val="subscript"/>
        </w:rPr>
        <w:t>2</w:t>
      </w:r>
      <w:r w:rsidRPr="008709CE">
        <w:rPr>
          <w:rFonts w:hint="eastAsia"/>
          <w:sz w:val="21"/>
          <w:szCs w:val="21"/>
          <w:vertAlign w:val="subscript"/>
        </w:rPr>
        <w:t>；</w:t>
      </w:r>
      <w:r w:rsidRPr="008709CE">
        <w:rPr>
          <w:sz w:val="21"/>
          <w:szCs w:val="21"/>
        </w:rPr>
        <w:t>C</w:t>
      </w:r>
      <w:r w:rsidRPr="008709CE">
        <w:rPr>
          <w:rFonts w:hint="eastAsia"/>
          <w:sz w:val="21"/>
          <w:szCs w:val="21"/>
        </w:rPr>
        <w:t>．增大</w:t>
      </w:r>
      <w:r w:rsidRPr="008709CE">
        <w:rPr>
          <w:i/>
          <w:iCs/>
          <w:sz w:val="21"/>
          <w:szCs w:val="21"/>
        </w:rPr>
        <w:t>C</w:t>
      </w:r>
      <w:r w:rsidRPr="008709CE">
        <w:rPr>
          <w:rFonts w:hint="eastAsia"/>
          <w:sz w:val="21"/>
          <w:szCs w:val="21"/>
        </w:rPr>
        <w:t>；</w:t>
      </w:r>
      <w:r w:rsidRPr="008709CE">
        <w:rPr>
          <w:sz w:val="21"/>
          <w:szCs w:val="21"/>
        </w:rPr>
        <w:t>D</w:t>
      </w:r>
      <w:r w:rsidRPr="008709CE">
        <w:rPr>
          <w:rFonts w:hint="eastAsia"/>
          <w:sz w:val="21"/>
          <w:szCs w:val="21"/>
        </w:rPr>
        <w:t>．增大</w:t>
      </w:r>
      <w:r w:rsidRPr="008709CE">
        <w:rPr>
          <w:i/>
          <w:iCs/>
          <w:sz w:val="21"/>
          <w:szCs w:val="21"/>
        </w:rPr>
        <w:t>R</w:t>
      </w:r>
    </w:p>
    <w:p w:rsidR="00EE33A0" w:rsidRDefault="00CE628F" w:rsidP="00190E43">
      <w:pPr>
        <w:snapToGrid w:val="0"/>
        <w:spacing w:line="264" w:lineRule="auto"/>
        <w:jc w:val="center"/>
        <w:rPr>
          <w:rFonts w:hint="eastAsia"/>
          <w:szCs w:val="21"/>
        </w:rPr>
      </w:pPr>
      <w:r w:rsidRPr="008709CE">
        <w:rPr>
          <w:noProof/>
          <w:szCs w:val="21"/>
        </w:rPr>
        <w:drawing>
          <wp:inline distT="0" distB="0" distL="0" distR="0">
            <wp:extent cx="3524250" cy="1438275"/>
            <wp:effectExtent l="0" t="0" r="0" b="0"/>
            <wp:docPr id="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44" w:rsidRPr="00EF76E1" w:rsidRDefault="00833EEB" w:rsidP="006C5944">
      <w:pPr>
        <w:snapToGrid w:val="0"/>
        <w:spacing w:line="264" w:lineRule="auto"/>
        <w:rPr>
          <w:szCs w:val="21"/>
        </w:rPr>
      </w:pPr>
      <w:r w:rsidRPr="00EF76E1">
        <w:rPr>
          <w:szCs w:val="21"/>
        </w:rPr>
        <w:t xml:space="preserve"> </w:t>
      </w:r>
      <w:r w:rsidR="006C5944" w:rsidRPr="00EF76E1">
        <w:rPr>
          <w:szCs w:val="21"/>
        </w:rPr>
        <w:t>(</w:t>
      </w:r>
      <w:r w:rsidR="006C5944">
        <w:rPr>
          <w:rFonts w:hint="eastAsia"/>
          <w:szCs w:val="21"/>
        </w:rPr>
        <w:t>08</w:t>
      </w:r>
      <w:r w:rsidR="006C5944" w:rsidRPr="00EF76E1">
        <w:rPr>
          <w:szCs w:val="21"/>
        </w:rPr>
        <w:t xml:space="preserve"> </w:t>
      </w:r>
      <w:r w:rsidR="006C5944" w:rsidRPr="00EF76E1">
        <w:rPr>
          <w:szCs w:val="21"/>
        </w:rPr>
        <w:t>分</w:t>
      </w:r>
      <w:r w:rsidR="006C5944" w:rsidRPr="00EF76E1">
        <w:rPr>
          <w:szCs w:val="21"/>
        </w:rPr>
        <w:t>)</w:t>
      </w:r>
      <w:r w:rsidR="006C5944">
        <w:rPr>
          <w:rFonts w:hint="eastAsia"/>
          <w:szCs w:val="21"/>
        </w:rPr>
        <w:t>3</w:t>
      </w:r>
      <w:r w:rsidR="006C5944" w:rsidRPr="00EF76E1">
        <w:rPr>
          <w:szCs w:val="21"/>
        </w:rPr>
        <w:t>.</w:t>
      </w:r>
      <w:r w:rsidR="006C5944" w:rsidRPr="00EF76E1">
        <w:rPr>
          <w:rFonts w:hint="eastAsia"/>
          <w:szCs w:val="21"/>
        </w:rPr>
        <w:t>在图（</w:t>
      </w:r>
      <w:r w:rsidR="006C5944" w:rsidRPr="00EF76E1">
        <w:rPr>
          <w:szCs w:val="21"/>
        </w:rPr>
        <w:t>a</w:t>
      </w:r>
      <w:r w:rsidR="006C5944" w:rsidRPr="00EF76E1">
        <w:rPr>
          <w:rFonts w:hint="eastAsia"/>
          <w:szCs w:val="21"/>
        </w:rPr>
        <w:t>）所示电路中，</w:t>
      </w:r>
      <w:r w:rsidR="006C5944" w:rsidRPr="00EF76E1">
        <w:rPr>
          <w:szCs w:val="21"/>
        </w:rPr>
        <w:t>A</w:t>
      </w:r>
      <w:r w:rsidR="006C5944" w:rsidRPr="00EF76E1">
        <w:rPr>
          <w:rFonts w:hint="eastAsia"/>
          <w:szCs w:val="21"/>
        </w:rPr>
        <w:t>为理想运算放大器，其输出电压的两个极限值为</w:t>
      </w:r>
      <w:r w:rsidR="006C5944" w:rsidRPr="00AA4E9F">
        <w:rPr>
          <w:position w:val="-4"/>
          <w:szCs w:val="21"/>
        </w:rPr>
        <w:object w:dxaOrig="22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.9pt;height:12pt" o:ole="">
            <v:imagedata r:id="rId7" o:title=""/>
          </v:shape>
          <o:OLEObject Type="Embed" ProgID="Equation.3" ShapeID="_x0000_i1027" DrawAspect="Content" ObjectID="_1797245223" r:id="rId8"/>
        </w:object>
      </w:r>
      <w:r w:rsidR="006C5944" w:rsidRPr="00EF76E1">
        <w:rPr>
          <w:szCs w:val="21"/>
        </w:rPr>
        <w:t>12V</w:t>
      </w:r>
      <w:r w:rsidR="006C5944" w:rsidRPr="00EF76E1">
        <w:rPr>
          <w:rFonts w:hint="eastAsia"/>
          <w:szCs w:val="21"/>
        </w:rPr>
        <w:t>。在不同情况下测得该电路的电压传输特性分别如图（</w:t>
      </w:r>
      <w:r w:rsidR="006C5944" w:rsidRPr="00EF76E1">
        <w:rPr>
          <w:szCs w:val="21"/>
        </w:rPr>
        <w:t>b</w:t>
      </w:r>
      <w:r w:rsidR="006C5944" w:rsidRPr="00EF76E1">
        <w:rPr>
          <w:rFonts w:hint="eastAsia"/>
          <w:szCs w:val="21"/>
        </w:rPr>
        <w:t>）、（</w:t>
      </w:r>
      <w:r w:rsidR="006C5944" w:rsidRPr="00EF76E1">
        <w:rPr>
          <w:szCs w:val="21"/>
        </w:rPr>
        <w:t>c</w:t>
      </w:r>
      <w:r w:rsidR="006C5944" w:rsidRPr="00EF76E1">
        <w:rPr>
          <w:rFonts w:hint="eastAsia"/>
          <w:szCs w:val="21"/>
        </w:rPr>
        <w:t>）、（</w:t>
      </w:r>
      <w:r w:rsidR="006C5944" w:rsidRPr="00EF76E1">
        <w:rPr>
          <w:szCs w:val="21"/>
        </w:rPr>
        <w:t>d</w:t>
      </w:r>
      <w:r w:rsidR="006C5944" w:rsidRPr="00EF76E1">
        <w:rPr>
          <w:rFonts w:hint="eastAsia"/>
          <w:szCs w:val="21"/>
        </w:rPr>
        <w:t>）、（</w:t>
      </w:r>
      <w:r w:rsidR="006C5944" w:rsidRPr="00EF76E1">
        <w:rPr>
          <w:szCs w:val="21"/>
        </w:rPr>
        <w:t>e</w:t>
      </w:r>
      <w:r w:rsidR="006C5944" w:rsidRPr="00EF76E1">
        <w:rPr>
          <w:rFonts w:hint="eastAsia"/>
          <w:szCs w:val="21"/>
        </w:rPr>
        <w:t>）所示。选择填空：</w:t>
      </w:r>
    </w:p>
    <w:p w:rsidR="006C5944" w:rsidRPr="00EF76E1" w:rsidRDefault="006C5944" w:rsidP="006C5944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正常工作时，该电路的电压传输特性如图</w:t>
      </w:r>
      <w:r w:rsidRPr="00EF76E1">
        <w:rPr>
          <w:sz w:val="21"/>
          <w:szCs w:val="21"/>
          <w:u w:val="single"/>
        </w:rPr>
        <w:t xml:space="preserve">      </w:t>
      </w:r>
      <w:r w:rsidRPr="00EF76E1">
        <w:rPr>
          <w:rFonts w:hint="eastAsia"/>
          <w:sz w:val="21"/>
          <w:szCs w:val="21"/>
        </w:rPr>
        <w:t>所示；</w:t>
      </w:r>
    </w:p>
    <w:p w:rsidR="006C5944" w:rsidRPr="00EF76E1" w:rsidRDefault="006C5944" w:rsidP="006C5944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当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点断开时，该电路的电压传输特性如图</w:t>
      </w:r>
      <w:r w:rsidRPr="00EF76E1">
        <w:rPr>
          <w:sz w:val="21"/>
          <w:szCs w:val="21"/>
          <w:u w:val="single"/>
        </w:rPr>
        <w:t xml:space="preserve">      </w:t>
      </w:r>
      <w:r w:rsidRPr="00EF76E1">
        <w:rPr>
          <w:rFonts w:hint="eastAsia"/>
          <w:sz w:val="21"/>
          <w:szCs w:val="21"/>
        </w:rPr>
        <w:t>所示；</w:t>
      </w:r>
    </w:p>
    <w:p w:rsidR="006C5944" w:rsidRPr="00EF76E1" w:rsidRDefault="006C5944" w:rsidP="006C5944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当</w:t>
      </w:r>
      <w:r w:rsidRPr="00EF76E1">
        <w:rPr>
          <w:sz w:val="21"/>
          <w:szCs w:val="21"/>
        </w:rPr>
        <w:t>B</w:t>
      </w:r>
      <w:r w:rsidRPr="00EF76E1">
        <w:rPr>
          <w:rFonts w:hint="eastAsia"/>
          <w:sz w:val="21"/>
          <w:szCs w:val="21"/>
        </w:rPr>
        <w:t>点断开时，该电路的电压传输特性如图</w:t>
      </w:r>
      <w:r w:rsidRPr="00EF76E1">
        <w:rPr>
          <w:sz w:val="21"/>
          <w:szCs w:val="21"/>
          <w:u w:val="single"/>
        </w:rPr>
        <w:t xml:space="preserve">      </w:t>
      </w:r>
      <w:r w:rsidRPr="00EF76E1">
        <w:rPr>
          <w:rFonts w:hint="eastAsia"/>
          <w:sz w:val="21"/>
          <w:szCs w:val="21"/>
        </w:rPr>
        <w:t>所示；</w:t>
      </w:r>
    </w:p>
    <w:p w:rsidR="006C5944" w:rsidRPr="00EF76E1" w:rsidRDefault="006C5944" w:rsidP="006C5944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当</w:t>
      </w:r>
      <w:r w:rsidRPr="00EF76E1">
        <w:rPr>
          <w:sz w:val="21"/>
          <w:szCs w:val="21"/>
        </w:rPr>
        <w:t>C</w:t>
      </w:r>
      <w:r w:rsidRPr="00EF76E1">
        <w:rPr>
          <w:rFonts w:hint="eastAsia"/>
          <w:sz w:val="21"/>
          <w:szCs w:val="21"/>
        </w:rPr>
        <w:t>点断开时，该电路的电压传输特性如图</w:t>
      </w:r>
      <w:r w:rsidRPr="00EF76E1">
        <w:rPr>
          <w:sz w:val="21"/>
          <w:szCs w:val="21"/>
          <w:u w:val="single"/>
        </w:rPr>
        <w:t xml:space="preserve">      </w:t>
      </w:r>
      <w:r w:rsidRPr="00EF76E1">
        <w:rPr>
          <w:rFonts w:hint="eastAsia"/>
          <w:sz w:val="21"/>
          <w:szCs w:val="21"/>
        </w:rPr>
        <w:t>所示。</w:t>
      </w:r>
    </w:p>
    <w:p w:rsidR="006C5944" w:rsidRPr="00EF76E1" w:rsidRDefault="00CE628F" w:rsidP="006C5944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lastRenderedPageBreak/>
        <w:drawing>
          <wp:inline distT="0" distB="0" distL="0" distR="0">
            <wp:extent cx="4381500" cy="3038475"/>
            <wp:effectExtent l="0" t="0" r="0" b="0"/>
            <wp:docPr id="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44" w:rsidRDefault="006C5944" w:rsidP="006C5944">
      <w:pPr>
        <w:snapToGrid w:val="0"/>
        <w:spacing w:line="264" w:lineRule="auto"/>
        <w:rPr>
          <w:rFonts w:hint="eastAsia"/>
          <w:szCs w:val="21"/>
        </w:rPr>
      </w:pPr>
    </w:p>
    <w:p w:rsidR="006C5944" w:rsidRDefault="006C5944" w:rsidP="00190E43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6C5944" w:rsidRDefault="006C5944" w:rsidP="006C5944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>*****</w:t>
      </w:r>
    </w:p>
    <w:p w:rsidR="006C5944" w:rsidRDefault="006C5944" w:rsidP="00190E43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833EEB" w:rsidRPr="00EF76E1" w:rsidRDefault="00833EEB" w:rsidP="00833EEB">
      <w:pPr>
        <w:pStyle w:val="TOC1"/>
        <w:snapToGrid w:val="0"/>
        <w:spacing w:line="264" w:lineRule="auto"/>
        <w:ind w:hanging="37"/>
        <w:rPr>
          <w:sz w:val="21"/>
          <w:szCs w:val="21"/>
        </w:rPr>
      </w:pPr>
      <w:r w:rsidRPr="00EF76E1">
        <w:rPr>
          <w:b/>
          <w:bCs/>
          <w:sz w:val="21"/>
          <w:szCs w:val="21"/>
        </w:rPr>
        <w:t>二、填空题</w:t>
      </w:r>
      <w:r w:rsidRPr="00EF76E1">
        <w:rPr>
          <w:sz w:val="21"/>
          <w:szCs w:val="21"/>
        </w:rPr>
        <w:t xml:space="preserve"> </w:t>
      </w:r>
    </w:p>
    <w:p w:rsidR="00833EEB" w:rsidRPr="00EF76E1" w:rsidRDefault="00833EEB" w:rsidP="00833EEB">
      <w:pPr>
        <w:snapToGrid w:val="0"/>
        <w:spacing w:line="264" w:lineRule="auto"/>
        <w:rPr>
          <w:szCs w:val="21"/>
        </w:rPr>
      </w:pPr>
      <w:r>
        <w:rPr>
          <w:szCs w:val="21"/>
        </w:rPr>
        <w:t>(0</w:t>
      </w:r>
      <w:r>
        <w:rPr>
          <w:rFonts w:hint="eastAsia"/>
          <w:szCs w:val="21"/>
        </w:rPr>
        <w:t>6</w:t>
      </w:r>
      <w:r w:rsidRPr="00EF76E1">
        <w:rPr>
          <w:szCs w:val="21"/>
        </w:rPr>
        <w:t xml:space="preserve"> </w:t>
      </w:r>
      <w:r w:rsidRPr="00EF76E1">
        <w:rPr>
          <w:szCs w:val="21"/>
        </w:rPr>
        <w:t>分</w:t>
      </w:r>
      <w:r w:rsidRPr="00EF76E1">
        <w:rPr>
          <w:szCs w:val="21"/>
        </w:rPr>
        <w:t>)1.</w:t>
      </w:r>
      <w:r w:rsidRPr="00EF76E1">
        <w:rPr>
          <w:rFonts w:hint="eastAsia"/>
          <w:szCs w:val="21"/>
        </w:rPr>
        <w:t>在左下图示电路中，已知</w:t>
      </w:r>
      <w:r w:rsidRPr="00EF76E1">
        <w:rPr>
          <w:szCs w:val="21"/>
        </w:rPr>
        <w:t>A</w:t>
      </w:r>
      <w:r w:rsidRPr="00EF76E1">
        <w:rPr>
          <w:rFonts w:hint="eastAsia"/>
          <w:szCs w:val="21"/>
        </w:rPr>
        <w:t>为理想运算放大器，其输出电压的两个极限值为</w:t>
      </w:r>
      <w:r w:rsidRPr="00AA4E9F">
        <w:rPr>
          <w:position w:val="-4"/>
          <w:szCs w:val="21"/>
        </w:rPr>
        <w:object w:dxaOrig="220" w:dyaOrig="240">
          <v:shape id="_x0000_i1028" type="#_x0000_t75" style="width:10.9pt;height:12pt" o:ole="">
            <v:imagedata r:id="rId7" o:title=""/>
          </v:shape>
          <o:OLEObject Type="Embed" ProgID="Equation.3" ShapeID="_x0000_i1028" DrawAspect="Content" ObjectID="_1797245224" r:id="rId10"/>
        </w:object>
      </w:r>
      <w:r w:rsidRPr="00EF76E1">
        <w:rPr>
          <w:szCs w:val="21"/>
        </w:rPr>
        <w:t>12V</w:t>
      </w:r>
      <w:r w:rsidRPr="00EF76E1">
        <w:rPr>
          <w:rFonts w:hint="eastAsia"/>
          <w:szCs w:val="21"/>
        </w:rPr>
        <w:t>；发光二极管正向导通时发光。填空：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集成运放同相输入端的电位</w:t>
      </w:r>
      <w:r w:rsidRPr="00AA4E9F">
        <w:rPr>
          <w:position w:val="-10"/>
          <w:sz w:val="21"/>
          <w:szCs w:val="21"/>
        </w:rPr>
        <w:object w:dxaOrig="279" w:dyaOrig="340">
          <v:shape id="_x0000_i1029" type="#_x0000_t75" style="width:13.9pt;height:16.9pt" o:ole="">
            <v:imagedata r:id="rId11" o:title=""/>
          </v:shape>
          <o:OLEObject Type="Embed" ProgID="Equation.3" ShapeID="_x0000_i1029" DrawAspect="Content" ObjectID="_1797245225" r:id="rId12"/>
        </w:object>
      </w:r>
      <w:r w:rsidRPr="00EF76E1">
        <w:rPr>
          <w:sz w:val="21"/>
          <w:szCs w:val="21"/>
        </w:rPr>
        <w:t xml:space="preserve"> </w:t>
      </w:r>
      <w:r w:rsidRPr="00EF76E1">
        <w:rPr>
          <w:sz w:val="21"/>
          <w:szCs w:val="21"/>
          <w:u w:val="single"/>
        </w:rPr>
        <w:t>               </w:t>
      </w:r>
      <w:r w:rsidRPr="00EF76E1">
        <w:rPr>
          <w:rFonts w:hint="eastAsia"/>
          <w:sz w:val="21"/>
          <w:szCs w:val="21"/>
        </w:rPr>
        <w:t>；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若</w:t>
      </w:r>
      <w:r w:rsidRPr="00AA4E9F">
        <w:rPr>
          <w:position w:val="-10"/>
          <w:sz w:val="21"/>
          <w:szCs w:val="21"/>
        </w:rPr>
        <w:object w:dxaOrig="320" w:dyaOrig="340">
          <v:shape id="_x0000_i1030" type="#_x0000_t75" style="width:16.15pt;height:16.9pt" o:ole="">
            <v:imagedata r:id="rId13" o:title=""/>
          </v:shape>
          <o:OLEObject Type="Embed" ProgID="Equation.3" ShapeID="_x0000_i1030" DrawAspect="Content" ObjectID="_1797245226" r:id="rId14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6V</w:t>
      </w:r>
      <w:r w:rsidRPr="00EF76E1">
        <w:rPr>
          <w:rFonts w:hint="eastAsia"/>
          <w:sz w:val="21"/>
          <w:szCs w:val="21"/>
        </w:rPr>
        <w:t>，</w:t>
      </w:r>
      <w:r w:rsidRPr="00EF76E1">
        <w:rPr>
          <w:sz w:val="21"/>
          <w:szCs w:val="21"/>
        </w:rPr>
        <w:t xml:space="preserve"> </w:t>
      </w:r>
      <w:r w:rsidRPr="00AA4E9F">
        <w:rPr>
          <w:position w:val="-10"/>
          <w:sz w:val="21"/>
          <w:szCs w:val="21"/>
        </w:rPr>
        <w:object w:dxaOrig="340" w:dyaOrig="340">
          <v:shape id="_x0000_i1031" type="#_x0000_t75" style="width:16.9pt;height:16.9pt" o:ole="">
            <v:imagedata r:id="rId15" o:title=""/>
          </v:shape>
          <o:OLEObject Type="Embed" ProgID="Equation.3" ShapeID="_x0000_i1031" DrawAspect="Content" ObjectID="_1797245227" r:id="rId16"/>
        </w:object>
      </w:r>
      <w:r w:rsidRPr="00EF76E1">
        <w:rPr>
          <w:rFonts w:hint="eastAsia"/>
          <w:sz w:val="21"/>
          <w:szCs w:val="21"/>
        </w:rPr>
        <w:t>＝－</w:t>
      </w:r>
      <w:r w:rsidRPr="00EF76E1">
        <w:rPr>
          <w:sz w:val="21"/>
          <w:szCs w:val="21"/>
        </w:rPr>
        <w:t>3V</w:t>
      </w:r>
      <w:r w:rsidRPr="00EF76E1">
        <w:rPr>
          <w:rFonts w:hint="eastAsia"/>
          <w:sz w:val="21"/>
          <w:szCs w:val="21"/>
        </w:rPr>
        <w:t>，则</w:t>
      </w:r>
      <w:r w:rsidRPr="00AA4E9F">
        <w:rPr>
          <w:position w:val="-12"/>
          <w:sz w:val="21"/>
          <w:szCs w:val="21"/>
        </w:rPr>
        <w:object w:dxaOrig="540" w:dyaOrig="360">
          <v:shape id="_x0000_i1032" type="#_x0000_t75" style="width:27pt;height:18pt" o:ole="">
            <v:imagedata r:id="rId17" o:title=""/>
          </v:shape>
          <o:OLEObject Type="Embed" ProgID="Equation.3" ShapeID="_x0000_i1032" DrawAspect="Content" ObjectID="_1797245228" r:id="rId18"/>
        </w:object>
      </w:r>
      <w:r w:rsidRPr="00EF76E1">
        <w:rPr>
          <w:sz w:val="21"/>
          <w:szCs w:val="21"/>
        </w:rPr>
        <w:t xml:space="preserve"> </w:t>
      </w:r>
      <w:r w:rsidRPr="00EF76E1">
        <w:rPr>
          <w:sz w:val="21"/>
          <w:szCs w:val="21"/>
          <w:u w:val="single"/>
        </w:rPr>
        <w:t>          </w:t>
      </w:r>
      <w:r w:rsidRPr="00EF76E1">
        <w:rPr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时发光二极管发光；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若</w:t>
      </w:r>
      <w:r w:rsidRPr="00AA4E9F">
        <w:rPr>
          <w:position w:val="-10"/>
          <w:sz w:val="21"/>
          <w:szCs w:val="21"/>
        </w:rPr>
        <w:object w:dxaOrig="340" w:dyaOrig="340">
          <v:shape id="_x0000_i1033" type="#_x0000_t75" style="width:16.9pt;height:16.9pt" o:ole="">
            <v:imagedata r:id="rId19" o:title=""/>
          </v:shape>
          <o:OLEObject Type="Embed" ProgID="Equation.3" ShapeID="_x0000_i1033" DrawAspect="Content" ObjectID="_1797245229" r:id="rId20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2V</w:t>
      </w:r>
      <w:r w:rsidRPr="00EF76E1">
        <w:rPr>
          <w:rFonts w:hint="eastAsia"/>
          <w:sz w:val="21"/>
          <w:szCs w:val="21"/>
        </w:rPr>
        <w:t>，</w:t>
      </w:r>
      <w:r w:rsidRPr="00EF76E1">
        <w:rPr>
          <w:sz w:val="21"/>
          <w:szCs w:val="21"/>
        </w:rPr>
        <w:t xml:space="preserve"> </w:t>
      </w:r>
      <w:r w:rsidRPr="00AA4E9F">
        <w:rPr>
          <w:position w:val="-12"/>
          <w:sz w:val="21"/>
          <w:szCs w:val="21"/>
        </w:rPr>
        <w:object w:dxaOrig="340" w:dyaOrig="360">
          <v:shape id="_x0000_i1034" type="#_x0000_t75" style="width:16.9pt;height:18pt" o:ole="">
            <v:imagedata r:id="rId21" o:title=""/>
          </v:shape>
          <o:OLEObject Type="Embed" ProgID="Equation.3" ShapeID="_x0000_i1034" DrawAspect="Content" ObjectID="_1797245230" r:id="rId22"/>
        </w:object>
      </w:r>
      <w:r w:rsidRPr="00EF76E1">
        <w:rPr>
          <w:rFonts w:hint="eastAsia"/>
          <w:sz w:val="21"/>
          <w:szCs w:val="21"/>
        </w:rPr>
        <w:t>＝－</w:t>
      </w:r>
      <w:r w:rsidRPr="00EF76E1">
        <w:rPr>
          <w:sz w:val="21"/>
          <w:szCs w:val="21"/>
        </w:rPr>
        <w:t>10V</w:t>
      </w:r>
      <w:r w:rsidRPr="00EF76E1">
        <w:rPr>
          <w:rFonts w:hint="eastAsia"/>
          <w:sz w:val="21"/>
          <w:szCs w:val="21"/>
        </w:rPr>
        <w:t>，则</w:t>
      </w:r>
      <w:r w:rsidRPr="00AA4E9F">
        <w:rPr>
          <w:position w:val="-10"/>
          <w:sz w:val="21"/>
          <w:szCs w:val="21"/>
        </w:rPr>
        <w:object w:dxaOrig="520" w:dyaOrig="340">
          <v:shape id="_x0000_i1035" type="#_x0000_t75" style="width:25.9pt;height:16.9pt" o:ole="">
            <v:imagedata r:id="rId23" o:title=""/>
          </v:shape>
          <o:OLEObject Type="Embed" ProgID="Equation.3" ShapeID="_x0000_i1035" DrawAspect="Content" ObjectID="_1797245231" r:id="rId24"/>
        </w:object>
      </w:r>
      <w:r w:rsidRPr="00EF76E1">
        <w:rPr>
          <w:sz w:val="21"/>
          <w:szCs w:val="21"/>
          <w:u w:val="single"/>
        </w:rPr>
        <w:t>          </w:t>
      </w:r>
      <w:r w:rsidRPr="00EF76E1">
        <w:rPr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时发光二极管发光。</w:t>
      </w:r>
    </w:p>
    <w:p w:rsidR="00833EEB" w:rsidRPr="00EF76E1" w:rsidRDefault="00CE628F" w:rsidP="00833EEB">
      <w:pPr>
        <w:snapToGrid w:val="0"/>
        <w:spacing w:line="264" w:lineRule="auto"/>
        <w:jc w:val="center"/>
        <w:rPr>
          <w:rFonts w:hint="eastAsia"/>
          <w:szCs w:val="21"/>
        </w:rPr>
      </w:pPr>
      <w:r w:rsidRPr="00EF76E1">
        <w:rPr>
          <w:noProof/>
          <w:szCs w:val="21"/>
        </w:rPr>
        <w:drawing>
          <wp:inline distT="0" distB="0" distL="0" distR="0">
            <wp:extent cx="2466975" cy="1819275"/>
            <wp:effectExtent l="0" t="0" r="0" b="0"/>
            <wp:docPr id="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3EEB" w:rsidRPr="00EF76E1">
        <w:rPr>
          <w:rFonts w:hint="eastAsia"/>
          <w:szCs w:val="21"/>
        </w:rPr>
        <w:t xml:space="preserve">  </w:t>
      </w:r>
      <w:r w:rsidRPr="00EF76E1">
        <w:rPr>
          <w:noProof/>
          <w:szCs w:val="21"/>
        </w:rPr>
        <w:drawing>
          <wp:inline distT="0" distB="0" distL="0" distR="0">
            <wp:extent cx="2476500" cy="1838325"/>
            <wp:effectExtent l="0" t="0" r="0" b="0"/>
            <wp:docPr id="1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EEB" w:rsidRPr="00EF76E1" w:rsidRDefault="00833EEB" w:rsidP="00833EEB">
      <w:pPr>
        <w:pStyle w:val="TOC1"/>
        <w:snapToGrid w:val="0"/>
        <w:spacing w:line="264" w:lineRule="auto"/>
        <w:ind w:firstLine="83"/>
        <w:rPr>
          <w:sz w:val="21"/>
          <w:szCs w:val="21"/>
        </w:rPr>
      </w:pPr>
      <w:r>
        <w:rPr>
          <w:sz w:val="21"/>
          <w:szCs w:val="21"/>
        </w:rPr>
        <w:t>(0</w:t>
      </w:r>
      <w:r>
        <w:rPr>
          <w:rFonts w:hint="eastAsia"/>
          <w:sz w:val="21"/>
          <w:szCs w:val="21"/>
        </w:rPr>
        <w:t>6</w:t>
      </w:r>
      <w:r w:rsidRPr="00EF76E1">
        <w:rPr>
          <w:sz w:val="21"/>
          <w:szCs w:val="21"/>
        </w:rPr>
        <w:t xml:space="preserve"> 分)2.</w:t>
      </w:r>
      <w:r w:rsidRPr="00EF76E1">
        <w:rPr>
          <w:rFonts w:hint="eastAsia"/>
          <w:sz w:val="21"/>
          <w:szCs w:val="21"/>
        </w:rPr>
        <w:t>在右上图示电路中，已知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为理想运算放大器，其输出电压的两个极限值为</w:t>
      </w:r>
      <w:r w:rsidRPr="00AA4E9F">
        <w:rPr>
          <w:position w:val="-4"/>
          <w:szCs w:val="21"/>
        </w:rPr>
        <w:object w:dxaOrig="220" w:dyaOrig="240">
          <v:shape id="_x0000_i1038" type="#_x0000_t75" style="width:10.9pt;height:12pt" o:ole="">
            <v:imagedata r:id="rId7" o:title=""/>
          </v:shape>
          <o:OLEObject Type="Embed" ProgID="Equation.3" ShapeID="_x0000_i1038" DrawAspect="Content" ObjectID="_1797245232" r:id="rId27"/>
        </w:object>
      </w:r>
      <w:r w:rsidRPr="00EF76E1">
        <w:rPr>
          <w:sz w:val="21"/>
          <w:szCs w:val="21"/>
        </w:rPr>
        <w:t>12V</w:t>
      </w:r>
      <w:r w:rsidRPr="00EF76E1">
        <w:rPr>
          <w:rFonts w:hint="eastAsia"/>
          <w:sz w:val="21"/>
          <w:szCs w:val="21"/>
        </w:rPr>
        <w:t>；发光二极管正向导通时发光。填空：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集成运放同相输入端的电位</w:t>
      </w:r>
      <w:r w:rsidRPr="00AA4E9F">
        <w:rPr>
          <w:position w:val="-10"/>
          <w:sz w:val="21"/>
          <w:szCs w:val="21"/>
        </w:rPr>
        <w:object w:dxaOrig="279" w:dyaOrig="340">
          <v:shape id="_x0000_i1039" type="#_x0000_t75" style="width:13.9pt;height:16.9pt" o:ole="">
            <v:imagedata r:id="rId11" o:title=""/>
          </v:shape>
          <o:OLEObject Type="Embed" ProgID="Equation.3" ShapeID="_x0000_i1039" DrawAspect="Content" ObjectID="_1797245233" r:id="rId28"/>
        </w:object>
      </w:r>
      <w:r w:rsidRPr="00EF76E1">
        <w:rPr>
          <w:sz w:val="21"/>
          <w:szCs w:val="21"/>
          <w:u w:val="single"/>
        </w:rPr>
        <w:t xml:space="preserve">                </w:t>
      </w:r>
      <w:r w:rsidRPr="00EF76E1">
        <w:rPr>
          <w:rFonts w:hint="eastAsia"/>
          <w:sz w:val="21"/>
          <w:szCs w:val="21"/>
        </w:rPr>
        <w:t>；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若</w:t>
      </w:r>
      <w:r w:rsidRPr="00AA4E9F">
        <w:rPr>
          <w:position w:val="-10"/>
          <w:sz w:val="21"/>
          <w:szCs w:val="21"/>
        </w:rPr>
        <w:object w:dxaOrig="340" w:dyaOrig="340">
          <v:shape id="_x0000_i1040" type="#_x0000_t75" style="width:16.9pt;height:16.9pt" o:ole="">
            <v:imagedata r:id="rId15" o:title=""/>
          </v:shape>
          <o:OLEObject Type="Embed" ProgID="Equation.3" ShapeID="_x0000_i1040" DrawAspect="Content" ObjectID="_1797245234" r:id="rId29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1V</w:t>
      </w:r>
      <w:r w:rsidRPr="00EF76E1">
        <w:rPr>
          <w:rFonts w:hint="eastAsia"/>
          <w:sz w:val="21"/>
          <w:szCs w:val="21"/>
        </w:rPr>
        <w:t>，</w:t>
      </w:r>
      <w:r w:rsidRPr="00AA4E9F">
        <w:rPr>
          <w:position w:val="-12"/>
          <w:sz w:val="21"/>
          <w:szCs w:val="21"/>
        </w:rPr>
        <w:object w:dxaOrig="340" w:dyaOrig="360">
          <v:shape id="_x0000_i1041" type="#_x0000_t75" style="width:16.9pt;height:18pt" o:ole="">
            <v:imagedata r:id="rId21" o:title=""/>
          </v:shape>
          <o:OLEObject Type="Embed" ProgID="Equation.3" ShapeID="_x0000_i1041" DrawAspect="Content" ObjectID="_1797245235" r:id="rId30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4V</w:t>
      </w:r>
      <w:r w:rsidRPr="00EF76E1">
        <w:rPr>
          <w:rFonts w:hint="eastAsia"/>
          <w:sz w:val="21"/>
          <w:szCs w:val="21"/>
        </w:rPr>
        <w:t>，则</w:t>
      </w:r>
      <w:r w:rsidRPr="00AA4E9F">
        <w:rPr>
          <w:position w:val="-10"/>
          <w:sz w:val="21"/>
          <w:szCs w:val="21"/>
        </w:rPr>
        <w:object w:dxaOrig="520" w:dyaOrig="340">
          <v:shape id="_x0000_i1042" type="#_x0000_t75" style="width:25.9pt;height:16.9pt" o:ole="">
            <v:imagedata r:id="rId31" o:title=""/>
          </v:shape>
          <o:OLEObject Type="Embed" ProgID="Equation.3" ShapeID="_x0000_i1042" DrawAspect="Content" ObjectID="_1797245236" r:id="rId32"/>
        </w:object>
      </w:r>
      <w:r w:rsidRPr="00EF76E1">
        <w:rPr>
          <w:sz w:val="21"/>
          <w:szCs w:val="21"/>
        </w:rPr>
        <w:t xml:space="preserve"> </w:t>
      </w:r>
      <w:r w:rsidRPr="00EF76E1">
        <w:rPr>
          <w:sz w:val="21"/>
          <w:szCs w:val="21"/>
          <w:u w:val="single"/>
        </w:rPr>
        <w:t>          </w:t>
      </w:r>
      <w:r w:rsidRPr="00EF76E1">
        <w:rPr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时发光二极管发光；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(</w:t>
      </w:r>
      <w:r w:rsidRPr="00EF76E1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若</w:t>
      </w:r>
      <w:r w:rsidRPr="00AA4E9F">
        <w:rPr>
          <w:position w:val="-10"/>
          <w:sz w:val="21"/>
          <w:szCs w:val="21"/>
        </w:rPr>
        <w:object w:dxaOrig="320" w:dyaOrig="340">
          <v:shape id="_x0000_i1043" type="#_x0000_t75" style="width:16.15pt;height:16.9pt" o:ole="">
            <v:imagedata r:id="rId13" o:title=""/>
          </v:shape>
          <o:OLEObject Type="Embed" ProgID="Equation.3" ShapeID="_x0000_i1043" DrawAspect="Content" ObjectID="_1797245237" r:id="rId33"/>
        </w:object>
      </w:r>
      <w:r w:rsidRPr="00EF76E1">
        <w:rPr>
          <w:rFonts w:hint="eastAsia"/>
          <w:sz w:val="21"/>
          <w:szCs w:val="21"/>
        </w:rPr>
        <w:t>＝－</w:t>
      </w:r>
      <w:r w:rsidRPr="00EF76E1">
        <w:rPr>
          <w:sz w:val="21"/>
          <w:szCs w:val="21"/>
        </w:rPr>
        <w:t>10V</w:t>
      </w:r>
      <w:r w:rsidRPr="00EF76E1">
        <w:rPr>
          <w:rFonts w:hint="eastAsia"/>
          <w:sz w:val="21"/>
          <w:szCs w:val="21"/>
        </w:rPr>
        <w:t>，</w:t>
      </w:r>
      <w:r w:rsidRPr="00AA4E9F">
        <w:rPr>
          <w:position w:val="-12"/>
          <w:sz w:val="21"/>
          <w:szCs w:val="21"/>
        </w:rPr>
        <w:object w:dxaOrig="340" w:dyaOrig="360">
          <v:shape id="_x0000_i1044" type="#_x0000_t75" style="width:16.9pt;height:18pt" o:ole="">
            <v:imagedata r:id="rId21" o:title=""/>
          </v:shape>
          <o:OLEObject Type="Embed" ProgID="Equation.3" ShapeID="_x0000_i1044" DrawAspect="Content" ObjectID="_1797245238" r:id="rId34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6V</w:t>
      </w:r>
      <w:r w:rsidRPr="00EF76E1">
        <w:rPr>
          <w:rFonts w:hint="eastAsia"/>
          <w:sz w:val="21"/>
          <w:szCs w:val="21"/>
        </w:rPr>
        <w:t>，则</w:t>
      </w:r>
      <w:r w:rsidRPr="00AA4E9F">
        <w:rPr>
          <w:position w:val="-10"/>
          <w:sz w:val="21"/>
          <w:szCs w:val="21"/>
        </w:rPr>
        <w:object w:dxaOrig="560" w:dyaOrig="340">
          <v:shape id="_x0000_i1045" type="#_x0000_t75" style="width:28.15pt;height:16.9pt" o:ole="">
            <v:imagedata r:id="rId35" o:title=""/>
          </v:shape>
          <o:OLEObject Type="Embed" ProgID="Equation.3" ShapeID="_x0000_i1045" DrawAspect="Content" ObjectID="_1797245239" r:id="rId36"/>
        </w:object>
      </w:r>
      <w:r w:rsidRPr="00EF76E1">
        <w:rPr>
          <w:sz w:val="21"/>
          <w:szCs w:val="21"/>
          <w:u w:val="single"/>
        </w:rPr>
        <w:t>        </w:t>
      </w:r>
      <w:r>
        <w:rPr>
          <w:rFonts w:hint="eastAsia"/>
          <w:sz w:val="21"/>
          <w:szCs w:val="21"/>
          <w:u w:val="single"/>
        </w:rPr>
        <w:t xml:space="preserve">  </w:t>
      </w:r>
      <w:r w:rsidRPr="00EF76E1">
        <w:rPr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时发光二极管发光</w:t>
      </w:r>
      <w:r w:rsidRPr="00EF76E1">
        <w:rPr>
          <w:sz w:val="21"/>
          <w:szCs w:val="21"/>
        </w:rPr>
        <w:t>.</w:t>
      </w:r>
    </w:p>
    <w:p w:rsidR="00833EEB" w:rsidRPr="00EF76E1" w:rsidRDefault="00833EEB" w:rsidP="00833EEB">
      <w:pPr>
        <w:pStyle w:val="TOC1"/>
        <w:snapToGrid w:val="0"/>
        <w:spacing w:line="264" w:lineRule="auto"/>
        <w:ind w:hanging="37"/>
        <w:rPr>
          <w:sz w:val="21"/>
          <w:szCs w:val="21"/>
        </w:rPr>
      </w:pPr>
      <w:r w:rsidRPr="00EF76E1">
        <w:rPr>
          <w:sz w:val="21"/>
          <w:szCs w:val="21"/>
        </w:rPr>
        <w:t>(10 分)</w:t>
      </w:r>
      <w:r>
        <w:rPr>
          <w:rFonts w:hint="eastAsia"/>
          <w:sz w:val="21"/>
          <w:szCs w:val="21"/>
        </w:rPr>
        <w:t>3</w:t>
      </w:r>
      <w:r w:rsidRPr="00EF76E1">
        <w:rPr>
          <w:sz w:val="21"/>
          <w:szCs w:val="21"/>
        </w:rPr>
        <w:t>.</w:t>
      </w:r>
      <w:r w:rsidRPr="00EF76E1">
        <w:rPr>
          <w:rFonts w:hint="eastAsia"/>
          <w:sz w:val="21"/>
          <w:szCs w:val="21"/>
        </w:rPr>
        <w:t>在图示电路中，已知</w:t>
      </w:r>
      <w:r w:rsidRPr="00EF76E1">
        <w:rPr>
          <w:sz w:val="21"/>
          <w:szCs w:val="21"/>
        </w:rPr>
        <w:t>A</w:t>
      </w:r>
      <w:r w:rsidRPr="00EF76E1">
        <w:rPr>
          <w:sz w:val="21"/>
          <w:szCs w:val="21"/>
          <w:vertAlign w:val="subscript"/>
        </w:rPr>
        <w:t>1</w:t>
      </w:r>
      <w:r w:rsidRPr="00EF76E1">
        <w:rPr>
          <w:rFonts w:hint="eastAsia"/>
          <w:sz w:val="21"/>
          <w:szCs w:val="21"/>
        </w:rPr>
        <w:t>、</w:t>
      </w:r>
      <w:r w:rsidRPr="00EF76E1">
        <w:rPr>
          <w:sz w:val="21"/>
          <w:szCs w:val="21"/>
        </w:rPr>
        <w:t>A</w:t>
      </w:r>
      <w:r w:rsidRPr="00EF76E1">
        <w:rPr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均为理想运算放大器，其输出电压的两个极限值为</w:t>
      </w:r>
      <w:r w:rsidRPr="00AA4E9F">
        <w:rPr>
          <w:position w:val="-4"/>
          <w:szCs w:val="21"/>
        </w:rPr>
        <w:object w:dxaOrig="220" w:dyaOrig="240">
          <v:shape id="_x0000_i1046" type="#_x0000_t75" style="width:10.9pt;height:12pt" o:ole="">
            <v:imagedata r:id="rId7" o:title=""/>
          </v:shape>
          <o:OLEObject Type="Embed" ProgID="Equation.3" ShapeID="_x0000_i1046" DrawAspect="Content" ObjectID="_1797245240" r:id="rId37"/>
        </w:object>
      </w:r>
      <w:r w:rsidRPr="00EF76E1">
        <w:rPr>
          <w:sz w:val="21"/>
          <w:szCs w:val="21"/>
        </w:rPr>
        <w:t>12V</w:t>
      </w:r>
      <w:r w:rsidRPr="00EF76E1">
        <w:rPr>
          <w:rFonts w:hint="eastAsia"/>
          <w:sz w:val="21"/>
          <w:szCs w:val="21"/>
        </w:rPr>
        <w:t>；二极管的正向导通电压均为</w:t>
      </w:r>
      <w:r w:rsidRPr="00EF76E1">
        <w:rPr>
          <w:sz w:val="21"/>
          <w:szCs w:val="21"/>
        </w:rPr>
        <w:t>0.7V</w:t>
      </w:r>
      <w:r w:rsidRPr="00EF76E1">
        <w:rPr>
          <w:rFonts w:hint="eastAsia"/>
          <w:sz w:val="21"/>
          <w:szCs w:val="21"/>
        </w:rPr>
        <w:t>。填空：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>
        <w:rPr>
          <w:sz w:val="21"/>
          <w:szCs w:val="21"/>
          <w:vertAlign w:val="subscript"/>
        </w:rPr>
        <w:t xml:space="preserve"> </w:t>
      </w:r>
      <w:r w:rsidRPr="00D16300">
        <w:rPr>
          <w:position w:val="-10"/>
          <w:sz w:val="21"/>
          <w:szCs w:val="21"/>
          <w:vertAlign w:val="subscript"/>
        </w:rPr>
        <w:object w:dxaOrig="260" w:dyaOrig="340">
          <v:shape id="_x0000_i1047" type="#_x0000_t75" style="width:13.15pt;height:16.9pt" o:ole="">
            <v:imagedata r:id="rId38" o:title=""/>
          </v:shape>
          <o:OLEObject Type="Embed" ProgID="Equation.3" ShapeID="_x0000_i1047" DrawAspect="Content" ObjectID="_1797245241" r:id="rId39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10V</w:t>
      </w:r>
      <w:r w:rsidRPr="00EF76E1">
        <w:rPr>
          <w:rFonts w:hint="eastAsia"/>
          <w:sz w:val="21"/>
          <w:szCs w:val="21"/>
        </w:rPr>
        <w:t>时，</w:t>
      </w:r>
      <w:r w:rsidRPr="00D16300">
        <w:rPr>
          <w:position w:val="-12"/>
          <w:sz w:val="21"/>
          <w:szCs w:val="21"/>
        </w:rPr>
        <w:object w:dxaOrig="260" w:dyaOrig="360">
          <v:shape id="_x0000_i1048" type="#_x0000_t75" style="width:13.15pt;height:18pt" o:ole="">
            <v:imagedata r:id="rId40" o:title=""/>
          </v:shape>
          <o:OLEObject Type="Embed" ProgID="Equation.3" ShapeID="_x0000_i1048" DrawAspect="Content" ObjectID="_1797245242" r:id="rId41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  <w:u w:val="single"/>
        </w:rPr>
        <w:t>        </w:t>
      </w:r>
      <w:r w:rsidRPr="00EF76E1">
        <w:rPr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；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D16300">
        <w:rPr>
          <w:position w:val="-10"/>
          <w:sz w:val="21"/>
          <w:szCs w:val="21"/>
          <w:vertAlign w:val="subscript"/>
        </w:rPr>
        <w:object w:dxaOrig="260" w:dyaOrig="340">
          <v:shape id="_x0000_i1049" type="#_x0000_t75" style="width:13.15pt;height:16.9pt" o:ole="">
            <v:imagedata r:id="rId42" o:title=""/>
          </v:shape>
          <o:OLEObject Type="Embed" ProgID="Equation.3" ShapeID="_x0000_i1049" DrawAspect="Content" ObjectID="_1797245243" r:id="rId43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6V</w:t>
      </w:r>
      <w:r w:rsidRPr="00EF76E1">
        <w:rPr>
          <w:rFonts w:hint="eastAsia"/>
          <w:sz w:val="21"/>
          <w:szCs w:val="21"/>
        </w:rPr>
        <w:t>时，</w:t>
      </w:r>
      <w:r w:rsidRPr="00D16300">
        <w:rPr>
          <w:position w:val="-12"/>
          <w:sz w:val="21"/>
          <w:szCs w:val="21"/>
        </w:rPr>
        <w:object w:dxaOrig="260" w:dyaOrig="360">
          <v:shape id="_x0000_i1050" type="#_x0000_t75" style="width:13.15pt;height:18pt" o:ole="">
            <v:imagedata r:id="rId44" o:title=""/>
          </v:shape>
          <o:OLEObject Type="Embed" ProgID="Equation.3" ShapeID="_x0000_i1050" DrawAspect="Content" ObjectID="_1797245244" r:id="rId45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  <w:u w:val="single"/>
        </w:rPr>
        <w:t xml:space="preserve">         </w:t>
      </w:r>
      <w:r w:rsidRPr="00EF76E1">
        <w:rPr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；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Pr="00D16300">
        <w:rPr>
          <w:position w:val="-10"/>
          <w:sz w:val="21"/>
          <w:szCs w:val="21"/>
          <w:vertAlign w:val="subscript"/>
        </w:rPr>
        <w:object w:dxaOrig="260" w:dyaOrig="340">
          <v:shape id="_x0000_i1051" type="#_x0000_t75" style="width:13.15pt;height:16.9pt" o:ole="">
            <v:imagedata r:id="rId42" o:title=""/>
          </v:shape>
          <o:OLEObject Type="Embed" ProgID="Equation.3" ShapeID="_x0000_i1051" DrawAspect="Content" ObjectID="_1797245245" r:id="rId46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1V</w:t>
      </w:r>
      <w:r w:rsidRPr="00EF76E1">
        <w:rPr>
          <w:rFonts w:hint="eastAsia"/>
          <w:sz w:val="21"/>
          <w:szCs w:val="21"/>
        </w:rPr>
        <w:t>时，</w:t>
      </w:r>
      <w:r w:rsidRPr="00D16300">
        <w:rPr>
          <w:position w:val="-12"/>
          <w:sz w:val="21"/>
          <w:szCs w:val="21"/>
        </w:rPr>
        <w:object w:dxaOrig="260" w:dyaOrig="360">
          <v:shape id="_x0000_i1052" type="#_x0000_t75" style="width:13.15pt;height:18pt" o:ole="">
            <v:imagedata r:id="rId44" o:title=""/>
          </v:shape>
          <o:OLEObject Type="Embed" ProgID="Equation.3" ShapeID="_x0000_i1052" DrawAspect="Content" ObjectID="_1797245246" r:id="rId47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  <w:u w:val="single"/>
        </w:rPr>
        <w:t>        </w:t>
      </w:r>
      <w:r>
        <w:rPr>
          <w:rFonts w:hint="eastAsia"/>
          <w:sz w:val="21"/>
          <w:szCs w:val="21"/>
          <w:u w:val="single"/>
        </w:rPr>
        <w:t xml:space="preserve"> </w:t>
      </w:r>
      <w:r w:rsidRPr="00EF76E1">
        <w:rPr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；</w:t>
      </w:r>
    </w:p>
    <w:p w:rsidR="00833EEB" w:rsidRPr="00EF76E1" w:rsidRDefault="00833EEB" w:rsidP="00833EEB">
      <w:pPr>
        <w:pStyle w:val="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F76E1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Pr="00EF76E1">
        <w:rPr>
          <w:rFonts w:hint="eastAsia"/>
          <w:sz w:val="21"/>
          <w:szCs w:val="21"/>
        </w:rPr>
        <w:t>若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点断开，</w:t>
      </w:r>
      <w:r w:rsidRPr="00D16300">
        <w:rPr>
          <w:position w:val="-10"/>
          <w:sz w:val="21"/>
          <w:szCs w:val="21"/>
          <w:vertAlign w:val="subscript"/>
        </w:rPr>
        <w:object w:dxaOrig="260" w:dyaOrig="340">
          <v:shape id="_x0000_i1053" type="#_x0000_t75" style="width:13.15pt;height:16.9pt" o:ole="">
            <v:imagedata r:id="rId42" o:title=""/>
          </v:shape>
          <o:OLEObject Type="Embed" ProgID="Equation.3" ShapeID="_x0000_i1053" DrawAspect="Content" ObjectID="_1797245247" r:id="rId48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</w:rPr>
        <w:t>6V</w:t>
      </w:r>
      <w:r w:rsidRPr="00EF76E1">
        <w:rPr>
          <w:rFonts w:hint="eastAsia"/>
          <w:sz w:val="21"/>
          <w:szCs w:val="21"/>
        </w:rPr>
        <w:t>时，</w:t>
      </w:r>
      <w:r w:rsidRPr="00D16300">
        <w:rPr>
          <w:position w:val="-12"/>
          <w:sz w:val="21"/>
          <w:szCs w:val="21"/>
        </w:rPr>
        <w:object w:dxaOrig="260" w:dyaOrig="360">
          <v:shape id="_x0000_i1054" type="#_x0000_t75" style="width:13.15pt;height:18pt" o:ole="">
            <v:imagedata r:id="rId44" o:title=""/>
          </v:shape>
          <o:OLEObject Type="Embed" ProgID="Equation.3" ShapeID="_x0000_i1054" DrawAspect="Content" ObjectID="_1797245248" r:id="rId49"/>
        </w:object>
      </w:r>
      <w:r w:rsidRPr="00EF76E1">
        <w:rPr>
          <w:rFonts w:hint="eastAsia"/>
          <w:sz w:val="21"/>
          <w:szCs w:val="21"/>
        </w:rPr>
        <w:t>＝</w:t>
      </w:r>
      <w:r w:rsidRPr="00EF76E1">
        <w:rPr>
          <w:sz w:val="21"/>
          <w:szCs w:val="21"/>
          <w:u w:val="single"/>
        </w:rPr>
        <w:t>      </w:t>
      </w:r>
      <w:r w:rsidRPr="00EF76E1">
        <w:rPr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。</w:t>
      </w:r>
    </w:p>
    <w:p w:rsidR="00833EEB" w:rsidRPr="00EF76E1" w:rsidRDefault="00CE628F" w:rsidP="00833EEB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2381250" cy="1819275"/>
            <wp:effectExtent l="0" t="0" r="0" b="0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44" w:rsidRDefault="006C5944" w:rsidP="006C5944">
      <w:pPr>
        <w:snapToGrid w:val="0"/>
        <w:spacing w:line="264" w:lineRule="auto"/>
        <w:rPr>
          <w:rFonts w:hint="eastAsia"/>
          <w:szCs w:val="21"/>
        </w:rPr>
      </w:pPr>
    </w:p>
    <w:p w:rsidR="006C5944" w:rsidRPr="008709CE" w:rsidRDefault="006C5944" w:rsidP="00190E43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EE33A0" w:rsidRPr="008709CE" w:rsidRDefault="009B42FF" w:rsidP="00190E43">
      <w:pPr>
        <w:pStyle w:val="TOC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三</w:t>
      </w:r>
      <w:r w:rsidR="00EE33A0" w:rsidRPr="008709CE">
        <w:rPr>
          <w:b/>
          <w:bCs/>
          <w:sz w:val="21"/>
          <w:szCs w:val="21"/>
        </w:rPr>
        <w:t>、解答题</w:t>
      </w:r>
      <w:r w:rsidR="00EE33A0" w:rsidRPr="008709CE">
        <w:rPr>
          <w:sz w:val="21"/>
          <w:szCs w:val="21"/>
        </w:rPr>
        <w:t xml:space="preserve"> </w:t>
      </w:r>
    </w:p>
    <w:p w:rsidR="00EE33A0" w:rsidRPr="008709CE" w:rsidRDefault="00FC6DA5" w:rsidP="00190E43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 xml:space="preserve"> </w:t>
      </w:r>
      <w:r w:rsidR="00EE33A0" w:rsidRPr="008709CE">
        <w:rPr>
          <w:sz w:val="21"/>
          <w:szCs w:val="21"/>
        </w:rPr>
        <w:t>(08 分</w:t>
      </w:r>
      <w:r w:rsidR="006340FE">
        <w:rPr>
          <w:sz w:val="21"/>
          <w:szCs w:val="21"/>
        </w:rPr>
        <w:t>)</w:t>
      </w:r>
      <w:r w:rsidR="006340FE">
        <w:rPr>
          <w:rFonts w:hint="eastAsia"/>
          <w:sz w:val="21"/>
          <w:szCs w:val="21"/>
        </w:rPr>
        <w:t>1</w:t>
      </w:r>
      <w:r w:rsidR="00EE33A0" w:rsidRPr="008709CE">
        <w:rPr>
          <w:sz w:val="21"/>
          <w:szCs w:val="21"/>
        </w:rPr>
        <w:t>.</w:t>
      </w:r>
      <w:r w:rsidR="00EE33A0" w:rsidRPr="008709CE">
        <w:rPr>
          <w:rFonts w:hint="eastAsia"/>
          <w:sz w:val="21"/>
          <w:szCs w:val="21"/>
        </w:rPr>
        <w:t>试判断图示两电路能否产生正弦波振荡，若能振荡，请写出振荡频率</w:t>
      </w:r>
      <w:r w:rsidRPr="00FC6DA5">
        <w:rPr>
          <w:position w:val="-12"/>
          <w:sz w:val="21"/>
          <w:szCs w:val="21"/>
        </w:rPr>
        <w:object w:dxaOrig="279" w:dyaOrig="360">
          <v:shape id="_x0000_i1056" type="#_x0000_t75" style="width:13.9pt;height:18pt" o:ole="">
            <v:imagedata r:id="rId51" o:title=""/>
          </v:shape>
          <o:OLEObject Type="Embed" ProgID="Equation.3" ShapeID="_x0000_i1056" DrawAspect="Content" ObjectID="_1797245249" r:id="rId52"/>
        </w:object>
      </w:r>
      <w:r w:rsidR="00EE33A0" w:rsidRPr="008709CE">
        <w:rPr>
          <w:rFonts w:hint="eastAsia"/>
          <w:sz w:val="21"/>
          <w:szCs w:val="21"/>
        </w:rPr>
        <w:t>的近似表达式若不能振荡，请简述理由，设</w:t>
      </w:r>
      <w:r w:rsidR="00EE33A0" w:rsidRPr="008709CE">
        <w:rPr>
          <w:sz w:val="21"/>
          <w:szCs w:val="21"/>
        </w:rPr>
        <w:t>A</w:t>
      </w:r>
      <w:r w:rsidR="00EE33A0" w:rsidRPr="008709CE">
        <w:rPr>
          <w:rFonts w:hint="eastAsia"/>
          <w:sz w:val="21"/>
          <w:szCs w:val="21"/>
        </w:rPr>
        <w:t>均为理想集成运放。</w:t>
      </w:r>
    </w:p>
    <w:p w:rsidR="00EE33A0" w:rsidRPr="008709CE" w:rsidRDefault="00CE628F" w:rsidP="00190E43">
      <w:pPr>
        <w:snapToGrid w:val="0"/>
        <w:spacing w:line="264" w:lineRule="auto"/>
        <w:jc w:val="center"/>
        <w:rPr>
          <w:szCs w:val="21"/>
        </w:rPr>
      </w:pPr>
      <w:r w:rsidRPr="008709CE">
        <w:rPr>
          <w:noProof/>
          <w:szCs w:val="21"/>
        </w:rPr>
        <w:drawing>
          <wp:inline distT="0" distB="0" distL="0" distR="0">
            <wp:extent cx="3819525" cy="1914525"/>
            <wp:effectExtent l="0" t="0" r="0" b="0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3A0" w:rsidRPr="008709CE" w:rsidRDefault="00EE33A0" w:rsidP="00190E43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>(10 分</w:t>
      </w:r>
      <w:r w:rsidR="006340FE">
        <w:rPr>
          <w:sz w:val="21"/>
          <w:szCs w:val="21"/>
        </w:rPr>
        <w:t>)</w:t>
      </w:r>
      <w:r w:rsidR="006340FE">
        <w:rPr>
          <w:rFonts w:hint="eastAsia"/>
          <w:sz w:val="21"/>
          <w:szCs w:val="21"/>
        </w:rPr>
        <w:t>2</w:t>
      </w:r>
      <w:r w:rsidRPr="008709CE">
        <w:rPr>
          <w:sz w:val="21"/>
          <w:szCs w:val="21"/>
        </w:rPr>
        <w:t>.</w:t>
      </w:r>
      <w:r w:rsidRPr="008709CE">
        <w:rPr>
          <w:rFonts w:hint="eastAsia"/>
          <w:sz w:val="21"/>
          <w:szCs w:val="21"/>
        </w:rPr>
        <w:t>正弦波振荡电路如</w:t>
      </w:r>
      <w:r w:rsidR="00524FA5">
        <w:rPr>
          <w:rFonts w:hint="eastAsia"/>
          <w:sz w:val="21"/>
          <w:szCs w:val="21"/>
        </w:rPr>
        <w:t>左下</w:t>
      </w:r>
      <w:r w:rsidRPr="008709CE">
        <w:rPr>
          <w:rFonts w:hint="eastAsia"/>
          <w:sz w:val="21"/>
          <w:szCs w:val="21"/>
        </w:rPr>
        <w:t>图所示。设</w:t>
      </w: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为理想集成运放，</w:t>
      </w:r>
      <w:r w:rsidRPr="00FC6DA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FC6DA5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8709CE">
        <w:rPr>
          <w:rFonts w:hint="eastAsia"/>
          <w:sz w:val="21"/>
          <w:szCs w:val="21"/>
        </w:rPr>
        <w:t>＝</w:t>
      </w:r>
      <w:r w:rsidRPr="008709CE">
        <w:rPr>
          <w:sz w:val="21"/>
          <w:szCs w:val="21"/>
        </w:rPr>
        <w:t>1.5k</w:t>
      </w:r>
      <w:r w:rsidRPr="008709CE">
        <w:rPr>
          <w:rFonts w:ascii="Symbol" w:hAnsi="Symbol"/>
          <w:sz w:val="21"/>
          <w:szCs w:val="21"/>
        </w:rPr>
        <w:t></w:t>
      </w:r>
      <w:r w:rsidRPr="008709CE">
        <w:rPr>
          <w:rFonts w:hint="eastAsia"/>
          <w:sz w:val="21"/>
          <w:szCs w:val="21"/>
        </w:rPr>
        <w:t>，又知在电路振荡稳定时流过</w:t>
      </w:r>
      <w:r w:rsidRPr="00FC6DA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FC6DA5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8709CE">
        <w:rPr>
          <w:rFonts w:hint="eastAsia"/>
          <w:sz w:val="21"/>
          <w:szCs w:val="21"/>
        </w:rPr>
        <w:t>的电流</w:t>
      </w:r>
      <w:r w:rsidR="00FC6DA5" w:rsidRPr="00FC6DA5">
        <w:rPr>
          <w:position w:val="-14"/>
          <w:sz w:val="21"/>
          <w:szCs w:val="21"/>
        </w:rPr>
        <w:object w:dxaOrig="540" w:dyaOrig="380">
          <v:shape id="_x0000_i1058" type="#_x0000_t75" style="width:27pt;height:19.15pt" o:ole="">
            <v:imagedata r:id="rId54" o:title=""/>
          </v:shape>
          <o:OLEObject Type="Embed" ProgID="Equation.3" ShapeID="_x0000_i1058" DrawAspect="Content" ObjectID="_1797245250" r:id="rId55"/>
        </w:object>
      </w:r>
      <w:r w:rsidR="00FC6DA5">
        <w:rPr>
          <w:rFonts w:hint="eastAsia"/>
          <w:sz w:val="21"/>
          <w:szCs w:val="21"/>
        </w:rPr>
        <w:t>0.6</w:t>
      </w:r>
      <w:r w:rsidR="00FC6DA5" w:rsidRPr="00FC6DA5">
        <w:rPr>
          <w:rFonts w:ascii="Times New Roman" w:hAnsi="Times New Roman" w:cs="Times New Roman"/>
          <w:sz w:val="21"/>
          <w:szCs w:val="21"/>
        </w:rPr>
        <w:t>mA</w:t>
      </w:r>
      <w:r w:rsidRPr="008709CE">
        <w:rPr>
          <w:rFonts w:hint="eastAsia"/>
          <w:sz w:val="21"/>
          <w:szCs w:val="21"/>
        </w:rPr>
        <w:t>（有效值）。试求：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输出电压</w:t>
      </w:r>
      <w:r w:rsidR="00EE33A0" w:rsidRPr="00FC6DA5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E33A0" w:rsidRPr="00FC6DA5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="00EE33A0" w:rsidRPr="008709CE">
        <w:rPr>
          <w:rFonts w:hint="eastAsia"/>
          <w:sz w:val="21"/>
          <w:szCs w:val="21"/>
        </w:rPr>
        <w:t>（有效值）＝？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电阻</w:t>
      </w:r>
      <w:r w:rsidR="00EE33A0" w:rsidRPr="00FC6DA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FC6DA5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="00EE33A0" w:rsidRPr="008709CE">
        <w:rPr>
          <w:rFonts w:hint="eastAsia"/>
          <w:sz w:val="21"/>
          <w:szCs w:val="21"/>
        </w:rPr>
        <w:t>＝？</w:t>
      </w:r>
    </w:p>
    <w:p w:rsidR="00EE33A0" w:rsidRPr="008709CE" w:rsidRDefault="00CE628F" w:rsidP="00190E43">
      <w:pPr>
        <w:snapToGrid w:val="0"/>
        <w:spacing w:line="264" w:lineRule="auto"/>
        <w:jc w:val="center"/>
        <w:rPr>
          <w:rFonts w:hint="eastAsia"/>
          <w:szCs w:val="21"/>
        </w:rPr>
      </w:pPr>
      <w:r w:rsidRPr="008709CE">
        <w:rPr>
          <w:noProof/>
          <w:szCs w:val="21"/>
        </w:rPr>
        <w:lastRenderedPageBreak/>
        <w:drawing>
          <wp:inline distT="0" distB="0" distL="0" distR="0">
            <wp:extent cx="1857375" cy="2028825"/>
            <wp:effectExtent l="0" t="0" r="0" b="0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FA5">
        <w:rPr>
          <w:rFonts w:hint="eastAsia"/>
          <w:szCs w:val="21"/>
        </w:rPr>
        <w:t xml:space="preserve">  </w:t>
      </w:r>
      <w:r w:rsidRPr="008709CE">
        <w:rPr>
          <w:noProof/>
          <w:szCs w:val="21"/>
        </w:rPr>
        <w:drawing>
          <wp:inline distT="0" distB="0" distL="0" distR="0">
            <wp:extent cx="1857375" cy="2028825"/>
            <wp:effectExtent l="0" t="0" r="0" b="0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3A0" w:rsidRPr="008709CE" w:rsidRDefault="00EE33A0" w:rsidP="00190E43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>(10 分</w:t>
      </w:r>
      <w:r w:rsidR="006340FE">
        <w:rPr>
          <w:sz w:val="21"/>
          <w:szCs w:val="21"/>
        </w:rPr>
        <w:t>)</w:t>
      </w:r>
      <w:r w:rsidR="006340FE">
        <w:rPr>
          <w:rFonts w:hint="eastAsia"/>
          <w:sz w:val="21"/>
          <w:szCs w:val="21"/>
        </w:rPr>
        <w:t>3</w:t>
      </w:r>
      <w:r w:rsidRPr="008709CE">
        <w:rPr>
          <w:sz w:val="21"/>
          <w:szCs w:val="21"/>
        </w:rPr>
        <w:t>.</w:t>
      </w:r>
      <w:r w:rsidRPr="008709CE">
        <w:rPr>
          <w:rFonts w:hint="eastAsia"/>
          <w:sz w:val="21"/>
          <w:szCs w:val="21"/>
        </w:rPr>
        <w:t>正弦波振荡电路如</w:t>
      </w:r>
      <w:r w:rsidR="00524FA5">
        <w:rPr>
          <w:rFonts w:hint="eastAsia"/>
          <w:sz w:val="21"/>
          <w:szCs w:val="21"/>
        </w:rPr>
        <w:t>右上</w:t>
      </w:r>
      <w:r w:rsidRPr="008709CE">
        <w:rPr>
          <w:rFonts w:hint="eastAsia"/>
          <w:sz w:val="21"/>
          <w:szCs w:val="21"/>
        </w:rPr>
        <w:t>图所示，设</w:t>
      </w: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为理想集成运放，已知在电路振荡稳定时，流过</w:t>
      </w:r>
      <w:r w:rsidRPr="008709CE">
        <w:rPr>
          <w:i/>
          <w:iCs/>
          <w:sz w:val="21"/>
          <w:szCs w:val="21"/>
        </w:rPr>
        <w:t>R</w:t>
      </w:r>
      <w:r w:rsidRPr="008709CE">
        <w:rPr>
          <w:sz w:val="21"/>
          <w:szCs w:val="21"/>
          <w:vertAlign w:val="subscript"/>
        </w:rPr>
        <w:t>1</w:t>
      </w:r>
      <w:r w:rsidRPr="008709CE">
        <w:rPr>
          <w:rFonts w:hint="eastAsia"/>
          <w:sz w:val="21"/>
          <w:szCs w:val="21"/>
        </w:rPr>
        <w:t>的流</w:t>
      </w:r>
      <w:r w:rsidR="00FC6DA5" w:rsidRPr="00FC6DA5">
        <w:rPr>
          <w:position w:val="-14"/>
          <w:sz w:val="21"/>
          <w:szCs w:val="21"/>
        </w:rPr>
        <w:object w:dxaOrig="540" w:dyaOrig="380">
          <v:shape id="_x0000_i1061" type="#_x0000_t75" style="width:27pt;height:19.15pt" o:ole="">
            <v:imagedata r:id="rId54" o:title=""/>
          </v:shape>
          <o:OLEObject Type="Embed" ProgID="Equation.3" ShapeID="_x0000_i1061" DrawAspect="Content" ObjectID="_1797245251" r:id="rId57"/>
        </w:object>
      </w:r>
      <w:r w:rsidR="00FC6DA5">
        <w:rPr>
          <w:rFonts w:hint="eastAsia"/>
          <w:sz w:val="21"/>
          <w:szCs w:val="21"/>
        </w:rPr>
        <w:t>0.6</w:t>
      </w:r>
      <w:r w:rsidR="00FC6DA5" w:rsidRPr="00FC6DA5">
        <w:rPr>
          <w:rFonts w:ascii="Times New Roman" w:hAnsi="Times New Roman" w:cs="Times New Roman"/>
          <w:sz w:val="21"/>
          <w:szCs w:val="21"/>
        </w:rPr>
        <w:t>mA</w:t>
      </w:r>
      <w:r w:rsidRPr="008709CE">
        <w:rPr>
          <w:rFonts w:hint="eastAsia"/>
          <w:sz w:val="21"/>
          <w:szCs w:val="21"/>
        </w:rPr>
        <w:t>（有效值），输出电压</w:t>
      </w:r>
      <w:r w:rsidRPr="00FC6DA5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FC6DA5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Pr="008709CE">
        <w:rPr>
          <w:rFonts w:hint="eastAsia"/>
          <w:sz w:val="21"/>
          <w:szCs w:val="21"/>
        </w:rPr>
        <w:t>（有效值）＝</w:t>
      </w:r>
      <w:r w:rsidRPr="008709CE">
        <w:rPr>
          <w:sz w:val="21"/>
          <w:szCs w:val="21"/>
        </w:rPr>
        <w:t>2.7V</w:t>
      </w:r>
      <w:r w:rsidRPr="008709CE">
        <w:rPr>
          <w:rFonts w:hint="eastAsia"/>
          <w:sz w:val="21"/>
          <w:szCs w:val="21"/>
        </w:rPr>
        <w:t>。试求：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电阻</w:t>
      </w:r>
      <w:r w:rsidR="00EE33A0" w:rsidRPr="00FC6DA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FC6DA5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="00EE33A0" w:rsidRPr="008709CE">
        <w:rPr>
          <w:rFonts w:hint="eastAsia"/>
          <w:sz w:val="21"/>
          <w:szCs w:val="21"/>
        </w:rPr>
        <w:t>＝？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电阻</w:t>
      </w:r>
      <w:r w:rsidR="00EE33A0" w:rsidRPr="00FC6DA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FC6DA5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="00EE33A0" w:rsidRPr="008709CE">
        <w:rPr>
          <w:rFonts w:hint="eastAsia"/>
          <w:sz w:val="21"/>
          <w:szCs w:val="21"/>
        </w:rPr>
        <w:t>＝？</w:t>
      </w:r>
    </w:p>
    <w:p w:rsidR="00EE33A0" w:rsidRPr="008709CE" w:rsidRDefault="00EE33A0" w:rsidP="00190E43">
      <w:pPr>
        <w:snapToGrid w:val="0"/>
        <w:spacing w:line="264" w:lineRule="auto"/>
        <w:jc w:val="center"/>
        <w:rPr>
          <w:szCs w:val="21"/>
        </w:rPr>
      </w:pPr>
    </w:p>
    <w:p w:rsidR="00EE33A0" w:rsidRPr="008709CE" w:rsidRDefault="00EE33A0" w:rsidP="00190E43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>(10 分</w:t>
      </w:r>
      <w:r w:rsidR="006340FE">
        <w:rPr>
          <w:sz w:val="21"/>
          <w:szCs w:val="21"/>
        </w:rPr>
        <w:t>)</w:t>
      </w:r>
      <w:r w:rsidR="006340FE">
        <w:rPr>
          <w:rFonts w:hint="eastAsia"/>
          <w:sz w:val="21"/>
          <w:szCs w:val="21"/>
        </w:rPr>
        <w:t>4</w:t>
      </w:r>
      <w:r w:rsidRPr="008709CE">
        <w:rPr>
          <w:sz w:val="21"/>
          <w:szCs w:val="21"/>
        </w:rPr>
        <w:t>.</w:t>
      </w:r>
      <w:r w:rsidRPr="008709CE">
        <w:rPr>
          <w:rFonts w:hint="eastAsia"/>
          <w:sz w:val="21"/>
          <w:szCs w:val="21"/>
        </w:rPr>
        <w:t>正弦波振荡电路如</w:t>
      </w:r>
      <w:r w:rsidR="00524FA5">
        <w:rPr>
          <w:rFonts w:hint="eastAsia"/>
          <w:sz w:val="21"/>
          <w:szCs w:val="21"/>
        </w:rPr>
        <w:t>左下</w:t>
      </w:r>
      <w:r w:rsidRPr="008709CE">
        <w:rPr>
          <w:rFonts w:hint="eastAsia"/>
          <w:sz w:val="21"/>
          <w:szCs w:val="21"/>
        </w:rPr>
        <w:t>图所示。设</w:t>
      </w: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为理想集成运放，已知电阻</w:t>
      </w:r>
      <w:r w:rsidRPr="00FC6DA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FC6DA5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8709CE">
        <w:rPr>
          <w:rFonts w:hint="eastAsia"/>
          <w:sz w:val="21"/>
          <w:szCs w:val="21"/>
        </w:rPr>
        <w:t>＝</w:t>
      </w:r>
      <w:r w:rsidRPr="008709CE">
        <w:rPr>
          <w:sz w:val="21"/>
          <w:szCs w:val="21"/>
        </w:rPr>
        <w:t>1.5k</w:t>
      </w:r>
      <w:r w:rsidRPr="008709CE">
        <w:rPr>
          <w:rFonts w:ascii="Symbol" w:hAnsi="Symbol"/>
          <w:sz w:val="21"/>
          <w:szCs w:val="21"/>
        </w:rPr>
        <w:t></w:t>
      </w:r>
      <w:r w:rsidRPr="008709CE">
        <w:rPr>
          <w:rFonts w:hint="eastAsia"/>
          <w:sz w:val="21"/>
          <w:szCs w:val="21"/>
        </w:rPr>
        <w:t>，电路振荡稳定的输出电压</w:t>
      </w:r>
      <w:r w:rsidRPr="00FC6DA5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FC6DA5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Pr="008709CE">
        <w:rPr>
          <w:rFonts w:hint="eastAsia"/>
          <w:sz w:val="21"/>
          <w:szCs w:val="21"/>
        </w:rPr>
        <w:t>（有效值）＝</w:t>
      </w:r>
      <w:r w:rsidRPr="008709CE">
        <w:rPr>
          <w:sz w:val="21"/>
          <w:szCs w:val="21"/>
        </w:rPr>
        <w:t>2.7V</w:t>
      </w:r>
      <w:r w:rsidRPr="008709CE">
        <w:rPr>
          <w:rFonts w:hint="eastAsia"/>
          <w:sz w:val="21"/>
          <w:szCs w:val="21"/>
        </w:rPr>
        <w:t>。试求：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流过电阻</w:t>
      </w:r>
      <w:r w:rsidR="00EE33A0" w:rsidRPr="00FC6DA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FC6DA5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="00EE33A0" w:rsidRPr="008709CE">
        <w:rPr>
          <w:rFonts w:hint="eastAsia"/>
          <w:sz w:val="21"/>
          <w:szCs w:val="21"/>
        </w:rPr>
        <w:t>的电流</w:t>
      </w:r>
      <w:r w:rsidRPr="00FC6DA5">
        <w:rPr>
          <w:position w:val="-14"/>
          <w:sz w:val="21"/>
          <w:szCs w:val="21"/>
        </w:rPr>
        <w:object w:dxaOrig="540" w:dyaOrig="380">
          <v:shape id="_x0000_i1062" type="#_x0000_t75" style="width:27pt;height:19.15pt" o:ole="">
            <v:imagedata r:id="rId54" o:title=""/>
          </v:shape>
          <o:OLEObject Type="Embed" ProgID="Equation.3" ShapeID="_x0000_i1062" DrawAspect="Content" ObjectID="_1797245252" r:id="rId58"/>
        </w:object>
      </w:r>
      <w:r>
        <w:rPr>
          <w:rFonts w:hint="eastAsia"/>
          <w:sz w:val="21"/>
          <w:szCs w:val="21"/>
        </w:rPr>
        <w:t>?</w:t>
      </w:r>
      <w:r w:rsidR="00EE33A0" w:rsidRPr="008709CE">
        <w:rPr>
          <w:rFonts w:hint="eastAsia"/>
          <w:sz w:val="21"/>
          <w:szCs w:val="21"/>
        </w:rPr>
        <w:t>（有效值）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电阻</w:t>
      </w:r>
      <w:r w:rsidR="00EE33A0" w:rsidRPr="008709CE">
        <w:rPr>
          <w:i/>
          <w:iCs/>
          <w:sz w:val="21"/>
          <w:szCs w:val="21"/>
        </w:rPr>
        <w:t>R</w:t>
      </w:r>
      <w:r w:rsidR="00EE33A0" w:rsidRPr="008709CE">
        <w:rPr>
          <w:sz w:val="21"/>
          <w:szCs w:val="21"/>
          <w:vertAlign w:val="subscript"/>
        </w:rPr>
        <w:t>1</w:t>
      </w:r>
      <w:r w:rsidR="00EE33A0" w:rsidRPr="008709CE">
        <w:rPr>
          <w:rFonts w:hint="eastAsia"/>
          <w:sz w:val="21"/>
          <w:szCs w:val="21"/>
        </w:rPr>
        <w:t>＝？</w:t>
      </w:r>
    </w:p>
    <w:p w:rsidR="00EE33A0" w:rsidRPr="008709CE" w:rsidRDefault="00CE628F" w:rsidP="00190E43">
      <w:pPr>
        <w:snapToGrid w:val="0"/>
        <w:spacing w:line="264" w:lineRule="auto"/>
        <w:jc w:val="center"/>
        <w:rPr>
          <w:rFonts w:hint="eastAsia"/>
          <w:szCs w:val="21"/>
        </w:rPr>
      </w:pPr>
      <w:r w:rsidRPr="008709CE">
        <w:rPr>
          <w:noProof/>
          <w:szCs w:val="21"/>
        </w:rPr>
        <w:drawing>
          <wp:inline distT="0" distB="0" distL="0" distR="0">
            <wp:extent cx="1857375" cy="2028825"/>
            <wp:effectExtent l="0" t="0" r="0" b="0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FA5">
        <w:rPr>
          <w:rFonts w:hint="eastAsia"/>
          <w:szCs w:val="21"/>
        </w:rPr>
        <w:t xml:space="preserve">    </w:t>
      </w:r>
    </w:p>
    <w:p w:rsidR="00FC6DA5" w:rsidRDefault="00492A91" w:rsidP="00190E43">
      <w:pPr>
        <w:pStyle w:val="TOC1"/>
        <w:snapToGrid w:val="0"/>
        <w:spacing w:line="264" w:lineRule="auto"/>
        <w:rPr>
          <w:rFonts w:hint="eastAsia"/>
          <w:sz w:val="21"/>
          <w:szCs w:val="21"/>
        </w:rPr>
      </w:pPr>
      <w:r w:rsidRPr="008709CE">
        <w:rPr>
          <w:sz w:val="21"/>
          <w:szCs w:val="21"/>
        </w:rPr>
        <w:t xml:space="preserve"> </w:t>
      </w:r>
      <w:r w:rsidR="00EE33A0" w:rsidRPr="008709CE">
        <w:rPr>
          <w:sz w:val="21"/>
          <w:szCs w:val="21"/>
        </w:rPr>
        <w:t>(10 分</w:t>
      </w:r>
      <w:r w:rsidR="006340FE">
        <w:rPr>
          <w:sz w:val="21"/>
          <w:szCs w:val="21"/>
        </w:rPr>
        <w:t>)</w:t>
      </w:r>
      <w:r w:rsidR="006340FE">
        <w:rPr>
          <w:rFonts w:hint="eastAsia"/>
          <w:sz w:val="21"/>
          <w:szCs w:val="21"/>
        </w:rPr>
        <w:t>5</w:t>
      </w:r>
      <w:r w:rsidR="00EE33A0" w:rsidRPr="008709CE">
        <w:rPr>
          <w:sz w:val="21"/>
          <w:szCs w:val="21"/>
        </w:rPr>
        <w:t>.</w:t>
      </w:r>
      <w:r w:rsidR="00EE33A0" w:rsidRPr="008709CE">
        <w:rPr>
          <w:rFonts w:hint="eastAsia"/>
          <w:sz w:val="21"/>
          <w:szCs w:val="21"/>
        </w:rPr>
        <w:t>电路如图（</w:t>
      </w:r>
      <w:r w:rsidR="00EE33A0" w:rsidRPr="008709CE">
        <w:rPr>
          <w:sz w:val="21"/>
          <w:szCs w:val="21"/>
        </w:rPr>
        <w:t>a</w:t>
      </w:r>
      <w:r w:rsidR="00EE33A0" w:rsidRPr="008709CE">
        <w:rPr>
          <w:rFonts w:hint="eastAsia"/>
          <w:sz w:val="21"/>
          <w:szCs w:val="21"/>
        </w:rPr>
        <w:t>）、（</w:t>
      </w:r>
      <w:r w:rsidR="00EE33A0" w:rsidRPr="008709CE">
        <w:rPr>
          <w:sz w:val="21"/>
          <w:szCs w:val="21"/>
        </w:rPr>
        <w:t>b</w:t>
      </w:r>
      <w:r w:rsidR="00EE33A0" w:rsidRPr="008709CE">
        <w:rPr>
          <w:rFonts w:hint="eastAsia"/>
          <w:sz w:val="21"/>
          <w:szCs w:val="21"/>
        </w:rPr>
        <w:t>）所示，设</w:t>
      </w:r>
      <w:r w:rsidR="00EE33A0" w:rsidRPr="008709CE">
        <w:rPr>
          <w:sz w:val="21"/>
          <w:szCs w:val="21"/>
        </w:rPr>
        <w:t>A</w:t>
      </w:r>
      <w:r w:rsidR="00EE33A0" w:rsidRPr="008709CE">
        <w:rPr>
          <w:rFonts w:hint="eastAsia"/>
          <w:sz w:val="21"/>
          <w:szCs w:val="21"/>
        </w:rPr>
        <w:t>均为理想集成运放。</w:t>
      </w:r>
    </w:p>
    <w:p w:rsidR="00EE33A0" w:rsidRPr="008709CE" w:rsidRDefault="00FC6DA5" w:rsidP="00FC6DA5">
      <w:pPr>
        <w:pStyle w:val="TOC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选择两电路中的</w:t>
      </w:r>
      <w:r w:rsidR="00EE33A0" w:rsidRPr="00FC6DA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FC6DA5">
        <w:rPr>
          <w:rFonts w:ascii="Times New Roman" w:hAnsi="Times New Roman" w:cs="Times New Roman"/>
          <w:i/>
          <w:iCs/>
          <w:sz w:val="21"/>
          <w:szCs w:val="21"/>
          <w:vertAlign w:val="subscript"/>
        </w:rPr>
        <w:t>t</w:t>
      </w:r>
      <w:r w:rsidR="00EE33A0" w:rsidRPr="008709CE">
        <w:rPr>
          <w:rFonts w:hint="eastAsia"/>
          <w:sz w:val="21"/>
          <w:szCs w:val="21"/>
        </w:rPr>
        <w:t>值及其温度系数的正、负号；</w:t>
      </w:r>
    </w:p>
    <w:p w:rsidR="00EE33A0" w:rsidRPr="008709CE" w:rsidRDefault="00FC6DA5" w:rsidP="00FC6DA5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计算两电路输出电压的频率</w:t>
      </w:r>
      <w:r w:rsidR="00EE33A0" w:rsidRPr="00FC6DA5">
        <w:rPr>
          <w:rFonts w:ascii="Times New Roman" w:hAnsi="Times New Roman" w:cs="Times New Roman"/>
          <w:i/>
          <w:iCs/>
          <w:sz w:val="21"/>
          <w:szCs w:val="21"/>
        </w:rPr>
        <w:t>f</w:t>
      </w:r>
      <w:r w:rsidR="00EE33A0" w:rsidRPr="00FC6DA5">
        <w:rPr>
          <w:rFonts w:ascii="Times New Roman" w:hAnsi="Times New Roman" w:cs="Times New Roman"/>
          <w:sz w:val="21"/>
          <w:szCs w:val="21"/>
          <w:vertAlign w:val="subscript"/>
        </w:rPr>
        <w:t>0</w:t>
      </w:r>
      <w:r w:rsidR="00EE33A0" w:rsidRPr="008709CE">
        <w:rPr>
          <w:rFonts w:hint="eastAsia"/>
          <w:sz w:val="21"/>
          <w:szCs w:val="21"/>
        </w:rPr>
        <w:t>。</w:t>
      </w:r>
    </w:p>
    <w:p w:rsidR="00EE33A0" w:rsidRPr="008709CE" w:rsidRDefault="00CE628F" w:rsidP="00190E43">
      <w:pPr>
        <w:snapToGrid w:val="0"/>
        <w:spacing w:line="264" w:lineRule="auto"/>
        <w:jc w:val="center"/>
        <w:rPr>
          <w:szCs w:val="21"/>
        </w:rPr>
      </w:pPr>
      <w:r w:rsidRPr="008709CE">
        <w:rPr>
          <w:noProof/>
          <w:szCs w:val="21"/>
        </w:rPr>
        <w:lastRenderedPageBreak/>
        <w:drawing>
          <wp:inline distT="0" distB="0" distL="0" distR="0">
            <wp:extent cx="4076700" cy="1676400"/>
            <wp:effectExtent l="0" t="0" r="0" b="0"/>
            <wp:docPr id="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425" w:rsidRDefault="006340FE" w:rsidP="00190E43">
      <w:pPr>
        <w:pStyle w:val="TOC1"/>
        <w:snapToGrid w:val="0"/>
        <w:spacing w:line="264" w:lineRule="auto"/>
        <w:rPr>
          <w:rFonts w:hint="eastAsia"/>
          <w:sz w:val="21"/>
          <w:szCs w:val="21"/>
        </w:rPr>
      </w:pPr>
      <w:r w:rsidRPr="008709CE">
        <w:rPr>
          <w:sz w:val="21"/>
          <w:szCs w:val="21"/>
        </w:rPr>
        <w:t xml:space="preserve"> </w:t>
      </w:r>
      <w:r w:rsidR="00EE33A0" w:rsidRPr="008709CE">
        <w:rPr>
          <w:sz w:val="21"/>
          <w:szCs w:val="21"/>
        </w:rPr>
        <w:t>(08 分)</w:t>
      </w:r>
      <w:r w:rsidRPr="006340FE">
        <w:rPr>
          <w:rFonts w:hint="eastAsia"/>
          <w:sz w:val="21"/>
          <w:szCs w:val="21"/>
        </w:rPr>
        <w:t>6</w:t>
      </w:r>
      <w:r w:rsidR="00EE33A0" w:rsidRPr="008709CE">
        <w:rPr>
          <w:sz w:val="21"/>
          <w:szCs w:val="21"/>
        </w:rPr>
        <w:t>.</w:t>
      </w:r>
      <w:r w:rsidR="00EE33A0" w:rsidRPr="008709CE">
        <w:rPr>
          <w:rFonts w:hint="eastAsia"/>
          <w:sz w:val="21"/>
          <w:szCs w:val="21"/>
        </w:rPr>
        <w:t>设图示电路中的</w:t>
      </w:r>
      <w:r w:rsidR="00EE33A0" w:rsidRPr="008709CE">
        <w:rPr>
          <w:sz w:val="21"/>
          <w:szCs w:val="21"/>
        </w:rPr>
        <w:t>A</w:t>
      </w:r>
      <w:r w:rsidR="00EE33A0" w:rsidRPr="008709CE">
        <w:rPr>
          <w:sz w:val="21"/>
          <w:szCs w:val="21"/>
          <w:vertAlign w:val="subscript"/>
        </w:rPr>
        <w:t>1</w:t>
      </w:r>
      <w:r w:rsidR="00EE33A0" w:rsidRPr="008709CE">
        <w:rPr>
          <w:rFonts w:hint="eastAsia"/>
          <w:sz w:val="21"/>
          <w:szCs w:val="21"/>
        </w:rPr>
        <w:t>、</w:t>
      </w:r>
      <w:r w:rsidR="00EE33A0" w:rsidRPr="008709CE">
        <w:rPr>
          <w:sz w:val="21"/>
          <w:szCs w:val="21"/>
        </w:rPr>
        <w:t>A</w:t>
      </w:r>
      <w:r w:rsidR="00EE33A0" w:rsidRPr="008709CE">
        <w:rPr>
          <w:sz w:val="21"/>
          <w:szCs w:val="21"/>
          <w:vertAlign w:val="subscript"/>
        </w:rPr>
        <w:t>2</w:t>
      </w:r>
      <w:r w:rsidR="00EE33A0" w:rsidRPr="008709CE">
        <w:rPr>
          <w:rFonts w:hint="eastAsia"/>
          <w:sz w:val="21"/>
          <w:szCs w:val="21"/>
        </w:rPr>
        <w:t>均为理想运放，请回答下列问题：</w:t>
      </w:r>
      <w:r w:rsidR="00EE33A0" w:rsidRPr="008709CE">
        <w:rPr>
          <w:sz w:val="21"/>
          <w:szCs w:val="21"/>
        </w:rPr>
        <w:t xml:space="preserve"> </w:t>
      </w:r>
    </w:p>
    <w:p w:rsidR="00EE33A0" w:rsidRPr="008709CE" w:rsidRDefault="004A2425" w:rsidP="004A2425">
      <w:pPr>
        <w:pStyle w:val="TOC1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为使该电路有可能产生正弦波振荡，试分别用“＋”、“－”号标出</w:t>
      </w:r>
      <w:r w:rsidR="00EE33A0" w:rsidRPr="004A2425">
        <w:rPr>
          <w:rFonts w:ascii="Times New Roman" w:hAnsi="Times New Roman" w:cs="Times New Roman"/>
          <w:sz w:val="21"/>
          <w:szCs w:val="21"/>
        </w:rPr>
        <w:t>A</w:t>
      </w:r>
      <w:r w:rsidR="00EE33A0" w:rsidRPr="004A2425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="00EE33A0" w:rsidRPr="008709CE">
        <w:rPr>
          <w:rFonts w:hint="eastAsia"/>
          <w:sz w:val="21"/>
          <w:szCs w:val="21"/>
        </w:rPr>
        <w:t>的同相输入端和反相输入端；</w:t>
      </w:r>
    </w:p>
    <w:p w:rsidR="00EE33A0" w:rsidRPr="008709CE" w:rsidRDefault="004A2425" w:rsidP="004A2425">
      <w:pPr>
        <w:pStyle w:val="a3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若采用一只负温度系数的热敏电阻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  <w:vertAlign w:val="subscript"/>
        </w:rPr>
        <w:t>t</w:t>
      </w:r>
      <w:r w:rsidR="00EE33A0" w:rsidRPr="008709CE">
        <w:rPr>
          <w:rFonts w:hint="eastAsia"/>
          <w:sz w:val="21"/>
          <w:szCs w:val="21"/>
        </w:rPr>
        <w:t>来稳定该电路输出振幅，试问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  <w:vertAlign w:val="subscript"/>
        </w:rPr>
        <w:t>t</w:t>
      </w:r>
      <w:r w:rsidR="00EE33A0" w:rsidRPr="008709CE">
        <w:rPr>
          <w:rFonts w:hint="eastAsia"/>
          <w:sz w:val="21"/>
          <w:szCs w:val="21"/>
        </w:rPr>
        <w:t>应取代电路中的哪只电阻？</w:t>
      </w:r>
    </w:p>
    <w:p w:rsidR="00EE33A0" w:rsidRPr="008709CE" w:rsidRDefault="00CE628F" w:rsidP="00190E43">
      <w:pPr>
        <w:snapToGrid w:val="0"/>
        <w:spacing w:line="264" w:lineRule="auto"/>
        <w:jc w:val="center"/>
        <w:rPr>
          <w:szCs w:val="21"/>
        </w:rPr>
      </w:pPr>
      <w:r w:rsidRPr="008709CE">
        <w:rPr>
          <w:noProof/>
          <w:szCs w:val="21"/>
        </w:rPr>
        <w:drawing>
          <wp:inline distT="0" distB="0" distL="0" distR="0">
            <wp:extent cx="3371850" cy="1800225"/>
            <wp:effectExtent l="0" t="0" r="0" b="0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3A0" w:rsidRPr="008709CE" w:rsidRDefault="00EE33A0" w:rsidP="00190E43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>(10 分</w:t>
      </w:r>
      <w:r w:rsidR="006340FE">
        <w:rPr>
          <w:sz w:val="21"/>
          <w:szCs w:val="21"/>
        </w:rPr>
        <w:t>)</w:t>
      </w:r>
      <w:r w:rsidR="006340FE">
        <w:rPr>
          <w:rFonts w:hint="eastAsia"/>
          <w:sz w:val="21"/>
          <w:szCs w:val="21"/>
        </w:rPr>
        <w:t>7</w:t>
      </w:r>
      <w:r w:rsidRPr="008709CE">
        <w:rPr>
          <w:sz w:val="21"/>
          <w:szCs w:val="21"/>
        </w:rPr>
        <w:t>.</w:t>
      </w:r>
      <w:r w:rsidRPr="008709CE">
        <w:rPr>
          <w:rFonts w:hint="eastAsia"/>
          <w:sz w:val="21"/>
          <w:szCs w:val="21"/>
        </w:rPr>
        <w:t>文氏电桥正弦波振荡电路如图（</w:t>
      </w: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）所示。图（</w:t>
      </w:r>
      <w:r w:rsidRPr="008709CE">
        <w:rPr>
          <w:sz w:val="21"/>
          <w:szCs w:val="21"/>
        </w:rPr>
        <w:t>b</w:t>
      </w:r>
      <w:r w:rsidRPr="008709CE">
        <w:rPr>
          <w:rFonts w:hint="eastAsia"/>
          <w:sz w:val="21"/>
          <w:szCs w:val="21"/>
        </w:rPr>
        <w:t>）画出热敏电阻</w:t>
      </w:r>
      <w:r w:rsidRPr="008709CE">
        <w:rPr>
          <w:i/>
          <w:iCs/>
          <w:sz w:val="21"/>
          <w:szCs w:val="21"/>
        </w:rPr>
        <w:t>R</w:t>
      </w:r>
      <w:r w:rsidRPr="008709CE">
        <w:rPr>
          <w:i/>
          <w:iCs/>
          <w:sz w:val="21"/>
          <w:szCs w:val="21"/>
          <w:vertAlign w:val="subscript"/>
        </w:rPr>
        <w:t>t</w:t>
      </w:r>
      <w:r w:rsidRPr="008709CE">
        <w:rPr>
          <w:rFonts w:hint="eastAsia"/>
          <w:sz w:val="21"/>
          <w:szCs w:val="21"/>
        </w:rPr>
        <w:t>的特性，设</w:t>
      </w:r>
      <w:r w:rsidRPr="004A2425">
        <w:rPr>
          <w:rFonts w:ascii="Times New Roman" w:hAnsi="Times New Roman" w:cs="Times New Roman"/>
          <w:sz w:val="21"/>
          <w:szCs w:val="21"/>
        </w:rPr>
        <w:t>A</w:t>
      </w:r>
      <w:r w:rsidRPr="004A2425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4A2425">
        <w:rPr>
          <w:rFonts w:ascii="Times New Roman" w:cs="Times New Roman"/>
          <w:sz w:val="21"/>
          <w:szCs w:val="21"/>
        </w:rPr>
        <w:t>、</w:t>
      </w:r>
      <w:r w:rsidRPr="004A2425">
        <w:rPr>
          <w:rFonts w:ascii="Times New Roman" w:hAnsi="Times New Roman" w:cs="Times New Roman"/>
          <w:sz w:val="21"/>
          <w:szCs w:val="21"/>
        </w:rPr>
        <w:t>A</w:t>
      </w:r>
      <w:r w:rsidRPr="004A2425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8709CE">
        <w:rPr>
          <w:rFonts w:hint="eastAsia"/>
          <w:sz w:val="21"/>
          <w:szCs w:val="21"/>
        </w:rPr>
        <w:t>为理想集成运放。试回答下列问题：</w:t>
      </w:r>
    </w:p>
    <w:p w:rsidR="00EE33A0" w:rsidRPr="008709CE" w:rsidRDefault="004A2425" w:rsidP="00492A91">
      <w:pPr>
        <w:pStyle w:val="a3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  <w:vertAlign w:val="subscript"/>
        </w:rPr>
        <w:t>t</w:t>
      </w:r>
      <w:r w:rsidR="00EE33A0" w:rsidRPr="008709CE">
        <w:rPr>
          <w:rFonts w:hint="eastAsia"/>
          <w:sz w:val="21"/>
          <w:szCs w:val="21"/>
        </w:rPr>
        <w:t>的温度系数是正的、还是负的？</w:t>
      </w:r>
    </w:p>
    <w:p w:rsidR="00EE33A0" w:rsidRPr="008709CE" w:rsidRDefault="004A2425" w:rsidP="00492A91">
      <w:pPr>
        <w:pStyle w:val="a3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当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  <w:vertAlign w:val="subscript"/>
        </w:rPr>
        <w:t>t</w:t>
      </w:r>
      <w:r w:rsidR="00EE33A0" w:rsidRPr="008709CE">
        <w:rPr>
          <w:rFonts w:hint="eastAsia"/>
          <w:sz w:val="21"/>
          <w:szCs w:val="21"/>
        </w:rPr>
        <w:t>（有效值）多大时，该电路出现稳定的正弦波振荡？此时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  <w:vertAlign w:val="subscript"/>
        </w:rPr>
        <w:t>t</w:t>
      </w:r>
      <w:r w:rsidR="00EE33A0" w:rsidRPr="008709CE">
        <w:rPr>
          <w:rFonts w:hint="eastAsia"/>
          <w:sz w:val="21"/>
          <w:szCs w:val="21"/>
        </w:rPr>
        <w:t>＝？</w:t>
      </w:r>
    </w:p>
    <w:p w:rsidR="00EE33A0" w:rsidRPr="008709CE" w:rsidRDefault="004A2425" w:rsidP="00492A91">
      <w:pPr>
        <w:pStyle w:val="a3"/>
        <w:snapToGrid w:val="0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输出电压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="00EE33A0" w:rsidRPr="004A2425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="00EE33A0" w:rsidRPr="008709CE">
        <w:rPr>
          <w:rFonts w:hint="eastAsia"/>
          <w:sz w:val="21"/>
          <w:szCs w:val="21"/>
        </w:rPr>
        <w:t>（有效值）＝？</w:t>
      </w:r>
    </w:p>
    <w:p w:rsidR="00EE33A0" w:rsidRPr="008709CE" w:rsidRDefault="00CE628F" w:rsidP="00190E43">
      <w:pPr>
        <w:snapToGrid w:val="0"/>
        <w:spacing w:line="264" w:lineRule="auto"/>
        <w:jc w:val="center"/>
        <w:rPr>
          <w:szCs w:val="21"/>
        </w:rPr>
      </w:pPr>
      <w:r w:rsidRPr="008709CE">
        <w:rPr>
          <w:noProof/>
          <w:szCs w:val="21"/>
        </w:rPr>
        <w:drawing>
          <wp:inline distT="0" distB="0" distL="0" distR="0">
            <wp:extent cx="4876800" cy="2066925"/>
            <wp:effectExtent l="0" t="0" r="0" b="0"/>
            <wp:docPr id="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3A0" w:rsidRPr="008709CE" w:rsidRDefault="00492A91" w:rsidP="00492A91">
      <w:pPr>
        <w:pStyle w:val="TOC1"/>
        <w:snapToGrid w:val="0"/>
        <w:spacing w:line="264" w:lineRule="auto"/>
        <w:ind w:left="315" w:hangingChars="150" w:hanging="315"/>
        <w:rPr>
          <w:sz w:val="21"/>
          <w:szCs w:val="21"/>
        </w:rPr>
      </w:pPr>
      <w:r w:rsidRPr="008709CE">
        <w:rPr>
          <w:sz w:val="21"/>
          <w:szCs w:val="21"/>
        </w:rPr>
        <w:t xml:space="preserve"> </w:t>
      </w:r>
      <w:r w:rsidR="00EE33A0" w:rsidRPr="008709CE">
        <w:rPr>
          <w:sz w:val="21"/>
          <w:szCs w:val="21"/>
        </w:rPr>
        <w:t>(15 分</w:t>
      </w:r>
      <w:r w:rsidR="006340FE">
        <w:rPr>
          <w:sz w:val="21"/>
          <w:szCs w:val="21"/>
        </w:rPr>
        <w:t>)</w:t>
      </w:r>
      <w:r w:rsidR="006340FE">
        <w:rPr>
          <w:rFonts w:hint="eastAsia"/>
          <w:sz w:val="21"/>
          <w:szCs w:val="21"/>
        </w:rPr>
        <w:t>8</w:t>
      </w:r>
      <w:r w:rsidR="00EE33A0" w:rsidRPr="008709CE">
        <w:rPr>
          <w:sz w:val="21"/>
          <w:szCs w:val="21"/>
        </w:rPr>
        <w:t>.</w:t>
      </w:r>
      <w:r w:rsidR="00EE33A0" w:rsidRPr="008709CE">
        <w:rPr>
          <w:rFonts w:hint="eastAsia"/>
          <w:sz w:val="21"/>
          <w:szCs w:val="21"/>
        </w:rPr>
        <w:t>图示是一个尚未连接好的文氏电桥正弦波振荡电路，设</w:t>
      </w:r>
      <w:r w:rsidR="00EE33A0" w:rsidRPr="008709CE">
        <w:rPr>
          <w:sz w:val="21"/>
          <w:szCs w:val="21"/>
        </w:rPr>
        <w:t>A</w:t>
      </w:r>
      <w:r w:rsidR="00EE33A0" w:rsidRPr="008709CE">
        <w:rPr>
          <w:rFonts w:hint="eastAsia"/>
          <w:sz w:val="21"/>
          <w:szCs w:val="21"/>
        </w:rPr>
        <w:t>为理想集成运放，试回答下列题：</w:t>
      </w:r>
    </w:p>
    <w:p w:rsidR="00EE33A0" w:rsidRPr="008709CE" w:rsidRDefault="004A2425" w:rsidP="00492A91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为使电路满足振荡的相位平衡条件，各点之间应如何连接（在图中画出）？</w:t>
      </w:r>
    </w:p>
    <w:p w:rsidR="00EE33A0" w:rsidRPr="008709CE" w:rsidRDefault="004A2425" w:rsidP="00492A91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为使电路满足起振的幅值条件，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4A2425">
        <w:rPr>
          <w:rFonts w:ascii="Times New Roman" w:hAnsi="Times New Roman" w:cs="Times New Roman"/>
          <w:sz w:val="21"/>
          <w:szCs w:val="21"/>
          <w:vertAlign w:val="subscript"/>
        </w:rPr>
        <w:t>f</w:t>
      </w:r>
      <w:r w:rsidR="00EE33A0" w:rsidRPr="008709CE">
        <w:rPr>
          <w:rFonts w:hint="eastAsia"/>
          <w:sz w:val="21"/>
          <w:szCs w:val="21"/>
        </w:rPr>
        <w:t>应如何选择？</w:t>
      </w:r>
    </w:p>
    <w:p w:rsidR="00EE33A0" w:rsidRPr="008709CE" w:rsidRDefault="004A2425" w:rsidP="00492A91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为使电路产生</w:t>
      </w:r>
      <w:r w:rsidR="00EE33A0" w:rsidRPr="008709CE">
        <w:rPr>
          <w:sz w:val="21"/>
          <w:szCs w:val="21"/>
        </w:rPr>
        <w:t>100Hz</w:t>
      </w:r>
      <w:r w:rsidR="00EE33A0" w:rsidRPr="008709CE">
        <w:rPr>
          <w:rFonts w:hint="eastAsia"/>
          <w:sz w:val="21"/>
          <w:szCs w:val="21"/>
        </w:rPr>
        <w:t>的正弦波振荡，电容</w:t>
      </w:r>
      <w:r w:rsidR="00EE33A0" w:rsidRPr="008709CE">
        <w:rPr>
          <w:i/>
          <w:iCs/>
          <w:sz w:val="21"/>
          <w:szCs w:val="21"/>
        </w:rPr>
        <w:t>C</w:t>
      </w:r>
      <w:r w:rsidR="00EE33A0" w:rsidRPr="008709CE">
        <w:rPr>
          <w:rFonts w:hint="eastAsia"/>
          <w:sz w:val="21"/>
          <w:szCs w:val="21"/>
        </w:rPr>
        <w:t>应选多大？</w:t>
      </w:r>
    </w:p>
    <w:p w:rsidR="00EE33A0" w:rsidRPr="008709CE" w:rsidRDefault="004A2425" w:rsidP="00492A91">
      <w:pPr>
        <w:pStyle w:val="a3"/>
        <w:snapToGrid w:val="0"/>
        <w:spacing w:line="264" w:lineRule="auto"/>
        <w:ind w:leftChars="100" w:left="210"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现有一个具有负温度系数的热敏电阻</w:t>
      </w:r>
      <w:r w:rsidR="00EE33A0" w:rsidRPr="008709CE">
        <w:rPr>
          <w:i/>
          <w:iCs/>
          <w:sz w:val="21"/>
          <w:szCs w:val="21"/>
        </w:rPr>
        <w:t>R</w:t>
      </w:r>
      <w:r w:rsidR="00EE33A0" w:rsidRPr="008709CE">
        <w:rPr>
          <w:i/>
          <w:iCs/>
          <w:sz w:val="21"/>
          <w:szCs w:val="21"/>
          <w:vertAlign w:val="subscript"/>
        </w:rPr>
        <w:t>t</w:t>
      </w:r>
      <w:r w:rsidR="00EE33A0" w:rsidRPr="008709CE">
        <w:rPr>
          <w:rFonts w:hint="eastAsia"/>
          <w:sz w:val="21"/>
          <w:szCs w:val="21"/>
        </w:rPr>
        <w:t>，为了稳幅，可将它替换哪个电阻（假设它和被替换电阻的阻值相同）？</w:t>
      </w:r>
    </w:p>
    <w:p w:rsidR="00EE33A0" w:rsidRPr="008709CE" w:rsidRDefault="00CE628F" w:rsidP="00190E43">
      <w:pPr>
        <w:snapToGrid w:val="0"/>
        <w:spacing w:line="264" w:lineRule="auto"/>
        <w:jc w:val="center"/>
        <w:rPr>
          <w:szCs w:val="21"/>
        </w:rPr>
      </w:pPr>
      <w:r w:rsidRPr="008709CE">
        <w:rPr>
          <w:noProof/>
          <w:szCs w:val="21"/>
        </w:rPr>
        <w:drawing>
          <wp:inline distT="0" distB="0" distL="0" distR="0">
            <wp:extent cx="3629025" cy="1943100"/>
            <wp:effectExtent l="0" t="0" r="0" b="0"/>
            <wp:docPr id="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425" w:rsidRDefault="00EE33A0" w:rsidP="00190E43">
      <w:pPr>
        <w:pStyle w:val="TOC1"/>
        <w:snapToGrid w:val="0"/>
        <w:spacing w:line="264" w:lineRule="auto"/>
        <w:rPr>
          <w:rFonts w:hint="eastAsia"/>
          <w:sz w:val="21"/>
          <w:szCs w:val="21"/>
        </w:rPr>
      </w:pPr>
      <w:r w:rsidRPr="008709CE">
        <w:rPr>
          <w:sz w:val="21"/>
          <w:szCs w:val="21"/>
        </w:rPr>
        <w:t>(08 分</w:t>
      </w:r>
      <w:r w:rsidR="006340FE">
        <w:rPr>
          <w:sz w:val="21"/>
          <w:szCs w:val="21"/>
        </w:rPr>
        <w:t>)</w:t>
      </w:r>
      <w:r w:rsidR="006340FE">
        <w:rPr>
          <w:rFonts w:hint="eastAsia"/>
          <w:sz w:val="21"/>
          <w:szCs w:val="21"/>
        </w:rPr>
        <w:t>9</w:t>
      </w:r>
      <w:r w:rsidRPr="008709CE">
        <w:rPr>
          <w:sz w:val="21"/>
          <w:szCs w:val="21"/>
        </w:rPr>
        <w:t>.</w:t>
      </w:r>
      <w:r w:rsidRPr="008709CE">
        <w:rPr>
          <w:rFonts w:hint="eastAsia"/>
          <w:sz w:val="21"/>
          <w:szCs w:val="21"/>
        </w:rPr>
        <w:t>电路如图所示。试回答下列各问题：</w:t>
      </w:r>
      <w:r w:rsidRPr="008709CE">
        <w:rPr>
          <w:sz w:val="21"/>
          <w:szCs w:val="21"/>
        </w:rPr>
        <w:t xml:space="preserve"> </w:t>
      </w:r>
    </w:p>
    <w:p w:rsidR="00EE33A0" w:rsidRPr="008709CE" w:rsidRDefault="004A2425" w:rsidP="004A2425">
      <w:pPr>
        <w:pStyle w:val="TOC1"/>
        <w:snapToGrid w:val="0"/>
        <w:spacing w:line="264" w:lineRule="auto"/>
        <w:ind w:firstLineChars="350" w:firstLine="73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如何将图中两部分电路的有关端点加以连接，使之成为正弦波振荡电路；</w:t>
      </w:r>
    </w:p>
    <w:p w:rsidR="00EE33A0" w:rsidRPr="008709CE" w:rsidRDefault="004A2425" w:rsidP="004A2425">
      <w:pPr>
        <w:pStyle w:val="a3"/>
        <w:snapToGrid w:val="0"/>
        <w:spacing w:line="264" w:lineRule="auto"/>
        <w:ind w:firstLineChars="350" w:firstLine="73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EE33A0"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EE33A0" w:rsidRPr="008709CE">
        <w:rPr>
          <w:rFonts w:hint="eastAsia"/>
          <w:sz w:val="21"/>
          <w:szCs w:val="21"/>
        </w:rPr>
        <w:t>当电路振荡稳定时，</w:t>
      </w:r>
      <w:r w:rsidR="00EE33A0" w:rsidRPr="008709CE">
        <w:rPr>
          <w:sz w:val="21"/>
          <w:szCs w:val="21"/>
        </w:rPr>
        <w:t>A</w:t>
      </w:r>
      <w:r w:rsidR="00EE33A0" w:rsidRPr="008709CE">
        <w:rPr>
          <w:rFonts w:hint="eastAsia"/>
          <w:sz w:val="21"/>
          <w:szCs w:val="21"/>
        </w:rPr>
        <w:t>组成的放大电路其闭环电压放大倍数</w:t>
      </w:r>
      <w:r w:rsidRPr="004A2425">
        <w:rPr>
          <w:position w:val="-14"/>
          <w:sz w:val="21"/>
          <w:szCs w:val="21"/>
        </w:rPr>
        <w:object w:dxaOrig="720" w:dyaOrig="380">
          <v:shape id="_x0000_i1068" type="#_x0000_t75" style="width:36pt;height:19.15pt" o:ole="">
            <v:imagedata r:id="rId63" o:title=""/>
          </v:shape>
          <o:OLEObject Type="Embed" ProgID="Equation.3" ShapeID="_x0000_i1068" DrawAspect="Content" ObjectID="_1797245253" r:id="rId64"/>
        </w:object>
      </w:r>
      <w:r w:rsidR="00EE33A0" w:rsidRPr="008709CE">
        <w:rPr>
          <w:rFonts w:hint="eastAsia"/>
          <w:sz w:val="21"/>
          <w:szCs w:val="21"/>
        </w:rPr>
        <w:t>，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="00EE33A0" w:rsidRPr="004A2425">
        <w:rPr>
          <w:rFonts w:ascii="Times New Roman" w:hAnsi="Times New Roman" w:cs="Times New Roman"/>
          <w:i/>
          <w:iCs/>
          <w:sz w:val="21"/>
          <w:szCs w:val="21"/>
          <w:vertAlign w:val="subscript"/>
        </w:rPr>
        <w:t>t</w:t>
      </w:r>
      <w:r w:rsidR="00EE33A0" w:rsidRPr="008709CE">
        <w:rPr>
          <w:rFonts w:hint="eastAsia"/>
          <w:sz w:val="21"/>
          <w:szCs w:val="21"/>
        </w:rPr>
        <w:t>为负温度系数的热敏电阻。</w:t>
      </w:r>
    </w:p>
    <w:p w:rsidR="00EE33A0" w:rsidRPr="008709CE" w:rsidRDefault="00CE628F" w:rsidP="00190E43">
      <w:pPr>
        <w:snapToGrid w:val="0"/>
        <w:spacing w:line="264" w:lineRule="auto"/>
        <w:jc w:val="center"/>
        <w:rPr>
          <w:szCs w:val="21"/>
        </w:rPr>
      </w:pPr>
      <w:r w:rsidRPr="008709CE">
        <w:rPr>
          <w:noProof/>
          <w:szCs w:val="21"/>
        </w:rPr>
        <w:drawing>
          <wp:inline distT="0" distB="0" distL="0" distR="0">
            <wp:extent cx="2847975" cy="1790700"/>
            <wp:effectExtent l="0" t="0" r="0" b="0"/>
            <wp:docPr id="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snapToGrid w:val="0"/>
        <w:spacing w:line="264" w:lineRule="auto"/>
        <w:rPr>
          <w:szCs w:val="21"/>
        </w:rPr>
      </w:pPr>
      <w:r w:rsidRPr="00EF76E1">
        <w:rPr>
          <w:szCs w:val="21"/>
        </w:rPr>
        <w:t xml:space="preserve"> (08 </w:t>
      </w:r>
      <w:r w:rsidRPr="00EF76E1">
        <w:rPr>
          <w:szCs w:val="21"/>
        </w:rPr>
        <w:t>分</w:t>
      </w:r>
      <w:r w:rsidRPr="009B42FF">
        <w:rPr>
          <w:szCs w:val="21"/>
        </w:rPr>
        <w:t>)1</w:t>
      </w:r>
      <w:r w:rsidRPr="009B42FF">
        <w:rPr>
          <w:rFonts w:hint="eastAsia"/>
          <w:szCs w:val="21"/>
        </w:rPr>
        <w:t>0</w:t>
      </w:r>
      <w:r w:rsidRPr="00EF76E1">
        <w:rPr>
          <w:szCs w:val="21"/>
        </w:rPr>
        <w:t>.</w:t>
      </w:r>
      <w:r w:rsidRPr="00EF76E1">
        <w:rPr>
          <w:rFonts w:hint="eastAsia"/>
          <w:szCs w:val="21"/>
        </w:rPr>
        <w:t>在图示电路中，已知</w:t>
      </w:r>
      <w:r w:rsidRPr="00EF76E1">
        <w:rPr>
          <w:szCs w:val="21"/>
        </w:rPr>
        <w:t>A</w:t>
      </w:r>
      <w:r w:rsidRPr="00EF76E1">
        <w:rPr>
          <w:szCs w:val="21"/>
          <w:vertAlign w:val="subscript"/>
        </w:rPr>
        <w:t>1</w:t>
      </w:r>
      <w:r w:rsidRPr="00EF76E1">
        <w:rPr>
          <w:rFonts w:hint="eastAsia"/>
          <w:szCs w:val="21"/>
        </w:rPr>
        <w:t>、</w:t>
      </w:r>
      <w:r w:rsidRPr="00EF76E1">
        <w:rPr>
          <w:szCs w:val="21"/>
        </w:rPr>
        <w:t>A</w:t>
      </w:r>
      <w:r w:rsidRPr="00EF76E1">
        <w:rPr>
          <w:szCs w:val="21"/>
          <w:vertAlign w:val="subscript"/>
        </w:rPr>
        <w:t>2</w:t>
      </w:r>
      <w:r w:rsidRPr="00EF76E1">
        <w:rPr>
          <w:rFonts w:hint="eastAsia"/>
          <w:szCs w:val="21"/>
        </w:rPr>
        <w:t>均为理想运算放大器，其输出电压的两个极限值为</w:t>
      </w:r>
      <w:r w:rsidRPr="00AA4E9F">
        <w:rPr>
          <w:position w:val="-4"/>
          <w:szCs w:val="21"/>
        </w:rPr>
        <w:object w:dxaOrig="220" w:dyaOrig="240">
          <v:shape id="_x0000_i1070" type="#_x0000_t75" style="width:10.9pt;height:12pt" o:ole="">
            <v:imagedata r:id="rId7" o:title=""/>
          </v:shape>
          <o:OLEObject Type="Embed" ProgID="Equation.3" ShapeID="_x0000_i1070" DrawAspect="Content" ObjectID="_1797245254" r:id="rId66"/>
        </w:object>
      </w:r>
      <w:r w:rsidRPr="00EF76E1">
        <w:rPr>
          <w:szCs w:val="21"/>
        </w:rPr>
        <w:t>12V</w:t>
      </w:r>
      <w:r w:rsidRPr="00EF76E1">
        <w:rPr>
          <w:rFonts w:hint="eastAsia"/>
          <w:szCs w:val="21"/>
        </w:rPr>
        <w:t>；稳压管和二极管的正向导通电压均为</w:t>
      </w:r>
      <w:r w:rsidRPr="00EF76E1">
        <w:rPr>
          <w:szCs w:val="21"/>
        </w:rPr>
        <w:t>0.7V</w:t>
      </w:r>
      <w:r w:rsidRPr="00EF76E1">
        <w:rPr>
          <w:rFonts w:hint="eastAsia"/>
          <w:szCs w:val="21"/>
        </w:rPr>
        <w:t>。试画出该电路的电压传输特性。</w:t>
      </w:r>
    </w:p>
    <w:p w:rsidR="009B42FF" w:rsidRPr="00EF76E1" w:rsidRDefault="00CE628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3276600" cy="1571625"/>
            <wp:effectExtent l="0" t="0" r="0" b="0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lastRenderedPageBreak/>
        <w:t xml:space="preserve"> (10 分)</w:t>
      </w:r>
      <w:r>
        <w:rPr>
          <w:rFonts w:hint="eastAsia"/>
          <w:sz w:val="21"/>
          <w:szCs w:val="21"/>
        </w:rPr>
        <w:t>11</w:t>
      </w:r>
      <w:r w:rsidRPr="00EF76E1">
        <w:rPr>
          <w:sz w:val="21"/>
          <w:szCs w:val="21"/>
        </w:rPr>
        <w:t>.</w:t>
      </w:r>
      <w:r w:rsidRPr="00EF76E1">
        <w:rPr>
          <w:rFonts w:hint="eastAsia"/>
          <w:sz w:val="21"/>
          <w:szCs w:val="21"/>
        </w:rPr>
        <w:t>在图（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）所示电路中，已知</w:t>
      </w:r>
      <w:r w:rsidRPr="00106D38">
        <w:rPr>
          <w:rFonts w:ascii="Times New Roman" w:hAnsi="Times New Roman" w:cs="Times New Roman"/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为理想运算放大器；该电路的电压传输特性如图（</w:t>
      </w:r>
      <w:r w:rsidRPr="00EF76E1">
        <w:rPr>
          <w:sz w:val="21"/>
          <w:szCs w:val="21"/>
        </w:rPr>
        <w:t>b</w:t>
      </w:r>
      <w:r w:rsidRPr="00EF76E1">
        <w:rPr>
          <w:rFonts w:hint="eastAsia"/>
          <w:sz w:val="21"/>
          <w:szCs w:val="21"/>
        </w:rPr>
        <w:t>）所示。试求解稳压管的稳定电压</w:t>
      </w:r>
      <w:r w:rsidRPr="00796416">
        <w:rPr>
          <w:position w:val="-10"/>
          <w:sz w:val="21"/>
          <w:szCs w:val="21"/>
        </w:rPr>
        <w:object w:dxaOrig="520" w:dyaOrig="340">
          <v:shape id="_x0000_i1072" type="#_x0000_t75" style="width:25.9pt;height:16.9pt" o:ole="">
            <v:imagedata r:id="rId68" o:title=""/>
          </v:shape>
          <o:OLEObject Type="Embed" ProgID="Equation.3" ShapeID="_x0000_i1072" DrawAspect="Content" ObjectID="_1797245255" r:id="rId69"/>
        </w:object>
      </w:r>
      <w:r w:rsidRPr="00EF76E1">
        <w:rPr>
          <w:rFonts w:hint="eastAsia"/>
          <w:sz w:val="21"/>
          <w:szCs w:val="21"/>
        </w:rPr>
        <w:t>及基准电压</w:t>
      </w:r>
      <w:r w:rsidRPr="00796416">
        <w:rPr>
          <w:position w:val="-10"/>
          <w:sz w:val="21"/>
          <w:szCs w:val="21"/>
        </w:rPr>
        <w:object w:dxaOrig="520" w:dyaOrig="340">
          <v:shape id="_x0000_i1073" type="#_x0000_t75" style="width:25.9pt;height:16.9pt" o:ole="">
            <v:imagedata r:id="rId70" o:title=""/>
          </v:shape>
          <o:OLEObject Type="Embed" ProgID="Equation.3" ShapeID="_x0000_i1073" DrawAspect="Content" ObjectID="_1797245256" r:id="rId71"/>
        </w:object>
      </w:r>
      <w:r w:rsidRPr="00EF76E1">
        <w:rPr>
          <w:rFonts w:hint="eastAsia"/>
          <w:sz w:val="21"/>
          <w:szCs w:val="21"/>
        </w:rPr>
        <w:t>。</w:t>
      </w:r>
    </w:p>
    <w:p w:rsidR="009B42FF" w:rsidRPr="00EF76E1" w:rsidRDefault="00CE628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2486025" cy="3171825"/>
            <wp:effectExtent l="0" t="0" r="0" b="0"/>
            <wp:docPr id="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t>(10 分</w:t>
      </w:r>
      <w:r>
        <w:rPr>
          <w:sz w:val="21"/>
          <w:szCs w:val="21"/>
        </w:rPr>
        <w:t>)</w:t>
      </w:r>
      <w:r>
        <w:rPr>
          <w:rFonts w:hint="eastAsia"/>
          <w:sz w:val="21"/>
          <w:szCs w:val="21"/>
        </w:rPr>
        <w:t>12</w:t>
      </w:r>
      <w:r w:rsidRPr="00EF76E1">
        <w:rPr>
          <w:sz w:val="21"/>
          <w:szCs w:val="21"/>
        </w:rPr>
        <w:t>.</w:t>
      </w:r>
      <w:r w:rsidRPr="00EF76E1">
        <w:rPr>
          <w:rFonts w:hint="eastAsia"/>
          <w:sz w:val="21"/>
          <w:szCs w:val="21"/>
        </w:rPr>
        <w:t>在图（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）所示电路中，已知</w:t>
      </w:r>
      <w:r w:rsidRPr="00106D38">
        <w:rPr>
          <w:rFonts w:ascii="Times New Roman" w:hAnsi="Times New Roman" w:cs="Times New Roman"/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为理想运算放大器，该电路的电压传输特性如图（</w:t>
      </w:r>
      <w:r w:rsidRPr="00EF76E1">
        <w:rPr>
          <w:sz w:val="21"/>
          <w:szCs w:val="21"/>
        </w:rPr>
        <w:t>b</w:t>
      </w:r>
      <w:r w:rsidRPr="00EF76E1">
        <w:rPr>
          <w:rFonts w:hint="eastAsia"/>
          <w:sz w:val="21"/>
          <w:szCs w:val="21"/>
        </w:rPr>
        <w:t>）所示。试求解稳压管的稳定电压</w:t>
      </w:r>
      <w:r w:rsidRPr="00796416">
        <w:rPr>
          <w:position w:val="-10"/>
          <w:sz w:val="21"/>
          <w:szCs w:val="21"/>
        </w:rPr>
        <w:object w:dxaOrig="520" w:dyaOrig="340">
          <v:shape id="_x0000_i1075" type="#_x0000_t75" style="width:25.9pt;height:16.9pt" o:ole="">
            <v:imagedata r:id="rId68" o:title=""/>
          </v:shape>
          <o:OLEObject Type="Embed" ProgID="Equation.3" ShapeID="_x0000_i1075" DrawAspect="Content" ObjectID="_1797245257" r:id="rId73"/>
        </w:object>
      </w:r>
      <w:r w:rsidRPr="00EF76E1">
        <w:rPr>
          <w:rFonts w:hint="eastAsia"/>
          <w:sz w:val="21"/>
          <w:szCs w:val="21"/>
        </w:rPr>
        <w:t>和基准电压</w:t>
      </w:r>
      <w:r w:rsidRPr="00796416">
        <w:rPr>
          <w:position w:val="-10"/>
          <w:sz w:val="21"/>
          <w:szCs w:val="21"/>
        </w:rPr>
        <w:object w:dxaOrig="520" w:dyaOrig="340">
          <v:shape id="_x0000_i1076" type="#_x0000_t75" style="width:25.9pt;height:16.9pt" o:ole="">
            <v:imagedata r:id="rId74" o:title=""/>
          </v:shape>
          <o:OLEObject Type="Embed" ProgID="Equation.3" ShapeID="_x0000_i1076" DrawAspect="Content" ObjectID="_1797245258" r:id="rId75"/>
        </w:object>
      </w:r>
      <w:r w:rsidRPr="00EF76E1">
        <w:rPr>
          <w:rFonts w:hint="eastAsia"/>
          <w:sz w:val="21"/>
          <w:szCs w:val="21"/>
        </w:rPr>
        <w:t>。</w:t>
      </w:r>
    </w:p>
    <w:p w:rsidR="009B42FF" w:rsidRPr="00EF76E1" w:rsidRDefault="00CE628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4238625" cy="1524000"/>
            <wp:effectExtent l="0" t="0" r="0" b="0"/>
            <wp:docPr id="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t>(10 分</w:t>
      </w:r>
      <w:r>
        <w:rPr>
          <w:sz w:val="21"/>
          <w:szCs w:val="21"/>
        </w:rPr>
        <w:t>)</w:t>
      </w:r>
      <w:r>
        <w:rPr>
          <w:rFonts w:hint="eastAsia"/>
          <w:sz w:val="21"/>
          <w:szCs w:val="21"/>
        </w:rPr>
        <w:t>13</w:t>
      </w:r>
      <w:r w:rsidRPr="00EF76E1">
        <w:rPr>
          <w:sz w:val="21"/>
          <w:szCs w:val="21"/>
        </w:rPr>
        <w:t>.</w:t>
      </w:r>
      <w:r w:rsidRPr="00EF76E1">
        <w:rPr>
          <w:rFonts w:hint="eastAsia"/>
          <w:sz w:val="21"/>
          <w:szCs w:val="21"/>
        </w:rPr>
        <w:t>在图（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）所示电路中，已知</w:t>
      </w:r>
      <w:r w:rsidRPr="00106D38">
        <w:rPr>
          <w:rFonts w:ascii="Times New Roman" w:hAnsi="Times New Roman" w:cs="Times New Roman"/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为理想运算放大器；该电路的电压传输特性如图（</w:t>
      </w:r>
      <w:r w:rsidRPr="00EF76E1">
        <w:rPr>
          <w:sz w:val="21"/>
          <w:szCs w:val="21"/>
        </w:rPr>
        <w:t>b</w:t>
      </w:r>
      <w:r w:rsidRPr="00EF76E1">
        <w:rPr>
          <w:rFonts w:hint="eastAsia"/>
          <w:sz w:val="21"/>
          <w:szCs w:val="21"/>
        </w:rPr>
        <w:t>）所示。试求解稳压管的稳压值</w:t>
      </w:r>
      <w:r w:rsidRPr="00796416">
        <w:rPr>
          <w:position w:val="-10"/>
          <w:sz w:val="21"/>
          <w:szCs w:val="21"/>
        </w:rPr>
        <w:object w:dxaOrig="340" w:dyaOrig="340">
          <v:shape id="_x0000_i1078" type="#_x0000_t75" style="width:16.9pt;height:16.9pt" o:ole="">
            <v:imagedata r:id="rId77" o:title=""/>
          </v:shape>
          <o:OLEObject Type="Embed" ProgID="Equation.3" ShapeID="_x0000_i1078" DrawAspect="Content" ObjectID="_1797245259" r:id="rId78"/>
        </w:object>
      </w:r>
      <w:r w:rsidRPr="00EF76E1">
        <w:rPr>
          <w:rFonts w:hint="eastAsia"/>
          <w:sz w:val="21"/>
          <w:szCs w:val="21"/>
        </w:rPr>
        <w:t>及基准电压</w:t>
      </w:r>
      <w:r w:rsidRPr="00796416">
        <w:rPr>
          <w:position w:val="-10"/>
          <w:sz w:val="21"/>
          <w:szCs w:val="21"/>
        </w:rPr>
        <w:object w:dxaOrig="520" w:dyaOrig="340">
          <v:shape id="_x0000_i1079" type="#_x0000_t75" style="width:25.9pt;height:16.9pt" o:ole="">
            <v:imagedata r:id="rId79" o:title=""/>
          </v:shape>
          <o:OLEObject Type="Embed" ProgID="Equation.3" ShapeID="_x0000_i1079" DrawAspect="Content" ObjectID="_1797245260" r:id="rId80"/>
        </w:object>
      </w:r>
      <w:r w:rsidRPr="00EF76E1">
        <w:rPr>
          <w:rFonts w:hint="eastAsia"/>
          <w:sz w:val="21"/>
          <w:szCs w:val="21"/>
        </w:rPr>
        <w:t>。</w:t>
      </w:r>
    </w:p>
    <w:p w:rsidR="009B42FF" w:rsidRPr="00EF76E1" w:rsidRDefault="00CE628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4324350" cy="1524000"/>
            <wp:effectExtent l="0" t="0" r="0" b="0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lastRenderedPageBreak/>
        <w:t>(10 分</w:t>
      </w:r>
      <w:r>
        <w:rPr>
          <w:sz w:val="21"/>
          <w:szCs w:val="21"/>
        </w:rPr>
        <w:t>)1</w:t>
      </w:r>
      <w:r>
        <w:rPr>
          <w:rFonts w:hint="eastAsia"/>
          <w:sz w:val="21"/>
          <w:szCs w:val="21"/>
        </w:rPr>
        <w:t>4</w:t>
      </w:r>
      <w:r w:rsidRPr="00EF76E1">
        <w:rPr>
          <w:sz w:val="21"/>
          <w:szCs w:val="21"/>
        </w:rPr>
        <w:t>.</w:t>
      </w:r>
      <w:r w:rsidRPr="00EF76E1">
        <w:rPr>
          <w:rFonts w:hint="eastAsia"/>
          <w:sz w:val="21"/>
          <w:szCs w:val="21"/>
        </w:rPr>
        <w:t>在图（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）所示电路中，已知</w:t>
      </w:r>
      <w:r w:rsidRPr="00106D38">
        <w:rPr>
          <w:rFonts w:ascii="Times New Roman" w:hAnsi="Times New Roman" w:cs="Times New Roman"/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为理想运算放大器，该电路的电压传输特性如图（</w:t>
      </w:r>
      <w:r w:rsidRPr="00EF76E1">
        <w:rPr>
          <w:sz w:val="21"/>
          <w:szCs w:val="21"/>
        </w:rPr>
        <w:t>b</w:t>
      </w:r>
      <w:r w:rsidRPr="00EF76E1">
        <w:rPr>
          <w:rFonts w:hint="eastAsia"/>
          <w:sz w:val="21"/>
          <w:szCs w:val="21"/>
        </w:rPr>
        <w:t>）所示。试求解稳压管的稳压值</w:t>
      </w:r>
      <w:r w:rsidRPr="00796416">
        <w:rPr>
          <w:position w:val="-10"/>
          <w:sz w:val="21"/>
          <w:szCs w:val="21"/>
        </w:rPr>
        <w:object w:dxaOrig="340" w:dyaOrig="340">
          <v:shape id="_x0000_i1081" type="#_x0000_t75" style="width:16.9pt;height:16.9pt" o:ole="">
            <v:imagedata r:id="rId82" o:title=""/>
          </v:shape>
          <o:OLEObject Type="Embed" ProgID="Equation.3" ShapeID="_x0000_i1081" DrawAspect="Content" ObjectID="_1797245261" r:id="rId83"/>
        </w:object>
      </w:r>
      <w:r w:rsidRPr="00EF76E1">
        <w:rPr>
          <w:rFonts w:hint="eastAsia"/>
          <w:sz w:val="21"/>
          <w:szCs w:val="21"/>
        </w:rPr>
        <w:t>及基准电压</w:t>
      </w:r>
      <w:r w:rsidRPr="00796416">
        <w:rPr>
          <w:position w:val="-10"/>
          <w:sz w:val="21"/>
          <w:szCs w:val="21"/>
        </w:rPr>
        <w:object w:dxaOrig="520" w:dyaOrig="340">
          <v:shape id="_x0000_i1082" type="#_x0000_t75" style="width:25.9pt;height:16.9pt" o:ole="">
            <v:imagedata r:id="rId79" o:title=""/>
          </v:shape>
          <o:OLEObject Type="Embed" ProgID="Equation.3" ShapeID="_x0000_i1082" DrawAspect="Content" ObjectID="_1797245262" r:id="rId84"/>
        </w:object>
      </w:r>
      <w:r w:rsidRPr="00EF76E1">
        <w:rPr>
          <w:rFonts w:hint="eastAsia"/>
          <w:sz w:val="21"/>
          <w:szCs w:val="21"/>
        </w:rPr>
        <w:t>。</w:t>
      </w:r>
    </w:p>
    <w:p w:rsidR="009B42FF" w:rsidRPr="00EF76E1" w:rsidRDefault="00CE628F" w:rsidP="009B42FF">
      <w:pPr>
        <w:pStyle w:val="1"/>
        <w:snapToGrid w:val="0"/>
        <w:spacing w:line="264" w:lineRule="auto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4114800" cy="1524000"/>
            <wp:effectExtent l="0" t="0" r="0" b="0"/>
            <wp:docPr id="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t>(10 分</w:t>
      </w:r>
      <w:r>
        <w:rPr>
          <w:sz w:val="21"/>
          <w:szCs w:val="21"/>
        </w:rPr>
        <w:t>)1</w:t>
      </w:r>
      <w:r>
        <w:rPr>
          <w:rFonts w:hint="eastAsia"/>
          <w:sz w:val="21"/>
          <w:szCs w:val="21"/>
        </w:rPr>
        <w:t>5</w:t>
      </w:r>
      <w:r w:rsidRPr="00EF76E1">
        <w:rPr>
          <w:sz w:val="21"/>
          <w:szCs w:val="21"/>
        </w:rPr>
        <w:t>.</w:t>
      </w:r>
      <w:r w:rsidRPr="00EF76E1">
        <w:rPr>
          <w:rFonts w:hint="eastAsia"/>
          <w:sz w:val="21"/>
          <w:szCs w:val="21"/>
        </w:rPr>
        <w:t>在图（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）所示电路中，已知</w:t>
      </w:r>
      <w:r w:rsidRPr="00106D38">
        <w:rPr>
          <w:rFonts w:ascii="Times New Roman" w:hAnsi="Times New Roman" w:cs="Times New Roman"/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为理想运算放大器，该电路的电压传输特性如图（</w:t>
      </w:r>
      <w:r w:rsidRPr="00EF76E1">
        <w:rPr>
          <w:sz w:val="21"/>
          <w:szCs w:val="21"/>
        </w:rPr>
        <w:t>b</w:t>
      </w:r>
      <w:r w:rsidRPr="00EF76E1">
        <w:rPr>
          <w:rFonts w:hint="eastAsia"/>
          <w:sz w:val="21"/>
          <w:szCs w:val="21"/>
        </w:rPr>
        <w:t>）所示。试求解电阻</w:t>
      </w:r>
      <w:r w:rsidRPr="00106D38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106D38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EF76E1">
        <w:rPr>
          <w:rFonts w:hint="eastAsia"/>
          <w:sz w:val="21"/>
          <w:szCs w:val="21"/>
        </w:rPr>
        <w:t>和</w:t>
      </w:r>
      <w:r w:rsidRPr="00106D38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106D38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的比值。</w:t>
      </w:r>
    </w:p>
    <w:p w:rsidR="009B42FF" w:rsidRPr="00EF76E1" w:rsidRDefault="00CE628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4448175" cy="1524000"/>
            <wp:effectExtent l="0" t="0" r="0" b="0"/>
            <wp:docPr id="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t>(10 分</w:t>
      </w:r>
      <w:r>
        <w:rPr>
          <w:sz w:val="21"/>
          <w:szCs w:val="21"/>
        </w:rPr>
        <w:t>)1</w:t>
      </w:r>
      <w:r>
        <w:rPr>
          <w:rFonts w:hint="eastAsia"/>
          <w:sz w:val="21"/>
          <w:szCs w:val="21"/>
        </w:rPr>
        <w:t>6</w:t>
      </w:r>
      <w:r w:rsidRPr="00EF76E1">
        <w:rPr>
          <w:sz w:val="21"/>
          <w:szCs w:val="21"/>
        </w:rPr>
        <w:t>.</w:t>
      </w:r>
      <w:r w:rsidRPr="00EF76E1">
        <w:rPr>
          <w:rFonts w:hint="eastAsia"/>
          <w:sz w:val="21"/>
          <w:szCs w:val="21"/>
        </w:rPr>
        <w:t>在图（</w:t>
      </w:r>
      <w:r w:rsidRPr="00EF76E1">
        <w:rPr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）所示电路中，已知</w:t>
      </w:r>
      <w:r w:rsidRPr="00106D38">
        <w:rPr>
          <w:rFonts w:ascii="Times New Roman" w:hAnsi="Times New Roman" w:cs="Times New Roman"/>
          <w:sz w:val="21"/>
          <w:szCs w:val="21"/>
        </w:rPr>
        <w:t>A</w:t>
      </w:r>
      <w:r w:rsidRPr="00EF76E1">
        <w:rPr>
          <w:rFonts w:hint="eastAsia"/>
          <w:sz w:val="21"/>
          <w:szCs w:val="21"/>
        </w:rPr>
        <w:t>为理想运算放大器，该电路的电压传输特性如图（</w:t>
      </w:r>
      <w:r w:rsidRPr="00EF76E1">
        <w:rPr>
          <w:sz w:val="21"/>
          <w:szCs w:val="21"/>
        </w:rPr>
        <w:t>b</w:t>
      </w:r>
      <w:r w:rsidRPr="00EF76E1">
        <w:rPr>
          <w:rFonts w:hint="eastAsia"/>
          <w:sz w:val="21"/>
          <w:szCs w:val="21"/>
        </w:rPr>
        <w:t>）所示。试求解电阻</w:t>
      </w:r>
      <w:r w:rsidRPr="00106D38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106D38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EF76E1">
        <w:rPr>
          <w:rFonts w:hint="eastAsia"/>
          <w:sz w:val="21"/>
          <w:szCs w:val="21"/>
        </w:rPr>
        <w:t>和</w:t>
      </w:r>
      <w:r w:rsidRPr="00106D38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106D38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的比值。</w:t>
      </w:r>
    </w:p>
    <w:p w:rsidR="009B42FF" w:rsidRPr="00EF76E1" w:rsidRDefault="00CE628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4400550" cy="1524000"/>
            <wp:effectExtent l="0" t="0" r="0" b="0"/>
            <wp:docPr id="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t xml:space="preserve"> (12 分)17.</w:t>
      </w:r>
      <w:r w:rsidRPr="00EF76E1">
        <w:rPr>
          <w:rFonts w:hint="eastAsia"/>
          <w:sz w:val="21"/>
          <w:szCs w:val="21"/>
        </w:rPr>
        <w:t>在图示两电路中，已知</w:t>
      </w:r>
      <w:r w:rsidRPr="00EF76E1">
        <w:rPr>
          <w:sz w:val="21"/>
          <w:szCs w:val="21"/>
        </w:rPr>
        <w:t>A</w:t>
      </w:r>
      <w:r w:rsidRPr="00EF76E1">
        <w:rPr>
          <w:sz w:val="21"/>
          <w:szCs w:val="21"/>
          <w:vertAlign w:val="subscript"/>
        </w:rPr>
        <w:t>1</w:t>
      </w:r>
      <w:r w:rsidRPr="00EF76E1">
        <w:rPr>
          <w:rFonts w:hint="eastAsia"/>
          <w:sz w:val="21"/>
          <w:szCs w:val="21"/>
        </w:rPr>
        <w:t>、</w:t>
      </w:r>
      <w:r w:rsidRPr="00EF76E1">
        <w:rPr>
          <w:sz w:val="21"/>
          <w:szCs w:val="21"/>
        </w:rPr>
        <w:t>A</w:t>
      </w:r>
      <w:r w:rsidRPr="00EF76E1">
        <w:rPr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均为理想运算放大器，试分别画出它们的电压传输特性，并说明电路名称。</w:t>
      </w:r>
    </w:p>
    <w:p w:rsidR="009B42FF" w:rsidRPr="00EF76E1" w:rsidRDefault="00CE628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lastRenderedPageBreak/>
        <w:drawing>
          <wp:inline distT="0" distB="0" distL="0" distR="0">
            <wp:extent cx="4848225" cy="1866900"/>
            <wp:effectExtent l="0" t="0" r="0" b="0"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t>(12 分)18.</w:t>
      </w:r>
      <w:r w:rsidRPr="00EF76E1">
        <w:rPr>
          <w:rFonts w:hint="eastAsia"/>
          <w:sz w:val="21"/>
          <w:szCs w:val="21"/>
        </w:rPr>
        <w:t>在图示电路中，已知</w:t>
      </w:r>
      <w:r w:rsidRPr="00EF76E1">
        <w:rPr>
          <w:sz w:val="21"/>
          <w:szCs w:val="21"/>
        </w:rPr>
        <w:t>A</w:t>
      </w:r>
      <w:r w:rsidRPr="00EF76E1">
        <w:rPr>
          <w:sz w:val="21"/>
          <w:szCs w:val="21"/>
          <w:vertAlign w:val="subscript"/>
        </w:rPr>
        <w:t>1</w:t>
      </w:r>
      <w:r w:rsidRPr="00EF76E1">
        <w:rPr>
          <w:rFonts w:hint="eastAsia"/>
          <w:sz w:val="21"/>
          <w:szCs w:val="21"/>
        </w:rPr>
        <w:t>、</w:t>
      </w:r>
      <w:r w:rsidRPr="00EF76E1">
        <w:rPr>
          <w:sz w:val="21"/>
          <w:szCs w:val="21"/>
        </w:rPr>
        <w:t>A</w:t>
      </w:r>
      <w:r w:rsidRPr="00EF76E1">
        <w:rPr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均为理想运算放大器，其输出电压的两个极限值为</w:t>
      </w:r>
      <w:r w:rsidRPr="00C4207C">
        <w:rPr>
          <w:position w:val="-4"/>
          <w:sz w:val="21"/>
          <w:szCs w:val="21"/>
          <w:vertAlign w:val="subscript"/>
        </w:rPr>
        <w:object w:dxaOrig="220" w:dyaOrig="240">
          <v:shape id="_x0000_i1087" type="#_x0000_t75" style="width:10.9pt;height:12pt" o:ole="">
            <v:imagedata r:id="rId89" o:title=""/>
          </v:shape>
          <o:OLEObject Type="Embed" ProgID="Equation.3" ShapeID="_x0000_i1087" DrawAspect="Content" ObjectID="_1797245263" r:id="rId90"/>
        </w:object>
      </w:r>
      <w:r w:rsidRPr="00EF76E1">
        <w:rPr>
          <w:sz w:val="21"/>
          <w:szCs w:val="21"/>
        </w:rPr>
        <w:t>12V</w:t>
      </w:r>
      <w:r w:rsidRPr="00EF76E1">
        <w:rPr>
          <w:rFonts w:hint="eastAsia"/>
          <w:sz w:val="21"/>
          <w:szCs w:val="21"/>
        </w:rPr>
        <w:t>。试画出该电路的电压传输特性。</w:t>
      </w:r>
    </w:p>
    <w:p w:rsidR="009B42FF" w:rsidRPr="00EF76E1" w:rsidRDefault="00CE628F" w:rsidP="009B42FF">
      <w:pPr>
        <w:pStyle w:val="1"/>
        <w:snapToGrid w:val="0"/>
        <w:spacing w:line="264" w:lineRule="auto"/>
        <w:jc w:val="center"/>
        <w:rPr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3552825" cy="1543050"/>
            <wp:effectExtent l="0" t="0" r="0" b="0"/>
            <wp:docPr id="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Default="009B42FF" w:rsidP="009B42FF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9B42FF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92A91" w:rsidRDefault="00492A91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rPr>
          <w:b/>
          <w:bCs/>
          <w:szCs w:val="21"/>
        </w:rPr>
        <w:lastRenderedPageBreak/>
        <w:t>答案部分</w:t>
      </w:r>
      <w:r>
        <w:rPr>
          <w:rFonts w:hint="eastAsia"/>
          <w:b/>
          <w:bCs/>
          <w:szCs w:val="21"/>
        </w:rPr>
        <w:t>：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rPr>
          <w:b/>
          <w:bCs/>
          <w:szCs w:val="21"/>
        </w:rPr>
        <w:t>一、选择题</w:t>
      </w:r>
      <w:r>
        <w:rPr>
          <w:b/>
          <w:bCs/>
          <w:szCs w:val="21"/>
        </w:rPr>
        <w:t>(</w:t>
      </w:r>
      <w:r w:rsidRPr="008709CE">
        <w:rPr>
          <w:b/>
          <w:bCs/>
          <w:szCs w:val="21"/>
        </w:rPr>
        <w:t>)</w:t>
      </w:r>
      <w:r w:rsidRPr="008709CE">
        <w:rPr>
          <w:szCs w:val="21"/>
        </w:rPr>
        <w:t xml:space="preserve"> 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t>(0</w:t>
      </w:r>
      <w:r>
        <w:rPr>
          <w:rFonts w:hint="eastAsia"/>
        </w:rPr>
        <w:t>2</w:t>
      </w:r>
      <w:r w:rsidRPr="008709CE">
        <w:t>分</w:t>
      </w:r>
      <w:r w:rsidRPr="008709CE">
        <w:t>)1.</w:t>
      </w:r>
      <w:r w:rsidRPr="008709CE">
        <w:rPr>
          <w:b/>
          <w:bCs/>
        </w:rPr>
        <w:t>答案</w:t>
      </w:r>
      <w:r>
        <w:rPr>
          <w:rFonts w:hint="eastAsia"/>
          <w:b/>
          <w:bCs/>
        </w:rPr>
        <w:t xml:space="preserve"> (</w:t>
      </w:r>
      <w:r w:rsidRPr="008709CE">
        <w:t>1</w:t>
      </w:r>
      <w:r>
        <w:rPr>
          <w:rFonts w:hint="eastAsia"/>
        </w:rPr>
        <w:t xml:space="preserve">) </w:t>
      </w:r>
      <w:r w:rsidRPr="008709CE">
        <w:t>B</w:t>
      </w:r>
      <w:r>
        <w:rPr>
          <w:rFonts w:hint="eastAsia"/>
        </w:rPr>
        <w:t xml:space="preserve">        (</w:t>
      </w:r>
      <w:r w:rsidRPr="008709CE">
        <w:t>2</w:t>
      </w:r>
      <w:r>
        <w:rPr>
          <w:rFonts w:hint="eastAsia"/>
        </w:rPr>
        <w:t xml:space="preserve">) </w:t>
      </w:r>
      <w:r w:rsidRPr="008709CE">
        <w:t>D</w:t>
      </w:r>
      <w:r w:rsidRPr="008709CE">
        <w:rPr>
          <w:szCs w:val="21"/>
        </w:rPr>
        <w:t> </w:t>
      </w:r>
    </w:p>
    <w:p w:rsidR="009B42FF" w:rsidRDefault="009B42FF" w:rsidP="009B42FF">
      <w:pPr>
        <w:snapToGrid w:val="0"/>
        <w:spacing w:line="264" w:lineRule="auto"/>
        <w:rPr>
          <w:rFonts w:hint="eastAsia"/>
          <w:szCs w:val="21"/>
        </w:rPr>
      </w:pPr>
      <w:r w:rsidRPr="008709CE">
        <w:t>(</w:t>
      </w:r>
      <w:r>
        <w:rPr>
          <w:rFonts w:hint="eastAsia"/>
        </w:rPr>
        <w:t>08</w:t>
      </w:r>
      <w:r w:rsidRPr="008709CE">
        <w:t>分</w:t>
      </w:r>
      <w:r w:rsidRPr="008709CE">
        <w:t>)2.</w:t>
      </w:r>
      <w:r w:rsidRPr="008709CE">
        <w:rPr>
          <w:b/>
          <w:bCs/>
        </w:rPr>
        <w:t>答案</w:t>
      </w:r>
      <w:r>
        <w:rPr>
          <w:rFonts w:hint="eastAsia"/>
          <w:b/>
          <w:bCs/>
        </w:rPr>
        <w:t xml:space="preserve"> (</w:t>
      </w:r>
      <w:r w:rsidRPr="008709CE">
        <w:t>1</w:t>
      </w:r>
      <w:r>
        <w:rPr>
          <w:rFonts w:hint="eastAsia"/>
        </w:rPr>
        <w:t xml:space="preserve">) </w:t>
      </w:r>
      <w:r w:rsidRPr="008709CE">
        <w:t>C</w:t>
      </w:r>
      <w:r>
        <w:rPr>
          <w:rFonts w:hint="eastAsia"/>
        </w:rPr>
        <w:t xml:space="preserve">        (</w:t>
      </w:r>
      <w:r w:rsidRPr="008709CE">
        <w:t>2</w:t>
      </w:r>
      <w:r>
        <w:rPr>
          <w:rFonts w:hint="eastAsia"/>
        </w:rPr>
        <w:t xml:space="preserve">) </w:t>
      </w:r>
      <w:r w:rsidRPr="008709CE">
        <w:t xml:space="preserve">D </w:t>
      </w:r>
      <w:r>
        <w:rPr>
          <w:rFonts w:hint="eastAsia"/>
        </w:rPr>
        <w:t xml:space="preserve">      (</w:t>
      </w:r>
      <w:r w:rsidRPr="008709CE">
        <w:rPr>
          <w:szCs w:val="21"/>
        </w:rPr>
        <w:t>3</w:t>
      </w:r>
      <w:r>
        <w:rPr>
          <w:rFonts w:hint="eastAsia"/>
          <w:szCs w:val="21"/>
        </w:rPr>
        <w:t xml:space="preserve">) </w:t>
      </w:r>
      <w:r w:rsidRPr="008709CE">
        <w:rPr>
          <w:szCs w:val="21"/>
        </w:rPr>
        <w:t>B </w:t>
      </w:r>
    </w:p>
    <w:p w:rsidR="009B42FF" w:rsidRPr="00EF76E1" w:rsidRDefault="009B42FF" w:rsidP="009B42FF">
      <w:pPr>
        <w:snapToGrid w:val="0"/>
        <w:spacing w:line="264" w:lineRule="auto"/>
        <w:rPr>
          <w:szCs w:val="21"/>
        </w:rPr>
      </w:pPr>
      <w:r w:rsidRPr="00EF76E1">
        <w:rPr>
          <w:szCs w:val="21"/>
        </w:rPr>
        <w:t>(</w:t>
      </w:r>
      <w:r>
        <w:rPr>
          <w:rFonts w:hint="eastAsia"/>
          <w:szCs w:val="21"/>
        </w:rPr>
        <w:t>08</w:t>
      </w:r>
      <w:r w:rsidRPr="00EF76E1">
        <w:rPr>
          <w:szCs w:val="21"/>
        </w:rPr>
        <w:t>分</w:t>
      </w:r>
      <w:r w:rsidRPr="00EF76E1">
        <w:rPr>
          <w:szCs w:val="21"/>
        </w:rPr>
        <w:t>)</w:t>
      </w:r>
      <w:r>
        <w:rPr>
          <w:rFonts w:hint="eastAsia"/>
          <w:szCs w:val="21"/>
        </w:rPr>
        <w:t>3</w:t>
      </w:r>
      <w:r w:rsidRPr="00EF76E1">
        <w:rPr>
          <w:szCs w:val="21"/>
        </w:rPr>
        <w:t>.</w:t>
      </w:r>
      <w:r w:rsidRPr="00EF76E1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 xml:space="preserve"> (</w:t>
      </w:r>
      <w:r w:rsidRPr="00EF76E1">
        <w:rPr>
          <w:szCs w:val="21"/>
        </w:rPr>
        <w:t>1</w:t>
      </w:r>
      <w:r>
        <w:rPr>
          <w:rFonts w:hint="eastAsia"/>
          <w:szCs w:val="21"/>
        </w:rPr>
        <w:t>)</w:t>
      </w:r>
      <w:r w:rsidRPr="00EF76E1">
        <w:rPr>
          <w:rFonts w:hint="eastAsia"/>
          <w:szCs w:val="21"/>
        </w:rPr>
        <w:t>（</w:t>
      </w:r>
      <w:r w:rsidRPr="00EF76E1">
        <w:rPr>
          <w:szCs w:val="21"/>
        </w:rPr>
        <w:t>d</w:t>
      </w:r>
      <w:r w:rsidRPr="00EF76E1">
        <w:rPr>
          <w:rFonts w:hint="eastAsia"/>
          <w:szCs w:val="21"/>
        </w:rPr>
        <w:t>）</w:t>
      </w:r>
      <w:r w:rsidRPr="00EF76E1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 xml:space="preserve"> (</w:t>
      </w:r>
      <w:r w:rsidRPr="00EF76E1">
        <w:rPr>
          <w:szCs w:val="21"/>
        </w:rPr>
        <w:t>2</w:t>
      </w:r>
      <w:r>
        <w:rPr>
          <w:rFonts w:hint="eastAsia"/>
          <w:szCs w:val="21"/>
        </w:rPr>
        <w:t>)</w:t>
      </w:r>
      <w:r w:rsidRPr="00EF76E1">
        <w:rPr>
          <w:rFonts w:hint="eastAsia"/>
          <w:szCs w:val="21"/>
        </w:rPr>
        <w:t>（</w:t>
      </w:r>
      <w:r w:rsidRPr="00EF76E1">
        <w:rPr>
          <w:szCs w:val="21"/>
        </w:rPr>
        <w:t>e</w:t>
      </w:r>
      <w:r w:rsidRPr="00EF76E1">
        <w:rPr>
          <w:rFonts w:hint="eastAsia"/>
          <w:szCs w:val="21"/>
        </w:rPr>
        <w:t>）</w:t>
      </w:r>
      <w:r w:rsidRPr="00EF76E1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(</w:t>
      </w:r>
      <w:r w:rsidRPr="00EF76E1">
        <w:rPr>
          <w:szCs w:val="21"/>
        </w:rPr>
        <w:t>3</w:t>
      </w:r>
      <w:r>
        <w:rPr>
          <w:rFonts w:hint="eastAsia"/>
          <w:szCs w:val="21"/>
        </w:rPr>
        <w:t>)</w:t>
      </w:r>
      <w:r w:rsidRPr="00EF76E1">
        <w:rPr>
          <w:rFonts w:hint="eastAsia"/>
          <w:szCs w:val="21"/>
        </w:rPr>
        <w:t>（</w:t>
      </w:r>
      <w:r w:rsidRPr="00EF76E1">
        <w:rPr>
          <w:szCs w:val="21"/>
        </w:rPr>
        <w:t>b</w:t>
      </w:r>
      <w:r w:rsidRPr="00EF76E1">
        <w:rPr>
          <w:rFonts w:hint="eastAsia"/>
          <w:szCs w:val="21"/>
        </w:rPr>
        <w:t>）</w:t>
      </w:r>
      <w:r w:rsidRPr="00EF76E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 w:rsidRPr="00EF76E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(</w:t>
      </w:r>
      <w:r w:rsidRPr="00EF76E1">
        <w:rPr>
          <w:szCs w:val="21"/>
        </w:rPr>
        <w:t>4</w:t>
      </w:r>
      <w:r>
        <w:rPr>
          <w:rFonts w:hint="eastAsia"/>
          <w:szCs w:val="21"/>
        </w:rPr>
        <w:t>)</w:t>
      </w:r>
      <w:r w:rsidRPr="00EF76E1">
        <w:rPr>
          <w:rFonts w:hint="eastAsia"/>
          <w:szCs w:val="21"/>
        </w:rPr>
        <w:t>（</w:t>
      </w:r>
      <w:r w:rsidRPr="00EF76E1">
        <w:rPr>
          <w:szCs w:val="21"/>
        </w:rPr>
        <w:t>c</w:t>
      </w:r>
      <w:r w:rsidRPr="00EF76E1">
        <w:rPr>
          <w:rFonts w:hint="eastAsia"/>
          <w:szCs w:val="21"/>
        </w:rPr>
        <w:t>）</w:t>
      </w:r>
      <w:r w:rsidRPr="00EF76E1">
        <w:rPr>
          <w:szCs w:val="21"/>
        </w:rPr>
        <w:t> </w:t>
      </w:r>
    </w:p>
    <w:p w:rsidR="009B42FF" w:rsidRPr="00EF76E1" w:rsidRDefault="009B42FF" w:rsidP="009B42FF">
      <w:pPr>
        <w:snapToGrid w:val="0"/>
        <w:spacing w:line="264" w:lineRule="auto"/>
        <w:rPr>
          <w:szCs w:val="21"/>
        </w:rPr>
      </w:pPr>
      <w:r w:rsidRPr="00EF76E1">
        <w:rPr>
          <w:b/>
          <w:bCs/>
          <w:szCs w:val="21"/>
        </w:rPr>
        <w:t>二、填空题</w:t>
      </w:r>
      <w:r>
        <w:rPr>
          <w:b/>
          <w:bCs/>
          <w:szCs w:val="21"/>
        </w:rPr>
        <w:t>(</w:t>
      </w:r>
      <w:r>
        <w:rPr>
          <w:rFonts w:hint="eastAsia"/>
          <w:b/>
          <w:bCs/>
          <w:szCs w:val="21"/>
        </w:rPr>
        <w:t xml:space="preserve"> </w:t>
      </w:r>
      <w:r w:rsidRPr="00EF76E1">
        <w:rPr>
          <w:b/>
          <w:bCs/>
          <w:szCs w:val="21"/>
        </w:rPr>
        <w:t>小题</w:t>
      </w:r>
      <w:r w:rsidRPr="00EF76E1">
        <w:rPr>
          <w:b/>
          <w:bCs/>
          <w:szCs w:val="21"/>
        </w:rPr>
        <w:t>,</w:t>
      </w:r>
      <w:r w:rsidRPr="00EF76E1">
        <w:rPr>
          <w:b/>
          <w:bCs/>
          <w:szCs w:val="21"/>
        </w:rPr>
        <w:t>共</w:t>
      </w:r>
      <w:r>
        <w:rPr>
          <w:rFonts w:hint="eastAsia"/>
          <w:b/>
          <w:bCs/>
          <w:szCs w:val="21"/>
        </w:rPr>
        <w:t xml:space="preserve"> </w:t>
      </w:r>
      <w:r w:rsidRPr="00EF76E1">
        <w:rPr>
          <w:b/>
          <w:bCs/>
          <w:szCs w:val="21"/>
        </w:rPr>
        <w:t>分</w:t>
      </w:r>
      <w:r w:rsidRPr="00EF76E1">
        <w:rPr>
          <w:b/>
          <w:bCs/>
          <w:szCs w:val="21"/>
        </w:rPr>
        <w:t>)</w:t>
      </w:r>
      <w:r w:rsidRPr="00EF76E1">
        <w:rPr>
          <w:szCs w:val="21"/>
        </w:rPr>
        <w:t xml:space="preserve"> </w:t>
      </w:r>
    </w:p>
    <w:p w:rsidR="009B42FF" w:rsidRPr="00EF76E1" w:rsidRDefault="009B42FF" w:rsidP="009B42FF">
      <w:pPr>
        <w:snapToGrid w:val="0"/>
        <w:spacing w:line="264" w:lineRule="auto"/>
        <w:rPr>
          <w:szCs w:val="21"/>
        </w:rPr>
      </w:pPr>
      <w:r w:rsidRPr="00EF76E1">
        <w:rPr>
          <w:szCs w:val="21"/>
        </w:rPr>
        <w:t xml:space="preserve">(08 </w:t>
      </w:r>
      <w:r w:rsidRPr="00EF76E1">
        <w:rPr>
          <w:szCs w:val="21"/>
        </w:rPr>
        <w:t>分</w:t>
      </w:r>
      <w:r w:rsidRPr="00EF76E1">
        <w:rPr>
          <w:szCs w:val="21"/>
        </w:rPr>
        <w:t>)1.</w:t>
      </w:r>
      <w:r w:rsidRPr="00EF76E1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（</w:t>
      </w:r>
      <w:r w:rsidRPr="00EF76E1">
        <w:rPr>
          <w:szCs w:val="21"/>
        </w:rPr>
        <w:t>1</w:t>
      </w:r>
      <w:r>
        <w:rPr>
          <w:rFonts w:hint="eastAsia"/>
          <w:szCs w:val="21"/>
        </w:rPr>
        <w:t>）</w:t>
      </w:r>
      <w:r w:rsidRPr="00F8561C">
        <w:rPr>
          <w:position w:val="-24"/>
          <w:szCs w:val="21"/>
        </w:rPr>
        <w:object w:dxaOrig="1660" w:dyaOrig="620">
          <v:shape id="_x0000_i1089" type="#_x0000_t75" style="width:82.9pt;height:31.15pt" o:ole="">
            <v:imagedata r:id="rId92" o:title=""/>
          </v:shape>
          <o:OLEObject Type="Embed" ProgID="Equation.3" ShapeID="_x0000_i1089" DrawAspect="Content" ObjectID="_1797245264" r:id="rId93"/>
        </w:object>
      </w:r>
      <w:r w:rsidRPr="00EF76E1">
        <w:rPr>
          <w:szCs w:val="21"/>
        </w:rPr>
        <w:t xml:space="preserve">  </w:t>
      </w:r>
      <w:r>
        <w:rPr>
          <w:rFonts w:hint="eastAsia"/>
          <w:szCs w:val="21"/>
          <w:vertAlign w:val="subscript"/>
        </w:rPr>
        <w:t xml:space="preserve">         </w:t>
      </w:r>
      <w:r>
        <w:rPr>
          <w:rFonts w:hint="eastAsia"/>
          <w:szCs w:val="21"/>
        </w:rPr>
        <w:t>（２）</w:t>
      </w:r>
      <w:r w:rsidRPr="00EF76E1">
        <w:rPr>
          <w:szCs w:val="21"/>
        </w:rPr>
        <w:t xml:space="preserve">  </w:t>
      </w:r>
      <w:r w:rsidRPr="00EF76E1">
        <w:rPr>
          <w:rFonts w:hint="eastAsia"/>
          <w:szCs w:val="21"/>
        </w:rPr>
        <w:t>－</w:t>
      </w:r>
      <w:r w:rsidRPr="00EF76E1">
        <w:rPr>
          <w:szCs w:val="21"/>
        </w:rPr>
        <w:t>3</w:t>
      </w:r>
      <w:r>
        <w:rPr>
          <w:rFonts w:hint="eastAsia"/>
          <w:szCs w:val="21"/>
        </w:rPr>
        <w:t xml:space="preserve">         </w:t>
      </w:r>
      <w:r>
        <w:rPr>
          <w:rFonts w:hint="eastAsia"/>
          <w:szCs w:val="21"/>
        </w:rPr>
        <w:t>（</w:t>
      </w:r>
      <w:r w:rsidRPr="00EF76E1">
        <w:rPr>
          <w:szCs w:val="21"/>
        </w:rPr>
        <w:t>3</w:t>
      </w:r>
      <w:r>
        <w:rPr>
          <w:rFonts w:hint="eastAsia"/>
          <w:szCs w:val="21"/>
        </w:rPr>
        <w:t>）</w:t>
      </w:r>
      <w:r w:rsidRPr="00EF76E1">
        <w:rPr>
          <w:szCs w:val="21"/>
        </w:rPr>
        <w:t xml:space="preserve"> 8 </w:t>
      </w:r>
    </w:p>
    <w:p w:rsidR="009B42FF" w:rsidRPr="00EF76E1" w:rsidRDefault="009B42FF" w:rsidP="009B42FF">
      <w:pPr>
        <w:snapToGrid w:val="0"/>
        <w:spacing w:line="264" w:lineRule="auto"/>
        <w:rPr>
          <w:szCs w:val="21"/>
        </w:rPr>
      </w:pPr>
      <w:r w:rsidRPr="00EF76E1">
        <w:rPr>
          <w:szCs w:val="21"/>
        </w:rPr>
        <w:t xml:space="preserve">(08 </w:t>
      </w:r>
      <w:r w:rsidRPr="00EF76E1">
        <w:rPr>
          <w:szCs w:val="21"/>
        </w:rPr>
        <w:t>分</w:t>
      </w:r>
      <w:r w:rsidRPr="00EF76E1">
        <w:rPr>
          <w:szCs w:val="21"/>
        </w:rPr>
        <w:t>)2.</w:t>
      </w:r>
      <w:r w:rsidRPr="00EF76E1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（</w:t>
      </w:r>
      <w:r w:rsidRPr="00EF76E1">
        <w:rPr>
          <w:szCs w:val="21"/>
        </w:rPr>
        <w:t>1</w:t>
      </w:r>
      <w:r>
        <w:rPr>
          <w:rFonts w:hint="eastAsia"/>
          <w:szCs w:val="21"/>
        </w:rPr>
        <w:t>）</w:t>
      </w:r>
      <w:r w:rsidRPr="00F8561C">
        <w:rPr>
          <w:position w:val="-24"/>
          <w:szCs w:val="21"/>
        </w:rPr>
        <w:object w:dxaOrig="1660" w:dyaOrig="620">
          <v:shape id="_x0000_i1090" type="#_x0000_t75" style="width:82.9pt;height:31.15pt" o:ole="">
            <v:imagedata r:id="rId94" o:title=""/>
          </v:shape>
          <o:OLEObject Type="Embed" ProgID="Equation.3" ShapeID="_x0000_i1090" DrawAspect="Content" ObjectID="_1797245265" r:id="rId95"/>
        </w:object>
      </w:r>
      <w:r w:rsidRPr="00EF76E1">
        <w:rPr>
          <w:rFonts w:hint="eastAsia"/>
          <w:szCs w:val="21"/>
          <w:vertAlign w:val="subscript"/>
        </w:rPr>
        <w:t xml:space="preserve">           </w:t>
      </w:r>
      <w:r>
        <w:rPr>
          <w:rFonts w:hint="eastAsia"/>
          <w:szCs w:val="21"/>
        </w:rPr>
        <w:t>（</w:t>
      </w:r>
      <w:r w:rsidRPr="00EF76E1">
        <w:rPr>
          <w:szCs w:val="21"/>
        </w:rPr>
        <w:t>2</w:t>
      </w:r>
      <w:r>
        <w:rPr>
          <w:rFonts w:hint="eastAsia"/>
          <w:szCs w:val="21"/>
        </w:rPr>
        <w:t>）</w:t>
      </w:r>
      <w:r w:rsidRPr="00EF76E1">
        <w:rPr>
          <w:szCs w:val="21"/>
        </w:rPr>
        <w:t xml:space="preserve"> </w:t>
      </w:r>
      <w:r w:rsidRPr="00EF76E1">
        <w:rPr>
          <w:rFonts w:hint="eastAsia"/>
          <w:szCs w:val="21"/>
        </w:rPr>
        <w:t>－</w:t>
      </w:r>
      <w:r w:rsidRPr="00EF76E1">
        <w:rPr>
          <w:szCs w:val="21"/>
        </w:rPr>
        <w:t>5</w:t>
      </w: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（</w:t>
      </w:r>
      <w:r w:rsidRPr="00EF76E1">
        <w:rPr>
          <w:szCs w:val="21"/>
        </w:rPr>
        <w:t>3</w:t>
      </w:r>
      <w:r>
        <w:rPr>
          <w:rFonts w:hint="eastAsia"/>
          <w:szCs w:val="21"/>
        </w:rPr>
        <w:t>）</w:t>
      </w:r>
      <w:r w:rsidRPr="00EF76E1">
        <w:rPr>
          <w:szCs w:val="21"/>
        </w:rPr>
        <w:t>  4 </w:t>
      </w:r>
    </w:p>
    <w:p w:rsidR="009B42FF" w:rsidRPr="00A55733" w:rsidRDefault="009B42FF" w:rsidP="009B42FF">
      <w:pPr>
        <w:snapToGrid w:val="0"/>
        <w:spacing w:line="264" w:lineRule="auto"/>
        <w:ind w:left="1260" w:hangingChars="600" w:hanging="1260"/>
        <w:rPr>
          <w:szCs w:val="21"/>
        </w:rPr>
      </w:pPr>
      <w:r w:rsidRPr="00EF76E1">
        <w:t>(</w:t>
      </w:r>
      <w:r>
        <w:rPr>
          <w:rFonts w:hint="eastAsia"/>
        </w:rPr>
        <w:t>08</w:t>
      </w:r>
      <w:r w:rsidRPr="00EF76E1">
        <w:t xml:space="preserve"> </w:t>
      </w:r>
      <w:r w:rsidRPr="00EF76E1">
        <w:t>分</w:t>
      </w:r>
      <w:r>
        <w:t>)</w:t>
      </w:r>
      <w:r>
        <w:rPr>
          <w:rFonts w:hint="eastAsia"/>
        </w:rPr>
        <w:t>3</w:t>
      </w:r>
      <w:r w:rsidRPr="00EF76E1">
        <w:t>.</w:t>
      </w:r>
      <w:r w:rsidRPr="00EF76E1">
        <w:rPr>
          <w:b/>
          <w:bCs/>
        </w:rPr>
        <w:t>答案</w:t>
      </w:r>
      <w:r>
        <w:rPr>
          <w:rFonts w:hint="eastAsia"/>
        </w:rPr>
        <w:t>（</w:t>
      </w:r>
      <w:r w:rsidRPr="00EF76E1">
        <w:t>1</w:t>
      </w:r>
      <w:r>
        <w:rPr>
          <w:rFonts w:hint="eastAsia"/>
        </w:rPr>
        <w:t>）</w:t>
      </w:r>
      <w:r w:rsidRPr="00EF76E1">
        <w:rPr>
          <w:rFonts w:hint="eastAsia"/>
        </w:rPr>
        <w:t>－</w:t>
      </w:r>
      <w:r w:rsidRPr="00EF76E1">
        <w:t>11.3</w:t>
      </w:r>
      <w:r w:rsidRPr="00EF76E1">
        <w:rPr>
          <w:rFonts w:hint="eastAsia"/>
        </w:rPr>
        <w:t xml:space="preserve">     </w:t>
      </w:r>
      <w:r>
        <w:rPr>
          <w:rFonts w:hint="eastAsia"/>
        </w:rPr>
        <w:t>（</w:t>
      </w:r>
      <w:r w:rsidRPr="00EF76E1">
        <w:t>2</w:t>
      </w:r>
      <w:r>
        <w:rPr>
          <w:rFonts w:hint="eastAsia"/>
        </w:rPr>
        <w:t>）</w:t>
      </w:r>
      <w:r w:rsidRPr="00EF76E1">
        <w:t xml:space="preserve"> 12</w:t>
      </w:r>
      <w:r w:rsidRPr="00EF76E1">
        <w:rPr>
          <w:rFonts w:hint="eastAsia"/>
        </w:rPr>
        <w:t xml:space="preserve">     </w:t>
      </w:r>
      <w:r>
        <w:rPr>
          <w:rFonts w:hint="eastAsia"/>
        </w:rPr>
        <w:t>（</w:t>
      </w:r>
      <w:r w:rsidRPr="00EF76E1">
        <w:t>3</w:t>
      </w:r>
      <w:r>
        <w:rPr>
          <w:rFonts w:hint="eastAsia"/>
        </w:rPr>
        <w:t>）</w:t>
      </w:r>
      <w:r w:rsidRPr="00EF76E1">
        <w:rPr>
          <w:rFonts w:hint="eastAsia"/>
        </w:rPr>
        <w:t>－</w:t>
      </w:r>
      <w:r w:rsidRPr="00EF76E1">
        <w:t>11.3</w:t>
      </w:r>
      <w:r w:rsidRPr="00EF76E1">
        <w:rPr>
          <w:rFonts w:hint="eastAsia"/>
        </w:rPr>
        <w:t xml:space="preserve">     </w:t>
      </w:r>
      <w:r>
        <w:rPr>
          <w:rFonts w:hint="eastAsia"/>
        </w:rPr>
        <w:t>（</w:t>
      </w:r>
      <w:r w:rsidRPr="00EF76E1">
        <w:t>4</w:t>
      </w:r>
      <w:r>
        <w:rPr>
          <w:rFonts w:hint="eastAsia"/>
        </w:rPr>
        <w:t>）</w:t>
      </w:r>
      <w:r w:rsidRPr="00EF76E1">
        <w:t>12  </w:t>
      </w:r>
    </w:p>
    <w:p w:rsidR="009B42FF" w:rsidRPr="00EF76E1" w:rsidRDefault="009B42FF" w:rsidP="009B42FF">
      <w:pPr>
        <w:snapToGrid w:val="0"/>
        <w:spacing w:line="264" w:lineRule="auto"/>
        <w:ind w:leftChars="600" w:left="1260"/>
        <w:rPr>
          <w:szCs w:val="21"/>
        </w:rPr>
      </w:pPr>
      <w:r w:rsidRPr="00EF76E1">
        <w:rPr>
          <w:rFonts w:hint="eastAsia"/>
          <w:szCs w:val="21"/>
        </w:rPr>
        <w:t>图示电路为双限电压比较器。当</w:t>
      </w:r>
      <w:r w:rsidRPr="00D16300">
        <w:rPr>
          <w:position w:val="-10"/>
          <w:szCs w:val="21"/>
          <w:vertAlign w:val="subscript"/>
        </w:rPr>
        <w:object w:dxaOrig="260" w:dyaOrig="340">
          <v:shape id="_x0000_i1091" type="#_x0000_t75" style="width:13.15pt;height:16.9pt" o:ole="">
            <v:imagedata r:id="rId38" o:title=""/>
          </v:shape>
          <o:OLEObject Type="Embed" ProgID="Equation.3" ShapeID="_x0000_i1091" DrawAspect="Content" ObjectID="_1797245266" r:id="rId96"/>
        </w:object>
      </w:r>
      <w:r w:rsidRPr="00EF76E1">
        <w:rPr>
          <w:szCs w:val="21"/>
        </w:rPr>
        <w:t xml:space="preserve"> &gt; 8V</w:t>
      </w:r>
      <w:r w:rsidRPr="00EF76E1">
        <w:rPr>
          <w:rFonts w:hint="eastAsia"/>
          <w:szCs w:val="21"/>
        </w:rPr>
        <w:t>或</w:t>
      </w:r>
      <w:r w:rsidRPr="00D16300">
        <w:rPr>
          <w:position w:val="-10"/>
          <w:szCs w:val="21"/>
          <w:vertAlign w:val="subscript"/>
        </w:rPr>
        <w:object w:dxaOrig="260" w:dyaOrig="340">
          <v:shape id="_x0000_i1092" type="#_x0000_t75" style="width:13.15pt;height:16.9pt" o:ole="">
            <v:imagedata r:id="rId38" o:title=""/>
          </v:shape>
          <o:OLEObject Type="Embed" ProgID="Equation.3" ShapeID="_x0000_i1092" DrawAspect="Content" ObjectID="_1797245267" r:id="rId97"/>
        </w:object>
      </w:r>
      <w:r w:rsidRPr="00EF76E1">
        <w:rPr>
          <w:szCs w:val="21"/>
        </w:rPr>
        <w:t xml:space="preserve"> &lt; 4V</w:t>
      </w:r>
      <w:r w:rsidRPr="00EF76E1">
        <w:rPr>
          <w:rFonts w:hint="eastAsia"/>
          <w:szCs w:val="21"/>
        </w:rPr>
        <w:t>时，</w:t>
      </w:r>
      <w:r w:rsidRPr="00EF76E1">
        <w:rPr>
          <w:i/>
          <w:iCs/>
          <w:szCs w:val="21"/>
        </w:rPr>
        <w:t>u</w:t>
      </w:r>
      <w:r w:rsidRPr="00EF76E1">
        <w:rPr>
          <w:szCs w:val="21"/>
          <w:vertAlign w:val="subscript"/>
        </w:rPr>
        <w:t>O</w:t>
      </w:r>
      <w:r w:rsidRPr="00EF76E1">
        <w:rPr>
          <w:rFonts w:hint="eastAsia"/>
          <w:szCs w:val="21"/>
        </w:rPr>
        <w:t>＝－</w:t>
      </w:r>
      <w:r w:rsidRPr="00EF76E1">
        <w:rPr>
          <w:szCs w:val="21"/>
        </w:rPr>
        <w:t>11.3V</w:t>
      </w:r>
      <w:r w:rsidRPr="00EF76E1">
        <w:rPr>
          <w:rFonts w:hint="eastAsia"/>
          <w:szCs w:val="21"/>
        </w:rPr>
        <w:t>。当</w:t>
      </w:r>
      <w:r w:rsidRPr="00EF76E1">
        <w:rPr>
          <w:szCs w:val="21"/>
        </w:rPr>
        <w:t>4V &lt;</w:t>
      </w:r>
      <w:r w:rsidRPr="00D16300">
        <w:rPr>
          <w:position w:val="-10"/>
          <w:szCs w:val="21"/>
          <w:vertAlign w:val="subscript"/>
        </w:rPr>
        <w:object w:dxaOrig="260" w:dyaOrig="340">
          <v:shape id="_x0000_i1093" type="#_x0000_t75" style="width:13.15pt;height:16.9pt" o:ole="">
            <v:imagedata r:id="rId38" o:title=""/>
          </v:shape>
          <o:OLEObject Type="Embed" ProgID="Equation.3" ShapeID="_x0000_i1093" DrawAspect="Content" ObjectID="_1797245268" r:id="rId98"/>
        </w:object>
      </w:r>
      <w:r w:rsidRPr="00EF76E1">
        <w:rPr>
          <w:szCs w:val="21"/>
        </w:rPr>
        <w:t xml:space="preserve"> &lt; 8V</w:t>
      </w:r>
      <w:r w:rsidRPr="00EF76E1">
        <w:rPr>
          <w:rFonts w:hint="eastAsia"/>
          <w:szCs w:val="21"/>
        </w:rPr>
        <w:t>时，</w:t>
      </w:r>
      <w:r w:rsidRPr="00EF76E1">
        <w:rPr>
          <w:i/>
          <w:iCs/>
          <w:szCs w:val="21"/>
        </w:rPr>
        <w:t>u</w:t>
      </w:r>
      <w:r w:rsidRPr="00EF76E1">
        <w:rPr>
          <w:szCs w:val="21"/>
          <w:vertAlign w:val="subscript"/>
        </w:rPr>
        <w:t>O</w:t>
      </w:r>
      <w:r w:rsidRPr="00EF76E1">
        <w:rPr>
          <w:rFonts w:hint="eastAsia"/>
          <w:szCs w:val="21"/>
        </w:rPr>
        <w:t>＝</w:t>
      </w:r>
      <w:r w:rsidRPr="00EF76E1">
        <w:rPr>
          <w:szCs w:val="21"/>
        </w:rPr>
        <w:t>12V</w:t>
      </w:r>
      <w:r w:rsidRPr="00EF76E1">
        <w:rPr>
          <w:rFonts w:hint="eastAsia"/>
          <w:szCs w:val="21"/>
        </w:rPr>
        <w:t>。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>
        <w:rPr>
          <w:rFonts w:hint="eastAsia"/>
          <w:b/>
          <w:bCs/>
          <w:szCs w:val="21"/>
        </w:rPr>
        <w:t>三</w:t>
      </w:r>
      <w:r w:rsidRPr="008709CE">
        <w:rPr>
          <w:b/>
          <w:bCs/>
          <w:szCs w:val="21"/>
        </w:rPr>
        <w:t>、解答题</w:t>
      </w:r>
      <w:r>
        <w:rPr>
          <w:b/>
          <w:bCs/>
          <w:szCs w:val="21"/>
        </w:rPr>
        <w:t>(</w:t>
      </w:r>
      <w:r w:rsidRPr="008709CE">
        <w:rPr>
          <w:b/>
          <w:bCs/>
          <w:szCs w:val="21"/>
        </w:rPr>
        <w:t>小题</w:t>
      </w:r>
      <w:r w:rsidRPr="008709CE">
        <w:rPr>
          <w:b/>
          <w:bCs/>
          <w:szCs w:val="21"/>
        </w:rPr>
        <w:t>)</w:t>
      </w:r>
      <w:r w:rsidRPr="008709CE">
        <w:rPr>
          <w:szCs w:val="21"/>
        </w:rPr>
        <w:t xml:space="preserve"> 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rPr>
          <w:szCs w:val="21"/>
        </w:rPr>
        <w:t xml:space="preserve"> (08 </w:t>
      </w:r>
      <w:r w:rsidRPr="008709CE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</w:t>
      </w:r>
      <w:r w:rsidRPr="008709CE">
        <w:rPr>
          <w:szCs w:val="21"/>
        </w:rPr>
        <w:t>.</w:t>
      </w:r>
      <w:r w:rsidRPr="008709CE">
        <w:rPr>
          <w:b/>
          <w:bCs/>
          <w:szCs w:val="21"/>
        </w:rPr>
        <w:t>答案</w:t>
      </w:r>
      <w:r w:rsidRPr="008709CE">
        <w:rPr>
          <w:rFonts w:hint="eastAsia"/>
          <w:szCs w:val="21"/>
        </w:rPr>
        <w:t>图（</w:t>
      </w:r>
      <w:r w:rsidRPr="008709CE">
        <w:rPr>
          <w:szCs w:val="21"/>
        </w:rPr>
        <w:t>a</w:t>
      </w:r>
      <w:r w:rsidRPr="008709CE">
        <w:rPr>
          <w:rFonts w:hint="eastAsia"/>
          <w:szCs w:val="21"/>
        </w:rPr>
        <w:t>）：不能振荡。因为</w:t>
      </w:r>
      <w:r w:rsidRPr="002C5F14">
        <w:rPr>
          <w:position w:val="-10"/>
          <w:szCs w:val="21"/>
        </w:rPr>
        <w:object w:dxaOrig="1120" w:dyaOrig="360">
          <v:shape id="_x0000_i1094" type="#_x0000_t75" style="width:55.9pt;height:18pt" o:ole="">
            <v:imagedata r:id="rId99" o:title=""/>
          </v:shape>
          <o:OLEObject Type="Embed" ProgID="Equation.3" ShapeID="_x0000_i1094" DrawAspect="Content" ObjectID="_1797245269" r:id="rId100"/>
        </w:object>
      </w:r>
      <w:r w:rsidRPr="008709CE">
        <w:rPr>
          <w:rFonts w:hint="eastAsia"/>
          <w:szCs w:val="21"/>
        </w:rPr>
        <w:t>，</w:t>
      </w:r>
      <w:r w:rsidRPr="002C5F14">
        <w:rPr>
          <w:position w:val="-10"/>
          <w:szCs w:val="21"/>
        </w:rPr>
        <w:object w:dxaOrig="1719" w:dyaOrig="360">
          <v:shape id="_x0000_i1095" type="#_x0000_t75" style="width:85.9pt;height:18pt" o:ole="">
            <v:imagedata r:id="rId101" o:title=""/>
          </v:shape>
          <o:OLEObject Type="Embed" ProgID="Equation.3" ShapeID="_x0000_i1095" DrawAspect="Content" ObjectID="_1797245270" r:id="rId102"/>
        </w:object>
      </w:r>
      <w:r w:rsidRPr="008709CE">
        <w:rPr>
          <w:rFonts w:hint="eastAsia"/>
          <w:szCs w:val="21"/>
        </w:rPr>
        <w:t>，不可能满足振荡的相位平衡条件。</w:t>
      </w:r>
      <w:r>
        <w:rPr>
          <w:rFonts w:hint="eastAsia"/>
          <w:szCs w:val="21"/>
        </w:rPr>
        <w:t>~</w:t>
      </w:r>
    </w:p>
    <w:p w:rsidR="009B42FF" w:rsidRPr="008709CE" w:rsidRDefault="009B42FF" w:rsidP="009B42FF">
      <w:pPr>
        <w:pStyle w:val="TOC1"/>
        <w:snapToGrid w:val="0"/>
        <w:spacing w:line="264" w:lineRule="auto"/>
        <w:ind w:firstLineChars="350" w:firstLine="735"/>
        <w:rPr>
          <w:sz w:val="21"/>
          <w:szCs w:val="21"/>
        </w:rPr>
      </w:pPr>
      <w:r w:rsidRPr="008709CE">
        <w:rPr>
          <w:rFonts w:hint="eastAsia"/>
          <w:sz w:val="21"/>
          <w:szCs w:val="21"/>
        </w:rPr>
        <w:t>图（</w:t>
      </w:r>
      <w:r w:rsidRPr="008709CE">
        <w:rPr>
          <w:sz w:val="21"/>
          <w:szCs w:val="21"/>
        </w:rPr>
        <w:t>b</w:t>
      </w:r>
      <w:r w:rsidRPr="008709CE">
        <w:rPr>
          <w:rFonts w:hint="eastAsia"/>
          <w:sz w:val="21"/>
          <w:szCs w:val="21"/>
        </w:rPr>
        <w:t>）：不能振荡。</w:t>
      </w:r>
      <w:r w:rsidRPr="002C5F14">
        <w:rPr>
          <w:position w:val="-24"/>
          <w:sz w:val="21"/>
          <w:szCs w:val="21"/>
        </w:rPr>
        <w:object w:dxaOrig="1080" w:dyaOrig="620">
          <v:shape id="_x0000_i1096" type="#_x0000_t75" style="width:54pt;height:31.15pt" o:ole="">
            <v:imagedata r:id="rId103" o:title=""/>
          </v:shape>
          <o:OLEObject Type="Embed" ProgID="Equation.3" ShapeID="_x0000_i1096" DrawAspect="Content" ObjectID="_1797245271" r:id="rId104"/>
        </w:object>
      </w:r>
      <w:r w:rsidRPr="008709CE">
        <w:rPr>
          <w:rFonts w:hint="eastAsia"/>
          <w:sz w:val="21"/>
          <w:szCs w:val="21"/>
        </w:rPr>
        <w:t>，而</w:t>
      </w:r>
      <w:r w:rsidRPr="002C5F14">
        <w:rPr>
          <w:position w:val="-14"/>
          <w:sz w:val="21"/>
          <w:szCs w:val="21"/>
        </w:rPr>
        <w:object w:dxaOrig="700" w:dyaOrig="400">
          <v:shape id="_x0000_i1097" type="#_x0000_t75" style="width:34.9pt;height:19.9pt" o:ole="">
            <v:imagedata r:id="rId105" o:title=""/>
          </v:shape>
          <o:OLEObject Type="Embed" ProgID="Equation.3" ShapeID="_x0000_i1097" DrawAspect="Content" ObjectID="_1797245272" r:id="rId106"/>
        </w:object>
      </w:r>
      <w:r w:rsidRPr="008709CE">
        <w:rPr>
          <w:rFonts w:hint="eastAsia"/>
          <w:sz w:val="21"/>
          <w:szCs w:val="21"/>
        </w:rPr>
        <w:t>，不满足振荡的幅值平衡条件。</w:t>
      </w:r>
    </w:p>
    <w:p w:rsidR="009B42FF" w:rsidRPr="008709CE" w:rsidRDefault="009B42FF" w:rsidP="009B42FF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> </w:t>
      </w:r>
    </w:p>
    <w:p w:rsidR="009B42FF" w:rsidRPr="008709CE" w:rsidRDefault="009B42FF" w:rsidP="009B42FF">
      <w:pPr>
        <w:snapToGrid w:val="0"/>
        <w:spacing w:line="264" w:lineRule="auto"/>
        <w:rPr>
          <w:rFonts w:hint="eastAsia"/>
          <w:szCs w:val="21"/>
        </w:rPr>
      </w:pPr>
      <w:r w:rsidRPr="008709CE">
        <w:rPr>
          <w:szCs w:val="21"/>
        </w:rPr>
        <w:t xml:space="preserve">(10 </w:t>
      </w:r>
      <w:r w:rsidRPr="008709CE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</w:t>
      </w:r>
      <w:r w:rsidRPr="008709CE">
        <w:rPr>
          <w:szCs w:val="21"/>
        </w:rPr>
        <w:t>.</w:t>
      </w:r>
      <w:r w:rsidRPr="008709CE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（</w:t>
      </w:r>
      <w:r w:rsidRPr="008709CE">
        <w:rPr>
          <w:szCs w:val="21"/>
        </w:rPr>
        <w:t>1</w:t>
      </w:r>
      <w:r>
        <w:rPr>
          <w:rFonts w:hint="eastAsia"/>
          <w:szCs w:val="21"/>
        </w:rPr>
        <w:t>）</w:t>
      </w:r>
      <w:r w:rsidRPr="002C5F14">
        <w:rPr>
          <w:position w:val="-24"/>
          <w:szCs w:val="21"/>
        </w:rPr>
        <w:object w:dxaOrig="2400" w:dyaOrig="620">
          <v:shape id="_x0000_i1098" type="#_x0000_t75" style="width:120pt;height:31.15pt" o:ole="">
            <v:imagedata r:id="rId107" o:title=""/>
          </v:shape>
          <o:OLEObject Type="Embed" ProgID="Equation.3" ShapeID="_x0000_i1098" DrawAspect="Content" ObjectID="_1797245273" r:id="rId108"/>
        </w:object>
      </w:r>
      <w:r w:rsidRPr="008709CE">
        <w:rPr>
          <w:rFonts w:hint="eastAsia"/>
          <w:szCs w:val="21"/>
        </w:rPr>
        <w:t>，故</w:t>
      </w:r>
      <w:r w:rsidRPr="002C5F14">
        <w:rPr>
          <w:position w:val="-14"/>
          <w:szCs w:val="21"/>
        </w:rPr>
        <w:object w:dxaOrig="1520" w:dyaOrig="380">
          <v:shape id="_x0000_i1099" type="#_x0000_t75" style="width:76.15pt;height:19.15pt" o:ole="">
            <v:imagedata r:id="rId109" o:title=""/>
          </v:shape>
          <o:OLEObject Type="Embed" ProgID="Equation.3" ShapeID="_x0000_i1099" DrawAspect="Content" ObjectID="_1797245274" r:id="rId110"/>
        </w:object>
      </w:r>
      <w:r>
        <w:rPr>
          <w:rFonts w:hint="eastAsia"/>
          <w:szCs w:val="21"/>
        </w:rPr>
        <w:t>2.7V</w:t>
      </w:r>
    </w:p>
    <w:p w:rsidR="009B42FF" w:rsidRPr="008709CE" w:rsidRDefault="009B42FF" w:rsidP="009B42FF">
      <w:pPr>
        <w:pStyle w:val="TOC1"/>
        <w:snapToGrid w:val="0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2C5F14">
        <w:rPr>
          <w:position w:val="-14"/>
          <w:sz w:val="21"/>
          <w:szCs w:val="21"/>
        </w:rPr>
        <w:object w:dxaOrig="1680" w:dyaOrig="380">
          <v:shape id="_x0000_i1100" type="#_x0000_t75" style="width:84pt;height:19.15pt" o:ole="">
            <v:imagedata r:id="rId111" o:title=""/>
          </v:shape>
          <o:OLEObject Type="Embed" ProgID="Equation.3" ShapeID="_x0000_i1100" DrawAspect="Content" ObjectID="_1797245275" r:id="rId112"/>
        </w:object>
      </w:r>
      <w:r w:rsidRPr="008709CE">
        <w:rPr>
          <w:rFonts w:hint="eastAsia"/>
          <w:sz w:val="21"/>
          <w:szCs w:val="21"/>
        </w:rPr>
        <w:t>，故</w:t>
      </w:r>
      <w:r w:rsidRPr="002C5F14">
        <w:rPr>
          <w:position w:val="-10"/>
          <w:sz w:val="21"/>
          <w:szCs w:val="21"/>
        </w:rPr>
        <w:object w:dxaOrig="1040" w:dyaOrig="340">
          <v:shape id="_x0000_i1101" type="#_x0000_t75" style="width:52.15pt;height:16.9pt" o:ole="">
            <v:imagedata r:id="rId113" o:title=""/>
          </v:shape>
          <o:OLEObject Type="Embed" ProgID="Equation.3" ShapeID="_x0000_i1101" DrawAspect="Content" ObjectID="_1797245276" r:id="rId114"/>
        </w:object>
      </w:r>
      <w:r w:rsidRPr="008709CE">
        <w:rPr>
          <w:sz w:val="21"/>
          <w:szCs w:val="21"/>
        </w:rPr>
        <w:t> </w:t>
      </w:r>
    </w:p>
    <w:p w:rsidR="009B42FF" w:rsidRPr="008709CE" w:rsidRDefault="009B42FF" w:rsidP="009B42FF">
      <w:pPr>
        <w:snapToGrid w:val="0"/>
        <w:spacing w:line="264" w:lineRule="auto"/>
        <w:rPr>
          <w:rFonts w:hint="eastAsia"/>
        </w:rPr>
      </w:pPr>
      <w:r w:rsidRPr="008709CE">
        <w:t xml:space="preserve">(10 </w:t>
      </w:r>
      <w:r w:rsidRPr="008709CE">
        <w:t>分</w:t>
      </w:r>
      <w:r>
        <w:t>)</w:t>
      </w:r>
      <w:r>
        <w:rPr>
          <w:rFonts w:hint="eastAsia"/>
        </w:rPr>
        <w:t>3</w:t>
      </w:r>
      <w:r w:rsidRPr="008709CE">
        <w:t>.</w:t>
      </w:r>
      <w:r w:rsidRPr="008709CE">
        <w:rPr>
          <w:b/>
          <w:bCs/>
        </w:rPr>
        <w:t>答案</w:t>
      </w:r>
      <w:r>
        <w:rPr>
          <w:rFonts w:hint="eastAsia"/>
          <w:b/>
          <w:bCs/>
        </w:rPr>
        <w:t>(</w:t>
      </w:r>
      <w:r w:rsidRPr="008709CE">
        <w:t>1</w:t>
      </w:r>
      <w:r>
        <w:rPr>
          <w:rFonts w:hint="eastAsia"/>
        </w:rPr>
        <w:t>)</w:t>
      </w:r>
      <w:r w:rsidRPr="002C5F14">
        <w:rPr>
          <w:szCs w:val="21"/>
        </w:rPr>
        <w:t xml:space="preserve"> </w:t>
      </w:r>
      <w:r w:rsidRPr="002C5F14">
        <w:rPr>
          <w:position w:val="-24"/>
          <w:szCs w:val="21"/>
        </w:rPr>
        <w:object w:dxaOrig="2400" w:dyaOrig="620">
          <v:shape id="_x0000_i1102" type="#_x0000_t75" style="width:120pt;height:31.15pt" o:ole="">
            <v:imagedata r:id="rId107" o:title=""/>
          </v:shape>
          <o:OLEObject Type="Embed" ProgID="Equation.3" ShapeID="_x0000_i1102" DrawAspect="Content" ObjectID="_1797245277" r:id="rId115"/>
        </w:object>
      </w:r>
      <w:r w:rsidRPr="008709CE">
        <w:t xml:space="preserve">    </w:t>
      </w:r>
      <w:r w:rsidRPr="008709CE">
        <w:rPr>
          <w:rFonts w:hint="eastAsia"/>
        </w:rPr>
        <w:t>故</w:t>
      </w:r>
      <w:r w:rsidRPr="002C5F14">
        <w:rPr>
          <w:position w:val="-34"/>
        </w:rPr>
        <w:object w:dxaOrig="1880" w:dyaOrig="720">
          <v:shape id="_x0000_i1103" type="#_x0000_t75" style="width:94.15pt;height:36pt" o:ole="">
            <v:imagedata r:id="rId116" o:title=""/>
          </v:shape>
          <o:OLEObject Type="Embed" ProgID="Equation.3" ShapeID="_x0000_i1103" DrawAspect="Content" ObjectID="_1797245278" r:id="rId117"/>
        </w:object>
      </w:r>
    </w:p>
    <w:p w:rsidR="009B42FF" w:rsidRPr="008709CE" w:rsidRDefault="009B42FF" w:rsidP="009B42FF">
      <w:pPr>
        <w:pStyle w:val="TOC1"/>
        <w:snapToGrid w:val="0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2C5F14">
        <w:rPr>
          <w:position w:val="-14"/>
          <w:sz w:val="21"/>
          <w:szCs w:val="21"/>
        </w:rPr>
        <w:object w:dxaOrig="1680" w:dyaOrig="380">
          <v:shape id="_x0000_i1104" type="#_x0000_t75" style="width:84pt;height:19.15pt" o:ole="">
            <v:imagedata r:id="rId111" o:title=""/>
          </v:shape>
          <o:OLEObject Type="Embed" ProgID="Equation.3" ShapeID="_x0000_i1104" DrawAspect="Content" ObjectID="_1797245279" r:id="rId118"/>
        </w:object>
      </w:r>
      <w:r w:rsidRPr="008709CE">
        <w:rPr>
          <w:rFonts w:hint="eastAsia"/>
          <w:sz w:val="21"/>
          <w:szCs w:val="21"/>
        </w:rPr>
        <w:t>，</w:t>
      </w:r>
      <w:r w:rsidRPr="008709CE">
        <w:rPr>
          <w:sz w:val="21"/>
          <w:szCs w:val="21"/>
        </w:rPr>
        <w:t xml:space="preserve">    </w:t>
      </w:r>
      <w:r w:rsidRPr="008709CE">
        <w:rPr>
          <w:rFonts w:hint="eastAsia"/>
          <w:sz w:val="21"/>
          <w:szCs w:val="21"/>
        </w:rPr>
        <w:t>故</w:t>
      </w:r>
      <w:r w:rsidRPr="002C5F14">
        <w:rPr>
          <w:position w:val="-10"/>
          <w:sz w:val="21"/>
          <w:szCs w:val="21"/>
        </w:rPr>
        <w:object w:dxaOrig="1040" w:dyaOrig="340">
          <v:shape id="_x0000_i1105" type="#_x0000_t75" style="width:52.15pt;height:16.9pt" o:ole="">
            <v:imagedata r:id="rId113" o:title=""/>
          </v:shape>
          <o:OLEObject Type="Embed" ProgID="Equation.3" ShapeID="_x0000_i1105" DrawAspect="Content" ObjectID="_1797245280" r:id="rId119"/>
        </w:object>
      </w:r>
      <w:r w:rsidRPr="008709CE">
        <w:rPr>
          <w:sz w:val="21"/>
          <w:szCs w:val="21"/>
        </w:rPr>
        <w:t> </w:t>
      </w:r>
    </w:p>
    <w:p w:rsidR="009B42FF" w:rsidRPr="008709CE" w:rsidRDefault="009B42FF" w:rsidP="009B42FF">
      <w:pPr>
        <w:snapToGrid w:val="0"/>
        <w:spacing w:line="264" w:lineRule="auto"/>
      </w:pPr>
      <w:r w:rsidRPr="008709CE">
        <w:t xml:space="preserve">(10 </w:t>
      </w:r>
      <w:r w:rsidRPr="008709CE">
        <w:t>分</w:t>
      </w:r>
      <w:r>
        <w:t>)</w:t>
      </w:r>
      <w:r>
        <w:rPr>
          <w:rFonts w:hint="eastAsia"/>
        </w:rPr>
        <w:t>4</w:t>
      </w:r>
      <w:r w:rsidRPr="008709CE">
        <w:t>.</w:t>
      </w:r>
      <w:r w:rsidRPr="008709CE">
        <w:rPr>
          <w:b/>
          <w:bCs/>
        </w:rPr>
        <w:t>答案</w:t>
      </w:r>
      <w:r>
        <w:rPr>
          <w:rFonts w:hint="eastAsia"/>
          <w:b/>
          <w:bCs/>
        </w:rPr>
        <w:t>（</w:t>
      </w:r>
      <w:r w:rsidRPr="008709CE">
        <w:t>1</w:t>
      </w:r>
      <w:r>
        <w:rPr>
          <w:rFonts w:hint="eastAsia"/>
        </w:rPr>
        <w:t>）</w:t>
      </w:r>
      <w:r w:rsidRPr="002C5F14">
        <w:rPr>
          <w:position w:val="-24"/>
          <w:szCs w:val="21"/>
        </w:rPr>
        <w:object w:dxaOrig="2400" w:dyaOrig="620">
          <v:shape id="_x0000_i1106" type="#_x0000_t75" style="width:120pt;height:31.15pt" o:ole="">
            <v:imagedata r:id="rId107" o:title=""/>
          </v:shape>
          <o:OLEObject Type="Embed" ProgID="Equation.3" ShapeID="_x0000_i1106" DrawAspect="Content" ObjectID="_1797245281" r:id="rId120"/>
        </w:object>
      </w:r>
      <w:r w:rsidRPr="008709CE">
        <w:t xml:space="preserve">    </w:t>
      </w:r>
      <w:r w:rsidRPr="008709CE">
        <w:rPr>
          <w:rFonts w:hint="eastAsia"/>
        </w:rPr>
        <w:t>故</w:t>
      </w:r>
      <w:r w:rsidRPr="00F026A8">
        <w:rPr>
          <w:position w:val="-30"/>
        </w:rPr>
        <w:object w:dxaOrig="1840" w:dyaOrig="680">
          <v:shape id="_x0000_i1107" type="#_x0000_t75" style="width:91.9pt;height:34.15pt" o:ole="">
            <v:imagedata r:id="rId121" o:title=""/>
          </v:shape>
          <o:OLEObject Type="Embed" ProgID="Equation.3" ShapeID="_x0000_i1107" DrawAspect="Content" ObjectID="_1797245282" r:id="rId122"/>
        </w:object>
      </w:r>
    </w:p>
    <w:p w:rsidR="009B42FF" w:rsidRPr="008709CE" w:rsidRDefault="009B42FF" w:rsidP="009B42FF">
      <w:pPr>
        <w:pStyle w:val="TOC1"/>
        <w:snapToGrid w:val="0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2C5F14">
        <w:rPr>
          <w:position w:val="-14"/>
          <w:sz w:val="21"/>
          <w:szCs w:val="21"/>
        </w:rPr>
        <w:object w:dxaOrig="1680" w:dyaOrig="380">
          <v:shape id="_x0000_i1108" type="#_x0000_t75" style="width:84pt;height:19.15pt" o:ole="">
            <v:imagedata r:id="rId111" o:title=""/>
          </v:shape>
          <o:OLEObject Type="Embed" ProgID="Equation.3" ShapeID="_x0000_i1108" DrawAspect="Content" ObjectID="_1797245283" r:id="rId123"/>
        </w:object>
      </w:r>
      <w:r w:rsidRPr="008709CE">
        <w:rPr>
          <w:rFonts w:hint="eastAsia"/>
          <w:sz w:val="21"/>
          <w:szCs w:val="21"/>
        </w:rPr>
        <w:t>，</w:t>
      </w:r>
      <w:r w:rsidRPr="008709CE">
        <w:rPr>
          <w:sz w:val="21"/>
          <w:szCs w:val="21"/>
        </w:rPr>
        <w:t xml:space="preserve">    </w:t>
      </w:r>
      <w:r w:rsidRPr="008709CE">
        <w:rPr>
          <w:rFonts w:hint="eastAsia"/>
          <w:sz w:val="21"/>
          <w:szCs w:val="21"/>
        </w:rPr>
        <w:t>故</w:t>
      </w:r>
      <w:r w:rsidRPr="002C5F14">
        <w:rPr>
          <w:position w:val="-10"/>
          <w:sz w:val="21"/>
          <w:szCs w:val="21"/>
        </w:rPr>
        <w:object w:dxaOrig="1040" w:dyaOrig="340">
          <v:shape id="_x0000_i1109" type="#_x0000_t75" style="width:52.15pt;height:16.9pt" o:ole="">
            <v:imagedata r:id="rId113" o:title=""/>
          </v:shape>
          <o:OLEObject Type="Embed" ProgID="Equation.3" ShapeID="_x0000_i1109" DrawAspect="Content" ObjectID="_1797245284" r:id="rId124"/>
        </w:object>
      </w:r>
      <w:r w:rsidRPr="008709CE">
        <w:rPr>
          <w:sz w:val="21"/>
          <w:szCs w:val="21"/>
        </w:rPr>
        <w:t> </w:t>
      </w:r>
    </w:p>
    <w:p w:rsidR="009B42FF" w:rsidRPr="008709CE" w:rsidRDefault="009B42FF" w:rsidP="009B42FF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> 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rPr>
          <w:szCs w:val="21"/>
        </w:rPr>
        <w:t xml:space="preserve">(10 </w:t>
      </w:r>
      <w:r w:rsidRPr="008709CE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5</w:t>
      </w:r>
      <w:r w:rsidRPr="008709CE">
        <w:rPr>
          <w:szCs w:val="21"/>
        </w:rPr>
        <w:t>.</w:t>
      </w:r>
      <w:r w:rsidRPr="008709CE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8709CE">
        <w:rPr>
          <w:szCs w:val="21"/>
        </w:rPr>
        <w:t>1</w:t>
      </w:r>
      <w:r>
        <w:rPr>
          <w:rFonts w:hint="eastAsia"/>
          <w:szCs w:val="21"/>
        </w:rPr>
        <w:t>)</w:t>
      </w:r>
      <w:r w:rsidRPr="008709CE">
        <w:rPr>
          <w:rFonts w:hint="eastAsia"/>
          <w:szCs w:val="21"/>
        </w:rPr>
        <w:t>图（</w:t>
      </w:r>
      <w:r w:rsidRPr="008709CE">
        <w:rPr>
          <w:szCs w:val="21"/>
        </w:rPr>
        <w:t>a</w:t>
      </w:r>
      <w:r w:rsidRPr="008709CE">
        <w:rPr>
          <w:rFonts w:hint="eastAsia"/>
          <w:szCs w:val="21"/>
        </w:rPr>
        <w:t>）：</w:t>
      </w:r>
      <w:r w:rsidRPr="00F026A8">
        <w:rPr>
          <w:position w:val="-10"/>
          <w:szCs w:val="21"/>
        </w:rPr>
        <w:object w:dxaOrig="180" w:dyaOrig="340">
          <v:shape id="_x0000_i1110" type="#_x0000_t75" style="width:9pt;height:16.9pt" o:ole="">
            <v:imagedata r:id="rId125" o:title=""/>
          </v:shape>
          <o:OLEObject Type="Embed" ProgID="Equation.3" ShapeID="_x0000_i1110" DrawAspect="Content" ObjectID="_1797245285" r:id="rId126"/>
        </w:object>
      </w:r>
      <w:r w:rsidRPr="00F026A8">
        <w:rPr>
          <w:position w:val="-14"/>
          <w:szCs w:val="21"/>
        </w:rPr>
        <w:object w:dxaOrig="1740" w:dyaOrig="380">
          <v:shape id="_x0000_i1111" type="#_x0000_t75" style="width:87pt;height:19.15pt" o:ole="">
            <v:imagedata r:id="rId127" o:title=""/>
          </v:shape>
          <o:OLEObject Type="Embed" ProgID="Equation.3" ShapeID="_x0000_i1111" DrawAspect="Content" ObjectID="_1797245286" r:id="rId128"/>
        </w:object>
      </w:r>
      <w:r w:rsidRPr="008709CE">
        <w:rPr>
          <w:rFonts w:hint="eastAsia"/>
          <w:szCs w:val="21"/>
        </w:rPr>
        <w:t>，温度系数为负，</w:t>
      </w:r>
    </w:p>
    <w:p w:rsidR="009B42FF" w:rsidRPr="008709CE" w:rsidRDefault="009B42FF" w:rsidP="009B42FF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 xml:space="preserve">    </w:t>
      </w:r>
      <w:r>
        <w:rPr>
          <w:rFonts w:hint="eastAsia"/>
          <w:sz w:val="21"/>
          <w:szCs w:val="21"/>
        </w:rPr>
        <w:t xml:space="preserve">       </w:t>
      </w:r>
      <w:r w:rsidRPr="008709CE">
        <w:rPr>
          <w:rFonts w:hint="eastAsia"/>
          <w:sz w:val="21"/>
          <w:szCs w:val="21"/>
        </w:rPr>
        <w:t>图（</w:t>
      </w:r>
      <w:r w:rsidRPr="008709CE">
        <w:rPr>
          <w:sz w:val="21"/>
          <w:szCs w:val="21"/>
        </w:rPr>
        <w:t>b</w:t>
      </w:r>
      <w:r w:rsidRPr="008709CE">
        <w:rPr>
          <w:rFonts w:hint="eastAsia"/>
          <w:sz w:val="21"/>
          <w:szCs w:val="21"/>
        </w:rPr>
        <w:t>）：</w:t>
      </w:r>
      <w:r w:rsidRPr="00F026A8">
        <w:rPr>
          <w:position w:val="-24"/>
          <w:szCs w:val="21"/>
        </w:rPr>
        <w:object w:dxaOrig="1660" w:dyaOrig="660">
          <v:shape id="_x0000_i1112" type="#_x0000_t75" style="width:82.9pt;height:33pt" o:ole="">
            <v:imagedata r:id="rId129" o:title=""/>
          </v:shape>
          <o:OLEObject Type="Embed" ProgID="Equation.3" ShapeID="_x0000_i1112" DrawAspect="Content" ObjectID="_1797245287" r:id="rId130"/>
        </w:object>
      </w:r>
      <w:r w:rsidRPr="008709CE">
        <w:rPr>
          <w:rFonts w:hint="eastAsia"/>
          <w:sz w:val="21"/>
          <w:szCs w:val="21"/>
        </w:rPr>
        <w:t>，温度系数为正；</w:t>
      </w:r>
    </w:p>
    <w:p w:rsidR="009B42FF" w:rsidRPr="008709CE" w:rsidRDefault="009B42FF" w:rsidP="009B42FF">
      <w:pPr>
        <w:pStyle w:val="TOC1"/>
        <w:snapToGrid w:val="0"/>
        <w:spacing w:line="264" w:lineRule="auto"/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8709CE">
        <w:rPr>
          <w:rFonts w:hint="eastAsia"/>
          <w:sz w:val="21"/>
          <w:szCs w:val="21"/>
        </w:rPr>
        <w:t>图（</w:t>
      </w:r>
      <w:r w:rsidRPr="008709CE">
        <w:rPr>
          <w:sz w:val="21"/>
          <w:szCs w:val="21"/>
        </w:rPr>
        <w:t>a</w:t>
      </w:r>
      <w:r w:rsidRPr="008709CE">
        <w:rPr>
          <w:rFonts w:hint="eastAsia"/>
          <w:sz w:val="21"/>
          <w:szCs w:val="21"/>
        </w:rPr>
        <w:t>）：</w:t>
      </w:r>
      <w:r w:rsidRPr="00F026A8">
        <w:rPr>
          <w:position w:val="-24"/>
          <w:sz w:val="21"/>
          <w:szCs w:val="21"/>
        </w:rPr>
        <w:object w:dxaOrig="1700" w:dyaOrig="620">
          <v:shape id="_x0000_i1113" type="#_x0000_t75" style="width:85.15pt;height:31.15pt" o:ole="">
            <v:imagedata r:id="rId131" o:title=""/>
          </v:shape>
          <o:OLEObject Type="Embed" ProgID="Equation.3" ShapeID="_x0000_i1113" DrawAspect="Content" ObjectID="_1797245288" r:id="rId132"/>
        </w:object>
      </w:r>
      <w:r w:rsidRPr="00F026A8">
        <w:rPr>
          <w:rFonts w:ascii="Times New Roman" w:hAnsi="Times New Roman" w:cs="Times New Roman"/>
          <w:sz w:val="21"/>
          <w:szCs w:val="21"/>
        </w:rPr>
        <w:t>H</w:t>
      </w:r>
      <w:r w:rsidRPr="00F026A8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>
        <w:rPr>
          <w:rFonts w:ascii="Times New Roman" w:hAnsi="Times New Roman" w:cs="Times New Roman" w:hint="eastAsia"/>
          <w:sz w:val="21"/>
          <w:szCs w:val="21"/>
          <w:vertAlign w:val="subscript"/>
        </w:rPr>
        <w:t xml:space="preserve">     </w:t>
      </w:r>
      <w:r w:rsidRPr="008709CE">
        <w:rPr>
          <w:rFonts w:hint="eastAsia"/>
          <w:sz w:val="21"/>
          <w:szCs w:val="21"/>
        </w:rPr>
        <w:t>图（</w:t>
      </w:r>
      <w:r w:rsidRPr="008709CE">
        <w:rPr>
          <w:sz w:val="21"/>
          <w:szCs w:val="21"/>
        </w:rPr>
        <w:t>b</w:t>
      </w:r>
      <w:r w:rsidRPr="008709CE">
        <w:rPr>
          <w:rFonts w:hint="eastAsia"/>
          <w:sz w:val="21"/>
          <w:szCs w:val="21"/>
        </w:rPr>
        <w:t>）：</w:t>
      </w:r>
      <w:r w:rsidRPr="00F026A8">
        <w:rPr>
          <w:position w:val="-12"/>
          <w:sz w:val="21"/>
          <w:szCs w:val="21"/>
        </w:rPr>
        <w:object w:dxaOrig="960" w:dyaOrig="360">
          <v:shape id="_x0000_i1114" type="#_x0000_t75" style="width:48pt;height:18pt" o:ole="">
            <v:imagedata r:id="rId133" o:title=""/>
          </v:shape>
          <o:OLEObject Type="Embed" ProgID="Equation.3" ShapeID="_x0000_i1114" DrawAspect="Content" ObjectID="_1797245289" r:id="rId134"/>
        </w:object>
      </w:r>
      <w:r w:rsidRPr="00F026A8">
        <w:rPr>
          <w:rFonts w:ascii="Times New Roman" w:hAnsi="Times New Roman" w:cs="Times New Roman"/>
          <w:sz w:val="21"/>
          <w:szCs w:val="21"/>
        </w:rPr>
        <w:t>H</w:t>
      </w:r>
      <w:r w:rsidRPr="00F026A8">
        <w:rPr>
          <w:rFonts w:ascii="Times New Roman" w:hAnsi="Times New Roman" w:cs="Times New Roman"/>
          <w:sz w:val="21"/>
          <w:szCs w:val="21"/>
          <w:vertAlign w:val="subscript"/>
        </w:rPr>
        <w:t>Z</w:t>
      </w:r>
    </w:p>
    <w:p w:rsidR="009B42FF" w:rsidRPr="008709CE" w:rsidRDefault="009B42FF" w:rsidP="009B42FF">
      <w:pPr>
        <w:pStyle w:val="TOC1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> </w:t>
      </w:r>
    </w:p>
    <w:p w:rsidR="009B42FF" w:rsidRPr="008709CE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t> 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t xml:space="preserve">(08 </w:t>
      </w:r>
      <w:r w:rsidRPr="008709CE">
        <w:t>分</w:t>
      </w:r>
      <w:r>
        <w:t>)</w:t>
      </w:r>
      <w:r>
        <w:rPr>
          <w:rFonts w:hint="eastAsia"/>
        </w:rPr>
        <w:t>6</w:t>
      </w:r>
      <w:r w:rsidRPr="008709CE">
        <w:t>.</w:t>
      </w:r>
      <w:r w:rsidRPr="008709CE">
        <w:rPr>
          <w:b/>
          <w:bCs/>
        </w:rPr>
        <w:t>答案</w:t>
      </w:r>
      <w:r>
        <w:rPr>
          <w:rFonts w:hint="eastAsia"/>
          <w:b/>
          <w:bCs/>
        </w:rPr>
        <w:t>（</w:t>
      </w:r>
      <w:r w:rsidRPr="008709CE">
        <w:t>1</w:t>
      </w:r>
      <w:r>
        <w:rPr>
          <w:rFonts w:hint="eastAsia"/>
        </w:rPr>
        <w:t>）</w:t>
      </w:r>
      <w:r w:rsidRPr="008709CE">
        <w:rPr>
          <w:rFonts w:hint="eastAsia"/>
        </w:rPr>
        <w:t>上“－”、下“＋”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 w:rsidRPr="008709CE">
        <w:t>2</w:t>
      </w:r>
      <w:r>
        <w:rPr>
          <w:rFonts w:hint="eastAsia"/>
        </w:rPr>
        <w:t>）</w:t>
      </w:r>
      <w:r w:rsidRPr="008709CE">
        <w:rPr>
          <w:i/>
          <w:iCs/>
        </w:rPr>
        <w:t>R</w:t>
      </w:r>
      <w:r w:rsidRPr="008709CE">
        <w:rPr>
          <w:i/>
          <w:iCs/>
          <w:vertAlign w:val="subscript"/>
        </w:rPr>
        <w:t>t</w:t>
      </w:r>
      <w:r w:rsidRPr="008709CE">
        <w:rPr>
          <w:rFonts w:hint="eastAsia"/>
        </w:rPr>
        <w:t>取代</w:t>
      </w:r>
      <w:r w:rsidRPr="008709CE">
        <w:rPr>
          <w:i/>
          <w:iCs/>
        </w:rPr>
        <w:t>R</w:t>
      </w:r>
      <w:r w:rsidRPr="008709CE">
        <w:rPr>
          <w:vertAlign w:val="subscript"/>
        </w:rPr>
        <w:t>f</w:t>
      </w:r>
      <w:r w:rsidRPr="008709CE">
        <w:t xml:space="preserve"> </w:t>
      </w:r>
      <w:r w:rsidRPr="008709CE">
        <w:rPr>
          <w:szCs w:val="21"/>
        </w:rPr>
        <w:t> </w:t>
      </w:r>
    </w:p>
    <w:p w:rsidR="009B42FF" w:rsidRPr="008709CE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8709CE">
        <w:rPr>
          <w:sz w:val="21"/>
          <w:szCs w:val="21"/>
        </w:rPr>
        <w:lastRenderedPageBreak/>
        <w:t> 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rPr>
          <w:szCs w:val="21"/>
        </w:rPr>
        <w:t xml:space="preserve">(10 </w:t>
      </w:r>
      <w:r w:rsidRPr="008709CE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7</w:t>
      </w:r>
      <w:r w:rsidRPr="008709CE">
        <w:rPr>
          <w:szCs w:val="21"/>
        </w:rPr>
        <w:t>.</w:t>
      </w:r>
      <w:r w:rsidRPr="008709CE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8709CE">
        <w:rPr>
          <w:szCs w:val="21"/>
        </w:rPr>
        <w:t>1</w:t>
      </w:r>
      <w:r>
        <w:rPr>
          <w:rFonts w:hint="eastAsia"/>
          <w:szCs w:val="21"/>
        </w:rPr>
        <w:t>)</w:t>
      </w:r>
      <w:r w:rsidRPr="008709CE">
        <w:rPr>
          <w:i/>
          <w:iCs/>
          <w:szCs w:val="21"/>
        </w:rPr>
        <w:t>R</w:t>
      </w:r>
      <w:r w:rsidRPr="008709CE">
        <w:rPr>
          <w:i/>
          <w:iCs/>
          <w:szCs w:val="21"/>
          <w:vertAlign w:val="subscript"/>
        </w:rPr>
        <w:t>t</w:t>
      </w:r>
      <w:r w:rsidRPr="008709CE">
        <w:rPr>
          <w:rFonts w:hint="eastAsia"/>
          <w:szCs w:val="21"/>
        </w:rPr>
        <w:t>的温度系数是负的</w:t>
      </w:r>
    </w:p>
    <w:p w:rsidR="009B42FF" w:rsidRPr="008709CE" w:rsidRDefault="009B42FF" w:rsidP="009B42FF">
      <w:pPr>
        <w:pStyle w:val="TOC1"/>
        <w:snapToGrid w:val="0"/>
        <w:spacing w:line="264" w:lineRule="auto"/>
        <w:ind w:firstLineChars="300" w:firstLine="720"/>
      </w:pPr>
      <w:r>
        <w:rPr>
          <w:rFonts w:hint="eastAsia"/>
        </w:rPr>
        <w:t>(</w:t>
      </w:r>
      <w:r w:rsidRPr="008709CE">
        <w:t>2</w:t>
      </w:r>
      <w:r>
        <w:rPr>
          <w:rFonts w:hint="eastAsia"/>
        </w:rPr>
        <w:t>)</w:t>
      </w:r>
      <w:r w:rsidRPr="006B4325">
        <w:rPr>
          <w:rFonts w:ascii="Times New Roman" w:hAnsi="Times New Roman" w:cs="Times New Roman"/>
          <w:i/>
          <w:iCs/>
        </w:rPr>
        <w:t>R</w:t>
      </w:r>
      <w:r w:rsidRPr="006B4325">
        <w:rPr>
          <w:rFonts w:ascii="Times New Roman" w:hAnsi="Times New Roman" w:cs="Times New Roman"/>
          <w:i/>
          <w:iCs/>
          <w:vertAlign w:val="subscript"/>
        </w:rPr>
        <w:t>t</w:t>
      </w:r>
      <w:r w:rsidRPr="006B4325">
        <w:rPr>
          <w:rFonts w:ascii="Times New Roman" w:cs="Times New Roman"/>
        </w:rPr>
        <w:t>＝</w:t>
      </w:r>
      <w:r w:rsidRPr="006B4325">
        <w:rPr>
          <w:rFonts w:ascii="Times New Roman" w:hAnsi="Times New Roman" w:cs="Times New Roman"/>
        </w:rPr>
        <w:t>2k</w:t>
      </w:r>
      <w:r w:rsidRPr="008709CE">
        <w:rPr>
          <w:rFonts w:ascii="Symbol" w:hAnsi="Symbol"/>
        </w:rPr>
        <w:t></w:t>
      </w:r>
      <w:r w:rsidRPr="008709CE">
        <w:rPr>
          <w:rFonts w:hint="eastAsia"/>
        </w:rPr>
        <w:t>，</w:t>
      </w:r>
      <w:r w:rsidRPr="006B4325">
        <w:rPr>
          <w:rFonts w:ascii="Times New Roman" w:hAnsi="Times New Roman" w:cs="Times New Roman"/>
          <w:i/>
          <w:iCs/>
        </w:rPr>
        <w:t>I</w:t>
      </w:r>
      <w:r w:rsidRPr="006B4325">
        <w:rPr>
          <w:rFonts w:ascii="Times New Roman" w:hAnsi="Times New Roman" w:cs="Times New Roman"/>
          <w:i/>
          <w:iCs/>
          <w:vertAlign w:val="subscript"/>
        </w:rPr>
        <w:t>t</w:t>
      </w:r>
      <w:r w:rsidRPr="006B4325">
        <w:rPr>
          <w:rFonts w:ascii="Times New Roman" w:cs="Times New Roman"/>
        </w:rPr>
        <w:t>＝</w:t>
      </w:r>
      <w:r w:rsidRPr="006B4325">
        <w:rPr>
          <w:rFonts w:ascii="Times New Roman" w:hAnsi="Times New Roman" w:cs="Times New Roman"/>
        </w:rPr>
        <w:t>1mA</w:t>
      </w:r>
      <w:r>
        <w:rPr>
          <w:rFonts w:hint="eastAsia"/>
        </w:rPr>
        <w:t xml:space="preserve">         (</w:t>
      </w:r>
      <w:r w:rsidRPr="008709CE">
        <w:t>3</w:t>
      </w:r>
      <w:r>
        <w:rPr>
          <w:rFonts w:hint="eastAsia"/>
        </w:rPr>
        <w:t>)</w:t>
      </w:r>
      <w:r w:rsidRPr="006B4325">
        <w:rPr>
          <w:sz w:val="21"/>
          <w:szCs w:val="21"/>
        </w:rPr>
        <w:t xml:space="preserve"> </w:t>
      </w:r>
      <w:r w:rsidRPr="006B4325">
        <w:rPr>
          <w:position w:val="-12"/>
          <w:sz w:val="21"/>
          <w:szCs w:val="21"/>
        </w:rPr>
        <w:object w:dxaOrig="1760" w:dyaOrig="360">
          <v:shape id="_x0000_i1115" type="#_x0000_t75" style="width:88.15pt;height:18pt" o:ole="">
            <v:imagedata r:id="rId135" o:title=""/>
          </v:shape>
          <o:OLEObject Type="Embed" ProgID="Equation.3" ShapeID="_x0000_i1115" DrawAspect="Content" ObjectID="_1797245290" r:id="rId136"/>
        </w:object>
      </w:r>
      <w:r>
        <w:rPr>
          <w:rFonts w:hint="eastAsia"/>
          <w:sz w:val="21"/>
          <w:szCs w:val="21"/>
        </w:rPr>
        <w:t>3</w:t>
      </w:r>
      <w:r w:rsidRPr="006B4325">
        <w:rPr>
          <w:rFonts w:ascii="Times New Roman" w:hAnsi="Times New Roman" w:cs="Times New Roman"/>
          <w:sz w:val="21"/>
          <w:szCs w:val="21"/>
        </w:rPr>
        <w:t>V</w:t>
      </w:r>
      <w:r w:rsidRPr="008709CE">
        <w:t xml:space="preserve">  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rPr>
          <w:szCs w:val="21"/>
        </w:rPr>
        <w:t xml:space="preserve"> (15 </w:t>
      </w:r>
      <w:r w:rsidRPr="008709CE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8</w:t>
      </w:r>
      <w:r w:rsidRPr="008709CE">
        <w:rPr>
          <w:szCs w:val="21"/>
        </w:rPr>
        <w:t>.</w:t>
      </w:r>
      <w:r w:rsidRPr="008709CE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8709CE">
        <w:rPr>
          <w:szCs w:val="21"/>
        </w:rPr>
        <w:t>1</w:t>
      </w:r>
      <w:r>
        <w:rPr>
          <w:rFonts w:hint="eastAsia"/>
          <w:szCs w:val="21"/>
        </w:rPr>
        <w:t xml:space="preserve">)  </w:t>
      </w:r>
      <w:r w:rsidRPr="008709CE">
        <w:rPr>
          <w:rFonts w:hint="eastAsia"/>
          <w:szCs w:val="21"/>
        </w:rPr>
        <w:t>①接④接⑨，②接⑧，⑤接⑦，③接⑥（图略）</w:t>
      </w:r>
    </w:p>
    <w:p w:rsidR="009B42FF" w:rsidRDefault="009B42FF" w:rsidP="009B42FF">
      <w:pPr>
        <w:pStyle w:val="TOC1"/>
        <w:snapToGrid w:val="0"/>
        <w:spacing w:line="264" w:lineRule="auto"/>
        <w:ind w:firstLineChars="650" w:firstLine="1365"/>
        <w:rPr>
          <w:rFonts w:hint="eastAsia"/>
          <w:sz w:val="21"/>
          <w:szCs w:val="21"/>
          <w:vertAlign w:val="subscript"/>
        </w:rPr>
      </w:pPr>
      <w:r>
        <w:rPr>
          <w:rFonts w:hint="eastAsia"/>
          <w:sz w:val="21"/>
          <w:szCs w:val="21"/>
        </w:rPr>
        <w:t>(</w:t>
      </w:r>
      <w:r w:rsidRPr="008709C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6B4325">
        <w:rPr>
          <w:position w:val="-14"/>
          <w:sz w:val="21"/>
          <w:szCs w:val="21"/>
        </w:rPr>
        <w:object w:dxaOrig="1800" w:dyaOrig="380">
          <v:shape id="_x0000_i1116" type="#_x0000_t75" style="width:90pt;height:19.15pt" o:ole="">
            <v:imagedata r:id="rId137" o:title=""/>
          </v:shape>
          <o:OLEObject Type="Embed" ProgID="Equation.3" ShapeID="_x0000_i1116" DrawAspect="Content" ObjectID="_1797245291" r:id="rId138"/>
        </w:object>
      </w:r>
      <w:r>
        <w:rPr>
          <w:rFonts w:hint="eastAsia"/>
          <w:sz w:val="21"/>
          <w:szCs w:val="21"/>
          <w:vertAlign w:val="subscript"/>
        </w:rPr>
        <w:t xml:space="preserve">     </w:t>
      </w:r>
    </w:p>
    <w:p w:rsidR="009B42FF" w:rsidRPr="006B4325" w:rsidRDefault="009B42FF" w:rsidP="009B42FF">
      <w:pPr>
        <w:pStyle w:val="TOC1"/>
        <w:snapToGrid w:val="0"/>
        <w:spacing w:line="264" w:lineRule="auto"/>
        <w:ind w:firstLineChars="650" w:firstLine="1365"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8709CE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Pr="008709CE">
        <w:rPr>
          <w:rFonts w:hint="eastAsia"/>
          <w:sz w:val="21"/>
          <w:szCs w:val="21"/>
        </w:rPr>
        <w:t>．</w:t>
      </w:r>
      <w:r w:rsidRPr="006B4325">
        <w:rPr>
          <w:position w:val="-10"/>
          <w:sz w:val="21"/>
          <w:szCs w:val="21"/>
        </w:rPr>
        <w:object w:dxaOrig="1080" w:dyaOrig="320">
          <v:shape id="_x0000_i1117" type="#_x0000_t75" style="width:54pt;height:16.15pt" o:ole="">
            <v:imagedata r:id="rId139" o:title=""/>
          </v:shape>
          <o:OLEObject Type="Embed" ProgID="Equation.3" ShapeID="_x0000_i1117" DrawAspect="Content" ObjectID="_1797245292" r:id="rId140"/>
        </w:object>
      </w:r>
      <w:r w:rsidRPr="008709CE"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     (</w:t>
      </w:r>
      <w:r w:rsidRPr="008709CE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Pr="008709CE">
        <w:rPr>
          <w:rFonts w:hint="eastAsia"/>
          <w:sz w:val="21"/>
          <w:szCs w:val="21"/>
        </w:rPr>
        <w:t>替换</w:t>
      </w:r>
      <w:r w:rsidRPr="006B4325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6B4325">
        <w:rPr>
          <w:rFonts w:ascii="Times New Roman" w:hAnsi="Times New Roman" w:cs="Times New Roman"/>
          <w:sz w:val="21"/>
          <w:szCs w:val="21"/>
          <w:vertAlign w:val="subscript"/>
        </w:rPr>
        <w:t>f</w:t>
      </w:r>
    </w:p>
    <w:p w:rsidR="009B42FF" w:rsidRPr="008709CE" w:rsidRDefault="009B42FF" w:rsidP="009B42FF">
      <w:pPr>
        <w:snapToGrid w:val="0"/>
        <w:spacing w:line="264" w:lineRule="auto"/>
        <w:rPr>
          <w:szCs w:val="21"/>
        </w:rPr>
      </w:pPr>
      <w:r w:rsidRPr="008709CE">
        <w:t xml:space="preserve">(08 </w:t>
      </w:r>
      <w:r w:rsidRPr="008709CE">
        <w:t>分</w:t>
      </w:r>
      <w:r>
        <w:t>)</w:t>
      </w:r>
      <w:r>
        <w:rPr>
          <w:rFonts w:hint="eastAsia"/>
        </w:rPr>
        <w:t>9</w:t>
      </w:r>
      <w:r w:rsidRPr="008709CE">
        <w:t>.</w:t>
      </w:r>
      <w:r w:rsidRPr="008709CE">
        <w:rPr>
          <w:b/>
          <w:bCs/>
        </w:rPr>
        <w:t>答案</w:t>
      </w:r>
      <w:r>
        <w:rPr>
          <w:rFonts w:hint="eastAsia"/>
          <w:b/>
          <w:bCs/>
        </w:rPr>
        <w:t>（</w:t>
      </w:r>
      <w:r w:rsidRPr="008709CE">
        <w:t>1</w:t>
      </w:r>
      <w:r>
        <w:rPr>
          <w:rFonts w:hint="eastAsia"/>
        </w:rPr>
        <w:t>）</w:t>
      </w:r>
      <w:r w:rsidRPr="008709CE">
        <w:rPr>
          <w:rFonts w:hint="eastAsia"/>
        </w:rPr>
        <w:t>①接⑨，②接⑧，③、⑩接⑤</w:t>
      </w:r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 w:rsidRPr="008709CE">
        <w:t>2</w:t>
      </w:r>
      <w:r>
        <w:rPr>
          <w:rFonts w:hint="eastAsia"/>
        </w:rPr>
        <w:t>）</w:t>
      </w:r>
      <w:r w:rsidRPr="000C3DDF">
        <w:rPr>
          <w:position w:val="-12"/>
        </w:rPr>
        <w:object w:dxaOrig="660" w:dyaOrig="360">
          <v:shape id="_x0000_i1118" type="#_x0000_t75" style="width:33pt;height:18pt" o:ole="">
            <v:imagedata r:id="rId141" o:title=""/>
          </v:shape>
          <o:OLEObject Type="Embed" ProgID="Equation.3" ShapeID="_x0000_i1118" DrawAspect="Content" ObjectID="_1797245293" r:id="rId142"/>
        </w:object>
      </w:r>
      <w:r w:rsidRPr="008709CE">
        <w:rPr>
          <w:szCs w:val="21"/>
        </w:rPr>
        <w:t> </w:t>
      </w:r>
    </w:p>
    <w:p w:rsidR="009B42FF" w:rsidRPr="00EF76E1" w:rsidRDefault="009B42FF" w:rsidP="009B42FF">
      <w:pPr>
        <w:snapToGrid w:val="0"/>
        <w:spacing w:line="264" w:lineRule="auto"/>
        <w:rPr>
          <w:szCs w:val="21"/>
        </w:rPr>
      </w:pPr>
      <w:r w:rsidRPr="00EF76E1">
        <w:rPr>
          <w:szCs w:val="21"/>
        </w:rPr>
        <w:t xml:space="preserve"> (08 </w:t>
      </w:r>
      <w:r w:rsidRPr="00EF76E1">
        <w:rPr>
          <w:szCs w:val="21"/>
        </w:rPr>
        <w:t>分</w:t>
      </w:r>
      <w:r w:rsidRPr="00EF76E1">
        <w:rPr>
          <w:szCs w:val="21"/>
        </w:rPr>
        <w:t>)1</w:t>
      </w:r>
      <w:r>
        <w:rPr>
          <w:rFonts w:hint="eastAsia"/>
          <w:szCs w:val="21"/>
        </w:rPr>
        <w:t>0</w:t>
      </w:r>
      <w:r w:rsidRPr="00EF76E1">
        <w:rPr>
          <w:szCs w:val="21"/>
        </w:rPr>
        <w:t>.</w:t>
      </w:r>
      <w:r w:rsidRPr="00EF76E1">
        <w:rPr>
          <w:b/>
          <w:bCs/>
          <w:szCs w:val="21"/>
        </w:rPr>
        <w:t>答案</w:t>
      </w:r>
      <w:r w:rsidRPr="00074132">
        <w:rPr>
          <w:position w:val="-10"/>
          <w:szCs w:val="21"/>
        </w:rPr>
        <w:object w:dxaOrig="260" w:dyaOrig="340">
          <v:shape id="_x0000_i1119" type="#_x0000_t75" style="width:13.15pt;height:16.9pt" o:ole="">
            <v:imagedata r:id="rId143" o:title=""/>
          </v:shape>
          <o:OLEObject Type="Embed" ProgID="Equation.3" ShapeID="_x0000_i1119" DrawAspect="Content" ObjectID="_1797245294" r:id="rId144"/>
        </w:object>
      </w:r>
      <w:r w:rsidRPr="00EF76E1">
        <w:rPr>
          <w:szCs w:val="21"/>
        </w:rPr>
        <w:t>&gt; 8V</w:t>
      </w:r>
      <w:r w:rsidRPr="00EF76E1">
        <w:rPr>
          <w:rFonts w:hint="eastAsia"/>
          <w:szCs w:val="21"/>
        </w:rPr>
        <w:t>时，</w:t>
      </w:r>
      <w:r w:rsidRPr="00EF76E1">
        <w:rPr>
          <w:szCs w:val="21"/>
        </w:rPr>
        <w:t>A</w:t>
      </w:r>
      <w:r w:rsidRPr="00EF76E1">
        <w:rPr>
          <w:szCs w:val="21"/>
          <w:vertAlign w:val="subscript"/>
        </w:rPr>
        <w:t>1</w:t>
      </w:r>
      <w:r w:rsidRPr="00EF76E1">
        <w:rPr>
          <w:rFonts w:hint="eastAsia"/>
          <w:szCs w:val="21"/>
        </w:rPr>
        <w:t>输出为</w:t>
      </w:r>
      <w:r w:rsidRPr="00EF76E1">
        <w:rPr>
          <w:szCs w:val="21"/>
        </w:rPr>
        <w:t>12V</w:t>
      </w:r>
      <w:r w:rsidRPr="00EF76E1">
        <w:rPr>
          <w:rFonts w:hint="eastAsia"/>
          <w:szCs w:val="21"/>
        </w:rPr>
        <w:t>，</w:t>
      </w:r>
      <w:r w:rsidRPr="00EF76E1">
        <w:rPr>
          <w:szCs w:val="21"/>
        </w:rPr>
        <w:t>VD</w:t>
      </w:r>
      <w:r w:rsidRPr="00EF76E1">
        <w:rPr>
          <w:szCs w:val="21"/>
          <w:vertAlign w:val="subscript"/>
        </w:rPr>
        <w:t>1</w:t>
      </w:r>
      <w:r w:rsidRPr="00EF76E1">
        <w:rPr>
          <w:rFonts w:hint="eastAsia"/>
          <w:szCs w:val="21"/>
        </w:rPr>
        <w:t>导通，</w:t>
      </w:r>
      <w:r w:rsidRPr="00EF76E1">
        <w:rPr>
          <w:i/>
          <w:iCs/>
          <w:szCs w:val="21"/>
        </w:rPr>
        <w:t>u</w:t>
      </w:r>
      <w:r w:rsidRPr="00EF76E1">
        <w:rPr>
          <w:szCs w:val="21"/>
          <w:vertAlign w:val="subscript"/>
        </w:rPr>
        <w:t>O</w:t>
      </w:r>
      <w:r w:rsidRPr="00EF76E1">
        <w:rPr>
          <w:rFonts w:hint="eastAsia"/>
          <w:szCs w:val="21"/>
        </w:rPr>
        <w:t>＝</w:t>
      </w:r>
      <w:r w:rsidRPr="00EF76E1">
        <w:rPr>
          <w:i/>
          <w:iCs/>
          <w:szCs w:val="21"/>
        </w:rPr>
        <w:t>U</w:t>
      </w:r>
      <w:r w:rsidRPr="00EF76E1">
        <w:rPr>
          <w:szCs w:val="21"/>
          <w:vertAlign w:val="subscript"/>
        </w:rPr>
        <w:t>Z</w:t>
      </w:r>
      <w:r w:rsidRPr="00EF76E1">
        <w:rPr>
          <w:i/>
          <w:iCs/>
          <w:szCs w:val="21"/>
        </w:rPr>
        <w:t xml:space="preserve"> </w:t>
      </w:r>
      <w:r w:rsidRPr="00EF76E1">
        <w:rPr>
          <w:rFonts w:hint="eastAsia"/>
          <w:szCs w:val="21"/>
        </w:rPr>
        <w:t>。</w:t>
      </w:r>
    </w:p>
    <w:p w:rsidR="009B42FF" w:rsidRPr="00EF76E1" w:rsidRDefault="009B42FF" w:rsidP="009B42FF">
      <w:pPr>
        <w:pStyle w:val="a3"/>
        <w:snapToGrid w:val="0"/>
        <w:spacing w:line="264" w:lineRule="auto"/>
        <w:ind w:firstLineChars="600" w:firstLine="1260"/>
        <w:rPr>
          <w:sz w:val="21"/>
          <w:szCs w:val="21"/>
        </w:rPr>
      </w:pPr>
      <w:r w:rsidRPr="00074132">
        <w:rPr>
          <w:position w:val="-10"/>
          <w:sz w:val="21"/>
          <w:szCs w:val="21"/>
        </w:rPr>
        <w:object w:dxaOrig="260" w:dyaOrig="340">
          <v:shape id="_x0000_i1120" type="#_x0000_t75" style="width:13.15pt;height:16.9pt" o:ole="">
            <v:imagedata r:id="rId145" o:title=""/>
          </v:shape>
          <o:OLEObject Type="Embed" ProgID="Equation.3" ShapeID="_x0000_i1120" DrawAspect="Content" ObjectID="_1797245295" r:id="rId146"/>
        </w:object>
      </w:r>
      <w:r w:rsidRPr="00EF76E1">
        <w:rPr>
          <w:sz w:val="21"/>
          <w:szCs w:val="21"/>
        </w:rPr>
        <w:t>&lt;</w:t>
      </w:r>
      <w:r w:rsidRPr="00074132">
        <w:rPr>
          <w:rFonts w:ascii="Times New Roman" w:hAnsi="Times New Roman" w:cs="Times New Roman"/>
          <w:sz w:val="21"/>
          <w:szCs w:val="21"/>
        </w:rPr>
        <w:t xml:space="preserve"> 4V</w:t>
      </w:r>
      <w:r w:rsidRPr="00EF76E1">
        <w:rPr>
          <w:rFonts w:hint="eastAsia"/>
          <w:sz w:val="21"/>
          <w:szCs w:val="21"/>
        </w:rPr>
        <w:t>时，</w:t>
      </w:r>
      <w:r w:rsidRPr="00074132">
        <w:rPr>
          <w:rFonts w:ascii="Times New Roman" w:hAnsi="Times New Roman" w:cs="Times New Roman"/>
          <w:sz w:val="21"/>
          <w:szCs w:val="21"/>
        </w:rPr>
        <w:t>A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输出为</w:t>
      </w:r>
      <w:r w:rsidRPr="00074132">
        <w:rPr>
          <w:rFonts w:ascii="Times New Roman" w:hAnsi="Times New Roman" w:cs="Times New Roman"/>
          <w:sz w:val="21"/>
          <w:szCs w:val="21"/>
        </w:rPr>
        <w:t>12V</w:t>
      </w:r>
      <w:r w:rsidRPr="00074132">
        <w:rPr>
          <w:rFonts w:ascii="Times New Roman" w:cs="Times New Roman"/>
          <w:sz w:val="21"/>
          <w:szCs w:val="21"/>
        </w:rPr>
        <w:t>，</w:t>
      </w:r>
      <w:r w:rsidRPr="00074132">
        <w:rPr>
          <w:rFonts w:ascii="Times New Roman" w:hAnsi="Times New Roman" w:cs="Times New Roman"/>
          <w:sz w:val="21"/>
          <w:szCs w:val="21"/>
        </w:rPr>
        <w:t>VD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导通，</w:t>
      </w:r>
      <w:r w:rsidRPr="00074132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Pr="00074132">
        <w:rPr>
          <w:rFonts w:ascii="Times New Roman" w:cs="Times New Roman"/>
          <w:sz w:val="21"/>
          <w:szCs w:val="21"/>
        </w:rPr>
        <w:t>＝</w:t>
      </w:r>
      <w:r w:rsidRPr="00074132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EF76E1">
        <w:rPr>
          <w:rFonts w:hint="eastAsia"/>
          <w:sz w:val="21"/>
          <w:szCs w:val="21"/>
        </w:rPr>
        <w:t>。</w:t>
      </w:r>
    </w:p>
    <w:p w:rsidR="009B42FF" w:rsidRPr="00EF76E1" w:rsidRDefault="009B42FF" w:rsidP="009B42FF">
      <w:pPr>
        <w:pStyle w:val="a3"/>
        <w:snapToGrid w:val="0"/>
        <w:spacing w:line="264" w:lineRule="auto"/>
        <w:ind w:leftChars="600" w:left="1260"/>
        <w:rPr>
          <w:sz w:val="21"/>
          <w:szCs w:val="21"/>
        </w:rPr>
      </w:pPr>
      <w:r w:rsidRPr="00074132">
        <w:rPr>
          <w:rFonts w:ascii="Times New Roman" w:hAnsi="Times New Roman" w:cs="Times New Roman"/>
          <w:sz w:val="21"/>
          <w:szCs w:val="21"/>
        </w:rPr>
        <w:t>4V</w:t>
      </w:r>
      <w:r w:rsidRPr="00EF76E1">
        <w:rPr>
          <w:sz w:val="21"/>
          <w:szCs w:val="21"/>
        </w:rPr>
        <w:t>&lt;</w:t>
      </w:r>
      <w:r w:rsidRPr="00074132">
        <w:rPr>
          <w:position w:val="-10"/>
          <w:sz w:val="21"/>
          <w:szCs w:val="21"/>
        </w:rPr>
        <w:object w:dxaOrig="260" w:dyaOrig="340">
          <v:shape id="_x0000_i1121" type="#_x0000_t75" style="width:13.15pt;height:16.9pt" o:ole="">
            <v:imagedata r:id="rId147" o:title=""/>
          </v:shape>
          <o:OLEObject Type="Embed" ProgID="Equation.3" ShapeID="_x0000_i1121" DrawAspect="Content" ObjectID="_1797245296" r:id="rId148"/>
        </w:object>
      </w:r>
      <w:r w:rsidRPr="00EF76E1">
        <w:rPr>
          <w:sz w:val="21"/>
          <w:szCs w:val="21"/>
        </w:rPr>
        <w:t xml:space="preserve"> &lt; </w:t>
      </w:r>
      <w:r w:rsidRPr="00074132">
        <w:rPr>
          <w:rFonts w:ascii="Times New Roman" w:hAnsi="Times New Roman" w:cs="Times New Roman"/>
          <w:sz w:val="21"/>
          <w:szCs w:val="21"/>
        </w:rPr>
        <w:t>8V</w:t>
      </w:r>
      <w:r w:rsidRPr="00EF76E1">
        <w:rPr>
          <w:rFonts w:hint="eastAsia"/>
          <w:sz w:val="21"/>
          <w:szCs w:val="21"/>
        </w:rPr>
        <w:t>时，</w:t>
      </w:r>
      <w:r w:rsidRPr="00074132">
        <w:rPr>
          <w:rFonts w:ascii="Times New Roman" w:hAnsi="Times New Roman" w:cs="Times New Roman"/>
          <w:sz w:val="21"/>
          <w:szCs w:val="21"/>
        </w:rPr>
        <w:t>A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074132">
        <w:rPr>
          <w:rFonts w:ascii="Times New Roman" w:cs="Times New Roman"/>
          <w:sz w:val="21"/>
          <w:szCs w:val="21"/>
        </w:rPr>
        <w:t>、</w:t>
      </w:r>
      <w:r w:rsidRPr="00074132">
        <w:rPr>
          <w:rFonts w:ascii="Times New Roman" w:hAnsi="Times New Roman" w:cs="Times New Roman"/>
          <w:sz w:val="21"/>
          <w:szCs w:val="21"/>
        </w:rPr>
        <w:t>A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的输出均为－</w:t>
      </w:r>
      <w:r w:rsidRPr="00EF76E1">
        <w:rPr>
          <w:sz w:val="21"/>
          <w:szCs w:val="21"/>
        </w:rPr>
        <w:t>12V</w:t>
      </w:r>
      <w:r w:rsidRPr="00EF76E1">
        <w:rPr>
          <w:rFonts w:hint="eastAsia"/>
          <w:sz w:val="21"/>
          <w:szCs w:val="21"/>
        </w:rPr>
        <w:t>，</w:t>
      </w:r>
      <w:r w:rsidRPr="00074132">
        <w:rPr>
          <w:rFonts w:ascii="Times New Roman" w:hAnsi="Times New Roman" w:cs="Times New Roman"/>
          <w:sz w:val="21"/>
          <w:szCs w:val="21"/>
        </w:rPr>
        <w:t>VD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1</w:t>
      </w:r>
      <w:r w:rsidRPr="00074132">
        <w:rPr>
          <w:rFonts w:ascii="Times New Roman" w:cs="Times New Roman"/>
          <w:sz w:val="21"/>
          <w:szCs w:val="21"/>
        </w:rPr>
        <w:t>、</w:t>
      </w:r>
      <w:r w:rsidRPr="00074132">
        <w:rPr>
          <w:rFonts w:ascii="Times New Roman" w:hAnsi="Times New Roman" w:cs="Times New Roman"/>
          <w:sz w:val="21"/>
          <w:szCs w:val="21"/>
        </w:rPr>
        <w:t>VD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2</w:t>
      </w:r>
      <w:r w:rsidRPr="00EF76E1">
        <w:rPr>
          <w:rFonts w:hint="eastAsia"/>
          <w:sz w:val="21"/>
          <w:szCs w:val="21"/>
        </w:rPr>
        <w:t>均截止，</w:t>
      </w:r>
      <w:r w:rsidRPr="00074132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74132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Pr="00074132">
        <w:rPr>
          <w:rFonts w:ascii="Times New Roman" w:cs="Times New Roman"/>
          <w:sz w:val="21"/>
          <w:szCs w:val="21"/>
        </w:rPr>
        <w:t>＝</w:t>
      </w:r>
      <w:r w:rsidRPr="00074132">
        <w:rPr>
          <w:rFonts w:ascii="Times New Roman" w:hAnsi="Times New Roman" w:cs="Times New Roman"/>
          <w:sz w:val="21"/>
          <w:szCs w:val="21"/>
        </w:rPr>
        <w:t>0V</w:t>
      </w:r>
      <w:r>
        <w:rPr>
          <w:rFonts w:hint="eastAsia"/>
          <w:sz w:val="21"/>
          <w:szCs w:val="21"/>
        </w:rPr>
        <w:t>。（见</w:t>
      </w:r>
      <w:r w:rsidRPr="00EF76E1">
        <w:rPr>
          <w:rFonts w:hint="eastAsia"/>
          <w:sz w:val="21"/>
          <w:szCs w:val="21"/>
        </w:rPr>
        <w:t>下图）</w:t>
      </w:r>
    </w:p>
    <w:p w:rsidR="009B42FF" w:rsidRPr="00EF76E1" w:rsidRDefault="00CE628F" w:rsidP="009B42FF">
      <w:pPr>
        <w:pStyle w:val="a3"/>
        <w:snapToGrid w:val="0"/>
        <w:spacing w:line="264" w:lineRule="auto"/>
        <w:jc w:val="center"/>
        <w:rPr>
          <w:rFonts w:hint="eastAsia"/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2257425" cy="971550"/>
            <wp:effectExtent l="0" t="0" r="0" b="0"/>
            <wp:docPr id="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42FF" w:rsidRPr="00EF76E1">
        <w:rPr>
          <w:rFonts w:hint="eastAsia"/>
          <w:sz w:val="21"/>
          <w:szCs w:val="21"/>
        </w:rPr>
        <w:t xml:space="preserve">   </w:t>
      </w:r>
    </w:p>
    <w:p w:rsidR="009B42FF" w:rsidRDefault="009B42FF" w:rsidP="009B42FF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EF76E1">
        <w:rPr>
          <w:szCs w:val="21"/>
        </w:rPr>
        <w:t xml:space="preserve">(10 </w:t>
      </w:r>
      <w:r w:rsidRPr="00EF76E1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11</w:t>
      </w:r>
      <w:r w:rsidRPr="00EF76E1">
        <w:rPr>
          <w:szCs w:val="21"/>
        </w:rPr>
        <w:t>.</w:t>
      </w:r>
      <w:r w:rsidRPr="00EF76E1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 xml:space="preserve">　</w:t>
      </w:r>
      <w:r w:rsidRPr="00074132">
        <w:rPr>
          <w:b/>
          <w:bCs/>
          <w:position w:val="-24"/>
          <w:szCs w:val="21"/>
        </w:rPr>
        <w:object w:dxaOrig="3580" w:dyaOrig="620">
          <v:shape id="_x0000_i1123" type="#_x0000_t75" style="width:178.9pt;height:31.15pt" o:ole="">
            <v:imagedata r:id="rId150" o:title=""/>
          </v:shape>
          <o:OLEObject Type="Embed" ProgID="Equation.3" ShapeID="_x0000_i1123" DrawAspect="Content" ObjectID="_1797245297" r:id="rId151"/>
        </w:object>
      </w:r>
    </w:p>
    <w:p w:rsidR="009B42FF" w:rsidRDefault="00CE628F" w:rsidP="009B42FF">
      <w:pPr>
        <w:snapToGrid w:val="0"/>
        <w:spacing w:line="264" w:lineRule="auto"/>
        <w:rPr>
          <w:rFonts w:hint="eastAsia"/>
          <w:szCs w:val="21"/>
          <w:vertAlign w:val="subscript"/>
        </w:rPr>
      </w:pP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116205</wp:posOffset>
                </wp:positionV>
                <wp:extent cx="114300" cy="664210"/>
                <wp:effectExtent l="5715" t="13970" r="13335" b="7620"/>
                <wp:wrapNone/>
                <wp:docPr id="100652677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664210"/>
                        </a:xfrm>
                        <a:prstGeom prst="leftBrace">
                          <a:avLst>
                            <a:gd name="adj1" fmla="val 4842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4784A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2" o:spid="_x0000_s1026" type="#_x0000_t87" style="position:absolute;margin-left:45pt;margin-top:9.15pt;width:9pt;height:52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"/>
            </w:pict>
          </mc:Fallback>
        </mc:AlternateContent>
      </w:r>
      <w:r w:rsidR="009B42FF">
        <w:rPr>
          <w:rFonts w:hint="eastAsia"/>
          <w:szCs w:val="21"/>
          <w:vertAlign w:val="subscript"/>
        </w:rPr>
        <w:t xml:space="preserve">　　　　　　　　　　</w:t>
      </w:r>
      <w:r w:rsidR="009B42FF" w:rsidRPr="00074132">
        <w:rPr>
          <w:position w:val="-24"/>
          <w:szCs w:val="21"/>
          <w:vertAlign w:val="subscript"/>
        </w:rPr>
        <w:object w:dxaOrig="1920" w:dyaOrig="620">
          <v:shape id="_x0000_i1124" type="#_x0000_t75" style="width:96pt;height:31.15pt" o:ole="">
            <v:imagedata r:id="rId152" o:title=""/>
          </v:shape>
          <o:OLEObject Type="Embed" ProgID="Equation.3" ShapeID="_x0000_i1124" DrawAspect="Content" ObjectID="_1797245298" r:id="rId153"/>
        </w:object>
      </w:r>
    </w:p>
    <w:p w:rsidR="009B42FF" w:rsidRDefault="009B42FF" w:rsidP="009B42FF">
      <w:pPr>
        <w:snapToGrid w:val="0"/>
        <w:spacing w:line="264" w:lineRule="auto"/>
        <w:rPr>
          <w:rFonts w:hint="eastAsia"/>
          <w:szCs w:val="21"/>
          <w:vertAlign w:val="subscript"/>
        </w:rPr>
      </w:pPr>
      <w:r>
        <w:rPr>
          <w:rFonts w:hint="eastAsia"/>
          <w:szCs w:val="21"/>
          <w:vertAlign w:val="subscript"/>
        </w:rPr>
        <w:t xml:space="preserve">　　　　　　　　　　</w:t>
      </w:r>
      <w:r w:rsidRPr="00074132">
        <w:rPr>
          <w:position w:val="-24"/>
          <w:szCs w:val="21"/>
          <w:vertAlign w:val="subscript"/>
        </w:rPr>
        <w:object w:dxaOrig="2100" w:dyaOrig="620">
          <v:shape id="_x0000_i1125" type="#_x0000_t75" style="width:105pt;height:31.15pt" o:ole="">
            <v:imagedata r:id="rId154" o:title=""/>
          </v:shape>
          <o:OLEObject Type="Embed" ProgID="Equation.3" ShapeID="_x0000_i1125" DrawAspect="Content" ObjectID="_1797245299" r:id="rId155"/>
        </w:object>
      </w:r>
    </w:p>
    <w:p w:rsidR="009B42FF" w:rsidRPr="00EF76E1" w:rsidRDefault="009B42FF" w:rsidP="009B42FF">
      <w:pPr>
        <w:snapToGrid w:val="0"/>
        <w:spacing w:line="264" w:lineRule="auto"/>
        <w:ind w:firstLineChars="400" w:firstLine="840"/>
        <w:rPr>
          <w:rFonts w:hint="eastAsia"/>
          <w:szCs w:val="21"/>
        </w:rPr>
      </w:pPr>
      <w:r w:rsidRPr="00074132">
        <w:rPr>
          <w:position w:val="-10"/>
          <w:szCs w:val="21"/>
        </w:rPr>
        <w:object w:dxaOrig="740" w:dyaOrig="340">
          <v:shape id="_x0000_i1126" type="#_x0000_t75" style="width:37.15pt;height:16.9pt" o:ole="">
            <v:imagedata r:id="rId156" o:title=""/>
          </v:shape>
          <o:OLEObject Type="Embed" ProgID="Equation.3" ShapeID="_x0000_i1126" DrawAspect="Content" ObjectID="_1797245300" r:id="rId157"/>
        </w:object>
      </w:r>
      <w:r>
        <w:rPr>
          <w:rFonts w:hint="eastAsia"/>
          <w:szCs w:val="21"/>
        </w:rPr>
        <w:t xml:space="preserve">12V      </w:t>
      </w:r>
      <w:r w:rsidRPr="00074132">
        <w:rPr>
          <w:position w:val="-10"/>
          <w:szCs w:val="21"/>
        </w:rPr>
        <w:object w:dxaOrig="560" w:dyaOrig="340">
          <v:shape id="_x0000_i1127" type="#_x0000_t75" style="width:28.15pt;height:16.9pt" o:ole="">
            <v:imagedata r:id="rId158" o:title=""/>
          </v:shape>
          <o:OLEObject Type="Embed" ProgID="Equation.3" ShapeID="_x0000_i1127" DrawAspect="Content" ObjectID="_1797245301" r:id="rId159"/>
        </w:object>
      </w:r>
      <w:r>
        <w:rPr>
          <w:rFonts w:hint="eastAsia"/>
          <w:szCs w:val="21"/>
        </w:rPr>
        <w:t>4V</w:t>
      </w:r>
    </w:p>
    <w:p w:rsidR="009B42FF" w:rsidRDefault="009B42FF" w:rsidP="009B42FF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EF76E1">
        <w:rPr>
          <w:szCs w:val="21"/>
        </w:rPr>
        <w:t xml:space="preserve"> (10 </w:t>
      </w:r>
      <w:r w:rsidRPr="00EF76E1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12</w:t>
      </w:r>
      <w:r w:rsidRPr="00EF76E1">
        <w:rPr>
          <w:szCs w:val="21"/>
        </w:rPr>
        <w:t>.</w:t>
      </w:r>
      <w:r w:rsidRPr="00EF76E1">
        <w:rPr>
          <w:b/>
          <w:bCs/>
          <w:szCs w:val="21"/>
        </w:rPr>
        <w:t>答案</w:t>
      </w:r>
      <w:r w:rsidRPr="00074132">
        <w:rPr>
          <w:b/>
          <w:bCs/>
          <w:position w:val="-24"/>
          <w:szCs w:val="21"/>
        </w:rPr>
        <w:object w:dxaOrig="3580" w:dyaOrig="620">
          <v:shape id="_x0000_i1128" type="#_x0000_t75" style="width:178.9pt;height:31.15pt" o:ole="">
            <v:imagedata r:id="rId150" o:title=""/>
          </v:shape>
          <o:OLEObject Type="Embed" ProgID="Equation.3" ShapeID="_x0000_i1128" DrawAspect="Content" ObjectID="_1797245302" r:id="rId160"/>
        </w:object>
      </w:r>
    </w:p>
    <w:p w:rsidR="009B42FF" w:rsidRDefault="00CE628F" w:rsidP="009B42FF">
      <w:pPr>
        <w:snapToGrid w:val="0"/>
        <w:spacing w:line="264" w:lineRule="auto"/>
        <w:rPr>
          <w:rFonts w:hint="eastAsia"/>
          <w:szCs w:val="21"/>
          <w:vertAlign w:val="subscript"/>
        </w:rPr>
      </w:pPr>
      <w:r>
        <w:rPr>
          <w:rFonts w:hint="eastAsia"/>
          <w:noProof/>
          <w:szCs w:val="21"/>
          <w:vertAlign w:val="subscript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116840</wp:posOffset>
                </wp:positionV>
                <wp:extent cx="114300" cy="664210"/>
                <wp:effectExtent l="5715" t="5080" r="13335" b="6985"/>
                <wp:wrapNone/>
                <wp:docPr id="41644162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664210"/>
                        </a:xfrm>
                        <a:prstGeom prst="leftBrace">
                          <a:avLst>
                            <a:gd name="adj1" fmla="val 4842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DF6C6" id="AutoShape 3" o:spid="_x0000_s1026" type="#_x0000_t87" style="position:absolute;margin-left:45pt;margin-top:9.2pt;width:9pt;height:52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"/>
            </w:pict>
          </mc:Fallback>
        </mc:AlternateContent>
      </w:r>
      <w:r w:rsidR="009B42FF">
        <w:rPr>
          <w:rFonts w:hint="eastAsia"/>
          <w:szCs w:val="21"/>
          <w:vertAlign w:val="subscript"/>
        </w:rPr>
        <w:t xml:space="preserve">　　　　</w:t>
      </w:r>
      <w:r w:rsidR="009B42FF">
        <w:rPr>
          <w:rFonts w:hint="eastAsia"/>
          <w:szCs w:val="21"/>
          <w:vertAlign w:val="subscript"/>
        </w:rPr>
        <w:t xml:space="preserve">         </w:t>
      </w:r>
      <w:r w:rsidR="009B42FF" w:rsidRPr="00074132">
        <w:rPr>
          <w:position w:val="-24"/>
          <w:szCs w:val="21"/>
          <w:vertAlign w:val="subscript"/>
        </w:rPr>
        <w:object w:dxaOrig="1780" w:dyaOrig="620">
          <v:shape id="_x0000_i1129" type="#_x0000_t75" style="width:88.9pt;height:31.15pt" o:ole="">
            <v:imagedata r:id="rId161" o:title=""/>
          </v:shape>
          <o:OLEObject Type="Embed" ProgID="Equation.3" ShapeID="_x0000_i1129" DrawAspect="Content" ObjectID="_1797245303" r:id="rId162"/>
        </w:object>
      </w:r>
    </w:p>
    <w:p w:rsidR="009B42FF" w:rsidRDefault="009B42FF" w:rsidP="009B42FF">
      <w:pPr>
        <w:snapToGrid w:val="0"/>
        <w:spacing w:line="264" w:lineRule="auto"/>
        <w:rPr>
          <w:rFonts w:hint="eastAsia"/>
          <w:szCs w:val="21"/>
          <w:vertAlign w:val="subscript"/>
        </w:rPr>
      </w:pPr>
      <w:r>
        <w:rPr>
          <w:rFonts w:hint="eastAsia"/>
          <w:szCs w:val="21"/>
          <w:vertAlign w:val="subscript"/>
        </w:rPr>
        <w:t xml:space="preserve">　　　　　　　　　　</w:t>
      </w:r>
      <w:r w:rsidRPr="00074132">
        <w:rPr>
          <w:position w:val="-24"/>
          <w:szCs w:val="21"/>
          <w:vertAlign w:val="subscript"/>
        </w:rPr>
        <w:object w:dxaOrig="1980" w:dyaOrig="620">
          <v:shape id="_x0000_i1130" type="#_x0000_t75" style="width:99pt;height:31.15pt" o:ole="">
            <v:imagedata r:id="rId163" o:title=""/>
          </v:shape>
          <o:OLEObject Type="Embed" ProgID="Equation.3" ShapeID="_x0000_i1130" DrawAspect="Content" ObjectID="_1797245304" r:id="rId164"/>
        </w:object>
      </w:r>
    </w:p>
    <w:p w:rsidR="009B42FF" w:rsidRPr="00EF76E1" w:rsidRDefault="009B42FF" w:rsidP="009B42FF">
      <w:pPr>
        <w:snapToGrid w:val="0"/>
        <w:spacing w:line="264" w:lineRule="auto"/>
        <w:ind w:firstLineChars="400" w:firstLine="840"/>
        <w:rPr>
          <w:rFonts w:hint="eastAsia"/>
          <w:szCs w:val="21"/>
        </w:rPr>
      </w:pPr>
      <w:r w:rsidRPr="00074132">
        <w:rPr>
          <w:position w:val="-10"/>
          <w:szCs w:val="21"/>
        </w:rPr>
        <w:object w:dxaOrig="740" w:dyaOrig="340">
          <v:shape id="_x0000_i1131" type="#_x0000_t75" style="width:37.15pt;height:16.9pt" o:ole="">
            <v:imagedata r:id="rId156" o:title=""/>
          </v:shape>
          <o:OLEObject Type="Embed" ProgID="Equation.3" ShapeID="_x0000_i1131" DrawAspect="Content" ObjectID="_1797245305" r:id="rId165"/>
        </w:object>
      </w:r>
      <w:r>
        <w:rPr>
          <w:rFonts w:hint="eastAsia"/>
          <w:szCs w:val="21"/>
        </w:rPr>
        <w:t xml:space="preserve">12V      </w:t>
      </w:r>
      <w:r w:rsidRPr="00074132">
        <w:rPr>
          <w:position w:val="-10"/>
          <w:szCs w:val="21"/>
        </w:rPr>
        <w:object w:dxaOrig="560" w:dyaOrig="340">
          <v:shape id="_x0000_i1132" type="#_x0000_t75" style="width:28.15pt;height:16.9pt" o:ole="">
            <v:imagedata r:id="rId166" o:title=""/>
          </v:shape>
          <o:OLEObject Type="Embed" ProgID="Equation.3" ShapeID="_x0000_i1132" DrawAspect="Content" ObjectID="_1797245306" r:id="rId167"/>
        </w:object>
      </w:r>
      <w:r>
        <w:rPr>
          <w:rFonts w:hint="eastAsia"/>
          <w:szCs w:val="21"/>
        </w:rPr>
        <w:t>4V</w:t>
      </w:r>
    </w:p>
    <w:p w:rsidR="009B42FF" w:rsidRPr="00EF76E1" w:rsidRDefault="009B42FF" w:rsidP="009B42FF">
      <w:pPr>
        <w:snapToGrid w:val="0"/>
        <w:spacing w:line="264" w:lineRule="auto"/>
        <w:rPr>
          <w:rFonts w:hint="eastAsia"/>
          <w:szCs w:val="21"/>
        </w:rPr>
      </w:pPr>
    </w:p>
    <w:p w:rsidR="009B42FF" w:rsidRDefault="009B42FF" w:rsidP="009B42FF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EF76E1">
        <w:rPr>
          <w:szCs w:val="21"/>
        </w:rPr>
        <w:t xml:space="preserve">  (10 </w:t>
      </w:r>
      <w:r w:rsidRPr="00EF76E1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13</w:t>
      </w:r>
      <w:r w:rsidRPr="00EF76E1">
        <w:rPr>
          <w:szCs w:val="21"/>
        </w:rPr>
        <w:t>.</w:t>
      </w:r>
      <w:r w:rsidRPr="00EF76E1">
        <w:rPr>
          <w:b/>
          <w:bCs/>
          <w:szCs w:val="21"/>
        </w:rPr>
        <w:t>答案</w:t>
      </w:r>
      <w:r w:rsidRPr="00074132">
        <w:rPr>
          <w:b/>
          <w:bCs/>
          <w:position w:val="-24"/>
          <w:szCs w:val="21"/>
        </w:rPr>
        <w:object w:dxaOrig="1920" w:dyaOrig="620">
          <v:shape id="_x0000_i1133" type="#_x0000_t75" style="width:96pt;height:31.15pt" o:ole="">
            <v:imagedata r:id="rId168" o:title=""/>
          </v:shape>
          <o:OLEObject Type="Embed" ProgID="Equation.3" ShapeID="_x0000_i1133" DrawAspect="Content" ObjectID="_1797245307" r:id="rId169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600" w:firstLine="1260"/>
        <w:rPr>
          <w:rFonts w:hint="eastAsia"/>
          <w:sz w:val="21"/>
          <w:szCs w:val="21"/>
        </w:rPr>
      </w:pPr>
      <w:r w:rsidRPr="00EF76E1">
        <w:rPr>
          <w:rFonts w:hint="eastAsia"/>
          <w:sz w:val="21"/>
          <w:szCs w:val="21"/>
        </w:rPr>
        <w:t>令</w:t>
      </w:r>
      <w:r w:rsidRPr="00074132">
        <w:rPr>
          <w:position w:val="-10"/>
          <w:sz w:val="21"/>
          <w:szCs w:val="21"/>
        </w:rPr>
        <w:object w:dxaOrig="740" w:dyaOrig="340">
          <v:shape id="_x0000_i1134" type="#_x0000_t75" style="width:37.15pt;height:16.9pt" o:ole="">
            <v:imagedata r:id="rId170" o:title=""/>
          </v:shape>
          <o:OLEObject Type="Embed" ProgID="Equation.3" ShapeID="_x0000_i1134" DrawAspect="Content" ObjectID="_1797245308" r:id="rId171"/>
        </w:object>
      </w:r>
      <w:r w:rsidRPr="00EF76E1">
        <w:rPr>
          <w:rFonts w:hint="eastAsia"/>
          <w:sz w:val="21"/>
          <w:szCs w:val="21"/>
        </w:rPr>
        <w:t>，</w:t>
      </w:r>
      <w:r w:rsidRPr="00EF76E1">
        <w:rPr>
          <w:sz w:val="21"/>
          <w:szCs w:val="21"/>
        </w:rPr>
        <w:t xml:space="preserve"> </w:t>
      </w:r>
      <w:r w:rsidRPr="00EF76E1">
        <w:rPr>
          <w:rFonts w:hint="eastAsia"/>
          <w:sz w:val="21"/>
          <w:szCs w:val="21"/>
        </w:rPr>
        <w:t>将</w:t>
      </w:r>
      <w:r w:rsidRPr="00074132">
        <w:rPr>
          <w:rFonts w:ascii="Times New Roman" w:hAnsi="Times New Roman" w:cs="Times New Roman"/>
          <w:position w:val="-10"/>
          <w:sz w:val="21"/>
          <w:szCs w:val="21"/>
        </w:rPr>
        <w:object w:dxaOrig="600" w:dyaOrig="340">
          <v:shape id="_x0000_i1135" type="#_x0000_t75" style="width:30pt;height:16.9pt" o:ole="">
            <v:imagedata r:id="rId172" o:title=""/>
          </v:shape>
          <o:OLEObject Type="Embed" ProgID="Equation.3" ShapeID="_x0000_i1135" DrawAspect="Content" ObjectID="_1797245309" r:id="rId173"/>
        </w:object>
      </w:r>
      <w:r w:rsidRPr="00074132">
        <w:rPr>
          <w:rFonts w:ascii="Times New Roman" w:hAnsi="Times New Roman" w:cs="Times New Roman"/>
          <w:sz w:val="21"/>
          <w:szCs w:val="21"/>
        </w:rPr>
        <w:t>-6V</w:t>
      </w:r>
      <w:r w:rsidRPr="00EF76E1">
        <w:rPr>
          <w:rFonts w:hint="eastAsia"/>
          <w:sz w:val="21"/>
          <w:szCs w:val="21"/>
        </w:rPr>
        <w:t>，</w:t>
      </w:r>
      <w:r w:rsidRPr="00074132">
        <w:rPr>
          <w:position w:val="-10"/>
          <w:sz w:val="21"/>
          <w:szCs w:val="21"/>
        </w:rPr>
        <w:object w:dxaOrig="620" w:dyaOrig="340">
          <v:shape id="_x0000_i1136" type="#_x0000_t75" style="width:31.15pt;height:16.9pt" o:ole="">
            <v:imagedata r:id="rId174" o:title=""/>
          </v:shape>
          <o:OLEObject Type="Embed" ProgID="Equation.3" ShapeID="_x0000_i1136" DrawAspect="Content" ObjectID="_1797245310" r:id="rId175"/>
        </w:object>
      </w:r>
      <w:r>
        <w:rPr>
          <w:rFonts w:hint="eastAsia"/>
          <w:sz w:val="21"/>
          <w:szCs w:val="21"/>
        </w:rPr>
        <w:t>-</w:t>
      </w:r>
      <w:r w:rsidRPr="00074132">
        <w:rPr>
          <w:rFonts w:ascii="Times New Roman" w:hAnsi="Times New Roman" w:cs="Times New Roman"/>
          <w:sz w:val="21"/>
          <w:szCs w:val="21"/>
        </w:rPr>
        <w:t>12V</w:t>
      </w:r>
      <w:r w:rsidRPr="00EF76E1">
        <w:rPr>
          <w:rFonts w:hint="eastAsia"/>
          <w:sz w:val="21"/>
          <w:szCs w:val="21"/>
        </w:rPr>
        <w:t>代入，得</w:t>
      </w:r>
    </w:p>
    <w:p w:rsidR="009B42FF" w:rsidRDefault="00CE628F" w:rsidP="009B42FF">
      <w:pPr>
        <w:pStyle w:val="a3"/>
        <w:snapToGrid w:val="0"/>
        <w:spacing w:line="264" w:lineRule="auto"/>
        <w:ind w:firstLineChars="600" w:firstLine="1260"/>
        <w:rPr>
          <w:rFonts w:hint="eastAsia"/>
          <w:sz w:val="21"/>
          <w:szCs w:val="21"/>
        </w:rPr>
      </w:pPr>
      <w:r>
        <w:rPr>
          <w:rFonts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76835</wp:posOffset>
                </wp:positionV>
                <wp:extent cx="114300" cy="664210"/>
                <wp:effectExtent l="5715" t="5715" r="13335" b="6350"/>
                <wp:wrapNone/>
                <wp:docPr id="81723257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664210"/>
                        </a:xfrm>
                        <a:prstGeom prst="leftBrace">
                          <a:avLst>
                            <a:gd name="adj1" fmla="val 4842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D0E56" id="AutoShape 4" o:spid="_x0000_s1026" type="#_x0000_t87" style="position:absolute;margin-left:54pt;margin-top:6.05pt;width:9pt;height:5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"/>
            </w:pict>
          </mc:Fallback>
        </mc:AlternateContent>
      </w:r>
      <w:r w:rsidR="009B42FF">
        <w:rPr>
          <w:rFonts w:hint="eastAsia"/>
          <w:sz w:val="21"/>
          <w:szCs w:val="21"/>
        </w:rPr>
        <w:t xml:space="preserve"> </w:t>
      </w:r>
      <w:r w:rsidR="009B42FF" w:rsidRPr="00074132">
        <w:rPr>
          <w:position w:val="-24"/>
          <w:sz w:val="21"/>
          <w:szCs w:val="21"/>
        </w:rPr>
        <w:object w:dxaOrig="2420" w:dyaOrig="620">
          <v:shape id="_x0000_i1137" type="#_x0000_t75" style="width:121.15pt;height:31.15pt" o:ole="">
            <v:imagedata r:id="rId176" o:title=""/>
          </v:shape>
          <o:OLEObject Type="Embed" ProgID="Equation.3" ShapeID="_x0000_i1137" DrawAspect="Content" ObjectID="_1797245311" r:id="rId177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600" w:firstLine="1260"/>
        <w:rPr>
          <w:rFonts w:hint="eastAsia"/>
          <w:sz w:val="21"/>
          <w:szCs w:val="21"/>
        </w:rPr>
      </w:pPr>
      <w:r w:rsidRPr="00074132">
        <w:rPr>
          <w:position w:val="-24"/>
          <w:sz w:val="21"/>
          <w:szCs w:val="21"/>
        </w:rPr>
        <w:object w:dxaOrig="2180" w:dyaOrig="620">
          <v:shape id="_x0000_i1138" type="#_x0000_t75" style="width:109.15pt;height:31.15pt" o:ole="">
            <v:imagedata r:id="rId178" o:title=""/>
          </v:shape>
          <o:OLEObject Type="Embed" ProgID="Equation.3" ShapeID="_x0000_i1138" DrawAspect="Content" ObjectID="_1797245312" r:id="rId179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600" w:firstLine="1440"/>
        <w:rPr>
          <w:rFonts w:hint="eastAsia"/>
          <w:sz w:val="21"/>
          <w:szCs w:val="21"/>
        </w:rPr>
      </w:pPr>
      <w:r w:rsidRPr="00074132">
        <w:rPr>
          <w:position w:val="-10"/>
          <w:szCs w:val="21"/>
        </w:rPr>
        <w:object w:dxaOrig="740" w:dyaOrig="340">
          <v:shape id="_x0000_i1139" type="#_x0000_t75" style="width:37.15pt;height:16.9pt" o:ole="">
            <v:imagedata r:id="rId156" o:title=""/>
          </v:shape>
          <o:OLEObject Type="Embed" ProgID="Equation.3" ShapeID="_x0000_i1139" DrawAspect="Content" ObjectID="_1797245313" r:id="rId180"/>
        </w:object>
      </w:r>
      <w:r>
        <w:rPr>
          <w:rFonts w:hint="eastAsia"/>
          <w:szCs w:val="21"/>
        </w:rPr>
        <w:t>-6</w:t>
      </w:r>
      <w:r w:rsidRPr="00074132">
        <w:rPr>
          <w:rFonts w:ascii="Times New Roman" w:hAnsi="Times New Roman" w:cs="Times New Roman"/>
          <w:szCs w:val="21"/>
        </w:rPr>
        <w:t>V</w:t>
      </w:r>
      <w:r>
        <w:rPr>
          <w:rFonts w:hint="eastAsia"/>
          <w:szCs w:val="21"/>
        </w:rPr>
        <w:t xml:space="preserve">    </w:t>
      </w:r>
      <w:r w:rsidRPr="00074132">
        <w:rPr>
          <w:position w:val="-10"/>
          <w:szCs w:val="21"/>
        </w:rPr>
        <w:object w:dxaOrig="560" w:dyaOrig="340">
          <v:shape id="_x0000_i1140" type="#_x0000_t75" style="width:28.15pt;height:16.9pt" o:ole="">
            <v:imagedata r:id="rId166" o:title=""/>
          </v:shape>
          <o:OLEObject Type="Embed" ProgID="Equation.3" ShapeID="_x0000_i1140" DrawAspect="Content" ObjectID="_1797245314" r:id="rId181"/>
        </w:object>
      </w:r>
      <w:r>
        <w:rPr>
          <w:rFonts w:hint="eastAsia"/>
          <w:szCs w:val="21"/>
        </w:rPr>
        <w:t>6</w:t>
      </w:r>
      <w:r w:rsidRPr="00074132">
        <w:rPr>
          <w:rFonts w:ascii="Times New Roman" w:hAnsi="Times New Roman" w:cs="Times New Roman"/>
          <w:szCs w:val="21"/>
        </w:rPr>
        <w:t>V</w:t>
      </w:r>
    </w:p>
    <w:p w:rsidR="009B42FF" w:rsidRDefault="009B42FF" w:rsidP="009B42FF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EF76E1">
        <w:rPr>
          <w:szCs w:val="21"/>
        </w:rPr>
        <w:t xml:space="preserve"> (10 </w:t>
      </w:r>
      <w:r w:rsidRPr="00EF76E1">
        <w:rPr>
          <w:szCs w:val="21"/>
        </w:rPr>
        <w:t>分</w:t>
      </w:r>
      <w:r>
        <w:rPr>
          <w:szCs w:val="21"/>
        </w:rPr>
        <w:t>)1</w:t>
      </w:r>
      <w:r>
        <w:rPr>
          <w:rFonts w:hint="eastAsia"/>
          <w:szCs w:val="21"/>
        </w:rPr>
        <w:t>4</w:t>
      </w:r>
      <w:r w:rsidRPr="00EF76E1">
        <w:rPr>
          <w:szCs w:val="21"/>
        </w:rPr>
        <w:t>.</w:t>
      </w:r>
      <w:r w:rsidRPr="00EF76E1">
        <w:rPr>
          <w:b/>
          <w:bCs/>
          <w:szCs w:val="21"/>
        </w:rPr>
        <w:t>答案</w:t>
      </w:r>
      <w:r w:rsidRPr="00074132">
        <w:rPr>
          <w:b/>
          <w:bCs/>
          <w:position w:val="-24"/>
          <w:szCs w:val="21"/>
        </w:rPr>
        <w:object w:dxaOrig="1920" w:dyaOrig="620">
          <v:shape id="_x0000_i1141" type="#_x0000_t75" style="width:96pt;height:31.15pt" o:ole="">
            <v:imagedata r:id="rId168" o:title=""/>
          </v:shape>
          <o:OLEObject Type="Embed" ProgID="Equation.3" ShapeID="_x0000_i1141" DrawAspect="Content" ObjectID="_1797245315" r:id="rId182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400" w:firstLine="840"/>
        <w:rPr>
          <w:rFonts w:hint="eastAsia"/>
          <w:sz w:val="21"/>
          <w:szCs w:val="21"/>
        </w:rPr>
      </w:pPr>
      <w:r w:rsidRPr="00EF76E1">
        <w:rPr>
          <w:rFonts w:hint="eastAsia"/>
          <w:sz w:val="21"/>
          <w:szCs w:val="21"/>
        </w:rPr>
        <w:t>令</w:t>
      </w:r>
      <w:r w:rsidRPr="00EF76E1">
        <w:rPr>
          <w:sz w:val="21"/>
          <w:szCs w:val="21"/>
        </w:rPr>
        <w:t xml:space="preserve"> </w:t>
      </w:r>
      <w:r w:rsidRPr="00074132">
        <w:rPr>
          <w:position w:val="-10"/>
          <w:sz w:val="21"/>
          <w:szCs w:val="21"/>
        </w:rPr>
        <w:object w:dxaOrig="740" w:dyaOrig="340">
          <v:shape id="_x0000_i1142" type="#_x0000_t75" style="width:37.15pt;height:16.9pt" o:ole="">
            <v:imagedata r:id="rId170" o:title=""/>
          </v:shape>
          <o:OLEObject Type="Embed" ProgID="Equation.3" ShapeID="_x0000_i1142" DrawAspect="Content" ObjectID="_1797245316" r:id="rId183"/>
        </w:object>
      </w:r>
      <w:r w:rsidRPr="00EF76E1">
        <w:rPr>
          <w:rFonts w:hint="eastAsia"/>
          <w:sz w:val="21"/>
          <w:szCs w:val="21"/>
        </w:rPr>
        <w:t>，</w:t>
      </w:r>
      <w:r w:rsidRPr="00EF76E1">
        <w:rPr>
          <w:sz w:val="21"/>
          <w:szCs w:val="21"/>
        </w:rPr>
        <w:t xml:space="preserve"> </w:t>
      </w:r>
      <w:r w:rsidRPr="00EF76E1">
        <w:rPr>
          <w:rFonts w:hint="eastAsia"/>
          <w:sz w:val="21"/>
          <w:szCs w:val="21"/>
        </w:rPr>
        <w:t>将</w:t>
      </w:r>
      <w:r w:rsidRPr="00074132">
        <w:rPr>
          <w:rFonts w:ascii="Times New Roman" w:hAnsi="Times New Roman" w:cs="Times New Roman"/>
          <w:position w:val="-10"/>
          <w:sz w:val="21"/>
          <w:szCs w:val="21"/>
        </w:rPr>
        <w:object w:dxaOrig="600" w:dyaOrig="340">
          <v:shape id="_x0000_i1143" type="#_x0000_t75" style="width:30pt;height:16.9pt" o:ole="">
            <v:imagedata r:id="rId172" o:title=""/>
          </v:shape>
          <o:OLEObject Type="Embed" ProgID="Equation.3" ShapeID="_x0000_i1143" DrawAspect="Content" ObjectID="_1797245317" r:id="rId184"/>
        </w:object>
      </w:r>
      <w:r>
        <w:rPr>
          <w:rFonts w:ascii="Times New Roman" w:hAnsi="Times New Roman" w:cs="Times New Roman" w:hint="eastAsia"/>
          <w:sz w:val="21"/>
          <w:szCs w:val="21"/>
        </w:rPr>
        <w:t>6V</w:t>
      </w:r>
      <w:r w:rsidRPr="00EF76E1">
        <w:rPr>
          <w:rFonts w:hint="eastAsia"/>
          <w:sz w:val="21"/>
          <w:szCs w:val="21"/>
        </w:rPr>
        <w:t>，</w:t>
      </w:r>
      <w:r w:rsidRPr="00074132">
        <w:rPr>
          <w:position w:val="-10"/>
          <w:sz w:val="21"/>
          <w:szCs w:val="21"/>
        </w:rPr>
        <w:object w:dxaOrig="620" w:dyaOrig="340">
          <v:shape id="_x0000_i1144" type="#_x0000_t75" style="width:31.15pt;height:16.9pt" o:ole="">
            <v:imagedata r:id="rId174" o:title=""/>
          </v:shape>
          <o:OLEObject Type="Embed" ProgID="Equation.3" ShapeID="_x0000_i1144" DrawAspect="Content" ObjectID="_1797245318" r:id="rId185"/>
        </w:object>
      </w:r>
      <w:r w:rsidRPr="00074132">
        <w:rPr>
          <w:rFonts w:ascii="Times New Roman" w:hAnsi="Times New Roman" w:cs="Times New Roman"/>
          <w:sz w:val="21"/>
          <w:szCs w:val="21"/>
        </w:rPr>
        <w:t>12V</w:t>
      </w:r>
      <w:r w:rsidRPr="00EF76E1">
        <w:rPr>
          <w:rFonts w:hint="eastAsia"/>
          <w:sz w:val="21"/>
          <w:szCs w:val="21"/>
        </w:rPr>
        <w:t>代入，得</w:t>
      </w:r>
    </w:p>
    <w:p w:rsidR="009B42FF" w:rsidRDefault="00CE628F" w:rsidP="009B42FF">
      <w:pPr>
        <w:pStyle w:val="a3"/>
        <w:snapToGrid w:val="0"/>
        <w:spacing w:line="264" w:lineRule="auto"/>
        <w:ind w:firstLineChars="400" w:firstLine="840"/>
        <w:rPr>
          <w:rFonts w:hint="eastAsia"/>
          <w:sz w:val="21"/>
          <w:szCs w:val="21"/>
        </w:rPr>
      </w:pPr>
      <w:r>
        <w:rPr>
          <w:rFonts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57785</wp:posOffset>
                </wp:positionV>
                <wp:extent cx="114300" cy="664210"/>
                <wp:effectExtent l="5715" t="12700" r="13335" b="8890"/>
                <wp:wrapNone/>
                <wp:docPr id="187264005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664210"/>
                        </a:xfrm>
                        <a:prstGeom prst="leftBrace">
                          <a:avLst>
                            <a:gd name="adj1" fmla="val 4842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56C77" id="AutoShape 5" o:spid="_x0000_s1026" type="#_x0000_t87" style="position:absolute;margin-left:36pt;margin-top:4.55pt;width:9pt;height:52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"/>
            </w:pict>
          </mc:Fallback>
        </mc:AlternateContent>
      </w:r>
      <w:r w:rsidR="009B42FF">
        <w:rPr>
          <w:rFonts w:hint="eastAsia"/>
          <w:sz w:val="21"/>
          <w:szCs w:val="21"/>
        </w:rPr>
        <w:t xml:space="preserve"> </w:t>
      </w:r>
      <w:r w:rsidR="009B42FF" w:rsidRPr="00074132">
        <w:rPr>
          <w:position w:val="-24"/>
          <w:sz w:val="21"/>
          <w:szCs w:val="21"/>
        </w:rPr>
        <w:object w:dxaOrig="2000" w:dyaOrig="620">
          <v:shape id="_x0000_i1145" type="#_x0000_t75" style="width:100.15pt;height:31.15pt" o:ole="">
            <v:imagedata r:id="rId186" o:title=""/>
          </v:shape>
          <o:OLEObject Type="Embed" ProgID="Equation.3" ShapeID="_x0000_i1145" DrawAspect="Content" ObjectID="_1797245319" r:id="rId187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400" w:firstLine="8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074132">
        <w:rPr>
          <w:position w:val="-24"/>
          <w:sz w:val="21"/>
          <w:szCs w:val="21"/>
        </w:rPr>
        <w:object w:dxaOrig="2280" w:dyaOrig="620">
          <v:shape id="_x0000_i1146" type="#_x0000_t75" style="width:114pt;height:31.15pt" o:ole="">
            <v:imagedata r:id="rId188" o:title=""/>
          </v:shape>
          <o:OLEObject Type="Embed" ProgID="Equation.3" ShapeID="_x0000_i1146" DrawAspect="Content" ObjectID="_1797245320" r:id="rId189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400" w:firstLine="960"/>
        <w:rPr>
          <w:rFonts w:hint="eastAsia"/>
          <w:sz w:val="21"/>
          <w:szCs w:val="21"/>
        </w:rPr>
      </w:pPr>
      <w:r w:rsidRPr="00074132">
        <w:rPr>
          <w:position w:val="-10"/>
          <w:szCs w:val="21"/>
        </w:rPr>
        <w:object w:dxaOrig="740" w:dyaOrig="340">
          <v:shape id="_x0000_i1147" type="#_x0000_t75" style="width:37.15pt;height:16.9pt" o:ole="">
            <v:imagedata r:id="rId156" o:title=""/>
          </v:shape>
          <o:OLEObject Type="Embed" ProgID="Equation.3" ShapeID="_x0000_i1147" DrawAspect="Content" ObjectID="_1797245321" r:id="rId190"/>
        </w:object>
      </w:r>
      <w:r>
        <w:rPr>
          <w:rFonts w:hint="eastAsia"/>
          <w:szCs w:val="21"/>
        </w:rPr>
        <w:t>6</w:t>
      </w:r>
      <w:r w:rsidRPr="00074132">
        <w:rPr>
          <w:rFonts w:ascii="Times New Roman" w:hAnsi="Times New Roman" w:cs="Times New Roman"/>
          <w:szCs w:val="21"/>
        </w:rPr>
        <w:t>V</w:t>
      </w:r>
      <w:r>
        <w:rPr>
          <w:rFonts w:hint="eastAsia"/>
          <w:szCs w:val="21"/>
        </w:rPr>
        <w:t xml:space="preserve">   </w:t>
      </w:r>
      <w:r w:rsidRPr="00074132">
        <w:rPr>
          <w:position w:val="-10"/>
          <w:szCs w:val="21"/>
        </w:rPr>
        <w:object w:dxaOrig="560" w:dyaOrig="340">
          <v:shape id="_x0000_i1148" type="#_x0000_t75" style="width:28.15pt;height:16.9pt" o:ole="">
            <v:imagedata r:id="rId166" o:title=""/>
          </v:shape>
          <o:OLEObject Type="Embed" ProgID="Equation.3" ShapeID="_x0000_i1148" DrawAspect="Content" ObjectID="_1797245322" r:id="rId191"/>
        </w:object>
      </w:r>
      <w:r>
        <w:rPr>
          <w:rFonts w:hint="eastAsia"/>
          <w:szCs w:val="21"/>
        </w:rPr>
        <w:t>6</w:t>
      </w:r>
      <w:r w:rsidRPr="00074132">
        <w:rPr>
          <w:rFonts w:ascii="Times New Roman" w:hAnsi="Times New Roman" w:cs="Times New Roman"/>
          <w:szCs w:val="21"/>
        </w:rPr>
        <w:t>V</w:t>
      </w:r>
    </w:p>
    <w:p w:rsidR="009B42FF" w:rsidRPr="00EF76E1" w:rsidRDefault="009B42FF" w:rsidP="009B42FF">
      <w:pPr>
        <w:pStyle w:val="a3"/>
        <w:snapToGrid w:val="0"/>
        <w:spacing w:line="264" w:lineRule="auto"/>
        <w:rPr>
          <w:sz w:val="21"/>
          <w:szCs w:val="21"/>
        </w:rPr>
      </w:pPr>
      <w:r w:rsidRPr="00EF76E1">
        <w:rPr>
          <w:sz w:val="21"/>
          <w:szCs w:val="21"/>
        </w:rPr>
        <w:t>          </w:t>
      </w:r>
    </w:p>
    <w:p w:rsidR="009B42FF" w:rsidRDefault="009B42FF" w:rsidP="009B42FF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EF76E1">
        <w:rPr>
          <w:szCs w:val="21"/>
        </w:rPr>
        <w:t xml:space="preserve"> (10 </w:t>
      </w:r>
      <w:r w:rsidRPr="00EF76E1">
        <w:rPr>
          <w:szCs w:val="21"/>
        </w:rPr>
        <w:t>分</w:t>
      </w:r>
      <w:r>
        <w:rPr>
          <w:szCs w:val="21"/>
        </w:rPr>
        <w:t>)1</w:t>
      </w:r>
      <w:r>
        <w:rPr>
          <w:rFonts w:hint="eastAsia"/>
          <w:szCs w:val="21"/>
        </w:rPr>
        <w:t>5</w:t>
      </w:r>
      <w:r w:rsidRPr="00EF76E1">
        <w:rPr>
          <w:szCs w:val="21"/>
        </w:rPr>
        <w:t>.</w:t>
      </w:r>
      <w:r w:rsidRPr="00EF76E1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 xml:space="preserve">  </w:t>
      </w:r>
      <w:r w:rsidRPr="00691CC6">
        <w:rPr>
          <w:b/>
          <w:bCs/>
          <w:position w:val="-30"/>
          <w:szCs w:val="21"/>
        </w:rPr>
        <w:object w:dxaOrig="2920" w:dyaOrig="680">
          <v:shape id="_x0000_i1149" type="#_x0000_t75" style="width:145.9pt;height:34.15pt" o:ole="">
            <v:imagedata r:id="rId192" o:title=""/>
          </v:shape>
          <o:OLEObject Type="Embed" ProgID="Equation.3" ShapeID="_x0000_i1149" DrawAspect="Content" ObjectID="_1797245323" r:id="rId193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700" w:firstLine="1470"/>
        <w:rPr>
          <w:rFonts w:hint="eastAsia"/>
          <w:sz w:val="21"/>
          <w:szCs w:val="21"/>
        </w:rPr>
      </w:pPr>
      <w:r w:rsidRPr="00EF76E1">
        <w:rPr>
          <w:rFonts w:hint="eastAsia"/>
          <w:sz w:val="21"/>
          <w:szCs w:val="21"/>
        </w:rPr>
        <w:t>令</w:t>
      </w:r>
      <w:r w:rsidRPr="00EF76E1">
        <w:rPr>
          <w:sz w:val="21"/>
          <w:szCs w:val="21"/>
        </w:rPr>
        <w:t xml:space="preserve"> </w:t>
      </w:r>
      <w:r w:rsidRPr="00074132">
        <w:rPr>
          <w:position w:val="-10"/>
          <w:sz w:val="21"/>
          <w:szCs w:val="21"/>
        </w:rPr>
        <w:object w:dxaOrig="740" w:dyaOrig="340">
          <v:shape id="_x0000_i1150" type="#_x0000_t75" style="width:37.15pt;height:16.9pt" o:ole="">
            <v:imagedata r:id="rId170" o:title=""/>
          </v:shape>
          <o:OLEObject Type="Embed" ProgID="Equation.3" ShapeID="_x0000_i1150" DrawAspect="Content" ObjectID="_1797245324" r:id="rId194"/>
        </w:object>
      </w:r>
      <w:r w:rsidRPr="00EF76E1">
        <w:rPr>
          <w:rFonts w:hint="eastAsia"/>
          <w:sz w:val="21"/>
          <w:szCs w:val="21"/>
        </w:rPr>
        <w:t>，</w:t>
      </w:r>
      <w:r w:rsidRPr="00EF76E1">
        <w:rPr>
          <w:sz w:val="21"/>
          <w:szCs w:val="21"/>
        </w:rPr>
        <w:t xml:space="preserve"> </w:t>
      </w:r>
      <w:r w:rsidRPr="00EF76E1">
        <w:rPr>
          <w:rFonts w:hint="eastAsia"/>
          <w:sz w:val="21"/>
          <w:szCs w:val="21"/>
        </w:rPr>
        <w:t>将</w:t>
      </w:r>
      <w:r w:rsidRPr="00074132">
        <w:rPr>
          <w:rFonts w:ascii="Times New Roman" w:hAnsi="Times New Roman" w:cs="Times New Roman"/>
          <w:position w:val="-10"/>
          <w:sz w:val="21"/>
          <w:szCs w:val="21"/>
        </w:rPr>
        <w:object w:dxaOrig="600" w:dyaOrig="340">
          <v:shape id="_x0000_i1151" type="#_x0000_t75" style="width:30pt;height:16.9pt" o:ole="">
            <v:imagedata r:id="rId172" o:title=""/>
          </v:shape>
          <o:OLEObject Type="Embed" ProgID="Equation.3" ShapeID="_x0000_i1151" DrawAspect="Content" ObjectID="_1797245325" r:id="rId195"/>
        </w:object>
      </w:r>
      <w:r>
        <w:rPr>
          <w:rFonts w:ascii="Times New Roman" w:hAnsi="Times New Roman" w:cs="Times New Roman" w:hint="eastAsia"/>
          <w:sz w:val="21"/>
          <w:szCs w:val="21"/>
        </w:rPr>
        <w:t>9V</w:t>
      </w:r>
      <w:r w:rsidRPr="00EF76E1">
        <w:rPr>
          <w:rFonts w:hint="eastAsia"/>
          <w:sz w:val="21"/>
          <w:szCs w:val="21"/>
        </w:rPr>
        <w:t>，</w:t>
      </w:r>
      <w:r w:rsidRPr="00074132">
        <w:rPr>
          <w:position w:val="-10"/>
          <w:sz w:val="21"/>
          <w:szCs w:val="21"/>
        </w:rPr>
        <w:object w:dxaOrig="620" w:dyaOrig="340">
          <v:shape id="_x0000_i1152" type="#_x0000_t75" style="width:31.15pt;height:16.9pt" o:ole="">
            <v:imagedata r:id="rId174" o:title=""/>
          </v:shape>
          <o:OLEObject Type="Embed" ProgID="Equation.3" ShapeID="_x0000_i1152" DrawAspect="Content" ObjectID="_1797245326" r:id="rId196"/>
        </w:object>
      </w:r>
      <w:r>
        <w:rPr>
          <w:rFonts w:hint="eastAsia"/>
          <w:sz w:val="21"/>
          <w:szCs w:val="21"/>
        </w:rPr>
        <w:t>3</w:t>
      </w:r>
      <w:r w:rsidRPr="00691CC6">
        <w:rPr>
          <w:rFonts w:ascii="Times New Roman" w:hAnsi="Times New Roman" w:cs="Times New Roman"/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代入，得</w:t>
      </w:r>
    </w:p>
    <w:p w:rsidR="009B42FF" w:rsidRDefault="00CE628F" w:rsidP="009B42FF">
      <w:pPr>
        <w:pStyle w:val="a3"/>
        <w:snapToGrid w:val="0"/>
        <w:spacing w:line="264" w:lineRule="auto"/>
        <w:ind w:firstLineChars="700" w:firstLine="1470"/>
        <w:rPr>
          <w:rFonts w:hint="eastAsia"/>
          <w:sz w:val="21"/>
          <w:szCs w:val="21"/>
        </w:rPr>
      </w:pPr>
      <w:r>
        <w:rPr>
          <w:rFonts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107950</wp:posOffset>
                </wp:positionV>
                <wp:extent cx="114300" cy="664210"/>
                <wp:effectExtent l="5715" t="13335" r="13335" b="8255"/>
                <wp:wrapNone/>
                <wp:docPr id="182311955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664210"/>
                        </a:xfrm>
                        <a:prstGeom prst="leftBrace">
                          <a:avLst>
                            <a:gd name="adj1" fmla="val 4842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53A97" id="AutoShape 6" o:spid="_x0000_s1026" type="#_x0000_t87" style="position:absolute;margin-left:1in;margin-top:8.5pt;width:9pt;height:5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"/>
            </w:pict>
          </mc:Fallback>
        </mc:AlternateContent>
      </w:r>
      <w:r w:rsidR="009B42FF">
        <w:rPr>
          <w:rFonts w:hint="eastAsia"/>
          <w:sz w:val="21"/>
          <w:szCs w:val="21"/>
        </w:rPr>
        <w:t xml:space="preserve"> </w:t>
      </w:r>
      <w:r w:rsidR="009B42FF" w:rsidRPr="00691CC6">
        <w:rPr>
          <w:b/>
          <w:bCs/>
          <w:position w:val="-30"/>
          <w:szCs w:val="21"/>
        </w:rPr>
        <w:object w:dxaOrig="2780" w:dyaOrig="680">
          <v:shape id="_x0000_i1153" type="#_x0000_t75" style="width:139.15pt;height:34.15pt" o:ole="">
            <v:imagedata r:id="rId197" o:title=""/>
          </v:shape>
          <o:OLEObject Type="Embed" ProgID="Equation.3" ShapeID="_x0000_i1153" DrawAspect="Content" ObjectID="_1797245327" r:id="rId198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700" w:firstLine="147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691CC6">
        <w:rPr>
          <w:b/>
          <w:bCs/>
          <w:position w:val="-30"/>
          <w:szCs w:val="21"/>
        </w:rPr>
        <w:object w:dxaOrig="2960" w:dyaOrig="680">
          <v:shape id="_x0000_i1154" type="#_x0000_t75" style="width:148.15pt;height:34.15pt" o:ole="">
            <v:imagedata r:id="rId199" o:title=""/>
          </v:shape>
          <o:OLEObject Type="Embed" ProgID="Equation.3" ShapeID="_x0000_i1154" DrawAspect="Content" ObjectID="_1797245328" r:id="rId200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700" w:firstLine="1470"/>
        <w:rPr>
          <w:rFonts w:hint="eastAsia"/>
          <w:sz w:val="21"/>
          <w:szCs w:val="21"/>
        </w:rPr>
      </w:pPr>
      <w:r w:rsidRPr="00691CC6">
        <w:rPr>
          <w:position w:val="-10"/>
          <w:sz w:val="21"/>
          <w:szCs w:val="21"/>
        </w:rPr>
        <w:object w:dxaOrig="1219" w:dyaOrig="340">
          <v:shape id="_x0000_i1155" type="#_x0000_t75" style="width:61.15pt;height:16.9pt" o:ole="">
            <v:imagedata r:id="rId201" o:title=""/>
          </v:shape>
          <o:OLEObject Type="Embed" ProgID="Equation.3" ShapeID="_x0000_i1155" DrawAspect="Content" ObjectID="_1797245329" r:id="rId202"/>
        </w:object>
      </w:r>
    </w:p>
    <w:p w:rsidR="009B42FF" w:rsidRDefault="009B42FF" w:rsidP="009B42FF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EF76E1">
        <w:rPr>
          <w:szCs w:val="21"/>
        </w:rPr>
        <w:t xml:space="preserve"> (10 </w:t>
      </w:r>
      <w:r w:rsidRPr="00EF76E1">
        <w:rPr>
          <w:szCs w:val="21"/>
        </w:rPr>
        <w:t>分</w:t>
      </w:r>
      <w:r>
        <w:rPr>
          <w:szCs w:val="21"/>
        </w:rPr>
        <w:t>)1</w:t>
      </w:r>
      <w:r>
        <w:rPr>
          <w:rFonts w:hint="eastAsia"/>
          <w:szCs w:val="21"/>
        </w:rPr>
        <w:t>6</w:t>
      </w:r>
      <w:r w:rsidRPr="00EF76E1">
        <w:rPr>
          <w:szCs w:val="21"/>
        </w:rPr>
        <w:t>.</w:t>
      </w:r>
      <w:r w:rsidRPr="00EF76E1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 xml:space="preserve"> </w:t>
      </w:r>
      <w:r w:rsidRPr="00691CC6">
        <w:rPr>
          <w:b/>
          <w:bCs/>
          <w:position w:val="-30"/>
          <w:szCs w:val="21"/>
        </w:rPr>
        <w:object w:dxaOrig="3060" w:dyaOrig="680">
          <v:shape id="_x0000_i1156" type="#_x0000_t75" style="width:153pt;height:34.15pt" o:ole="">
            <v:imagedata r:id="rId203" o:title=""/>
          </v:shape>
          <o:OLEObject Type="Embed" ProgID="Equation.3" ShapeID="_x0000_i1156" DrawAspect="Content" ObjectID="_1797245330" r:id="rId204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600" w:firstLine="1260"/>
        <w:rPr>
          <w:rFonts w:hint="eastAsia"/>
          <w:sz w:val="21"/>
          <w:szCs w:val="21"/>
        </w:rPr>
      </w:pPr>
      <w:r w:rsidRPr="00EF76E1">
        <w:rPr>
          <w:rFonts w:hint="eastAsia"/>
          <w:sz w:val="21"/>
          <w:szCs w:val="21"/>
        </w:rPr>
        <w:t>令</w:t>
      </w:r>
      <w:r w:rsidRPr="00EF76E1">
        <w:rPr>
          <w:sz w:val="21"/>
          <w:szCs w:val="21"/>
        </w:rPr>
        <w:t xml:space="preserve"> </w:t>
      </w:r>
      <w:r w:rsidRPr="00074132">
        <w:rPr>
          <w:position w:val="-10"/>
          <w:sz w:val="21"/>
          <w:szCs w:val="21"/>
        </w:rPr>
        <w:object w:dxaOrig="740" w:dyaOrig="340">
          <v:shape id="_x0000_i1157" type="#_x0000_t75" style="width:37.15pt;height:16.9pt" o:ole="">
            <v:imagedata r:id="rId170" o:title=""/>
          </v:shape>
          <o:OLEObject Type="Embed" ProgID="Equation.3" ShapeID="_x0000_i1157" DrawAspect="Content" ObjectID="_1797245331" r:id="rId205"/>
        </w:object>
      </w:r>
      <w:r w:rsidRPr="00EF76E1">
        <w:rPr>
          <w:rFonts w:hint="eastAsia"/>
          <w:sz w:val="21"/>
          <w:szCs w:val="21"/>
        </w:rPr>
        <w:t>，</w:t>
      </w:r>
      <w:r w:rsidRPr="00EF76E1">
        <w:rPr>
          <w:sz w:val="21"/>
          <w:szCs w:val="21"/>
        </w:rPr>
        <w:t xml:space="preserve"> </w:t>
      </w:r>
      <w:r w:rsidRPr="00EF76E1">
        <w:rPr>
          <w:rFonts w:hint="eastAsia"/>
          <w:sz w:val="21"/>
          <w:szCs w:val="21"/>
        </w:rPr>
        <w:t>将</w:t>
      </w:r>
      <w:r w:rsidRPr="00074132">
        <w:rPr>
          <w:rFonts w:ascii="Times New Roman" w:hAnsi="Times New Roman" w:cs="Times New Roman"/>
          <w:position w:val="-10"/>
          <w:sz w:val="21"/>
          <w:szCs w:val="21"/>
        </w:rPr>
        <w:object w:dxaOrig="600" w:dyaOrig="340">
          <v:shape id="_x0000_i1158" type="#_x0000_t75" style="width:30pt;height:16.9pt" o:ole="">
            <v:imagedata r:id="rId172" o:title=""/>
          </v:shape>
          <o:OLEObject Type="Embed" ProgID="Equation.3" ShapeID="_x0000_i1158" DrawAspect="Content" ObjectID="_1797245332" r:id="rId206"/>
        </w:object>
      </w:r>
      <w:r>
        <w:rPr>
          <w:rFonts w:ascii="Times New Roman" w:hAnsi="Times New Roman" w:cs="Times New Roman" w:hint="eastAsia"/>
          <w:sz w:val="21"/>
          <w:szCs w:val="21"/>
        </w:rPr>
        <w:t>6V</w:t>
      </w:r>
      <w:r w:rsidRPr="00EF76E1">
        <w:rPr>
          <w:rFonts w:hint="eastAsia"/>
          <w:sz w:val="21"/>
          <w:szCs w:val="21"/>
        </w:rPr>
        <w:t>，</w:t>
      </w:r>
      <w:r w:rsidRPr="00074132">
        <w:rPr>
          <w:position w:val="-10"/>
          <w:sz w:val="21"/>
          <w:szCs w:val="21"/>
        </w:rPr>
        <w:object w:dxaOrig="620" w:dyaOrig="340">
          <v:shape id="_x0000_i1159" type="#_x0000_t75" style="width:31.15pt;height:16.9pt" o:ole="">
            <v:imagedata r:id="rId174" o:title=""/>
          </v:shape>
          <o:OLEObject Type="Embed" ProgID="Equation.3" ShapeID="_x0000_i1159" DrawAspect="Content" ObjectID="_1797245333" r:id="rId207"/>
        </w:object>
      </w:r>
      <w:r>
        <w:rPr>
          <w:rFonts w:hint="eastAsia"/>
          <w:sz w:val="21"/>
          <w:szCs w:val="21"/>
        </w:rPr>
        <w:t>12</w:t>
      </w:r>
      <w:r w:rsidRPr="00691CC6">
        <w:rPr>
          <w:rFonts w:ascii="Times New Roman" w:hAnsi="Times New Roman" w:cs="Times New Roman"/>
          <w:sz w:val="21"/>
          <w:szCs w:val="21"/>
        </w:rPr>
        <w:t>V</w:t>
      </w:r>
      <w:r w:rsidRPr="00EF76E1">
        <w:rPr>
          <w:rFonts w:hint="eastAsia"/>
          <w:sz w:val="21"/>
          <w:szCs w:val="21"/>
        </w:rPr>
        <w:t>代入，得</w:t>
      </w:r>
    </w:p>
    <w:p w:rsidR="009B42FF" w:rsidRDefault="009B42FF" w:rsidP="009B42FF">
      <w:pPr>
        <w:pStyle w:val="a3"/>
        <w:snapToGrid w:val="0"/>
        <w:spacing w:line="264" w:lineRule="auto"/>
        <w:ind w:firstLineChars="600" w:firstLine="1446"/>
        <w:rPr>
          <w:rFonts w:hint="eastAsia"/>
          <w:sz w:val="21"/>
          <w:szCs w:val="21"/>
        </w:rPr>
      </w:pPr>
      <w:r w:rsidRPr="00691CC6">
        <w:rPr>
          <w:b/>
          <w:bCs/>
          <w:position w:val="-30"/>
          <w:szCs w:val="21"/>
        </w:rPr>
        <w:object w:dxaOrig="2700" w:dyaOrig="680">
          <v:shape id="_x0000_i1160" type="#_x0000_t75" style="width:135pt;height:34.15pt" o:ole="">
            <v:imagedata r:id="rId208" o:title=""/>
          </v:shape>
          <o:OLEObject Type="Embed" ProgID="Equation.3" ShapeID="_x0000_i1160" DrawAspect="Content" ObjectID="_1797245334" r:id="rId209"/>
        </w:object>
      </w:r>
      <w:r w:rsidR="00CE628F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106680</wp:posOffset>
                </wp:positionV>
                <wp:extent cx="114300" cy="664210"/>
                <wp:effectExtent l="5715" t="6350" r="13335" b="5715"/>
                <wp:wrapNone/>
                <wp:docPr id="77067675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664210"/>
                        </a:xfrm>
                        <a:prstGeom prst="leftBrace">
                          <a:avLst>
                            <a:gd name="adj1" fmla="val 4842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964C9" id="AutoShape 7" o:spid="_x0000_s1026" type="#_x0000_t87" style="position:absolute;margin-left:54pt;margin-top:8.4pt;width:9pt;height:5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"/>
            </w:pict>
          </mc:Fallback>
        </mc:AlternateContent>
      </w:r>
    </w:p>
    <w:p w:rsidR="009B42FF" w:rsidRDefault="009B42FF" w:rsidP="009B42FF">
      <w:pPr>
        <w:pStyle w:val="a3"/>
        <w:snapToGrid w:val="0"/>
        <w:spacing w:line="264" w:lineRule="auto"/>
        <w:ind w:firstLineChars="600" w:firstLine="12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691CC6">
        <w:rPr>
          <w:b/>
          <w:bCs/>
          <w:position w:val="-30"/>
          <w:szCs w:val="21"/>
        </w:rPr>
        <w:object w:dxaOrig="2960" w:dyaOrig="680">
          <v:shape id="_x0000_i1161" type="#_x0000_t75" style="width:148.15pt;height:34.15pt" o:ole="">
            <v:imagedata r:id="rId210" o:title=""/>
          </v:shape>
          <o:OLEObject Type="Embed" ProgID="Equation.3" ShapeID="_x0000_i1161" DrawAspect="Content" ObjectID="_1797245335" r:id="rId211"/>
        </w:object>
      </w:r>
    </w:p>
    <w:p w:rsidR="009B42FF" w:rsidRDefault="009B42FF" w:rsidP="009B42FF">
      <w:pPr>
        <w:pStyle w:val="a3"/>
        <w:snapToGrid w:val="0"/>
        <w:spacing w:line="264" w:lineRule="auto"/>
        <w:ind w:firstLineChars="600" w:firstLine="1260"/>
        <w:rPr>
          <w:rFonts w:hint="eastAsia"/>
          <w:sz w:val="21"/>
          <w:szCs w:val="21"/>
        </w:rPr>
      </w:pPr>
      <w:r w:rsidRPr="00691CC6">
        <w:rPr>
          <w:position w:val="-10"/>
          <w:sz w:val="21"/>
          <w:szCs w:val="21"/>
        </w:rPr>
        <w:object w:dxaOrig="1260" w:dyaOrig="340">
          <v:shape id="_x0000_i1162" type="#_x0000_t75" style="width:63pt;height:16.9pt" o:ole="">
            <v:imagedata r:id="rId212" o:title=""/>
          </v:shape>
          <o:OLEObject Type="Embed" ProgID="Equation.3" ShapeID="_x0000_i1162" DrawAspect="Content" ObjectID="_1797245336" r:id="rId213"/>
        </w:object>
      </w:r>
    </w:p>
    <w:p w:rsidR="009B42FF" w:rsidRDefault="009B42FF" w:rsidP="009B42FF">
      <w:pPr>
        <w:snapToGrid w:val="0"/>
        <w:spacing w:line="264" w:lineRule="auto"/>
        <w:rPr>
          <w:rFonts w:hint="eastAsia"/>
          <w:szCs w:val="21"/>
        </w:rPr>
      </w:pPr>
      <w:r w:rsidRPr="00EF76E1">
        <w:rPr>
          <w:szCs w:val="21"/>
        </w:rPr>
        <w:t xml:space="preserve">(12 </w:t>
      </w:r>
      <w:r w:rsidRPr="00EF76E1">
        <w:rPr>
          <w:szCs w:val="21"/>
        </w:rPr>
        <w:t>分</w:t>
      </w:r>
      <w:r w:rsidRPr="00EF76E1">
        <w:rPr>
          <w:szCs w:val="21"/>
        </w:rPr>
        <w:t>)17.</w:t>
      </w:r>
      <w:r w:rsidRPr="00EF76E1">
        <w:rPr>
          <w:b/>
          <w:bCs/>
          <w:szCs w:val="21"/>
        </w:rPr>
        <w:t>答案</w:t>
      </w:r>
      <w:r w:rsidRPr="00EF76E1">
        <w:rPr>
          <w:rFonts w:hint="eastAsia"/>
          <w:szCs w:val="21"/>
        </w:rPr>
        <w:t>图（</w:t>
      </w:r>
      <w:r w:rsidRPr="00EF76E1">
        <w:rPr>
          <w:szCs w:val="21"/>
        </w:rPr>
        <w:t>a</w:t>
      </w:r>
      <w:r w:rsidRPr="00EF76E1">
        <w:rPr>
          <w:rFonts w:hint="eastAsia"/>
          <w:szCs w:val="21"/>
        </w:rPr>
        <w:t>）所示为反相比例运算电路。（见左下图）</w:t>
      </w:r>
    </w:p>
    <w:p w:rsidR="009B42FF" w:rsidRPr="00EF76E1" w:rsidRDefault="009B42FF" w:rsidP="009B42FF">
      <w:pPr>
        <w:snapToGrid w:val="0"/>
        <w:spacing w:line="264" w:lineRule="auto"/>
        <w:ind w:firstLineChars="1100" w:firstLine="2310"/>
        <w:rPr>
          <w:szCs w:val="21"/>
        </w:rPr>
      </w:pPr>
      <w:r w:rsidRPr="008123AE">
        <w:rPr>
          <w:position w:val="-12"/>
          <w:szCs w:val="21"/>
        </w:rPr>
        <w:object w:dxaOrig="1040" w:dyaOrig="360">
          <v:shape id="_x0000_i1163" type="#_x0000_t75" style="width:52.15pt;height:18pt" o:ole="">
            <v:imagedata r:id="rId214" o:title=""/>
          </v:shape>
          <o:OLEObject Type="Embed" ProgID="Equation.3" ShapeID="_x0000_i1163" DrawAspect="Content" ObjectID="_1797245337" r:id="rId215"/>
        </w:object>
      </w:r>
    </w:p>
    <w:p w:rsidR="009B42FF" w:rsidRPr="00EF76E1" w:rsidRDefault="00CE628F" w:rsidP="009B42FF">
      <w:pPr>
        <w:pStyle w:val="a3"/>
        <w:snapToGrid w:val="0"/>
        <w:spacing w:line="264" w:lineRule="auto"/>
        <w:jc w:val="center"/>
        <w:rPr>
          <w:rFonts w:hint="eastAsia"/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1438275" cy="1247775"/>
            <wp:effectExtent l="0" t="0" r="0" b="0"/>
            <wp:docPr id="1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42FF" w:rsidRPr="00EF76E1">
        <w:rPr>
          <w:rFonts w:hint="eastAsia"/>
          <w:sz w:val="21"/>
          <w:szCs w:val="21"/>
        </w:rPr>
        <w:t xml:space="preserve">              </w:t>
      </w:r>
      <w:r w:rsidRPr="00EF76E1">
        <w:rPr>
          <w:noProof/>
          <w:sz w:val="21"/>
          <w:szCs w:val="21"/>
        </w:rPr>
        <w:drawing>
          <wp:inline distT="0" distB="0" distL="0" distR="0">
            <wp:extent cx="1466850" cy="1247775"/>
            <wp:effectExtent l="0" t="0" r="0" b="0"/>
            <wp:docPr id="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2FF" w:rsidRPr="00EF76E1" w:rsidRDefault="009B42FF" w:rsidP="009B42FF">
      <w:pPr>
        <w:pStyle w:val="TOC1"/>
        <w:snapToGrid w:val="0"/>
        <w:spacing w:line="264" w:lineRule="auto"/>
        <w:ind w:hanging="37"/>
        <w:rPr>
          <w:sz w:val="21"/>
          <w:szCs w:val="21"/>
        </w:rPr>
      </w:pPr>
      <w:r w:rsidRPr="00EF76E1">
        <w:rPr>
          <w:sz w:val="21"/>
          <w:szCs w:val="21"/>
        </w:rPr>
        <w:lastRenderedPageBreak/>
        <w:t> </w:t>
      </w:r>
    </w:p>
    <w:p w:rsidR="009B42FF" w:rsidRDefault="009B42FF" w:rsidP="009B42FF">
      <w:pPr>
        <w:pStyle w:val="a3"/>
        <w:snapToGrid w:val="0"/>
        <w:spacing w:line="264" w:lineRule="auto"/>
        <w:ind w:firstLineChars="600" w:firstLine="1260"/>
        <w:rPr>
          <w:rFonts w:hint="eastAsia"/>
          <w:sz w:val="21"/>
          <w:szCs w:val="21"/>
        </w:rPr>
      </w:pPr>
      <w:r w:rsidRPr="00EF76E1">
        <w:rPr>
          <w:rFonts w:hint="eastAsia"/>
          <w:sz w:val="21"/>
          <w:szCs w:val="21"/>
        </w:rPr>
        <w:t>图（</w:t>
      </w:r>
      <w:r w:rsidRPr="00EF76E1">
        <w:rPr>
          <w:sz w:val="21"/>
          <w:szCs w:val="21"/>
        </w:rPr>
        <w:t>b</w:t>
      </w:r>
      <w:r w:rsidRPr="00EF76E1">
        <w:rPr>
          <w:rFonts w:hint="eastAsia"/>
          <w:sz w:val="21"/>
          <w:szCs w:val="21"/>
        </w:rPr>
        <w:t>）所示为同相滞回比较器。（见右上图）</w:t>
      </w:r>
    </w:p>
    <w:p w:rsidR="009B42FF" w:rsidRPr="00EF76E1" w:rsidRDefault="009B42FF" w:rsidP="009B42FF">
      <w:pPr>
        <w:pStyle w:val="a3"/>
        <w:snapToGrid w:val="0"/>
        <w:spacing w:line="264" w:lineRule="auto"/>
        <w:ind w:firstLineChars="600" w:firstLine="1260"/>
        <w:rPr>
          <w:rFonts w:hint="eastAsia"/>
          <w:sz w:val="21"/>
          <w:szCs w:val="21"/>
        </w:rPr>
      </w:pPr>
      <w:r w:rsidRPr="008123AE">
        <w:rPr>
          <w:position w:val="-24"/>
          <w:sz w:val="21"/>
          <w:szCs w:val="21"/>
        </w:rPr>
        <w:object w:dxaOrig="1520" w:dyaOrig="620">
          <v:shape id="_x0000_i1166" type="#_x0000_t75" style="width:76.15pt;height:31.15pt" o:ole="">
            <v:imagedata r:id="rId218" o:title=""/>
          </v:shape>
          <o:OLEObject Type="Embed" ProgID="Equation.3" ShapeID="_x0000_i1166" DrawAspect="Content" ObjectID="_1797245338" r:id="rId219"/>
        </w:object>
      </w:r>
      <w:r>
        <w:rPr>
          <w:rFonts w:hint="eastAsia"/>
          <w:sz w:val="21"/>
          <w:szCs w:val="21"/>
        </w:rPr>
        <w:t xml:space="preserve">   </w:t>
      </w:r>
      <w:r w:rsidRPr="008123AE">
        <w:rPr>
          <w:position w:val="-10"/>
          <w:sz w:val="21"/>
          <w:szCs w:val="21"/>
        </w:rPr>
        <w:object w:dxaOrig="180" w:dyaOrig="340">
          <v:shape id="_x0000_i1167" type="#_x0000_t75" style="width:9pt;height:16.9pt" o:ole="">
            <v:imagedata r:id="rId125" o:title=""/>
          </v:shape>
          <o:OLEObject Type="Embed" ProgID="Equation.3" ShapeID="_x0000_i1167" DrawAspect="Content" ObjectID="_1797245339" r:id="rId220"/>
        </w:object>
      </w:r>
      <w:r w:rsidRPr="00EF76E1">
        <w:rPr>
          <w:rFonts w:hint="eastAsia"/>
          <w:sz w:val="21"/>
          <w:szCs w:val="21"/>
        </w:rPr>
        <w:t>令</w:t>
      </w:r>
      <w:r w:rsidRPr="008123AE">
        <w:rPr>
          <w:position w:val="-10"/>
          <w:sz w:val="21"/>
          <w:szCs w:val="21"/>
        </w:rPr>
        <w:object w:dxaOrig="1120" w:dyaOrig="340">
          <v:shape id="_x0000_i1168" type="#_x0000_t75" style="width:55.9pt;height:16.9pt" o:ole="">
            <v:imagedata r:id="rId221" o:title=""/>
          </v:shape>
          <o:OLEObject Type="Embed" ProgID="Equation.3" ShapeID="_x0000_i1168" DrawAspect="Content" ObjectID="_1797245340" r:id="rId222"/>
        </w:object>
      </w:r>
      <w:r w:rsidRPr="00EF76E1">
        <w:rPr>
          <w:rFonts w:hint="eastAsia"/>
          <w:sz w:val="21"/>
          <w:szCs w:val="21"/>
        </w:rPr>
        <w:t>，</w:t>
      </w:r>
      <w:r w:rsidRPr="00EF76E1">
        <w:rPr>
          <w:sz w:val="21"/>
          <w:szCs w:val="21"/>
        </w:rPr>
        <w:t xml:space="preserve"> </w:t>
      </w:r>
      <w:r w:rsidRPr="00EF76E1">
        <w:rPr>
          <w:rFonts w:hint="eastAsia"/>
          <w:sz w:val="21"/>
          <w:szCs w:val="21"/>
        </w:rPr>
        <w:t>求出阈值电压</w:t>
      </w:r>
      <w:r w:rsidRPr="008123AE">
        <w:rPr>
          <w:position w:val="-10"/>
          <w:sz w:val="21"/>
          <w:szCs w:val="21"/>
        </w:rPr>
        <w:object w:dxaOrig="920" w:dyaOrig="340">
          <v:shape id="_x0000_i1169" type="#_x0000_t75" style="width:46.15pt;height:16.9pt" o:ole="">
            <v:imagedata r:id="rId223" o:title=""/>
          </v:shape>
          <o:OLEObject Type="Embed" ProgID="Equation.3" ShapeID="_x0000_i1169" DrawAspect="Content" ObjectID="_1797245341" r:id="rId224"/>
        </w:object>
      </w:r>
      <w:r>
        <w:rPr>
          <w:rFonts w:hint="eastAsia"/>
          <w:sz w:val="21"/>
          <w:szCs w:val="21"/>
        </w:rPr>
        <w:t>3</w:t>
      </w:r>
      <w:r w:rsidRPr="008123AE">
        <w:rPr>
          <w:rFonts w:ascii="Times New Roman" w:hAnsi="Times New Roman" w:cs="Times New Roman"/>
          <w:sz w:val="21"/>
          <w:szCs w:val="21"/>
        </w:rPr>
        <w:t>V</w:t>
      </w:r>
    </w:p>
    <w:p w:rsidR="009B42FF" w:rsidRDefault="009B42FF" w:rsidP="009B42FF">
      <w:pPr>
        <w:snapToGrid w:val="0"/>
        <w:spacing w:line="264" w:lineRule="auto"/>
        <w:rPr>
          <w:rFonts w:hint="eastAsia"/>
          <w:szCs w:val="21"/>
          <w:vertAlign w:val="subscript"/>
        </w:rPr>
      </w:pPr>
      <w:r w:rsidRPr="00EF76E1">
        <w:rPr>
          <w:szCs w:val="21"/>
        </w:rPr>
        <w:t xml:space="preserve"> (12 </w:t>
      </w:r>
      <w:r w:rsidRPr="00EF76E1">
        <w:rPr>
          <w:szCs w:val="21"/>
        </w:rPr>
        <w:t>分</w:t>
      </w:r>
      <w:r w:rsidRPr="00EF76E1">
        <w:rPr>
          <w:szCs w:val="21"/>
        </w:rPr>
        <w:t>)18.</w:t>
      </w:r>
      <w:r w:rsidRPr="00EF76E1">
        <w:rPr>
          <w:b/>
          <w:bCs/>
          <w:szCs w:val="21"/>
        </w:rPr>
        <w:t>答案</w:t>
      </w:r>
      <w:r w:rsidRPr="00EF76E1">
        <w:rPr>
          <w:szCs w:val="21"/>
        </w:rPr>
        <w:t>A</w:t>
      </w:r>
      <w:r w:rsidRPr="00EF76E1">
        <w:rPr>
          <w:szCs w:val="21"/>
          <w:vertAlign w:val="subscript"/>
        </w:rPr>
        <w:t>1</w:t>
      </w:r>
      <w:r w:rsidRPr="00EF76E1">
        <w:rPr>
          <w:rFonts w:hint="eastAsia"/>
          <w:szCs w:val="21"/>
        </w:rPr>
        <w:t>为反相比例运算电路。</w:t>
      </w:r>
      <w:r w:rsidRPr="008123AE">
        <w:rPr>
          <w:position w:val="-12"/>
          <w:szCs w:val="21"/>
        </w:rPr>
        <w:object w:dxaOrig="1040" w:dyaOrig="360">
          <v:shape id="_x0000_i1170" type="#_x0000_t75" style="width:52.15pt;height:18pt" o:ole="">
            <v:imagedata r:id="rId225" o:title=""/>
          </v:shape>
          <o:OLEObject Type="Embed" ProgID="Equation.3" ShapeID="_x0000_i1170" DrawAspect="Content" ObjectID="_1797245342" r:id="rId226"/>
        </w:object>
      </w:r>
      <w:r w:rsidRPr="00EF76E1">
        <w:rPr>
          <w:rFonts w:hint="eastAsia"/>
          <w:szCs w:val="21"/>
          <w:vertAlign w:val="subscript"/>
        </w:rPr>
        <w:t xml:space="preserve">   </w:t>
      </w:r>
    </w:p>
    <w:p w:rsidR="009B42FF" w:rsidRDefault="009B42FF" w:rsidP="009B42FF">
      <w:pPr>
        <w:snapToGrid w:val="0"/>
        <w:spacing w:line="264" w:lineRule="auto"/>
        <w:ind w:firstLineChars="600" w:firstLine="1260"/>
        <w:rPr>
          <w:rFonts w:hint="eastAsia"/>
          <w:szCs w:val="21"/>
        </w:rPr>
      </w:pPr>
      <w:r w:rsidRPr="00EF76E1">
        <w:rPr>
          <w:rFonts w:hint="eastAsia"/>
          <w:szCs w:val="21"/>
          <w:vertAlign w:val="subscript"/>
        </w:rPr>
        <w:t xml:space="preserve"> </w:t>
      </w:r>
      <w:r w:rsidRPr="00EF76E1">
        <w:rPr>
          <w:szCs w:val="21"/>
        </w:rPr>
        <w:t>A</w:t>
      </w:r>
      <w:r w:rsidRPr="00EF76E1">
        <w:rPr>
          <w:szCs w:val="21"/>
          <w:vertAlign w:val="subscript"/>
        </w:rPr>
        <w:t>2</w:t>
      </w:r>
      <w:r w:rsidRPr="00EF76E1">
        <w:rPr>
          <w:rFonts w:hint="eastAsia"/>
          <w:szCs w:val="21"/>
        </w:rPr>
        <w:t>为同相滞回比较器。</w:t>
      </w:r>
    </w:p>
    <w:p w:rsidR="009B42FF" w:rsidRPr="008123AE" w:rsidRDefault="009B42FF" w:rsidP="009B42FF">
      <w:pPr>
        <w:snapToGrid w:val="0"/>
        <w:spacing w:line="264" w:lineRule="auto"/>
        <w:ind w:firstLineChars="600" w:firstLine="1260"/>
        <w:rPr>
          <w:szCs w:val="21"/>
        </w:rPr>
      </w:pPr>
      <w:r w:rsidRPr="008123AE">
        <w:rPr>
          <w:position w:val="-24"/>
        </w:rPr>
        <w:object w:dxaOrig="1740" w:dyaOrig="620">
          <v:shape id="_x0000_i1171" type="#_x0000_t75" style="width:87pt;height:31.15pt" o:ole="">
            <v:imagedata r:id="rId227" o:title=""/>
          </v:shape>
          <o:OLEObject Type="Embed" ProgID="Equation.3" ShapeID="_x0000_i1171" DrawAspect="Content" ObjectID="_1797245343" r:id="rId228"/>
        </w:object>
      </w:r>
      <w:r>
        <w:rPr>
          <w:rFonts w:hint="eastAsia"/>
        </w:rPr>
        <w:t xml:space="preserve">6V </w:t>
      </w:r>
      <w:r w:rsidRPr="00EF76E1">
        <w:rPr>
          <w:rFonts w:hint="eastAsia"/>
        </w:rPr>
        <w:t>，</w:t>
      </w:r>
      <w:r w:rsidRPr="008123AE">
        <w:rPr>
          <w:position w:val="-10"/>
        </w:rPr>
        <w:object w:dxaOrig="920" w:dyaOrig="340">
          <v:shape id="_x0000_i1172" type="#_x0000_t75" style="width:46.15pt;height:16.9pt" o:ole="">
            <v:imagedata r:id="rId229" o:title=""/>
          </v:shape>
          <o:OLEObject Type="Embed" ProgID="Equation.3" ShapeID="_x0000_i1172" DrawAspect="Content" ObjectID="_1797245344" r:id="rId230"/>
        </w:object>
      </w:r>
      <w:r>
        <w:rPr>
          <w:rFonts w:hint="eastAsia"/>
        </w:rPr>
        <w:t xml:space="preserve">3V </w:t>
      </w:r>
      <w:r w:rsidRPr="00EF76E1">
        <w:rPr>
          <w:rFonts w:hint="eastAsia"/>
        </w:rPr>
        <w:t>，</w:t>
      </w:r>
      <w:r w:rsidRPr="008123AE">
        <w:rPr>
          <w:position w:val="-12"/>
        </w:rPr>
        <w:object w:dxaOrig="660" w:dyaOrig="360">
          <v:shape id="_x0000_i1173" type="#_x0000_t75" style="width:33pt;height:18pt" o:ole="">
            <v:imagedata r:id="rId231" o:title=""/>
          </v:shape>
          <o:OLEObject Type="Embed" ProgID="Equation.3" ShapeID="_x0000_i1173" DrawAspect="Content" ObjectID="_1797245345" r:id="rId232"/>
        </w:object>
      </w:r>
      <w:r>
        <w:rPr>
          <w:rFonts w:hint="eastAsia"/>
        </w:rPr>
        <w:t>12V</w:t>
      </w:r>
      <w:r w:rsidRPr="00EF76E1">
        <w:rPr>
          <w:rFonts w:hint="eastAsia"/>
          <w:vertAlign w:val="subscript"/>
        </w:rPr>
        <w:t xml:space="preserve">    </w:t>
      </w:r>
    </w:p>
    <w:p w:rsidR="009B42FF" w:rsidRPr="00EF76E1" w:rsidRDefault="009B42FF" w:rsidP="009B42FF">
      <w:pPr>
        <w:pStyle w:val="a3"/>
        <w:snapToGrid w:val="0"/>
        <w:spacing w:line="264" w:lineRule="auto"/>
        <w:ind w:firstLineChars="500" w:firstLine="1050"/>
        <w:rPr>
          <w:sz w:val="21"/>
          <w:szCs w:val="21"/>
        </w:rPr>
      </w:pPr>
      <w:r>
        <w:rPr>
          <w:rFonts w:hint="eastAsia"/>
          <w:sz w:val="21"/>
          <w:szCs w:val="21"/>
        </w:rPr>
        <w:t>整个电路为反相滞回比较器。（见</w:t>
      </w:r>
      <w:r w:rsidRPr="00EF76E1">
        <w:rPr>
          <w:rFonts w:hint="eastAsia"/>
          <w:sz w:val="21"/>
          <w:szCs w:val="21"/>
        </w:rPr>
        <w:t>下图）</w:t>
      </w:r>
    </w:p>
    <w:p w:rsidR="009B42FF" w:rsidRPr="00EF76E1" w:rsidRDefault="00CE628F" w:rsidP="009B42FF">
      <w:pPr>
        <w:pStyle w:val="a3"/>
        <w:snapToGrid w:val="0"/>
        <w:spacing w:line="264" w:lineRule="auto"/>
        <w:jc w:val="center"/>
        <w:rPr>
          <w:rFonts w:hint="eastAsia"/>
          <w:sz w:val="21"/>
          <w:szCs w:val="21"/>
        </w:rPr>
      </w:pPr>
      <w:r w:rsidRPr="00EF76E1">
        <w:rPr>
          <w:noProof/>
          <w:sz w:val="21"/>
          <w:szCs w:val="21"/>
        </w:rPr>
        <w:drawing>
          <wp:inline distT="0" distB="0" distL="0" distR="0">
            <wp:extent cx="1457325" cy="1247775"/>
            <wp:effectExtent l="0" t="0" r="0" b="0"/>
            <wp:docPr id="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42FF" w:rsidRPr="00EF76E1">
        <w:rPr>
          <w:rFonts w:hint="eastAsia"/>
          <w:sz w:val="21"/>
          <w:szCs w:val="21"/>
        </w:rPr>
        <w:t xml:space="preserve">             </w:t>
      </w:r>
    </w:p>
    <w:p w:rsidR="009B42FF" w:rsidRDefault="009B42FF" w:rsidP="009B42FF">
      <w:pPr>
        <w:pStyle w:val="a3"/>
        <w:snapToGrid w:val="0"/>
        <w:spacing w:line="264" w:lineRule="auto"/>
        <w:ind w:firstLineChars="500" w:firstLine="1050"/>
        <w:rPr>
          <w:rFonts w:ascii="Times New Roman" w:hAnsi="Times New Roman" w:cs="Times New Roman" w:hint="eastAsia"/>
          <w:sz w:val="21"/>
          <w:szCs w:val="21"/>
        </w:rPr>
      </w:pPr>
    </w:p>
    <w:p w:rsidR="009B42FF" w:rsidRPr="0015606F" w:rsidRDefault="009B42FF" w:rsidP="009B42FF">
      <w:pPr>
        <w:pStyle w:val="a3"/>
        <w:snapToGrid w:val="0"/>
        <w:spacing w:line="264" w:lineRule="auto"/>
        <w:rPr>
          <w:rFonts w:ascii="Times New Roman" w:hAnsi="Times New Roman" w:cs="Times New Roman" w:hint="eastAsia"/>
          <w:sz w:val="21"/>
          <w:szCs w:val="21"/>
        </w:rPr>
      </w:pPr>
    </w:p>
    <w:p w:rsidR="009B42FF" w:rsidRDefault="009B42FF" w:rsidP="00190E43">
      <w:pPr>
        <w:snapToGrid w:val="0"/>
        <w:spacing w:line="264" w:lineRule="auto"/>
        <w:rPr>
          <w:rFonts w:hint="eastAsia"/>
          <w:b/>
          <w:bCs/>
          <w:szCs w:val="21"/>
        </w:rPr>
      </w:pPr>
    </w:p>
    <w:sectPr w:rsidR="009B42FF" w:rsidSect="006340FE">
      <w:headerReference w:type="default" r:id="rId234"/>
      <w:footerReference w:type="even" r:id="rId235"/>
      <w:footerReference w:type="default" r:id="rId236"/>
      <w:pgSz w:w="10433" w:h="14742"/>
      <w:pgMar w:top="851" w:right="1134" w:bottom="851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3598" w:rsidRDefault="00CF3598">
      <w:r>
        <w:separator/>
      </w:r>
    </w:p>
  </w:endnote>
  <w:endnote w:type="continuationSeparator" w:id="0">
    <w:p w:rsidR="00CF3598" w:rsidRDefault="00CF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7EE2" w:rsidRDefault="00747EE2" w:rsidP="00747EE2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47EE2" w:rsidRDefault="00747EE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7EE2" w:rsidRDefault="00747EE2" w:rsidP="00056A12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B42FF">
      <w:rPr>
        <w:rStyle w:val="a7"/>
        <w:noProof/>
      </w:rPr>
      <w:t>1</w:t>
    </w:r>
    <w:r>
      <w:rPr>
        <w:rStyle w:val="a7"/>
      </w:rPr>
      <w:fldChar w:fldCharType="end"/>
    </w:r>
  </w:p>
  <w:p w:rsidR="008709CE" w:rsidRDefault="008709CE" w:rsidP="00747EE2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3598" w:rsidRDefault="00CF3598">
      <w:r>
        <w:separator/>
      </w:r>
    </w:p>
  </w:footnote>
  <w:footnote w:type="continuationSeparator" w:id="0">
    <w:p w:rsidR="00CF3598" w:rsidRDefault="00CF3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09CE" w:rsidRDefault="00B25659">
    <w:pPr>
      <w:pStyle w:val="a5"/>
    </w:pPr>
    <w:r>
      <w:rPr>
        <w:rFonts w:hint="eastAsia"/>
      </w:rPr>
      <w:t>第</w:t>
    </w:r>
    <w:r w:rsidR="00B16158">
      <w:rPr>
        <w:rFonts w:hint="eastAsia"/>
      </w:rPr>
      <w:t>8</w:t>
    </w:r>
    <w:r>
      <w:rPr>
        <w:rFonts w:hint="eastAsia"/>
      </w:rPr>
      <w:t>章</w:t>
    </w:r>
    <w:r>
      <w:rPr>
        <w:rFonts w:hint="eastAsia"/>
      </w:rPr>
      <w:t xml:space="preserve">   </w:t>
    </w:r>
    <w:r w:rsidR="008709CE">
      <w:rPr>
        <w:rFonts w:hint="eastAsia"/>
      </w:rPr>
      <w:t>正弦波振荡电路</w:t>
    </w:r>
    <w:r w:rsidR="009B42FF">
      <w:rPr>
        <w:rFonts w:hint="eastAsia"/>
      </w:rPr>
      <w:t>及电压比较器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A0"/>
    <w:rsid w:val="00056A12"/>
    <w:rsid w:val="000B5A60"/>
    <w:rsid w:val="000E3310"/>
    <w:rsid w:val="00190E43"/>
    <w:rsid w:val="001B3CA6"/>
    <w:rsid w:val="001C2621"/>
    <w:rsid w:val="00254407"/>
    <w:rsid w:val="003205B4"/>
    <w:rsid w:val="00385683"/>
    <w:rsid w:val="00492A91"/>
    <w:rsid w:val="004A2425"/>
    <w:rsid w:val="004C03D9"/>
    <w:rsid w:val="00524FA5"/>
    <w:rsid w:val="005676F6"/>
    <w:rsid w:val="00595A5C"/>
    <w:rsid w:val="006340FE"/>
    <w:rsid w:val="00665A76"/>
    <w:rsid w:val="00681E1F"/>
    <w:rsid w:val="006C5944"/>
    <w:rsid w:val="00747EE2"/>
    <w:rsid w:val="007B2574"/>
    <w:rsid w:val="00811A50"/>
    <w:rsid w:val="00833EEB"/>
    <w:rsid w:val="008709CE"/>
    <w:rsid w:val="008F4FEE"/>
    <w:rsid w:val="00944090"/>
    <w:rsid w:val="009B42FF"/>
    <w:rsid w:val="00A4246F"/>
    <w:rsid w:val="00A66F31"/>
    <w:rsid w:val="00B16158"/>
    <w:rsid w:val="00B25659"/>
    <w:rsid w:val="00CD7689"/>
    <w:rsid w:val="00CE628F"/>
    <w:rsid w:val="00CF3598"/>
    <w:rsid w:val="00D914E1"/>
    <w:rsid w:val="00E853A5"/>
    <w:rsid w:val="00EE33A0"/>
    <w:rsid w:val="00FC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AE7C42-CB1E-483F-AF84-8406F929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Indent"/>
    <w:basedOn w:val="a"/>
    <w:rsid w:val="00EE33A0"/>
    <w:pPr>
      <w:widowControl/>
      <w:jc w:val="left"/>
    </w:pPr>
    <w:rPr>
      <w:rFonts w:ascii="宋体" w:hAnsi="宋体" w:cs="宋体"/>
      <w:kern w:val="0"/>
      <w:sz w:val="24"/>
    </w:rPr>
  </w:style>
  <w:style w:type="paragraph" w:styleId="TOC1">
    <w:name w:val="toc 1"/>
    <w:basedOn w:val="a"/>
    <w:rsid w:val="00EE33A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a4">
    <w:name w:val="a"/>
    <w:basedOn w:val="a"/>
    <w:rsid w:val="00EE33A0"/>
    <w:pPr>
      <w:widowControl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rsid w:val="00870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870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8709CE"/>
  </w:style>
  <w:style w:type="paragraph" w:customStyle="1" w:styleId="1">
    <w:name w:val="1"/>
    <w:basedOn w:val="a"/>
    <w:rsid w:val="006C5944"/>
    <w:pPr>
      <w:widowControl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0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image" Target="media/image17.wmf"/><Relationship Id="rId63" Type="http://schemas.openxmlformats.org/officeDocument/2006/relationships/image" Target="media/image2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79.bin"/><Relationship Id="rId170" Type="http://schemas.openxmlformats.org/officeDocument/2006/relationships/image" Target="media/image80.wmf"/><Relationship Id="rId191" Type="http://schemas.openxmlformats.org/officeDocument/2006/relationships/oleObject" Target="embeddings/oleObject100.bin"/><Relationship Id="rId205" Type="http://schemas.openxmlformats.org/officeDocument/2006/relationships/oleObject" Target="embeddings/oleObject109.bin"/><Relationship Id="rId226" Type="http://schemas.openxmlformats.org/officeDocument/2006/relationships/oleObject" Target="embeddings/oleObject120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1.png"/><Relationship Id="rId74" Type="http://schemas.openxmlformats.org/officeDocument/2006/relationships/image" Target="media/image34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70.png"/><Relationship Id="rId5" Type="http://schemas.openxmlformats.org/officeDocument/2006/relationships/endnotes" Target="endnote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2.bin"/><Relationship Id="rId216" Type="http://schemas.openxmlformats.org/officeDocument/2006/relationships/image" Target="media/image96.png"/><Relationship Id="rId237" Type="http://schemas.openxmlformats.org/officeDocument/2006/relationships/fontTable" Target="fontTable.xml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1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5.wmf"/><Relationship Id="rId85" Type="http://schemas.openxmlformats.org/officeDocument/2006/relationships/image" Target="media/image40.png"/><Relationship Id="rId150" Type="http://schemas.openxmlformats.org/officeDocument/2006/relationships/image" Target="media/image71.wmf"/><Relationship Id="rId171" Type="http://schemas.openxmlformats.org/officeDocument/2006/relationships/oleObject" Target="embeddings/oleObject86.bin"/><Relationship Id="rId192" Type="http://schemas.openxmlformats.org/officeDocument/2006/relationships/image" Target="media/image87.wmf"/><Relationship Id="rId206" Type="http://schemas.openxmlformats.org/officeDocument/2006/relationships/oleObject" Target="embeddings/oleObject110.bin"/><Relationship Id="rId227" Type="http://schemas.openxmlformats.org/officeDocument/2006/relationships/image" Target="media/image102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5.bin"/><Relationship Id="rId108" Type="http://schemas.openxmlformats.org/officeDocument/2006/relationships/oleObject" Target="embeddings/oleObject51.bin"/><Relationship Id="rId129" Type="http://schemas.openxmlformats.org/officeDocument/2006/relationships/image" Target="media/image60.wmf"/><Relationship Id="rId54" Type="http://schemas.openxmlformats.org/officeDocument/2006/relationships/image" Target="media/image22.wmf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70.bin"/><Relationship Id="rId161" Type="http://schemas.openxmlformats.org/officeDocument/2006/relationships/image" Target="media/image76.wmf"/><Relationship Id="rId182" Type="http://schemas.openxmlformats.org/officeDocument/2006/relationships/oleObject" Target="embeddings/oleObject93.bin"/><Relationship Id="rId217" Type="http://schemas.openxmlformats.org/officeDocument/2006/relationships/image" Target="media/image97.png"/><Relationship Id="rId6" Type="http://schemas.openxmlformats.org/officeDocument/2006/relationships/image" Target="media/image1.png"/><Relationship Id="rId238" Type="http://schemas.openxmlformats.org/officeDocument/2006/relationships/theme" Target="theme/theme1.xml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18.wmf"/><Relationship Id="rId65" Type="http://schemas.openxmlformats.org/officeDocument/2006/relationships/image" Target="media/image29.png"/><Relationship Id="rId86" Type="http://schemas.openxmlformats.org/officeDocument/2006/relationships/image" Target="media/image41.png"/><Relationship Id="rId130" Type="http://schemas.openxmlformats.org/officeDocument/2006/relationships/oleObject" Target="embeddings/oleObject65.bin"/><Relationship Id="rId151" Type="http://schemas.openxmlformats.org/officeDocument/2006/relationships/oleObject" Target="embeddings/oleObject75.bin"/><Relationship Id="rId172" Type="http://schemas.openxmlformats.org/officeDocument/2006/relationships/image" Target="media/image81.wmf"/><Relationship Id="rId193" Type="http://schemas.openxmlformats.org/officeDocument/2006/relationships/oleObject" Target="embeddings/oleObject101.bin"/><Relationship Id="rId207" Type="http://schemas.openxmlformats.org/officeDocument/2006/relationships/oleObject" Target="embeddings/oleObject111.bin"/><Relationship Id="rId228" Type="http://schemas.openxmlformats.org/officeDocument/2006/relationships/oleObject" Target="embeddings/oleObject121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6.bin"/><Relationship Id="rId55" Type="http://schemas.openxmlformats.org/officeDocument/2006/relationships/oleObject" Target="embeddings/oleObject28.bin"/><Relationship Id="rId76" Type="http://schemas.openxmlformats.org/officeDocument/2006/relationships/image" Target="media/image35.png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9.bin"/><Relationship Id="rId141" Type="http://schemas.openxmlformats.org/officeDocument/2006/relationships/image" Target="media/image66.wmf"/><Relationship Id="rId7" Type="http://schemas.openxmlformats.org/officeDocument/2006/relationships/image" Target="media/image2.wmf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4.bin"/><Relationship Id="rId218" Type="http://schemas.openxmlformats.org/officeDocument/2006/relationships/image" Target="media/image98.wmf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2.bin"/><Relationship Id="rId87" Type="http://schemas.openxmlformats.org/officeDocument/2006/relationships/image" Target="media/image42.png"/><Relationship Id="rId110" Type="http://schemas.openxmlformats.org/officeDocument/2006/relationships/oleObject" Target="embeddings/oleObject52.bin"/><Relationship Id="rId131" Type="http://schemas.openxmlformats.org/officeDocument/2006/relationships/image" Target="media/image61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102.bin"/><Relationship Id="rId208" Type="http://schemas.openxmlformats.org/officeDocument/2006/relationships/image" Target="media/image92.wmf"/><Relationship Id="rId229" Type="http://schemas.openxmlformats.org/officeDocument/2006/relationships/image" Target="media/image103.wmf"/><Relationship Id="rId14" Type="http://schemas.openxmlformats.org/officeDocument/2006/relationships/oleObject" Target="embeddings/oleObject4.bin"/><Relationship Id="rId35" Type="http://schemas.openxmlformats.org/officeDocument/2006/relationships/image" Target="media/image14.wmf"/><Relationship Id="rId56" Type="http://schemas.openxmlformats.org/officeDocument/2006/relationships/image" Target="media/image23.png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5.bin"/><Relationship Id="rId219" Type="http://schemas.openxmlformats.org/officeDocument/2006/relationships/oleObject" Target="embeddings/oleObject116.bin"/><Relationship Id="rId230" Type="http://schemas.openxmlformats.org/officeDocument/2006/relationships/oleObject" Target="embeddings/oleObject122.bin"/><Relationship Id="rId25" Type="http://schemas.openxmlformats.org/officeDocument/2006/relationships/image" Target="media/image11.png"/><Relationship Id="rId46" Type="http://schemas.openxmlformats.org/officeDocument/2006/relationships/oleObject" Target="embeddings/oleObject23.bin"/><Relationship Id="rId67" Type="http://schemas.openxmlformats.org/officeDocument/2006/relationships/image" Target="media/image30.png"/><Relationship Id="rId88" Type="http://schemas.openxmlformats.org/officeDocument/2006/relationships/image" Target="media/image43.png"/><Relationship Id="rId111" Type="http://schemas.openxmlformats.org/officeDocument/2006/relationships/image" Target="media/image54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6.bin"/><Relationship Id="rId174" Type="http://schemas.openxmlformats.org/officeDocument/2006/relationships/image" Target="media/image82.wmf"/><Relationship Id="rId195" Type="http://schemas.openxmlformats.org/officeDocument/2006/relationships/oleObject" Target="embeddings/oleObject103.bin"/><Relationship Id="rId209" Type="http://schemas.openxmlformats.org/officeDocument/2006/relationships/oleObject" Target="embeddings/oleObject112.bin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8.bin"/><Relationship Id="rId220" Type="http://schemas.openxmlformats.org/officeDocument/2006/relationships/oleObject" Target="embeddings/oleObject117.bin"/><Relationship Id="rId225" Type="http://schemas.openxmlformats.org/officeDocument/2006/relationships/image" Target="media/image10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7.bin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5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7.bin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7.bin"/><Relationship Id="rId94" Type="http://schemas.openxmlformats.org/officeDocument/2006/relationships/image" Target="media/image47.wmf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oleObject" Target="embeddings/oleObject85.bin"/><Relationship Id="rId185" Type="http://schemas.openxmlformats.org/officeDocument/2006/relationships/oleObject" Target="embeddings/oleObject96.bin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80" Type="http://schemas.openxmlformats.org/officeDocument/2006/relationships/oleObject" Target="embeddings/oleObject91.bin"/><Relationship Id="rId210" Type="http://schemas.openxmlformats.org/officeDocument/2006/relationships/image" Target="media/image93.wmf"/><Relationship Id="rId215" Type="http://schemas.openxmlformats.org/officeDocument/2006/relationships/oleObject" Target="embeddings/oleObject115.bin"/><Relationship Id="rId236" Type="http://schemas.openxmlformats.org/officeDocument/2006/relationships/footer" Target="footer2.xml"/><Relationship Id="rId26" Type="http://schemas.openxmlformats.org/officeDocument/2006/relationships/image" Target="media/image12.png"/><Relationship Id="rId231" Type="http://schemas.openxmlformats.org/officeDocument/2006/relationships/image" Target="media/image104.wmf"/><Relationship Id="rId47" Type="http://schemas.openxmlformats.org/officeDocument/2006/relationships/oleObject" Target="embeddings/oleObject24.bin"/><Relationship Id="rId68" Type="http://schemas.openxmlformats.org/officeDocument/2006/relationships/image" Target="media/image31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2.wmf"/><Relationship Id="rId154" Type="http://schemas.openxmlformats.org/officeDocument/2006/relationships/image" Target="media/image73.wmf"/><Relationship Id="rId175" Type="http://schemas.openxmlformats.org/officeDocument/2006/relationships/oleObject" Target="embeddings/oleObject88.bin"/><Relationship Id="rId196" Type="http://schemas.openxmlformats.org/officeDocument/2006/relationships/oleObject" Target="embeddings/oleObject104.bin"/><Relationship Id="rId200" Type="http://schemas.openxmlformats.org/officeDocument/2006/relationships/oleObject" Target="embeddings/oleObject106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9.wmf"/><Relationship Id="rId37" Type="http://schemas.openxmlformats.org/officeDocument/2006/relationships/oleObject" Target="embeddings/oleObject18.bin"/><Relationship Id="rId58" Type="http://schemas.openxmlformats.org/officeDocument/2006/relationships/oleObject" Target="embeddings/oleObject30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3.bin"/><Relationship Id="rId186" Type="http://schemas.openxmlformats.org/officeDocument/2006/relationships/image" Target="media/image85.wmf"/><Relationship Id="rId211" Type="http://schemas.openxmlformats.org/officeDocument/2006/relationships/oleObject" Target="embeddings/oleObject113.bin"/><Relationship Id="rId232" Type="http://schemas.openxmlformats.org/officeDocument/2006/relationships/oleObject" Target="embeddings/oleObject123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5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7.bin"/><Relationship Id="rId176" Type="http://schemas.openxmlformats.org/officeDocument/2006/relationships/image" Target="media/image83.wmf"/><Relationship Id="rId197" Type="http://schemas.openxmlformats.org/officeDocument/2006/relationships/image" Target="media/image88.wmf"/><Relationship Id="rId201" Type="http://schemas.openxmlformats.org/officeDocument/2006/relationships/image" Target="media/image90.wmf"/><Relationship Id="rId222" Type="http://schemas.openxmlformats.org/officeDocument/2006/relationships/oleObject" Target="embeddings/oleObject118.bin"/><Relationship Id="rId17" Type="http://schemas.openxmlformats.org/officeDocument/2006/relationships/image" Target="media/image7.wmf"/><Relationship Id="rId38" Type="http://schemas.openxmlformats.org/officeDocument/2006/relationships/image" Target="media/image15.wmf"/><Relationship Id="rId59" Type="http://schemas.openxmlformats.org/officeDocument/2006/relationships/image" Target="media/image24.png"/><Relationship Id="rId103" Type="http://schemas.openxmlformats.org/officeDocument/2006/relationships/image" Target="media/image50.wmf"/><Relationship Id="rId124" Type="http://schemas.openxmlformats.org/officeDocument/2006/relationships/oleObject" Target="embeddings/oleObject62.bin"/><Relationship Id="rId70" Type="http://schemas.openxmlformats.org/officeDocument/2006/relationships/image" Target="media/image32.wmf"/><Relationship Id="rId91" Type="http://schemas.openxmlformats.org/officeDocument/2006/relationships/image" Target="media/image45.png"/><Relationship Id="rId145" Type="http://schemas.openxmlformats.org/officeDocument/2006/relationships/image" Target="media/image68.wmf"/><Relationship Id="rId166" Type="http://schemas.openxmlformats.org/officeDocument/2006/relationships/image" Target="media/image78.wmf"/><Relationship Id="rId187" Type="http://schemas.openxmlformats.org/officeDocument/2006/relationships/oleObject" Target="embeddings/oleObject97.bin"/><Relationship Id="rId1" Type="http://schemas.openxmlformats.org/officeDocument/2006/relationships/styles" Target="styles.xml"/><Relationship Id="rId212" Type="http://schemas.openxmlformats.org/officeDocument/2006/relationships/image" Target="media/image94.wmf"/><Relationship Id="rId233" Type="http://schemas.openxmlformats.org/officeDocument/2006/relationships/image" Target="media/image105.png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6.bin"/><Relationship Id="rId114" Type="http://schemas.openxmlformats.org/officeDocument/2006/relationships/oleObject" Target="embeddings/oleObject54.bin"/><Relationship Id="rId60" Type="http://schemas.openxmlformats.org/officeDocument/2006/relationships/image" Target="media/image25.png"/><Relationship Id="rId81" Type="http://schemas.openxmlformats.org/officeDocument/2006/relationships/image" Target="media/image38.png"/><Relationship Id="rId135" Type="http://schemas.openxmlformats.org/officeDocument/2006/relationships/image" Target="media/image63.wmf"/><Relationship Id="rId156" Type="http://schemas.openxmlformats.org/officeDocument/2006/relationships/image" Target="media/image74.wmf"/><Relationship Id="rId177" Type="http://schemas.openxmlformats.org/officeDocument/2006/relationships/oleObject" Target="embeddings/oleObject89.bin"/><Relationship Id="rId198" Type="http://schemas.openxmlformats.org/officeDocument/2006/relationships/oleObject" Target="embeddings/oleObject105.bin"/><Relationship Id="rId202" Type="http://schemas.openxmlformats.org/officeDocument/2006/relationships/oleObject" Target="embeddings/oleObject107.bin"/><Relationship Id="rId223" Type="http://schemas.openxmlformats.org/officeDocument/2006/relationships/image" Target="media/image100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9.bin"/><Relationship Id="rId50" Type="http://schemas.openxmlformats.org/officeDocument/2006/relationships/image" Target="media/image19.png"/><Relationship Id="rId104" Type="http://schemas.openxmlformats.org/officeDocument/2006/relationships/oleObject" Target="embeddings/oleObject49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image" Target="media/image86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6.wmf"/><Relationship Id="rId213" Type="http://schemas.openxmlformats.org/officeDocument/2006/relationships/oleObject" Target="embeddings/oleObject114.bin"/><Relationship Id="rId234" Type="http://schemas.openxmlformats.org/officeDocument/2006/relationships/header" Target="header1.xml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6.wmf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4.wmf"/><Relationship Id="rId61" Type="http://schemas.openxmlformats.org/officeDocument/2006/relationships/image" Target="media/image26.png"/><Relationship Id="rId82" Type="http://schemas.openxmlformats.org/officeDocument/2006/relationships/image" Target="media/image39.wmf"/><Relationship Id="rId199" Type="http://schemas.openxmlformats.org/officeDocument/2006/relationships/image" Target="media/image89.wmf"/><Relationship Id="rId203" Type="http://schemas.openxmlformats.org/officeDocument/2006/relationships/image" Target="media/image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9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51" Type="http://schemas.openxmlformats.org/officeDocument/2006/relationships/image" Target="media/image20.wmf"/><Relationship Id="rId72" Type="http://schemas.openxmlformats.org/officeDocument/2006/relationships/image" Target="media/image33.png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8.bin"/><Relationship Id="rId3" Type="http://schemas.openxmlformats.org/officeDocument/2006/relationships/webSettings" Target="webSettings.xml"/><Relationship Id="rId214" Type="http://schemas.openxmlformats.org/officeDocument/2006/relationships/image" Target="media/image95.wmf"/><Relationship Id="rId235" Type="http://schemas.openxmlformats.org/officeDocument/2006/relationships/footer" Target="footer1.xml"/><Relationship Id="rId116" Type="http://schemas.openxmlformats.org/officeDocument/2006/relationships/image" Target="media/image56.wmf"/><Relationship Id="rId137" Type="http://schemas.openxmlformats.org/officeDocument/2006/relationships/image" Target="media/image64.wmf"/><Relationship Id="rId158" Type="http://schemas.openxmlformats.org/officeDocument/2006/relationships/image" Target="media/image75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0.bin"/><Relationship Id="rId62" Type="http://schemas.openxmlformats.org/officeDocument/2006/relationships/image" Target="media/image27.png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1056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题目部分，(卷面共有33题,292</dc:title>
  <dc:subject/>
  <dc:creator>ComputerAdmin</dc:creator>
  <cp:keywords/>
  <dc:description/>
  <cp:lastModifiedBy>哲雄 王</cp:lastModifiedBy>
  <cp:revision>2</cp:revision>
  <dcterms:created xsi:type="dcterms:W3CDTF">2025-01-01T06:01:00Z</dcterms:created>
  <dcterms:modified xsi:type="dcterms:W3CDTF">2025-01-01T06:01:00Z</dcterms:modified>
</cp:coreProperties>
</file>