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048C" w14:textId="04F20D1D" w:rsidR="0080593F" w:rsidRPr="00F04535" w:rsidRDefault="0080593F" w:rsidP="0080593F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Name: </w:t>
      </w:r>
      <w:r w:rsidR="001950D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Cole Bardin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F04535">
        <w:rPr>
          <w:rFonts w:ascii="Times New Roman" w:hAnsi="Times New Roman" w:cs="Times New Roman"/>
          <w:b/>
          <w:color w:val="000000" w:themeColor="text1"/>
        </w:rPr>
        <w:tab/>
        <w:t>Section</w:t>
      </w:r>
      <w:r w:rsidR="001950D5">
        <w:rPr>
          <w:rFonts w:ascii="Times New Roman" w:hAnsi="Times New Roman" w:cs="Times New Roman"/>
          <w:b/>
          <w:color w:val="000000" w:themeColor="text1"/>
        </w:rPr>
        <w:t>: 61</w:t>
      </w:r>
      <w:r w:rsidRPr="00F0453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19E4428F" w14:textId="7FB48A59" w:rsidR="0080593F" w:rsidRPr="00F04535" w:rsidRDefault="0080593F" w:rsidP="0080593F">
      <w:pPr>
        <w:spacing w:after="40" w:line="240" w:lineRule="exact"/>
        <w:ind w:left="720" w:firstLine="720"/>
        <w:rPr>
          <w:rFonts w:ascii="Times New Roman" w:hAnsi="Times New Roman" w:cs="Times New Roman"/>
          <w:b/>
          <w:i/>
          <w:color w:val="0432FF"/>
          <w:sz w:val="20"/>
          <w:szCs w:val="20"/>
        </w:rPr>
      </w:pP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First</w:t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>
        <w:rPr>
          <w:rFonts w:ascii="Times New Roman" w:hAnsi="Times New Roman" w:cs="Times New Roman"/>
          <w:b/>
          <w:i/>
          <w:color w:val="0432FF"/>
          <w:sz w:val="18"/>
          <w:szCs w:val="20"/>
        </w:rPr>
        <w:tab/>
      </w:r>
      <w:r w:rsidRPr="00F04535">
        <w:rPr>
          <w:rFonts w:ascii="Times New Roman" w:hAnsi="Times New Roman" w:cs="Times New Roman"/>
          <w:b/>
          <w:i/>
          <w:color w:val="0432FF"/>
          <w:sz w:val="18"/>
          <w:szCs w:val="20"/>
        </w:rPr>
        <w:t>Last</w:t>
      </w:r>
    </w:p>
    <w:p w14:paraId="7C968AF1" w14:textId="62EFE6E6" w:rsidR="00444AC2" w:rsidRPr="00444AC2" w:rsidRDefault="00444AC2" w:rsidP="003B4A73">
      <w:pPr>
        <w:pStyle w:val="NormalWeb"/>
        <w:shd w:val="clear" w:color="auto" w:fill="FFFFFF"/>
        <w:rPr>
          <w:b/>
          <w:color w:val="FF0000"/>
          <w:sz w:val="20"/>
        </w:rPr>
      </w:pPr>
    </w:p>
    <w:p w14:paraId="68925D64" w14:textId="6A3116FB" w:rsidR="003B4A73" w:rsidRPr="00096686" w:rsidRDefault="003B4A73" w:rsidP="003B4A73">
      <w:pPr>
        <w:pStyle w:val="NormalWeb"/>
        <w:shd w:val="clear" w:color="auto" w:fill="FFFFFF"/>
        <w:rPr>
          <w:color w:val="FF0000"/>
          <w:sz w:val="22"/>
        </w:rPr>
      </w:pPr>
      <w:r w:rsidRPr="0044374F">
        <w:rPr>
          <w:b/>
          <w:color w:val="FF0000"/>
          <w:sz w:val="22"/>
        </w:rPr>
        <w:t>Q1: Paste your completed phase plot here.</w:t>
      </w:r>
      <w:r w:rsidRPr="00096686">
        <w:rPr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</w:t>
      </w:r>
    </w:p>
    <w:p w14:paraId="76D2D230" w14:textId="01792365" w:rsidR="000C0641" w:rsidRDefault="00A46D7F" w:rsidP="00A46D7F">
      <w:pPr>
        <w:pStyle w:val="BodyText"/>
        <w:snapToGrid w:val="0"/>
        <w:spacing w:before="40" w:after="40"/>
        <w:ind w:left="0" w:right="5760"/>
        <w:jc w:val="both"/>
      </w:pPr>
      <w:r w:rsidRPr="00096686">
        <w:rPr>
          <w:color w:val="000000"/>
          <w:sz w:val="22"/>
        </w:rPr>
        <w:t xml:space="preserve">Be sure the </w:t>
      </w:r>
      <w:r>
        <w:rPr>
          <w:color w:val="000000"/>
          <w:sz w:val="22"/>
        </w:rPr>
        <w:t xml:space="preserve">solution for (4,0) is in </w:t>
      </w:r>
      <w:r w:rsidRPr="00786A89">
        <w:rPr>
          <w:b/>
          <w:bCs/>
          <w:color w:val="FF40FF"/>
          <w:sz w:val="22"/>
        </w:rPr>
        <w:t>magenta</w:t>
      </w:r>
      <w:r w:rsidRPr="00786A89">
        <w:rPr>
          <w:color w:val="FF40FF"/>
          <w:sz w:val="22"/>
        </w:rPr>
        <w:t xml:space="preserve"> </w:t>
      </w:r>
      <w:r>
        <w:rPr>
          <w:color w:val="000000"/>
          <w:sz w:val="22"/>
        </w:rPr>
        <w:t xml:space="preserve">and that for (–4,0) is in </w:t>
      </w:r>
      <w:r w:rsidRPr="00786A89">
        <w:rPr>
          <w:b/>
          <w:bCs/>
          <w:color w:val="0432FF"/>
          <w:sz w:val="22"/>
        </w:rPr>
        <w:t>blue</w:t>
      </w:r>
      <w:r>
        <w:rPr>
          <w:color w:val="000000"/>
          <w:sz w:val="22"/>
        </w:rPr>
        <w:t>. Be sure the nullclines are visible.</w:t>
      </w:r>
    </w:p>
    <w:p w14:paraId="08D85641" w14:textId="414FD451" w:rsidR="00FB4548" w:rsidRDefault="001A09C3" w:rsidP="006C0EAD">
      <w:pPr>
        <w:spacing w:after="0"/>
        <w:rPr>
          <w:b/>
        </w:rPr>
      </w:pPr>
      <w:r>
        <w:rPr>
          <w:noProof/>
          <w:color w:val="FF0000"/>
        </w:rPr>
        <w:drawing>
          <wp:inline distT="0" distB="0" distL="0" distR="0" wp14:anchorId="7308C5FF" wp14:editId="32A0AD3E">
            <wp:extent cx="3126523" cy="281010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32" cy="28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C81" w14:textId="0D998BFB" w:rsidR="001A09C3" w:rsidRDefault="001A09C3" w:rsidP="006C0EAD">
      <w:pPr>
        <w:spacing w:after="0"/>
        <w:rPr>
          <w:b/>
        </w:rPr>
      </w:pPr>
    </w:p>
    <w:p w14:paraId="6E7450BD" w14:textId="77777777" w:rsidR="001A09C3" w:rsidRDefault="001A09C3" w:rsidP="001A09C3">
      <w:pPr>
        <w:pStyle w:val="BodyText"/>
        <w:spacing w:line="278" w:lineRule="exact"/>
        <w:ind w:left="0"/>
      </w:pPr>
    </w:p>
    <w:p w14:paraId="44E69A3F" w14:textId="77777777" w:rsidR="001A09C3" w:rsidRDefault="001A09C3" w:rsidP="001A09C3">
      <w:pPr>
        <w:pStyle w:val="BodyText"/>
        <w:spacing w:line="278" w:lineRule="exact"/>
        <w:ind w:left="0"/>
      </w:pPr>
    </w:p>
    <w:p w14:paraId="5DB84D0F" w14:textId="77777777" w:rsidR="001A09C3" w:rsidRPr="00C213D5" w:rsidRDefault="001A09C3" w:rsidP="001A09C3">
      <w:pPr>
        <w:pStyle w:val="NormalWeb"/>
        <w:shd w:val="clear" w:color="auto" w:fill="FFFFFF"/>
        <w:rPr>
          <w:color w:val="FF0000"/>
        </w:rPr>
      </w:pPr>
      <w:r w:rsidRPr="00C213D5">
        <w:rPr>
          <w:b/>
          <w:color w:val="FF0000"/>
        </w:rPr>
        <w:t>Q2:</w:t>
      </w:r>
      <w:r w:rsidRPr="00C213D5">
        <w:rPr>
          <w:color w:val="FF0000"/>
        </w:rPr>
        <w:t xml:space="preserve"> Write in the exact solution here, including the code used to find it. </w:t>
      </w:r>
    </w:p>
    <w:p w14:paraId="0271210E" w14:textId="77777777" w:rsidR="001A09C3" w:rsidRDefault="001A09C3" w:rsidP="001A09C3">
      <w:pPr>
        <w:pStyle w:val="NormalWeb"/>
        <w:shd w:val="clear" w:color="auto" w:fill="FFFFFF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E28CC" wp14:editId="47EFD7B3">
                <wp:simplePos x="0" y="0"/>
                <wp:positionH relativeFrom="column">
                  <wp:posOffset>50800</wp:posOffset>
                </wp:positionH>
                <wp:positionV relativeFrom="paragraph">
                  <wp:posOffset>125095</wp:posOffset>
                </wp:positionV>
                <wp:extent cx="6057900" cy="2192655"/>
                <wp:effectExtent l="0" t="0" r="1270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192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6058" w14:textId="77777777" w:rsidR="001A09C3" w:rsidRDefault="001A09C3" w:rsidP="001A09C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%% Q2 - Solve the Homogeneous IVP exactly using dsolve. </w:t>
                            </w:r>
                          </w:p>
                          <w:p w14:paraId="08F6E491" w14:textId="77777777" w:rsidR="001A09C3" w:rsidRPr="0086452A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6452A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% Add your code here. </w:t>
                            </w:r>
                          </w:p>
                          <w:p w14:paraId="02AB44EE" w14:textId="77777777" w:rsidR="001A09C3" w:rsidRPr="00051799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  <w:r w:rsidRPr="00051799"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  <w:t xml:space="preserve">syms 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B245F3"/>
                                <w:sz w:val="18"/>
                                <w:szCs w:val="15"/>
                              </w:rPr>
                              <w:t>y(t)</w:t>
                            </w:r>
                          </w:p>
                          <w:p w14:paraId="7F7FFF0D" w14:textId="77777777" w:rsidR="001A09C3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sz w:val="18"/>
                                <w:szCs w:val="15"/>
                              </w:rPr>
                            </w:pPr>
                          </w:p>
                          <w:p w14:paraId="136C7EB7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Dy = diff(</w:t>
                            </w:r>
                            <w:proofErr w:type="spellStart"/>
                            <w:proofErr w:type="gram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proofErr w:type="gram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); D2y = diff(</w:t>
                            </w:r>
                            <w:proofErr w:type="spell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, t);</w:t>
                            </w:r>
                          </w:p>
                          <w:p w14:paraId="4445DF96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479F64AB" w14:textId="11B701F7" w:rsid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4*D2y +4*Dy + 17*y == 0;</w:t>
                            </w:r>
                          </w:p>
                          <w:p w14:paraId="34D31C60" w14:textId="77777777" w:rsidR="003158F6" w:rsidRPr="003158F6" w:rsidRDefault="003158F6" w:rsidP="003158F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3FA0F9E" w14:textId="3600A192" w:rsidR="001A09C3" w:rsidRDefault="003158F6" w:rsidP="001A09C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spellStart"/>
                            <w:proofErr w:type="gramStart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58F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DE, y(0)==4, Dy(0)==0)</w:t>
                            </w:r>
                          </w:p>
                          <w:p w14:paraId="51432EBC" w14:textId="77777777" w:rsidR="003158F6" w:rsidRPr="003158F6" w:rsidRDefault="003158F6" w:rsidP="001A09C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7B35D405" w14:textId="77777777" w:rsidR="001A09C3" w:rsidRPr="00051799" w:rsidRDefault="001A09C3" w:rsidP="001A09C3">
                            <w:pPr>
                              <w:spacing w:after="0" w:line="240" w:lineRule="auto"/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</w:pP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Pr="005A7491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The exact solution is:</w:t>
                            </w:r>
                            <w:r w:rsidRPr="00051799">
                              <w:rPr>
                                <w:rFonts w:ascii="Courier" w:hAnsi="Courier" w:cs="Times New Roman"/>
                                <w:noProof/>
                                <w:color w:val="000000" w:themeColor="text1"/>
                                <w:sz w:val="21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-t/2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sz w:val="28"/>
                                  <w:szCs w:val="15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4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FF0000"/>
                                      <w:sz w:val="28"/>
                                      <w:szCs w:val="15"/>
                                    </w:rPr>
                                    <m:t> 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 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FF0000"/>
                                          <w:sz w:val="28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noProof/>
                                              <w:color w:val="FF0000"/>
                                              <w:sz w:val="28"/>
                                              <w:szCs w:val="15"/>
                                            </w:rPr>
                                            <m:t>2t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15"/>
                                </w:rPr>
                                <m:t xml:space="preserve"> </m:t>
                              </m:r>
                            </m:oMath>
                            <w:r w:rsidRPr="00502E84">
                              <w:rPr>
                                <w:rFonts w:ascii="Courier" w:hAnsi="Courier" w:cs="Times New Roman"/>
                                <w:noProof/>
                                <w:color w:val="25992D"/>
                                <w:sz w:val="21"/>
                                <w:szCs w:val="15"/>
                              </w:rPr>
                              <w:t xml:space="preserve"> </w:t>
                            </w:r>
                          </w:p>
                          <w:p w14:paraId="5B13C9C9" w14:textId="77777777" w:rsidR="001A09C3" w:rsidRDefault="001A09C3" w:rsidP="001A09C3"/>
                          <w:p w14:paraId="21311B88" w14:textId="77777777" w:rsidR="001A09C3" w:rsidRDefault="001A09C3" w:rsidP="001A0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E2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9.85pt;width:477pt;height:172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" filled="f" strokecolor="black [3213]">
                <v:textbox>
                  <w:txbxContent>
                    <w:p w14:paraId="31C26058" w14:textId="77777777" w:rsidR="001A09C3" w:rsidRDefault="001A09C3" w:rsidP="001A09C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%% Q2 - Solve the Homogeneous IVP exactly using dsolve. </w:t>
                      </w:r>
                    </w:p>
                    <w:p w14:paraId="08F6E491" w14:textId="77777777" w:rsidR="001A09C3" w:rsidRPr="0086452A" w:rsidRDefault="001A09C3" w:rsidP="001A09C3">
                      <w:pPr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86452A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 xml:space="preserve">% Add your code here. </w:t>
                      </w:r>
                    </w:p>
                    <w:p w14:paraId="02AB44EE" w14:textId="77777777" w:rsidR="001A09C3" w:rsidRPr="00051799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  <w:r w:rsidRPr="00051799"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  <w:t xml:space="preserve">syms 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B245F3"/>
                          <w:sz w:val="18"/>
                          <w:szCs w:val="15"/>
                        </w:rPr>
                        <w:t>y(t)</w:t>
                      </w:r>
                    </w:p>
                    <w:p w14:paraId="7F7FFF0D" w14:textId="77777777" w:rsidR="001A09C3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sz w:val="18"/>
                          <w:szCs w:val="15"/>
                        </w:rPr>
                      </w:pPr>
                    </w:p>
                    <w:p w14:paraId="136C7EB7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Dy = diff(</w:t>
                      </w:r>
                      <w:proofErr w:type="spellStart"/>
                      <w:proofErr w:type="gram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proofErr w:type="gram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); D2y = diff(</w:t>
                      </w:r>
                      <w:proofErr w:type="spell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, t);</w:t>
                      </w:r>
                    </w:p>
                    <w:p w14:paraId="4445DF96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479F64AB" w14:textId="11B701F7" w:rsid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4*D2y +4*Dy + 17*y == 0;</w:t>
                      </w:r>
                    </w:p>
                    <w:p w14:paraId="34D31C60" w14:textId="77777777" w:rsidR="003158F6" w:rsidRPr="003158F6" w:rsidRDefault="003158F6" w:rsidP="003158F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13FA0F9E" w14:textId="3600A192" w:rsidR="001A09C3" w:rsidRDefault="003158F6" w:rsidP="001A09C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</w:t>
                      </w:r>
                      <w:proofErr w:type="spellStart"/>
                      <w:proofErr w:type="gramStart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58F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DE, y(0)==4, Dy(0)==0)</w:t>
                      </w:r>
                    </w:p>
                    <w:p w14:paraId="51432EBC" w14:textId="77777777" w:rsidR="003158F6" w:rsidRPr="003158F6" w:rsidRDefault="003158F6" w:rsidP="001A09C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7B35D405" w14:textId="77777777" w:rsidR="001A09C3" w:rsidRPr="00051799" w:rsidRDefault="001A09C3" w:rsidP="001A09C3">
                      <w:pPr>
                        <w:spacing w:after="0" w:line="240" w:lineRule="auto"/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</w:pPr>
                      <w:r w:rsidRPr="005A7491">
                        <w:rPr>
                          <w:rFonts w:ascii="Courier" w:hAnsi="Courier" w:cs="Times New Roman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 w:rsidRPr="005A7491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The exact solution is:</w:t>
                      </w:r>
                      <w:r w:rsidRPr="00051799">
                        <w:rPr>
                          <w:rFonts w:ascii="Courier" w:hAnsi="Courier" w:cs="Times New Roman"/>
                          <w:noProof/>
                          <w:color w:val="000000" w:themeColor="text1"/>
                          <w:sz w:val="21"/>
                          <w:szCs w:val="15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-t/2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color w:val="FF0000"/>
                            <w:sz w:val="28"/>
                            <w:szCs w:val="15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color w:val="FF0000"/>
                                <w:sz w:val="28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FF0000"/>
                                <w:sz w:val="28"/>
                                <w:szCs w:val="15"/>
                              </w:rPr>
                              <m:t> 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color w:val="FF0000"/>
                                    <w:sz w:val="28"/>
                                    <w:szCs w:val="15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color w:val="FF0000"/>
                                        <w:sz w:val="28"/>
                                        <w:szCs w:val="15"/>
                                      </w:rPr>
                                      <m:t>2t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8"/>
                            <w:szCs w:val="15"/>
                          </w:rPr>
                          <m:t xml:space="preserve"> </m:t>
                        </m:r>
                      </m:oMath>
                      <w:r w:rsidRPr="00502E84">
                        <w:rPr>
                          <w:rFonts w:ascii="Courier" w:hAnsi="Courier" w:cs="Times New Roman"/>
                          <w:noProof/>
                          <w:color w:val="25992D"/>
                          <w:sz w:val="21"/>
                          <w:szCs w:val="15"/>
                        </w:rPr>
                        <w:t xml:space="preserve"> </w:t>
                      </w:r>
                    </w:p>
                    <w:p w14:paraId="5B13C9C9" w14:textId="77777777" w:rsidR="001A09C3" w:rsidRDefault="001A09C3" w:rsidP="001A09C3"/>
                    <w:p w14:paraId="21311B88" w14:textId="77777777" w:rsidR="001A09C3" w:rsidRDefault="001A09C3" w:rsidP="001A09C3"/>
                  </w:txbxContent>
                </v:textbox>
                <w10:wrap type="square"/>
              </v:shape>
            </w:pict>
          </mc:Fallback>
        </mc:AlternateContent>
      </w:r>
    </w:p>
    <w:p w14:paraId="490DB914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E820771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4D6435FE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1878371B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56E6B484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6BA7FE26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6CDDB9C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426EC76A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EE4FBE2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219FE6CB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0E65BD7C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7022F950" w14:textId="77777777" w:rsidR="001A09C3" w:rsidRDefault="001A09C3" w:rsidP="001A09C3">
      <w:pPr>
        <w:pStyle w:val="NormalWeb"/>
        <w:shd w:val="clear" w:color="auto" w:fill="FFFFFF"/>
        <w:rPr>
          <w:b/>
          <w:color w:val="000000"/>
        </w:rPr>
      </w:pPr>
    </w:p>
    <w:p w14:paraId="08C365E8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4B2921DD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0404F80D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  <w:r>
        <w:rPr>
          <w:b/>
          <w:color w:val="FF0000"/>
        </w:rPr>
        <w:t xml:space="preserve">Q3: Now evaluate both functions at time </w:t>
      </w:r>
      <w:r w:rsidRPr="00096686">
        <w:rPr>
          <w:b/>
          <w:i/>
          <w:color w:val="FF0000"/>
        </w:rPr>
        <w:t>t</w:t>
      </w:r>
      <w:r>
        <w:rPr>
          <w:b/>
          <w:color w:val="FF0000"/>
        </w:rPr>
        <w:t xml:space="preserve"> = 1. Paste in your values for </w:t>
      </w:r>
      <w:proofErr w:type="gramStart"/>
      <w:r>
        <w:rPr>
          <w:b/>
          <w:color w:val="FF0000"/>
        </w:rPr>
        <w:t>Y(</w:t>
      </w:r>
      <w:proofErr w:type="gramEnd"/>
      <w:r>
        <w:rPr>
          <w:b/>
          <w:color w:val="FF0000"/>
        </w:rPr>
        <w:t xml:space="preserve">1) and DY(1) below. </w:t>
      </w:r>
    </w:p>
    <w:p w14:paraId="4DACB941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2D3B4" wp14:editId="61D2B774">
                <wp:simplePos x="0" y="0"/>
                <wp:positionH relativeFrom="column">
                  <wp:posOffset>18585</wp:posOffset>
                </wp:positionH>
                <wp:positionV relativeFrom="paragraph">
                  <wp:posOffset>42886</wp:posOffset>
                </wp:positionV>
                <wp:extent cx="6057900" cy="1107688"/>
                <wp:effectExtent l="0" t="0" r="127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07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FF61" w14:textId="77777777" w:rsidR="001A09C3" w:rsidRPr="008A5D68" w:rsidRDefault="001A09C3" w:rsidP="001A09C3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8A5D68">
                              <w:rPr>
                                <w:b/>
                                <w:color w:val="FF0000"/>
                              </w:rPr>
                              <w:t>Q3: Answer</w:t>
                            </w:r>
                          </w:p>
                          <w:p w14:paraId="73D66914" w14:textId="77777777" w:rsidR="006523FA" w:rsidRDefault="001A09C3" w:rsidP="001A09C3">
                            <w:pPr>
                              <w:spacing w:after="0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Y(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68D62144" w14:textId="4ADBF86E" w:rsidR="001A09C3" w:rsidRPr="006523FA" w:rsidRDefault="006523FA" w:rsidP="001A09C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523FA">
                              <w:rPr>
                                <w:color w:val="FF0000"/>
                              </w:rPr>
                              <w:t>-0.4581</w:t>
                            </w:r>
                          </w:p>
                          <w:p w14:paraId="79C7194C" w14:textId="5460F071" w:rsidR="001A09C3" w:rsidRDefault="001A09C3" w:rsidP="001A09C3">
                            <w:pPr>
                              <w:spacing w:after="0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DY(</w:t>
                            </w:r>
                            <w:proofErr w:type="gramEnd"/>
                            <w:r>
                              <w:t xml:space="preserve">1)     </w:t>
                            </w:r>
                          </w:p>
                          <w:p w14:paraId="25F4FE49" w14:textId="0DF7FFBB" w:rsidR="006523FA" w:rsidRPr="006523FA" w:rsidRDefault="006523FA" w:rsidP="001A09C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523FA">
                              <w:rPr>
                                <w:color w:val="FF0000"/>
                              </w:rPr>
                              <w:t>-4.6879</w:t>
                            </w:r>
                          </w:p>
                          <w:p w14:paraId="66227284" w14:textId="77777777" w:rsidR="001A09C3" w:rsidRDefault="001A09C3" w:rsidP="001A09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D3B4" id="Text Box 6" o:spid="_x0000_s1027" type="#_x0000_t202" style="position:absolute;margin-left:1.45pt;margin-top:3.4pt;width:477pt;height:8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" filled="f" strokecolor="black [3213]">
                <v:textbox>
                  <w:txbxContent>
                    <w:p w14:paraId="73F9FF61" w14:textId="77777777" w:rsidR="001A09C3" w:rsidRPr="008A5D68" w:rsidRDefault="001A09C3" w:rsidP="001A09C3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8A5D68">
                        <w:rPr>
                          <w:b/>
                          <w:color w:val="FF0000"/>
                        </w:rPr>
                        <w:t>Q3: Answer</w:t>
                      </w:r>
                    </w:p>
                    <w:p w14:paraId="73D66914" w14:textId="77777777" w:rsidR="006523FA" w:rsidRDefault="001A09C3" w:rsidP="001A09C3">
                      <w:pPr>
                        <w:spacing w:after="0"/>
                      </w:pPr>
                      <w:r>
                        <w:t xml:space="preserve">&gt;&gt; </w:t>
                      </w:r>
                      <w:proofErr w:type="gramStart"/>
                      <w:r>
                        <w:t>Y(</w:t>
                      </w:r>
                      <w:proofErr w:type="gramEnd"/>
                      <w:r>
                        <w:t>1)</w:t>
                      </w:r>
                    </w:p>
                    <w:p w14:paraId="68D62144" w14:textId="4ADBF86E" w:rsidR="001A09C3" w:rsidRPr="006523FA" w:rsidRDefault="006523FA" w:rsidP="001A09C3">
                      <w:pPr>
                        <w:spacing w:after="0"/>
                        <w:rPr>
                          <w:color w:val="FF0000"/>
                        </w:rPr>
                      </w:pPr>
                      <w:r w:rsidRPr="006523FA">
                        <w:rPr>
                          <w:color w:val="FF0000"/>
                        </w:rPr>
                        <w:t>-0.4581</w:t>
                      </w:r>
                    </w:p>
                    <w:p w14:paraId="79C7194C" w14:textId="5460F071" w:rsidR="001A09C3" w:rsidRDefault="001A09C3" w:rsidP="001A09C3">
                      <w:pPr>
                        <w:spacing w:after="0"/>
                      </w:pPr>
                      <w:r>
                        <w:t xml:space="preserve">&gt;&gt; </w:t>
                      </w:r>
                      <w:proofErr w:type="gramStart"/>
                      <w:r>
                        <w:t>DY(</w:t>
                      </w:r>
                      <w:proofErr w:type="gramEnd"/>
                      <w:r>
                        <w:t xml:space="preserve">1)     </w:t>
                      </w:r>
                    </w:p>
                    <w:p w14:paraId="25F4FE49" w14:textId="0DF7FFBB" w:rsidR="006523FA" w:rsidRPr="006523FA" w:rsidRDefault="006523FA" w:rsidP="001A09C3">
                      <w:pPr>
                        <w:spacing w:after="0"/>
                        <w:rPr>
                          <w:color w:val="FF0000"/>
                        </w:rPr>
                      </w:pPr>
                      <w:r w:rsidRPr="006523FA">
                        <w:rPr>
                          <w:color w:val="FF0000"/>
                        </w:rPr>
                        <w:t>-4.6879</w:t>
                      </w:r>
                    </w:p>
                    <w:p w14:paraId="66227284" w14:textId="77777777" w:rsidR="001A09C3" w:rsidRDefault="001A09C3" w:rsidP="001A09C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64BC4BB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53C73D22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1D811D4A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7D4D74D9" w14:textId="77777777" w:rsidR="001A09C3" w:rsidRDefault="001A09C3" w:rsidP="001A09C3">
      <w:pPr>
        <w:pStyle w:val="NormalWeb"/>
        <w:shd w:val="clear" w:color="auto" w:fill="FFFFFF"/>
        <w:rPr>
          <w:b/>
          <w:color w:val="FF0000"/>
        </w:rPr>
      </w:pPr>
    </w:p>
    <w:p w14:paraId="198CD4A3" w14:textId="77777777" w:rsidR="001A09C3" w:rsidRPr="008F5834" w:rsidRDefault="001A09C3" w:rsidP="001A09C3">
      <w:pPr>
        <w:spacing w:before="40" w:after="40" w:line="240" w:lineRule="auto"/>
        <w:ind w:right="57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F04B7">
        <w:rPr>
          <w:b/>
          <w:color w:val="FF0000"/>
        </w:rPr>
        <w:lastRenderedPageBreak/>
        <w:t xml:space="preserve">Q4-5: Paste your completed component and phase plots below for credit. </w:t>
      </w:r>
    </w:p>
    <w:p w14:paraId="4AC62883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2F0D0561" w14:textId="35C06CC5" w:rsidR="001A09C3" w:rsidRDefault="00695C40" w:rsidP="001A09C3">
      <w:pPr>
        <w:spacing w:after="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2199A35" wp14:editId="4BB590B3">
            <wp:extent cx="6858000" cy="5419725"/>
            <wp:effectExtent l="0" t="0" r="0" b="317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2146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4ACD3566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3D866205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676B3D18" w14:textId="77777777" w:rsidR="001A09C3" w:rsidRDefault="001A09C3" w:rsidP="001A09C3">
      <w:pPr>
        <w:spacing w:after="0"/>
        <w:rPr>
          <w:color w:val="FF0000"/>
          <w:sz w:val="24"/>
          <w:szCs w:val="24"/>
        </w:rPr>
      </w:pPr>
    </w:p>
    <w:p w14:paraId="1813B569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7234201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EA7F76E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7CCC1358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C0F15BF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9C2271D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8635E80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72D1B9C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888F19C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8A9C185" w14:textId="77777777" w:rsidR="001A09C3" w:rsidRDefault="001A09C3" w:rsidP="001A09C3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B14FEC3" w14:textId="77777777" w:rsidR="001A09C3" w:rsidRPr="00724DCD" w:rsidRDefault="001A09C3" w:rsidP="001A09C3">
      <w:pPr>
        <w:pStyle w:val="NormalWeb"/>
        <w:shd w:val="clear" w:color="auto" w:fill="FFFFFF"/>
        <w:rPr>
          <w:rFonts w:eastAsiaTheme="minorEastAsia"/>
          <w:bCs/>
          <w:color w:val="000000"/>
        </w:rPr>
      </w:pPr>
      <w:r w:rsidRPr="00AC17FB">
        <w:rPr>
          <w:b/>
          <w:color w:val="000000" w:themeColor="text1"/>
        </w:rPr>
        <w:lastRenderedPageBreak/>
        <w:t>Ques</w:t>
      </w:r>
      <w:r>
        <w:rPr>
          <w:b/>
          <w:color w:val="000000" w:themeColor="text1"/>
        </w:rPr>
        <w:t>t</w:t>
      </w:r>
      <w:r w:rsidRPr="00AC17FB">
        <w:rPr>
          <w:b/>
          <w:color w:val="000000" w:themeColor="text1"/>
        </w:rPr>
        <w:t>ions 6-7:</w:t>
      </w:r>
      <w:r>
        <w:rPr>
          <w:bCs/>
          <w:color w:val="000000" w:themeColor="text1"/>
        </w:rPr>
        <w:t xml:space="preserve"> </w:t>
      </w:r>
      <w:r w:rsidRPr="00AC17FB">
        <w:rPr>
          <w:bCs/>
          <w:color w:val="000000" w:themeColor="text1"/>
        </w:rPr>
        <w:t>Complete the</w:t>
      </w:r>
      <w:r>
        <w:rPr>
          <w:bCs/>
          <w:color w:val="000000" w:themeColor="text1"/>
        </w:rPr>
        <w:t xml:space="preserve"> </w:t>
      </w:r>
      <w:r w:rsidRPr="00E0272E">
        <w:rPr>
          <w:bCs/>
          <w:color w:val="000000" w:themeColor="text1"/>
          <w:u w:val="single"/>
        </w:rPr>
        <w:t>last</w:t>
      </w:r>
      <w:r>
        <w:rPr>
          <w:bCs/>
          <w:color w:val="000000" w:themeColor="text1"/>
        </w:rPr>
        <w:t xml:space="preserve"> column in the</w:t>
      </w:r>
      <w:r w:rsidRPr="00AC17FB">
        <w:rPr>
          <w:bCs/>
          <w:color w:val="000000" w:themeColor="text1"/>
        </w:rPr>
        <w:t xml:space="preserve"> table below</w:t>
      </w:r>
      <w:r w:rsidRPr="00724DCD">
        <w:rPr>
          <w:rFonts w:eastAsiaTheme="minorEastAsia"/>
          <w:bCs/>
          <w:color w:val="000000"/>
        </w:rPr>
        <w:t>. The last column already includes the homoge</w:t>
      </w:r>
      <w:r>
        <w:rPr>
          <w:rFonts w:eastAsiaTheme="minorEastAsia"/>
          <w:bCs/>
          <w:color w:val="000000"/>
        </w:rPr>
        <w:t>n</w:t>
      </w:r>
      <w:r w:rsidRPr="00724DCD">
        <w:rPr>
          <w:rFonts w:eastAsiaTheme="minorEastAsia"/>
          <w:bCs/>
          <w:color w:val="000000"/>
        </w:rPr>
        <w:t xml:space="preserve">eous solution. Just add the </w:t>
      </w:r>
      <w:proofErr w:type="gramStart"/>
      <w:r w:rsidRPr="00724DCD">
        <w:rPr>
          <w:rFonts w:eastAsiaTheme="minorEastAsia"/>
          <w:bCs/>
          <w:color w:val="000000"/>
        </w:rPr>
        <w:t>particular solution</w:t>
      </w:r>
      <w:proofErr w:type="gramEnd"/>
      <w:r>
        <w:rPr>
          <w:rFonts w:eastAsiaTheme="minorEastAsia"/>
          <w:bCs/>
          <w:color w:val="000000"/>
        </w:rPr>
        <w:t xml:space="preserve"> by typing over the </w:t>
      </w:r>
      <w:r w:rsidRPr="00E0272E">
        <w:rPr>
          <w:rFonts w:eastAsiaTheme="minorEastAsia"/>
          <w:b/>
          <w:color w:val="FF0000"/>
        </w:rPr>
        <w:t>red</w:t>
      </w:r>
      <w:r w:rsidRPr="00E0272E">
        <w:rPr>
          <w:rFonts w:eastAsiaTheme="minorEastAsia"/>
          <w:bCs/>
          <w:color w:val="FF0000"/>
        </w:rPr>
        <w:t xml:space="preserve"> </w:t>
      </w:r>
      <w:r>
        <w:rPr>
          <w:rFonts w:eastAsiaTheme="minorEastAsia"/>
          <w:bCs/>
          <w:color w:val="000000"/>
        </w:rPr>
        <w:t>dots</w:t>
      </w:r>
      <w:r w:rsidRPr="00724DCD">
        <w:rPr>
          <w:rFonts w:eastAsiaTheme="minorEastAsia"/>
          <w:bCs/>
          <w:color w:val="000000"/>
        </w:rPr>
        <w:t xml:space="preserve">. </w:t>
      </w:r>
    </w:p>
    <w:p w14:paraId="0F7E4679" w14:textId="77777777" w:rsidR="001A09C3" w:rsidRDefault="001A09C3" w:rsidP="001A09C3">
      <w:pPr>
        <w:pStyle w:val="NormalWeb"/>
        <w:shd w:val="clear" w:color="auto" w:fill="FFFFFF"/>
        <w:jc w:val="center"/>
        <w:rPr>
          <w:rFonts w:eastAsiaTheme="minorEastAsia"/>
          <w:b/>
          <w:color w:val="00000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790"/>
        <w:gridCol w:w="5215"/>
      </w:tblGrid>
      <w:tr w:rsidR="001A09C3" w:rsidRPr="00AC17FB" w14:paraId="0E4207D5" w14:textId="77777777" w:rsidTr="00222A5F">
        <w:tc>
          <w:tcPr>
            <w:tcW w:w="2700" w:type="dxa"/>
            <w:shd w:val="clear" w:color="auto" w:fill="B6DDE8" w:themeFill="accent5" w:themeFillTint="66"/>
          </w:tcPr>
          <w:p w14:paraId="7A625C4E" w14:textId="77777777" w:rsidR="001A09C3" w:rsidRPr="00AC17FB" w:rsidRDefault="001A09C3" w:rsidP="00222A5F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Forcing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f(t)</m:t>
              </m:r>
            </m:oMath>
          </w:p>
        </w:tc>
        <w:tc>
          <w:tcPr>
            <w:tcW w:w="2790" w:type="dxa"/>
            <w:shd w:val="clear" w:color="auto" w:fill="B6DDE8" w:themeFill="accent5" w:themeFillTint="66"/>
          </w:tcPr>
          <w:p w14:paraId="2A7C2010" w14:textId="77777777" w:rsidR="001A09C3" w:rsidRPr="00AC17FB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Guess for Particular Solution</w:t>
            </w:r>
          </w:p>
        </w:tc>
        <w:tc>
          <w:tcPr>
            <w:tcW w:w="5215" w:type="dxa"/>
            <w:shd w:val="clear" w:color="auto" w:fill="B6DDE8" w:themeFill="accent5" w:themeFillTint="66"/>
          </w:tcPr>
          <w:p w14:paraId="76E6C5E0" w14:textId="77777777" w:rsidR="001A09C3" w:rsidRPr="00AC17FB" w:rsidRDefault="001A09C3" w:rsidP="00222A5F">
            <w:pPr>
              <w:pStyle w:val="NormalWeb"/>
              <w:spacing w:before="100" w:after="100"/>
              <w:rPr>
                <w:b/>
                <w:color w:val="0432FF"/>
              </w:rPr>
            </w:pPr>
            <w:r w:rsidRPr="00AC17FB">
              <w:rPr>
                <w:b/>
                <w:color w:val="0432FF"/>
              </w:rPr>
              <w:t xml:space="preserve">Unique Solution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432FF"/>
                </w:rPr>
                <m:t>y(t)</m:t>
              </m:r>
            </m:oMath>
          </w:p>
        </w:tc>
      </w:tr>
      <w:tr w:rsidR="001A09C3" w:rsidRPr="009100F2" w14:paraId="25085F34" w14:textId="77777777" w:rsidTr="00222A5F">
        <w:tc>
          <w:tcPr>
            <w:tcW w:w="2700" w:type="dxa"/>
          </w:tcPr>
          <w:p w14:paraId="163327C2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a.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f(t)=17+289t</m:t>
              </m:r>
            </m:oMath>
          </w:p>
        </w:tc>
        <w:tc>
          <w:tcPr>
            <w:tcW w:w="2790" w:type="dxa"/>
          </w:tcPr>
          <w:p w14:paraId="43890BD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>At+B</m:t>
                </m:r>
              </m:oMath>
            </m:oMathPara>
          </w:p>
        </w:tc>
        <w:tc>
          <w:tcPr>
            <w:tcW w:w="5215" w:type="dxa"/>
          </w:tcPr>
          <w:p w14:paraId="7B9883E2" w14:textId="1A5A3F08" w:rsidR="001A09C3" w:rsidRPr="00FC005A" w:rsidRDefault="001A09C3" w:rsidP="00222A5F">
            <w:pPr>
              <w:pStyle w:val="NormalWeb"/>
              <w:spacing w:before="100" w:after="100"/>
              <w:rPr>
                <w:rFonts w:ascii="Cambria Math" w:hAnsi="Cambria Math"/>
                <w:bCs/>
                <w:i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7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 17t-3</m:t>
              </m:r>
            </m:oMath>
          </w:p>
        </w:tc>
      </w:tr>
      <w:tr w:rsidR="001A09C3" w:rsidRPr="006013E2" w14:paraId="40D64786" w14:textId="77777777" w:rsidTr="00222A5F">
        <w:tc>
          <w:tcPr>
            <w:tcW w:w="2700" w:type="dxa"/>
          </w:tcPr>
          <w:p w14:paraId="4D390929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b.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=100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-2t</m:t>
                  </m:r>
                </m:sup>
              </m:sSup>
            </m:oMath>
          </w:p>
        </w:tc>
        <w:tc>
          <w:tcPr>
            <w:tcW w:w="2790" w:type="dxa"/>
          </w:tcPr>
          <w:p w14:paraId="2021375F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</w:rPr>
                      <m:t>-2t</m:t>
                    </m:r>
                  </m:sup>
                </m:sSup>
              </m:oMath>
            </m:oMathPara>
          </w:p>
        </w:tc>
        <w:tc>
          <w:tcPr>
            <w:tcW w:w="5215" w:type="dxa"/>
          </w:tcPr>
          <w:p w14:paraId="35560A4F" w14:textId="1F763106" w:rsidR="001A09C3" w:rsidRPr="006013E2" w:rsidRDefault="001A09C3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4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  </m:t>
                </m:r>
                <m:r>
                  <w:rPr>
                    <w:rFonts w:ascii="Cambria Math" w:hAnsi="Cambria Math"/>
                    <w:color w:val="FF000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w:softHyphen/>
                </m:r>
                <m:r>
                  <w:rPr>
                    <w:rFonts w:ascii="Cambria Math" w:hAnsi="Cambria Math"/>
                    <w:color w:val="0432FF"/>
                  </w:rPr>
                  <m:t> </m:t>
                </m:r>
              </m:oMath>
            </m:oMathPara>
          </w:p>
        </w:tc>
      </w:tr>
      <w:tr w:rsidR="001A09C3" w:rsidRPr="006013E2" w14:paraId="026D4BF1" w14:textId="77777777" w:rsidTr="00222A5F">
        <w:tc>
          <w:tcPr>
            <w:tcW w:w="2700" w:type="dxa"/>
          </w:tcPr>
          <w:p w14:paraId="7782BCD0" w14:textId="77777777" w:rsidR="001A09C3" w:rsidRPr="009100F2" w:rsidRDefault="001A09C3" w:rsidP="00222A5F">
            <w:pPr>
              <w:pStyle w:val="NormalWeb"/>
              <w:spacing w:before="100" w:after="100"/>
              <w:rPr>
                <w:b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c.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=260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790" w:type="dxa"/>
          </w:tcPr>
          <w:p w14:paraId="6D926F4C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rFonts w:eastAsia="Calibri"/>
                <w:bCs/>
                <w:color w:val="0432FF"/>
              </w:rPr>
            </w:pPr>
            <m:oMath>
              <m:r>
                <w:rPr>
                  <w:rFonts w:ascii="Cambria Math" w:eastAsia="Calibri" w:hAnsi="Cambria Math"/>
                  <w:color w:val="0432FF"/>
                </w:rPr>
                <m:t>A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  <m:r>
                <w:rPr>
                  <w:rFonts w:ascii="Cambria Math" w:eastAsia="Calibri" w:hAnsi="Cambria Math"/>
                  <w:color w:val="0432FF"/>
                </w:rPr>
                <m:t> + B</m:t>
              </m:r>
              <m:func>
                <m:funcPr>
                  <m:ctrlPr>
                    <w:rPr>
                      <w:rFonts w:ascii="Cambria Math" w:eastAsia="Calibri" w:hAnsi="Cambria Math"/>
                      <w:bCs/>
                      <w:i/>
                      <w:color w:val="0432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432FF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color w:val="0432FF"/>
                    </w:rPr>
                    <m:t>2t</m:t>
                  </m:r>
                </m:e>
              </m:func>
            </m:oMath>
            <w:r w:rsidRPr="001949BD">
              <w:rPr>
                <w:rFonts w:eastAsia="Calibri"/>
                <w:bCs/>
                <w:color w:val="0432FF"/>
              </w:rPr>
              <w:t xml:space="preserve"> </w:t>
            </w:r>
          </w:p>
        </w:tc>
        <w:tc>
          <w:tcPr>
            <w:tcW w:w="5215" w:type="dxa"/>
          </w:tcPr>
          <w:p w14:paraId="25C49AA4" w14:textId="3EF973FC" w:rsidR="001A09C3" w:rsidRPr="006013E2" w:rsidRDefault="001A09C3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432FF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432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>= 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432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432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432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432FF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432FF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432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color w:val="0432FF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color w:val="0432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432FF"/>
                          </w:rPr>
                          <m:t>32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432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0432FF"/>
                              </w:rPr>
                              <m:t>2t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color w:val="0432FF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color w:val="0432FF"/>
                  </w:rPr>
                  <m:t xml:space="preserve"> </m:t>
                </m:r>
                <m:r>
                  <w:rPr>
                    <w:rFonts w:ascii="Cambria Math" w:hAnsi="Cambria Math"/>
                    <w:color w:val="FF0000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</w:rPr>
                  <m:t>+32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sin⁡</m:t>
                </m:r>
                <m:r>
                  <w:rPr>
                    <w:rFonts w:ascii="Cambria Math" w:hAnsi="Cambria Math"/>
                    <w:color w:val="FF0000"/>
                  </w:rPr>
                  <m:t>(2t)</m:t>
                </m:r>
              </m:oMath>
            </m:oMathPara>
          </w:p>
        </w:tc>
      </w:tr>
      <w:tr w:rsidR="001A09C3" w14:paraId="5CD1AC75" w14:textId="77777777" w:rsidTr="00222A5F">
        <w:tc>
          <w:tcPr>
            <w:tcW w:w="2700" w:type="dxa"/>
          </w:tcPr>
          <w:p w14:paraId="3606FF2B" w14:textId="77777777" w:rsidR="001A09C3" w:rsidRPr="00C15B0D" w:rsidRDefault="001A09C3" w:rsidP="00222A5F">
            <w:pPr>
              <w:pStyle w:val="NormalWeb"/>
              <w:spacing w:before="100" w:after="100"/>
              <w:rPr>
                <w:rFonts w:eastAsiaTheme="minorEastAsia"/>
                <w:bCs/>
                <w:color w:val="000000" w:themeColor="text1"/>
              </w:rPr>
            </w:pPr>
            <w:r w:rsidRPr="009100F2">
              <w:rPr>
                <w:b/>
                <w:color w:val="000000" w:themeColor="text1"/>
              </w:rPr>
              <w:t xml:space="preserve">d.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=16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2t</m:t>
                  </m:r>
                </m:e>
              </m:func>
            </m:oMath>
          </w:p>
          <w:p w14:paraId="4577EB51" w14:textId="77777777" w:rsidR="001A09C3" w:rsidRPr="00C15B0D" w:rsidRDefault="001A09C3" w:rsidP="00222A5F">
            <w:pPr>
              <w:pStyle w:val="NormalWeb"/>
              <w:spacing w:before="100" w:after="100"/>
              <w:rPr>
                <w:rFonts w:eastAsiaTheme="minorEastAsia"/>
                <w:b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            + 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32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 </m:t>
                </m:r>
              </m:oMath>
            </m:oMathPara>
          </w:p>
        </w:tc>
        <w:tc>
          <w:tcPr>
            <w:tcW w:w="2790" w:type="dxa"/>
          </w:tcPr>
          <w:p w14:paraId="248B52F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w:r w:rsidRPr="001949BD">
              <w:rPr>
                <w:b/>
                <w:color w:val="0432FF"/>
              </w:rPr>
              <w:t xml:space="preserve">Bump up! </w:t>
            </w:r>
          </w:p>
          <w:p w14:paraId="0FFAFE6A" w14:textId="77777777" w:rsidR="001A09C3" w:rsidRPr="001949BD" w:rsidRDefault="001A09C3" w:rsidP="00222A5F">
            <w:pPr>
              <w:pStyle w:val="NormalWeb"/>
              <w:spacing w:before="100" w:after="100"/>
              <w:jc w:val="center"/>
              <w:rPr>
                <w:b/>
                <w:color w:val="0432FF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432FF"/>
                    <w:sz w:val="22"/>
                    <w:szCs w:val="22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-t/2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bCs/>
                        <w:i/>
                        <w:color w:val="0432FF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color w:val="0432FF"/>
                        <w:sz w:val="22"/>
                        <w:szCs w:val="22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bCs/>
                            <w:i/>
                            <w:color w:val="0432FF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color w:val="0432FF"/>
                            <w:sz w:val="22"/>
                            <w:szCs w:val="22"/>
                          </w:rPr>
                          <m:t>2t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5215" w:type="dxa"/>
          </w:tcPr>
          <w:p w14:paraId="2AFEE7D3" w14:textId="77777777" w:rsidR="001A09C3" w:rsidRPr="00D3700A" w:rsidRDefault="001A09C3" w:rsidP="00222A5F">
            <w:pPr>
              <w:pStyle w:val="NormalWeb"/>
              <w:spacing w:before="100" w:after="100"/>
              <w:rPr>
                <w:rFonts w:eastAsiaTheme="minorEastAsia"/>
                <w:bCs/>
                <w:color w:val="0432FF"/>
              </w:rPr>
            </w:pPr>
            <m:oMath>
              <m:r>
                <w:rPr>
                  <w:rFonts w:ascii="Cambria Math" w:hAnsi="Cambria Math"/>
                  <w:color w:val="0432FF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432FF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432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432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432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432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432FF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432FF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432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0432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432FF"/>
                        </w:rPr>
                        <m:t>4 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432FF"/>
                        </w:rPr>
                        <m:t>2t+2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432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432FF"/>
                            </w:rPr>
                            <m:t>2t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color w:val="0432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432FF"/>
                </w:rPr>
                <m:t>  </m:t>
              </m:r>
            </m:oMath>
            <w:r w:rsidRPr="009100F2">
              <w:rPr>
                <w:rFonts w:eastAsiaTheme="minorEastAsia"/>
                <w:bCs/>
                <w:color w:val="0432FF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r>
                <w:rPr>
                  <w:rFonts w:ascii="Cambria Math" w:eastAsiaTheme="minorEastAsia" w:hAnsi="Cambria Math"/>
                  <w:color w:val="0432FF"/>
                </w:rPr>
                <m:t xml:space="preserve">  </m:t>
              </m:r>
            </m:oMath>
          </w:p>
          <w:p w14:paraId="10104FCA" w14:textId="1A2E2280" w:rsidR="001A09C3" w:rsidRDefault="00000000" w:rsidP="00222A5F">
            <w:pPr>
              <w:pStyle w:val="NormalWeb"/>
              <w:spacing w:before="100" w:after="100"/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[sin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</w:tc>
      </w:tr>
    </w:tbl>
    <w:p w14:paraId="75117ED2" w14:textId="77777777" w:rsidR="00552DB8" w:rsidRDefault="00552DB8" w:rsidP="00552DB8">
      <w:pPr>
        <w:pStyle w:val="NormalWeb"/>
        <w:shd w:val="clear" w:color="auto" w:fill="FFFFFF"/>
        <w:jc w:val="center"/>
        <w:rPr>
          <w:b/>
          <w:color w:val="FF0000"/>
        </w:rPr>
      </w:pPr>
    </w:p>
    <w:p w14:paraId="7B744C0F" w14:textId="7C02089E" w:rsidR="001A09C3" w:rsidRPr="00552DB8" w:rsidRDefault="001A09C3" w:rsidP="00552DB8">
      <w:pPr>
        <w:pStyle w:val="NormalWeb"/>
        <w:shd w:val="clear" w:color="auto" w:fill="FFFFFF"/>
        <w:jc w:val="center"/>
        <w:rPr>
          <w:b/>
          <w:color w:val="FF0000"/>
        </w:rPr>
      </w:pPr>
      <w:r>
        <w:rPr>
          <w:b/>
          <w:color w:val="FF0000"/>
        </w:rPr>
        <w:t>* Grader will randomly pick two to check for correctness.</w:t>
      </w:r>
    </w:p>
    <w:p w14:paraId="6860D5F8" w14:textId="77777777" w:rsidR="00552DB8" w:rsidRDefault="00552DB8" w:rsidP="001A09C3">
      <w:pPr>
        <w:rPr>
          <w:rFonts w:ascii="Times" w:hAnsi="Times"/>
          <w:color w:val="000000"/>
        </w:rPr>
      </w:pPr>
    </w:p>
    <w:p w14:paraId="49B36158" w14:textId="77777777" w:rsidR="00552DB8" w:rsidRDefault="00552DB8" w:rsidP="001A09C3">
      <w:pPr>
        <w:rPr>
          <w:rFonts w:ascii="Times" w:hAnsi="Times"/>
          <w:color w:val="000000"/>
        </w:rPr>
      </w:pPr>
    </w:p>
    <w:p w14:paraId="7B7CAF9A" w14:textId="77777777" w:rsidR="00552DB8" w:rsidRDefault="00552DB8" w:rsidP="001A09C3">
      <w:pPr>
        <w:rPr>
          <w:rFonts w:ascii="Times" w:hAnsi="Times"/>
          <w:color w:val="000000"/>
        </w:rPr>
      </w:pPr>
    </w:p>
    <w:p w14:paraId="3796D06A" w14:textId="01AA4098" w:rsidR="001A09C3" w:rsidRDefault="001A09C3" w:rsidP="001A09C3">
      <w:pPr>
        <w:rPr>
          <w:rFonts w:ascii="Times" w:hAnsi="Times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9BAE7" wp14:editId="636412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389" cy="795866"/>
                <wp:effectExtent l="0" t="0" r="1333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389" cy="79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202C" w14:textId="77777777" w:rsidR="001A09C3" w:rsidRDefault="001A09C3" w:rsidP="001A09C3">
                            <w:pPr>
                              <w:pStyle w:val="NormalWeb"/>
                              <w:shd w:val="clear" w:color="auto" w:fill="FFFFFF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F1765B">
                              <w:rPr>
                                <w:b/>
                                <w:color w:val="FF0000"/>
                              </w:rPr>
                              <w:t>Question 8:</w:t>
                            </w:r>
                            <w:r w:rsidRPr="00F1765B">
                              <w:rPr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Now that you have found the </w:t>
                            </w:r>
                            <w:proofErr w:type="gramStart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>particular solution</w:t>
                            </w:r>
                            <w:proofErr w:type="gramEnd"/>
                            <w:r w:rsidRPr="00F1765B">
                              <w:rPr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record its </w:t>
                            </w:r>
                            <w:r w:rsidRPr="00F1765B">
                              <w:rPr>
                                <w:bCs/>
                                <w:color w:val="000000" w:themeColor="text1"/>
                                <w:u w:val="single"/>
                              </w:rPr>
                              <w:t>derivative</w:t>
                            </w:r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for one point. </w:t>
                            </w:r>
                          </w:p>
                          <w:p w14:paraId="7E2F193D" w14:textId="77777777" w:rsidR="001A09C3" w:rsidRPr="00F1765B" w:rsidRDefault="001A09C3" w:rsidP="001A09C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E83085" w14:textId="7D7B4D0F" w:rsidR="001A09C3" w:rsidRPr="00F1765B" w:rsidRDefault="00000000" w:rsidP="001A09C3">
                            <w:pPr>
                              <w:pStyle w:val="NormalWeb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64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(2t)-8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(2t)</m:t>
                              </m:r>
                            </m:oMath>
                            <w:r w:rsidR="001A09C3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   </w:t>
                            </w:r>
                            <w:r w:rsidR="001A09C3">
                              <w:rPr>
                                <w:rFonts w:eastAsiaTheme="minorEastAsia"/>
                                <w:color w:val="000000" w:themeColor="text1"/>
                              </w:rPr>
                              <w:tab/>
                            </w:r>
                          </w:p>
                          <w:p w14:paraId="399A45CB" w14:textId="77777777" w:rsidR="001A09C3" w:rsidRDefault="001A09C3" w:rsidP="001A09C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BAE7" id="Text Box 33" o:spid="_x0000_s1028" type="#_x0000_t202" style="position:absolute;margin-left:0;margin-top:-.05pt;width:528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" filled="f" strokecolor="black [3213]">
                <v:textbox>
                  <w:txbxContent>
                    <w:p w14:paraId="5290202C" w14:textId="77777777" w:rsidR="001A09C3" w:rsidRDefault="001A09C3" w:rsidP="001A09C3">
                      <w:pPr>
                        <w:pStyle w:val="NormalWeb"/>
                        <w:shd w:val="clear" w:color="auto" w:fill="FFFFFF"/>
                        <w:rPr>
                          <w:bCs/>
                          <w:color w:val="000000" w:themeColor="text1"/>
                        </w:rPr>
                      </w:pPr>
                      <w:r w:rsidRPr="00F1765B">
                        <w:rPr>
                          <w:b/>
                          <w:color w:val="FF0000"/>
                        </w:rPr>
                        <w:t>Question 8:</w:t>
                      </w:r>
                      <w:r w:rsidRPr="00F1765B">
                        <w:rPr>
                          <w:bCs/>
                          <w:color w:val="FF0000"/>
                        </w:rPr>
                        <w:t xml:space="preserve"> </w:t>
                      </w:r>
                      <w:r w:rsidRPr="00F1765B">
                        <w:rPr>
                          <w:bCs/>
                          <w:color w:val="000000" w:themeColor="text1"/>
                        </w:rPr>
                        <w:t xml:space="preserve">Now that you have found the </w:t>
                      </w:r>
                      <w:proofErr w:type="gramStart"/>
                      <w:r w:rsidRPr="00F1765B">
                        <w:rPr>
                          <w:bCs/>
                          <w:color w:val="000000" w:themeColor="text1"/>
                        </w:rPr>
                        <w:t>particular solution</w:t>
                      </w:r>
                      <w:proofErr w:type="gramEnd"/>
                      <w:r w:rsidRPr="00F1765B">
                        <w:rPr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record its </w:t>
                      </w:r>
                      <w:r w:rsidRPr="00F1765B">
                        <w:rPr>
                          <w:bCs/>
                          <w:color w:val="000000" w:themeColor="text1"/>
                          <w:u w:val="single"/>
                        </w:rPr>
                        <w:t>derivative</w:t>
                      </w:r>
                      <w:r>
                        <w:rPr>
                          <w:bCs/>
                          <w:color w:val="000000" w:themeColor="text1"/>
                        </w:rPr>
                        <w:t xml:space="preserve"> for one point. </w:t>
                      </w:r>
                    </w:p>
                    <w:p w14:paraId="7E2F193D" w14:textId="77777777" w:rsidR="001A09C3" w:rsidRPr="00F1765B" w:rsidRDefault="001A09C3" w:rsidP="001A09C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E83085" w14:textId="7D7B4D0F" w:rsidR="001A09C3" w:rsidRPr="00F1765B" w:rsidRDefault="00000000" w:rsidP="001A09C3">
                      <w:pPr>
                        <w:pStyle w:val="NormalWeb"/>
                        <w:shd w:val="clear" w:color="auto" w:fill="FFFFFF"/>
                        <w:rPr>
                          <w:color w:val="00000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64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(2t)-8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(2t)</m:t>
                        </m:r>
                      </m:oMath>
                      <w:r w:rsidR="001A09C3">
                        <w:rPr>
                          <w:rFonts w:eastAsiaTheme="minorEastAsia"/>
                          <w:color w:val="000000" w:themeColor="text1"/>
                        </w:rPr>
                        <w:t xml:space="preserve">    </w:t>
                      </w:r>
                      <w:r w:rsidR="001A09C3">
                        <w:rPr>
                          <w:rFonts w:eastAsiaTheme="minorEastAsia"/>
                          <w:color w:val="000000" w:themeColor="text1"/>
                        </w:rPr>
                        <w:tab/>
                      </w:r>
                    </w:p>
                    <w:p w14:paraId="399A45CB" w14:textId="77777777" w:rsidR="001A09C3" w:rsidRDefault="001A09C3" w:rsidP="001A09C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FC63AD1" w14:textId="77777777" w:rsidR="001A09C3" w:rsidRDefault="001A09C3" w:rsidP="001A09C3">
      <w:pPr>
        <w:rPr>
          <w:rFonts w:ascii="Times" w:hAnsi="Times"/>
          <w:color w:val="000000"/>
        </w:rPr>
      </w:pPr>
    </w:p>
    <w:p w14:paraId="25EE6957" w14:textId="77777777" w:rsidR="001A09C3" w:rsidRDefault="001A09C3" w:rsidP="001A09C3">
      <w:pPr>
        <w:spacing w:before="40" w:after="40" w:line="240" w:lineRule="auto"/>
        <w:rPr>
          <w:rFonts w:ascii="Times" w:hAnsi="Times"/>
          <w:color w:val="000000"/>
        </w:rPr>
      </w:pPr>
    </w:p>
    <w:p w14:paraId="7DB3F66F" w14:textId="77777777" w:rsidR="00552DB8" w:rsidRDefault="00552DB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464BF1E4" w14:textId="7350CC21" w:rsidR="001A09C3" w:rsidRPr="00E613CB" w:rsidRDefault="001A09C3" w:rsidP="001A09C3">
      <w:pPr>
        <w:spacing w:before="40" w:after="40" w:line="240" w:lineRule="auto"/>
        <w:rPr>
          <w:b/>
          <w:color w:val="FF0000"/>
          <w:sz w:val="24"/>
          <w:szCs w:val="24"/>
        </w:rPr>
      </w:pPr>
      <w:r w:rsidRPr="00E613CB">
        <w:rPr>
          <w:b/>
          <w:color w:val="FF0000"/>
          <w:sz w:val="24"/>
          <w:szCs w:val="24"/>
        </w:rPr>
        <w:lastRenderedPageBreak/>
        <w:t xml:space="preserve">Questions: 9-10: Paste your completed multiplot </w:t>
      </w:r>
      <w:r>
        <w:rPr>
          <w:b/>
          <w:color w:val="FF0000"/>
          <w:sz w:val="24"/>
          <w:szCs w:val="24"/>
        </w:rPr>
        <w:t xml:space="preserve">here. </w:t>
      </w:r>
    </w:p>
    <w:p w14:paraId="6A8B9603" w14:textId="77777777" w:rsidR="001A09C3" w:rsidRDefault="001A09C3" w:rsidP="001A09C3">
      <w:pPr>
        <w:spacing w:before="40" w:after="40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Be sure to include the </w:t>
      </w:r>
      <w:r w:rsidRPr="00E912A5">
        <w:rPr>
          <w:rFonts w:ascii="Times" w:hAnsi="Times"/>
          <w:b/>
          <w:bCs/>
          <w:color w:val="FF0000"/>
        </w:rPr>
        <w:t>red</w:t>
      </w:r>
      <w:r w:rsidRPr="00E912A5">
        <w:rPr>
          <w:rFonts w:ascii="Times" w:hAnsi="Times"/>
          <w:color w:val="FF0000"/>
        </w:rPr>
        <w:t xml:space="preserve"> </w:t>
      </w:r>
      <w:r>
        <w:rPr>
          <w:rFonts w:ascii="Times" w:hAnsi="Times"/>
          <w:color w:val="000000"/>
        </w:rPr>
        <w:t xml:space="preserve">limiting ellipse. </w:t>
      </w:r>
    </w:p>
    <w:p w14:paraId="0806D74C" w14:textId="3FF0DE35" w:rsidR="001A09C3" w:rsidRDefault="00C57F85" w:rsidP="001A09C3">
      <w:pPr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w:drawing>
          <wp:inline distT="0" distB="0" distL="0" distR="0" wp14:anchorId="16895C0A" wp14:editId="6E3215AE">
            <wp:extent cx="5878487" cy="5033727"/>
            <wp:effectExtent l="0" t="0" r="190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809" cy="5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ADD" w14:textId="77777777" w:rsidR="001A09C3" w:rsidRDefault="001A09C3" w:rsidP="006C0EAD">
      <w:pPr>
        <w:spacing w:after="0"/>
        <w:rPr>
          <w:b/>
        </w:rPr>
      </w:pPr>
    </w:p>
    <w:p w14:paraId="393D23FD" w14:textId="77777777" w:rsidR="00FB4548" w:rsidRDefault="00FB4548" w:rsidP="006C0EAD">
      <w:pPr>
        <w:spacing w:after="0"/>
        <w:rPr>
          <w:color w:val="FF0000"/>
        </w:rPr>
      </w:pPr>
    </w:p>
    <w:p w14:paraId="006352D8" w14:textId="371EB37E" w:rsidR="00FB4548" w:rsidRDefault="00FB4548" w:rsidP="006C0EAD">
      <w:pPr>
        <w:spacing w:after="0"/>
        <w:rPr>
          <w:color w:val="FF0000"/>
        </w:rPr>
      </w:pPr>
    </w:p>
    <w:p w14:paraId="1ADD43DB" w14:textId="3D6CE729" w:rsidR="000872B8" w:rsidRPr="000872B8" w:rsidRDefault="00AF7CE7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1E9F6" wp14:editId="2DAC4AD3">
                <wp:simplePos x="0" y="0"/>
                <wp:positionH relativeFrom="column">
                  <wp:posOffset>257175</wp:posOffset>
                </wp:positionH>
                <wp:positionV relativeFrom="paragraph">
                  <wp:posOffset>422910</wp:posOffset>
                </wp:positionV>
                <wp:extent cx="5782733" cy="1914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33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48D89" w14:textId="77777777" w:rsidR="00D51BA4" w:rsidRPr="00566936" w:rsidRDefault="00D51BA4" w:rsidP="00D51BA4">
                            <w:pPr>
                              <w:jc w:val="both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Ready to Submit? </w:t>
                            </w:r>
                          </w:p>
                          <w:p w14:paraId="40E66D6D" w14:textId="77777777" w:rsidR="00D51BA4" w:rsidRPr="00566936" w:rsidRDefault="00D51BA4" w:rsidP="00D51BA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Be sure all ten questions are answered. When your lab is complete, be sure to submit three files:</w:t>
                            </w:r>
                          </w:p>
                          <w:p w14:paraId="6300D254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completed Answer Template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as a PDF file </w:t>
                            </w:r>
                          </w:p>
                          <w:p w14:paraId="3191BCC1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030298" w14:textId="77777777" w:rsidR="00D51BA4" w:rsidRPr="00566936" w:rsidRDefault="00D51BA4" w:rsidP="00D51B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PDF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copy of your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MATLAB Live Script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(Save-Export to PDF…)</w:t>
                            </w:r>
                          </w:p>
                          <w:p w14:paraId="718749D2" w14:textId="77777777" w:rsidR="00D51BA4" w:rsidRDefault="00D51BA4" w:rsidP="00D51BA4">
                            <w:pPr>
                              <w:ind w:left="360"/>
                              <w:jc w:val="both"/>
                            </w:pP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The due date is the day after your lab section by </w:t>
                            </w:r>
                            <w:r w:rsidRPr="0056693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11:59pm</w:t>
                            </w:r>
                            <w:r w:rsidRPr="005669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to receive full credit. You have one more day, to submit the lab (but with a small penalty), and then the window closes for good and your grade will be zero.</w:t>
                            </w:r>
                          </w:p>
                          <w:p w14:paraId="6E27FDDD" w14:textId="77777777" w:rsidR="00D51BA4" w:rsidRDefault="00D51BA4" w:rsidP="00D51BA4"/>
                          <w:p w14:paraId="18529833" w14:textId="77777777" w:rsidR="00A2363D" w:rsidRDefault="00A23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E9F6" id="Text Box 4" o:spid="_x0000_s1029" type="#_x0000_t202" style="position:absolute;left:0;text-align:left;margin-left:20.25pt;margin-top:33.3pt;width:455.35pt;height:15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0TbGwIAADQ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" filled="f" stroked="f" strokeweight=".5pt">
                <v:textbox>
                  <w:txbxContent>
                    <w:p w14:paraId="00F48D89" w14:textId="77777777" w:rsidR="00D51BA4" w:rsidRPr="00566936" w:rsidRDefault="00D51BA4" w:rsidP="00D51BA4">
                      <w:pPr>
                        <w:jc w:val="both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Ready to Submit? </w:t>
                      </w:r>
                    </w:p>
                    <w:p w14:paraId="40E66D6D" w14:textId="77777777" w:rsidR="00D51BA4" w:rsidRPr="00566936" w:rsidRDefault="00D51BA4" w:rsidP="00D51BA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Be sure all ten questions are answered. When your lab is complete, be sure to submit three files:</w:t>
                      </w:r>
                    </w:p>
                    <w:p w14:paraId="6300D254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completed Answer Template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as a PDF file </w:t>
                      </w:r>
                    </w:p>
                    <w:p w14:paraId="3191BCC1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A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030298" w14:textId="77777777" w:rsidR="00D51BA4" w:rsidRPr="00566936" w:rsidRDefault="00D51BA4" w:rsidP="00D51B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PDF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copy of your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MATLAB Live Script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(Save-Export to PDF…)</w:t>
                      </w:r>
                    </w:p>
                    <w:p w14:paraId="718749D2" w14:textId="77777777" w:rsidR="00D51BA4" w:rsidRDefault="00D51BA4" w:rsidP="00D51BA4">
                      <w:pPr>
                        <w:ind w:left="360"/>
                        <w:jc w:val="both"/>
                      </w:pP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The due date is the day after your lab section by </w:t>
                      </w:r>
                      <w:r w:rsidRPr="0056693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11:59pm</w:t>
                      </w:r>
                      <w:r w:rsidRPr="00566936">
                        <w:rPr>
                          <w:color w:val="FF0000"/>
                          <w:sz w:val="20"/>
                          <w:szCs w:val="20"/>
                        </w:rPr>
                        <w:t xml:space="preserve"> to receive full credit. You have one more day, to submit the lab (but with a small penalty), and then the window closes for good and your grade will be zero.</w:t>
                      </w:r>
                    </w:p>
                    <w:p w14:paraId="6E27FDDD" w14:textId="77777777" w:rsidR="00D51BA4" w:rsidRDefault="00D51BA4" w:rsidP="00D51BA4"/>
                    <w:p w14:paraId="18529833" w14:textId="77777777" w:rsidR="00A2363D" w:rsidRDefault="00A2363D"/>
                  </w:txbxContent>
                </v:textbox>
              </v:shape>
            </w:pict>
          </mc:Fallback>
        </mc:AlternateContent>
      </w:r>
    </w:p>
    <w:sectPr w:rsidR="000872B8" w:rsidRPr="000872B8" w:rsidSect="00B01CBB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00FB" w14:textId="77777777" w:rsidR="005D0A5F" w:rsidRDefault="005D0A5F">
      <w:pPr>
        <w:spacing w:after="0" w:line="240" w:lineRule="auto"/>
      </w:pPr>
      <w:r>
        <w:separator/>
      </w:r>
    </w:p>
  </w:endnote>
  <w:endnote w:type="continuationSeparator" w:id="0">
    <w:p w14:paraId="1073C641" w14:textId="77777777" w:rsidR="005D0A5F" w:rsidRDefault="005D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 w:rsidP="006A79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6A79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5F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 w:rsidP="006A79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145F" w14:textId="77777777" w:rsidR="005D0A5F" w:rsidRDefault="005D0A5F">
      <w:pPr>
        <w:spacing w:after="0" w:line="240" w:lineRule="auto"/>
      </w:pPr>
      <w:r>
        <w:separator/>
      </w:r>
    </w:p>
  </w:footnote>
  <w:footnote w:type="continuationSeparator" w:id="0">
    <w:p w14:paraId="51788812" w14:textId="77777777" w:rsidR="005D0A5F" w:rsidRDefault="005D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142FA654" w:rsidR="00DE7F7B" w:rsidRPr="0080593F" w:rsidRDefault="0080593F" w:rsidP="0080593F">
    <w:pPr>
      <w:rPr>
        <w:rFonts w:ascii="Times New Roman" w:hAnsi="Times New Roman" w:cs="Times New Roman"/>
        <w:b/>
        <w:sz w:val="24"/>
        <w:szCs w:val="24"/>
      </w:rPr>
    </w:pPr>
    <w:r w:rsidRPr="00F04535">
      <w:rPr>
        <w:rFonts w:ascii="Times New Roman" w:hAnsi="Times New Roman" w:cs="Times New Roman"/>
        <w:b/>
        <w:sz w:val="24"/>
        <w:szCs w:val="24"/>
      </w:rPr>
      <w:t xml:space="preserve">Lab </w:t>
    </w:r>
    <w:r w:rsidR="00D51BA4">
      <w:rPr>
        <w:rFonts w:ascii="Times New Roman" w:hAnsi="Times New Roman" w:cs="Times New Roman"/>
        <w:b/>
        <w:sz w:val="24"/>
        <w:szCs w:val="24"/>
      </w:rPr>
      <w:t>5</w:t>
    </w:r>
    <w:r w:rsidRPr="00F04535">
      <w:rPr>
        <w:rFonts w:ascii="Times New Roman" w:hAnsi="Times New Roman" w:cs="Times New Roman"/>
        <w:b/>
        <w:sz w:val="24"/>
        <w:szCs w:val="24"/>
      </w:rPr>
      <w:t>: Method of Undetermined Coefficients</w:t>
    </w:r>
    <w:r>
      <w:rPr>
        <w:rFonts w:ascii="Times New Roman" w:hAnsi="Times New Roman" w:cs="Times New Roman"/>
        <w:b/>
        <w:sz w:val="24"/>
        <w:szCs w:val="24"/>
      </w:rPr>
      <w:t>:</w:t>
    </w:r>
    <w:r w:rsidRPr="00F04535">
      <w:rPr>
        <w:rFonts w:ascii="Times New Roman" w:hAnsi="Times New Roman" w:cs="Times New Roman"/>
        <w:b/>
        <w:sz w:val="24"/>
        <w:szCs w:val="24"/>
      </w:rPr>
      <w:t xml:space="preserve">  Answer Template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ENGR-232 </w:t>
    </w:r>
    <w:r w:rsidR="00514F71">
      <w:rPr>
        <w:rFonts w:ascii="Times New Roman" w:hAnsi="Times New Roman" w:cs="Times New Roman"/>
        <w:b/>
        <w:sz w:val="24"/>
        <w:szCs w:val="24"/>
      </w:rPr>
      <w:t>Summer</w:t>
    </w:r>
    <w:r w:rsidR="00A46D7F">
      <w:rPr>
        <w:rFonts w:ascii="Times New Roman" w:hAnsi="Times New Roman" w:cs="Times New Roman"/>
        <w:b/>
        <w:sz w:val="24"/>
        <w:szCs w:val="24"/>
      </w:rPr>
      <w:t xml:space="preserve"> 202</w:t>
    </w:r>
    <w:r w:rsidR="0020508F">
      <w:rPr>
        <w:rFonts w:ascii="Times New Roman" w:hAnsi="Times New Roman" w:cs="Times New Roman"/>
        <w:b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84627">
    <w:abstractNumId w:val="7"/>
  </w:num>
  <w:num w:numId="2" w16cid:durableId="1412505814">
    <w:abstractNumId w:val="5"/>
  </w:num>
  <w:num w:numId="3" w16cid:durableId="1722972752">
    <w:abstractNumId w:val="3"/>
  </w:num>
  <w:num w:numId="4" w16cid:durableId="29965258">
    <w:abstractNumId w:val="6"/>
  </w:num>
  <w:num w:numId="5" w16cid:durableId="1164934542">
    <w:abstractNumId w:val="0"/>
  </w:num>
  <w:num w:numId="6" w16cid:durableId="244874569">
    <w:abstractNumId w:val="8"/>
  </w:num>
  <w:num w:numId="7" w16cid:durableId="1639728666">
    <w:abstractNumId w:val="9"/>
  </w:num>
  <w:num w:numId="8" w16cid:durableId="1044334871">
    <w:abstractNumId w:val="2"/>
  </w:num>
  <w:num w:numId="9" w16cid:durableId="319431453">
    <w:abstractNumId w:val="4"/>
  </w:num>
  <w:num w:numId="10" w16cid:durableId="15627115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1105"/>
    <w:rsid w:val="00003EAF"/>
    <w:rsid w:val="00006119"/>
    <w:rsid w:val="00025BCA"/>
    <w:rsid w:val="00025F49"/>
    <w:rsid w:val="00026B57"/>
    <w:rsid w:val="00027C73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4756"/>
    <w:rsid w:val="000872B8"/>
    <w:rsid w:val="000878C4"/>
    <w:rsid w:val="00087E03"/>
    <w:rsid w:val="00093950"/>
    <w:rsid w:val="00093D81"/>
    <w:rsid w:val="000970E3"/>
    <w:rsid w:val="000A3DB8"/>
    <w:rsid w:val="000A716D"/>
    <w:rsid w:val="000C0641"/>
    <w:rsid w:val="000C3978"/>
    <w:rsid w:val="000D2E79"/>
    <w:rsid w:val="000D6DEA"/>
    <w:rsid w:val="000E5847"/>
    <w:rsid w:val="000E5874"/>
    <w:rsid w:val="000F04B7"/>
    <w:rsid w:val="000F53E7"/>
    <w:rsid w:val="000F65D8"/>
    <w:rsid w:val="000F7AB6"/>
    <w:rsid w:val="00102625"/>
    <w:rsid w:val="00104885"/>
    <w:rsid w:val="00106F44"/>
    <w:rsid w:val="0014433A"/>
    <w:rsid w:val="00155152"/>
    <w:rsid w:val="00171515"/>
    <w:rsid w:val="00174120"/>
    <w:rsid w:val="0018018A"/>
    <w:rsid w:val="00187376"/>
    <w:rsid w:val="001950D5"/>
    <w:rsid w:val="00197293"/>
    <w:rsid w:val="001A09C3"/>
    <w:rsid w:val="001B49D9"/>
    <w:rsid w:val="001B7A19"/>
    <w:rsid w:val="001C2AE7"/>
    <w:rsid w:val="001C604D"/>
    <w:rsid w:val="001C7CFE"/>
    <w:rsid w:val="001D06AD"/>
    <w:rsid w:val="001F0D6D"/>
    <w:rsid w:val="001F2841"/>
    <w:rsid w:val="001F31D2"/>
    <w:rsid w:val="00200821"/>
    <w:rsid w:val="0020390C"/>
    <w:rsid w:val="002041E7"/>
    <w:rsid w:val="0020508F"/>
    <w:rsid w:val="00205863"/>
    <w:rsid w:val="00206BCF"/>
    <w:rsid w:val="00214F10"/>
    <w:rsid w:val="00215A82"/>
    <w:rsid w:val="00216408"/>
    <w:rsid w:val="00220415"/>
    <w:rsid w:val="002222A2"/>
    <w:rsid w:val="00237C1A"/>
    <w:rsid w:val="00243A05"/>
    <w:rsid w:val="00262796"/>
    <w:rsid w:val="00262C36"/>
    <w:rsid w:val="002676E4"/>
    <w:rsid w:val="002727CB"/>
    <w:rsid w:val="00274594"/>
    <w:rsid w:val="002806E6"/>
    <w:rsid w:val="002874A9"/>
    <w:rsid w:val="00294CB3"/>
    <w:rsid w:val="002976EC"/>
    <w:rsid w:val="002A1525"/>
    <w:rsid w:val="002A460A"/>
    <w:rsid w:val="002B4366"/>
    <w:rsid w:val="002B5658"/>
    <w:rsid w:val="002B7583"/>
    <w:rsid w:val="002D6653"/>
    <w:rsid w:val="002E6D2F"/>
    <w:rsid w:val="002F5DCF"/>
    <w:rsid w:val="0031145E"/>
    <w:rsid w:val="003122A0"/>
    <w:rsid w:val="0031315A"/>
    <w:rsid w:val="003158F6"/>
    <w:rsid w:val="00325920"/>
    <w:rsid w:val="00327FAD"/>
    <w:rsid w:val="003532DE"/>
    <w:rsid w:val="00370461"/>
    <w:rsid w:val="00370D3C"/>
    <w:rsid w:val="003871B0"/>
    <w:rsid w:val="00393C3D"/>
    <w:rsid w:val="003A294C"/>
    <w:rsid w:val="003B2505"/>
    <w:rsid w:val="003B456B"/>
    <w:rsid w:val="003B4624"/>
    <w:rsid w:val="003B4A73"/>
    <w:rsid w:val="003C109C"/>
    <w:rsid w:val="003C24CD"/>
    <w:rsid w:val="003D0EC9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4AC2"/>
    <w:rsid w:val="0044740E"/>
    <w:rsid w:val="004504BD"/>
    <w:rsid w:val="004528FB"/>
    <w:rsid w:val="004542A3"/>
    <w:rsid w:val="00457DEA"/>
    <w:rsid w:val="004610CF"/>
    <w:rsid w:val="00464C92"/>
    <w:rsid w:val="0048001C"/>
    <w:rsid w:val="004807A5"/>
    <w:rsid w:val="004815FB"/>
    <w:rsid w:val="00487632"/>
    <w:rsid w:val="00487B06"/>
    <w:rsid w:val="00494223"/>
    <w:rsid w:val="004942D4"/>
    <w:rsid w:val="004A18F9"/>
    <w:rsid w:val="004B7DAD"/>
    <w:rsid w:val="004C2929"/>
    <w:rsid w:val="004C4E69"/>
    <w:rsid w:val="004C5087"/>
    <w:rsid w:val="004D13B0"/>
    <w:rsid w:val="004D6F4A"/>
    <w:rsid w:val="004E3ABA"/>
    <w:rsid w:val="004F07FB"/>
    <w:rsid w:val="005050C4"/>
    <w:rsid w:val="00510839"/>
    <w:rsid w:val="00514CE9"/>
    <w:rsid w:val="00514F71"/>
    <w:rsid w:val="00517BC7"/>
    <w:rsid w:val="00526DF3"/>
    <w:rsid w:val="00530F29"/>
    <w:rsid w:val="00531EF1"/>
    <w:rsid w:val="00540CC4"/>
    <w:rsid w:val="005430E6"/>
    <w:rsid w:val="00552DB8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C7D42"/>
    <w:rsid w:val="005D0A5F"/>
    <w:rsid w:val="005D4ED3"/>
    <w:rsid w:val="005E4284"/>
    <w:rsid w:val="005E5451"/>
    <w:rsid w:val="005E69F2"/>
    <w:rsid w:val="005E741B"/>
    <w:rsid w:val="00604673"/>
    <w:rsid w:val="00604902"/>
    <w:rsid w:val="006053C5"/>
    <w:rsid w:val="006122E7"/>
    <w:rsid w:val="00614042"/>
    <w:rsid w:val="0061745A"/>
    <w:rsid w:val="00623EDC"/>
    <w:rsid w:val="00626D9B"/>
    <w:rsid w:val="0062776C"/>
    <w:rsid w:val="006309D2"/>
    <w:rsid w:val="0063640F"/>
    <w:rsid w:val="006400D2"/>
    <w:rsid w:val="0064718C"/>
    <w:rsid w:val="00647C4B"/>
    <w:rsid w:val="006523FA"/>
    <w:rsid w:val="0065591E"/>
    <w:rsid w:val="006610CE"/>
    <w:rsid w:val="00682A4D"/>
    <w:rsid w:val="00686650"/>
    <w:rsid w:val="006934F7"/>
    <w:rsid w:val="00695C40"/>
    <w:rsid w:val="0069776F"/>
    <w:rsid w:val="006A58DF"/>
    <w:rsid w:val="006A5B02"/>
    <w:rsid w:val="006A79F4"/>
    <w:rsid w:val="006C0EAD"/>
    <w:rsid w:val="006D19E0"/>
    <w:rsid w:val="006E241F"/>
    <w:rsid w:val="006E34B7"/>
    <w:rsid w:val="006E4DA7"/>
    <w:rsid w:val="006F0C5C"/>
    <w:rsid w:val="006F4B07"/>
    <w:rsid w:val="006F5CFA"/>
    <w:rsid w:val="006F66E2"/>
    <w:rsid w:val="006F6F49"/>
    <w:rsid w:val="006F782B"/>
    <w:rsid w:val="007063E9"/>
    <w:rsid w:val="0071391E"/>
    <w:rsid w:val="00720E57"/>
    <w:rsid w:val="00724DCD"/>
    <w:rsid w:val="007307E3"/>
    <w:rsid w:val="00732147"/>
    <w:rsid w:val="0074330D"/>
    <w:rsid w:val="007540CA"/>
    <w:rsid w:val="0076365C"/>
    <w:rsid w:val="00781900"/>
    <w:rsid w:val="00783C80"/>
    <w:rsid w:val="007862C6"/>
    <w:rsid w:val="00793065"/>
    <w:rsid w:val="007A09D5"/>
    <w:rsid w:val="007B3F77"/>
    <w:rsid w:val="007B60CE"/>
    <w:rsid w:val="007B61F7"/>
    <w:rsid w:val="007D146A"/>
    <w:rsid w:val="007D57A8"/>
    <w:rsid w:val="007D74CE"/>
    <w:rsid w:val="007F1285"/>
    <w:rsid w:val="007F1F58"/>
    <w:rsid w:val="007F7519"/>
    <w:rsid w:val="0080593F"/>
    <w:rsid w:val="00807F0C"/>
    <w:rsid w:val="008129E1"/>
    <w:rsid w:val="00820230"/>
    <w:rsid w:val="00821E58"/>
    <w:rsid w:val="00827658"/>
    <w:rsid w:val="008378E5"/>
    <w:rsid w:val="00844DD2"/>
    <w:rsid w:val="00847EC7"/>
    <w:rsid w:val="0086452A"/>
    <w:rsid w:val="00864B65"/>
    <w:rsid w:val="00871695"/>
    <w:rsid w:val="00872501"/>
    <w:rsid w:val="008757A6"/>
    <w:rsid w:val="0088473B"/>
    <w:rsid w:val="00893504"/>
    <w:rsid w:val="008B0224"/>
    <w:rsid w:val="008B447C"/>
    <w:rsid w:val="008C445E"/>
    <w:rsid w:val="008C6407"/>
    <w:rsid w:val="008D0EF3"/>
    <w:rsid w:val="008D14A8"/>
    <w:rsid w:val="008D1823"/>
    <w:rsid w:val="008D2006"/>
    <w:rsid w:val="008D73A3"/>
    <w:rsid w:val="008E7849"/>
    <w:rsid w:val="008F4DF4"/>
    <w:rsid w:val="008F5834"/>
    <w:rsid w:val="008F7E1A"/>
    <w:rsid w:val="009044B5"/>
    <w:rsid w:val="009104A3"/>
    <w:rsid w:val="00910E86"/>
    <w:rsid w:val="009131C1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86398"/>
    <w:rsid w:val="00991627"/>
    <w:rsid w:val="009A21E7"/>
    <w:rsid w:val="009B4422"/>
    <w:rsid w:val="009C7FAC"/>
    <w:rsid w:val="009D1489"/>
    <w:rsid w:val="009D16E2"/>
    <w:rsid w:val="009D5F59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363D"/>
    <w:rsid w:val="00A25EEE"/>
    <w:rsid w:val="00A42CE7"/>
    <w:rsid w:val="00A46D7F"/>
    <w:rsid w:val="00A5131A"/>
    <w:rsid w:val="00A51518"/>
    <w:rsid w:val="00A679CC"/>
    <w:rsid w:val="00A74D66"/>
    <w:rsid w:val="00A862E4"/>
    <w:rsid w:val="00A91053"/>
    <w:rsid w:val="00A922A9"/>
    <w:rsid w:val="00A97F68"/>
    <w:rsid w:val="00AA08AF"/>
    <w:rsid w:val="00AA2CEA"/>
    <w:rsid w:val="00AB7330"/>
    <w:rsid w:val="00AC0FC7"/>
    <w:rsid w:val="00AC37B3"/>
    <w:rsid w:val="00AD5FB3"/>
    <w:rsid w:val="00AE37FA"/>
    <w:rsid w:val="00AE74CF"/>
    <w:rsid w:val="00AF081D"/>
    <w:rsid w:val="00AF30FB"/>
    <w:rsid w:val="00AF7CE7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21630"/>
    <w:rsid w:val="00C225BF"/>
    <w:rsid w:val="00C26535"/>
    <w:rsid w:val="00C26DBD"/>
    <w:rsid w:val="00C276DB"/>
    <w:rsid w:val="00C4040C"/>
    <w:rsid w:val="00C50A88"/>
    <w:rsid w:val="00C51213"/>
    <w:rsid w:val="00C54419"/>
    <w:rsid w:val="00C57828"/>
    <w:rsid w:val="00C57F85"/>
    <w:rsid w:val="00C7537A"/>
    <w:rsid w:val="00C7601A"/>
    <w:rsid w:val="00C83710"/>
    <w:rsid w:val="00C856BE"/>
    <w:rsid w:val="00C93B62"/>
    <w:rsid w:val="00C94658"/>
    <w:rsid w:val="00C9783C"/>
    <w:rsid w:val="00C97995"/>
    <w:rsid w:val="00C97A72"/>
    <w:rsid w:val="00CA062A"/>
    <w:rsid w:val="00CC4C89"/>
    <w:rsid w:val="00CC6785"/>
    <w:rsid w:val="00CE4C01"/>
    <w:rsid w:val="00CF1621"/>
    <w:rsid w:val="00D16129"/>
    <w:rsid w:val="00D172FB"/>
    <w:rsid w:val="00D25473"/>
    <w:rsid w:val="00D254E8"/>
    <w:rsid w:val="00D35EED"/>
    <w:rsid w:val="00D454FB"/>
    <w:rsid w:val="00D51BA4"/>
    <w:rsid w:val="00D51EA1"/>
    <w:rsid w:val="00D8185C"/>
    <w:rsid w:val="00D8263B"/>
    <w:rsid w:val="00D8556B"/>
    <w:rsid w:val="00D9098F"/>
    <w:rsid w:val="00D94427"/>
    <w:rsid w:val="00D94BDA"/>
    <w:rsid w:val="00DA24F6"/>
    <w:rsid w:val="00DB433A"/>
    <w:rsid w:val="00DB5081"/>
    <w:rsid w:val="00DB6756"/>
    <w:rsid w:val="00DC3C1F"/>
    <w:rsid w:val="00DC76CD"/>
    <w:rsid w:val="00DC7CFC"/>
    <w:rsid w:val="00DD007E"/>
    <w:rsid w:val="00DE0E26"/>
    <w:rsid w:val="00DE7F7B"/>
    <w:rsid w:val="00DF372A"/>
    <w:rsid w:val="00E01AA8"/>
    <w:rsid w:val="00E0272E"/>
    <w:rsid w:val="00E0283F"/>
    <w:rsid w:val="00E06D5D"/>
    <w:rsid w:val="00E07701"/>
    <w:rsid w:val="00E10872"/>
    <w:rsid w:val="00E253DE"/>
    <w:rsid w:val="00E32CE3"/>
    <w:rsid w:val="00E34904"/>
    <w:rsid w:val="00E47578"/>
    <w:rsid w:val="00E52EC8"/>
    <w:rsid w:val="00E57507"/>
    <w:rsid w:val="00E621C2"/>
    <w:rsid w:val="00E72CA0"/>
    <w:rsid w:val="00E739B1"/>
    <w:rsid w:val="00E73E4E"/>
    <w:rsid w:val="00E87B12"/>
    <w:rsid w:val="00E912A5"/>
    <w:rsid w:val="00EB18F2"/>
    <w:rsid w:val="00EB279D"/>
    <w:rsid w:val="00EB4E9E"/>
    <w:rsid w:val="00EC3D31"/>
    <w:rsid w:val="00ED1016"/>
    <w:rsid w:val="00ED5C02"/>
    <w:rsid w:val="00EE01BD"/>
    <w:rsid w:val="00EF23C6"/>
    <w:rsid w:val="00EF6BA6"/>
    <w:rsid w:val="00F06B66"/>
    <w:rsid w:val="00F178B0"/>
    <w:rsid w:val="00F251C3"/>
    <w:rsid w:val="00F3221F"/>
    <w:rsid w:val="00F355C8"/>
    <w:rsid w:val="00F41F1D"/>
    <w:rsid w:val="00F602E2"/>
    <w:rsid w:val="00F66D8D"/>
    <w:rsid w:val="00F70484"/>
    <w:rsid w:val="00F82B59"/>
    <w:rsid w:val="00F95121"/>
    <w:rsid w:val="00FA0211"/>
    <w:rsid w:val="00FB16C5"/>
    <w:rsid w:val="00FB4548"/>
    <w:rsid w:val="00FB45D7"/>
    <w:rsid w:val="00FB796C"/>
    <w:rsid w:val="00FC005A"/>
    <w:rsid w:val="00FD1A3B"/>
    <w:rsid w:val="00FD1A7C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3B4A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294CB3"/>
    <w:pPr>
      <w:spacing w:after="0" w:line="240" w:lineRule="auto"/>
    </w:pPr>
    <w:rPr>
      <w:rFonts w:ascii="Courier" w:hAnsi="Courier" w:cs="Times New Roman"/>
      <w:color w:val="0433FF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111</cp:revision>
  <cp:lastPrinted>2014-01-13T15:09:00Z</cp:lastPrinted>
  <dcterms:created xsi:type="dcterms:W3CDTF">2015-01-07T17:46:00Z</dcterms:created>
  <dcterms:modified xsi:type="dcterms:W3CDTF">2022-07-21T16:38:00Z</dcterms:modified>
</cp:coreProperties>
</file>