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1BB9" w:rsidRDefault="00631BB9" w:rsidP="00631BB9">
      <w:pPr>
        <w:jc w:val="center"/>
        <w:rPr>
          <w:rFonts w:ascii="楷体_GB2312" w:eastAsia="楷体_GB2312"/>
          <w:b/>
          <w:sz w:val="44"/>
          <w:szCs w:val="44"/>
        </w:rPr>
      </w:pPr>
    </w:p>
    <w:p w:rsidR="00631BB9" w:rsidRDefault="00631BB9" w:rsidP="00631BB9">
      <w:pPr>
        <w:jc w:val="center"/>
        <w:rPr>
          <w:rFonts w:ascii="楷体_GB2312" w:eastAsia="楷体_GB2312"/>
          <w:b/>
          <w:sz w:val="44"/>
          <w:szCs w:val="44"/>
        </w:rPr>
      </w:pPr>
    </w:p>
    <w:p w:rsidR="008B7251" w:rsidRDefault="00631BB9" w:rsidP="00631BB9">
      <w:pPr>
        <w:jc w:val="center"/>
        <w:rPr>
          <w:rFonts w:ascii="楷体_GB2312" w:eastAsia="楷体_GB2312"/>
          <w:b/>
          <w:sz w:val="44"/>
          <w:szCs w:val="44"/>
        </w:rPr>
      </w:pPr>
      <w:r>
        <w:rPr>
          <w:rFonts w:ascii="楷体_GB2312" w:eastAsia="楷体_GB2312" w:hint="eastAsia"/>
          <w:b/>
          <w:sz w:val="44"/>
          <w:szCs w:val="44"/>
        </w:rPr>
        <w:t>四川师范大学本科毕业设计</w:t>
      </w:r>
    </w:p>
    <w:p w:rsidR="00631BB9" w:rsidRDefault="00631BB9" w:rsidP="00631BB9">
      <w:pPr>
        <w:jc w:val="center"/>
        <w:rPr>
          <w:rFonts w:ascii="楷体_GB2312" w:eastAsia="楷体_GB2312"/>
          <w:b/>
          <w:sz w:val="44"/>
          <w:szCs w:val="44"/>
        </w:rPr>
      </w:pPr>
    </w:p>
    <w:p w:rsidR="00564D11" w:rsidRDefault="00564D11" w:rsidP="00631BB9">
      <w:pPr>
        <w:jc w:val="center"/>
        <w:rPr>
          <w:rFonts w:ascii="楷体_GB2312" w:eastAsia="楷体_GB2312"/>
          <w:b/>
          <w:sz w:val="44"/>
          <w:szCs w:val="44"/>
        </w:rPr>
      </w:pPr>
    </w:p>
    <w:p w:rsidR="00564D11" w:rsidRPr="00564D11" w:rsidRDefault="00564D11" w:rsidP="00564D11">
      <w:pPr>
        <w:widowControl/>
        <w:spacing w:line="300" w:lineRule="atLeast"/>
        <w:jc w:val="center"/>
        <w:rPr>
          <w:rFonts w:ascii="黑体" w:eastAsia="黑体" w:hAnsi="宋体"/>
          <w:sz w:val="44"/>
          <w:szCs w:val="44"/>
        </w:rPr>
      </w:pPr>
      <w:r w:rsidRPr="00564D11">
        <w:rPr>
          <w:rFonts w:ascii="黑体" w:eastAsia="黑体" w:hAnsi="宋体" w:hint="eastAsia"/>
          <w:sz w:val="44"/>
          <w:szCs w:val="44"/>
        </w:rPr>
        <w:t xml:space="preserve">基于硬件抽象层接口场景渲染及拓展 </w:t>
      </w:r>
    </w:p>
    <w:p w:rsidR="00631BB9" w:rsidRPr="00564D11" w:rsidRDefault="00631BB9" w:rsidP="00631BB9">
      <w:pPr>
        <w:jc w:val="center"/>
        <w:rPr>
          <w:rFonts w:ascii="黑体" w:eastAsia="黑体" w:hAnsi="宋体"/>
          <w:sz w:val="44"/>
          <w:szCs w:val="44"/>
        </w:rPr>
      </w:pPr>
    </w:p>
    <w:p w:rsidR="00631BB9" w:rsidRDefault="00631BB9" w:rsidP="00631BB9">
      <w:pPr>
        <w:jc w:val="center"/>
        <w:rPr>
          <w:rFonts w:ascii="黑体" w:eastAsia="黑体" w:hAnsi="宋体"/>
          <w:sz w:val="44"/>
          <w:szCs w:val="44"/>
        </w:rPr>
      </w:pPr>
    </w:p>
    <w:p w:rsidR="00631BB9" w:rsidRPr="00631BB9" w:rsidRDefault="00631BB9" w:rsidP="00631BB9">
      <w:pPr>
        <w:jc w:val="center"/>
        <w:rPr>
          <w:rFonts w:ascii="黑体" w:eastAsia="黑体" w:hAnsi="宋体"/>
          <w:sz w:val="44"/>
          <w:szCs w:val="44"/>
        </w:rPr>
      </w:pPr>
    </w:p>
    <w:tbl>
      <w:tblPr>
        <w:tblW w:w="65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77"/>
        <w:gridCol w:w="4775"/>
      </w:tblGrid>
      <w:tr w:rsidR="00631BB9" w:rsidTr="008B7251">
        <w:trPr>
          <w:trHeight w:hRule="exact" w:val="851"/>
          <w:jc w:val="center"/>
        </w:trPr>
        <w:tc>
          <w:tcPr>
            <w:tcW w:w="1777" w:type="dxa"/>
            <w:tcBorders>
              <w:top w:val="nil"/>
              <w:left w:val="nil"/>
              <w:bottom w:val="nil"/>
              <w:right w:val="nil"/>
            </w:tcBorders>
            <w:vAlign w:val="bottom"/>
          </w:tcPr>
          <w:p w:rsidR="00631BB9" w:rsidRDefault="00631BB9" w:rsidP="008B7251">
            <w:pPr>
              <w:spacing w:line="500" w:lineRule="exact"/>
              <w:jc w:val="right"/>
              <w:rPr>
                <w:rFonts w:ascii="楷体_GB2312" w:eastAsia="楷体_GB2312"/>
                <w:b/>
                <w:sz w:val="30"/>
                <w:szCs w:val="30"/>
              </w:rPr>
            </w:pPr>
            <w:r>
              <w:rPr>
                <w:rFonts w:ascii="楷体_GB2312" w:eastAsia="楷体_GB2312" w:hint="eastAsia"/>
                <w:b/>
                <w:sz w:val="30"/>
                <w:szCs w:val="30"/>
              </w:rPr>
              <w:t>学生姓名</w:t>
            </w:r>
          </w:p>
        </w:tc>
        <w:tc>
          <w:tcPr>
            <w:tcW w:w="4775" w:type="dxa"/>
            <w:tcBorders>
              <w:top w:val="nil"/>
              <w:left w:val="nil"/>
              <w:bottom w:val="single" w:sz="4" w:space="0" w:color="auto"/>
              <w:right w:val="nil"/>
            </w:tcBorders>
            <w:vAlign w:val="bottom"/>
          </w:tcPr>
          <w:p w:rsidR="00631BB9" w:rsidRDefault="00631BB9" w:rsidP="008B7251">
            <w:pPr>
              <w:spacing w:line="500" w:lineRule="exact"/>
              <w:jc w:val="center"/>
              <w:rPr>
                <w:rFonts w:ascii="宋体" w:hAnsi="宋体"/>
                <w:b/>
                <w:sz w:val="30"/>
                <w:szCs w:val="30"/>
              </w:rPr>
            </w:pPr>
            <w:r>
              <w:rPr>
                <w:rFonts w:ascii="宋体" w:hAnsi="宋体" w:hint="eastAsia"/>
                <w:b/>
                <w:sz w:val="30"/>
                <w:szCs w:val="30"/>
              </w:rPr>
              <w:t>黄家辉</w:t>
            </w:r>
          </w:p>
        </w:tc>
      </w:tr>
      <w:tr w:rsidR="00631BB9" w:rsidTr="008B7251">
        <w:trPr>
          <w:trHeight w:hRule="exact" w:val="851"/>
          <w:jc w:val="center"/>
        </w:trPr>
        <w:tc>
          <w:tcPr>
            <w:tcW w:w="1777" w:type="dxa"/>
            <w:tcBorders>
              <w:top w:val="nil"/>
              <w:left w:val="nil"/>
              <w:bottom w:val="nil"/>
              <w:right w:val="nil"/>
            </w:tcBorders>
            <w:vAlign w:val="bottom"/>
          </w:tcPr>
          <w:p w:rsidR="00631BB9" w:rsidRDefault="00631BB9" w:rsidP="008B7251">
            <w:pPr>
              <w:spacing w:line="500" w:lineRule="exact"/>
              <w:jc w:val="right"/>
              <w:rPr>
                <w:rFonts w:ascii="楷体_GB2312" w:eastAsia="楷体_GB2312"/>
                <w:b/>
                <w:sz w:val="30"/>
                <w:szCs w:val="30"/>
              </w:rPr>
            </w:pPr>
            <w:r>
              <w:rPr>
                <w:rFonts w:ascii="楷体_GB2312" w:eastAsia="楷体_GB2312" w:hint="eastAsia"/>
                <w:b/>
                <w:sz w:val="30"/>
                <w:szCs w:val="30"/>
              </w:rPr>
              <w:t>院系名称</w:t>
            </w:r>
          </w:p>
        </w:tc>
        <w:tc>
          <w:tcPr>
            <w:tcW w:w="4775" w:type="dxa"/>
            <w:tcBorders>
              <w:top w:val="single" w:sz="4" w:space="0" w:color="auto"/>
              <w:left w:val="nil"/>
              <w:bottom w:val="single" w:sz="4" w:space="0" w:color="auto"/>
              <w:right w:val="nil"/>
            </w:tcBorders>
            <w:vAlign w:val="bottom"/>
          </w:tcPr>
          <w:p w:rsidR="00631BB9" w:rsidRDefault="00631BB9" w:rsidP="008B7251">
            <w:pPr>
              <w:spacing w:line="500" w:lineRule="exact"/>
              <w:jc w:val="center"/>
              <w:rPr>
                <w:rFonts w:ascii="宋体" w:hAnsi="宋体"/>
                <w:b/>
                <w:sz w:val="30"/>
                <w:szCs w:val="30"/>
              </w:rPr>
            </w:pPr>
            <w:r>
              <w:rPr>
                <w:rFonts w:ascii="宋体" w:hAnsi="宋体" w:hint="eastAsia"/>
                <w:b/>
                <w:sz w:val="30"/>
                <w:szCs w:val="30"/>
              </w:rPr>
              <w:t>影视与传媒学院</w:t>
            </w:r>
          </w:p>
        </w:tc>
      </w:tr>
      <w:tr w:rsidR="00631BB9" w:rsidTr="008B7251">
        <w:trPr>
          <w:trHeight w:hRule="exact" w:val="851"/>
          <w:jc w:val="center"/>
        </w:trPr>
        <w:tc>
          <w:tcPr>
            <w:tcW w:w="1777" w:type="dxa"/>
            <w:tcBorders>
              <w:top w:val="nil"/>
              <w:left w:val="nil"/>
              <w:bottom w:val="nil"/>
              <w:right w:val="nil"/>
            </w:tcBorders>
            <w:vAlign w:val="bottom"/>
          </w:tcPr>
          <w:p w:rsidR="00631BB9" w:rsidRDefault="00631BB9" w:rsidP="008B7251">
            <w:pPr>
              <w:spacing w:line="500" w:lineRule="exact"/>
              <w:jc w:val="right"/>
              <w:rPr>
                <w:rFonts w:ascii="楷体_GB2312" w:eastAsia="楷体_GB2312"/>
                <w:b/>
                <w:sz w:val="30"/>
                <w:szCs w:val="30"/>
              </w:rPr>
            </w:pPr>
            <w:r>
              <w:rPr>
                <w:rFonts w:ascii="楷体_GB2312" w:eastAsia="楷体_GB2312" w:hint="eastAsia"/>
                <w:b/>
                <w:sz w:val="30"/>
                <w:szCs w:val="30"/>
              </w:rPr>
              <w:t>专业名称</w:t>
            </w:r>
          </w:p>
        </w:tc>
        <w:tc>
          <w:tcPr>
            <w:tcW w:w="4775" w:type="dxa"/>
            <w:tcBorders>
              <w:top w:val="single" w:sz="4" w:space="0" w:color="auto"/>
              <w:left w:val="nil"/>
              <w:bottom w:val="single" w:sz="4" w:space="0" w:color="auto"/>
              <w:right w:val="nil"/>
            </w:tcBorders>
            <w:vAlign w:val="bottom"/>
          </w:tcPr>
          <w:p w:rsidR="00631BB9" w:rsidRDefault="00631BB9" w:rsidP="008B7251">
            <w:pPr>
              <w:spacing w:line="500" w:lineRule="exact"/>
              <w:jc w:val="center"/>
              <w:rPr>
                <w:rFonts w:ascii="宋体" w:hAnsi="宋体"/>
                <w:b/>
                <w:sz w:val="30"/>
                <w:szCs w:val="30"/>
              </w:rPr>
            </w:pPr>
            <w:r>
              <w:rPr>
                <w:rFonts w:ascii="宋体" w:hAnsi="宋体" w:hint="eastAsia"/>
                <w:b/>
                <w:sz w:val="30"/>
                <w:szCs w:val="30"/>
              </w:rPr>
              <w:t>数字媒体技术</w:t>
            </w:r>
          </w:p>
        </w:tc>
      </w:tr>
      <w:tr w:rsidR="00631BB9" w:rsidTr="008B7251">
        <w:trPr>
          <w:trHeight w:hRule="exact" w:val="851"/>
          <w:jc w:val="center"/>
        </w:trPr>
        <w:tc>
          <w:tcPr>
            <w:tcW w:w="1777" w:type="dxa"/>
            <w:tcBorders>
              <w:top w:val="nil"/>
              <w:left w:val="nil"/>
              <w:bottom w:val="nil"/>
              <w:right w:val="nil"/>
            </w:tcBorders>
            <w:vAlign w:val="bottom"/>
          </w:tcPr>
          <w:p w:rsidR="00631BB9" w:rsidRDefault="00631BB9" w:rsidP="008B7251">
            <w:pPr>
              <w:spacing w:line="500" w:lineRule="exact"/>
              <w:jc w:val="right"/>
              <w:rPr>
                <w:rFonts w:ascii="楷体_GB2312" w:eastAsia="楷体_GB2312"/>
                <w:b/>
                <w:sz w:val="30"/>
                <w:szCs w:val="30"/>
              </w:rPr>
            </w:pPr>
            <w:r>
              <w:rPr>
                <w:rFonts w:ascii="楷体_GB2312" w:eastAsia="楷体_GB2312" w:hint="eastAsia"/>
                <w:b/>
                <w:sz w:val="30"/>
                <w:szCs w:val="30"/>
              </w:rPr>
              <w:t>班级</w:t>
            </w:r>
          </w:p>
        </w:tc>
        <w:tc>
          <w:tcPr>
            <w:tcW w:w="4775" w:type="dxa"/>
            <w:tcBorders>
              <w:top w:val="single" w:sz="4" w:space="0" w:color="auto"/>
              <w:left w:val="nil"/>
              <w:bottom w:val="single" w:sz="4" w:space="0" w:color="auto"/>
              <w:right w:val="nil"/>
            </w:tcBorders>
            <w:vAlign w:val="bottom"/>
          </w:tcPr>
          <w:p w:rsidR="00631BB9" w:rsidRDefault="00631BB9" w:rsidP="008B7251">
            <w:pPr>
              <w:spacing w:line="500" w:lineRule="exact"/>
              <w:jc w:val="center"/>
              <w:rPr>
                <w:rFonts w:ascii="宋体" w:hAnsi="宋体"/>
                <w:b/>
                <w:sz w:val="30"/>
                <w:szCs w:val="30"/>
              </w:rPr>
            </w:pPr>
            <w:r>
              <w:rPr>
                <w:rFonts w:ascii="宋体" w:hAnsi="宋体" w:hint="eastAsia"/>
                <w:b/>
                <w:sz w:val="30"/>
                <w:szCs w:val="30"/>
              </w:rPr>
              <w:t>2015级10班</w:t>
            </w:r>
          </w:p>
        </w:tc>
      </w:tr>
      <w:tr w:rsidR="00631BB9" w:rsidTr="008B7251">
        <w:trPr>
          <w:trHeight w:hRule="exact" w:val="851"/>
          <w:jc w:val="center"/>
        </w:trPr>
        <w:tc>
          <w:tcPr>
            <w:tcW w:w="1777" w:type="dxa"/>
            <w:tcBorders>
              <w:top w:val="nil"/>
              <w:left w:val="nil"/>
              <w:bottom w:val="nil"/>
              <w:right w:val="nil"/>
            </w:tcBorders>
            <w:vAlign w:val="bottom"/>
          </w:tcPr>
          <w:p w:rsidR="00631BB9" w:rsidRDefault="00631BB9" w:rsidP="008B7251">
            <w:pPr>
              <w:spacing w:line="500" w:lineRule="exact"/>
              <w:jc w:val="right"/>
              <w:rPr>
                <w:rFonts w:ascii="楷体_GB2312" w:eastAsia="楷体_GB2312"/>
                <w:b/>
                <w:sz w:val="30"/>
                <w:szCs w:val="30"/>
              </w:rPr>
            </w:pPr>
            <w:r>
              <w:rPr>
                <w:rFonts w:ascii="楷体_GB2312" w:eastAsia="楷体_GB2312" w:hint="eastAsia"/>
                <w:b/>
                <w:sz w:val="30"/>
                <w:szCs w:val="30"/>
              </w:rPr>
              <w:t>学号</w:t>
            </w:r>
          </w:p>
        </w:tc>
        <w:tc>
          <w:tcPr>
            <w:tcW w:w="4775" w:type="dxa"/>
            <w:tcBorders>
              <w:top w:val="single" w:sz="4" w:space="0" w:color="auto"/>
              <w:left w:val="nil"/>
              <w:bottom w:val="single" w:sz="4" w:space="0" w:color="auto"/>
              <w:right w:val="nil"/>
            </w:tcBorders>
            <w:vAlign w:val="bottom"/>
          </w:tcPr>
          <w:p w:rsidR="00631BB9" w:rsidRDefault="00631BB9" w:rsidP="008B7251">
            <w:pPr>
              <w:spacing w:line="500" w:lineRule="exact"/>
              <w:jc w:val="center"/>
              <w:rPr>
                <w:rFonts w:ascii="宋体" w:hAnsi="宋体"/>
                <w:b/>
                <w:sz w:val="30"/>
                <w:szCs w:val="30"/>
              </w:rPr>
            </w:pPr>
            <w:r>
              <w:rPr>
                <w:rFonts w:ascii="宋体" w:hAnsi="宋体" w:hint="eastAsia"/>
                <w:b/>
                <w:sz w:val="30"/>
                <w:szCs w:val="30"/>
              </w:rPr>
              <w:t>2015321007</w:t>
            </w:r>
          </w:p>
        </w:tc>
      </w:tr>
      <w:tr w:rsidR="00631BB9" w:rsidTr="008B7251">
        <w:trPr>
          <w:trHeight w:hRule="exact" w:val="851"/>
          <w:jc w:val="center"/>
        </w:trPr>
        <w:tc>
          <w:tcPr>
            <w:tcW w:w="1777" w:type="dxa"/>
            <w:tcBorders>
              <w:top w:val="nil"/>
              <w:left w:val="nil"/>
              <w:bottom w:val="nil"/>
              <w:right w:val="nil"/>
            </w:tcBorders>
            <w:vAlign w:val="bottom"/>
          </w:tcPr>
          <w:p w:rsidR="00631BB9" w:rsidRDefault="00631BB9" w:rsidP="008B7251">
            <w:pPr>
              <w:spacing w:line="500" w:lineRule="exact"/>
              <w:jc w:val="right"/>
              <w:rPr>
                <w:rFonts w:ascii="楷体_GB2312" w:eastAsia="楷体_GB2312"/>
                <w:b/>
                <w:sz w:val="30"/>
                <w:szCs w:val="30"/>
              </w:rPr>
            </w:pPr>
            <w:r>
              <w:rPr>
                <w:rFonts w:ascii="楷体_GB2312" w:eastAsia="楷体_GB2312" w:hint="eastAsia"/>
                <w:b/>
                <w:sz w:val="30"/>
                <w:szCs w:val="30"/>
              </w:rPr>
              <w:t>指导教师</w:t>
            </w:r>
          </w:p>
        </w:tc>
        <w:tc>
          <w:tcPr>
            <w:tcW w:w="4775" w:type="dxa"/>
            <w:tcBorders>
              <w:top w:val="single" w:sz="4" w:space="0" w:color="auto"/>
              <w:left w:val="nil"/>
              <w:bottom w:val="single" w:sz="4" w:space="0" w:color="auto"/>
              <w:right w:val="nil"/>
            </w:tcBorders>
            <w:vAlign w:val="bottom"/>
          </w:tcPr>
          <w:p w:rsidR="00631BB9" w:rsidRDefault="00631BB9" w:rsidP="008B7251">
            <w:pPr>
              <w:spacing w:line="500" w:lineRule="exact"/>
              <w:jc w:val="center"/>
              <w:rPr>
                <w:rFonts w:ascii="宋体" w:hAnsi="宋体"/>
                <w:b/>
                <w:sz w:val="30"/>
                <w:szCs w:val="30"/>
              </w:rPr>
            </w:pPr>
            <w:r>
              <w:rPr>
                <w:rFonts w:ascii="宋体" w:hAnsi="宋体" w:hint="eastAsia"/>
                <w:b/>
                <w:sz w:val="30"/>
                <w:szCs w:val="30"/>
              </w:rPr>
              <w:t>王聪</w:t>
            </w:r>
          </w:p>
        </w:tc>
      </w:tr>
      <w:tr w:rsidR="00631BB9" w:rsidTr="008B7251">
        <w:trPr>
          <w:trHeight w:hRule="exact" w:val="851"/>
          <w:jc w:val="center"/>
        </w:trPr>
        <w:tc>
          <w:tcPr>
            <w:tcW w:w="1777" w:type="dxa"/>
            <w:tcBorders>
              <w:top w:val="nil"/>
              <w:left w:val="nil"/>
              <w:bottom w:val="nil"/>
              <w:right w:val="nil"/>
            </w:tcBorders>
            <w:vAlign w:val="bottom"/>
          </w:tcPr>
          <w:p w:rsidR="00631BB9" w:rsidRDefault="00631BB9" w:rsidP="008B7251">
            <w:pPr>
              <w:spacing w:line="500" w:lineRule="exact"/>
              <w:jc w:val="right"/>
              <w:rPr>
                <w:rFonts w:ascii="楷体_GB2312" w:eastAsia="楷体_GB2312"/>
                <w:b/>
                <w:sz w:val="30"/>
                <w:szCs w:val="30"/>
              </w:rPr>
            </w:pPr>
            <w:r>
              <w:rPr>
                <w:rFonts w:ascii="楷体_GB2312" w:eastAsia="楷体_GB2312" w:hint="eastAsia"/>
                <w:b/>
                <w:sz w:val="30"/>
                <w:szCs w:val="30"/>
              </w:rPr>
              <w:t>完成时间</w:t>
            </w:r>
          </w:p>
        </w:tc>
        <w:tc>
          <w:tcPr>
            <w:tcW w:w="4775" w:type="dxa"/>
            <w:tcBorders>
              <w:top w:val="single" w:sz="4" w:space="0" w:color="auto"/>
              <w:left w:val="nil"/>
              <w:bottom w:val="single" w:sz="4" w:space="0" w:color="auto"/>
              <w:right w:val="nil"/>
            </w:tcBorders>
            <w:vAlign w:val="bottom"/>
          </w:tcPr>
          <w:p w:rsidR="00631BB9" w:rsidRDefault="00631BB9" w:rsidP="008B7251">
            <w:pPr>
              <w:spacing w:line="500" w:lineRule="exact"/>
              <w:jc w:val="center"/>
              <w:rPr>
                <w:rFonts w:ascii="宋体" w:hAnsi="宋体"/>
                <w:b/>
                <w:sz w:val="30"/>
                <w:szCs w:val="30"/>
              </w:rPr>
            </w:pPr>
            <w:r>
              <w:rPr>
                <w:rFonts w:ascii="宋体" w:hAnsi="宋体" w:hint="eastAsia"/>
                <w:b/>
                <w:sz w:val="30"/>
                <w:szCs w:val="30"/>
              </w:rPr>
              <w:t>2019 年3 月31日</w:t>
            </w:r>
          </w:p>
        </w:tc>
      </w:tr>
    </w:tbl>
    <w:p w:rsidR="00564D11" w:rsidRDefault="00564D11" w:rsidP="00564D11"/>
    <w:p w:rsidR="00613362" w:rsidRDefault="00613362" w:rsidP="00613362">
      <w:pPr>
        <w:widowControl/>
        <w:jc w:val="center"/>
        <w:rPr>
          <w:rFonts w:ascii="黑体" w:eastAsia="黑体" w:hAnsi="黑体"/>
          <w:sz w:val="32"/>
          <w:szCs w:val="32"/>
        </w:rPr>
      </w:pPr>
      <w:r>
        <w:br w:type="page"/>
      </w:r>
      <w:r w:rsidRPr="008700B8">
        <w:rPr>
          <w:rFonts w:ascii="黑体" w:eastAsia="黑体" w:hAnsi="黑体" w:hint="eastAsia"/>
          <w:sz w:val="32"/>
          <w:szCs w:val="32"/>
        </w:rPr>
        <w:lastRenderedPageBreak/>
        <w:t>基于硬件抽象层接口场景渲染及拓展</w:t>
      </w:r>
    </w:p>
    <w:p w:rsidR="00613362" w:rsidRDefault="00613362" w:rsidP="00613362">
      <w:pPr>
        <w:widowControl/>
        <w:jc w:val="left"/>
        <w:rPr>
          <w:rFonts w:ascii="黑体" w:eastAsia="黑体" w:hAnsi="黑体"/>
          <w:sz w:val="32"/>
          <w:szCs w:val="32"/>
        </w:rPr>
      </w:pPr>
    </w:p>
    <w:p w:rsidR="00613362" w:rsidRDefault="00613362" w:rsidP="00613362">
      <w:pPr>
        <w:spacing w:line="400" w:lineRule="exact"/>
        <w:jc w:val="center"/>
        <w:rPr>
          <w:rFonts w:ascii="楷体" w:eastAsia="楷体" w:hAnsi="楷体" w:cs="楷体" w:hint="eastAsia"/>
          <w:sz w:val="30"/>
          <w:szCs w:val="30"/>
        </w:rPr>
      </w:pPr>
      <w:r>
        <w:rPr>
          <w:rFonts w:ascii="楷体" w:eastAsia="楷体" w:hAnsi="楷体" w:cs="楷体" w:hint="eastAsia"/>
          <w:sz w:val="30"/>
          <w:szCs w:val="30"/>
        </w:rPr>
        <w:t>学生姓名：黄家辉   指导教师：王聪</w:t>
      </w:r>
    </w:p>
    <w:p w:rsidR="00613362" w:rsidRDefault="00613362" w:rsidP="00613362">
      <w:pPr>
        <w:spacing w:line="400" w:lineRule="exact"/>
        <w:jc w:val="center"/>
        <w:rPr>
          <w:rFonts w:ascii="楷体" w:eastAsia="楷体" w:hAnsi="楷体" w:cs="楷体"/>
          <w:sz w:val="30"/>
          <w:szCs w:val="30"/>
        </w:rPr>
      </w:pPr>
    </w:p>
    <w:p w:rsidR="00613362" w:rsidRDefault="00613362" w:rsidP="00613362">
      <w:pPr>
        <w:spacing w:line="400" w:lineRule="exact"/>
        <w:ind w:firstLineChars="200" w:firstLine="560"/>
        <w:rPr>
          <w:rFonts w:asciiTheme="minorEastAsia" w:hAnsiTheme="minorEastAsia" w:cstheme="minorEastAsia" w:hint="eastAsia"/>
          <w:color w:val="000000"/>
          <w:spacing w:val="2"/>
          <w:sz w:val="24"/>
          <w:szCs w:val="24"/>
          <w:lang w:val="zh-CN"/>
        </w:rPr>
      </w:pPr>
      <w:r>
        <w:rPr>
          <w:rFonts w:ascii="黑体" w:eastAsia="黑体" w:hint="eastAsia"/>
          <w:bCs/>
          <w:sz w:val="28"/>
          <w:szCs w:val="28"/>
        </w:rPr>
        <w:t>内容摘要</w:t>
      </w:r>
      <w:r>
        <w:rPr>
          <w:rFonts w:ascii="黑体" w:eastAsia="黑体" w:hint="eastAsia"/>
          <w:b/>
          <w:sz w:val="24"/>
        </w:rPr>
        <w:t>：</w:t>
      </w:r>
      <w:r w:rsidRPr="00613362">
        <w:rPr>
          <w:rFonts w:asciiTheme="minorEastAsia" w:hAnsiTheme="minorEastAsia" w:cstheme="minorEastAsia" w:hint="eastAsia"/>
          <w:color w:val="000000"/>
          <w:spacing w:val="2"/>
          <w:sz w:val="24"/>
          <w:szCs w:val="24"/>
          <w:lang w:val="zh-CN"/>
        </w:rPr>
        <w:t>这个作品简单来讲就是就是基于现有渲染层提供的 API 接口通过软件编程的方式将 GPU 中的运算通过代码的方式实现在 CPU 层面。网上相关的各个层面的探究较多但是大多数是以 C++ 编写，这次我通过 js 语言在模拟浏览器上通过 webgl 的 API 实现。这个作品可以称作为web 端简易软件渲染器。</w:t>
      </w:r>
    </w:p>
    <w:p w:rsidR="00613362" w:rsidRPr="00613362" w:rsidRDefault="00613362" w:rsidP="00613362">
      <w:pPr>
        <w:spacing w:line="400" w:lineRule="exact"/>
        <w:ind w:firstLineChars="200" w:firstLine="482"/>
        <w:rPr>
          <w:rFonts w:ascii="黑体" w:eastAsia="黑体"/>
          <w:b/>
          <w:sz w:val="24"/>
        </w:rPr>
      </w:pPr>
    </w:p>
    <w:p w:rsidR="00613362" w:rsidRDefault="00613362" w:rsidP="00613362">
      <w:pPr>
        <w:spacing w:line="400" w:lineRule="exact"/>
        <w:ind w:firstLine="435"/>
        <w:rPr>
          <w:rFonts w:ascii="黑体" w:eastAsia="黑体" w:hAnsi="黑体" w:cs="黑体" w:hint="eastAsia"/>
          <w:color w:val="000000"/>
          <w:sz w:val="24"/>
          <w:szCs w:val="24"/>
        </w:rPr>
      </w:pPr>
      <w:r>
        <w:rPr>
          <w:rFonts w:eastAsia="黑体" w:hint="eastAsia"/>
          <w:sz w:val="28"/>
          <w:szCs w:val="28"/>
        </w:rPr>
        <w:t>关键词：</w:t>
      </w:r>
      <w:r w:rsidRPr="00613362">
        <w:rPr>
          <w:rFonts w:ascii="黑体" w:eastAsia="黑体" w:hAnsi="黑体" w:cs="黑体" w:hint="eastAsia"/>
          <w:color w:val="000000"/>
          <w:sz w:val="24"/>
          <w:szCs w:val="24"/>
        </w:rPr>
        <w:t>软件渲染器 webgl GPU CPU</w:t>
      </w:r>
    </w:p>
    <w:p w:rsidR="00613362" w:rsidRDefault="00613362" w:rsidP="00613362">
      <w:pPr>
        <w:spacing w:line="400" w:lineRule="exact"/>
        <w:ind w:firstLine="435"/>
        <w:rPr>
          <w:rFonts w:ascii="黑体" w:eastAsia="黑体" w:hAnsi="黑体" w:cs="黑体" w:hint="eastAsia"/>
          <w:color w:val="000000"/>
          <w:sz w:val="24"/>
          <w:szCs w:val="24"/>
        </w:rPr>
      </w:pPr>
    </w:p>
    <w:p w:rsidR="00613362" w:rsidRDefault="00613362" w:rsidP="00613362">
      <w:pPr>
        <w:spacing w:line="400" w:lineRule="exact"/>
        <w:ind w:firstLine="435"/>
        <w:rPr>
          <w:rFonts w:ascii="Arial" w:hAnsi="Arial" w:cs="Arial" w:hint="eastAsia"/>
          <w:b/>
          <w:bCs/>
          <w:sz w:val="32"/>
          <w:szCs w:val="32"/>
        </w:rPr>
      </w:pPr>
      <w:r w:rsidRPr="00613362">
        <w:rPr>
          <w:rFonts w:ascii="Arial" w:hAnsi="Arial" w:cs="Arial"/>
          <w:b/>
          <w:bCs/>
          <w:sz w:val="32"/>
          <w:szCs w:val="32"/>
        </w:rPr>
        <w:t>Interface scene rendering and extending based on hardware abstraction layer</w:t>
      </w:r>
    </w:p>
    <w:p w:rsidR="00613362" w:rsidRPr="00613362" w:rsidRDefault="00613362" w:rsidP="00613362">
      <w:pPr>
        <w:spacing w:line="400" w:lineRule="exact"/>
        <w:ind w:firstLine="435"/>
        <w:rPr>
          <w:rFonts w:ascii="Arial" w:hAnsi="Arial" w:cs="Arial"/>
          <w:b/>
          <w:bCs/>
          <w:sz w:val="32"/>
          <w:szCs w:val="32"/>
        </w:rPr>
      </w:pPr>
    </w:p>
    <w:p w:rsidR="00613362" w:rsidRDefault="00613362">
      <w:pPr>
        <w:widowControl/>
        <w:jc w:val="left"/>
        <w:rPr>
          <w:rFonts w:ascii="Arial" w:eastAsia="黑体" w:hAnsi="Arial" w:cs="Arial" w:hint="eastAsia"/>
          <w:sz w:val="24"/>
          <w:szCs w:val="24"/>
        </w:rPr>
      </w:pPr>
      <w:r>
        <w:rPr>
          <w:rFonts w:ascii="黑体" w:eastAsia="黑体" w:hAnsi="黑体" w:cs="Times New Roman"/>
          <w:sz w:val="28"/>
          <w:szCs w:val="28"/>
        </w:rPr>
        <w:t>Abstract</w:t>
      </w:r>
      <w:r>
        <w:rPr>
          <w:rFonts w:ascii="黑体" w:eastAsia="黑体" w:hAnsi="黑体" w:cs="Times New Roman" w:hint="eastAsia"/>
          <w:sz w:val="28"/>
          <w:szCs w:val="28"/>
        </w:rPr>
        <w:t>：</w:t>
      </w:r>
      <w:r w:rsidRPr="00613362">
        <w:rPr>
          <w:rFonts w:ascii="Arial" w:eastAsia="黑体" w:hAnsi="Arial" w:cs="Arial"/>
          <w:sz w:val="24"/>
          <w:szCs w:val="24"/>
        </w:rPr>
        <w:t>This work is simply said to be based on the API interface provided by the existing rendering layer. Through the way of software programming, the calculation in the GPU is realized at the CPU level through the way of code. There are many explorations in various aspects related to the Internet, but most of them are written in C++. This time, I implemented webgl API in the simulated browser through js language. This work can be called a simple software renderer for the web.</w:t>
      </w:r>
    </w:p>
    <w:p w:rsidR="00613362" w:rsidRDefault="00613362">
      <w:pPr>
        <w:widowControl/>
        <w:jc w:val="left"/>
        <w:rPr>
          <w:rFonts w:ascii="Arial" w:eastAsia="黑体" w:hAnsi="Arial" w:cs="Arial" w:hint="eastAsia"/>
          <w:sz w:val="24"/>
          <w:szCs w:val="24"/>
        </w:rPr>
      </w:pPr>
    </w:p>
    <w:p w:rsidR="00613362" w:rsidRPr="00613362" w:rsidRDefault="00613362">
      <w:pPr>
        <w:widowControl/>
        <w:jc w:val="left"/>
      </w:pPr>
      <w:r>
        <w:rPr>
          <w:rFonts w:ascii="Arial" w:eastAsia="黑体" w:hAnsi="Arial" w:cs="Arial"/>
          <w:sz w:val="28"/>
          <w:szCs w:val="28"/>
        </w:rPr>
        <w:t>Keywords</w:t>
      </w:r>
      <w:r>
        <w:rPr>
          <w:rFonts w:ascii="Arial" w:eastAsia="黑体" w:hAnsi="Times New Roman" w:cs="Arial"/>
          <w:b/>
          <w:bCs/>
          <w:sz w:val="28"/>
          <w:szCs w:val="28"/>
        </w:rPr>
        <w:t>：</w:t>
      </w:r>
      <w:r w:rsidRPr="00613362">
        <w:rPr>
          <w:rFonts w:ascii="Arial" w:hAnsi="Arial" w:cs="Arial"/>
          <w:color w:val="000000"/>
          <w:sz w:val="24"/>
          <w:szCs w:val="24"/>
        </w:rPr>
        <w:t>Software renderer</w:t>
      </w:r>
      <w:r w:rsidRPr="00613362">
        <w:rPr>
          <w:rFonts w:ascii="Arial" w:hAnsi="Arial" w:cs="Arial" w:hint="eastAsia"/>
          <w:color w:val="000000"/>
          <w:sz w:val="24"/>
          <w:szCs w:val="24"/>
        </w:rPr>
        <w:t xml:space="preserve"> webgl GPU CPU</w:t>
      </w:r>
    </w:p>
    <w:p w:rsidR="00613362" w:rsidRDefault="00613362">
      <w:pPr>
        <w:widowControl/>
        <w:jc w:val="left"/>
      </w:pPr>
      <w:r>
        <w:br w:type="page"/>
      </w:r>
    </w:p>
    <w:p w:rsidR="00E84C0A" w:rsidRDefault="00E84C0A">
      <w:pPr>
        <w:widowControl/>
        <w:jc w:val="left"/>
      </w:pPr>
    </w:p>
    <w:sdt>
      <w:sdtPr>
        <w:rPr>
          <w:rFonts w:asciiTheme="minorHAnsi" w:eastAsiaTheme="minorEastAsia" w:hAnsiTheme="minorHAnsi" w:cstheme="minorBidi"/>
          <w:b w:val="0"/>
          <w:bCs w:val="0"/>
          <w:color w:val="auto"/>
          <w:kern w:val="2"/>
          <w:sz w:val="21"/>
          <w:szCs w:val="22"/>
          <w:lang w:val="zh-CN"/>
        </w:rPr>
        <w:id w:val="177013941"/>
        <w:docPartObj>
          <w:docPartGallery w:val="Table of Contents"/>
          <w:docPartUnique/>
        </w:docPartObj>
      </w:sdtPr>
      <w:sdtEndPr>
        <w:rPr>
          <w:lang w:val="en-US"/>
        </w:rPr>
      </w:sdtEndPr>
      <w:sdtContent>
        <w:p w:rsidR="00E84C0A" w:rsidRDefault="00E84C0A" w:rsidP="00233247">
          <w:pPr>
            <w:pStyle w:val="TOC"/>
            <w:jc w:val="center"/>
          </w:pPr>
          <w:r w:rsidRPr="00233247">
            <w:rPr>
              <w:rFonts w:ascii="黑体" w:eastAsia="黑体" w:hAnsi="黑体"/>
              <w:color w:val="000000" w:themeColor="text1"/>
              <w:sz w:val="32"/>
              <w:szCs w:val="32"/>
              <w:lang w:val="zh-CN"/>
            </w:rPr>
            <w:t>目录</w:t>
          </w:r>
        </w:p>
        <w:p w:rsidR="00613362" w:rsidRPr="00613362" w:rsidRDefault="00173523">
          <w:pPr>
            <w:pStyle w:val="10"/>
            <w:tabs>
              <w:tab w:val="right" w:leader="dot" w:pos="8253"/>
            </w:tabs>
            <w:rPr>
              <w:rFonts w:ascii="仿宋" w:eastAsia="仿宋" w:hAnsi="仿宋"/>
              <w:noProof/>
              <w:sz w:val="24"/>
              <w:szCs w:val="24"/>
            </w:rPr>
          </w:pPr>
          <w:r w:rsidRPr="00233247">
            <w:rPr>
              <w:rFonts w:ascii="Adobe 仿宋 Std R" w:eastAsia="Adobe 仿宋 Std R" w:hAnsi="Adobe 仿宋 Std R"/>
              <w:sz w:val="24"/>
              <w:szCs w:val="24"/>
            </w:rPr>
            <w:fldChar w:fldCharType="begin"/>
          </w:r>
          <w:r w:rsidR="00E84C0A" w:rsidRPr="00233247">
            <w:rPr>
              <w:rFonts w:ascii="Adobe 仿宋 Std R" w:eastAsia="Adobe 仿宋 Std R" w:hAnsi="Adobe 仿宋 Std R"/>
              <w:sz w:val="24"/>
              <w:szCs w:val="24"/>
            </w:rPr>
            <w:instrText xml:space="preserve"> TOC \o "1-3" \h \z \u </w:instrText>
          </w:r>
          <w:r w:rsidRPr="00233247">
            <w:rPr>
              <w:rFonts w:ascii="Adobe 仿宋 Std R" w:eastAsia="Adobe 仿宋 Std R" w:hAnsi="Adobe 仿宋 Std R"/>
              <w:sz w:val="24"/>
              <w:szCs w:val="24"/>
            </w:rPr>
            <w:fldChar w:fldCharType="separate"/>
          </w:r>
          <w:hyperlink w:anchor="_Toc5015334" w:history="1">
            <w:r w:rsidR="00613362" w:rsidRPr="00613362">
              <w:rPr>
                <w:rStyle w:val="a8"/>
                <w:rFonts w:ascii="仿宋" w:eastAsia="仿宋" w:hAnsi="仿宋" w:hint="eastAsia"/>
                <w:noProof/>
                <w:sz w:val="24"/>
                <w:szCs w:val="24"/>
              </w:rPr>
              <w:t>一、引言：</w:t>
            </w:r>
            <w:r w:rsidR="00613362" w:rsidRPr="00613362">
              <w:rPr>
                <w:rFonts w:ascii="仿宋" w:eastAsia="仿宋" w:hAnsi="仿宋"/>
                <w:noProof/>
                <w:webHidden/>
                <w:sz w:val="24"/>
                <w:szCs w:val="24"/>
              </w:rPr>
              <w:tab/>
            </w:r>
            <w:r w:rsidR="00613362" w:rsidRPr="00613362">
              <w:rPr>
                <w:rFonts w:ascii="仿宋" w:eastAsia="仿宋" w:hAnsi="仿宋"/>
                <w:noProof/>
                <w:webHidden/>
                <w:sz w:val="24"/>
                <w:szCs w:val="24"/>
              </w:rPr>
              <w:fldChar w:fldCharType="begin"/>
            </w:r>
            <w:r w:rsidR="00613362" w:rsidRPr="00613362">
              <w:rPr>
                <w:rFonts w:ascii="仿宋" w:eastAsia="仿宋" w:hAnsi="仿宋"/>
                <w:noProof/>
                <w:webHidden/>
                <w:sz w:val="24"/>
                <w:szCs w:val="24"/>
              </w:rPr>
              <w:instrText xml:space="preserve"> PAGEREF _Toc5015334 \h </w:instrText>
            </w:r>
            <w:r w:rsidR="00613362" w:rsidRPr="00613362">
              <w:rPr>
                <w:rFonts w:ascii="仿宋" w:eastAsia="仿宋" w:hAnsi="仿宋"/>
                <w:noProof/>
                <w:webHidden/>
                <w:sz w:val="24"/>
                <w:szCs w:val="24"/>
              </w:rPr>
            </w:r>
            <w:r w:rsidR="00613362" w:rsidRPr="00613362">
              <w:rPr>
                <w:rFonts w:ascii="仿宋" w:eastAsia="仿宋" w:hAnsi="仿宋"/>
                <w:noProof/>
                <w:webHidden/>
                <w:sz w:val="24"/>
                <w:szCs w:val="24"/>
              </w:rPr>
              <w:fldChar w:fldCharType="separate"/>
            </w:r>
            <w:r w:rsidR="00613362" w:rsidRPr="00613362">
              <w:rPr>
                <w:rFonts w:ascii="仿宋" w:eastAsia="仿宋" w:hAnsi="仿宋"/>
                <w:noProof/>
                <w:webHidden/>
                <w:sz w:val="24"/>
                <w:szCs w:val="24"/>
              </w:rPr>
              <w:t>4</w:t>
            </w:r>
            <w:r w:rsidR="00613362" w:rsidRPr="00613362">
              <w:rPr>
                <w:rFonts w:ascii="仿宋" w:eastAsia="仿宋" w:hAnsi="仿宋"/>
                <w:noProof/>
                <w:webHidden/>
                <w:sz w:val="24"/>
                <w:szCs w:val="24"/>
              </w:rPr>
              <w:fldChar w:fldCharType="end"/>
            </w:r>
          </w:hyperlink>
        </w:p>
        <w:p w:rsidR="00613362" w:rsidRPr="00613362" w:rsidRDefault="00613362">
          <w:pPr>
            <w:pStyle w:val="10"/>
            <w:tabs>
              <w:tab w:val="right" w:leader="dot" w:pos="8253"/>
            </w:tabs>
            <w:rPr>
              <w:rFonts w:ascii="仿宋" w:eastAsia="仿宋" w:hAnsi="仿宋"/>
              <w:noProof/>
              <w:sz w:val="24"/>
              <w:szCs w:val="24"/>
            </w:rPr>
          </w:pPr>
          <w:hyperlink w:anchor="_Toc5015335" w:history="1">
            <w:r w:rsidRPr="00613362">
              <w:rPr>
                <w:rStyle w:val="a8"/>
                <w:rFonts w:ascii="仿宋" w:eastAsia="仿宋" w:hAnsi="仿宋" w:hint="eastAsia"/>
                <w:noProof/>
                <w:sz w:val="24"/>
                <w:szCs w:val="24"/>
              </w:rPr>
              <w:t>二、项目设计：</w:t>
            </w:r>
            <w:r w:rsidRPr="00613362">
              <w:rPr>
                <w:rFonts w:ascii="仿宋" w:eastAsia="仿宋" w:hAnsi="仿宋"/>
                <w:noProof/>
                <w:webHidden/>
                <w:sz w:val="24"/>
                <w:szCs w:val="24"/>
              </w:rPr>
              <w:tab/>
            </w:r>
            <w:r w:rsidRPr="00613362">
              <w:rPr>
                <w:rFonts w:ascii="仿宋" w:eastAsia="仿宋" w:hAnsi="仿宋"/>
                <w:noProof/>
                <w:webHidden/>
                <w:sz w:val="24"/>
                <w:szCs w:val="24"/>
              </w:rPr>
              <w:fldChar w:fldCharType="begin"/>
            </w:r>
            <w:r w:rsidRPr="00613362">
              <w:rPr>
                <w:rFonts w:ascii="仿宋" w:eastAsia="仿宋" w:hAnsi="仿宋"/>
                <w:noProof/>
                <w:webHidden/>
                <w:sz w:val="24"/>
                <w:szCs w:val="24"/>
              </w:rPr>
              <w:instrText xml:space="preserve"> PAGEREF _Toc5015335 \h </w:instrText>
            </w:r>
            <w:r w:rsidRPr="00613362">
              <w:rPr>
                <w:rFonts w:ascii="仿宋" w:eastAsia="仿宋" w:hAnsi="仿宋"/>
                <w:noProof/>
                <w:webHidden/>
                <w:sz w:val="24"/>
                <w:szCs w:val="24"/>
              </w:rPr>
            </w:r>
            <w:r w:rsidRPr="00613362">
              <w:rPr>
                <w:rFonts w:ascii="仿宋" w:eastAsia="仿宋" w:hAnsi="仿宋"/>
                <w:noProof/>
                <w:webHidden/>
                <w:sz w:val="24"/>
                <w:szCs w:val="24"/>
              </w:rPr>
              <w:fldChar w:fldCharType="separate"/>
            </w:r>
            <w:r w:rsidRPr="00613362">
              <w:rPr>
                <w:rFonts w:ascii="仿宋" w:eastAsia="仿宋" w:hAnsi="仿宋"/>
                <w:noProof/>
                <w:webHidden/>
                <w:sz w:val="24"/>
                <w:szCs w:val="24"/>
              </w:rPr>
              <w:t>4</w:t>
            </w:r>
            <w:r w:rsidRPr="00613362">
              <w:rPr>
                <w:rFonts w:ascii="仿宋" w:eastAsia="仿宋" w:hAnsi="仿宋"/>
                <w:noProof/>
                <w:webHidden/>
                <w:sz w:val="24"/>
                <w:szCs w:val="24"/>
              </w:rPr>
              <w:fldChar w:fldCharType="end"/>
            </w:r>
          </w:hyperlink>
        </w:p>
        <w:p w:rsidR="00613362" w:rsidRPr="00613362" w:rsidRDefault="00613362">
          <w:pPr>
            <w:pStyle w:val="10"/>
            <w:tabs>
              <w:tab w:val="right" w:leader="dot" w:pos="8253"/>
            </w:tabs>
            <w:rPr>
              <w:rFonts w:ascii="仿宋" w:eastAsia="仿宋" w:hAnsi="仿宋"/>
              <w:noProof/>
              <w:sz w:val="24"/>
              <w:szCs w:val="24"/>
            </w:rPr>
          </w:pPr>
          <w:hyperlink w:anchor="_Toc5015336" w:history="1">
            <w:r w:rsidRPr="00613362">
              <w:rPr>
                <w:rStyle w:val="a8"/>
                <w:rFonts w:ascii="仿宋" w:eastAsia="仿宋" w:hAnsi="仿宋" w:hint="eastAsia"/>
                <w:noProof/>
                <w:sz w:val="24"/>
                <w:szCs w:val="24"/>
              </w:rPr>
              <w:t>三、最终目标：</w:t>
            </w:r>
            <w:r w:rsidRPr="00613362">
              <w:rPr>
                <w:rFonts w:ascii="仿宋" w:eastAsia="仿宋" w:hAnsi="仿宋"/>
                <w:noProof/>
                <w:webHidden/>
                <w:sz w:val="24"/>
                <w:szCs w:val="24"/>
              </w:rPr>
              <w:tab/>
            </w:r>
            <w:r w:rsidRPr="00613362">
              <w:rPr>
                <w:rFonts w:ascii="仿宋" w:eastAsia="仿宋" w:hAnsi="仿宋"/>
                <w:noProof/>
                <w:webHidden/>
                <w:sz w:val="24"/>
                <w:szCs w:val="24"/>
              </w:rPr>
              <w:fldChar w:fldCharType="begin"/>
            </w:r>
            <w:r w:rsidRPr="00613362">
              <w:rPr>
                <w:rFonts w:ascii="仿宋" w:eastAsia="仿宋" w:hAnsi="仿宋"/>
                <w:noProof/>
                <w:webHidden/>
                <w:sz w:val="24"/>
                <w:szCs w:val="24"/>
              </w:rPr>
              <w:instrText xml:space="preserve"> PAGEREF _Toc5015336 \h </w:instrText>
            </w:r>
            <w:r w:rsidRPr="00613362">
              <w:rPr>
                <w:rFonts w:ascii="仿宋" w:eastAsia="仿宋" w:hAnsi="仿宋"/>
                <w:noProof/>
                <w:webHidden/>
                <w:sz w:val="24"/>
                <w:szCs w:val="24"/>
              </w:rPr>
            </w:r>
            <w:r w:rsidRPr="00613362">
              <w:rPr>
                <w:rFonts w:ascii="仿宋" w:eastAsia="仿宋" w:hAnsi="仿宋"/>
                <w:noProof/>
                <w:webHidden/>
                <w:sz w:val="24"/>
                <w:szCs w:val="24"/>
              </w:rPr>
              <w:fldChar w:fldCharType="separate"/>
            </w:r>
            <w:r w:rsidRPr="00613362">
              <w:rPr>
                <w:rFonts w:ascii="仿宋" w:eastAsia="仿宋" w:hAnsi="仿宋"/>
                <w:noProof/>
                <w:webHidden/>
                <w:sz w:val="24"/>
                <w:szCs w:val="24"/>
              </w:rPr>
              <w:t>5</w:t>
            </w:r>
            <w:r w:rsidRPr="00613362">
              <w:rPr>
                <w:rFonts w:ascii="仿宋" w:eastAsia="仿宋" w:hAnsi="仿宋"/>
                <w:noProof/>
                <w:webHidden/>
                <w:sz w:val="24"/>
                <w:szCs w:val="24"/>
              </w:rPr>
              <w:fldChar w:fldCharType="end"/>
            </w:r>
          </w:hyperlink>
        </w:p>
        <w:p w:rsidR="00613362" w:rsidRPr="00613362" w:rsidRDefault="00613362">
          <w:pPr>
            <w:pStyle w:val="10"/>
            <w:tabs>
              <w:tab w:val="right" w:leader="dot" w:pos="8253"/>
            </w:tabs>
            <w:rPr>
              <w:rFonts w:ascii="仿宋" w:eastAsia="仿宋" w:hAnsi="仿宋"/>
              <w:noProof/>
              <w:sz w:val="24"/>
              <w:szCs w:val="24"/>
            </w:rPr>
          </w:pPr>
          <w:hyperlink w:anchor="_Toc5015337" w:history="1">
            <w:r w:rsidRPr="00613362">
              <w:rPr>
                <w:rStyle w:val="a8"/>
                <w:rFonts w:ascii="仿宋" w:eastAsia="仿宋" w:hAnsi="仿宋" w:hint="eastAsia"/>
                <w:noProof/>
                <w:sz w:val="24"/>
                <w:szCs w:val="24"/>
              </w:rPr>
              <w:t>四、功能设计说明</w:t>
            </w:r>
            <w:r w:rsidRPr="00613362">
              <w:rPr>
                <w:rFonts w:ascii="仿宋" w:eastAsia="仿宋" w:hAnsi="仿宋"/>
                <w:noProof/>
                <w:webHidden/>
                <w:sz w:val="24"/>
                <w:szCs w:val="24"/>
              </w:rPr>
              <w:tab/>
            </w:r>
            <w:r w:rsidRPr="00613362">
              <w:rPr>
                <w:rFonts w:ascii="仿宋" w:eastAsia="仿宋" w:hAnsi="仿宋"/>
                <w:noProof/>
                <w:webHidden/>
                <w:sz w:val="24"/>
                <w:szCs w:val="24"/>
              </w:rPr>
              <w:fldChar w:fldCharType="begin"/>
            </w:r>
            <w:r w:rsidRPr="00613362">
              <w:rPr>
                <w:rFonts w:ascii="仿宋" w:eastAsia="仿宋" w:hAnsi="仿宋"/>
                <w:noProof/>
                <w:webHidden/>
                <w:sz w:val="24"/>
                <w:szCs w:val="24"/>
              </w:rPr>
              <w:instrText xml:space="preserve"> PAGEREF _Toc5015337 \h </w:instrText>
            </w:r>
            <w:r w:rsidRPr="00613362">
              <w:rPr>
                <w:rFonts w:ascii="仿宋" w:eastAsia="仿宋" w:hAnsi="仿宋"/>
                <w:noProof/>
                <w:webHidden/>
                <w:sz w:val="24"/>
                <w:szCs w:val="24"/>
              </w:rPr>
            </w:r>
            <w:r w:rsidRPr="00613362">
              <w:rPr>
                <w:rFonts w:ascii="仿宋" w:eastAsia="仿宋" w:hAnsi="仿宋"/>
                <w:noProof/>
                <w:webHidden/>
                <w:sz w:val="24"/>
                <w:szCs w:val="24"/>
              </w:rPr>
              <w:fldChar w:fldCharType="separate"/>
            </w:r>
            <w:r w:rsidRPr="00613362">
              <w:rPr>
                <w:rFonts w:ascii="仿宋" w:eastAsia="仿宋" w:hAnsi="仿宋"/>
                <w:noProof/>
                <w:webHidden/>
                <w:sz w:val="24"/>
                <w:szCs w:val="24"/>
              </w:rPr>
              <w:t>5</w:t>
            </w:r>
            <w:r w:rsidRPr="00613362">
              <w:rPr>
                <w:rFonts w:ascii="仿宋" w:eastAsia="仿宋" w:hAnsi="仿宋"/>
                <w:noProof/>
                <w:webHidden/>
                <w:sz w:val="24"/>
                <w:szCs w:val="24"/>
              </w:rPr>
              <w:fldChar w:fldCharType="end"/>
            </w:r>
          </w:hyperlink>
        </w:p>
        <w:p w:rsidR="00613362" w:rsidRPr="00613362" w:rsidRDefault="00613362">
          <w:pPr>
            <w:pStyle w:val="20"/>
            <w:tabs>
              <w:tab w:val="right" w:leader="dot" w:pos="8253"/>
            </w:tabs>
            <w:rPr>
              <w:rFonts w:ascii="仿宋" w:eastAsia="仿宋" w:hAnsi="仿宋"/>
              <w:noProof/>
              <w:sz w:val="24"/>
              <w:szCs w:val="24"/>
            </w:rPr>
          </w:pPr>
          <w:hyperlink w:anchor="_Toc5015338" w:history="1">
            <w:r w:rsidRPr="00613362">
              <w:rPr>
                <w:rStyle w:val="a8"/>
                <w:rFonts w:ascii="仿宋" w:eastAsia="仿宋" w:hAnsi="仿宋"/>
                <w:noProof/>
                <w:sz w:val="24"/>
                <w:szCs w:val="24"/>
              </w:rPr>
              <w:t xml:space="preserve">1. </w:t>
            </w:r>
            <w:r w:rsidRPr="00613362">
              <w:rPr>
                <w:rStyle w:val="a8"/>
                <w:rFonts w:ascii="仿宋" w:eastAsia="仿宋" w:hAnsi="仿宋" w:hint="eastAsia"/>
                <w:noProof/>
                <w:sz w:val="24"/>
                <w:szCs w:val="24"/>
              </w:rPr>
              <w:t>我的渲染器：</w:t>
            </w:r>
            <w:r w:rsidRPr="00613362">
              <w:rPr>
                <w:rFonts w:ascii="仿宋" w:eastAsia="仿宋" w:hAnsi="仿宋"/>
                <w:noProof/>
                <w:webHidden/>
                <w:sz w:val="24"/>
                <w:szCs w:val="24"/>
              </w:rPr>
              <w:tab/>
            </w:r>
            <w:r w:rsidRPr="00613362">
              <w:rPr>
                <w:rFonts w:ascii="仿宋" w:eastAsia="仿宋" w:hAnsi="仿宋"/>
                <w:noProof/>
                <w:webHidden/>
                <w:sz w:val="24"/>
                <w:szCs w:val="24"/>
              </w:rPr>
              <w:fldChar w:fldCharType="begin"/>
            </w:r>
            <w:r w:rsidRPr="00613362">
              <w:rPr>
                <w:rFonts w:ascii="仿宋" w:eastAsia="仿宋" w:hAnsi="仿宋"/>
                <w:noProof/>
                <w:webHidden/>
                <w:sz w:val="24"/>
                <w:szCs w:val="24"/>
              </w:rPr>
              <w:instrText xml:space="preserve"> PAGEREF _Toc5015338 \h </w:instrText>
            </w:r>
            <w:r w:rsidRPr="00613362">
              <w:rPr>
                <w:rFonts w:ascii="仿宋" w:eastAsia="仿宋" w:hAnsi="仿宋"/>
                <w:noProof/>
                <w:webHidden/>
                <w:sz w:val="24"/>
                <w:szCs w:val="24"/>
              </w:rPr>
            </w:r>
            <w:r w:rsidRPr="00613362">
              <w:rPr>
                <w:rFonts w:ascii="仿宋" w:eastAsia="仿宋" w:hAnsi="仿宋"/>
                <w:noProof/>
                <w:webHidden/>
                <w:sz w:val="24"/>
                <w:szCs w:val="24"/>
              </w:rPr>
              <w:fldChar w:fldCharType="separate"/>
            </w:r>
            <w:r w:rsidRPr="00613362">
              <w:rPr>
                <w:rFonts w:ascii="仿宋" w:eastAsia="仿宋" w:hAnsi="仿宋"/>
                <w:noProof/>
                <w:webHidden/>
                <w:sz w:val="24"/>
                <w:szCs w:val="24"/>
              </w:rPr>
              <w:t>5</w:t>
            </w:r>
            <w:r w:rsidRPr="00613362">
              <w:rPr>
                <w:rFonts w:ascii="仿宋" w:eastAsia="仿宋" w:hAnsi="仿宋"/>
                <w:noProof/>
                <w:webHidden/>
                <w:sz w:val="24"/>
                <w:szCs w:val="24"/>
              </w:rPr>
              <w:fldChar w:fldCharType="end"/>
            </w:r>
          </w:hyperlink>
        </w:p>
        <w:p w:rsidR="00613362" w:rsidRPr="00613362" w:rsidRDefault="00613362">
          <w:pPr>
            <w:pStyle w:val="20"/>
            <w:tabs>
              <w:tab w:val="right" w:leader="dot" w:pos="8253"/>
            </w:tabs>
            <w:rPr>
              <w:rFonts w:ascii="仿宋" w:eastAsia="仿宋" w:hAnsi="仿宋"/>
              <w:noProof/>
              <w:sz w:val="24"/>
              <w:szCs w:val="24"/>
            </w:rPr>
          </w:pPr>
          <w:hyperlink w:anchor="_Toc5015339" w:history="1">
            <w:r w:rsidRPr="00613362">
              <w:rPr>
                <w:rStyle w:val="a8"/>
                <w:rFonts w:ascii="仿宋" w:eastAsia="仿宋" w:hAnsi="仿宋"/>
                <w:noProof/>
                <w:sz w:val="24"/>
                <w:szCs w:val="24"/>
              </w:rPr>
              <w:t xml:space="preserve">2. </w:t>
            </w:r>
            <w:r w:rsidRPr="00613362">
              <w:rPr>
                <w:rStyle w:val="a8"/>
                <w:rFonts w:ascii="仿宋" w:eastAsia="仿宋" w:hAnsi="仿宋" w:hint="eastAsia"/>
                <w:noProof/>
                <w:sz w:val="24"/>
                <w:szCs w:val="24"/>
              </w:rPr>
              <w:t>绘制点：</w:t>
            </w:r>
            <w:r w:rsidRPr="00613362">
              <w:rPr>
                <w:rFonts w:ascii="仿宋" w:eastAsia="仿宋" w:hAnsi="仿宋"/>
                <w:noProof/>
                <w:webHidden/>
                <w:sz w:val="24"/>
                <w:szCs w:val="24"/>
              </w:rPr>
              <w:tab/>
            </w:r>
            <w:r w:rsidRPr="00613362">
              <w:rPr>
                <w:rFonts w:ascii="仿宋" w:eastAsia="仿宋" w:hAnsi="仿宋"/>
                <w:noProof/>
                <w:webHidden/>
                <w:sz w:val="24"/>
                <w:szCs w:val="24"/>
              </w:rPr>
              <w:fldChar w:fldCharType="begin"/>
            </w:r>
            <w:r w:rsidRPr="00613362">
              <w:rPr>
                <w:rFonts w:ascii="仿宋" w:eastAsia="仿宋" w:hAnsi="仿宋"/>
                <w:noProof/>
                <w:webHidden/>
                <w:sz w:val="24"/>
                <w:szCs w:val="24"/>
              </w:rPr>
              <w:instrText xml:space="preserve"> PAGEREF _Toc5015339 \h </w:instrText>
            </w:r>
            <w:r w:rsidRPr="00613362">
              <w:rPr>
                <w:rFonts w:ascii="仿宋" w:eastAsia="仿宋" w:hAnsi="仿宋"/>
                <w:noProof/>
                <w:webHidden/>
                <w:sz w:val="24"/>
                <w:szCs w:val="24"/>
              </w:rPr>
            </w:r>
            <w:r w:rsidRPr="00613362">
              <w:rPr>
                <w:rFonts w:ascii="仿宋" w:eastAsia="仿宋" w:hAnsi="仿宋"/>
                <w:noProof/>
                <w:webHidden/>
                <w:sz w:val="24"/>
                <w:szCs w:val="24"/>
              </w:rPr>
              <w:fldChar w:fldCharType="separate"/>
            </w:r>
            <w:r w:rsidRPr="00613362">
              <w:rPr>
                <w:rFonts w:ascii="仿宋" w:eastAsia="仿宋" w:hAnsi="仿宋"/>
                <w:noProof/>
                <w:webHidden/>
                <w:sz w:val="24"/>
                <w:szCs w:val="24"/>
              </w:rPr>
              <w:t>7</w:t>
            </w:r>
            <w:r w:rsidRPr="00613362">
              <w:rPr>
                <w:rFonts w:ascii="仿宋" w:eastAsia="仿宋" w:hAnsi="仿宋"/>
                <w:noProof/>
                <w:webHidden/>
                <w:sz w:val="24"/>
                <w:szCs w:val="24"/>
              </w:rPr>
              <w:fldChar w:fldCharType="end"/>
            </w:r>
          </w:hyperlink>
        </w:p>
        <w:p w:rsidR="00613362" w:rsidRPr="00613362" w:rsidRDefault="00613362">
          <w:pPr>
            <w:pStyle w:val="20"/>
            <w:tabs>
              <w:tab w:val="right" w:leader="dot" w:pos="8253"/>
            </w:tabs>
            <w:rPr>
              <w:rFonts w:ascii="仿宋" w:eastAsia="仿宋" w:hAnsi="仿宋"/>
              <w:noProof/>
              <w:sz w:val="24"/>
              <w:szCs w:val="24"/>
            </w:rPr>
          </w:pPr>
          <w:hyperlink w:anchor="_Toc5015340" w:history="1">
            <w:r w:rsidRPr="00613362">
              <w:rPr>
                <w:rStyle w:val="a8"/>
                <w:rFonts w:ascii="仿宋" w:eastAsia="仿宋" w:hAnsi="仿宋"/>
                <w:noProof/>
                <w:sz w:val="24"/>
                <w:szCs w:val="24"/>
              </w:rPr>
              <w:t xml:space="preserve">3. </w:t>
            </w:r>
            <w:r w:rsidRPr="00613362">
              <w:rPr>
                <w:rStyle w:val="a8"/>
                <w:rFonts w:ascii="仿宋" w:eastAsia="仿宋" w:hAnsi="仿宋" w:hint="eastAsia"/>
                <w:noProof/>
                <w:sz w:val="24"/>
                <w:szCs w:val="24"/>
              </w:rPr>
              <w:t>绘制线段</w:t>
            </w:r>
            <w:r w:rsidRPr="00613362">
              <w:rPr>
                <w:rFonts w:ascii="仿宋" w:eastAsia="仿宋" w:hAnsi="仿宋"/>
                <w:noProof/>
                <w:webHidden/>
                <w:sz w:val="24"/>
                <w:szCs w:val="24"/>
              </w:rPr>
              <w:tab/>
            </w:r>
            <w:r w:rsidRPr="00613362">
              <w:rPr>
                <w:rFonts w:ascii="仿宋" w:eastAsia="仿宋" w:hAnsi="仿宋"/>
                <w:noProof/>
                <w:webHidden/>
                <w:sz w:val="24"/>
                <w:szCs w:val="24"/>
              </w:rPr>
              <w:fldChar w:fldCharType="begin"/>
            </w:r>
            <w:r w:rsidRPr="00613362">
              <w:rPr>
                <w:rFonts w:ascii="仿宋" w:eastAsia="仿宋" w:hAnsi="仿宋"/>
                <w:noProof/>
                <w:webHidden/>
                <w:sz w:val="24"/>
                <w:szCs w:val="24"/>
              </w:rPr>
              <w:instrText xml:space="preserve"> PAGEREF _Toc5015340 \h </w:instrText>
            </w:r>
            <w:r w:rsidRPr="00613362">
              <w:rPr>
                <w:rFonts w:ascii="仿宋" w:eastAsia="仿宋" w:hAnsi="仿宋"/>
                <w:noProof/>
                <w:webHidden/>
                <w:sz w:val="24"/>
                <w:szCs w:val="24"/>
              </w:rPr>
            </w:r>
            <w:r w:rsidRPr="00613362">
              <w:rPr>
                <w:rFonts w:ascii="仿宋" w:eastAsia="仿宋" w:hAnsi="仿宋"/>
                <w:noProof/>
                <w:webHidden/>
                <w:sz w:val="24"/>
                <w:szCs w:val="24"/>
              </w:rPr>
              <w:fldChar w:fldCharType="separate"/>
            </w:r>
            <w:r w:rsidRPr="00613362">
              <w:rPr>
                <w:rFonts w:ascii="仿宋" w:eastAsia="仿宋" w:hAnsi="仿宋"/>
                <w:noProof/>
                <w:webHidden/>
                <w:sz w:val="24"/>
                <w:szCs w:val="24"/>
              </w:rPr>
              <w:t>8</w:t>
            </w:r>
            <w:r w:rsidRPr="00613362">
              <w:rPr>
                <w:rFonts w:ascii="仿宋" w:eastAsia="仿宋" w:hAnsi="仿宋"/>
                <w:noProof/>
                <w:webHidden/>
                <w:sz w:val="24"/>
                <w:szCs w:val="24"/>
              </w:rPr>
              <w:fldChar w:fldCharType="end"/>
            </w:r>
          </w:hyperlink>
        </w:p>
        <w:p w:rsidR="00613362" w:rsidRPr="00613362" w:rsidRDefault="00613362">
          <w:pPr>
            <w:pStyle w:val="20"/>
            <w:tabs>
              <w:tab w:val="right" w:leader="dot" w:pos="8253"/>
            </w:tabs>
            <w:rPr>
              <w:rFonts w:ascii="仿宋" w:eastAsia="仿宋" w:hAnsi="仿宋"/>
              <w:noProof/>
              <w:sz w:val="24"/>
              <w:szCs w:val="24"/>
            </w:rPr>
          </w:pPr>
          <w:hyperlink w:anchor="_Toc5015341" w:history="1">
            <w:r w:rsidRPr="00613362">
              <w:rPr>
                <w:rStyle w:val="a8"/>
                <w:rFonts w:ascii="仿宋" w:eastAsia="仿宋" w:hAnsi="仿宋"/>
                <w:noProof/>
                <w:sz w:val="24"/>
                <w:szCs w:val="24"/>
              </w:rPr>
              <w:t xml:space="preserve">4. </w:t>
            </w:r>
            <w:r w:rsidRPr="00613362">
              <w:rPr>
                <w:rStyle w:val="a8"/>
                <w:rFonts w:ascii="仿宋" w:eastAsia="仿宋" w:hAnsi="仿宋" w:hint="eastAsia"/>
                <w:noProof/>
                <w:sz w:val="24"/>
                <w:szCs w:val="24"/>
              </w:rPr>
              <w:t>绘制三角形</w:t>
            </w:r>
            <w:r w:rsidRPr="00613362">
              <w:rPr>
                <w:rFonts w:ascii="仿宋" w:eastAsia="仿宋" w:hAnsi="仿宋"/>
                <w:noProof/>
                <w:webHidden/>
                <w:sz w:val="24"/>
                <w:szCs w:val="24"/>
              </w:rPr>
              <w:tab/>
            </w:r>
            <w:r w:rsidRPr="00613362">
              <w:rPr>
                <w:rFonts w:ascii="仿宋" w:eastAsia="仿宋" w:hAnsi="仿宋"/>
                <w:noProof/>
                <w:webHidden/>
                <w:sz w:val="24"/>
                <w:szCs w:val="24"/>
              </w:rPr>
              <w:fldChar w:fldCharType="begin"/>
            </w:r>
            <w:r w:rsidRPr="00613362">
              <w:rPr>
                <w:rFonts w:ascii="仿宋" w:eastAsia="仿宋" w:hAnsi="仿宋"/>
                <w:noProof/>
                <w:webHidden/>
                <w:sz w:val="24"/>
                <w:szCs w:val="24"/>
              </w:rPr>
              <w:instrText xml:space="preserve"> PAGEREF _Toc5015341 \h </w:instrText>
            </w:r>
            <w:r w:rsidRPr="00613362">
              <w:rPr>
                <w:rFonts w:ascii="仿宋" w:eastAsia="仿宋" w:hAnsi="仿宋"/>
                <w:noProof/>
                <w:webHidden/>
                <w:sz w:val="24"/>
                <w:szCs w:val="24"/>
              </w:rPr>
            </w:r>
            <w:r w:rsidRPr="00613362">
              <w:rPr>
                <w:rFonts w:ascii="仿宋" w:eastAsia="仿宋" w:hAnsi="仿宋"/>
                <w:noProof/>
                <w:webHidden/>
                <w:sz w:val="24"/>
                <w:szCs w:val="24"/>
              </w:rPr>
              <w:fldChar w:fldCharType="separate"/>
            </w:r>
            <w:r w:rsidRPr="00613362">
              <w:rPr>
                <w:rFonts w:ascii="仿宋" w:eastAsia="仿宋" w:hAnsi="仿宋"/>
                <w:noProof/>
                <w:webHidden/>
                <w:sz w:val="24"/>
                <w:szCs w:val="24"/>
              </w:rPr>
              <w:t>10</w:t>
            </w:r>
            <w:r w:rsidRPr="00613362">
              <w:rPr>
                <w:rFonts w:ascii="仿宋" w:eastAsia="仿宋" w:hAnsi="仿宋"/>
                <w:noProof/>
                <w:webHidden/>
                <w:sz w:val="24"/>
                <w:szCs w:val="24"/>
              </w:rPr>
              <w:fldChar w:fldCharType="end"/>
            </w:r>
          </w:hyperlink>
        </w:p>
        <w:p w:rsidR="00613362" w:rsidRPr="00613362" w:rsidRDefault="00613362">
          <w:pPr>
            <w:pStyle w:val="20"/>
            <w:tabs>
              <w:tab w:val="right" w:leader="dot" w:pos="8253"/>
            </w:tabs>
            <w:rPr>
              <w:rFonts w:ascii="仿宋" w:eastAsia="仿宋" w:hAnsi="仿宋"/>
              <w:noProof/>
              <w:sz w:val="24"/>
              <w:szCs w:val="24"/>
            </w:rPr>
          </w:pPr>
          <w:hyperlink w:anchor="_Toc5015342" w:history="1">
            <w:r w:rsidRPr="00613362">
              <w:rPr>
                <w:rStyle w:val="a8"/>
                <w:rFonts w:ascii="仿宋" w:eastAsia="仿宋" w:hAnsi="仿宋"/>
                <w:noProof/>
                <w:sz w:val="24"/>
                <w:szCs w:val="24"/>
              </w:rPr>
              <w:t xml:space="preserve">5. </w:t>
            </w:r>
            <w:r w:rsidRPr="00613362">
              <w:rPr>
                <w:rStyle w:val="a8"/>
                <w:rFonts w:ascii="仿宋" w:eastAsia="仿宋" w:hAnsi="仿宋" w:hint="eastAsia"/>
                <w:noProof/>
                <w:sz w:val="24"/>
                <w:szCs w:val="24"/>
              </w:rPr>
              <w:t>绘制多个三角形，仿射变换</w:t>
            </w:r>
            <w:r w:rsidRPr="00613362">
              <w:rPr>
                <w:rFonts w:ascii="仿宋" w:eastAsia="仿宋" w:hAnsi="仿宋"/>
                <w:noProof/>
                <w:webHidden/>
                <w:sz w:val="24"/>
                <w:szCs w:val="24"/>
              </w:rPr>
              <w:tab/>
            </w:r>
            <w:r w:rsidRPr="00613362">
              <w:rPr>
                <w:rFonts w:ascii="仿宋" w:eastAsia="仿宋" w:hAnsi="仿宋"/>
                <w:noProof/>
                <w:webHidden/>
                <w:sz w:val="24"/>
                <w:szCs w:val="24"/>
              </w:rPr>
              <w:fldChar w:fldCharType="begin"/>
            </w:r>
            <w:r w:rsidRPr="00613362">
              <w:rPr>
                <w:rFonts w:ascii="仿宋" w:eastAsia="仿宋" w:hAnsi="仿宋"/>
                <w:noProof/>
                <w:webHidden/>
                <w:sz w:val="24"/>
                <w:szCs w:val="24"/>
              </w:rPr>
              <w:instrText xml:space="preserve"> PAGEREF _Toc5015342 \h </w:instrText>
            </w:r>
            <w:r w:rsidRPr="00613362">
              <w:rPr>
                <w:rFonts w:ascii="仿宋" w:eastAsia="仿宋" w:hAnsi="仿宋"/>
                <w:noProof/>
                <w:webHidden/>
                <w:sz w:val="24"/>
                <w:szCs w:val="24"/>
              </w:rPr>
            </w:r>
            <w:r w:rsidRPr="00613362">
              <w:rPr>
                <w:rFonts w:ascii="仿宋" w:eastAsia="仿宋" w:hAnsi="仿宋"/>
                <w:noProof/>
                <w:webHidden/>
                <w:sz w:val="24"/>
                <w:szCs w:val="24"/>
              </w:rPr>
              <w:fldChar w:fldCharType="separate"/>
            </w:r>
            <w:r w:rsidRPr="00613362">
              <w:rPr>
                <w:rFonts w:ascii="仿宋" w:eastAsia="仿宋" w:hAnsi="仿宋"/>
                <w:noProof/>
                <w:webHidden/>
                <w:sz w:val="24"/>
                <w:szCs w:val="24"/>
              </w:rPr>
              <w:t>14</w:t>
            </w:r>
            <w:r w:rsidRPr="00613362">
              <w:rPr>
                <w:rFonts w:ascii="仿宋" w:eastAsia="仿宋" w:hAnsi="仿宋"/>
                <w:noProof/>
                <w:webHidden/>
                <w:sz w:val="24"/>
                <w:szCs w:val="24"/>
              </w:rPr>
              <w:fldChar w:fldCharType="end"/>
            </w:r>
          </w:hyperlink>
        </w:p>
        <w:p w:rsidR="00613362" w:rsidRPr="00613362" w:rsidRDefault="00613362">
          <w:pPr>
            <w:pStyle w:val="20"/>
            <w:tabs>
              <w:tab w:val="right" w:leader="dot" w:pos="8253"/>
            </w:tabs>
            <w:rPr>
              <w:rFonts w:ascii="仿宋" w:eastAsia="仿宋" w:hAnsi="仿宋"/>
              <w:noProof/>
              <w:sz w:val="24"/>
              <w:szCs w:val="24"/>
            </w:rPr>
          </w:pPr>
          <w:hyperlink w:anchor="_Toc5015343" w:history="1">
            <w:r w:rsidRPr="00613362">
              <w:rPr>
                <w:rStyle w:val="a8"/>
                <w:rFonts w:ascii="仿宋" w:eastAsia="仿宋" w:hAnsi="仿宋"/>
                <w:noProof/>
                <w:sz w:val="24"/>
                <w:szCs w:val="24"/>
              </w:rPr>
              <w:t xml:space="preserve">6. </w:t>
            </w:r>
            <w:r w:rsidRPr="00613362">
              <w:rPr>
                <w:rStyle w:val="a8"/>
                <w:rFonts w:ascii="仿宋" w:eastAsia="仿宋" w:hAnsi="仿宋" w:hint="eastAsia"/>
                <w:noProof/>
                <w:sz w:val="24"/>
                <w:szCs w:val="24"/>
              </w:rPr>
              <w:t>绘制</w:t>
            </w:r>
            <w:r w:rsidRPr="00613362">
              <w:rPr>
                <w:rStyle w:val="a8"/>
                <w:rFonts w:ascii="仿宋" w:eastAsia="仿宋" w:hAnsi="仿宋"/>
                <w:noProof/>
                <w:sz w:val="24"/>
                <w:szCs w:val="24"/>
              </w:rPr>
              <w:t xml:space="preserve"> Cube</w:t>
            </w:r>
            <w:r w:rsidRPr="00613362">
              <w:rPr>
                <w:rFonts w:ascii="仿宋" w:eastAsia="仿宋" w:hAnsi="仿宋"/>
                <w:noProof/>
                <w:webHidden/>
                <w:sz w:val="24"/>
                <w:szCs w:val="24"/>
              </w:rPr>
              <w:tab/>
            </w:r>
            <w:r w:rsidRPr="00613362">
              <w:rPr>
                <w:rFonts w:ascii="仿宋" w:eastAsia="仿宋" w:hAnsi="仿宋"/>
                <w:noProof/>
                <w:webHidden/>
                <w:sz w:val="24"/>
                <w:szCs w:val="24"/>
              </w:rPr>
              <w:fldChar w:fldCharType="begin"/>
            </w:r>
            <w:r w:rsidRPr="00613362">
              <w:rPr>
                <w:rFonts w:ascii="仿宋" w:eastAsia="仿宋" w:hAnsi="仿宋"/>
                <w:noProof/>
                <w:webHidden/>
                <w:sz w:val="24"/>
                <w:szCs w:val="24"/>
              </w:rPr>
              <w:instrText xml:space="preserve"> PAGEREF _Toc5015343 \h </w:instrText>
            </w:r>
            <w:r w:rsidRPr="00613362">
              <w:rPr>
                <w:rFonts w:ascii="仿宋" w:eastAsia="仿宋" w:hAnsi="仿宋"/>
                <w:noProof/>
                <w:webHidden/>
                <w:sz w:val="24"/>
                <w:szCs w:val="24"/>
              </w:rPr>
            </w:r>
            <w:r w:rsidRPr="00613362">
              <w:rPr>
                <w:rFonts w:ascii="仿宋" w:eastAsia="仿宋" w:hAnsi="仿宋"/>
                <w:noProof/>
                <w:webHidden/>
                <w:sz w:val="24"/>
                <w:szCs w:val="24"/>
              </w:rPr>
              <w:fldChar w:fldCharType="separate"/>
            </w:r>
            <w:r w:rsidRPr="00613362">
              <w:rPr>
                <w:rFonts w:ascii="仿宋" w:eastAsia="仿宋" w:hAnsi="仿宋"/>
                <w:noProof/>
                <w:webHidden/>
                <w:sz w:val="24"/>
                <w:szCs w:val="24"/>
              </w:rPr>
              <w:t>15</w:t>
            </w:r>
            <w:r w:rsidRPr="00613362">
              <w:rPr>
                <w:rFonts w:ascii="仿宋" w:eastAsia="仿宋" w:hAnsi="仿宋"/>
                <w:noProof/>
                <w:webHidden/>
                <w:sz w:val="24"/>
                <w:szCs w:val="24"/>
              </w:rPr>
              <w:fldChar w:fldCharType="end"/>
            </w:r>
          </w:hyperlink>
        </w:p>
        <w:p w:rsidR="00613362" w:rsidRPr="00613362" w:rsidRDefault="00613362">
          <w:pPr>
            <w:pStyle w:val="20"/>
            <w:tabs>
              <w:tab w:val="right" w:leader="dot" w:pos="8253"/>
            </w:tabs>
            <w:rPr>
              <w:rFonts w:ascii="仿宋" w:eastAsia="仿宋" w:hAnsi="仿宋"/>
              <w:noProof/>
              <w:sz w:val="24"/>
              <w:szCs w:val="24"/>
            </w:rPr>
          </w:pPr>
          <w:hyperlink w:anchor="_Toc5015344" w:history="1">
            <w:r w:rsidRPr="00613362">
              <w:rPr>
                <w:rStyle w:val="a8"/>
                <w:rFonts w:ascii="仿宋" w:eastAsia="仿宋" w:hAnsi="仿宋"/>
                <w:noProof/>
                <w:sz w:val="24"/>
                <w:szCs w:val="24"/>
              </w:rPr>
              <w:t xml:space="preserve">7. </w:t>
            </w:r>
            <w:r w:rsidRPr="00613362">
              <w:rPr>
                <w:rStyle w:val="a8"/>
                <w:rFonts w:ascii="仿宋" w:eastAsia="仿宋" w:hAnsi="仿宋" w:hint="eastAsia"/>
                <w:noProof/>
                <w:sz w:val="24"/>
                <w:szCs w:val="24"/>
              </w:rPr>
              <w:t>绘制</w:t>
            </w:r>
            <w:r w:rsidRPr="00613362">
              <w:rPr>
                <w:rStyle w:val="a8"/>
                <w:rFonts w:ascii="仿宋" w:eastAsia="仿宋" w:hAnsi="仿宋"/>
                <w:noProof/>
                <w:sz w:val="24"/>
                <w:szCs w:val="24"/>
              </w:rPr>
              <w:t xml:space="preserve"> Texture</w:t>
            </w:r>
            <w:r w:rsidRPr="00613362">
              <w:rPr>
                <w:rFonts w:ascii="仿宋" w:eastAsia="仿宋" w:hAnsi="仿宋"/>
                <w:noProof/>
                <w:webHidden/>
                <w:sz w:val="24"/>
                <w:szCs w:val="24"/>
              </w:rPr>
              <w:tab/>
            </w:r>
            <w:r w:rsidRPr="00613362">
              <w:rPr>
                <w:rFonts w:ascii="仿宋" w:eastAsia="仿宋" w:hAnsi="仿宋"/>
                <w:noProof/>
                <w:webHidden/>
                <w:sz w:val="24"/>
                <w:szCs w:val="24"/>
              </w:rPr>
              <w:fldChar w:fldCharType="begin"/>
            </w:r>
            <w:r w:rsidRPr="00613362">
              <w:rPr>
                <w:rFonts w:ascii="仿宋" w:eastAsia="仿宋" w:hAnsi="仿宋"/>
                <w:noProof/>
                <w:webHidden/>
                <w:sz w:val="24"/>
                <w:szCs w:val="24"/>
              </w:rPr>
              <w:instrText xml:space="preserve"> PAGEREF _Toc5015344 \h </w:instrText>
            </w:r>
            <w:r w:rsidRPr="00613362">
              <w:rPr>
                <w:rFonts w:ascii="仿宋" w:eastAsia="仿宋" w:hAnsi="仿宋"/>
                <w:noProof/>
                <w:webHidden/>
                <w:sz w:val="24"/>
                <w:szCs w:val="24"/>
              </w:rPr>
            </w:r>
            <w:r w:rsidRPr="00613362">
              <w:rPr>
                <w:rFonts w:ascii="仿宋" w:eastAsia="仿宋" w:hAnsi="仿宋"/>
                <w:noProof/>
                <w:webHidden/>
                <w:sz w:val="24"/>
                <w:szCs w:val="24"/>
              </w:rPr>
              <w:fldChar w:fldCharType="separate"/>
            </w:r>
            <w:r w:rsidRPr="00613362">
              <w:rPr>
                <w:rFonts w:ascii="仿宋" w:eastAsia="仿宋" w:hAnsi="仿宋"/>
                <w:noProof/>
                <w:webHidden/>
                <w:sz w:val="24"/>
                <w:szCs w:val="24"/>
              </w:rPr>
              <w:t>19</w:t>
            </w:r>
            <w:r w:rsidRPr="00613362">
              <w:rPr>
                <w:rFonts w:ascii="仿宋" w:eastAsia="仿宋" w:hAnsi="仿宋"/>
                <w:noProof/>
                <w:webHidden/>
                <w:sz w:val="24"/>
                <w:szCs w:val="24"/>
              </w:rPr>
              <w:fldChar w:fldCharType="end"/>
            </w:r>
          </w:hyperlink>
        </w:p>
        <w:p w:rsidR="00613362" w:rsidRPr="00613362" w:rsidRDefault="00613362">
          <w:pPr>
            <w:pStyle w:val="20"/>
            <w:tabs>
              <w:tab w:val="right" w:leader="dot" w:pos="8253"/>
            </w:tabs>
            <w:rPr>
              <w:rFonts w:ascii="仿宋" w:eastAsia="仿宋" w:hAnsi="仿宋"/>
              <w:noProof/>
              <w:sz w:val="24"/>
              <w:szCs w:val="24"/>
            </w:rPr>
          </w:pPr>
          <w:hyperlink w:anchor="_Toc5015345" w:history="1">
            <w:r w:rsidRPr="00613362">
              <w:rPr>
                <w:rStyle w:val="a8"/>
                <w:rFonts w:ascii="仿宋" w:eastAsia="仿宋" w:hAnsi="仿宋"/>
                <w:noProof/>
                <w:sz w:val="24"/>
                <w:szCs w:val="24"/>
              </w:rPr>
              <w:t xml:space="preserve">8. </w:t>
            </w:r>
            <w:r w:rsidRPr="00613362">
              <w:rPr>
                <w:rStyle w:val="a8"/>
                <w:rFonts w:ascii="仿宋" w:eastAsia="仿宋" w:hAnsi="仿宋" w:hint="eastAsia"/>
                <w:noProof/>
                <w:sz w:val="24"/>
                <w:szCs w:val="24"/>
              </w:rPr>
              <w:t>计算</w:t>
            </w:r>
            <w:r w:rsidRPr="00613362">
              <w:rPr>
                <w:rStyle w:val="a8"/>
                <w:rFonts w:ascii="仿宋" w:eastAsia="仿宋" w:hAnsi="仿宋"/>
                <w:noProof/>
                <w:sz w:val="24"/>
                <w:szCs w:val="24"/>
              </w:rPr>
              <w:t xml:space="preserve"> mipmap</w:t>
            </w:r>
            <w:r w:rsidRPr="00613362">
              <w:rPr>
                <w:rFonts w:ascii="仿宋" w:eastAsia="仿宋" w:hAnsi="仿宋"/>
                <w:noProof/>
                <w:webHidden/>
                <w:sz w:val="24"/>
                <w:szCs w:val="24"/>
              </w:rPr>
              <w:tab/>
            </w:r>
            <w:r w:rsidRPr="00613362">
              <w:rPr>
                <w:rFonts w:ascii="仿宋" w:eastAsia="仿宋" w:hAnsi="仿宋"/>
                <w:noProof/>
                <w:webHidden/>
                <w:sz w:val="24"/>
                <w:szCs w:val="24"/>
              </w:rPr>
              <w:fldChar w:fldCharType="begin"/>
            </w:r>
            <w:r w:rsidRPr="00613362">
              <w:rPr>
                <w:rFonts w:ascii="仿宋" w:eastAsia="仿宋" w:hAnsi="仿宋"/>
                <w:noProof/>
                <w:webHidden/>
                <w:sz w:val="24"/>
                <w:szCs w:val="24"/>
              </w:rPr>
              <w:instrText xml:space="preserve"> PAGEREF _Toc5015345 \h </w:instrText>
            </w:r>
            <w:r w:rsidRPr="00613362">
              <w:rPr>
                <w:rFonts w:ascii="仿宋" w:eastAsia="仿宋" w:hAnsi="仿宋"/>
                <w:noProof/>
                <w:webHidden/>
                <w:sz w:val="24"/>
                <w:szCs w:val="24"/>
              </w:rPr>
            </w:r>
            <w:r w:rsidRPr="00613362">
              <w:rPr>
                <w:rFonts w:ascii="仿宋" w:eastAsia="仿宋" w:hAnsi="仿宋"/>
                <w:noProof/>
                <w:webHidden/>
                <w:sz w:val="24"/>
                <w:szCs w:val="24"/>
              </w:rPr>
              <w:fldChar w:fldCharType="separate"/>
            </w:r>
            <w:r w:rsidRPr="00613362">
              <w:rPr>
                <w:rFonts w:ascii="仿宋" w:eastAsia="仿宋" w:hAnsi="仿宋"/>
                <w:noProof/>
                <w:webHidden/>
                <w:sz w:val="24"/>
                <w:szCs w:val="24"/>
              </w:rPr>
              <w:t>21</w:t>
            </w:r>
            <w:r w:rsidRPr="00613362">
              <w:rPr>
                <w:rFonts w:ascii="仿宋" w:eastAsia="仿宋" w:hAnsi="仿宋"/>
                <w:noProof/>
                <w:webHidden/>
                <w:sz w:val="24"/>
                <w:szCs w:val="24"/>
              </w:rPr>
              <w:fldChar w:fldCharType="end"/>
            </w:r>
          </w:hyperlink>
        </w:p>
        <w:p w:rsidR="00613362" w:rsidRPr="00613362" w:rsidRDefault="00613362">
          <w:pPr>
            <w:pStyle w:val="20"/>
            <w:tabs>
              <w:tab w:val="right" w:leader="dot" w:pos="8253"/>
            </w:tabs>
            <w:rPr>
              <w:rFonts w:ascii="仿宋" w:eastAsia="仿宋" w:hAnsi="仿宋"/>
              <w:noProof/>
              <w:sz w:val="24"/>
              <w:szCs w:val="24"/>
            </w:rPr>
          </w:pPr>
          <w:hyperlink w:anchor="_Toc5015346" w:history="1">
            <w:r w:rsidRPr="00613362">
              <w:rPr>
                <w:rStyle w:val="a8"/>
                <w:rFonts w:ascii="仿宋" w:eastAsia="仿宋" w:hAnsi="仿宋"/>
                <w:noProof/>
                <w:sz w:val="24"/>
                <w:szCs w:val="24"/>
              </w:rPr>
              <w:t xml:space="preserve">9. </w:t>
            </w:r>
            <w:r w:rsidRPr="00613362">
              <w:rPr>
                <w:rStyle w:val="a8"/>
                <w:rFonts w:ascii="仿宋" w:eastAsia="仿宋" w:hAnsi="仿宋" w:hint="eastAsia"/>
                <w:noProof/>
                <w:sz w:val="24"/>
                <w:szCs w:val="24"/>
              </w:rPr>
              <w:t>绘制</w:t>
            </w:r>
            <w:r w:rsidRPr="00613362">
              <w:rPr>
                <w:rStyle w:val="a8"/>
                <w:rFonts w:ascii="仿宋" w:eastAsia="仿宋" w:hAnsi="仿宋"/>
                <w:noProof/>
                <w:sz w:val="24"/>
                <w:szCs w:val="24"/>
              </w:rPr>
              <w:t xml:space="preserve"> circle</w:t>
            </w:r>
            <w:r w:rsidRPr="00613362">
              <w:rPr>
                <w:rFonts w:ascii="仿宋" w:eastAsia="仿宋" w:hAnsi="仿宋"/>
                <w:noProof/>
                <w:webHidden/>
                <w:sz w:val="24"/>
                <w:szCs w:val="24"/>
              </w:rPr>
              <w:tab/>
            </w:r>
            <w:r w:rsidRPr="00613362">
              <w:rPr>
                <w:rFonts w:ascii="仿宋" w:eastAsia="仿宋" w:hAnsi="仿宋"/>
                <w:noProof/>
                <w:webHidden/>
                <w:sz w:val="24"/>
                <w:szCs w:val="24"/>
              </w:rPr>
              <w:fldChar w:fldCharType="begin"/>
            </w:r>
            <w:r w:rsidRPr="00613362">
              <w:rPr>
                <w:rFonts w:ascii="仿宋" w:eastAsia="仿宋" w:hAnsi="仿宋"/>
                <w:noProof/>
                <w:webHidden/>
                <w:sz w:val="24"/>
                <w:szCs w:val="24"/>
              </w:rPr>
              <w:instrText xml:space="preserve"> PAGEREF _Toc5015346 \h </w:instrText>
            </w:r>
            <w:r w:rsidRPr="00613362">
              <w:rPr>
                <w:rFonts w:ascii="仿宋" w:eastAsia="仿宋" w:hAnsi="仿宋"/>
                <w:noProof/>
                <w:webHidden/>
                <w:sz w:val="24"/>
                <w:szCs w:val="24"/>
              </w:rPr>
            </w:r>
            <w:r w:rsidRPr="00613362">
              <w:rPr>
                <w:rFonts w:ascii="仿宋" w:eastAsia="仿宋" w:hAnsi="仿宋"/>
                <w:noProof/>
                <w:webHidden/>
                <w:sz w:val="24"/>
                <w:szCs w:val="24"/>
              </w:rPr>
              <w:fldChar w:fldCharType="separate"/>
            </w:r>
            <w:r w:rsidRPr="00613362">
              <w:rPr>
                <w:rFonts w:ascii="仿宋" w:eastAsia="仿宋" w:hAnsi="仿宋"/>
                <w:noProof/>
                <w:webHidden/>
                <w:sz w:val="24"/>
                <w:szCs w:val="24"/>
              </w:rPr>
              <w:t>24</w:t>
            </w:r>
            <w:r w:rsidRPr="00613362">
              <w:rPr>
                <w:rFonts w:ascii="仿宋" w:eastAsia="仿宋" w:hAnsi="仿宋"/>
                <w:noProof/>
                <w:webHidden/>
                <w:sz w:val="24"/>
                <w:szCs w:val="24"/>
              </w:rPr>
              <w:fldChar w:fldCharType="end"/>
            </w:r>
          </w:hyperlink>
        </w:p>
        <w:p w:rsidR="00613362" w:rsidRPr="00613362" w:rsidRDefault="00613362">
          <w:pPr>
            <w:pStyle w:val="20"/>
            <w:tabs>
              <w:tab w:val="right" w:leader="dot" w:pos="8253"/>
            </w:tabs>
            <w:rPr>
              <w:rFonts w:ascii="仿宋" w:eastAsia="仿宋" w:hAnsi="仿宋"/>
              <w:noProof/>
              <w:sz w:val="24"/>
              <w:szCs w:val="24"/>
            </w:rPr>
          </w:pPr>
          <w:hyperlink w:anchor="_Toc5015347" w:history="1">
            <w:r w:rsidRPr="00613362">
              <w:rPr>
                <w:rStyle w:val="a8"/>
                <w:rFonts w:ascii="仿宋" w:eastAsia="仿宋" w:hAnsi="仿宋"/>
                <w:noProof/>
                <w:sz w:val="24"/>
                <w:szCs w:val="24"/>
              </w:rPr>
              <w:t>10. material</w:t>
            </w:r>
            <w:r w:rsidRPr="00613362">
              <w:rPr>
                <w:rFonts w:ascii="仿宋" w:eastAsia="仿宋" w:hAnsi="仿宋"/>
                <w:noProof/>
                <w:webHidden/>
                <w:sz w:val="24"/>
                <w:szCs w:val="24"/>
              </w:rPr>
              <w:tab/>
            </w:r>
            <w:r w:rsidRPr="00613362">
              <w:rPr>
                <w:rFonts w:ascii="仿宋" w:eastAsia="仿宋" w:hAnsi="仿宋"/>
                <w:noProof/>
                <w:webHidden/>
                <w:sz w:val="24"/>
                <w:szCs w:val="24"/>
              </w:rPr>
              <w:fldChar w:fldCharType="begin"/>
            </w:r>
            <w:r w:rsidRPr="00613362">
              <w:rPr>
                <w:rFonts w:ascii="仿宋" w:eastAsia="仿宋" w:hAnsi="仿宋"/>
                <w:noProof/>
                <w:webHidden/>
                <w:sz w:val="24"/>
                <w:szCs w:val="24"/>
              </w:rPr>
              <w:instrText xml:space="preserve"> PAGEREF _Toc5015347 \h </w:instrText>
            </w:r>
            <w:r w:rsidRPr="00613362">
              <w:rPr>
                <w:rFonts w:ascii="仿宋" w:eastAsia="仿宋" w:hAnsi="仿宋"/>
                <w:noProof/>
                <w:webHidden/>
                <w:sz w:val="24"/>
                <w:szCs w:val="24"/>
              </w:rPr>
            </w:r>
            <w:r w:rsidRPr="00613362">
              <w:rPr>
                <w:rFonts w:ascii="仿宋" w:eastAsia="仿宋" w:hAnsi="仿宋"/>
                <w:noProof/>
                <w:webHidden/>
                <w:sz w:val="24"/>
                <w:szCs w:val="24"/>
              </w:rPr>
              <w:fldChar w:fldCharType="separate"/>
            </w:r>
            <w:r w:rsidRPr="00613362">
              <w:rPr>
                <w:rFonts w:ascii="仿宋" w:eastAsia="仿宋" w:hAnsi="仿宋"/>
                <w:noProof/>
                <w:webHidden/>
                <w:sz w:val="24"/>
                <w:szCs w:val="24"/>
              </w:rPr>
              <w:t>26</w:t>
            </w:r>
            <w:r w:rsidRPr="00613362">
              <w:rPr>
                <w:rFonts w:ascii="仿宋" w:eastAsia="仿宋" w:hAnsi="仿宋"/>
                <w:noProof/>
                <w:webHidden/>
                <w:sz w:val="24"/>
                <w:szCs w:val="24"/>
              </w:rPr>
              <w:fldChar w:fldCharType="end"/>
            </w:r>
          </w:hyperlink>
        </w:p>
        <w:p w:rsidR="00613362" w:rsidRPr="00613362" w:rsidRDefault="00613362">
          <w:pPr>
            <w:pStyle w:val="20"/>
            <w:tabs>
              <w:tab w:val="right" w:leader="dot" w:pos="8253"/>
            </w:tabs>
            <w:rPr>
              <w:rFonts w:ascii="仿宋" w:eastAsia="仿宋" w:hAnsi="仿宋"/>
              <w:noProof/>
              <w:sz w:val="24"/>
              <w:szCs w:val="24"/>
            </w:rPr>
          </w:pPr>
          <w:hyperlink w:anchor="_Toc5015348" w:history="1">
            <w:r w:rsidRPr="00613362">
              <w:rPr>
                <w:rStyle w:val="a8"/>
                <w:rFonts w:ascii="仿宋" w:eastAsia="仿宋" w:hAnsi="仿宋"/>
                <w:noProof/>
                <w:sz w:val="24"/>
                <w:szCs w:val="24"/>
              </w:rPr>
              <w:t>11. object file</w:t>
            </w:r>
            <w:r w:rsidRPr="00613362">
              <w:rPr>
                <w:rFonts w:ascii="仿宋" w:eastAsia="仿宋" w:hAnsi="仿宋"/>
                <w:noProof/>
                <w:webHidden/>
                <w:sz w:val="24"/>
                <w:szCs w:val="24"/>
              </w:rPr>
              <w:tab/>
            </w:r>
            <w:r w:rsidRPr="00613362">
              <w:rPr>
                <w:rFonts w:ascii="仿宋" w:eastAsia="仿宋" w:hAnsi="仿宋"/>
                <w:noProof/>
                <w:webHidden/>
                <w:sz w:val="24"/>
                <w:szCs w:val="24"/>
              </w:rPr>
              <w:fldChar w:fldCharType="begin"/>
            </w:r>
            <w:r w:rsidRPr="00613362">
              <w:rPr>
                <w:rFonts w:ascii="仿宋" w:eastAsia="仿宋" w:hAnsi="仿宋"/>
                <w:noProof/>
                <w:webHidden/>
                <w:sz w:val="24"/>
                <w:szCs w:val="24"/>
              </w:rPr>
              <w:instrText xml:space="preserve"> PAGEREF _Toc5015348 \h </w:instrText>
            </w:r>
            <w:r w:rsidRPr="00613362">
              <w:rPr>
                <w:rFonts w:ascii="仿宋" w:eastAsia="仿宋" w:hAnsi="仿宋"/>
                <w:noProof/>
                <w:webHidden/>
                <w:sz w:val="24"/>
                <w:szCs w:val="24"/>
              </w:rPr>
            </w:r>
            <w:r w:rsidRPr="00613362">
              <w:rPr>
                <w:rFonts w:ascii="仿宋" w:eastAsia="仿宋" w:hAnsi="仿宋"/>
                <w:noProof/>
                <w:webHidden/>
                <w:sz w:val="24"/>
                <w:szCs w:val="24"/>
              </w:rPr>
              <w:fldChar w:fldCharType="separate"/>
            </w:r>
            <w:r w:rsidRPr="00613362">
              <w:rPr>
                <w:rFonts w:ascii="仿宋" w:eastAsia="仿宋" w:hAnsi="仿宋"/>
                <w:noProof/>
                <w:webHidden/>
                <w:sz w:val="24"/>
                <w:szCs w:val="24"/>
              </w:rPr>
              <w:t>26</w:t>
            </w:r>
            <w:r w:rsidRPr="00613362">
              <w:rPr>
                <w:rFonts w:ascii="仿宋" w:eastAsia="仿宋" w:hAnsi="仿宋"/>
                <w:noProof/>
                <w:webHidden/>
                <w:sz w:val="24"/>
                <w:szCs w:val="24"/>
              </w:rPr>
              <w:fldChar w:fldCharType="end"/>
            </w:r>
          </w:hyperlink>
        </w:p>
        <w:p w:rsidR="00613362" w:rsidRPr="00613362" w:rsidRDefault="00613362">
          <w:pPr>
            <w:pStyle w:val="10"/>
            <w:tabs>
              <w:tab w:val="right" w:leader="dot" w:pos="8253"/>
            </w:tabs>
            <w:rPr>
              <w:rFonts w:ascii="仿宋" w:eastAsia="仿宋" w:hAnsi="仿宋"/>
              <w:noProof/>
              <w:sz w:val="24"/>
              <w:szCs w:val="24"/>
            </w:rPr>
          </w:pPr>
          <w:hyperlink w:anchor="_Toc5015349" w:history="1">
            <w:r w:rsidRPr="00613362">
              <w:rPr>
                <w:rStyle w:val="a8"/>
                <w:rFonts w:ascii="仿宋" w:eastAsia="仿宋" w:hAnsi="仿宋" w:hint="eastAsia"/>
                <w:noProof/>
                <w:sz w:val="24"/>
                <w:szCs w:val="24"/>
              </w:rPr>
              <w:t>五、结言</w:t>
            </w:r>
            <w:r w:rsidRPr="00613362">
              <w:rPr>
                <w:rFonts w:ascii="仿宋" w:eastAsia="仿宋" w:hAnsi="仿宋"/>
                <w:noProof/>
                <w:webHidden/>
                <w:sz w:val="24"/>
                <w:szCs w:val="24"/>
              </w:rPr>
              <w:tab/>
            </w:r>
            <w:r w:rsidRPr="00613362">
              <w:rPr>
                <w:rFonts w:ascii="仿宋" w:eastAsia="仿宋" w:hAnsi="仿宋"/>
                <w:noProof/>
                <w:webHidden/>
                <w:sz w:val="24"/>
                <w:szCs w:val="24"/>
              </w:rPr>
              <w:fldChar w:fldCharType="begin"/>
            </w:r>
            <w:r w:rsidRPr="00613362">
              <w:rPr>
                <w:rFonts w:ascii="仿宋" w:eastAsia="仿宋" w:hAnsi="仿宋"/>
                <w:noProof/>
                <w:webHidden/>
                <w:sz w:val="24"/>
                <w:szCs w:val="24"/>
              </w:rPr>
              <w:instrText xml:space="preserve"> PAGEREF _Toc5015349 \h </w:instrText>
            </w:r>
            <w:r w:rsidRPr="00613362">
              <w:rPr>
                <w:rFonts w:ascii="仿宋" w:eastAsia="仿宋" w:hAnsi="仿宋"/>
                <w:noProof/>
                <w:webHidden/>
                <w:sz w:val="24"/>
                <w:szCs w:val="24"/>
              </w:rPr>
            </w:r>
            <w:r w:rsidRPr="00613362">
              <w:rPr>
                <w:rFonts w:ascii="仿宋" w:eastAsia="仿宋" w:hAnsi="仿宋"/>
                <w:noProof/>
                <w:webHidden/>
                <w:sz w:val="24"/>
                <w:szCs w:val="24"/>
              </w:rPr>
              <w:fldChar w:fldCharType="separate"/>
            </w:r>
            <w:r w:rsidRPr="00613362">
              <w:rPr>
                <w:rFonts w:ascii="仿宋" w:eastAsia="仿宋" w:hAnsi="仿宋"/>
                <w:noProof/>
                <w:webHidden/>
                <w:sz w:val="24"/>
                <w:szCs w:val="24"/>
              </w:rPr>
              <w:t>27</w:t>
            </w:r>
            <w:r w:rsidRPr="00613362">
              <w:rPr>
                <w:rFonts w:ascii="仿宋" w:eastAsia="仿宋" w:hAnsi="仿宋"/>
                <w:noProof/>
                <w:webHidden/>
                <w:sz w:val="24"/>
                <w:szCs w:val="24"/>
              </w:rPr>
              <w:fldChar w:fldCharType="end"/>
            </w:r>
          </w:hyperlink>
        </w:p>
        <w:p w:rsidR="00613362" w:rsidRDefault="00613362">
          <w:pPr>
            <w:pStyle w:val="10"/>
            <w:tabs>
              <w:tab w:val="right" w:leader="dot" w:pos="8253"/>
            </w:tabs>
            <w:rPr>
              <w:noProof/>
            </w:rPr>
          </w:pPr>
          <w:hyperlink w:anchor="_Toc5015350" w:history="1">
            <w:r w:rsidRPr="00613362">
              <w:rPr>
                <w:rStyle w:val="a8"/>
                <w:rFonts w:ascii="仿宋" w:eastAsia="仿宋" w:hAnsi="仿宋" w:hint="eastAsia"/>
                <w:noProof/>
                <w:sz w:val="24"/>
                <w:szCs w:val="24"/>
              </w:rPr>
              <w:t>主要参考文献</w:t>
            </w:r>
            <w:r w:rsidRPr="00613362">
              <w:rPr>
                <w:rFonts w:ascii="仿宋" w:eastAsia="仿宋" w:hAnsi="仿宋"/>
                <w:noProof/>
                <w:webHidden/>
                <w:sz w:val="24"/>
                <w:szCs w:val="24"/>
              </w:rPr>
              <w:tab/>
            </w:r>
            <w:r w:rsidRPr="00613362">
              <w:rPr>
                <w:rFonts w:ascii="仿宋" w:eastAsia="仿宋" w:hAnsi="仿宋"/>
                <w:noProof/>
                <w:webHidden/>
                <w:sz w:val="24"/>
                <w:szCs w:val="24"/>
              </w:rPr>
              <w:fldChar w:fldCharType="begin"/>
            </w:r>
            <w:r w:rsidRPr="00613362">
              <w:rPr>
                <w:rFonts w:ascii="仿宋" w:eastAsia="仿宋" w:hAnsi="仿宋"/>
                <w:noProof/>
                <w:webHidden/>
                <w:sz w:val="24"/>
                <w:szCs w:val="24"/>
              </w:rPr>
              <w:instrText xml:space="preserve"> PAGEREF _Toc5015350 \h </w:instrText>
            </w:r>
            <w:r w:rsidRPr="00613362">
              <w:rPr>
                <w:rFonts w:ascii="仿宋" w:eastAsia="仿宋" w:hAnsi="仿宋"/>
                <w:noProof/>
                <w:webHidden/>
                <w:sz w:val="24"/>
                <w:szCs w:val="24"/>
              </w:rPr>
            </w:r>
            <w:r w:rsidRPr="00613362">
              <w:rPr>
                <w:rFonts w:ascii="仿宋" w:eastAsia="仿宋" w:hAnsi="仿宋"/>
                <w:noProof/>
                <w:webHidden/>
                <w:sz w:val="24"/>
                <w:szCs w:val="24"/>
              </w:rPr>
              <w:fldChar w:fldCharType="separate"/>
            </w:r>
            <w:r w:rsidRPr="00613362">
              <w:rPr>
                <w:rFonts w:ascii="仿宋" w:eastAsia="仿宋" w:hAnsi="仿宋"/>
                <w:noProof/>
                <w:webHidden/>
                <w:sz w:val="24"/>
                <w:szCs w:val="24"/>
              </w:rPr>
              <w:t>27</w:t>
            </w:r>
            <w:r w:rsidRPr="00613362">
              <w:rPr>
                <w:rFonts w:ascii="仿宋" w:eastAsia="仿宋" w:hAnsi="仿宋"/>
                <w:noProof/>
                <w:webHidden/>
                <w:sz w:val="24"/>
                <w:szCs w:val="24"/>
              </w:rPr>
              <w:fldChar w:fldCharType="end"/>
            </w:r>
          </w:hyperlink>
        </w:p>
        <w:p w:rsidR="00E84C0A" w:rsidRDefault="00173523" w:rsidP="00233247">
          <w:pPr>
            <w:spacing w:line="240" w:lineRule="atLeast"/>
          </w:pPr>
          <w:r w:rsidRPr="00233247">
            <w:rPr>
              <w:rFonts w:ascii="Adobe 仿宋 Std R" w:eastAsia="Adobe 仿宋 Std R" w:hAnsi="Adobe 仿宋 Std R"/>
              <w:sz w:val="24"/>
              <w:szCs w:val="24"/>
            </w:rPr>
            <w:fldChar w:fldCharType="end"/>
          </w:r>
        </w:p>
      </w:sdtContent>
    </w:sdt>
    <w:p w:rsidR="00233247" w:rsidRPr="00613362" w:rsidRDefault="00E84C0A" w:rsidP="008700B8">
      <w:pPr>
        <w:widowControl/>
        <w:jc w:val="left"/>
      </w:pPr>
      <w:r>
        <w:br w:type="page"/>
      </w:r>
    </w:p>
    <w:p w:rsidR="00564D11" w:rsidRPr="00E84C0A" w:rsidRDefault="008700B8" w:rsidP="00D16715">
      <w:pPr>
        <w:rPr>
          <w:rFonts w:ascii="黑体" w:eastAsia="黑体" w:hAnsi="黑体"/>
          <w:b/>
          <w:sz w:val="28"/>
          <w:szCs w:val="28"/>
        </w:rPr>
      </w:pPr>
      <w:bookmarkStart w:id="0" w:name="_Toc5015334"/>
      <w:r w:rsidRPr="00E84C0A">
        <w:rPr>
          <w:rFonts w:ascii="黑体" w:eastAsia="黑体" w:hAnsi="黑体" w:hint="eastAsia"/>
          <w:b/>
          <w:sz w:val="28"/>
          <w:szCs w:val="28"/>
        </w:rPr>
        <w:lastRenderedPageBreak/>
        <w:t>一、</w:t>
      </w:r>
      <w:r w:rsidR="008B7251" w:rsidRPr="00E84C0A">
        <w:rPr>
          <w:rFonts w:ascii="黑体" w:eastAsia="黑体" w:hAnsi="黑体"/>
          <w:b/>
          <w:sz w:val="28"/>
          <w:szCs w:val="28"/>
        </w:rPr>
        <w:t>引言</w:t>
      </w:r>
      <w:r w:rsidR="00564D11" w:rsidRPr="00E84C0A">
        <w:rPr>
          <w:rFonts w:ascii="黑体" w:eastAsia="黑体" w:hAnsi="黑体"/>
          <w:b/>
          <w:sz w:val="28"/>
          <w:szCs w:val="28"/>
        </w:rPr>
        <w:t>：</w:t>
      </w:r>
      <w:bookmarkEnd w:id="0"/>
    </w:p>
    <w:p w:rsidR="00564D11" w:rsidRPr="007C74FF" w:rsidRDefault="00564D11" w:rsidP="00D16715">
      <w:pPr>
        <w:rPr>
          <w:rFonts w:asciiTheme="minorEastAsia" w:hAnsiTheme="minorEastAsia"/>
          <w:sz w:val="24"/>
          <w:szCs w:val="24"/>
        </w:rPr>
      </w:pPr>
      <w:r w:rsidRPr="007C74FF">
        <w:rPr>
          <w:rFonts w:asciiTheme="minorEastAsia" w:hAnsiTheme="minorEastAsia" w:hint="eastAsia"/>
          <w:sz w:val="24"/>
          <w:szCs w:val="24"/>
        </w:rPr>
        <w:t>首先我想来谈一下大学四年从接触编程到学习程序到今天的一些感受，这包含了我制作这个毕设的一些初衷想法。假设我现在已经是以为真正意义上的的程序员，在游戏这个大领域里提供给很多想我一样的人很多选择的方向，比如游戏的程序架构、游戏检测、游戏渲染等方面，越是精致的游戏所涉及的方面就越多。那么在计算机这个领域的就业人员往往只会其中一个方向是不行的，这也是计算机很有意思的地方，单在游戏领域里面你能够选择的方向以及要学习的知识就几乎无穷无尽，我今次选择游戏渲染作为我个人毕设，因为首先是大环境因素的要求，为了更好的发展，这里我不多做叙述，仅是我个人认为。其次是因为渲染的可持续发展性，随着逐步的接触渲染层面的内容，没有接触过的人如何能够想象仅靠几个基础 API 能在程序美工手下呈现出那么多五彩缤纷的效果，这归功于计算机里包含的无穷的数学的思想与方法，这就是渲染的核心之一，不断的计算，这也是不断学习的前提。也许在掌握了足够的基础之后，你还拥有了几项甚至 几十项工具技能，就游戏领域来看一般是游戏引擎，又或者插件工具使用，总之学完你拥有的那些，是否还要继续寻找下个技术点去学习攻克，找什么样的技术点学习攻克都会成为程序在项目或者闲时需要考虑的问题。但是学习渲染就不需要考虑这些问题，因为我保证在游戏渲染领域里面的数学，物理思维是一个人一辈子也学不完的，不仅是因为它日新月异，而且还因为它复杂！</w:t>
      </w:r>
    </w:p>
    <w:p w:rsidR="00026104" w:rsidRDefault="00613362" w:rsidP="00D16715">
      <w:pPr>
        <w:rPr>
          <w:rFonts w:asciiTheme="minorEastAsia" w:hAnsiTheme="minorEastAsia"/>
          <w:sz w:val="24"/>
          <w:szCs w:val="24"/>
        </w:rPr>
      </w:pPr>
      <w:r>
        <w:rPr>
          <w:rFonts w:asciiTheme="minorEastAsia" w:hAnsiTheme="minorEastAsia" w:hint="eastAsia"/>
          <w:sz w:val="24"/>
          <w:szCs w:val="24"/>
        </w:rPr>
        <w:t>最后，不过是</w:t>
      </w:r>
      <w:r w:rsidR="008B7251" w:rsidRPr="007C74FF">
        <w:rPr>
          <w:rFonts w:asciiTheme="minorEastAsia" w:hAnsiTheme="minorEastAsia" w:hint="eastAsia"/>
          <w:sz w:val="24"/>
          <w:szCs w:val="24"/>
        </w:rPr>
        <w:t>花里胡哨罢了，从一个灯光的效果开始，简单的代码编程是枯燥的，但是在探索学习渲染的过程是充满挑战的，是可以看到效果的，不是单纯的点击事件，而是一个美丽的世界。</w:t>
      </w:r>
    </w:p>
    <w:p w:rsidR="007C74FF" w:rsidRPr="007C74FF" w:rsidRDefault="007C74FF" w:rsidP="00D16715">
      <w:pPr>
        <w:rPr>
          <w:rFonts w:asciiTheme="minorEastAsia" w:hAnsiTheme="minorEastAsia"/>
          <w:sz w:val="24"/>
          <w:szCs w:val="24"/>
        </w:rPr>
      </w:pPr>
    </w:p>
    <w:p w:rsidR="00026104" w:rsidRPr="00E84C0A" w:rsidRDefault="008700B8" w:rsidP="00D16715">
      <w:pPr>
        <w:rPr>
          <w:rFonts w:ascii="黑体" w:eastAsia="黑体" w:hAnsi="黑体"/>
          <w:b/>
          <w:sz w:val="28"/>
          <w:szCs w:val="28"/>
        </w:rPr>
      </w:pPr>
      <w:bookmarkStart w:id="1" w:name="_Toc5015335"/>
      <w:r w:rsidRPr="00E84C0A">
        <w:rPr>
          <w:rFonts w:ascii="黑体" w:eastAsia="黑体" w:hAnsi="黑体" w:hint="eastAsia"/>
          <w:b/>
          <w:sz w:val="28"/>
          <w:szCs w:val="28"/>
        </w:rPr>
        <w:t>二、</w:t>
      </w:r>
      <w:r w:rsidR="00026104" w:rsidRPr="00E84C0A">
        <w:rPr>
          <w:rFonts w:ascii="黑体" w:eastAsia="黑体" w:hAnsi="黑体"/>
          <w:b/>
          <w:sz w:val="28"/>
          <w:szCs w:val="28"/>
        </w:rPr>
        <w:t>项目设计：</w:t>
      </w:r>
      <w:bookmarkEnd w:id="1"/>
    </w:p>
    <w:p w:rsidR="00026104" w:rsidRPr="007C74FF" w:rsidRDefault="00026104" w:rsidP="00D16715">
      <w:pPr>
        <w:rPr>
          <w:rFonts w:asciiTheme="minorEastAsia" w:hAnsiTheme="minorEastAsia"/>
          <w:sz w:val="24"/>
          <w:szCs w:val="24"/>
        </w:rPr>
      </w:pPr>
      <w:r w:rsidRPr="007C74FF">
        <w:rPr>
          <w:rFonts w:asciiTheme="minorEastAsia" w:hAnsiTheme="minorEastAsia" w:hint="eastAsia"/>
          <w:sz w:val="24"/>
          <w:szCs w:val="24"/>
        </w:rPr>
        <w:t>这里我首先讲解一下什么是软件渲染器，从渲染管线开始，opengl，DX，都为我们提供了一套成型的 API，帮助我们渲染事物，但是 GPU 内部还是拥有自己的处理数据方案，当然随着这么长时间的演变下来， GPU 内的运算已经相当的成熟优秀，软件渲染器简单来讲就是通过代码与数学公式将 GPU 中已经封装好的渲染 API 在 CPU 重现。</w:t>
      </w:r>
    </w:p>
    <w:p w:rsidR="00026104" w:rsidRPr="007C74FF" w:rsidRDefault="00026104" w:rsidP="00D16715">
      <w:pPr>
        <w:rPr>
          <w:rFonts w:asciiTheme="minorEastAsia" w:hAnsiTheme="minorEastAsia"/>
          <w:sz w:val="24"/>
          <w:szCs w:val="24"/>
        </w:rPr>
      </w:pPr>
      <w:r w:rsidRPr="007C74FF">
        <w:rPr>
          <w:rFonts w:asciiTheme="minorEastAsia" w:hAnsiTheme="minorEastAsia" w:hint="eastAsia"/>
          <w:sz w:val="24"/>
          <w:szCs w:val="24"/>
        </w:rPr>
        <w:t>那么GPU 和 CPU 最大的差距在于处理器的数量，GPU 专门用于处理渲染时的大量数据计算，因此渲染效率远远高于 CPU，在一次性传入所有的渲染数据之后 GPU 将直接计算出并封装好渲染结果呈现给使用者（这也是 webgl 使用时的一个优化处理点），介绍完上述的基本要点，下面谈下我使用 webgl 通过浏览器实现一套软件渲染器的好处与坏处分别是什么？</w:t>
      </w:r>
    </w:p>
    <w:p w:rsidR="00026104" w:rsidRPr="007C74FF" w:rsidRDefault="00026104" w:rsidP="00D16715">
      <w:pPr>
        <w:rPr>
          <w:rFonts w:asciiTheme="minorEastAsia" w:hAnsiTheme="minorEastAsia"/>
          <w:sz w:val="24"/>
          <w:szCs w:val="24"/>
        </w:rPr>
      </w:pPr>
      <w:r w:rsidRPr="007C74FF">
        <w:rPr>
          <w:rFonts w:asciiTheme="minorEastAsia" w:hAnsiTheme="minorEastAsia" w:hint="eastAsia"/>
          <w:sz w:val="24"/>
          <w:szCs w:val="24"/>
        </w:rPr>
        <w:t>好处：</w:t>
      </w:r>
    </w:p>
    <w:p w:rsidR="00026104" w:rsidRPr="007C74FF" w:rsidRDefault="00026104" w:rsidP="00D16715">
      <w:pPr>
        <w:rPr>
          <w:rFonts w:asciiTheme="minorEastAsia" w:hAnsiTheme="minorEastAsia"/>
          <w:sz w:val="24"/>
          <w:szCs w:val="24"/>
        </w:rPr>
      </w:pPr>
      <w:r w:rsidRPr="007C74FF">
        <w:rPr>
          <w:rFonts w:asciiTheme="minorEastAsia" w:hAnsiTheme="minorEastAsia" w:hint="eastAsia"/>
          <w:sz w:val="24"/>
          <w:szCs w:val="24"/>
        </w:rPr>
        <w:tab/>
        <w:t>1. electron 的良好的封装和使用，便于打包成成品</w:t>
      </w:r>
    </w:p>
    <w:p w:rsidR="00026104" w:rsidRPr="007C74FF" w:rsidRDefault="00026104" w:rsidP="00D16715">
      <w:pPr>
        <w:rPr>
          <w:rFonts w:asciiTheme="minorEastAsia" w:hAnsiTheme="minorEastAsia"/>
          <w:sz w:val="24"/>
          <w:szCs w:val="24"/>
        </w:rPr>
      </w:pPr>
      <w:r w:rsidRPr="007C74FF">
        <w:rPr>
          <w:rFonts w:asciiTheme="minorEastAsia" w:hAnsiTheme="minorEastAsia" w:hint="eastAsia"/>
          <w:sz w:val="24"/>
          <w:szCs w:val="24"/>
        </w:rPr>
        <w:t xml:space="preserve"> </w:t>
      </w:r>
      <w:r w:rsidRPr="007C74FF">
        <w:rPr>
          <w:rFonts w:asciiTheme="minorEastAsia" w:hAnsiTheme="minorEastAsia" w:hint="eastAsia"/>
          <w:sz w:val="24"/>
          <w:szCs w:val="24"/>
        </w:rPr>
        <w:tab/>
        <w:t>2. js 的提供丰富的工具以及灵活的语法</w:t>
      </w:r>
    </w:p>
    <w:p w:rsidR="00026104" w:rsidRPr="007C74FF" w:rsidRDefault="00026104" w:rsidP="00D16715">
      <w:pPr>
        <w:rPr>
          <w:rFonts w:asciiTheme="minorEastAsia" w:hAnsiTheme="minorEastAsia"/>
          <w:sz w:val="24"/>
          <w:szCs w:val="24"/>
        </w:rPr>
      </w:pPr>
      <w:r w:rsidRPr="007C74FF">
        <w:rPr>
          <w:rFonts w:asciiTheme="minorEastAsia" w:hAnsiTheme="minorEastAsia" w:hint="eastAsia"/>
          <w:sz w:val="24"/>
          <w:szCs w:val="24"/>
        </w:rPr>
        <w:t>坏处：</w:t>
      </w:r>
    </w:p>
    <w:p w:rsidR="00026104" w:rsidRPr="007C74FF" w:rsidRDefault="00026104" w:rsidP="00D16715">
      <w:pPr>
        <w:rPr>
          <w:rFonts w:asciiTheme="minorEastAsia" w:hAnsiTheme="minorEastAsia"/>
          <w:sz w:val="24"/>
          <w:szCs w:val="24"/>
        </w:rPr>
      </w:pPr>
      <w:r w:rsidRPr="007C74FF">
        <w:rPr>
          <w:rFonts w:asciiTheme="minorEastAsia" w:hAnsiTheme="minorEastAsia" w:hint="eastAsia"/>
          <w:sz w:val="24"/>
          <w:szCs w:val="24"/>
        </w:rPr>
        <w:t>1. 相比于 C++ 或者C 语言编写的软件渲染器，webgl 通过 js 实际上还是通过浏览器最终转换调用的 opengl，那么在渲染效率上如果算法不够精炼或者结构不够完善的话，最终的渲染效率会远远低于直接使用 GPU 渲染。我们可以得到的结论是：渲染效率： webgl &lt; opengl(CPU) &lt; GPU 直接使用现成 API。</w:t>
      </w:r>
    </w:p>
    <w:p w:rsidR="00026104" w:rsidRPr="007C74FF" w:rsidRDefault="00026104" w:rsidP="00D16715">
      <w:pPr>
        <w:rPr>
          <w:rFonts w:asciiTheme="minorEastAsia" w:hAnsiTheme="minorEastAsia"/>
          <w:sz w:val="24"/>
          <w:szCs w:val="24"/>
        </w:rPr>
      </w:pPr>
    </w:p>
    <w:p w:rsidR="00564D11" w:rsidRPr="00E84C0A" w:rsidRDefault="008700B8" w:rsidP="00D16715">
      <w:pPr>
        <w:rPr>
          <w:rFonts w:ascii="黑体" w:eastAsia="黑体" w:hAnsi="黑体"/>
          <w:b/>
          <w:sz w:val="28"/>
          <w:szCs w:val="28"/>
        </w:rPr>
      </w:pPr>
      <w:bookmarkStart w:id="2" w:name="_Toc5015336"/>
      <w:r w:rsidRPr="00E84C0A">
        <w:rPr>
          <w:rFonts w:ascii="黑体" w:eastAsia="黑体" w:hAnsi="黑体" w:hint="eastAsia"/>
          <w:b/>
          <w:sz w:val="28"/>
          <w:szCs w:val="28"/>
        </w:rPr>
        <w:t>三、</w:t>
      </w:r>
      <w:r w:rsidR="00564D11" w:rsidRPr="00E84C0A">
        <w:rPr>
          <w:rFonts w:ascii="黑体" w:eastAsia="黑体" w:hAnsi="黑体" w:hint="eastAsia"/>
          <w:b/>
          <w:sz w:val="28"/>
          <w:szCs w:val="28"/>
        </w:rPr>
        <w:t>最终目标</w:t>
      </w:r>
      <w:r w:rsidR="008B7251" w:rsidRPr="00E84C0A">
        <w:rPr>
          <w:rFonts w:ascii="黑体" w:eastAsia="黑体" w:hAnsi="黑体" w:hint="eastAsia"/>
          <w:b/>
          <w:sz w:val="28"/>
          <w:szCs w:val="28"/>
        </w:rPr>
        <w:t>：</w:t>
      </w:r>
      <w:bookmarkEnd w:id="2"/>
    </w:p>
    <w:p w:rsidR="008B7251" w:rsidRPr="007C74FF" w:rsidRDefault="008B7251" w:rsidP="00D16715">
      <w:pPr>
        <w:rPr>
          <w:rFonts w:asciiTheme="minorEastAsia" w:hAnsiTheme="minorEastAsia"/>
          <w:sz w:val="24"/>
          <w:szCs w:val="24"/>
        </w:rPr>
      </w:pPr>
      <w:r w:rsidRPr="007C74FF">
        <w:rPr>
          <w:rFonts w:asciiTheme="minorEastAsia" w:hAnsiTheme="minorEastAsia" w:hint="eastAsia"/>
          <w:sz w:val="24"/>
          <w:szCs w:val="24"/>
        </w:rPr>
        <w:t>这是在我完成代码编程之后开始写的论文，所以本来的最终目标其实已经偏颇了不少，因为我第一次完整的编写软件渲染器，中间遇到的问题导致我花费的时间不断的增多，当然也因为我有懒癌一天写 4 个小时已经算是不错的成绩了。</w:t>
      </w:r>
    </w:p>
    <w:p w:rsidR="008B7251" w:rsidRDefault="008B7251" w:rsidP="00D16715"/>
    <w:tbl>
      <w:tblPr>
        <w:tblStyle w:val="a6"/>
        <w:tblW w:w="0" w:type="auto"/>
        <w:tblInd w:w="420" w:type="dxa"/>
        <w:tblLook w:val="04A0"/>
      </w:tblPr>
      <w:tblGrid>
        <w:gridCol w:w="4058"/>
        <w:gridCol w:w="4001"/>
      </w:tblGrid>
      <w:tr w:rsidR="008B7251" w:rsidTr="008B7251">
        <w:tc>
          <w:tcPr>
            <w:tcW w:w="4076" w:type="dxa"/>
          </w:tcPr>
          <w:p w:rsidR="008B7251" w:rsidRPr="007C74FF" w:rsidRDefault="008B7251" w:rsidP="00D16715">
            <w:pPr>
              <w:rPr>
                <w:rFonts w:asciiTheme="minorEastAsia" w:hAnsiTheme="minorEastAsia"/>
                <w:sz w:val="24"/>
                <w:szCs w:val="24"/>
              </w:rPr>
            </w:pPr>
            <w:r w:rsidRPr="007C74FF">
              <w:rPr>
                <w:rFonts w:asciiTheme="minorEastAsia" w:hAnsiTheme="minorEastAsia" w:hint="eastAsia"/>
                <w:sz w:val="24"/>
                <w:szCs w:val="24"/>
              </w:rPr>
              <w:t>原本的预期目标：</w:t>
            </w:r>
          </w:p>
        </w:tc>
        <w:tc>
          <w:tcPr>
            <w:tcW w:w="4026" w:type="dxa"/>
          </w:tcPr>
          <w:p w:rsidR="008B7251" w:rsidRPr="007C74FF" w:rsidRDefault="008B7251" w:rsidP="00D16715">
            <w:pPr>
              <w:rPr>
                <w:rFonts w:asciiTheme="minorEastAsia" w:hAnsiTheme="minorEastAsia"/>
                <w:sz w:val="24"/>
                <w:szCs w:val="24"/>
              </w:rPr>
            </w:pPr>
            <w:r w:rsidRPr="007C74FF">
              <w:rPr>
                <w:rFonts w:asciiTheme="minorEastAsia" w:hAnsiTheme="minorEastAsia" w:hint="eastAsia"/>
                <w:sz w:val="24"/>
                <w:szCs w:val="24"/>
              </w:rPr>
              <w:t>最终完成</w:t>
            </w:r>
          </w:p>
        </w:tc>
      </w:tr>
      <w:tr w:rsidR="008B7251" w:rsidTr="008B7251">
        <w:tc>
          <w:tcPr>
            <w:tcW w:w="4076" w:type="dxa"/>
          </w:tcPr>
          <w:p w:rsidR="008B7251" w:rsidRPr="007C74FF" w:rsidRDefault="008B7251" w:rsidP="00D16715">
            <w:pPr>
              <w:rPr>
                <w:rFonts w:asciiTheme="minorEastAsia" w:hAnsiTheme="minorEastAsia"/>
                <w:sz w:val="24"/>
                <w:szCs w:val="24"/>
              </w:rPr>
            </w:pPr>
            <w:r w:rsidRPr="007C74FF">
              <w:rPr>
                <w:rFonts w:asciiTheme="minorEastAsia" w:hAnsiTheme="minorEastAsia"/>
                <w:sz w:val="24"/>
                <w:szCs w:val="24"/>
              </w:rPr>
              <w:t>P</w:t>
            </w:r>
            <w:r w:rsidRPr="007C74FF">
              <w:rPr>
                <w:rFonts w:asciiTheme="minorEastAsia" w:hAnsiTheme="minorEastAsia" w:hint="eastAsia"/>
                <w:sz w:val="24"/>
                <w:szCs w:val="24"/>
              </w:rPr>
              <w:t>oint</w:t>
            </w:r>
          </w:p>
        </w:tc>
        <w:tc>
          <w:tcPr>
            <w:tcW w:w="4026" w:type="dxa"/>
          </w:tcPr>
          <w:p w:rsidR="008B7251" w:rsidRPr="007C74FF" w:rsidRDefault="008B7251" w:rsidP="00D16715">
            <w:pPr>
              <w:rPr>
                <w:rFonts w:asciiTheme="minorEastAsia" w:hAnsiTheme="minorEastAsia"/>
                <w:sz w:val="24"/>
                <w:szCs w:val="24"/>
              </w:rPr>
            </w:pPr>
            <w:r w:rsidRPr="007C74FF">
              <w:rPr>
                <w:rFonts w:asciiTheme="minorEastAsia" w:hAnsiTheme="minorEastAsia"/>
                <w:sz w:val="24"/>
                <w:szCs w:val="24"/>
              </w:rPr>
              <w:t>完成</w:t>
            </w:r>
          </w:p>
        </w:tc>
      </w:tr>
      <w:tr w:rsidR="008B7251" w:rsidTr="008B7251">
        <w:tc>
          <w:tcPr>
            <w:tcW w:w="4076" w:type="dxa"/>
          </w:tcPr>
          <w:p w:rsidR="008B7251" w:rsidRPr="007C74FF" w:rsidRDefault="008B7251" w:rsidP="00D16715">
            <w:pPr>
              <w:rPr>
                <w:rFonts w:asciiTheme="minorEastAsia" w:hAnsiTheme="minorEastAsia"/>
                <w:sz w:val="24"/>
                <w:szCs w:val="24"/>
              </w:rPr>
            </w:pPr>
            <w:r w:rsidRPr="007C74FF">
              <w:rPr>
                <w:rFonts w:asciiTheme="minorEastAsia" w:hAnsiTheme="minorEastAsia"/>
                <w:sz w:val="24"/>
                <w:szCs w:val="24"/>
              </w:rPr>
              <w:t>C</w:t>
            </w:r>
            <w:r w:rsidRPr="007C74FF">
              <w:rPr>
                <w:rFonts w:asciiTheme="minorEastAsia" w:hAnsiTheme="minorEastAsia" w:hint="eastAsia"/>
                <w:sz w:val="24"/>
                <w:szCs w:val="24"/>
              </w:rPr>
              <w:t>ircle</w:t>
            </w:r>
          </w:p>
        </w:tc>
        <w:tc>
          <w:tcPr>
            <w:tcW w:w="4026" w:type="dxa"/>
          </w:tcPr>
          <w:p w:rsidR="008B7251" w:rsidRPr="007C74FF" w:rsidRDefault="008B7251" w:rsidP="00D16715">
            <w:pPr>
              <w:rPr>
                <w:rFonts w:asciiTheme="minorEastAsia" w:hAnsiTheme="minorEastAsia"/>
                <w:sz w:val="24"/>
                <w:szCs w:val="24"/>
              </w:rPr>
            </w:pPr>
            <w:r w:rsidRPr="007C74FF">
              <w:rPr>
                <w:rFonts w:asciiTheme="minorEastAsia" w:hAnsiTheme="minorEastAsia"/>
                <w:sz w:val="24"/>
                <w:szCs w:val="24"/>
              </w:rPr>
              <w:t>完成</w:t>
            </w:r>
          </w:p>
        </w:tc>
      </w:tr>
      <w:tr w:rsidR="008B7251" w:rsidTr="008B7251">
        <w:tc>
          <w:tcPr>
            <w:tcW w:w="4076" w:type="dxa"/>
          </w:tcPr>
          <w:p w:rsidR="008B7251" w:rsidRPr="007C74FF" w:rsidRDefault="008B7251" w:rsidP="00D16715">
            <w:pPr>
              <w:rPr>
                <w:rFonts w:asciiTheme="minorEastAsia" w:hAnsiTheme="minorEastAsia"/>
                <w:sz w:val="24"/>
                <w:szCs w:val="24"/>
              </w:rPr>
            </w:pPr>
            <w:r w:rsidRPr="007C74FF">
              <w:rPr>
                <w:rFonts w:asciiTheme="minorEastAsia" w:hAnsiTheme="minorEastAsia"/>
                <w:sz w:val="24"/>
                <w:szCs w:val="24"/>
              </w:rPr>
              <w:t>Triangle</w:t>
            </w:r>
          </w:p>
        </w:tc>
        <w:tc>
          <w:tcPr>
            <w:tcW w:w="4026" w:type="dxa"/>
          </w:tcPr>
          <w:p w:rsidR="008B7251" w:rsidRPr="007C74FF" w:rsidRDefault="008B7251" w:rsidP="00D16715">
            <w:pPr>
              <w:rPr>
                <w:rFonts w:asciiTheme="minorEastAsia" w:hAnsiTheme="minorEastAsia"/>
                <w:sz w:val="24"/>
                <w:szCs w:val="24"/>
              </w:rPr>
            </w:pPr>
            <w:r w:rsidRPr="007C74FF">
              <w:rPr>
                <w:rFonts w:asciiTheme="minorEastAsia" w:hAnsiTheme="minorEastAsia"/>
                <w:sz w:val="24"/>
                <w:szCs w:val="24"/>
              </w:rPr>
              <w:t>完成</w:t>
            </w:r>
          </w:p>
        </w:tc>
      </w:tr>
      <w:tr w:rsidR="008B7251" w:rsidTr="008B7251">
        <w:tc>
          <w:tcPr>
            <w:tcW w:w="4076" w:type="dxa"/>
          </w:tcPr>
          <w:p w:rsidR="008B7251" w:rsidRPr="007C74FF" w:rsidRDefault="008B7251" w:rsidP="00D16715">
            <w:pPr>
              <w:rPr>
                <w:rFonts w:asciiTheme="minorEastAsia" w:hAnsiTheme="minorEastAsia"/>
                <w:sz w:val="24"/>
                <w:szCs w:val="24"/>
              </w:rPr>
            </w:pPr>
            <w:r w:rsidRPr="007C74FF">
              <w:rPr>
                <w:rFonts w:asciiTheme="minorEastAsia" w:hAnsiTheme="minorEastAsia" w:hint="eastAsia"/>
                <w:sz w:val="24"/>
                <w:szCs w:val="24"/>
              </w:rPr>
              <w:t>仿射变换</w:t>
            </w:r>
          </w:p>
        </w:tc>
        <w:tc>
          <w:tcPr>
            <w:tcW w:w="4026" w:type="dxa"/>
          </w:tcPr>
          <w:p w:rsidR="008B7251" w:rsidRPr="007C74FF" w:rsidRDefault="008B7251" w:rsidP="00D16715">
            <w:pPr>
              <w:rPr>
                <w:rFonts w:asciiTheme="minorEastAsia" w:hAnsiTheme="minorEastAsia"/>
                <w:sz w:val="24"/>
                <w:szCs w:val="24"/>
              </w:rPr>
            </w:pPr>
            <w:r w:rsidRPr="007C74FF">
              <w:rPr>
                <w:rFonts w:asciiTheme="minorEastAsia" w:hAnsiTheme="minorEastAsia"/>
                <w:sz w:val="24"/>
                <w:szCs w:val="24"/>
              </w:rPr>
              <w:t>完成</w:t>
            </w:r>
          </w:p>
        </w:tc>
      </w:tr>
      <w:tr w:rsidR="008B7251" w:rsidTr="008B7251">
        <w:tc>
          <w:tcPr>
            <w:tcW w:w="4076" w:type="dxa"/>
          </w:tcPr>
          <w:p w:rsidR="008B7251" w:rsidRPr="007C74FF" w:rsidRDefault="008B7251" w:rsidP="00D16715">
            <w:pPr>
              <w:rPr>
                <w:rFonts w:asciiTheme="minorEastAsia" w:hAnsiTheme="minorEastAsia"/>
                <w:sz w:val="24"/>
                <w:szCs w:val="24"/>
              </w:rPr>
            </w:pPr>
            <w:r w:rsidRPr="007C74FF">
              <w:rPr>
                <w:rFonts w:asciiTheme="minorEastAsia" w:hAnsiTheme="minorEastAsia" w:hint="eastAsia"/>
                <w:sz w:val="24"/>
                <w:szCs w:val="24"/>
              </w:rPr>
              <w:t>进入 3D 部分深度检测</w:t>
            </w:r>
          </w:p>
        </w:tc>
        <w:tc>
          <w:tcPr>
            <w:tcW w:w="4026" w:type="dxa"/>
          </w:tcPr>
          <w:p w:rsidR="008B7251" w:rsidRPr="007C74FF" w:rsidRDefault="008B7251" w:rsidP="00D16715">
            <w:pPr>
              <w:rPr>
                <w:rFonts w:asciiTheme="minorEastAsia" w:hAnsiTheme="minorEastAsia"/>
                <w:sz w:val="24"/>
                <w:szCs w:val="24"/>
              </w:rPr>
            </w:pPr>
            <w:r w:rsidRPr="007C74FF">
              <w:rPr>
                <w:rFonts w:asciiTheme="minorEastAsia" w:hAnsiTheme="minorEastAsia"/>
                <w:sz w:val="24"/>
                <w:szCs w:val="24"/>
              </w:rPr>
              <w:t>完成</w:t>
            </w:r>
          </w:p>
        </w:tc>
      </w:tr>
      <w:tr w:rsidR="008B7251" w:rsidTr="008B7251">
        <w:tc>
          <w:tcPr>
            <w:tcW w:w="4076" w:type="dxa"/>
          </w:tcPr>
          <w:p w:rsidR="008B7251" w:rsidRPr="007C74FF" w:rsidRDefault="008B7251" w:rsidP="00D16715">
            <w:pPr>
              <w:rPr>
                <w:rFonts w:asciiTheme="minorEastAsia" w:hAnsiTheme="minorEastAsia"/>
                <w:sz w:val="24"/>
                <w:szCs w:val="24"/>
              </w:rPr>
            </w:pPr>
            <w:r w:rsidRPr="007C74FF">
              <w:rPr>
                <w:rFonts w:asciiTheme="minorEastAsia" w:hAnsiTheme="minorEastAsia" w:hint="eastAsia"/>
                <w:sz w:val="24"/>
                <w:szCs w:val="24"/>
              </w:rPr>
              <w:t>Cube</w:t>
            </w:r>
          </w:p>
        </w:tc>
        <w:tc>
          <w:tcPr>
            <w:tcW w:w="4026" w:type="dxa"/>
          </w:tcPr>
          <w:p w:rsidR="008B7251" w:rsidRPr="007C74FF" w:rsidRDefault="008B7251" w:rsidP="00D16715">
            <w:pPr>
              <w:rPr>
                <w:rFonts w:asciiTheme="minorEastAsia" w:hAnsiTheme="minorEastAsia"/>
                <w:sz w:val="24"/>
                <w:szCs w:val="24"/>
              </w:rPr>
            </w:pPr>
            <w:r w:rsidRPr="007C74FF">
              <w:rPr>
                <w:rFonts w:asciiTheme="minorEastAsia" w:hAnsiTheme="minorEastAsia"/>
                <w:sz w:val="24"/>
                <w:szCs w:val="24"/>
              </w:rPr>
              <w:t>完成</w:t>
            </w:r>
          </w:p>
        </w:tc>
      </w:tr>
      <w:tr w:rsidR="008B7251" w:rsidTr="008B7251">
        <w:tc>
          <w:tcPr>
            <w:tcW w:w="4076" w:type="dxa"/>
          </w:tcPr>
          <w:p w:rsidR="008B7251" w:rsidRPr="007C74FF" w:rsidRDefault="008B7251" w:rsidP="00D16715">
            <w:pPr>
              <w:rPr>
                <w:rFonts w:asciiTheme="minorEastAsia" w:hAnsiTheme="minorEastAsia"/>
                <w:sz w:val="24"/>
                <w:szCs w:val="24"/>
              </w:rPr>
            </w:pPr>
            <w:r w:rsidRPr="007C74FF">
              <w:rPr>
                <w:rFonts w:asciiTheme="minorEastAsia" w:hAnsiTheme="minorEastAsia" w:hint="eastAsia"/>
                <w:sz w:val="24"/>
                <w:szCs w:val="24"/>
              </w:rPr>
              <w:t>Texture</w:t>
            </w:r>
          </w:p>
        </w:tc>
        <w:tc>
          <w:tcPr>
            <w:tcW w:w="4026" w:type="dxa"/>
          </w:tcPr>
          <w:p w:rsidR="008B7251" w:rsidRPr="007C74FF" w:rsidRDefault="008B7251" w:rsidP="00D16715">
            <w:pPr>
              <w:rPr>
                <w:rFonts w:asciiTheme="minorEastAsia" w:hAnsiTheme="minorEastAsia"/>
                <w:sz w:val="24"/>
                <w:szCs w:val="24"/>
              </w:rPr>
            </w:pPr>
            <w:r w:rsidRPr="007C74FF">
              <w:rPr>
                <w:rFonts w:asciiTheme="minorEastAsia" w:hAnsiTheme="minorEastAsia"/>
                <w:sz w:val="24"/>
                <w:szCs w:val="24"/>
              </w:rPr>
              <w:t>完成</w:t>
            </w:r>
          </w:p>
        </w:tc>
      </w:tr>
      <w:tr w:rsidR="008B7251" w:rsidTr="008B7251">
        <w:tc>
          <w:tcPr>
            <w:tcW w:w="4076" w:type="dxa"/>
          </w:tcPr>
          <w:p w:rsidR="008B7251" w:rsidRPr="007C74FF" w:rsidRDefault="008B7251" w:rsidP="00D16715">
            <w:pPr>
              <w:rPr>
                <w:rFonts w:asciiTheme="minorEastAsia" w:hAnsiTheme="minorEastAsia"/>
                <w:sz w:val="24"/>
                <w:szCs w:val="24"/>
              </w:rPr>
            </w:pPr>
            <w:r w:rsidRPr="007C74FF">
              <w:rPr>
                <w:rFonts w:asciiTheme="minorEastAsia" w:hAnsiTheme="minorEastAsia" w:hint="eastAsia"/>
                <w:sz w:val="24"/>
                <w:szCs w:val="24"/>
              </w:rPr>
              <w:t>PointLight</w:t>
            </w:r>
          </w:p>
        </w:tc>
        <w:tc>
          <w:tcPr>
            <w:tcW w:w="4026" w:type="dxa"/>
          </w:tcPr>
          <w:p w:rsidR="008B7251" w:rsidRPr="007C74FF" w:rsidRDefault="008B7251" w:rsidP="00D16715">
            <w:pPr>
              <w:rPr>
                <w:rFonts w:asciiTheme="minorEastAsia" w:hAnsiTheme="minorEastAsia"/>
                <w:sz w:val="24"/>
                <w:szCs w:val="24"/>
              </w:rPr>
            </w:pPr>
            <w:r w:rsidRPr="007C74FF">
              <w:rPr>
                <w:rFonts w:asciiTheme="minorEastAsia" w:hAnsiTheme="minorEastAsia"/>
                <w:sz w:val="24"/>
                <w:szCs w:val="24"/>
              </w:rPr>
              <w:t>半完成</w:t>
            </w:r>
          </w:p>
        </w:tc>
      </w:tr>
      <w:tr w:rsidR="008B7251" w:rsidTr="008B7251">
        <w:tc>
          <w:tcPr>
            <w:tcW w:w="4076" w:type="dxa"/>
          </w:tcPr>
          <w:p w:rsidR="008B7251" w:rsidRPr="007C74FF" w:rsidRDefault="008B7251" w:rsidP="00D16715">
            <w:pPr>
              <w:rPr>
                <w:rFonts w:asciiTheme="minorEastAsia" w:hAnsiTheme="minorEastAsia"/>
                <w:sz w:val="24"/>
                <w:szCs w:val="24"/>
              </w:rPr>
            </w:pPr>
            <w:r w:rsidRPr="007C74FF">
              <w:rPr>
                <w:rFonts w:asciiTheme="minorEastAsia" w:hAnsiTheme="minorEastAsia" w:hint="eastAsia"/>
                <w:sz w:val="24"/>
                <w:szCs w:val="24"/>
              </w:rPr>
              <w:t>噪点 Fov等额外效果</w:t>
            </w:r>
          </w:p>
        </w:tc>
        <w:tc>
          <w:tcPr>
            <w:tcW w:w="4026" w:type="dxa"/>
          </w:tcPr>
          <w:p w:rsidR="008B7251" w:rsidRPr="007C74FF" w:rsidRDefault="008B7251" w:rsidP="00D16715">
            <w:pPr>
              <w:rPr>
                <w:rFonts w:asciiTheme="minorEastAsia" w:hAnsiTheme="minorEastAsia"/>
                <w:sz w:val="24"/>
                <w:szCs w:val="24"/>
              </w:rPr>
            </w:pPr>
            <w:r w:rsidRPr="007C74FF">
              <w:rPr>
                <w:rFonts w:asciiTheme="minorEastAsia" w:hAnsiTheme="minorEastAsia"/>
                <w:sz w:val="24"/>
                <w:szCs w:val="24"/>
              </w:rPr>
              <w:t>未完成</w:t>
            </w:r>
          </w:p>
        </w:tc>
      </w:tr>
    </w:tbl>
    <w:p w:rsidR="007C74FF" w:rsidRDefault="007C74FF" w:rsidP="00D16715">
      <w:pPr>
        <w:rPr>
          <w:rFonts w:asciiTheme="minorEastAsia" w:hAnsiTheme="minorEastAsia"/>
          <w:sz w:val="24"/>
          <w:szCs w:val="24"/>
        </w:rPr>
      </w:pPr>
    </w:p>
    <w:p w:rsidR="008B7251" w:rsidRDefault="008B7251" w:rsidP="00D16715">
      <w:pPr>
        <w:rPr>
          <w:rFonts w:asciiTheme="minorEastAsia" w:hAnsiTheme="minorEastAsia"/>
          <w:sz w:val="24"/>
          <w:szCs w:val="24"/>
        </w:rPr>
      </w:pPr>
      <w:r w:rsidRPr="007C74FF">
        <w:rPr>
          <w:rFonts w:asciiTheme="minorEastAsia" w:hAnsiTheme="minorEastAsia"/>
          <w:sz w:val="24"/>
          <w:szCs w:val="24"/>
        </w:rPr>
        <w:t>额外效果其实还有很多基本的效果，但是因为过于庞杂，我对这个部分涉及的不够深入，只能说日后有机会当我更加深入渲染这个领域之后再能查漏补缺。</w:t>
      </w:r>
    </w:p>
    <w:p w:rsidR="007C74FF" w:rsidRPr="007C74FF" w:rsidRDefault="007C74FF" w:rsidP="00D16715">
      <w:pPr>
        <w:rPr>
          <w:rFonts w:asciiTheme="minorEastAsia" w:hAnsiTheme="minorEastAsia"/>
          <w:sz w:val="24"/>
          <w:szCs w:val="24"/>
        </w:rPr>
      </w:pPr>
    </w:p>
    <w:p w:rsidR="008B7251" w:rsidRPr="00E84C0A" w:rsidRDefault="008700B8" w:rsidP="00D16715">
      <w:pPr>
        <w:rPr>
          <w:rFonts w:ascii="黑体" w:eastAsia="黑体" w:hAnsi="黑体"/>
          <w:b/>
          <w:sz w:val="28"/>
          <w:szCs w:val="28"/>
        </w:rPr>
      </w:pPr>
      <w:bookmarkStart w:id="3" w:name="_Toc5015337"/>
      <w:r w:rsidRPr="00E84C0A">
        <w:rPr>
          <w:rFonts w:ascii="黑体" w:eastAsia="黑体" w:hAnsi="黑体" w:hint="eastAsia"/>
          <w:b/>
          <w:sz w:val="28"/>
          <w:szCs w:val="28"/>
        </w:rPr>
        <w:t>四、</w:t>
      </w:r>
      <w:r w:rsidR="008B7251" w:rsidRPr="00E84C0A">
        <w:rPr>
          <w:rFonts w:ascii="黑体" w:eastAsia="黑体" w:hAnsi="黑体" w:hint="eastAsia"/>
          <w:b/>
          <w:sz w:val="28"/>
          <w:szCs w:val="28"/>
        </w:rPr>
        <w:t>功能设计说明</w:t>
      </w:r>
      <w:bookmarkEnd w:id="3"/>
    </w:p>
    <w:p w:rsidR="008B7251" w:rsidRPr="007C74FF" w:rsidRDefault="008B7251" w:rsidP="00D16715">
      <w:pPr>
        <w:rPr>
          <w:rFonts w:asciiTheme="minorEastAsia" w:hAnsiTheme="minorEastAsia"/>
          <w:sz w:val="24"/>
          <w:szCs w:val="24"/>
        </w:rPr>
      </w:pPr>
      <w:r w:rsidRPr="007C74FF">
        <w:rPr>
          <w:rFonts w:asciiTheme="minorEastAsia" w:hAnsiTheme="minorEastAsia" w:hint="eastAsia"/>
          <w:sz w:val="24"/>
          <w:szCs w:val="24"/>
        </w:rPr>
        <w:t>下面我会按照优先级的顺序依次讲解这个软件渲染器涉及的功能与知识点，由简入难，里面我会穿插一些效果图片并且我会加入相等部分的反思内容为以后再次完善做准备。</w:t>
      </w:r>
    </w:p>
    <w:p w:rsidR="008B7251" w:rsidRPr="007C74FF" w:rsidRDefault="008B7251" w:rsidP="00D16715">
      <w:pPr>
        <w:rPr>
          <w:rFonts w:asciiTheme="minorEastAsia" w:hAnsiTheme="minorEastAsia"/>
          <w:sz w:val="24"/>
          <w:szCs w:val="24"/>
        </w:rPr>
      </w:pPr>
      <w:r w:rsidRPr="007C74FF">
        <w:rPr>
          <w:rFonts w:asciiTheme="minorEastAsia" w:hAnsiTheme="minorEastAsia" w:hint="eastAsia"/>
          <w:sz w:val="24"/>
          <w:szCs w:val="24"/>
        </w:rPr>
        <w:t>完成这个项目我借鉴了大量晚上的参考博客，文章以及一些参考书，我会在文中加入适量的链接。</w:t>
      </w:r>
    </w:p>
    <w:p w:rsidR="008B7251" w:rsidRPr="007C74FF" w:rsidRDefault="007C74FF" w:rsidP="00D16715">
      <w:pPr>
        <w:rPr>
          <w:rFonts w:asciiTheme="minorEastAsia" w:hAnsiTheme="minorEastAsia"/>
          <w:sz w:val="24"/>
          <w:szCs w:val="24"/>
        </w:rPr>
      </w:pPr>
      <w:bookmarkStart w:id="4" w:name="_Toc5015338"/>
      <w:r w:rsidRPr="007C74FF">
        <w:rPr>
          <w:rFonts w:asciiTheme="minorEastAsia" w:hAnsiTheme="minorEastAsia" w:hint="eastAsia"/>
          <w:sz w:val="24"/>
          <w:szCs w:val="24"/>
        </w:rPr>
        <w:t xml:space="preserve">1. </w:t>
      </w:r>
      <w:r w:rsidR="008B7251" w:rsidRPr="007C74FF">
        <w:rPr>
          <w:rFonts w:asciiTheme="minorEastAsia" w:hAnsiTheme="minorEastAsia" w:hint="eastAsia"/>
          <w:sz w:val="24"/>
          <w:szCs w:val="24"/>
        </w:rPr>
        <w:t>我的渲染器：</w:t>
      </w:r>
      <w:bookmarkEnd w:id="4"/>
    </w:p>
    <w:p w:rsidR="008B7251" w:rsidRPr="007C74FF" w:rsidRDefault="008B7251" w:rsidP="00D16715">
      <w:pPr>
        <w:rPr>
          <w:rFonts w:asciiTheme="minorEastAsia" w:hAnsiTheme="minorEastAsia"/>
          <w:sz w:val="24"/>
          <w:szCs w:val="24"/>
        </w:rPr>
      </w:pPr>
      <w:r w:rsidRPr="007C74FF">
        <w:rPr>
          <w:rFonts w:asciiTheme="minorEastAsia" w:hAnsiTheme="minorEastAsia" w:hint="eastAsia"/>
          <w:sz w:val="24"/>
          <w:szCs w:val="24"/>
        </w:rPr>
        <w:t>首先来看一下成品吧。</w:t>
      </w:r>
      <w:r w:rsidR="00026104" w:rsidRPr="007C74FF">
        <w:rPr>
          <w:rFonts w:asciiTheme="minorEastAsia" w:hAnsiTheme="minorEastAsia" w:hint="eastAsia"/>
          <w:sz w:val="24"/>
          <w:szCs w:val="24"/>
        </w:rPr>
        <w:t>（见图 1-1）</w:t>
      </w:r>
    </w:p>
    <w:p w:rsidR="00026104" w:rsidRPr="007C74FF" w:rsidRDefault="00026104" w:rsidP="00401632">
      <w:pPr>
        <w:jc w:val="center"/>
        <w:rPr>
          <w:rFonts w:asciiTheme="minorEastAsia" w:hAnsiTheme="minorEastAsia"/>
          <w:sz w:val="24"/>
          <w:szCs w:val="24"/>
        </w:rPr>
      </w:pPr>
      <w:r w:rsidRPr="007C74FF">
        <w:rPr>
          <w:rFonts w:asciiTheme="minorEastAsia" w:hAnsiTheme="minorEastAsia"/>
          <w:noProof/>
          <w:sz w:val="24"/>
          <w:szCs w:val="24"/>
        </w:rPr>
        <w:lastRenderedPageBreak/>
        <w:drawing>
          <wp:inline distT="0" distB="0" distL="0" distR="0">
            <wp:extent cx="4850130" cy="3123484"/>
            <wp:effectExtent l="1905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850130" cy="3123484"/>
                    </a:xfrm>
                    <a:prstGeom prst="rect">
                      <a:avLst/>
                    </a:prstGeom>
                    <a:noFill/>
                    <a:ln w="9525">
                      <a:noFill/>
                      <a:miter lim="800000"/>
                      <a:headEnd/>
                      <a:tailEnd/>
                    </a:ln>
                  </pic:spPr>
                </pic:pic>
              </a:graphicData>
            </a:graphic>
          </wp:inline>
        </w:drawing>
      </w:r>
    </w:p>
    <w:p w:rsidR="00026104" w:rsidRPr="007C74FF" w:rsidRDefault="00026104" w:rsidP="00401632">
      <w:pPr>
        <w:jc w:val="center"/>
        <w:rPr>
          <w:rFonts w:asciiTheme="minorEastAsia" w:hAnsiTheme="minorEastAsia"/>
          <w:b/>
          <w:sz w:val="24"/>
          <w:szCs w:val="24"/>
        </w:rPr>
      </w:pPr>
      <w:r w:rsidRPr="007C74FF">
        <w:rPr>
          <w:rFonts w:asciiTheme="minorEastAsia" w:hAnsiTheme="minorEastAsia" w:hint="eastAsia"/>
          <w:b/>
          <w:sz w:val="24"/>
          <w:szCs w:val="24"/>
        </w:rPr>
        <w:t>图1-1成品</w:t>
      </w:r>
    </w:p>
    <w:p w:rsidR="00026104" w:rsidRPr="007C74FF" w:rsidRDefault="00026104" w:rsidP="00D16715">
      <w:pPr>
        <w:rPr>
          <w:rFonts w:asciiTheme="minorEastAsia" w:hAnsiTheme="minorEastAsia"/>
          <w:sz w:val="24"/>
          <w:szCs w:val="24"/>
        </w:rPr>
      </w:pPr>
      <w:r w:rsidRPr="007C74FF">
        <w:rPr>
          <w:rFonts w:asciiTheme="minorEastAsia" w:hAnsiTheme="minorEastAsia" w:hint="eastAsia"/>
          <w:sz w:val="24"/>
          <w:szCs w:val="24"/>
        </w:rPr>
        <w:t xml:space="preserve">在 </w:t>
      </w:r>
      <w:hyperlink r:id="rId9" w:history="1">
        <w:r w:rsidRPr="007C74FF">
          <w:rPr>
            <w:rFonts w:asciiTheme="minorEastAsia" w:hAnsiTheme="minorEastAsia" w:hint="eastAsia"/>
            <w:sz w:val="24"/>
            <w:szCs w:val="24"/>
          </w:rPr>
          <w:t xml:space="preserve">electron </w:t>
        </w:r>
      </w:hyperlink>
      <w:r w:rsidRPr="007C74FF">
        <w:rPr>
          <w:rFonts w:asciiTheme="minorEastAsia" w:hAnsiTheme="minorEastAsia" w:hint="eastAsia"/>
          <w:sz w:val="24"/>
          <w:szCs w:val="24"/>
        </w:rPr>
        <w:t xml:space="preserve">的结构基础上我们打包出了一个 exe 格式的软件包，结合一套比较成熟时尚的页面模版工具 </w:t>
      </w:r>
      <w:hyperlink r:id="rId10" w:history="1">
        <w:r w:rsidRPr="007C74FF">
          <w:rPr>
            <w:rFonts w:asciiTheme="minorEastAsia" w:hAnsiTheme="minorEastAsia" w:hint="eastAsia"/>
            <w:sz w:val="24"/>
            <w:szCs w:val="24"/>
          </w:rPr>
          <w:t>Bluma</w:t>
        </w:r>
      </w:hyperlink>
      <w:r w:rsidRPr="007C74FF">
        <w:rPr>
          <w:rFonts w:asciiTheme="minorEastAsia" w:hAnsiTheme="minorEastAsia" w:hint="eastAsia"/>
          <w:sz w:val="24"/>
          <w:szCs w:val="24"/>
        </w:rPr>
        <w:t xml:space="preserve"> 指定summary 结构，当然了相当一部分的 electron 附带功能我目前没有使用，比如 menu 之类的设置。我设计了左边框栏，浏览者可以通过点击对应的场景链接跳转场景，右边的 Canvas 会显示当前场景应有的场景效果。通过浏览者也可以通过 View 中的 Toggle Develop Tools 打开后台控制器查看输出输入，当然了为了节省性能我几乎没做什么特殊的数据监控。</w:t>
      </w:r>
    </w:p>
    <w:p w:rsidR="00026104" w:rsidRPr="007C74FF" w:rsidRDefault="00026104" w:rsidP="00D16715">
      <w:pPr>
        <w:rPr>
          <w:rFonts w:asciiTheme="minorEastAsia" w:hAnsiTheme="minorEastAsia"/>
          <w:sz w:val="24"/>
          <w:szCs w:val="24"/>
        </w:rPr>
      </w:pPr>
      <w:r w:rsidRPr="007C74FF">
        <w:rPr>
          <w:rFonts w:asciiTheme="minorEastAsia" w:hAnsiTheme="minorEastAsia" w:hint="eastAsia"/>
          <w:sz w:val="24"/>
          <w:szCs w:val="24"/>
        </w:rPr>
        <w:t>下面还要介绍一下我的数据结构，当然了这是我在多次重构之后设定好的版本，前期只完成了 2D 部分的绘制时软件的结构设计出现了偏差，后期考虑到软甲渲染器并非是使用项目而是研究类项目因此我不打算留出特殊接口，并且入口只进行传入数据。（结构见图 1-2）</w:t>
      </w:r>
    </w:p>
    <w:p w:rsidR="00026104" w:rsidRPr="007C74FF" w:rsidRDefault="00026104" w:rsidP="00401632">
      <w:pPr>
        <w:jc w:val="center"/>
        <w:rPr>
          <w:rFonts w:asciiTheme="minorEastAsia" w:hAnsiTheme="minorEastAsia"/>
          <w:sz w:val="24"/>
          <w:szCs w:val="24"/>
        </w:rPr>
      </w:pPr>
      <w:r w:rsidRPr="007C74FF">
        <w:rPr>
          <w:rFonts w:asciiTheme="minorEastAsia" w:hAnsiTheme="minorEastAsia"/>
          <w:noProof/>
          <w:sz w:val="24"/>
          <w:szCs w:val="24"/>
        </w:rPr>
        <w:drawing>
          <wp:inline distT="0" distB="0" distL="0" distR="0">
            <wp:extent cx="4808876" cy="2864112"/>
            <wp:effectExtent l="19050" t="0" r="0" b="0"/>
            <wp:docPr id="11" name="图片 11" descr="C:\Users\700\AppData\Local\Microsoft\Windows\INetCache\Content.Word\设计核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700\AppData\Local\Microsoft\Windows\INetCache\Content.Word\设计核心.png"/>
                    <pic:cNvPicPr>
                      <a:picLocks noChangeAspect="1" noChangeArrowheads="1"/>
                    </pic:cNvPicPr>
                  </pic:nvPicPr>
                  <pic:blipFill>
                    <a:blip r:embed="rId11"/>
                    <a:srcRect/>
                    <a:stretch>
                      <a:fillRect/>
                    </a:stretch>
                  </pic:blipFill>
                  <pic:spPr bwMode="auto">
                    <a:xfrm>
                      <a:off x="0" y="0"/>
                      <a:ext cx="4815514" cy="2868066"/>
                    </a:xfrm>
                    <a:prstGeom prst="rect">
                      <a:avLst/>
                    </a:prstGeom>
                    <a:noFill/>
                    <a:ln w="9525">
                      <a:noFill/>
                      <a:miter lim="800000"/>
                      <a:headEnd/>
                      <a:tailEnd/>
                    </a:ln>
                  </pic:spPr>
                </pic:pic>
              </a:graphicData>
            </a:graphic>
          </wp:inline>
        </w:drawing>
      </w:r>
    </w:p>
    <w:p w:rsidR="00026104" w:rsidRPr="007C74FF" w:rsidRDefault="00026104" w:rsidP="00401632">
      <w:pPr>
        <w:jc w:val="center"/>
        <w:rPr>
          <w:rFonts w:asciiTheme="minorEastAsia" w:hAnsiTheme="minorEastAsia"/>
          <w:b/>
          <w:sz w:val="24"/>
          <w:szCs w:val="24"/>
        </w:rPr>
      </w:pPr>
      <w:r w:rsidRPr="007C74FF">
        <w:rPr>
          <w:rFonts w:asciiTheme="minorEastAsia" w:hAnsiTheme="minorEastAsia" w:hint="eastAsia"/>
          <w:b/>
          <w:sz w:val="24"/>
          <w:szCs w:val="24"/>
        </w:rPr>
        <w:t>图 1-2 软件结构设计</w:t>
      </w:r>
    </w:p>
    <w:p w:rsidR="00026104" w:rsidRPr="007C74FF" w:rsidRDefault="00026104" w:rsidP="00D16715">
      <w:pPr>
        <w:rPr>
          <w:rFonts w:asciiTheme="minorEastAsia" w:hAnsiTheme="minorEastAsia"/>
          <w:sz w:val="24"/>
          <w:szCs w:val="24"/>
        </w:rPr>
      </w:pPr>
      <w:r w:rsidRPr="007C74FF">
        <w:rPr>
          <w:rFonts w:asciiTheme="minorEastAsia" w:hAnsiTheme="minorEastAsia" w:hint="eastAsia"/>
          <w:sz w:val="24"/>
          <w:szCs w:val="24"/>
        </w:rPr>
        <w:lastRenderedPageBreak/>
        <w:t>顺便一提我使用的是 xmind 设计的数据结构。</w:t>
      </w:r>
    </w:p>
    <w:p w:rsidR="00026104" w:rsidRPr="007C74FF" w:rsidRDefault="00026104" w:rsidP="00D16715">
      <w:pPr>
        <w:rPr>
          <w:rFonts w:asciiTheme="minorEastAsia" w:hAnsiTheme="minorEastAsia"/>
          <w:sz w:val="24"/>
          <w:szCs w:val="24"/>
        </w:rPr>
      </w:pPr>
      <w:bookmarkStart w:id="5" w:name="_Toc5015339"/>
      <w:r w:rsidRPr="007C74FF">
        <w:rPr>
          <w:rFonts w:asciiTheme="minorEastAsia" w:hAnsiTheme="minorEastAsia" w:hint="eastAsia"/>
          <w:sz w:val="24"/>
          <w:szCs w:val="24"/>
        </w:rPr>
        <w:t>2. 绘制点：</w:t>
      </w:r>
      <w:bookmarkEnd w:id="5"/>
    </w:p>
    <w:p w:rsidR="00026104" w:rsidRPr="007C74FF" w:rsidRDefault="00026104" w:rsidP="00D16715">
      <w:pPr>
        <w:rPr>
          <w:rFonts w:asciiTheme="minorEastAsia" w:hAnsiTheme="minorEastAsia"/>
          <w:sz w:val="24"/>
          <w:szCs w:val="24"/>
        </w:rPr>
      </w:pPr>
      <w:r w:rsidRPr="007C74FF">
        <w:rPr>
          <w:rFonts w:asciiTheme="minorEastAsia" w:hAnsiTheme="minorEastAsia" w:hint="eastAsia"/>
          <w:sz w:val="24"/>
          <w:szCs w:val="24"/>
        </w:rPr>
        <w:tab/>
        <w:t>似乎这个部分没有什么特殊的数学计算，但是仍然有一个地方需要着重强调下，毕竟万丈高楼平地起，之后我们的所有功能都将是基于这个绘制点的功能实现的，因此作为所有功能的基石，设计的不好就很容易引起数据的计算混乱尤其是这个中等的小项目，因为我是在完成了所有的功能之后才开始写的论文内容，因此感触比较深的地方在于格式化数据点。</w:t>
      </w:r>
      <w:r w:rsidRPr="007C74FF">
        <w:rPr>
          <w:rFonts w:asciiTheme="minorEastAsia" w:hAnsiTheme="minorEastAsia"/>
          <w:sz w:val="24"/>
          <w:szCs w:val="24"/>
        </w:rPr>
        <w:t>W</w:t>
      </w:r>
      <w:r w:rsidRPr="007C74FF">
        <w:rPr>
          <w:rFonts w:asciiTheme="minorEastAsia" w:hAnsiTheme="minorEastAsia" w:hint="eastAsia"/>
          <w:sz w:val="24"/>
          <w:szCs w:val="24"/>
        </w:rPr>
        <w:t>ebgl 的点数据使用的是单位数据，以当前的 Canvas 为例，固定 960 * 640 指的是当前的 Canvas 宽高的像素点数量，这个像素点数量在开始设计的时候我打算作为数据点定位的基础在通过最后传入 webgl 时一起格式化。（相关代码 2-1）</w:t>
      </w:r>
    </w:p>
    <w:p w:rsidR="00026104" w:rsidRDefault="00026104" w:rsidP="00401632">
      <w:pPr>
        <w:jc w:val="center"/>
      </w:pPr>
      <w:r>
        <w:rPr>
          <w:noProof/>
        </w:rPr>
        <w:drawing>
          <wp:inline distT="0" distB="0" distL="0" distR="0">
            <wp:extent cx="4915688" cy="346867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917678" cy="3470079"/>
                    </a:xfrm>
                    <a:prstGeom prst="rect">
                      <a:avLst/>
                    </a:prstGeom>
                    <a:noFill/>
                    <a:ln w="9525">
                      <a:noFill/>
                      <a:miter lim="800000"/>
                      <a:headEnd/>
                      <a:tailEnd/>
                    </a:ln>
                  </pic:spPr>
                </pic:pic>
              </a:graphicData>
            </a:graphic>
          </wp:inline>
        </w:drawing>
      </w:r>
    </w:p>
    <w:p w:rsidR="00026104" w:rsidRPr="007C74FF" w:rsidRDefault="00026104" w:rsidP="00401632">
      <w:pPr>
        <w:jc w:val="center"/>
        <w:rPr>
          <w:rFonts w:asciiTheme="minorEastAsia" w:hAnsiTheme="minorEastAsia"/>
          <w:b/>
          <w:sz w:val="24"/>
          <w:szCs w:val="24"/>
        </w:rPr>
      </w:pPr>
      <w:r w:rsidRPr="007C74FF">
        <w:rPr>
          <w:rFonts w:asciiTheme="minorEastAsia" w:hAnsiTheme="minorEastAsia" w:hint="eastAsia"/>
          <w:b/>
          <w:sz w:val="24"/>
          <w:szCs w:val="24"/>
        </w:rPr>
        <w:t>图 2-1 utils 格式化代码展示</w:t>
      </w:r>
    </w:p>
    <w:p w:rsidR="00026104" w:rsidRPr="007C74FF" w:rsidRDefault="00026104" w:rsidP="00D16715">
      <w:pPr>
        <w:rPr>
          <w:rFonts w:asciiTheme="minorEastAsia" w:hAnsiTheme="minorEastAsia"/>
          <w:sz w:val="24"/>
          <w:szCs w:val="24"/>
        </w:rPr>
      </w:pPr>
      <w:r w:rsidRPr="007C74FF">
        <w:rPr>
          <w:rFonts w:asciiTheme="minorEastAsia" w:hAnsiTheme="minorEastAsia" w:hint="eastAsia"/>
          <w:sz w:val="24"/>
          <w:szCs w:val="24"/>
        </w:rPr>
        <w:t>这样设计在最后有好处当然也有坏处。</w:t>
      </w:r>
    </w:p>
    <w:tbl>
      <w:tblPr>
        <w:tblStyle w:val="a6"/>
        <w:tblW w:w="0" w:type="auto"/>
        <w:tblLook w:val="04A0"/>
      </w:tblPr>
      <w:tblGrid>
        <w:gridCol w:w="4240"/>
        <w:gridCol w:w="4239"/>
      </w:tblGrid>
      <w:tr w:rsidR="00026104" w:rsidTr="00026104">
        <w:tc>
          <w:tcPr>
            <w:tcW w:w="4261" w:type="dxa"/>
          </w:tcPr>
          <w:p w:rsidR="00026104" w:rsidRPr="007C74FF" w:rsidRDefault="00026104" w:rsidP="00D16715">
            <w:pPr>
              <w:rPr>
                <w:rFonts w:asciiTheme="minorEastAsia" w:hAnsiTheme="minorEastAsia"/>
                <w:sz w:val="24"/>
                <w:szCs w:val="24"/>
              </w:rPr>
            </w:pPr>
            <w:r w:rsidRPr="007C74FF">
              <w:rPr>
                <w:rFonts w:asciiTheme="minorEastAsia" w:hAnsiTheme="minorEastAsia"/>
                <w:sz w:val="24"/>
                <w:szCs w:val="24"/>
              </w:rPr>
              <w:t>设计好处</w:t>
            </w:r>
          </w:p>
        </w:tc>
        <w:tc>
          <w:tcPr>
            <w:tcW w:w="4261" w:type="dxa"/>
          </w:tcPr>
          <w:p w:rsidR="00026104" w:rsidRPr="007C74FF" w:rsidRDefault="00026104" w:rsidP="00D16715">
            <w:pPr>
              <w:rPr>
                <w:rFonts w:asciiTheme="minorEastAsia" w:hAnsiTheme="minorEastAsia"/>
                <w:sz w:val="24"/>
                <w:szCs w:val="24"/>
              </w:rPr>
            </w:pPr>
            <w:r w:rsidRPr="007C74FF">
              <w:rPr>
                <w:rFonts w:asciiTheme="minorEastAsia" w:hAnsiTheme="minorEastAsia"/>
                <w:sz w:val="24"/>
                <w:szCs w:val="24"/>
              </w:rPr>
              <w:t>设计坏处</w:t>
            </w:r>
          </w:p>
        </w:tc>
      </w:tr>
      <w:tr w:rsidR="00026104" w:rsidTr="00026104">
        <w:tc>
          <w:tcPr>
            <w:tcW w:w="4261" w:type="dxa"/>
          </w:tcPr>
          <w:p w:rsidR="00026104" w:rsidRPr="007C74FF" w:rsidRDefault="00026104" w:rsidP="00D16715">
            <w:pPr>
              <w:rPr>
                <w:rFonts w:asciiTheme="minorEastAsia" w:hAnsiTheme="minorEastAsia"/>
                <w:sz w:val="24"/>
                <w:szCs w:val="24"/>
              </w:rPr>
            </w:pPr>
            <w:r w:rsidRPr="007C74FF">
              <w:rPr>
                <w:rFonts w:asciiTheme="minorEastAsia" w:hAnsiTheme="minorEastAsia"/>
                <w:sz w:val="24"/>
                <w:szCs w:val="24"/>
              </w:rPr>
              <w:t>方便定位数据点（自我认为），意味着在绘制</w:t>
            </w:r>
            <w:r w:rsidRPr="007C74FF">
              <w:rPr>
                <w:rFonts w:asciiTheme="minorEastAsia" w:hAnsiTheme="minorEastAsia" w:hint="eastAsia"/>
                <w:sz w:val="24"/>
                <w:szCs w:val="24"/>
              </w:rPr>
              <w:t xml:space="preserve"> Triangle 时我们更清楚我们绘制的三角形形状。</w:t>
            </w:r>
          </w:p>
        </w:tc>
        <w:tc>
          <w:tcPr>
            <w:tcW w:w="4261" w:type="dxa"/>
          </w:tcPr>
          <w:p w:rsidR="00026104" w:rsidRPr="007C74FF" w:rsidRDefault="00026104" w:rsidP="00D16715">
            <w:pPr>
              <w:rPr>
                <w:rFonts w:asciiTheme="minorEastAsia" w:hAnsiTheme="minorEastAsia"/>
                <w:sz w:val="24"/>
                <w:szCs w:val="24"/>
              </w:rPr>
            </w:pPr>
            <w:r w:rsidRPr="007C74FF">
              <w:rPr>
                <w:rFonts w:asciiTheme="minorEastAsia" w:hAnsiTheme="minorEastAsia"/>
                <w:sz w:val="24"/>
                <w:szCs w:val="24"/>
              </w:rPr>
              <w:t>以</w:t>
            </w:r>
            <w:r w:rsidRPr="007C74FF">
              <w:rPr>
                <w:rFonts w:asciiTheme="minorEastAsia" w:hAnsiTheme="minorEastAsia" w:hint="eastAsia"/>
                <w:sz w:val="24"/>
                <w:szCs w:val="24"/>
              </w:rPr>
              <w:t xml:space="preserve"> Color.a 为例这是一个比较复杂的数据属性，受到 engine 设计影响（一丢丢）我习惯 rgb 使用 256 而 a 使用 [0-1] 导致很多时候数据不统一问题。</w:t>
            </w:r>
          </w:p>
        </w:tc>
      </w:tr>
      <w:tr w:rsidR="00026104" w:rsidRPr="00026104" w:rsidTr="00026104">
        <w:tc>
          <w:tcPr>
            <w:tcW w:w="4261" w:type="dxa"/>
          </w:tcPr>
          <w:p w:rsidR="00026104" w:rsidRPr="007C74FF" w:rsidRDefault="00026104" w:rsidP="00D16715">
            <w:pPr>
              <w:rPr>
                <w:rFonts w:asciiTheme="minorEastAsia" w:hAnsiTheme="minorEastAsia"/>
                <w:sz w:val="24"/>
                <w:szCs w:val="24"/>
              </w:rPr>
            </w:pPr>
            <w:r w:rsidRPr="007C74FF">
              <w:rPr>
                <w:rFonts w:asciiTheme="minorEastAsia" w:hAnsiTheme="minorEastAsia"/>
                <w:sz w:val="24"/>
                <w:szCs w:val="24"/>
              </w:rPr>
              <w:t>方便计算步长，因为传入的为</w:t>
            </w:r>
            <w:r w:rsidRPr="007C74FF">
              <w:rPr>
                <w:rFonts w:asciiTheme="minorEastAsia" w:hAnsiTheme="minorEastAsia" w:hint="eastAsia"/>
                <w:sz w:val="24"/>
                <w:szCs w:val="24"/>
              </w:rPr>
              <w:t xml:space="preserve"> int 数据，减少内存损耗虽然 js 默认存 float 但是小数的计算是会影响到计算时间的。</w:t>
            </w:r>
          </w:p>
          <w:p w:rsidR="00026104" w:rsidRPr="007C74FF" w:rsidRDefault="00026104" w:rsidP="00D16715">
            <w:pPr>
              <w:rPr>
                <w:rFonts w:asciiTheme="minorEastAsia" w:hAnsiTheme="minorEastAsia"/>
                <w:sz w:val="24"/>
                <w:szCs w:val="24"/>
              </w:rPr>
            </w:pPr>
            <w:r w:rsidRPr="007C74FF">
              <w:rPr>
                <w:rFonts w:asciiTheme="minorEastAsia" w:hAnsiTheme="minorEastAsia" w:hint="eastAsia"/>
                <w:sz w:val="24"/>
                <w:szCs w:val="24"/>
              </w:rPr>
              <w:t>尤其是在 C++ 之类的语言中，仍然是建议整型计算更加优秀。</w:t>
            </w:r>
          </w:p>
        </w:tc>
        <w:tc>
          <w:tcPr>
            <w:tcW w:w="4261" w:type="dxa"/>
          </w:tcPr>
          <w:p w:rsidR="00026104" w:rsidRPr="007C74FF" w:rsidRDefault="00026104" w:rsidP="00D16715">
            <w:pPr>
              <w:rPr>
                <w:rFonts w:asciiTheme="minorEastAsia" w:hAnsiTheme="minorEastAsia"/>
                <w:sz w:val="24"/>
                <w:szCs w:val="24"/>
              </w:rPr>
            </w:pPr>
            <w:r w:rsidRPr="007C74FF">
              <w:rPr>
                <w:rFonts w:asciiTheme="minorEastAsia" w:hAnsiTheme="minorEastAsia"/>
                <w:sz w:val="24"/>
                <w:szCs w:val="24"/>
              </w:rPr>
              <w:t>上面说道的数据不统一问题，在加入投影矩阵之后更加能够体现出来，因为投影矩阵最终计算获得的都是</w:t>
            </w:r>
            <w:r w:rsidRPr="007C74FF">
              <w:rPr>
                <w:rFonts w:asciiTheme="minorEastAsia" w:hAnsiTheme="minorEastAsia" w:hint="eastAsia"/>
                <w:sz w:val="24"/>
                <w:szCs w:val="24"/>
              </w:rPr>
              <w:t xml:space="preserve"> 规范立方体（CVV）下的坐标点数据格式，因此我必须在设计透视投影的 3D 场景中传入 [-1, 1] 的点数据。</w:t>
            </w:r>
          </w:p>
        </w:tc>
      </w:tr>
    </w:tbl>
    <w:p w:rsidR="00026104" w:rsidRPr="007C74FF" w:rsidRDefault="00026104" w:rsidP="00D16715">
      <w:pPr>
        <w:rPr>
          <w:rFonts w:asciiTheme="minorEastAsia" w:hAnsiTheme="minorEastAsia"/>
          <w:sz w:val="24"/>
          <w:szCs w:val="24"/>
        </w:rPr>
      </w:pPr>
      <w:r w:rsidRPr="007C74FF">
        <w:rPr>
          <w:rFonts w:asciiTheme="minorEastAsia" w:hAnsiTheme="minorEastAsia" w:hint="eastAsia"/>
          <w:sz w:val="24"/>
          <w:szCs w:val="24"/>
        </w:rPr>
        <w:t xml:space="preserve">结论自然不言而喻，需要规划好数据格式化的位置成为了整个 Point 设计的重点。这里需要紧记考虑到 Line 计算插值以及步长的时候使用的应该是 Canvas </w:t>
      </w:r>
      <w:r w:rsidRPr="007C74FF">
        <w:rPr>
          <w:rFonts w:asciiTheme="minorEastAsia" w:hAnsiTheme="minorEastAsia" w:hint="eastAsia"/>
          <w:sz w:val="24"/>
          <w:szCs w:val="24"/>
        </w:rPr>
        <w:lastRenderedPageBreak/>
        <w:t>整型坐标 （下文称 pixel 坐标）而最后绘制阶段传入 webgl 坐标数据，格式化单独作为一个函数提取出来，并且单独留有反向格式化函数确保数据格式的灵活性。传入数据按照之前的要求若是单纯的以 3D 渲染器来看，顶点传入数据以 [-1, 1] 为单位，若是可以切换数据形式那么 2D 渲染部分还是按照 pixel 坐标数据传参（[-480, 480], [-320, 320]）。</w:t>
      </w:r>
    </w:p>
    <w:p w:rsidR="008B7251" w:rsidRPr="007C74FF" w:rsidRDefault="00026104" w:rsidP="00D16715">
      <w:pPr>
        <w:rPr>
          <w:rFonts w:asciiTheme="minorEastAsia" w:hAnsiTheme="minorEastAsia"/>
          <w:sz w:val="24"/>
          <w:szCs w:val="24"/>
        </w:rPr>
      </w:pPr>
      <w:bookmarkStart w:id="6" w:name="_Toc5015340"/>
      <w:r w:rsidRPr="007C74FF">
        <w:rPr>
          <w:rFonts w:asciiTheme="minorEastAsia" w:hAnsiTheme="minorEastAsia" w:hint="eastAsia"/>
          <w:sz w:val="24"/>
          <w:szCs w:val="24"/>
        </w:rPr>
        <w:t xml:space="preserve">3. </w:t>
      </w:r>
      <w:r w:rsidR="008B7251" w:rsidRPr="007C74FF">
        <w:rPr>
          <w:rFonts w:asciiTheme="minorEastAsia" w:hAnsiTheme="minorEastAsia" w:hint="eastAsia"/>
          <w:sz w:val="24"/>
          <w:szCs w:val="24"/>
        </w:rPr>
        <w:t>绘制线段</w:t>
      </w:r>
      <w:bookmarkEnd w:id="6"/>
    </w:p>
    <w:p w:rsidR="00026104" w:rsidRPr="007C74FF" w:rsidRDefault="007C74FF" w:rsidP="00D16715">
      <w:pPr>
        <w:rPr>
          <w:rFonts w:asciiTheme="minorEastAsia" w:hAnsiTheme="minorEastAsia"/>
          <w:sz w:val="24"/>
          <w:szCs w:val="24"/>
        </w:rPr>
      </w:pPr>
      <w:r>
        <w:rPr>
          <w:rFonts w:asciiTheme="minorEastAsia" w:hAnsiTheme="minorEastAsia" w:hint="eastAsia"/>
          <w:sz w:val="24"/>
          <w:szCs w:val="24"/>
        </w:rPr>
        <w:t>a.</w:t>
      </w:r>
      <w:r w:rsidR="00026104" w:rsidRPr="007C74FF">
        <w:rPr>
          <w:rFonts w:asciiTheme="minorEastAsia" w:hAnsiTheme="minorEastAsia"/>
          <w:sz w:val="24"/>
          <w:szCs w:val="24"/>
        </w:rPr>
        <w:t>绘制线段，作为整个软件结构的第二个大要点，设计相关的内容包含了之后的</w:t>
      </w:r>
      <w:r w:rsidR="00026104" w:rsidRPr="007C74FF">
        <w:rPr>
          <w:rFonts w:asciiTheme="minorEastAsia" w:hAnsiTheme="minorEastAsia" w:hint="eastAsia"/>
          <w:sz w:val="24"/>
          <w:szCs w:val="24"/>
        </w:rPr>
        <w:t xml:space="preserve"> Triangle 绘制，因为需要填充像素点，这里我参考了</w:t>
      </w:r>
      <w:hyperlink r:id="rId13" w:history="1">
        <w:r w:rsidR="00026104" w:rsidRPr="007C74FF">
          <w:rPr>
            <w:rFonts w:asciiTheme="minorEastAsia" w:hAnsiTheme="minorEastAsia" w:hint="eastAsia"/>
            <w:sz w:val="24"/>
            <w:szCs w:val="24"/>
          </w:rPr>
          <w:t>知乎</w:t>
        </w:r>
      </w:hyperlink>
      <w:r w:rsidR="00026104" w:rsidRPr="007C74FF">
        <w:rPr>
          <w:rFonts w:asciiTheme="minorEastAsia" w:hAnsiTheme="minorEastAsia"/>
          <w:sz w:val="24"/>
          <w:szCs w:val="24"/>
        </w:rPr>
        <w:t>《游戏开发启示录》</w:t>
      </w:r>
      <w:r w:rsidR="00026104" w:rsidRPr="007C74FF">
        <w:rPr>
          <w:rFonts w:asciiTheme="minorEastAsia" w:hAnsiTheme="minorEastAsia" w:hint="eastAsia"/>
          <w:sz w:val="24"/>
          <w:szCs w:val="24"/>
        </w:rPr>
        <w:t>上的相关软件设计，这里使用 Bresenham 算法进行线段的绘制，算法原理实际上是逐步长比较当前线段的斜率，以 dx &lt; dy 并且 x1 不等于 x2, y1 不等于 y2 为例，我习惯使用从左到右的填充绘制方案（有些参考资料里有人喜欢用从上到下的方案，实际效果类似），判断好 dx, dy 的大小之后，确定两点之间的长度为多少像素，之后开始遍历直到最左边的初始点数值到达右边端点，其中 y 值保持 stepY = 1 or -1 （根据斜率而定），每次遍历都将计算当前的点与初始点的斜率与最终线段斜率的大小用于保证 y 方向的进步。（详细代码见图 3-1）</w:t>
      </w:r>
    </w:p>
    <w:p w:rsidR="00026104" w:rsidRDefault="00026104" w:rsidP="00401632">
      <w:pPr>
        <w:jc w:val="center"/>
      </w:pPr>
      <w:r>
        <w:rPr>
          <w:noProof/>
        </w:rPr>
        <w:drawing>
          <wp:inline distT="0" distB="0" distL="0" distR="0">
            <wp:extent cx="5274310" cy="1404473"/>
            <wp:effectExtent l="1905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srcRect/>
                    <a:stretch>
                      <a:fillRect/>
                    </a:stretch>
                  </pic:blipFill>
                  <pic:spPr bwMode="auto">
                    <a:xfrm>
                      <a:off x="0" y="0"/>
                      <a:ext cx="5274310" cy="1404473"/>
                    </a:xfrm>
                    <a:prstGeom prst="rect">
                      <a:avLst/>
                    </a:prstGeom>
                    <a:noFill/>
                    <a:ln w="9525">
                      <a:noFill/>
                      <a:miter lim="800000"/>
                      <a:headEnd/>
                      <a:tailEnd/>
                    </a:ln>
                  </pic:spPr>
                </pic:pic>
              </a:graphicData>
            </a:graphic>
          </wp:inline>
        </w:drawing>
      </w:r>
    </w:p>
    <w:p w:rsidR="00026104" w:rsidRPr="007C74FF" w:rsidRDefault="00026104" w:rsidP="00401632">
      <w:pPr>
        <w:jc w:val="center"/>
        <w:rPr>
          <w:rFonts w:asciiTheme="minorEastAsia" w:hAnsiTheme="minorEastAsia"/>
          <w:b/>
          <w:sz w:val="24"/>
          <w:szCs w:val="24"/>
        </w:rPr>
      </w:pPr>
      <w:r w:rsidRPr="007C74FF">
        <w:rPr>
          <w:rFonts w:asciiTheme="minorEastAsia" w:hAnsiTheme="minorEastAsia" w:hint="eastAsia"/>
          <w:b/>
          <w:sz w:val="24"/>
          <w:szCs w:val="24"/>
        </w:rPr>
        <w:t>图 3-1 遍历代码展示</w:t>
      </w:r>
    </w:p>
    <w:p w:rsidR="00026104" w:rsidRPr="007C74FF" w:rsidRDefault="00026104" w:rsidP="00D16715">
      <w:pPr>
        <w:rPr>
          <w:rFonts w:asciiTheme="minorEastAsia" w:hAnsiTheme="minorEastAsia"/>
          <w:sz w:val="24"/>
          <w:szCs w:val="24"/>
        </w:rPr>
      </w:pPr>
      <w:r w:rsidRPr="007C74FF">
        <w:rPr>
          <w:rFonts w:asciiTheme="minorEastAsia" w:hAnsiTheme="minorEastAsia" w:hint="eastAsia"/>
          <w:sz w:val="24"/>
          <w:szCs w:val="24"/>
        </w:rPr>
        <w:t>设计初期只是一个简单的线段算法实际上没有什么需要考虑的，唯一要注意的是 四种不同的情况，同 x 或 同 y 当然还有考虑 dx, dy 长度的问题，不同的长度最后遍历的步长依据就会不同。</w:t>
      </w:r>
    </w:p>
    <w:p w:rsidR="00026104" w:rsidRPr="007C74FF" w:rsidRDefault="00026104" w:rsidP="00D16715">
      <w:pPr>
        <w:rPr>
          <w:rFonts w:asciiTheme="minorEastAsia" w:hAnsiTheme="minorEastAsia"/>
          <w:sz w:val="24"/>
          <w:szCs w:val="24"/>
        </w:rPr>
      </w:pPr>
      <w:r w:rsidRPr="007C74FF">
        <w:rPr>
          <w:rFonts w:asciiTheme="minorEastAsia" w:hAnsiTheme="minorEastAsia" w:hint="eastAsia"/>
          <w:sz w:val="24"/>
          <w:szCs w:val="24"/>
        </w:rPr>
        <w:t>因为还要设计后期的 triangle 绘制，我们有一个要点需要保证，就是线段绘制信息的同向性，不然在填充数据的时候我们不能判断 y 的上下进步方向，这导致关联的缺陷问题。</w:t>
      </w:r>
    </w:p>
    <w:p w:rsidR="00026104" w:rsidRPr="007C74FF" w:rsidRDefault="00026104" w:rsidP="00D16715">
      <w:pPr>
        <w:rPr>
          <w:rFonts w:asciiTheme="minorEastAsia" w:hAnsiTheme="minorEastAsia"/>
          <w:sz w:val="24"/>
          <w:szCs w:val="24"/>
        </w:rPr>
      </w:pPr>
      <w:r w:rsidRPr="007C74FF">
        <w:rPr>
          <w:rFonts w:asciiTheme="minorEastAsia" w:hAnsiTheme="minorEastAsia" w:hint="eastAsia"/>
          <w:sz w:val="24"/>
          <w:szCs w:val="24"/>
        </w:rPr>
        <w:t>无论是 bottom to top 还是 left to right 都会存在线段顺序的问题，这个时候自创的方法就只能消耗性能去完善效果，增加循环数量了但是最后我们还是需要保证传入的点的顺序，因此最后我们只是保证了一个填充条件，线段一定是从由左到右进行绘制的。</w:t>
      </w:r>
    </w:p>
    <w:p w:rsidR="00026104" w:rsidRPr="007C74FF" w:rsidRDefault="00026104" w:rsidP="00D16715">
      <w:pPr>
        <w:rPr>
          <w:rFonts w:asciiTheme="minorEastAsia" w:hAnsiTheme="minorEastAsia"/>
          <w:sz w:val="24"/>
          <w:szCs w:val="24"/>
        </w:rPr>
      </w:pPr>
      <w:r w:rsidRPr="007C74FF">
        <w:rPr>
          <w:rFonts w:asciiTheme="minorEastAsia" w:hAnsiTheme="minorEastAsia" w:hint="eastAsia"/>
          <w:sz w:val="24"/>
          <w:szCs w:val="24"/>
        </w:rPr>
        <w:t>在填充 Triangle 的时候，我们采用的方案最后需要判断第二长和第三长的边，必须保证循环边内容是对应正确的，也就是上文中提到的 y 进步的为题，为此还需要考虑一些节省效率的办法，比如直接一个循环内将两条边都遍历一次，保证可以三角形内部可以填充上，当然这都是后话。</w:t>
      </w:r>
    </w:p>
    <w:p w:rsidR="00026104" w:rsidRPr="007C74FF" w:rsidRDefault="00026104" w:rsidP="00D16715">
      <w:pPr>
        <w:rPr>
          <w:rFonts w:asciiTheme="minorEastAsia" w:hAnsiTheme="minorEastAsia"/>
          <w:sz w:val="24"/>
          <w:szCs w:val="24"/>
        </w:rPr>
      </w:pPr>
      <w:r w:rsidRPr="007C74FF">
        <w:rPr>
          <w:rFonts w:asciiTheme="minorEastAsia" w:hAnsiTheme="minorEastAsia"/>
          <w:sz w:val="24"/>
          <w:szCs w:val="24"/>
        </w:rPr>
        <w:t>最后我们在场景中绘制了一百条直线（如图</w:t>
      </w:r>
      <w:r w:rsidRPr="007C74FF">
        <w:rPr>
          <w:rFonts w:asciiTheme="minorEastAsia" w:hAnsiTheme="minorEastAsia" w:hint="eastAsia"/>
          <w:sz w:val="24"/>
          <w:szCs w:val="24"/>
        </w:rPr>
        <w:t xml:space="preserve"> 3-2</w:t>
      </w:r>
      <w:r w:rsidRPr="007C74FF">
        <w:rPr>
          <w:rFonts w:asciiTheme="minorEastAsia" w:hAnsiTheme="minorEastAsia"/>
          <w:sz w:val="24"/>
          <w:szCs w:val="24"/>
        </w:rPr>
        <w:t>）</w:t>
      </w:r>
    </w:p>
    <w:p w:rsidR="00026104" w:rsidRDefault="00026104" w:rsidP="00401632">
      <w:pPr>
        <w:jc w:val="center"/>
      </w:pPr>
      <w:r>
        <w:rPr>
          <w:noProof/>
        </w:rPr>
        <w:lastRenderedPageBreak/>
        <w:drawing>
          <wp:inline distT="0" distB="0" distL="0" distR="0">
            <wp:extent cx="5274310" cy="3310611"/>
            <wp:effectExtent l="1905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a:stretch>
                      <a:fillRect/>
                    </a:stretch>
                  </pic:blipFill>
                  <pic:spPr bwMode="auto">
                    <a:xfrm>
                      <a:off x="0" y="0"/>
                      <a:ext cx="5274310" cy="3310611"/>
                    </a:xfrm>
                    <a:prstGeom prst="rect">
                      <a:avLst/>
                    </a:prstGeom>
                    <a:noFill/>
                    <a:ln w="9525">
                      <a:noFill/>
                      <a:miter lim="800000"/>
                      <a:headEnd/>
                      <a:tailEnd/>
                    </a:ln>
                  </pic:spPr>
                </pic:pic>
              </a:graphicData>
            </a:graphic>
          </wp:inline>
        </w:drawing>
      </w:r>
    </w:p>
    <w:p w:rsidR="00026104" w:rsidRPr="007C74FF" w:rsidRDefault="00026104" w:rsidP="00401632">
      <w:pPr>
        <w:jc w:val="center"/>
        <w:rPr>
          <w:rFonts w:asciiTheme="minorEastAsia" w:hAnsiTheme="minorEastAsia"/>
          <w:b/>
          <w:sz w:val="24"/>
          <w:szCs w:val="24"/>
        </w:rPr>
      </w:pPr>
      <w:r w:rsidRPr="007C74FF">
        <w:rPr>
          <w:rFonts w:asciiTheme="minorEastAsia" w:hAnsiTheme="minorEastAsia" w:hint="eastAsia"/>
          <w:b/>
          <w:sz w:val="24"/>
          <w:szCs w:val="24"/>
        </w:rPr>
        <w:t>图 3-2 BresenHam 场景展示</w:t>
      </w:r>
    </w:p>
    <w:p w:rsidR="00026104" w:rsidRPr="007C74FF" w:rsidRDefault="00026104" w:rsidP="00D16715">
      <w:pPr>
        <w:rPr>
          <w:rFonts w:asciiTheme="minorEastAsia" w:hAnsiTheme="minorEastAsia"/>
          <w:sz w:val="24"/>
          <w:szCs w:val="24"/>
        </w:rPr>
      </w:pPr>
      <w:r w:rsidRPr="007C74FF">
        <w:rPr>
          <w:rFonts w:asciiTheme="minorEastAsia" w:hAnsiTheme="minorEastAsia" w:hint="eastAsia"/>
          <w:sz w:val="24"/>
          <w:szCs w:val="24"/>
        </w:rPr>
        <w:t>之后考虑第二个场景部分以及第二、三的线段功能。</w:t>
      </w:r>
    </w:p>
    <w:p w:rsidR="00026104" w:rsidRPr="007C74FF" w:rsidRDefault="007C74FF" w:rsidP="00D16715">
      <w:pPr>
        <w:rPr>
          <w:rFonts w:asciiTheme="minorEastAsia" w:hAnsiTheme="minorEastAsia"/>
          <w:sz w:val="24"/>
          <w:szCs w:val="24"/>
        </w:rPr>
      </w:pPr>
      <w:r>
        <w:rPr>
          <w:rFonts w:asciiTheme="minorEastAsia" w:hAnsiTheme="minorEastAsia" w:hint="eastAsia"/>
          <w:sz w:val="24"/>
          <w:szCs w:val="24"/>
        </w:rPr>
        <w:t>b.</w:t>
      </w:r>
      <w:r w:rsidR="00026104" w:rsidRPr="007C74FF">
        <w:rPr>
          <w:rFonts w:asciiTheme="minorEastAsia" w:hAnsiTheme="minorEastAsia" w:hint="eastAsia"/>
          <w:sz w:val="24"/>
          <w:szCs w:val="24"/>
        </w:rPr>
        <w:t>CohenSutherLand 是一个剪裁方案，当然了我实现的并不好，因为可以实现这个功能的方案太多了，因此我们只算是借了个名字吧，剪裁方案原理还是相同的，确保我们随机生成的点在显示区域内，不再区域内的点将被剔除，并且提出过后由新的在相同线段上的边界点替代。（代码见图 3-3）</w:t>
      </w:r>
    </w:p>
    <w:p w:rsidR="00026104" w:rsidRDefault="00026104" w:rsidP="00401632">
      <w:pPr>
        <w:jc w:val="center"/>
      </w:pPr>
      <w:r>
        <w:rPr>
          <w:noProof/>
        </w:rPr>
        <w:drawing>
          <wp:inline distT="0" distB="0" distL="0" distR="0">
            <wp:extent cx="5274310" cy="3451461"/>
            <wp:effectExtent l="1905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srcRect/>
                    <a:stretch>
                      <a:fillRect/>
                    </a:stretch>
                  </pic:blipFill>
                  <pic:spPr bwMode="auto">
                    <a:xfrm>
                      <a:off x="0" y="0"/>
                      <a:ext cx="5274310" cy="3451461"/>
                    </a:xfrm>
                    <a:prstGeom prst="rect">
                      <a:avLst/>
                    </a:prstGeom>
                    <a:noFill/>
                    <a:ln w="9525">
                      <a:noFill/>
                      <a:miter lim="800000"/>
                      <a:headEnd/>
                      <a:tailEnd/>
                    </a:ln>
                  </pic:spPr>
                </pic:pic>
              </a:graphicData>
            </a:graphic>
          </wp:inline>
        </w:drawing>
      </w:r>
    </w:p>
    <w:p w:rsidR="00026104" w:rsidRPr="007C74FF" w:rsidRDefault="00026104" w:rsidP="00401632">
      <w:pPr>
        <w:jc w:val="center"/>
        <w:rPr>
          <w:rFonts w:asciiTheme="minorEastAsia" w:hAnsiTheme="minorEastAsia"/>
          <w:b/>
          <w:sz w:val="24"/>
          <w:szCs w:val="24"/>
        </w:rPr>
      </w:pPr>
      <w:r w:rsidRPr="007C74FF">
        <w:rPr>
          <w:rFonts w:asciiTheme="minorEastAsia" w:hAnsiTheme="minorEastAsia" w:hint="eastAsia"/>
          <w:b/>
          <w:sz w:val="24"/>
          <w:szCs w:val="24"/>
        </w:rPr>
        <w:t>图 3-3 剪裁方案代码部分展示</w:t>
      </w:r>
    </w:p>
    <w:p w:rsidR="00026104" w:rsidRPr="007C74FF" w:rsidRDefault="00026104" w:rsidP="00D16715">
      <w:pPr>
        <w:rPr>
          <w:rFonts w:asciiTheme="minorEastAsia" w:hAnsiTheme="minorEastAsia"/>
          <w:sz w:val="24"/>
          <w:szCs w:val="24"/>
        </w:rPr>
      </w:pPr>
      <w:r w:rsidRPr="007C74FF">
        <w:rPr>
          <w:rFonts w:asciiTheme="minorEastAsia" w:hAnsiTheme="minorEastAsia" w:hint="eastAsia"/>
          <w:sz w:val="24"/>
          <w:szCs w:val="24"/>
        </w:rPr>
        <w:t>以上，这个方案参考的还是上文中提到的知乎参考，但是实际的实现方案大不相同，原理相似而已，线段的填充方案还是按照 Bresenham 的填充方案，因此</w:t>
      </w:r>
      <w:r w:rsidRPr="007C74FF">
        <w:rPr>
          <w:rFonts w:asciiTheme="minorEastAsia" w:hAnsiTheme="minorEastAsia" w:hint="eastAsia"/>
          <w:sz w:val="24"/>
          <w:szCs w:val="24"/>
        </w:rPr>
        <w:lastRenderedPageBreak/>
        <w:t>这个部分跳过。</w:t>
      </w:r>
    </w:p>
    <w:p w:rsidR="00026104" w:rsidRPr="007C74FF" w:rsidRDefault="007C74FF" w:rsidP="00D16715">
      <w:pPr>
        <w:rPr>
          <w:rFonts w:asciiTheme="minorEastAsia" w:hAnsiTheme="minorEastAsia"/>
          <w:sz w:val="24"/>
          <w:szCs w:val="24"/>
        </w:rPr>
      </w:pPr>
      <w:r>
        <w:rPr>
          <w:rFonts w:asciiTheme="minorEastAsia" w:hAnsiTheme="minorEastAsia" w:hint="eastAsia"/>
          <w:sz w:val="24"/>
          <w:szCs w:val="24"/>
        </w:rPr>
        <w:t>c.</w:t>
      </w:r>
      <w:r w:rsidR="00026104" w:rsidRPr="007C74FF">
        <w:rPr>
          <w:rFonts w:asciiTheme="minorEastAsia" w:hAnsiTheme="minorEastAsia" w:hint="eastAsia"/>
          <w:sz w:val="24"/>
          <w:szCs w:val="24"/>
        </w:rPr>
        <w:t>第三个功能，颜色的渐变，毕竟线段顶点的颜色应该是可以变换的，当然了这个功能并不算重要因为在 Triangle 需要根据三个顶点重新计算颜色值时，需要重新设计计算部分，因此这个部分写出来当作功能效果实验。基本原理是 weight ，根据当前的 point 的位置在整个线段的百分比，获取对应的权重值，使用两个断点分别乘以权重 weight1 以及 1 - weight1 获取对应的显示颜色。（代码如图 3-4）</w:t>
      </w:r>
    </w:p>
    <w:p w:rsidR="00026104" w:rsidRDefault="00026104" w:rsidP="00401632">
      <w:pPr>
        <w:jc w:val="center"/>
      </w:pPr>
      <w:r>
        <w:rPr>
          <w:noProof/>
        </w:rPr>
        <w:drawing>
          <wp:inline distT="0" distB="0" distL="0" distR="0">
            <wp:extent cx="5274310" cy="2097414"/>
            <wp:effectExtent l="1905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srcRect/>
                    <a:stretch>
                      <a:fillRect/>
                    </a:stretch>
                  </pic:blipFill>
                  <pic:spPr bwMode="auto">
                    <a:xfrm>
                      <a:off x="0" y="0"/>
                      <a:ext cx="5274310" cy="2097414"/>
                    </a:xfrm>
                    <a:prstGeom prst="rect">
                      <a:avLst/>
                    </a:prstGeom>
                    <a:noFill/>
                    <a:ln w="9525">
                      <a:noFill/>
                      <a:miter lim="800000"/>
                      <a:headEnd/>
                      <a:tailEnd/>
                    </a:ln>
                  </pic:spPr>
                </pic:pic>
              </a:graphicData>
            </a:graphic>
          </wp:inline>
        </w:drawing>
      </w:r>
    </w:p>
    <w:p w:rsidR="00026104" w:rsidRPr="007C74FF" w:rsidRDefault="00026104" w:rsidP="00401632">
      <w:pPr>
        <w:jc w:val="center"/>
        <w:rPr>
          <w:rFonts w:asciiTheme="minorEastAsia" w:hAnsiTheme="minorEastAsia"/>
          <w:b/>
          <w:sz w:val="24"/>
          <w:szCs w:val="24"/>
        </w:rPr>
      </w:pPr>
      <w:r w:rsidRPr="007C74FF">
        <w:rPr>
          <w:rFonts w:asciiTheme="minorEastAsia" w:hAnsiTheme="minorEastAsia" w:hint="eastAsia"/>
          <w:b/>
          <w:sz w:val="24"/>
          <w:szCs w:val="24"/>
        </w:rPr>
        <w:t>图 3-4 线段颜色分析函数</w:t>
      </w:r>
    </w:p>
    <w:p w:rsidR="00026104" w:rsidRPr="007C74FF" w:rsidRDefault="00026104" w:rsidP="00D16715">
      <w:pPr>
        <w:rPr>
          <w:rFonts w:asciiTheme="minorEastAsia" w:hAnsiTheme="minorEastAsia"/>
          <w:sz w:val="24"/>
          <w:szCs w:val="24"/>
        </w:rPr>
      </w:pPr>
      <w:r w:rsidRPr="007C74FF">
        <w:rPr>
          <w:rFonts w:asciiTheme="minorEastAsia" w:hAnsiTheme="minorEastAsia" w:hint="eastAsia"/>
          <w:sz w:val="24"/>
          <w:szCs w:val="24"/>
        </w:rPr>
        <w:t>整合两个功能最终获得 CohenSutherLand 场景。（显示效果如图 3-5）</w:t>
      </w:r>
    </w:p>
    <w:p w:rsidR="00026104" w:rsidRDefault="00026104" w:rsidP="00401632">
      <w:pPr>
        <w:jc w:val="center"/>
      </w:pPr>
      <w:r>
        <w:rPr>
          <w:noProof/>
        </w:rPr>
        <w:drawing>
          <wp:inline distT="0" distB="0" distL="0" distR="0">
            <wp:extent cx="5274310" cy="3224067"/>
            <wp:effectExtent l="1905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srcRect/>
                    <a:stretch>
                      <a:fillRect/>
                    </a:stretch>
                  </pic:blipFill>
                  <pic:spPr bwMode="auto">
                    <a:xfrm>
                      <a:off x="0" y="0"/>
                      <a:ext cx="5274310" cy="3224067"/>
                    </a:xfrm>
                    <a:prstGeom prst="rect">
                      <a:avLst/>
                    </a:prstGeom>
                    <a:noFill/>
                    <a:ln w="9525">
                      <a:noFill/>
                      <a:miter lim="800000"/>
                      <a:headEnd/>
                      <a:tailEnd/>
                    </a:ln>
                  </pic:spPr>
                </pic:pic>
              </a:graphicData>
            </a:graphic>
          </wp:inline>
        </w:drawing>
      </w:r>
    </w:p>
    <w:p w:rsidR="00026104" w:rsidRPr="007C74FF" w:rsidRDefault="00026104" w:rsidP="00401632">
      <w:pPr>
        <w:jc w:val="center"/>
        <w:rPr>
          <w:rFonts w:asciiTheme="minorEastAsia" w:hAnsiTheme="minorEastAsia"/>
          <w:b/>
          <w:sz w:val="24"/>
          <w:szCs w:val="24"/>
        </w:rPr>
      </w:pPr>
      <w:r w:rsidRPr="007C74FF">
        <w:rPr>
          <w:rFonts w:asciiTheme="minorEastAsia" w:hAnsiTheme="minorEastAsia" w:hint="eastAsia"/>
          <w:b/>
          <w:sz w:val="24"/>
          <w:szCs w:val="24"/>
        </w:rPr>
        <w:t>图 3-5 CohenSutherLand</w:t>
      </w:r>
      <w:r w:rsidR="007C74FF">
        <w:rPr>
          <w:rFonts w:asciiTheme="minorEastAsia" w:hAnsiTheme="minorEastAsia" w:hint="eastAsia"/>
          <w:b/>
          <w:sz w:val="24"/>
          <w:szCs w:val="24"/>
        </w:rPr>
        <w:t>场景显示效果</w:t>
      </w:r>
    </w:p>
    <w:p w:rsidR="008B7251" w:rsidRPr="007C74FF" w:rsidRDefault="00026104" w:rsidP="00D16715">
      <w:pPr>
        <w:rPr>
          <w:rFonts w:asciiTheme="minorEastAsia" w:hAnsiTheme="minorEastAsia"/>
          <w:sz w:val="24"/>
          <w:szCs w:val="24"/>
        </w:rPr>
      </w:pPr>
      <w:bookmarkStart w:id="7" w:name="_Toc5015341"/>
      <w:r w:rsidRPr="007C74FF">
        <w:rPr>
          <w:rFonts w:asciiTheme="minorEastAsia" w:hAnsiTheme="minorEastAsia" w:hint="eastAsia"/>
          <w:sz w:val="24"/>
          <w:szCs w:val="24"/>
        </w:rPr>
        <w:t xml:space="preserve">4. </w:t>
      </w:r>
      <w:r w:rsidR="008B7251" w:rsidRPr="007C74FF">
        <w:rPr>
          <w:rFonts w:asciiTheme="minorEastAsia" w:hAnsiTheme="minorEastAsia" w:hint="eastAsia"/>
          <w:sz w:val="24"/>
          <w:szCs w:val="24"/>
        </w:rPr>
        <w:t>绘制三角形</w:t>
      </w:r>
      <w:bookmarkEnd w:id="7"/>
    </w:p>
    <w:p w:rsidR="00026104" w:rsidRPr="007C74FF" w:rsidRDefault="00026104" w:rsidP="00D16715">
      <w:pPr>
        <w:rPr>
          <w:rFonts w:asciiTheme="minorEastAsia" w:hAnsiTheme="minorEastAsia"/>
          <w:sz w:val="24"/>
          <w:szCs w:val="24"/>
        </w:rPr>
      </w:pPr>
      <w:r w:rsidRPr="007C74FF">
        <w:rPr>
          <w:rFonts w:asciiTheme="minorEastAsia" w:hAnsiTheme="minorEastAsia" w:hint="eastAsia"/>
          <w:sz w:val="24"/>
          <w:szCs w:val="24"/>
        </w:rPr>
        <w:t>绘制三角形，绘制三角形有两种方案，一种是我设计的当然不够好，一种是参考上文知乎中的设计，分段性设计，我着重会阐释后者的实现原理以及实现效果。</w:t>
      </w:r>
    </w:p>
    <w:p w:rsidR="00026104" w:rsidRPr="007C74FF" w:rsidRDefault="007C74FF" w:rsidP="00D16715">
      <w:pPr>
        <w:rPr>
          <w:rFonts w:asciiTheme="minorEastAsia" w:hAnsiTheme="minorEastAsia"/>
          <w:sz w:val="24"/>
          <w:szCs w:val="24"/>
        </w:rPr>
      </w:pPr>
      <w:r>
        <w:rPr>
          <w:rFonts w:asciiTheme="minorEastAsia" w:hAnsiTheme="minorEastAsia" w:hint="eastAsia"/>
          <w:sz w:val="24"/>
          <w:szCs w:val="24"/>
        </w:rPr>
        <w:t>a.</w:t>
      </w:r>
      <w:r w:rsidR="00026104" w:rsidRPr="007C74FF">
        <w:rPr>
          <w:rFonts w:asciiTheme="minorEastAsia" w:hAnsiTheme="minorEastAsia" w:hint="eastAsia"/>
          <w:sz w:val="24"/>
          <w:szCs w:val="24"/>
        </w:rPr>
        <w:t>myownTriangleFilled 方案，是我自己设计的一个方案，原理是排序三角形的三个顶点顺序后利用最长变进行遍历，第二场以及第三长边步长一定为最长</w:t>
      </w:r>
      <w:r w:rsidR="00026104" w:rsidRPr="007C74FF">
        <w:rPr>
          <w:rFonts w:asciiTheme="minorEastAsia" w:hAnsiTheme="minorEastAsia" w:hint="eastAsia"/>
          <w:sz w:val="24"/>
          <w:szCs w:val="24"/>
        </w:rPr>
        <w:lastRenderedPageBreak/>
        <w:t>线段步长之和因此我需要通过排序三角形顶点，在计算最长边最终获取可遍历线段。这个方案不算特别好，虽然也能够适应所有三角形，但是前期的顶点排序并不是我们想要的，甚至有些累赘，但是缺少了顶点排序，这个方案又不能够成立，因此这个方案因为过于繁琐被我放弃。</w:t>
      </w:r>
    </w:p>
    <w:p w:rsidR="00026104" w:rsidRPr="007C74FF" w:rsidRDefault="007C74FF" w:rsidP="00D16715">
      <w:pPr>
        <w:rPr>
          <w:rFonts w:asciiTheme="minorEastAsia" w:hAnsiTheme="minorEastAsia"/>
          <w:sz w:val="24"/>
          <w:szCs w:val="24"/>
        </w:rPr>
      </w:pPr>
      <w:r>
        <w:rPr>
          <w:rFonts w:asciiTheme="minorEastAsia" w:hAnsiTheme="minorEastAsia" w:hint="eastAsia"/>
          <w:sz w:val="24"/>
          <w:szCs w:val="24"/>
        </w:rPr>
        <w:t>b.</w:t>
      </w:r>
      <w:r w:rsidR="00026104" w:rsidRPr="007C74FF">
        <w:rPr>
          <w:rFonts w:asciiTheme="minorEastAsia" w:hAnsiTheme="minorEastAsia"/>
          <w:sz w:val="24"/>
          <w:szCs w:val="24"/>
        </w:rPr>
        <w:t>normal</w:t>
      </w:r>
      <w:r w:rsidR="00026104" w:rsidRPr="007C74FF">
        <w:rPr>
          <w:rFonts w:asciiTheme="minorEastAsia" w:hAnsiTheme="minorEastAsia" w:hint="eastAsia"/>
          <w:sz w:val="24"/>
          <w:szCs w:val="24"/>
        </w:rPr>
        <w:t>TriangleFilled 方案相比之下就更加的遍历，我参考了两个较为权威的实现方案原理大致相同，所有的三角形都能够被拆分为两个三角形（如图 4-1）</w:t>
      </w:r>
    </w:p>
    <w:p w:rsidR="00026104" w:rsidRDefault="00026104" w:rsidP="00401632">
      <w:pPr>
        <w:jc w:val="center"/>
      </w:pPr>
      <w:r>
        <w:rPr>
          <w:rFonts w:hint="eastAsia"/>
          <w:noProof/>
        </w:rPr>
        <w:drawing>
          <wp:inline distT="0" distB="0" distL="0" distR="0">
            <wp:extent cx="2735232" cy="2461260"/>
            <wp:effectExtent l="19050" t="0" r="7968"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srcRect/>
                    <a:stretch>
                      <a:fillRect/>
                    </a:stretch>
                  </pic:blipFill>
                  <pic:spPr bwMode="auto">
                    <a:xfrm>
                      <a:off x="0" y="0"/>
                      <a:ext cx="2736216" cy="2462146"/>
                    </a:xfrm>
                    <a:prstGeom prst="rect">
                      <a:avLst/>
                    </a:prstGeom>
                    <a:noFill/>
                    <a:ln w="9525">
                      <a:noFill/>
                      <a:miter lim="800000"/>
                      <a:headEnd/>
                      <a:tailEnd/>
                    </a:ln>
                  </pic:spPr>
                </pic:pic>
              </a:graphicData>
            </a:graphic>
          </wp:inline>
        </w:drawing>
      </w:r>
    </w:p>
    <w:p w:rsidR="00026104" w:rsidRPr="007C74FF" w:rsidRDefault="00026104" w:rsidP="00401632">
      <w:pPr>
        <w:jc w:val="center"/>
        <w:rPr>
          <w:rFonts w:asciiTheme="minorEastAsia" w:hAnsiTheme="minorEastAsia"/>
          <w:b/>
          <w:sz w:val="24"/>
          <w:szCs w:val="24"/>
        </w:rPr>
      </w:pPr>
      <w:r w:rsidRPr="007C74FF">
        <w:rPr>
          <w:rFonts w:asciiTheme="minorEastAsia" w:hAnsiTheme="minorEastAsia" w:hint="eastAsia"/>
          <w:b/>
          <w:sz w:val="24"/>
          <w:szCs w:val="24"/>
        </w:rPr>
        <w:t>图 4-1 三角形剪切方案</w:t>
      </w:r>
    </w:p>
    <w:p w:rsidR="00026104" w:rsidRPr="007C74FF" w:rsidRDefault="00026104" w:rsidP="00D16715">
      <w:pPr>
        <w:rPr>
          <w:rFonts w:asciiTheme="minorEastAsia" w:hAnsiTheme="minorEastAsia"/>
          <w:sz w:val="24"/>
          <w:szCs w:val="24"/>
        </w:rPr>
      </w:pPr>
      <w:r w:rsidRPr="007C74FF">
        <w:rPr>
          <w:rFonts w:asciiTheme="minorEastAsia" w:hAnsiTheme="minorEastAsia" w:hint="eastAsia"/>
          <w:sz w:val="24"/>
          <w:szCs w:val="24"/>
        </w:rPr>
        <w:t>当填充平顶三角形是最轻松的，因为平顶三角形是以最高点为基点的，这样能够帮助我们确认步长，并且所有的三角形都具有以上的特性时，就可以被我们加以利用，分为两个方法，一个用于检查拆分三角形，一个用于填充三角形，因为填充的都是同类型的三角形这就避免了我自己设计方案中提到的顶点排序问题。（拆分三角形代码见图 4-2）</w:t>
      </w:r>
    </w:p>
    <w:p w:rsidR="00026104" w:rsidRDefault="00026104" w:rsidP="00401632">
      <w:pPr>
        <w:jc w:val="center"/>
      </w:pPr>
      <w:r>
        <w:rPr>
          <w:rFonts w:hint="eastAsia"/>
          <w:noProof/>
        </w:rPr>
        <w:drawing>
          <wp:inline distT="0" distB="0" distL="0" distR="0">
            <wp:extent cx="5274310" cy="2474099"/>
            <wp:effectExtent l="1905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srcRect/>
                    <a:stretch>
                      <a:fillRect/>
                    </a:stretch>
                  </pic:blipFill>
                  <pic:spPr bwMode="auto">
                    <a:xfrm>
                      <a:off x="0" y="0"/>
                      <a:ext cx="5274310" cy="2474099"/>
                    </a:xfrm>
                    <a:prstGeom prst="rect">
                      <a:avLst/>
                    </a:prstGeom>
                    <a:noFill/>
                    <a:ln w="9525">
                      <a:noFill/>
                      <a:miter lim="800000"/>
                      <a:headEnd/>
                      <a:tailEnd/>
                    </a:ln>
                  </pic:spPr>
                </pic:pic>
              </a:graphicData>
            </a:graphic>
          </wp:inline>
        </w:drawing>
      </w:r>
    </w:p>
    <w:p w:rsidR="007C74FF" w:rsidRPr="007C74FF" w:rsidRDefault="007C74FF" w:rsidP="00401632">
      <w:pPr>
        <w:jc w:val="center"/>
        <w:rPr>
          <w:rFonts w:asciiTheme="minorEastAsia" w:hAnsiTheme="minorEastAsia"/>
          <w:b/>
          <w:sz w:val="24"/>
          <w:szCs w:val="24"/>
        </w:rPr>
      </w:pPr>
      <w:r w:rsidRPr="007C74FF">
        <w:rPr>
          <w:rFonts w:asciiTheme="minorEastAsia" w:hAnsiTheme="minorEastAsia" w:hint="eastAsia"/>
          <w:b/>
          <w:sz w:val="24"/>
          <w:szCs w:val="24"/>
        </w:rPr>
        <w:t>图 4-2 三角形拆分代码部分展示</w:t>
      </w:r>
    </w:p>
    <w:p w:rsidR="00026104" w:rsidRPr="007C74FF" w:rsidRDefault="00026104" w:rsidP="00D16715">
      <w:pPr>
        <w:rPr>
          <w:rFonts w:asciiTheme="minorEastAsia" w:hAnsiTheme="minorEastAsia"/>
          <w:sz w:val="24"/>
          <w:szCs w:val="24"/>
        </w:rPr>
      </w:pPr>
      <w:r w:rsidRPr="007C74FF">
        <w:rPr>
          <w:rFonts w:asciiTheme="minorEastAsia" w:hAnsiTheme="minorEastAsia" w:hint="eastAsia"/>
          <w:sz w:val="24"/>
          <w:szCs w:val="24"/>
        </w:rPr>
        <w:t>当然在拆分三角形之前我们还是需要知道中间点，有些方案人喜欢使用 x 判断，拆分出左右两个三角形，但是同样要获取中间顶点，确定拆分的对应 y 或 x。</w:t>
      </w:r>
    </w:p>
    <w:p w:rsidR="00026104" w:rsidRPr="007C74FF" w:rsidRDefault="00026104" w:rsidP="00D16715">
      <w:pPr>
        <w:rPr>
          <w:rFonts w:asciiTheme="minorEastAsia" w:hAnsiTheme="minorEastAsia"/>
          <w:sz w:val="24"/>
          <w:szCs w:val="24"/>
        </w:rPr>
      </w:pPr>
      <w:r w:rsidRPr="007C74FF">
        <w:rPr>
          <w:rFonts w:asciiTheme="minorEastAsia" w:hAnsiTheme="minorEastAsia" w:hint="eastAsia"/>
          <w:sz w:val="24"/>
          <w:szCs w:val="24"/>
        </w:rPr>
        <w:t>在填充平顶三角形之前，我们还需要获取三个边界数据，这样我们才能够进行正确的遍历，这里还有一个要点需要注意，和上方的确定中间值一样，我们仍然需要确定在填充时三角形的顶点，这里有两个方案，一是分别写出上顶点平</w:t>
      </w:r>
      <w:r w:rsidRPr="007C74FF">
        <w:rPr>
          <w:rFonts w:asciiTheme="minorEastAsia" w:hAnsiTheme="minorEastAsia" w:hint="eastAsia"/>
          <w:sz w:val="24"/>
          <w:szCs w:val="24"/>
        </w:rPr>
        <w:lastRenderedPageBreak/>
        <w:t>底三角形方法和下顶点平顶三角形方法，这里我为了节省码量从上文的 fillFlatTriangle 方案中可以看出我特意调整了传点顺序，这是必要的处理。</w:t>
      </w:r>
    </w:p>
    <w:p w:rsidR="00026104" w:rsidRPr="007C74FF" w:rsidRDefault="00026104" w:rsidP="00D16715">
      <w:pPr>
        <w:rPr>
          <w:rFonts w:asciiTheme="minorEastAsia" w:hAnsiTheme="minorEastAsia"/>
          <w:sz w:val="24"/>
          <w:szCs w:val="24"/>
        </w:rPr>
      </w:pPr>
      <w:r w:rsidRPr="007C74FF">
        <w:rPr>
          <w:rFonts w:asciiTheme="minorEastAsia" w:hAnsiTheme="minorEastAsia" w:hint="eastAsia"/>
          <w:sz w:val="24"/>
          <w:szCs w:val="24"/>
        </w:rPr>
        <w:t>最后我们填充三角形函数，查看最后效果。（如图 4-4）</w:t>
      </w:r>
    </w:p>
    <w:p w:rsidR="00026104" w:rsidRDefault="00026104" w:rsidP="00401632">
      <w:pPr>
        <w:jc w:val="center"/>
      </w:pPr>
      <w:r>
        <w:rPr>
          <w:rFonts w:hint="eastAsia"/>
          <w:noProof/>
        </w:rPr>
        <w:drawing>
          <wp:inline distT="0" distB="0" distL="0" distR="0">
            <wp:extent cx="5273040" cy="2804160"/>
            <wp:effectExtent l="19050" t="0" r="3810" b="0"/>
            <wp:docPr id="44" name="图片 44" descr="C:\Users\700\AppData\Local\Microsoft\Windows\INetCache\Content.Word\DepthTest Vers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700\AppData\Local\Microsoft\Windows\INetCache\Content.Word\DepthTest Version3.png"/>
                    <pic:cNvPicPr>
                      <a:picLocks noChangeAspect="1" noChangeArrowheads="1"/>
                    </pic:cNvPicPr>
                  </pic:nvPicPr>
                  <pic:blipFill>
                    <a:blip r:embed="rId21" cstate="print"/>
                    <a:srcRect/>
                    <a:stretch>
                      <a:fillRect/>
                    </a:stretch>
                  </pic:blipFill>
                  <pic:spPr bwMode="auto">
                    <a:xfrm>
                      <a:off x="0" y="0"/>
                      <a:ext cx="5273040" cy="2804160"/>
                    </a:xfrm>
                    <a:prstGeom prst="rect">
                      <a:avLst/>
                    </a:prstGeom>
                    <a:noFill/>
                    <a:ln w="9525">
                      <a:noFill/>
                      <a:miter lim="800000"/>
                      <a:headEnd/>
                      <a:tailEnd/>
                    </a:ln>
                  </pic:spPr>
                </pic:pic>
              </a:graphicData>
            </a:graphic>
          </wp:inline>
        </w:drawing>
      </w:r>
    </w:p>
    <w:p w:rsidR="00026104" w:rsidRPr="007C74FF" w:rsidRDefault="00026104" w:rsidP="00401632">
      <w:pPr>
        <w:jc w:val="center"/>
        <w:rPr>
          <w:rFonts w:asciiTheme="minorEastAsia" w:hAnsiTheme="minorEastAsia"/>
          <w:b/>
          <w:sz w:val="24"/>
          <w:szCs w:val="24"/>
        </w:rPr>
      </w:pPr>
      <w:r w:rsidRPr="007C74FF">
        <w:rPr>
          <w:rFonts w:asciiTheme="minorEastAsia" w:hAnsiTheme="minorEastAsia" w:hint="eastAsia"/>
          <w:b/>
          <w:sz w:val="24"/>
          <w:szCs w:val="24"/>
        </w:rPr>
        <w:t>图 4-4 初期的三角形绘制场景显示</w:t>
      </w:r>
    </w:p>
    <w:p w:rsidR="00026104" w:rsidRPr="007C74FF" w:rsidRDefault="00026104" w:rsidP="00D16715">
      <w:pPr>
        <w:rPr>
          <w:rFonts w:asciiTheme="minorEastAsia" w:hAnsiTheme="minorEastAsia"/>
          <w:sz w:val="24"/>
          <w:szCs w:val="24"/>
        </w:rPr>
      </w:pPr>
      <w:r w:rsidRPr="007C74FF">
        <w:rPr>
          <w:rFonts w:asciiTheme="minorEastAsia" w:hAnsiTheme="minorEastAsia" w:hint="eastAsia"/>
          <w:sz w:val="24"/>
          <w:szCs w:val="24"/>
        </w:rPr>
        <w:t>如图中我们似乎遇到了 bug，当然后期的我已经解决了当时我在处理 depth 检测的数据方案，优化结果之后发现出现了数据丢失的情况，起初以为是三角形绘制的时候遍历误差，但是我是整型遍历，不会出现这个问题，之后我甩锅给了 js 自带的误差数据，比如 0.1 + 0.2 = 0.3000000</w:t>
      </w:r>
      <w:r w:rsidRPr="007C74FF">
        <w:rPr>
          <w:rFonts w:asciiTheme="minorEastAsia" w:hAnsiTheme="minorEastAsia"/>
          <w:sz w:val="24"/>
          <w:szCs w:val="24"/>
        </w:rPr>
        <w:t>…</w:t>
      </w:r>
      <w:r w:rsidRPr="007C74FF">
        <w:rPr>
          <w:rFonts w:asciiTheme="minorEastAsia" w:hAnsiTheme="minorEastAsia" w:hint="eastAsia"/>
          <w:sz w:val="24"/>
          <w:szCs w:val="24"/>
        </w:rPr>
        <w:t>4 的问题，这归结与 js 的全 float 转换为二进制的运算方式原本是为了加快效率的方案，最后导致 js 天生自带的 bug （这个知识点作为参考因素简单提及）。但是我错了，实际上很明显的可以判断出，这是边界数据丢失的问题，但是起初查看场景发现只有部分线段的丢失，导致我没有往这个方面思考。后期修改 texture 错误时暴露了这个问题。</w:t>
      </w:r>
    </w:p>
    <w:p w:rsidR="00026104" w:rsidRPr="007C74FF" w:rsidRDefault="00026104" w:rsidP="00D16715">
      <w:pPr>
        <w:rPr>
          <w:rFonts w:asciiTheme="minorEastAsia" w:hAnsiTheme="minorEastAsia"/>
          <w:sz w:val="24"/>
          <w:szCs w:val="24"/>
        </w:rPr>
      </w:pPr>
      <w:r w:rsidRPr="007C74FF">
        <w:rPr>
          <w:rFonts w:asciiTheme="minorEastAsia" w:hAnsiTheme="minorEastAsia" w:hint="eastAsia"/>
          <w:sz w:val="24"/>
          <w:szCs w:val="24"/>
        </w:rPr>
        <w:t>这也是软件渲染器比较难写的原因之一吧，在只有少量的数据发生错误时，你已经存有了大量的数据信息，你无法通过断点直接判断原因，并且因为计算和遍历数据过大的原因，采用 console.log 的方案会导致 electron 的编辑器直接卡死，这个问题到软件编写结束我也没有特别好的解决方案，因此只有在最后于到特殊情况进行关联时才能够发现一些问题。</w:t>
      </w:r>
    </w:p>
    <w:p w:rsidR="00026104" w:rsidRPr="007C74FF" w:rsidRDefault="00026104" w:rsidP="00D16715">
      <w:pPr>
        <w:rPr>
          <w:rFonts w:asciiTheme="minorEastAsia" w:hAnsiTheme="minorEastAsia"/>
          <w:sz w:val="24"/>
          <w:szCs w:val="24"/>
        </w:rPr>
      </w:pPr>
      <w:r w:rsidRPr="007C74FF">
        <w:rPr>
          <w:rFonts w:asciiTheme="minorEastAsia" w:hAnsiTheme="minorEastAsia" w:hint="eastAsia"/>
          <w:sz w:val="24"/>
          <w:szCs w:val="24"/>
        </w:rPr>
        <w:t>展示一下三角形像素点填充算法（见图 4-5），代码涉及到后期的 texture 填充，因为是我后期截的图因此 texture 的部分下文会再做讲解，这里还涉及到上文线段绘制时的一个相同的功能颜色渐变，实现原理还是如出一辙，方位权重计算各个顶点的颜色。（详细代码见图 4-6）</w:t>
      </w:r>
    </w:p>
    <w:p w:rsidR="00026104" w:rsidRDefault="00026104" w:rsidP="00401632">
      <w:pPr>
        <w:jc w:val="center"/>
      </w:pPr>
      <w:r>
        <w:rPr>
          <w:rFonts w:hint="eastAsia"/>
          <w:noProof/>
        </w:rPr>
        <w:lastRenderedPageBreak/>
        <w:drawing>
          <wp:inline distT="0" distB="0" distL="0" distR="0">
            <wp:extent cx="4926330" cy="3870293"/>
            <wp:effectExtent l="19050" t="0" r="762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srcRect/>
                    <a:stretch>
                      <a:fillRect/>
                    </a:stretch>
                  </pic:blipFill>
                  <pic:spPr bwMode="auto">
                    <a:xfrm>
                      <a:off x="0" y="0"/>
                      <a:ext cx="4926330" cy="3870293"/>
                    </a:xfrm>
                    <a:prstGeom prst="rect">
                      <a:avLst/>
                    </a:prstGeom>
                    <a:noFill/>
                    <a:ln w="9525">
                      <a:noFill/>
                      <a:miter lim="800000"/>
                      <a:headEnd/>
                      <a:tailEnd/>
                    </a:ln>
                  </pic:spPr>
                </pic:pic>
              </a:graphicData>
            </a:graphic>
          </wp:inline>
        </w:drawing>
      </w:r>
    </w:p>
    <w:p w:rsidR="00026104" w:rsidRPr="007C74FF" w:rsidRDefault="00026104" w:rsidP="00401632">
      <w:pPr>
        <w:jc w:val="center"/>
        <w:rPr>
          <w:rFonts w:asciiTheme="minorEastAsia" w:hAnsiTheme="minorEastAsia"/>
          <w:b/>
          <w:sz w:val="24"/>
          <w:szCs w:val="24"/>
        </w:rPr>
      </w:pPr>
      <w:r w:rsidRPr="007C74FF">
        <w:rPr>
          <w:rFonts w:asciiTheme="minorEastAsia" w:hAnsiTheme="minorEastAsia" w:hint="eastAsia"/>
          <w:b/>
          <w:sz w:val="24"/>
          <w:szCs w:val="24"/>
        </w:rPr>
        <w:t>图 4-4 三角形像素填充功能展示</w:t>
      </w:r>
    </w:p>
    <w:p w:rsidR="00026104" w:rsidRDefault="00026104" w:rsidP="00401632">
      <w:pPr>
        <w:jc w:val="center"/>
      </w:pPr>
      <w:r>
        <w:rPr>
          <w:rFonts w:hint="eastAsia"/>
          <w:noProof/>
        </w:rPr>
        <w:drawing>
          <wp:inline distT="0" distB="0" distL="0" distR="0">
            <wp:extent cx="4880610" cy="1065888"/>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srcRect/>
                    <a:stretch>
                      <a:fillRect/>
                    </a:stretch>
                  </pic:blipFill>
                  <pic:spPr bwMode="auto">
                    <a:xfrm>
                      <a:off x="0" y="0"/>
                      <a:ext cx="4880610" cy="1065888"/>
                    </a:xfrm>
                    <a:prstGeom prst="rect">
                      <a:avLst/>
                    </a:prstGeom>
                    <a:noFill/>
                    <a:ln w="9525">
                      <a:noFill/>
                      <a:miter lim="800000"/>
                      <a:headEnd/>
                      <a:tailEnd/>
                    </a:ln>
                  </pic:spPr>
                </pic:pic>
              </a:graphicData>
            </a:graphic>
          </wp:inline>
        </w:drawing>
      </w:r>
    </w:p>
    <w:p w:rsidR="00026104" w:rsidRPr="007C74FF" w:rsidRDefault="00026104" w:rsidP="00401632">
      <w:pPr>
        <w:jc w:val="center"/>
        <w:rPr>
          <w:rFonts w:asciiTheme="minorEastAsia" w:hAnsiTheme="minorEastAsia"/>
          <w:b/>
          <w:sz w:val="24"/>
          <w:szCs w:val="24"/>
        </w:rPr>
      </w:pPr>
      <w:r w:rsidRPr="007C74FF">
        <w:rPr>
          <w:rFonts w:asciiTheme="minorEastAsia" w:hAnsiTheme="minorEastAsia" w:hint="eastAsia"/>
          <w:b/>
          <w:sz w:val="24"/>
          <w:szCs w:val="24"/>
        </w:rPr>
        <w:t>图 4-5 三角形权重颜色计算部分代码展示</w:t>
      </w:r>
    </w:p>
    <w:p w:rsidR="00026104" w:rsidRPr="007C74FF" w:rsidRDefault="00026104" w:rsidP="00D16715">
      <w:pPr>
        <w:rPr>
          <w:rFonts w:asciiTheme="minorEastAsia" w:hAnsiTheme="minorEastAsia"/>
          <w:sz w:val="24"/>
          <w:szCs w:val="24"/>
        </w:rPr>
      </w:pPr>
      <w:r w:rsidRPr="007C74FF">
        <w:rPr>
          <w:rFonts w:asciiTheme="minorEastAsia" w:hAnsiTheme="minorEastAsia" w:hint="eastAsia"/>
          <w:sz w:val="24"/>
          <w:szCs w:val="24"/>
        </w:rPr>
        <w:t>综上，一个基本的三角形填充功能就已经完成了，这个功能涉及到后期的两个大的要点，仿射变换和 3D 图形。</w:t>
      </w:r>
    </w:p>
    <w:p w:rsidR="00026104" w:rsidRPr="007C74FF" w:rsidRDefault="007C74FF" w:rsidP="00D16715">
      <w:pPr>
        <w:rPr>
          <w:rFonts w:asciiTheme="minorEastAsia" w:hAnsiTheme="minorEastAsia"/>
          <w:sz w:val="24"/>
          <w:szCs w:val="24"/>
        </w:rPr>
      </w:pPr>
      <w:r>
        <w:rPr>
          <w:rFonts w:asciiTheme="minorEastAsia" w:hAnsiTheme="minorEastAsia" w:hint="eastAsia"/>
          <w:sz w:val="24"/>
          <w:szCs w:val="24"/>
        </w:rPr>
        <w:t>c.</w:t>
      </w:r>
      <w:r w:rsidR="00026104" w:rsidRPr="007C74FF">
        <w:rPr>
          <w:rFonts w:asciiTheme="minorEastAsia" w:hAnsiTheme="minorEastAsia" w:hint="eastAsia"/>
          <w:sz w:val="24"/>
          <w:szCs w:val="24"/>
        </w:rPr>
        <w:t>最后这一节再提及一下我们的数据优化方案，优化内容为数据遍历次数减少对比数量，因为绘制大量的三角形需要大量的像素数据，虽然目前我们仍然没有涉及到 3D 部分的计算，但是我们仍然需要清楚 3D 场景中 2D 所不具有的概念 “深度”。在 webgl 中有深度检测的概念，为了是 3D 场景物体排除绘制的先后顺序概念，能够以实际深度进行像素数据覆盖。到目前位置，假设我还没有设计以及实现我下文将会提到的数据优化方案，先想象一下我又十数个三角形在当前的场景中，那么大量的三角形填充像素数据将会在对比深度值时会严重的影响到渲染器性能，这也是我实际体会过，十个三角形大约计算时间为 n ^ 2 以总像素点个数为 n 那么这个消耗无疑是巨大的，那么具体的优化方案是什么呢？下午 Cube 一章的时候会详细介绍。下面查看一下 Triangle 场景最终显示效果（见图 4-6）</w:t>
      </w:r>
    </w:p>
    <w:p w:rsidR="007C74FF" w:rsidRDefault="00026104" w:rsidP="00401632">
      <w:pPr>
        <w:jc w:val="center"/>
        <w:rPr>
          <w:rFonts w:asciiTheme="minorEastAsia" w:hAnsiTheme="minorEastAsia"/>
          <w:b/>
          <w:sz w:val="24"/>
          <w:szCs w:val="24"/>
        </w:rPr>
      </w:pPr>
      <w:r>
        <w:rPr>
          <w:rFonts w:hint="eastAsia"/>
          <w:noProof/>
        </w:rPr>
        <w:lastRenderedPageBreak/>
        <w:drawing>
          <wp:inline distT="0" distB="0" distL="0" distR="0">
            <wp:extent cx="5274310" cy="3139345"/>
            <wp:effectExtent l="1905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cstate="print"/>
                    <a:srcRect/>
                    <a:stretch>
                      <a:fillRect/>
                    </a:stretch>
                  </pic:blipFill>
                  <pic:spPr bwMode="auto">
                    <a:xfrm>
                      <a:off x="0" y="0"/>
                      <a:ext cx="5274310" cy="3139345"/>
                    </a:xfrm>
                    <a:prstGeom prst="rect">
                      <a:avLst/>
                    </a:prstGeom>
                    <a:noFill/>
                    <a:ln w="9525">
                      <a:noFill/>
                      <a:miter lim="800000"/>
                      <a:headEnd/>
                      <a:tailEnd/>
                    </a:ln>
                  </pic:spPr>
                </pic:pic>
              </a:graphicData>
            </a:graphic>
          </wp:inline>
        </w:drawing>
      </w:r>
    </w:p>
    <w:p w:rsidR="00026104" w:rsidRPr="00026104" w:rsidRDefault="00026104" w:rsidP="00401632">
      <w:pPr>
        <w:jc w:val="center"/>
      </w:pPr>
      <w:r w:rsidRPr="007C74FF">
        <w:rPr>
          <w:rFonts w:asciiTheme="minorEastAsia" w:hAnsiTheme="minorEastAsia" w:hint="eastAsia"/>
          <w:b/>
          <w:sz w:val="24"/>
          <w:szCs w:val="24"/>
        </w:rPr>
        <w:t>图 4-6 Triangle 场景正确显示效果</w:t>
      </w:r>
    </w:p>
    <w:p w:rsidR="008B7251" w:rsidRPr="007C74FF" w:rsidRDefault="00026104" w:rsidP="00D16715">
      <w:pPr>
        <w:rPr>
          <w:rFonts w:asciiTheme="minorEastAsia" w:hAnsiTheme="minorEastAsia"/>
          <w:sz w:val="24"/>
          <w:szCs w:val="24"/>
        </w:rPr>
      </w:pPr>
      <w:bookmarkStart w:id="8" w:name="_Toc5015342"/>
      <w:r w:rsidRPr="007C74FF">
        <w:rPr>
          <w:rFonts w:asciiTheme="minorEastAsia" w:hAnsiTheme="minorEastAsia" w:hint="eastAsia"/>
          <w:sz w:val="24"/>
          <w:szCs w:val="24"/>
        </w:rPr>
        <w:t xml:space="preserve">5. </w:t>
      </w:r>
      <w:r w:rsidR="008B7251" w:rsidRPr="007C74FF">
        <w:rPr>
          <w:rFonts w:asciiTheme="minorEastAsia" w:hAnsiTheme="minorEastAsia" w:hint="eastAsia"/>
          <w:sz w:val="24"/>
          <w:szCs w:val="24"/>
        </w:rPr>
        <w:t>绘制多个三角形</w:t>
      </w:r>
      <w:r w:rsidRPr="007C74FF">
        <w:rPr>
          <w:rFonts w:asciiTheme="minorEastAsia" w:hAnsiTheme="minorEastAsia" w:hint="eastAsia"/>
          <w:sz w:val="24"/>
          <w:szCs w:val="24"/>
        </w:rPr>
        <w:t>，仿射变换</w:t>
      </w:r>
      <w:bookmarkEnd w:id="8"/>
    </w:p>
    <w:p w:rsidR="00026104" w:rsidRPr="007C74FF" w:rsidRDefault="00026104" w:rsidP="00D16715">
      <w:pPr>
        <w:rPr>
          <w:rFonts w:asciiTheme="minorEastAsia" w:hAnsiTheme="minorEastAsia"/>
          <w:sz w:val="24"/>
          <w:szCs w:val="24"/>
        </w:rPr>
      </w:pPr>
      <w:r w:rsidRPr="007C74FF">
        <w:rPr>
          <w:rFonts w:asciiTheme="minorEastAsia" w:hAnsiTheme="minorEastAsia" w:hint="eastAsia"/>
          <w:sz w:val="24"/>
          <w:szCs w:val="24"/>
        </w:rPr>
        <w:t>到目前为止实际上整个项目还没有开始涉及 3D 部分的内容计算，但是 matrix 的数据格式已经给了我们很大的提醒，这里我参考了 《webgl 编程指南》整本书的内容，这本书也作为我入门渲染的基础书籍教会了我很多的基本概念，这里我使用了该书的 matrix 库（详见 cuon-matrix.js）， 计算是以 4 元方阵为单位，那么考虑到 3D 内容的仿射变换，提醒我们当前的数据需要意识到 3D 格式的存在了。因此我将前文的 Vec2 数据改为了 Vec3 数据。</w:t>
      </w:r>
    </w:p>
    <w:p w:rsidR="00026104" w:rsidRPr="007C74FF" w:rsidRDefault="00026104" w:rsidP="00D16715">
      <w:pPr>
        <w:rPr>
          <w:rFonts w:asciiTheme="minorEastAsia" w:hAnsiTheme="minorEastAsia"/>
          <w:sz w:val="24"/>
          <w:szCs w:val="24"/>
        </w:rPr>
      </w:pPr>
      <w:r w:rsidRPr="007C74FF">
        <w:rPr>
          <w:rFonts w:asciiTheme="minorEastAsia" w:hAnsiTheme="minorEastAsia" w:hint="eastAsia"/>
          <w:sz w:val="24"/>
          <w:szCs w:val="24"/>
        </w:rPr>
        <w:t xml:space="preserve">下面还需要介绍一下仿射变换原理。详细内容可以参考网上很多优秀的文章博客。这里不做链接了。仿射变换根源是线性代数，很长一段时间在学校里面，我只知道矩阵计算方法，但是经常搞不明白矩阵与数据之间的线性关系，研究了渲染之后发现实际上涉及 x,y,z 的变化都是线性的变化，而矩阵的存在只是方便的存储数据并根据计算原理获得正确的线性表达式。那么为什么 3D 的计算使用 4 元方阵计算呢？这里我自己认为的解释是 w 的引用，我参考了一篇相当不错的 </w:t>
      </w:r>
      <w:hyperlink r:id="rId25" w:history="1">
        <w:r w:rsidRPr="007C74FF">
          <w:rPr>
            <w:rFonts w:asciiTheme="minorEastAsia" w:hAnsiTheme="minorEastAsia" w:hint="eastAsia"/>
            <w:sz w:val="24"/>
            <w:szCs w:val="24"/>
          </w:rPr>
          <w:t>blog</w:t>
        </w:r>
      </w:hyperlink>
      <w:r w:rsidRPr="007C74FF">
        <w:rPr>
          <w:rFonts w:asciiTheme="minorEastAsia" w:hAnsiTheme="minorEastAsia"/>
          <w:sz w:val="24"/>
          <w:szCs w:val="24"/>
        </w:rPr>
        <w:t>。三维的世界里，Vec</w:t>
      </w:r>
      <w:r w:rsidRPr="007C74FF">
        <w:rPr>
          <w:rFonts w:asciiTheme="minorEastAsia" w:hAnsiTheme="minorEastAsia" w:hint="eastAsia"/>
          <w:sz w:val="24"/>
          <w:szCs w:val="24"/>
        </w:rPr>
        <w:t>3 我们无法判断它是向量还是顶点，那么引入了 w 的概念，作为辨识。这是理由之一，当随着计算机图形学的不断进步，最后发现 w 的作用还很大。尤其是在下文中我们涉及的投影矩阵计算中，正确的数据就需要 w 存储数据作为必要依据。（这个下文再提）</w:t>
      </w:r>
    </w:p>
    <w:p w:rsidR="00026104" w:rsidRPr="007C74FF" w:rsidRDefault="00026104" w:rsidP="00D16715">
      <w:pPr>
        <w:rPr>
          <w:rFonts w:asciiTheme="minorEastAsia" w:hAnsiTheme="minorEastAsia"/>
          <w:sz w:val="24"/>
          <w:szCs w:val="24"/>
        </w:rPr>
      </w:pPr>
      <w:r w:rsidRPr="007C74FF">
        <w:rPr>
          <w:rFonts w:asciiTheme="minorEastAsia" w:hAnsiTheme="minorEastAsia" w:hint="eastAsia"/>
          <w:sz w:val="24"/>
          <w:szCs w:val="24"/>
        </w:rPr>
        <w:t>最后来看一下 Translate 场景效果。（见图 5-1）</w:t>
      </w:r>
    </w:p>
    <w:p w:rsidR="00026104" w:rsidRDefault="00026104" w:rsidP="00401632">
      <w:pPr>
        <w:jc w:val="center"/>
      </w:pPr>
      <w:r>
        <w:rPr>
          <w:rFonts w:hint="eastAsia"/>
          <w:noProof/>
        </w:rPr>
        <w:lastRenderedPageBreak/>
        <w:drawing>
          <wp:inline distT="0" distB="0" distL="0" distR="0">
            <wp:extent cx="5274310" cy="3139345"/>
            <wp:effectExtent l="1905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6" cstate="print"/>
                    <a:srcRect/>
                    <a:stretch>
                      <a:fillRect/>
                    </a:stretch>
                  </pic:blipFill>
                  <pic:spPr bwMode="auto">
                    <a:xfrm>
                      <a:off x="0" y="0"/>
                      <a:ext cx="5274310" cy="3139345"/>
                    </a:xfrm>
                    <a:prstGeom prst="rect">
                      <a:avLst/>
                    </a:prstGeom>
                    <a:noFill/>
                    <a:ln w="9525">
                      <a:noFill/>
                      <a:miter lim="800000"/>
                      <a:headEnd/>
                      <a:tailEnd/>
                    </a:ln>
                  </pic:spPr>
                </pic:pic>
              </a:graphicData>
            </a:graphic>
          </wp:inline>
        </w:drawing>
      </w:r>
    </w:p>
    <w:p w:rsidR="00026104" w:rsidRPr="007C74FF" w:rsidRDefault="00026104" w:rsidP="00401632">
      <w:pPr>
        <w:jc w:val="center"/>
        <w:rPr>
          <w:rFonts w:asciiTheme="minorEastAsia" w:hAnsiTheme="minorEastAsia"/>
          <w:b/>
          <w:sz w:val="24"/>
          <w:szCs w:val="24"/>
        </w:rPr>
      </w:pPr>
      <w:r w:rsidRPr="007C74FF">
        <w:rPr>
          <w:rFonts w:asciiTheme="minorEastAsia" w:hAnsiTheme="minorEastAsia" w:hint="eastAsia"/>
          <w:b/>
          <w:sz w:val="24"/>
          <w:szCs w:val="24"/>
        </w:rPr>
        <w:t>图 5-1 Translate 场景正确显示效果</w:t>
      </w:r>
    </w:p>
    <w:p w:rsidR="00026104" w:rsidRPr="007C74FF" w:rsidRDefault="00026104" w:rsidP="00D16715">
      <w:pPr>
        <w:rPr>
          <w:rFonts w:asciiTheme="minorEastAsia" w:hAnsiTheme="minorEastAsia"/>
          <w:sz w:val="24"/>
          <w:szCs w:val="24"/>
        </w:rPr>
      </w:pPr>
      <w:r w:rsidRPr="007C74FF">
        <w:rPr>
          <w:rFonts w:asciiTheme="minorEastAsia" w:hAnsiTheme="minorEastAsia" w:hint="eastAsia"/>
          <w:sz w:val="24"/>
          <w:szCs w:val="24"/>
        </w:rPr>
        <w:t xml:space="preserve">上图中变换包含了size, rotate, skew, </w:t>
      </w:r>
      <w:r w:rsidRPr="007C74FF">
        <w:rPr>
          <w:rFonts w:asciiTheme="minorEastAsia" w:hAnsiTheme="minorEastAsia"/>
          <w:sz w:val="24"/>
          <w:szCs w:val="24"/>
        </w:rPr>
        <w:t>translate</w:t>
      </w:r>
      <w:r w:rsidRPr="007C74FF">
        <w:rPr>
          <w:rFonts w:asciiTheme="minorEastAsia" w:hAnsiTheme="minorEastAsia" w:hint="eastAsia"/>
          <w:sz w:val="24"/>
          <w:szCs w:val="24"/>
        </w:rPr>
        <w:t xml:space="preserve"> 这里我同称使用 Translate 代替了，上图中的显示效果并不包含透视投影效果，但是这里的计算为后序的 Cube 绘制时计算顶点数据提供了基本数学运算保证。</w:t>
      </w:r>
    </w:p>
    <w:p w:rsidR="008B7251" w:rsidRPr="007C74FF" w:rsidRDefault="00026104" w:rsidP="00D16715">
      <w:pPr>
        <w:rPr>
          <w:rFonts w:asciiTheme="minorEastAsia" w:hAnsiTheme="minorEastAsia"/>
          <w:sz w:val="24"/>
          <w:szCs w:val="24"/>
        </w:rPr>
      </w:pPr>
      <w:bookmarkStart w:id="9" w:name="_Toc5015343"/>
      <w:r w:rsidRPr="007C74FF">
        <w:rPr>
          <w:rFonts w:asciiTheme="minorEastAsia" w:hAnsiTheme="minorEastAsia" w:hint="eastAsia"/>
          <w:sz w:val="24"/>
          <w:szCs w:val="24"/>
        </w:rPr>
        <w:t xml:space="preserve">6. </w:t>
      </w:r>
      <w:r w:rsidR="008B7251" w:rsidRPr="007C74FF">
        <w:rPr>
          <w:rFonts w:asciiTheme="minorEastAsia" w:hAnsiTheme="minorEastAsia" w:hint="eastAsia"/>
          <w:sz w:val="24"/>
          <w:szCs w:val="24"/>
        </w:rPr>
        <w:t>绘制 Cube</w:t>
      </w:r>
      <w:bookmarkEnd w:id="9"/>
    </w:p>
    <w:p w:rsidR="00026104" w:rsidRPr="007C74FF" w:rsidRDefault="00284BC8" w:rsidP="00D16715">
      <w:pPr>
        <w:rPr>
          <w:rFonts w:asciiTheme="minorEastAsia" w:hAnsiTheme="minorEastAsia"/>
          <w:sz w:val="24"/>
          <w:szCs w:val="24"/>
        </w:rPr>
      </w:pPr>
      <w:r w:rsidRPr="007C74FF">
        <w:rPr>
          <w:rFonts w:asciiTheme="minorEastAsia" w:hAnsiTheme="minorEastAsia" w:hint="eastAsia"/>
          <w:sz w:val="24"/>
          <w:szCs w:val="24"/>
        </w:rPr>
        <w:t>这一个功能涉及的部分比较庞大，我们分要点进行简略阐释。</w:t>
      </w:r>
    </w:p>
    <w:p w:rsidR="00284BC8" w:rsidRPr="007C74FF" w:rsidRDefault="007C74FF" w:rsidP="00D16715">
      <w:pPr>
        <w:rPr>
          <w:rFonts w:asciiTheme="minorEastAsia" w:hAnsiTheme="minorEastAsia"/>
          <w:sz w:val="24"/>
          <w:szCs w:val="24"/>
        </w:rPr>
      </w:pPr>
      <w:r>
        <w:rPr>
          <w:rFonts w:asciiTheme="minorEastAsia" w:hAnsiTheme="minorEastAsia" w:hint="eastAsia"/>
          <w:sz w:val="24"/>
          <w:szCs w:val="24"/>
        </w:rPr>
        <w:t>a.</w:t>
      </w:r>
      <w:r w:rsidR="00D70B85" w:rsidRPr="007C74FF">
        <w:rPr>
          <w:rFonts w:asciiTheme="minorEastAsia" w:hAnsiTheme="minorEastAsia" w:hint="eastAsia"/>
          <w:sz w:val="24"/>
          <w:szCs w:val="24"/>
        </w:rPr>
        <w:t>首先是上文中提及的数据填充优化方案，关于优化方案有两个不同的版本，两个方案都各有利弊，首先是方案一，覆盖三角遍历方案。每当绘制一个三角形时就需要判断已经存在的三角形中是否存在与之相交的三角形，若存在就需要遍历两个三角形的所有像素数据进行深度判断，这里不做代码解析，详情可以到我的</w:t>
      </w:r>
      <w:hyperlink r:id="rId27" w:history="1">
        <w:r w:rsidR="00D70B85" w:rsidRPr="007C74FF">
          <w:rPr>
            <w:rFonts w:asciiTheme="minorEastAsia" w:hAnsiTheme="minorEastAsia" w:hint="eastAsia"/>
            <w:sz w:val="24"/>
            <w:szCs w:val="24"/>
          </w:rPr>
          <w:t>项目页面</w:t>
        </w:r>
      </w:hyperlink>
      <w:r w:rsidR="00D70B85" w:rsidRPr="007C74FF">
        <w:rPr>
          <w:rFonts w:asciiTheme="minorEastAsia" w:hAnsiTheme="minorEastAsia" w:hint="eastAsia"/>
          <w:sz w:val="24"/>
          <w:szCs w:val="24"/>
        </w:rPr>
        <w:t>进行查看。这个方案的最大的弊端就是遍历耗时，比起最初的方案只是减少了部分的遍历数量，在三角形过多的情况下，遍历耗时大概的变化图形是倒数变化（见图 6-1）。明显这个方案并不优秀，但是初次之外也没什么其他的缺点了。</w:t>
      </w:r>
    </w:p>
    <w:p w:rsidR="00D70B85" w:rsidRDefault="00613362" w:rsidP="00401632">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2.75pt;height:179.7pt">
            <v:imagedata r:id="rId28" o:title="性能增长曲线"/>
          </v:shape>
        </w:pict>
      </w:r>
    </w:p>
    <w:p w:rsidR="00D70B85" w:rsidRPr="007C74FF" w:rsidRDefault="00D70B85" w:rsidP="00401632">
      <w:pPr>
        <w:jc w:val="center"/>
        <w:rPr>
          <w:rFonts w:asciiTheme="minorEastAsia" w:hAnsiTheme="minorEastAsia"/>
          <w:b/>
          <w:sz w:val="24"/>
          <w:szCs w:val="24"/>
        </w:rPr>
      </w:pPr>
      <w:r w:rsidRPr="007C74FF">
        <w:rPr>
          <w:rFonts w:asciiTheme="minorEastAsia" w:hAnsiTheme="minorEastAsia" w:hint="eastAsia"/>
          <w:b/>
          <w:sz w:val="24"/>
          <w:szCs w:val="24"/>
        </w:rPr>
        <w:t>图 6-1 优化方案一耗时数学大致图形</w:t>
      </w:r>
    </w:p>
    <w:p w:rsidR="00D70B85" w:rsidRPr="007C74FF" w:rsidRDefault="00D70B85" w:rsidP="00D16715">
      <w:pPr>
        <w:rPr>
          <w:rFonts w:asciiTheme="minorEastAsia" w:hAnsiTheme="minorEastAsia"/>
          <w:sz w:val="24"/>
          <w:szCs w:val="24"/>
        </w:rPr>
      </w:pPr>
      <w:r w:rsidRPr="007C74FF">
        <w:rPr>
          <w:rFonts w:asciiTheme="minorEastAsia" w:hAnsiTheme="minorEastAsia"/>
          <w:sz w:val="24"/>
          <w:szCs w:val="24"/>
        </w:rPr>
        <w:t>优化方案二，提前声明一个</w:t>
      </w:r>
      <w:r w:rsidRPr="007C74FF">
        <w:rPr>
          <w:rFonts w:asciiTheme="minorEastAsia" w:hAnsiTheme="minorEastAsia" w:hint="eastAsia"/>
          <w:sz w:val="24"/>
          <w:szCs w:val="24"/>
        </w:rPr>
        <w:t xml:space="preserve">depthBuffer 像素数据缓冲区，虽然名称为 </w:t>
      </w:r>
      <w:r w:rsidRPr="007C74FF">
        <w:rPr>
          <w:rFonts w:asciiTheme="minorEastAsia" w:hAnsiTheme="minorEastAsia" w:hint="eastAsia"/>
          <w:sz w:val="24"/>
          <w:szCs w:val="24"/>
        </w:rPr>
        <w:lastRenderedPageBreak/>
        <w:t>depthBuffer 但实际上存储的是整个视窗的像素数据信息，对应的尺寸为 960 * 640。这个方案要求是在绘制三角形时进行判断是否开启深度检测，开启后将数据传入，只遍历当前三角形数据，并判断当前遍历像素点位置是否已经存在像素点，根据存储的深度 z 信息，记录是否当前的像素数据要被传入绘制数据数组。（代码见图 6-2）</w:t>
      </w:r>
    </w:p>
    <w:p w:rsidR="00D70B85" w:rsidRDefault="00D70B85" w:rsidP="00401632">
      <w:pPr>
        <w:jc w:val="center"/>
      </w:pPr>
      <w:r>
        <w:rPr>
          <w:noProof/>
        </w:rPr>
        <w:drawing>
          <wp:inline distT="0" distB="0" distL="0" distR="0">
            <wp:extent cx="4428244" cy="3573780"/>
            <wp:effectExtent l="1905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srcRect/>
                    <a:stretch>
                      <a:fillRect/>
                    </a:stretch>
                  </pic:blipFill>
                  <pic:spPr bwMode="auto">
                    <a:xfrm>
                      <a:off x="0" y="0"/>
                      <a:ext cx="4428244" cy="3573780"/>
                    </a:xfrm>
                    <a:prstGeom prst="rect">
                      <a:avLst/>
                    </a:prstGeom>
                    <a:noFill/>
                    <a:ln w="9525">
                      <a:noFill/>
                      <a:miter lim="800000"/>
                      <a:headEnd/>
                      <a:tailEnd/>
                    </a:ln>
                  </pic:spPr>
                </pic:pic>
              </a:graphicData>
            </a:graphic>
          </wp:inline>
        </w:drawing>
      </w:r>
    </w:p>
    <w:p w:rsidR="00D70B85" w:rsidRPr="007C74FF" w:rsidRDefault="00D70B85" w:rsidP="00401632">
      <w:pPr>
        <w:jc w:val="center"/>
        <w:rPr>
          <w:rFonts w:asciiTheme="minorEastAsia" w:hAnsiTheme="minorEastAsia"/>
          <w:b/>
          <w:sz w:val="24"/>
          <w:szCs w:val="24"/>
        </w:rPr>
      </w:pPr>
      <w:r w:rsidRPr="007C74FF">
        <w:rPr>
          <w:rFonts w:asciiTheme="minorEastAsia" w:hAnsiTheme="minorEastAsia"/>
          <w:b/>
          <w:sz w:val="24"/>
          <w:szCs w:val="24"/>
        </w:rPr>
        <w:t>图</w:t>
      </w:r>
      <w:r w:rsidRPr="007C74FF">
        <w:rPr>
          <w:rFonts w:asciiTheme="minorEastAsia" w:hAnsiTheme="minorEastAsia" w:hint="eastAsia"/>
          <w:b/>
          <w:sz w:val="24"/>
          <w:szCs w:val="24"/>
        </w:rPr>
        <w:t xml:space="preserve"> 6-2 深度缓冲检测代码部分展示</w:t>
      </w:r>
    </w:p>
    <w:p w:rsidR="00D70B85" w:rsidRPr="007C74FF" w:rsidRDefault="00D70B85" w:rsidP="00D16715">
      <w:pPr>
        <w:rPr>
          <w:rFonts w:asciiTheme="minorEastAsia" w:hAnsiTheme="minorEastAsia"/>
          <w:sz w:val="24"/>
          <w:szCs w:val="24"/>
        </w:rPr>
      </w:pPr>
      <w:r w:rsidRPr="007C74FF">
        <w:rPr>
          <w:rFonts w:asciiTheme="minorEastAsia" w:hAnsiTheme="minorEastAsia" w:hint="eastAsia"/>
          <w:sz w:val="24"/>
          <w:szCs w:val="24"/>
        </w:rPr>
        <w:t>这个方案好处是大大的优化了遍历效率，但是缺点是我们不存在超出屏幕视图尺寸的三角形，因为无法定位遍历位置（当然这里还是有优化解决方案的）。</w:t>
      </w:r>
    </w:p>
    <w:p w:rsidR="00D70B85" w:rsidRPr="007C74FF" w:rsidRDefault="00D70B85" w:rsidP="00D16715">
      <w:pPr>
        <w:rPr>
          <w:rFonts w:asciiTheme="minorEastAsia" w:hAnsiTheme="minorEastAsia"/>
          <w:sz w:val="24"/>
          <w:szCs w:val="24"/>
        </w:rPr>
      </w:pPr>
      <w:r w:rsidRPr="007C74FF">
        <w:rPr>
          <w:rFonts w:asciiTheme="minorEastAsia" w:hAnsiTheme="minorEastAsia" w:hint="eastAsia"/>
          <w:sz w:val="24"/>
          <w:szCs w:val="24"/>
        </w:rPr>
        <w:t>总体来说这个方案大大优于第一个方案，因此我们采用这个方案（似乎这也是个普遍的解决方案）。</w:t>
      </w:r>
    </w:p>
    <w:p w:rsidR="00D70B85" w:rsidRPr="007C74FF" w:rsidRDefault="007C74FF" w:rsidP="00D16715">
      <w:pPr>
        <w:rPr>
          <w:rFonts w:asciiTheme="minorEastAsia" w:hAnsiTheme="minorEastAsia"/>
          <w:sz w:val="24"/>
          <w:szCs w:val="24"/>
        </w:rPr>
      </w:pPr>
      <w:r>
        <w:rPr>
          <w:rFonts w:asciiTheme="minorEastAsia" w:hAnsiTheme="minorEastAsia" w:hint="eastAsia"/>
          <w:sz w:val="24"/>
          <w:szCs w:val="24"/>
        </w:rPr>
        <w:t>b.</w:t>
      </w:r>
      <w:r w:rsidR="00D70B85" w:rsidRPr="007C74FF">
        <w:rPr>
          <w:rFonts w:asciiTheme="minorEastAsia" w:hAnsiTheme="minorEastAsia" w:hint="eastAsia"/>
          <w:sz w:val="24"/>
          <w:szCs w:val="24"/>
        </w:rPr>
        <w:t>透视投影矩阵，这是一个相当复杂的矩阵，实际是为了让 3D 空间下的图形投影到我们 2D 的视图窗口上，这里我参考了《计算机图形学》，《webgl 编程指南》，以及一篇相当不错的</w:t>
      </w:r>
      <w:hyperlink r:id="rId30" w:history="1">
        <w:r w:rsidR="00D70B85" w:rsidRPr="007C74FF">
          <w:rPr>
            <w:rFonts w:asciiTheme="minorEastAsia" w:hAnsiTheme="minorEastAsia" w:hint="eastAsia"/>
            <w:sz w:val="24"/>
            <w:szCs w:val="24"/>
          </w:rPr>
          <w:t>文章</w:t>
        </w:r>
      </w:hyperlink>
      <w:r w:rsidR="00D70B85" w:rsidRPr="007C74FF">
        <w:rPr>
          <w:rFonts w:asciiTheme="minorEastAsia" w:hAnsiTheme="minorEastAsia"/>
          <w:sz w:val="24"/>
          <w:szCs w:val="24"/>
        </w:rPr>
        <w:t>。这里借用一张图</w:t>
      </w:r>
      <w:r w:rsidR="00D70B85" w:rsidRPr="007C74FF">
        <w:rPr>
          <w:rFonts w:asciiTheme="minorEastAsia" w:hAnsiTheme="minorEastAsia" w:hint="eastAsia"/>
          <w:sz w:val="24"/>
          <w:szCs w:val="24"/>
        </w:rPr>
        <w:t>6-3</w:t>
      </w:r>
      <w:r w:rsidR="00D70B85" w:rsidRPr="007C74FF">
        <w:rPr>
          <w:rFonts w:asciiTheme="minorEastAsia" w:hAnsiTheme="minorEastAsia"/>
          <w:sz w:val="24"/>
          <w:szCs w:val="24"/>
        </w:rPr>
        <w:t>用于阐释一下投影原理。</w:t>
      </w:r>
    </w:p>
    <w:p w:rsidR="00D70B85" w:rsidRDefault="00D70B85" w:rsidP="00401632">
      <w:pPr>
        <w:jc w:val="center"/>
      </w:pPr>
      <w:r>
        <w:rPr>
          <w:rFonts w:hint="eastAsia"/>
          <w:noProof/>
        </w:rPr>
        <w:lastRenderedPageBreak/>
        <w:drawing>
          <wp:inline distT="0" distB="0" distL="0" distR="0">
            <wp:extent cx="5019297" cy="2954797"/>
            <wp:effectExtent l="1905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1"/>
                    <a:srcRect/>
                    <a:stretch>
                      <a:fillRect/>
                    </a:stretch>
                  </pic:blipFill>
                  <pic:spPr bwMode="auto">
                    <a:xfrm>
                      <a:off x="0" y="0"/>
                      <a:ext cx="5023819" cy="2957459"/>
                    </a:xfrm>
                    <a:prstGeom prst="rect">
                      <a:avLst/>
                    </a:prstGeom>
                    <a:noFill/>
                    <a:ln w="9525">
                      <a:noFill/>
                      <a:miter lim="800000"/>
                      <a:headEnd/>
                      <a:tailEnd/>
                    </a:ln>
                  </pic:spPr>
                </pic:pic>
              </a:graphicData>
            </a:graphic>
          </wp:inline>
        </w:drawing>
      </w:r>
    </w:p>
    <w:p w:rsidR="00D70B85" w:rsidRPr="007C74FF" w:rsidRDefault="00D70B85" w:rsidP="00401632">
      <w:pPr>
        <w:jc w:val="center"/>
        <w:rPr>
          <w:rFonts w:asciiTheme="minorEastAsia" w:hAnsiTheme="minorEastAsia"/>
          <w:b/>
          <w:sz w:val="24"/>
          <w:szCs w:val="24"/>
        </w:rPr>
      </w:pPr>
      <w:r w:rsidRPr="007C74FF">
        <w:rPr>
          <w:rFonts w:asciiTheme="minorEastAsia" w:hAnsiTheme="minorEastAsia" w:hint="eastAsia"/>
          <w:b/>
          <w:sz w:val="24"/>
          <w:szCs w:val="24"/>
        </w:rPr>
        <w:t>图 6-3透视投影转换原理</w:t>
      </w:r>
    </w:p>
    <w:p w:rsidR="00D70B85" w:rsidRPr="007C74FF" w:rsidRDefault="00D70B85" w:rsidP="00D16715">
      <w:pPr>
        <w:rPr>
          <w:rFonts w:asciiTheme="minorEastAsia" w:hAnsiTheme="minorEastAsia"/>
          <w:sz w:val="24"/>
          <w:szCs w:val="24"/>
        </w:rPr>
      </w:pPr>
      <w:r w:rsidRPr="007C74FF">
        <w:rPr>
          <w:rFonts w:asciiTheme="minorEastAsia" w:hAnsiTheme="minorEastAsia" w:hint="eastAsia"/>
          <w:sz w:val="24"/>
          <w:szCs w:val="24"/>
        </w:rPr>
        <w:t>实际上原理还是上文中我们提到的线性变换原理，通过对应平面的线性计算，带入取之区间就能够获得我们想要的线性方程并带入矩阵当中。（见图 6-4）</w:t>
      </w:r>
    </w:p>
    <w:p w:rsidR="00D70B85" w:rsidRDefault="00D70B85" w:rsidP="00401632">
      <w:pPr>
        <w:jc w:val="center"/>
      </w:pPr>
      <w:r>
        <w:rPr>
          <w:rFonts w:hint="eastAsia"/>
          <w:noProof/>
        </w:rPr>
        <w:drawing>
          <wp:inline distT="0" distB="0" distL="0" distR="0">
            <wp:extent cx="5275884" cy="2251994"/>
            <wp:effectExtent l="19050" t="0" r="966"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2"/>
                    <a:srcRect/>
                    <a:stretch>
                      <a:fillRect/>
                    </a:stretch>
                  </pic:blipFill>
                  <pic:spPr bwMode="auto">
                    <a:xfrm>
                      <a:off x="0" y="0"/>
                      <a:ext cx="5274310" cy="2251322"/>
                    </a:xfrm>
                    <a:prstGeom prst="rect">
                      <a:avLst/>
                    </a:prstGeom>
                    <a:noFill/>
                    <a:ln w="9525">
                      <a:noFill/>
                      <a:miter lim="800000"/>
                      <a:headEnd/>
                      <a:tailEnd/>
                    </a:ln>
                  </pic:spPr>
                </pic:pic>
              </a:graphicData>
            </a:graphic>
          </wp:inline>
        </w:drawing>
      </w:r>
    </w:p>
    <w:p w:rsidR="00D70B85" w:rsidRPr="007C74FF" w:rsidRDefault="00D70B85" w:rsidP="00401632">
      <w:pPr>
        <w:jc w:val="center"/>
        <w:rPr>
          <w:rFonts w:asciiTheme="minorEastAsia" w:hAnsiTheme="minorEastAsia"/>
          <w:b/>
          <w:sz w:val="24"/>
          <w:szCs w:val="24"/>
        </w:rPr>
      </w:pPr>
      <w:r w:rsidRPr="007C74FF">
        <w:rPr>
          <w:rFonts w:asciiTheme="minorEastAsia" w:hAnsiTheme="minorEastAsia" w:hint="eastAsia"/>
          <w:b/>
          <w:sz w:val="24"/>
          <w:szCs w:val="24"/>
        </w:rPr>
        <w:t>图 6-4 平面线性计算</w:t>
      </w:r>
    </w:p>
    <w:p w:rsidR="00D70B85" w:rsidRPr="007C74FF" w:rsidRDefault="00D70B85" w:rsidP="00D16715">
      <w:pPr>
        <w:rPr>
          <w:rFonts w:asciiTheme="minorEastAsia" w:hAnsiTheme="minorEastAsia"/>
          <w:sz w:val="24"/>
          <w:szCs w:val="24"/>
        </w:rPr>
      </w:pPr>
      <w:r w:rsidRPr="007C74FF">
        <w:rPr>
          <w:rFonts w:asciiTheme="minorEastAsia" w:hAnsiTheme="minorEastAsia" w:hint="eastAsia"/>
          <w:sz w:val="24"/>
          <w:szCs w:val="24"/>
        </w:rPr>
        <w:t>相对来说比较复杂的情况是关于 z ，起初我纠结了很久的 a + bz / z 为什么会是这个公式，之后我又参考了一篇不错的</w:t>
      </w:r>
      <w:hyperlink r:id="rId33" w:history="1">
        <w:r w:rsidRPr="007C74FF">
          <w:rPr>
            <w:rFonts w:asciiTheme="minorEastAsia" w:hAnsiTheme="minorEastAsia" w:hint="eastAsia"/>
            <w:sz w:val="24"/>
            <w:szCs w:val="24"/>
          </w:rPr>
          <w:t>文章</w:t>
        </w:r>
      </w:hyperlink>
      <w:r w:rsidRPr="007C74FF">
        <w:rPr>
          <w:rFonts w:asciiTheme="minorEastAsia" w:hAnsiTheme="minorEastAsia"/>
          <w:sz w:val="24"/>
          <w:szCs w:val="24"/>
        </w:rPr>
        <w:t>。</w:t>
      </w:r>
    </w:p>
    <w:p w:rsidR="00D70B85" w:rsidRPr="007C74FF" w:rsidRDefault="00D70B85" w:rsidP="00D16715">
      <w:pPr>
        <w:rPr>
          <w:rFonts w:asciiTheme="minorEastAsia" w:hAnsiTheme="minorEastAsia"/>
          <w:sz w:val="24"/>
          <w:szCs w:val="24"/>
        </w:rPr>
      </w:pPr>
      <w:r w:rsidRPr="007C74FF">
        <w:rPr>
          <w:rFonts w:asciiTheme="minorEastAsia" w:hAnsiTheme="minorEastAsia" w:hint="eastAsia"/>
          <w:sz w:val="24"/>
          <w:szCs w:val="24"/>
        </w:rPr>
        <w:t>那么 az + b 实际上应该是为了归一化。最后留得三个对象的线性公式就是透视投影的公式。结合这两句话，查看图 6-5。</w:t>
      </w:r>
    </w:p>
    <w:p w:rsidR="00D70B85" w:rsidRDefault="00D70B85" w:rsidP="00401632">
      <w:pPr>
        <w:jc w:val="center"/>
      </w:pPr>
      <w:r>
        <w:rPr>
          <w:rFonts w:hint="eastAsia"/>
          <w:noProof/>
        </w:rPr>
        <w:drawing>
          <wp:inline distT="0" distB="0" distL="0" distR="0">
            <wp:extent cx="5274310" cy="1510415"/>
            <wp:effectExtent l="1905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4"/>
                    <a:srcRect/>
                    <a:stretch>
                      <a:fillRect/>
                    </a:stretch>
                  </pic:blipFill>
                  <pic:spPr bwMode="auto">
                    <a:xfrm>
                      <a:off x="0" y="0"/>
                      <a:ext cx="5274310" cy="1510415"/>
                    </a:xfrm>
                    <a:prstGeom prst="rect">
                      <a:avLst/>
                    </a:prstGeom>
                    <a:noFill/>
                    <a:ln w="9525">
                      <a:noFill/>
                      <a:miter lim="800000"/>
                      <a:headEnd/>
                      <a:tailEnd/>
                    </a:ln>
                  </pic:spPr>
                </pic:pic>
              </a:graphicData>
            </a:graphic>
          </wp:inline>
        </w:drawing>
      </w:r>
    </w:p>
    <w:p w:rsidR="00D70B85" w:rsidRPr="007C74FF" w:rsidRDefault="00D70B85" w:rsidP="00401632">
      <w:pPr>
        <w:jc w:val="center"/>
        <w:rPr>
          <w:rFonts w:asciiTheme="minorEastAsia" w:hAnsiTheme="minorEastAsia"/>
          <w:b/>
          <w:sz w:val="24"/>
          <w:szCs w:val="24"/>
        </w:rPr>
      </w:pPr>
      <w:r w:rsidRPr="007C74FF">
        <w:rPr>
          <w:rFonts w:asciiTheme="minorEastAsia" w:hAnsiTheme="minorEastAsia" w:hint="eastAsia"/>
          <w:b/>
          <w:sz w:val="24"/>
          <w:szCs w:val="24"/>
        </w:rPr>
        <w:t>图 6-5 透视投影矩阵推到演示</w:t>
      </w:r>
    </w:p>
    <w:p w:rsidR="00D70B85" w:rsidRPr="007C74FF" w:rsidRDefault="00D70B85" w:rsidP="00D16715">
      <w:pPr>
        <w:rPr>
          <w:rFonts w:asciiTheme="minorEastAsia" w:hAnsiTheme="minorEastAsia"/>
          <w:sz w:val="24"/>
          <w:szCs w:val="24"/>
        </w:rPr>
      </w:pPr>
      <w:r w:rsidRPr="007C74FF">
        <w:rPr>
          <w:rFonts w:asciiTheme="minorEastAsia" w:hAnsiTheme="minorEastAsia" w:hint="eastAsia"/>
          <w:sz w:val="24"/>
          <w:szCs w:val="24"/>
        </w:rPr>
        <w:lastRenderedPageBreak/>
        <w:t>这也是我在重写深度检测是意识到的问题，投影过后的 x, y 信息与 z 不具备对应的线性关系，而矩阵中正好发现根据相似三角形原理 x, y 与 1 / z 有线性关系（1 / z 是因为 near 总是为 1 的所以保留 1），归功于相似三角形，那么根据这两个特性，在一开始获取了 x, y 与 z 的关系之后，再推到 z 数据关系。</w:t>
      </w:r>
      <w:r w:rsidRPr="007C74FF">
        <w:rPr>
          <w:rFonts w:asciiTheme="minorEastAsia" w:hAnsiTheme="minorEastAsia"/>
          <w:sz w:val="24"/>
          <w:szCs w:val="24"/>
        </w:rPr>
        <w:t>w</w:t>
      </w:r>
      <w:r w:rsidRPr="007C74FF">
        <w:rPr>
          <w:rFonts w:asciiTheme="minorEastAsia" w:hAnsiTheme="minorEastAsia" w:hint="eastAsia"/>
          <w:sz w:val="24"/>
          <w:szCs w:val="24"/>
        </w:rPr>
        <w:t xml:space="preserve"> 是为了方便存储 z 原始值，因为这在后面的计算有用，所以 [3][3] 的位置保留了 -1 用于存储 z 并且用于线性关系成立的推到。顺便一提深度数据应该是以 [-1, 1] 为区间，这时候不应该按照[0, 1] 的思路计算的，这是错误的，至少从单位上来看是错误的。</w:t>
      </w:r>
    </w:p>
    <w:p w:rsidR="00D70B85" w:rsidRPr="007C74FF" w:rsidRDefault="00D70B85" w:rsidP="00D16715">
      <w:pPr>
        <w:rPr>
          <w:rFonts w:asciiTheme="minorEastAsia" w:hAnsiTheme="minorEastAsia"/>
          <w:sz w:val="24"/>
          <w:szCs w:val="24"/>
        </w:rPr>
      </w:pPr>
      <w:r w:rsidRPr="007C74FF">
        <w:rPr>
          <w:rFonts w:asciiTheme="minorEastAsia" w:hAnsiTheme="minorEastAsia" w:hint="eastAsia"/>
          <w:sz w:val="24"/>
          <w:szCs w:val="24"/>
        </w:rPr>
        <w:t>接下里考虑矩阵相乘问题，通过参考韦易笑工程（</w:t>
      </w:r>
      <w:hyperlink r:id="rId35" w:history="1">
        <w:r w:rsidRPr="007C74FF">
          <w:rPr>
            <w:rFonts w:asciiTheme="minorEastAsia" w:hAnsiTheme="minorEastAsia" w:hint="eastAsia"/>
            <w:sz w:val="24"/>
            <w:szCs w:val="24"/>
          </w:rPr>
          <w:t>mini3D 工程链接</w:t>
        </w:r>
      </w:hyperlink>
      <w:r w:rsidRPr="007C74FF">
        <w:rPr>
          <w:rFonts w:asciiTheme="minorEastAsia" w:hAnsiTheme="minorEastAsia" w:hint="eastAsia"/>
          <w:sz w:val="24"/>
          <w:szCs w:val="24"/>
        </w:rPr>
        <w:t>），可以得知 update_tranfrom 在创建 box 之前，那意味着矩阵相乘之后的变化不影响 CVV 剪裁检测的，那么得知矩阵之间对于变量的影响是相对独立的，虽然数值上有偏差但是综合矩阵并不会改变最后的数据对应结论。</w:t>
      </w:r>
    </w:p>
    <w:p w:rsidR="00D70B85" w:rsidRPr="007C74FF" w:rsidRDefault="00D70B85" w:rsidP="00D16715">
      <w:pPr>
        <w:rPr>
          <w:rFonts w:asciiTheme="minorEastAsia" w:hAnsiTheme="minorEastAsia"/>
          <w:sz w:val="24"/>
          <w:szCs w:val="24"/>
        </w:rPr>
      </w:pPr>
      <w:r w:rsidRPr="007C74FF">
        <w:rPr>
          <w:rFonts w:asciiTheme="minorEastAsia" w:hAnsiTheme="minorEastAsia" w:hint="eastAsia"/>
          <w:sz w:val="24"/>
          <w:szCs w:val="24"/>
        </w:rPr>
        <w:t>通过透视投影矩阵的 w 存储的 z 后续我们会引用推导 uv 纹理坐标的差值以及透视纠正问题。</w:t>
      </w:r>
    </w:p>
    <w:p w:rsidR="00D70B85" w:rsidRPr="007C74FF" w:rsidRDefault="007C74FF" w:rsidP="00D16715">
      <w:pPr>
        <w:rPr>
          <w:rFonts w:asciiTheme="minorEastAsia" w:hAnsiTheme="minorEastAsia"/>
          <w:sz w:val="24"/>
          <w:szCs w:val="24"/>
        </w:rPr>
      </w:pPr>
      <w:r>
        <w:rPr>
          <w:rFonts w:asciiTheme="minorEastAsia" w:hAnsiTheme="minorEastAsia" w:hint="eastAsia"/>
          <w:sz w:val="24"/>
          <w:szCs w:val="24"/>
        </w:rPr>
        <w:t>c.</w:t>
      </w:r>
      <w:r w:rsidR="00D70B85" w:rsidRPr="007C74FF">
        <w:rPr>
          <w:rFonts w:asciiTheme="minorEastAsia" w:hAnsiTheme="minorEastAsia" w:hint="eastAsia"/>
          <w:sz w:val="24"/>
          <w:szCs w:val="24"/>
        </w:rPr>
        <w:t>最后深度缓冲数据计算，这意味着我们要在 matrix 下计算当前投影像素点的真实深度值。由于上文中我们已经知道了 w 实际上等于 z，因此完全可以使用 w 作为深度检测的判断值，但是在我的代码中你会发现我仍然使用了 z 因为 matrix 与 z 保持的线性关系是一致的，那么排除误差，是不影响深度检测数据的结果的（当然还是建议使用 w 可以使用相对准确值的话还是用 w）。 下面来看一下最终场景效果见图 6-6。</w:t>
      </w:r>
    </w:p>
    <w:p w:rsidR="00D70B85" w:rsidRDefault="00D70B85" w:rsidP="00401632">
      <w:pPr>
        <w:jc w:val="center"/>
      </w:pPr>
      <w:r>
        <w:rPr>
          <w:noProof/>
        </w:rPr>
        <w:drawing>
          <wp:inline distT="0" distB="0" distL="0" distR="0">
            <wp:extent cx="5274310" cy="3139345"/>
            <wp:effectExtent l="1905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6" cstate="print"/>
                    <a:srcRect/>
                    <a:stretch>
                      <a:fillRect/>
                    </a:stretch>
                  </pic:blipFill>
                  <pic:spPr bwMode="auto">
                    <a:xfrm>
                      <a:off x="0" y="0"/>
                      <a:ext cx="5274310" cy="3139345"/>
                    </a:xfrm>
                    <a:prstGeom prst="rect">
                      <a:avLst/>
                    </a:prstGeom>
                    <a:noFill/>
                    <a:ln w="9525">
                      <a:noFill/>
                      <a:miter lim="800000"/>
                      <a:headEnd/>
                      <a:tailEnd/>
                    </a:ln>
                  </pic:spPr>
                </pic:pic>
              </a:graphicData>
            </a:graphic>
          </wp:inline>
        </w:drawing>
      </w:r>
    </w:p>
    <w:p w:rsidR="00D70B85" w:rsidRPr="007C74FF" w:rsidRDefault="00D70B85" w:rsidP="00401632">
      <w:pPr>
        <w:jc w:val="center"/>
        <w:rPr>
          <w:rFonts w:asciiTheme="minorEastAsia" w:hAnsiTheme="minorEastAsia"/>
          <w:b/>
          <w:sz w:val="24"/>
          <w:szCs w:val="24"/>
        </w:rPr>
      </w:pPr>
      <w:r w:rsidRPr="007C74FF">
        <w:rPr>
          <w:rFonts w:asciiTheme="minorEastAsia" w:hAnsiTheme="minorEastAsia"/>
          <w:b/>
          <w:sz w:val="24"/>
          <w:szCs w:val="24"/>
        </w:rPr>
        <w:t>图</w:t>
      </w:r>
      <w:r w:rsidRPr="007C74FF">
        <w:rPr>
          <w:rFonts w:asciiTheme="minorEastAsia" w:hAnsiTheme="minorEastAsia" w:hint="eastAsia"/>
          <w:b/>
          <w:sz w:val="24"/>
          <w:szCs w:val="24"/>
        </w:rPr>
        <w:t xml:space="preserve"> 6-6 Cube 场景效果展示</w:t>
      </w:r>
    </w:p>
    <w:p w:rsidR="00D70B85" w:rsidRPr="007C74FF" w:rsidRDefault="00D70B85" w:rsidP="00D16715">
      <w:pPr>
        <w:rPr>
          <w:rFonts w:asciiTheme="minorEastAsia" w:hAnsiTheme="minorEastAsia"/>
          <w:sz w:val="24"/>
          <w:szCs w:val="24"/>
        </w:rPr>
      </w:pPr>
      <w:r w:rsidRPr="007C74FF">
        <w:rPr>
          <w:rFonts w:asciiTheme="minorEastAsia" w:hAnsiTheme="minorEastAsia" w:hint="eastAsia"/>
          <w:sz w:val="24"/>
          <w:szCs w:val="24"/>
        </w:rPr>
        <w:t xml:space="preserve">实际上这是一个动态的场景，建议还是场景内观看。Cube 会旋转，但是因为性能问题，旋转效率较低大概只有 5 </w:t>
      </w:r>
      <w:r w:rsidRPr="007C74FF">
        <w:rPr>
          <w:rFonts w:asciiTheme="minorEastAsia" w:hAnsiTheme="minorEastAsia"/>
          <w:sz w:val="24"/>
          <w:szCs w:val="24"/>
        </w:rPr>
        <w:t>–</w:t>
      </w:r>
      <w:r w:rsidRPr="007C74FF">
        <w:rPr>
          <w:rFonts w:asciiTheme="minorEastAsia" w:hAnsiTheme="minorEastAsia" w:hint="eastAsia"/>
          <w:sz w:val="24"/>
          <w:szCs w:val="24"/>
        </w:rPr>
        <w:t xml:space="preserve"> 10 帧左右吧，等待以后继续优化。</w:t>
      </w:r>
    </w:p>
    <w:p w:rsidR="008B7251" w:rsidRPr="007C74FF" w:rsidRDefault="00026104" w:rsidP="00D16715">
      <w:pPr>
        <w:rPr>
          <w:rFonts w:asciiTheme="minorEastAsia" w:hAnsiTheme="minorEastAsia"/>
          <w:sz w:val="24"/>
          <w:szCs w:val="24"/>
        </w:rPr>
      </w:pPr>
      <w:bookmarkStart w:id="10" w:name="_Toc5015344"/>
      <w:r w:rsidRPr="007C74FF">
        <w:rPr>
          <w:rFonts w:asciiTheme="minorEastAsia" w:hAnsiTheme="minorEastAsia" w:hint="eastAsia"/>
          <w:sz w:val="24"/>
          <w:szCs w:val="24"/>
        </w:rPr>
        <w:t xml:space="preserve">7. </w:t>
      </w:r>
      <w:r w:rsidR="008B7251" w:rsidRPr="007C74FF">
        <w:rPr>
          <w:rFonts w:asciiTheme="minorEastAsia" w:hAnsiTheme="minorEastAsia" w:hint="eastAsia"/>
          <w:sz w:val="24"/>
          <w:szCs w:val="24"/>
        </w:rPr>
        <w:t>绘制 Texture</w:t>
      </w:r>
      <w:bookmarkEnd w:id="10"/>
    </w:p>
    <w:p w:rsidR="00D70B85" w:rsidRPr="007C74FF" w:rsidRDefault="00D70B85" w:rsidP="00D16715">
      <w:pPr>
        <w:rPr>
          <w:rFonts w:asciiTheme="minorEastAsia" w:hAnsiTheme="minorEastAsia"/>
          <w:sz w:val="24"/>
          <w:szCs w:val="24"/>
        </w:rPr>
      </w:pPr>
      <w:r w:rsidRPr="007C74FF">
        <w:rPr>
          <w:rFonts w:asciiTheme="minorEastAsia" w:hAnsiTheme="minorEastAsia" w:hint="eastAsia"/>
          <w:sz w:val="24"/>
          <w:szCs w:val="24"/>
        </w:rPr>
        <w:t>这一节建立在正确的透视投影前提下，计算 uv 纹理坐标并根据对应的数据从图片信息中获取像素数据传入图像。这一节存在三个难度要点，图片像素数据的获取，uv 纹理坐标的变换，以及投影像素获取对应真确的 uv 像素数据。</w:t>
      </w:r>
    </w:p>
    <w:p w:rsidR="00D70B85" w:rsidRPr="007C74FF" w:rsidRDefault="007C74FF" w:rsidP="00D16715">
      <w:pPr>
        <w:rPr>
          <w:rFonts w:asciiTheme="minorEastAsia" w:hAnsiTheme="minorEastAsia"/>
          <w:sz w:val="24"/>
          <w:szCs w:val="24"/>
        </w:rPr>
      </w:pPr>
      <w:r>
        <w:rPr>
          <w:rFonts w:asciiTheme="minorEastAsia" w:hAnsiTheme="minorEastAsia" w:hint="eastAsia"/>
          <w:sz w:val="24"/>
          <w:szCs w:val="24"/>
        </w:rPr>
        <w:t>a.</w:t>
      </w:r>
      <w:r w:rsidR="00D70B85" w:rsidRPr="007C74FF">
        <w:rPr>
          <w:rFonts w:asciiTheme="minorEastAsia" w:hAnsiTheme="minorEastAsia" w:hint="eastAsia"/>
          <w:sz w:val="24"/>
          <w:szCs w:val="24"/>
        </w:rPr>
        <w:t>首先是获取图片像素数据，这里又体现出 electron 的好处了，可以直接读</w:t>
      </w:r>
      <w:r w:rsidR="00D70B85" w:rsidRPr="007C74FF">
        <w:rPr>
          <w:rFonts w:asciiTheme="minorEastAsia" w:hAnsiTheme="minorEastAsia" w:hint="eastAsia"/>
          <w:sz w:val="24"/>
          <w:szCs w:val="24"/>
        </w:rPr>
        <w:lastRenderedPageBreak/>
        <w:t>取本地文件，避免了通过设置浏览器权限获取图片的弊端，也节省了不少代码内容。</w:t>
      </w:r>
    </w:p>
    <w:p w:rsidR="00D70B85" w:rsidRPr="007C74FF" w:rsidRDefault="007C74FF" w:rsidP="00D16715">
      <w:pPr>
        <w:rPr>
          <w:rFonts w:asciiTheme="minorEastAsia" w:hAnsiTheme="minorEastAsia"/>
          <w:sz w:val="24"/>
          <w:szCs w:val="24"/>
        </w:rPr>
      </w:pPr>
      <w:r>
        <w:rPr>
          <w:rFonts w:asciiTheme="minorEastAsia" w:hAnsiTheme="minorEastAsia" w:hint="eastAsia"/>
          <w:sz w:val="24"/>
          <w:szCs w:val="24"/>
        </w:rPr>
        <w:t>b.</w:t>
      </w:r>
      <w:r w:rsidR="00D70B85" w:rsidRPr="007C74FF">
        <w:rPr>
          <w:rFonts w:asciiTheme="minorEastAsia" w:hAnsiTheme="minorEastAsia"/>
          <w:sz w:val="24"/>
          <w:szCs w:val="24"/>
        </w:rPr>
        <w:t>纹理坐标是否需要变换？随着点的变化实际上</w:t>
      </w:r>
      <w:r w:rsidR="00D70B85" w:rsidRPr="007C74FF">
        <w:rPr>
          <w:rFonts w:asciiTheme="minorEastAsia" w:hAnsiTheme="minorEastAsia" w:hint="eastAsia"/>
          <w:sz w:val="24"/>
          <w:szCs w:val="24"/>
        </w:rPr>
        <w:t xml:space="preserve"> uv 坐标是不需要变换的，甚至我们需要保留对应的 uv 坐标数据确保最后读取的 index 数据是正确的。</w:t>
      </w:r>
    </w:p>
    <w:p w:rsidR="00D70B85" w:rsidRPr="007C74FF" w:rsidRDefault="007C74FF" w:rsidP="00D16715">
      <w:pPr>
        <w:rPr>
          <w:rFonts w:asciiTheme="minorEastAsia" w:hAnsiTheme="minorEastAsia"/>
          <w:sz w:val="24"/>
          <w:szCs w:val="24"/>
        </w:rPr>
      </w:pPr>
      <w:r>
        <w:rPr>
          <w:rFonts w:asciiTheme="minorEastAsia" w:hAnsiTheme="minorEastAsia" w:hint="eastAsia"/>
          <w:sz w:val="24"/>
          <w:szCs w:val="24"/>
        </w:rPr>
        <w:t>c.</w:t>
      </w:r>
      <w:r w:rsidR="00D70B85" w:rsidRPr="007C74FF">
        <w:rPr>
          <w:rFonts w:asciiTheme="minorEastAsia" w:hAnsiTheme="minorEastAsia" w:hint="eastAsia"/>
          <w:sz w:val="24"/>
          <w:szCs w:val="24"/>
        </w:rPr>
        <w:t>绘制 Texture 如何获取对应的 uv 像素数据，这里涉及到一个比较复杂的问题，纹理插值映射，我也从网上找到了不错的</w:t>
      </w:r>
      <w:hyperlink r:id="rId37" w:history="1">
        <w:r w:rsidR="00D70B85" w:rsidRPr="007C74FF">
          <w:rPr>
            <w:rFonts w:asciiTheme="minorEastAsia" w:hAnsiTheme="minorEastAsia" w:hint="eastAsia"/>
            <w:sz w:val="24"/>
            <w:szCs w:val="24"/>
          </w:rPr>
          <w:t>参考文章</w:t>
        </w:r>
      </w:hyperlink>
      <w:r w:rsidR="00D70B85" w:rsidRPr="007C74FF">
        <w:rPr>
          <w:rFonts w:asciiTheme="minorEastAsia" w:hAnsiTheme="minorEastAsia" w:hint="eastAsia"/>
          <w:sz w:val="24"/>
          <w:szCs w:val="24"/>
        </w:rPr>
        <w:t>。实际上在做投影之后，再去获取 uv 纹理坐标时就会遇到这种情况（如图 7-1）</w:t>
      </w:r>
    </w:p>
    <w:p w:rsidR="00D70B85" w:rsidRDefault="00D70B85" w:rsidP="00401632">
      <w:pPr>
        <w:jc w:val="center"/>
      </w:pPr>
      <w:r>
        <w:rPr>
          <w:noProof/>
        </w:rPr>
        <w:drawing>
          <wp:inline distT="0" distB="0" distL="0" distR="0">
            <wp:extent cx="3308126" cy="3002280"/>
            <wp:effectExtent l="19050" t="0" r="6574"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8"/>
                    <a:srcRect/>
                    <a:stretch>
                      <a:fillRect/>
                    </a:stretch>
                  </pic:blipFill>
                  <pic:spPr bwMode="auto">
                    <a:xfrm>
                      <a:off x="0" y="0"/>
                      <a:ext cx="3308126" cy="3002280"/>
                    </a:xfrm>
                    <a:prstGeom prst="rect">
                      <a:avLst/>
                    </a:prstGeom>
                    <a:noFill/>
                    <a:ln w="9525">
                      <a:noFill/>
                      <a:miter lim="800000"/>
                      <a:headEnd/>
                      <a:tailEnd/>
                    </a:ln>
                  </pic:spPr>
                </pic:pic>
              </a:graphicData>
            </a:graphic>
          </wp:inline>
        </w:drawing>
      </w:r>
    </w:p>
    <w:p w:rsidR="00D70B85" w:rsidRPr="007C74FF" w:rsidRDefault="00D70B85" w:rsidP="00401632">
      <w:pPr>
        <w:jc w:val="center"/>
        <w:rPr>
          <w:rFonts w:asciiTheme="minorEastAsia" w:hAnsiTheme="minorEastAsia"/>
          <w:b/>
          <w:sz w:val="24"/>
          <w:szCs w:val="24"/>
        </w:rPr>
      </w:pPr>
      <w:r w:rsidRPr="007C74FF">
        <w:rPr>
          <w:rFonts w:asciiTheme="minorEastAsia" w:hAnsiTheme="minorEastAsia" w:hint="eastAsia"/>
          <w:b/>
          <w:sz w:val="24"/>
          <w:szCs w:val="24"/>
        </w:rPr>
        <w:t>图 7-1 投影对应抽象图</w:t>
      </w:r>
    </w:p>
    <w:p w:rsidR="00D70B85" w:rsidRPr="007C74FF" w:rsidRDefault="00D70B85" w:rsidP="00D16715">
      <w:pPr>
        <w:rPr>
          <w:rFonts w:asciiTheme="minorEastAsia" w:hAnsiTheme="minorEastAsia"/>
          <w:sz w:val="24"/>
          <w:szCs w:val="24"/>
        </w:rPr>
      </w:pPr>
      <w:r w:rsidRPr="007C74FF">
        <w:rPr>
          <w:rFonts w:asciiTheme="minorEastAsia" w:hAnsiTheme="minorEastAsia" w:hint="eastAsia"/>
          <w:sz w:val="24"/>
          <w:szCs w:val="24"/>
        </w:rPr>
        <w:t>那么导致最后获取对应纹理像素时会产生偏差，因为错误的对应关系以及步长，那么纹理插值计算就是解决了当前的这个问题。解决方案很简单还是利用 1 / z 的线性关系，实际上 uv 和 1 / z 也是有线性关系的，那么通过 uv / z 获取转换后投影的 uv 坐标再通过插值取得每个封装对应点的</w:t>
      </w:r>
      <w:r w:rsidRPr="007C74FF">
        <w:rPr>
          <w:rFonts w:asciiTheme="minorEastAsia" w:hAnsiTheme="minorEastAsia" w:hint="eastAsia"/>
          <w:sz w:val="24"/>
          <w:szCs w:val="24"/>
        </w:rPr>
        <w:tab/>
        <w:t>uv 坐标，我们已经计算过 w 的差值，也就是深度差值，那么再将 uv * z（或者称w）获取真实 uv 坐标下对应的点，最后乘以图片本身的宽高作为的 index 值获得正确索引获取像素（代码展示见7-2）。</w:t>
      </w:r>
    </w:p>
    <w:p w:rsidR="00D70B85" w:rsidRDefault="00D70B85" w:rsidP="00401632">
      <w:pPr>
        <w:jc w:val="center"/>
      </w:pPr>
      <w:r>
        <w:rPr>
          <w:noProof/>
        </w:rPr>
        <w:lastRenderedPageBreak/>
        <w:drawing>
          <wp:inline distT="0" distB="0" distL="0" distR="0">
            <wp:extent cx="5274310" cy="3694315"/>
            <wp:effectExtent l="1905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9"/>
                    <a:srcRect/>
                    <a:stretch>
                      <a:fillRect/>
                    </a:stretch>
                  </pic:blipFill>
                  <pic:spPr bwMode="auto">
                    <a:xfrm>
                      <a:off x="0" y="0"/>
                      <a:ext cx="5274310" cy="3694315"/>
                    </a:xfrm>
                    <a:prstGeom prst="rect">
                      <a:avLst/>
                    </a:prstGeom>
                    <a:noFill/>
                    <a:ln w="9525">
                      <a:noFill/>
                      <a:miter lim="800000"/>
                      <a:headEnd/>
                      <a:tailEnd/>
                    </a:ln>
                  </pic:spPr>
                </pic:pic>
              </a:graphicData>
            </a:graphic>
          </wp:inline>
        </w:drawing>
      </w:r>
    </w:p>
    <w:p w:rsidR="00D70B85" w:rsidRPr="007C74FF" w:rsidRDefault="00D70B85" w:rsidP="00401632">
      <w:pPr>
        <w:jc w:val="center"/>
        <w:rPr>
          <w:rFonts w:asciiTheme="minorEastAsia" w:hAnsiTheme="minorEastAsia"/>
          <w:b/>
          <w:sz w:val="24"/>
          <w:szCs w:val="24"/>
        </w:rPr>
      </w:pPr>
      <w:r w:rsidRPr="007C74FF">
        <w:rPr>
          <w:rFonts w:asciiTheme="minorEastAsia" w:hAnsiTheme="minorEastAsia" w:hint="eastAsia"/>
          <w:b/>
          <w:sz w:val="24"/>
          <w:szCs w:val="24"/>
        </w:rPr>
        <w:t>图 7-2 texture 像素填充方法</w:t>
      </w:r>
    </w:p>
    <w:p w:rsidR="00D70B85" w:rsidRPr="007C74FF" w:rsidRDefault="00D70B85" w:rsidP="00D16715">
      <w:pPr>
        <w:rPr>
          <w:rFonts w:asciiTheme="minorEastAsia" w:hAnsiTheme="minorEastAsia"/>
          <w:sz w:val="24"/>
          <w:szCs w:val="24"/>
        </w:rPr>
      </w:pPr>
      <w:r w:rsidRPr="007C74FF">
        <w:rPr>
          <w:rFonts w:asciiTheme="minorEastAsia" w:hAnsiTheme="minorEastAsia" w:hint="eastAsia"/>
          <w:sz w:val="24"/>
          <w:szCs w:val="24"/>
        </w:rPr>
        <w:t>具体插值的计算在 Bresenham 生成线段对应像素的时候已经处理了。那么这样我们就获取了正确的场景效果（见图 7-3）。</w:t>
      </w:r>
    </w:p>
    <w:p w:rsidR="00D70B85" w:rsidRDefault="00D70B85" w:rsidP="00401632">
      <w:pPr>
        <w:jc w:val="center"/>
      </w:pPr>
      <w:r>
        <w:rPr>
          <w:noProof/>
        </w:rPr>
        <w:drawing>
          <wp:inline distT="0" distB="0" distL="0" distR="0">
            <wp:extent cx="5274310" cy="3139345"/>
            <wp:effectExtent l="1905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0" cstate="print"/>
                    <a:srcRect/>
                    <a:stretch>
                      <a:fillRect/>
                    </a:stretch>
                  </pic:blipFill>
                  <pic:spPr bwMode="auto">
                    <a:xfrm>
                      <a:off x="0" y="0"/>
                      <a:ext cx="5274310" cy="3139345"/>
                    </a:xfrm>
                    <a:prstGeom prst="rect">
                      <a:avLst/>
                    </a:prstGeom>
                    <a:noFill/>
                    <a:ln w="9525">
                      <a:noFill/>
                      <a:miter lim="800000"/>
                      <a:headEnd/>
                      <a:tailEnd/>
                    </a:ln>
                  </pic:spPr>
                </pic:pic>
              </a:graphicData>
            </a:graphic>
          </wp:inline>
        </w:drawing>
      </w:r>
    </w:p>
    <w:p w:rsidR="00D70B85" w:rsidRPr="007C74FF" w:rsidRDefault="00D70B85" w:rsidP="00401632">
      <w:pPr>
        <w:jc w:val="center"/>
        <w:rPr>
          <w:rFonts w:asciiTheme="minorEastAsia" w:hAnsiTheme="minorEastAsia"/>
          <w:b/>
          <w:sz w:val="24"/>
          <w:szCs w:val="24"/>
        </w:rPr>
      </w:pPr>
      <w:r w:rsidRPr="007C74FF">
        <w:rPr>
          <w:rFonts w:asciiTheme="minorEastAsia" w:hAnsiTheme="minorEastAsia" w:hint="eastAsia"/>
          <w:b/>
          <w:sz w:val="24"/>
          <w:szCs w:val="24"/>
        </w:rPr>
        <w:t>图 7-3 Texture 场景效果展示</w:t>
      </w:r>
    </w:p>
    <w:p w:rsidR="00D70B85" w:rsidRPr="007C74FF" w:rsidRDefault="00D70B85" w:rsidP="00D16715">
      <w:pPr>
        <w:rPr>
          <w:rFonts w:asciiTheme="minorEastAsia" w:hAnsiTheme="minorEastAsia"/>
          <w:sz w:val="24"/>
          <w:szCs w:val="24"/>
        </w:rPr>
      </w:pPr>
      <w:r w:rsidRPr="007C74FF">
        <w:rPr>
          <w:rFonts w:asciiTheme="minorEastAsia" w:hAnsiTheme="minorEastAsia" w:hint="eastAsia"/>
          <w:sz w:val="24"/>
          <w:szCs w:val="24"/>
        </w:rPr>
        <w:t>虽然这张的篇幅不多，但是在纹理映射插值的部分网上介绍五花八门，理解概念就花了不少时间，实际上这一节才是最复杂的一节，前文涉及到的所有数据以及变换都在这一节有所体现。最终我们可以通过这个方案绘制一个 Cube，但是有点懒了，知道效果并且确实可以实现就可以了。</w:t>
      </w:r>
    </w:p>
    <w:p w:rsidR="008B7251" w:rsidRPr="007C74FF" w:rsidRDefault="00026104" w:rsidP="00D16715">
      <w:pPr>
        <w:rPr>
          <w:rFonts w:asciiTheme="minorEastAsia" w:hAnsiTheme="minorEastAsia"/>
          <w:sz w:val="24"/>
          <w:szCs w:val="24"/>
        </w:rPr>
      </w:pPr>
      <w:bookmarkStart w:id="11" w:name="_Toc5015345"/>
      <w:r w:rsidRPr="007C74FF">
        <w:rPr>
          <w:rFonts w:asciiTheme="minorEastAsia" w:hAnsiTheme="minorEastAsia" w:hint="eastAsia"/>
          <w:sz w:val="24"/>
          <w:szCs w:val="24"/>
        </w:rPr>
        <w:t xml:space="preserve">8. </w:t>
      </w:r>
      <w:r w:rsidR="008B7251" w:rsidRPr="007C74FF">
        <w:rPr>
          <w:rFonts w:asciiTheme="minorEastAsia" w:hAnsiTheme="minorEastAsia" w:hint="eastAsia"/>
          <w:sz w:val="24"/>
          <w:szCs w:val="24"/>
        </w:rPr>
        <w:t>计算 mipmap</w:t>
      </w:r>
      <w:bookmarkEnd w:id="11"/>
    </w:p>
    <w:p w:rsidR="00D70B85" w:rsidRPr="007C74FF" w:rsidRDefault="00D70B85" w:rsidP="00D16715">
      <w:pPr>
        <w:rPr>
          <w:rFonts w:asciiTheme="minorEastAsia" w:hAnsiTheme="minorEastAsia"/>
          <w:sz w:val="24"/>
          <w:szCs w:val="24"/>
        </w:rPr>
      </w:pPr>
      <w:r w:rsidRPr="007C74FF">
        <w:rPr>
          <w:rFonts w:asciiTheme="minorEastAsia" w:hAnsiTheme="minorEastAsia" w:hint="eastAsia"/>
          <w:sz w:val="24"/>
          <w:szCs w:val="24"/>
        </w:rPr>
        <w:lastRenderedPageBreak/>
        <w:t>这一节首先先确认一下 mipmap 的概念，mipmap 是一组由同一张纹理生成的金字塔式的纹理集。用于处理场景中实际深度过高，导致采样出现绘制模糊现象的一种解决方案基础数据集（见图 8-1）。</w:t>
      </w:r>
    </w:p>
    <w:p w:rsidR="00D70B85" w:rsidRDefault="00613362" w:rsidP="00401632">
      <w:pPr>
        <w:jc w:val="center"/>
      </w:pPr>
      <w:r>
        <w:pict>
          <v:shape id="_x0000_i1026" type="#_x0000_t75" style="width:340.35pt;height:260.05pt">
            <v:imagedata r:id="rId41" o:title="without_mipmap"/>
          </v:shape>
        </w:pict>
      </w:r>
    </w:p>
    <w:p w:rsidR="00D70B85" w:rsidRPr="007C74FF" w:rsidRDefault="00D70B85" w:rsidP="00401632">
      <w:pPr>
        <w:jc w:val="center"/>
        <w:rPr>
          <w:rFonts w:asciiTheme="minorEastAsia" w:hAnsiTheme="minorEastAsia"/>
          <w:b/>
          <w:sz w:val="24"/>
          <w:szCs w:val="24"/>
        </w:rPr>
      </w:pPr>
      <w:r w:rsidRPr="007C74FF">
        <w:rPr>
          <w:rFonts w:asciiTheme="minorEastAsia" w:hAnsiTheme="minorEastAsia" w:hint="eastAsia"/>
          <w:b/>
          <w:sz w:val="24"/>
          <w:szCs w:val="24"/>
        </w:rPr>
        <w:t>图 8-1 模糊效果展示</w:t>
      </w:r>
    </w:p>
    <w:p w:rsidR="00D70B85" w:rsidRPr="007C74FF" w:rsidRDefault="00D70B85" w:rsidP="00D16715">
      <w:pPr>
        <w:rPr>
          <w:rFonts w:asciiTheme="minorEastAsia" w:hAnsiTheme="minorEastAsia"/>
          <w:sz w:val="24"/>
          <w:szCs w:val="24"/>
        </w:rPr>
      </w:pPr>
      <w:r w:rsidRPr="007C74FF">
        <w:rPr>
          <w:rFonts w:asciiTheme="minorEastAsia" w:hAnsiTheme="minorEastAsia" w:hint="eastAsia"/>
          <w:sz w:val="24"/>
          <w:szCs w:val="24"/>
        </w:rPr>
        <w:t>原理是因为深度值的变换，如上图 uv 插值计算时的那张图，取样 uv 时跨度过大导致图片开始模糊不清。从 mipmap 中获取一些较小尺寸的 uv 对象可以有效的避免这个模糊，因为较小的 uv 相当于拉大的纹理间距，减小了投影与实际纹理的 uv 跨度。</w:t>
      </w:r>
    </w:p>
    <w:p w:rsidR="00D70B85" w:rsidRPr="007C74FF" w:rsidRDefault="00D70B85" w:rsidP="00D16715">
      <w:pPr>
        <w:rPr>
          <w:rFonts w:asciiTheme="minorEastAsia" w:hAnsiTheme="minorEastAsia"/>
          <w:sz w:val="24"/>
          <w:szCs w:val="24"/>
        </w:rPr>
      </w:pPr>
      <w:r w:rsidRPr="007C74FF">
        <w:rPr>
          <w:rFonts w:asciiTheme="minorEastAsia" w:hAnsiTheme="minorEastAsia" w:hint="eastAsia"/>
          <w:sz w:val="24"/>
          <w:szCs w:val="24"/>
        </w:rPr>
        <w:t>当然这节我不去实现如何采样，而是实现 mipmap 的生成以及 box 滤波。</w:t>
      </w:r>
    </w:p>
    <w:p w:rsidR="00D70B85" w:rsidRPr="007C74FF" w:rsidRDefault="00D70B85" w:rsidP="00D16715">
      <w:pPr>
        <w:rPr>
          <w:rFonts w:asciiTheme="minorEastAsia" w:hAnsiTheme="minorEastAsia"/>
          <w:sz w:val="24"/>
          <w:szCs w:val="24"/>
        </w:rPr>
      </w:pPr>
      <w:r w:rsidRPr="007C74FF">
        <w:rPr>
          <w:rFonts w:asciiTheme="minorEastAsia" w:hAnsiTheme="minorEastAsia"/>
          <w:sz w:val="24"/>
          <w:szCs w:val="24"/>
        </w:rPr>
        <w:t>Box</w:t>
      </w:r>
      <w:r w:rsidRPr="007C74FF">
        <w:rPr>
          <w:rFonts w:asciiTheme="minorEastAsia" w:hAnsiTheme="minorEastAsia" w:hint="eastAsia"/>
          <w:sz w:val="24"/>
          <w:szCs w:val="24"/>
        </w:rPr>
        <w:t xml:space="preserve"> 滤波是个很基础的概念，也被广泛的应用在计算机图形学中（见图 8-2）。</w:t>
      </w:r>
    </w:p>
    <w:p w:rsidR="00D70B85" w:rsidRDefault="00613362" w:rsidP="00401632">
      <w:pPr>
        <w:jc w:val="center"/>
      </w:pPr>
      <w:r>
        <w:pict>
          <v:shape id="_x0000_i1027" type="#_x0000_t75" style="width:282.65pt;height:195.75pt">
            <v:imagedata r:id="rId42" o:title="nearest_sampling"/>
          </v:shape>
        </w:pict>
      </w:r>
    </w:p>
    <w:p w:rsidR="00D70B85" w:rsidRPr="007C74FF" w:rsidRDefault="00D70B85" w:rsidP="00401632">
      <w:pPr>
        <w:jc w:val="center"/>
        <w:rPr>
          <w:rFonts w:asciiTheme="minorEastAsia" w:hAnsiTheme="minorEastAsia"/>
          <w:b/>
          <w:sz w:val="24"/>
          <w:szCs w:val="24"/>
        </w:rPr>
      </w:pPr>
      <w:r w:rsidRPr="007C74FF">
        <w:rPr>
          <w:rFonts w:asciiTheme="minorEastAsia" w:hAnsiTheme="minorEastAsia"/>
          <w:b/>
          <w:sz w:val="24"/>
          <w:szCs w:val="24"/>
        </w:rPr>
        <w:t>图</w:t>
      </w:r>
      <w:r w:rsidRPr="007C74FF">
        <w:rPr>
          <w:rFonts w:asciiTheme="minorEastAsia" w:hAnsiTheme="minorEastAsia" w:hint="eastAsia"/>
          <w:b/>
          <w:sz w:val="24"/>
          <w:szCs w:val="24"/>
        </w:rPr>
        <w:t xml:space="preserve"> 8-3 box filter</w:t>
      </w:r>
    </w:p>
    <w:p w:rsidR="00D70B85" w:rsidRPr="007C74FF" w:rsidRDefault="00D70B85" w:rsidP="00D16715">
      <w:pPr>
        <w:rPr>
          <w:rFonts w:asciiTheme="minorEastAsia" w:hAnsiTheme="minorEastAsia"/>
          <w:sz w:val="24"/>
          <w:szCs w:val="24"/>
        </w:rPr>
      </w:pPr>
      <w:r w:rsidRPr="007C74FF">
        <w:rPr>
          <w:rFonts w:asciiTheme="minorEastAsia" w:hAnsiTheme="minorEastAsia" w:hint="eastAsia"/>
          <w:sz w:val="24"/>
          <w:szCs w:val="24"/>
        </w:rPr>
        <w:t>盒子滤波实际上就是像素数据的取平均，深入探讨的话还有非整型像素点取特定非中心位置像素信息时的 box 权重滤波计算。</w:t>
      </w:r>
    </w:p>
    <w:p w:rsidR="00D70B85" w:rsidRPr="007C74FF" w:rsidRDefault="00D70B85" w:rsidP="00D16715">
      <w:pPr>
        <w:rPr>
          <w:rFonts w:asciiTheme="minorEastAsia" w:hAnsiTheme="minorEastAsia"/>
          <w:sz w:val="24"/>
          <w:szCs w:val="24"/>
        </w:rPr>
      </w:pPr>
      <w:r w:rsidRPr="007C74FF">
        <w:rPr>
          <w:rFonts w:asciiTheme="minorEastAsia" w:hAnsiTheme="minorEastAsia" w:hint="eastAsia"/>
          <w:sz w:val="24"/>
          <w:szCs w:val="24"/>
        </w:rPr>
        <w:t>详细实现代码如图 8-4。</w:t>
      </w:r>
    </w:p>
    <w:p w:rsidR="00D70B85" w:rsidRDefault="00E549B1" w:rsidP="00401632">
      <w:pPr>
        <w:jc w:val="center"/>
      </w:pPr>
      <w:r>
        <w:rPr>
          <w:noProof/>
        </w:rPr>
        <w:lastRenderedPageBreak/>
        <w:drawing>
          <wp:inline distT="0" distB="0" distL="0" distR="0">
            <wp:extent cx="5274310" cy="1940141"/>
            <wp:effectExtent l="1905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3"/>
                    <a:srcRect/>
                    <a:stretch>
                      <a:fillRect/>
                    </a:stretch>
                  </pic:blipFill>
                  <pic:spPr bwMode="auto">
                    <a:xfrm>
                      <a:off x="0" y="0"/>
                      <a:ext cx="5274310" cy="1940141"/>
                    </a:xfrm>
                    <a:prstGeom prst="rect">
                      <a:avLst/>
                    </a:prstGeom>
                    <a:noFill/>
                    <a:ln w="9525">
                      <a:noFill/>
                      <a:miter lim="800000"/>
                      <a:headEnd/>
                      <a:tailEnd/>
                    </a:ln>
                  </pic:spPr>
                </pic:pic>
              </a:graphicData>
            </a:graphic>
          </wp:inline>
        </w:drawing>
      </w:r>
    </w:p>
    <w:p w:rsidR="00E549B1" w:rsidRPr="007C74FF" w:rsidRDefault="00E549B1" w:rsidP="00401632">
      <w:pPr>
        <w:jc w:val="center"/>
        <w:rPr>
          <w:rFonts w:asciiTheme="minorEastAsia" w:hAnsiTheme="minorEastAsia"/>
          <w:b/>
          <w:sz w:val="24"/>
          <w:szCs w:val="24"/>
        </w:rPr>
      </w:pPr>
      <w:r w:rsidRPr="007C74FF">
        <w:rPr>
          <w:rFonts w:asciiTheme="minorEastAsia" w:hAnsiTheme="minorEastAsia" w:hint="eastAsia"/>
          <w:b/>
          <w:sz w:val="24"/>
          <w:szCs w:val="24"/>
        </w:rPr>
        <w:t>图 8-4 box 滤波代码部分展示</w:t>
      </w:r>
    </w:p>
    <w:p w:rsidR="00E549B1" w:rsidRPr="007C74FF" w:rsidRDefault="00E549B1" w:rsidP="00D16715">
      <w:pPr>
        <w:rPr>
          <w:rFonts w:asciiTheme="minorEastAsia" w:hAnsiTheme="minorEastAsia"/>
          <w:sz w:val="24"/>
          <w:szCs w:val="24"/>
        </w:rPr>
      </w:pPr>
      <w:r w:rsidRPr="007C74FF">
        <w:rPr>
          <w:rFonts w:asciiTheme="minorEastAsia" w:hAnsiTheme="minorEastAsia" w:hint="eastAsia"/>
          <w:sz w:val="24"/>
          <w:szCs w:val="24"/>
        </w:rPr>
        <w:t>这里虽然我方法名称取了 Gamma 校正，但是因为最终效果并不好所以我并没有采用校正方案。下面展示使用 Gamma 校正与不使用 Gamma 校正两种方案的效果图 8-5 和 8-6。</w:t>
      </w:r>
    </w:p>
    <w:p w:rsidR="00E549B1" w:rsidRDefault="00613362" w:rsidP="00401632">
      <w:pPr>
        <w:jc w:val="center"/>
      </w:pPr>
      <w:r>
        <w:pict>
          <v:shape id="_x0000_i1028" type="#_x0000_t75" style="width:414.75pt;height:267.15pt">
            <v:imagedata r:id="rId44" o:title="GammaMethod"/>
          </v:shape>
        </w:pict>
      </w:r>
    </w:p>
    <w:p w:rsidR="00E549B1" w:rsidRPr="007C74FF" w:rsidRDefault="00E549B1" w:rsidP="00401632">
      <w:pPr>
        <w:jc w:val="center"/>
        <w:rPr>
          <w:rFonts w:asciiTheme="minorEastAsia" w:hAnsiTheme="minorEastAsia"/>
          <w:b/>
          <w:sz w:val="24"/>
          <w:szCs w:val="24"/>
        </w:rPr>
      </w:pPr>
      <w:r w:rsidRPr="007C74FF">
        <w:rPr>
          <w:rFonts w:asciiTheme="minorEastAsia" w:hAnsiTheme="minorEastAsia" w:hint="eastAsia"/>
          <w:b/>
          <w:sz w:val="24"/>
          <w:szCs w:val="24"/>
        </w:rPr>
        <w:t>图 8-5 使用 Gamma 校正</w:t>
      </w:r>
    </w:p>
    <w:p w:rsidR="00E549B1" w:rsidRDefault="00613362" w:rsidP="00401632">
      <w:pPr>
        <w:jc w:val="center"/>
      </w:pPr>
      <w:r>
        <w:lastRenderedPageBreak/>
        <w:pict>
          <v:shape id="_x0000_i1029" type="#_x0000_t75" style="width:415.35pt;height:249.3pt">
            <v:imagedata r:id="rId45" o:title="mipmap"/>
          </v:shape>
        </w:pict>
      </w:r>
    </w:p>
    <w:p w:rsidR="00E549B1" w:rsidRPr="007C74FF" w:rsidRDefault="00E549B1" w:rsidP="00401632">
      <w:pPr>
        <w:jc w:val="center"/>
        <w:rPr>
          <w:rFonts w:asciiTheme="minorEastAsia" w:hAnsiTheme="minorEastAsia"/>
          <w:b/>
          <w:sz w:val="24"/>
          <w:szCs w:val="24"/>
        </w:rPr>
      </w:pPr>
      <w:r w:rsidRPr="007C74FF">
        <w:rPr>
          <w:rFonts w:asciiTheme="minorEastAsia" w:hAnsiTheme="minorEastAsia" w:hint="eastAsia"/>
          <w:b/>
          <w:sz w:val="24"/>
          <w:szCs w:val="24"/>
        </w:rPr>
        <w:t>图 8-6 不实用 Gamma 校正效果</w:t>
      </w:r>
    </w:p>
    <w:p w:rsidR="00026104" w:rsidRPr="007C74FF" w:rsidRDefault="007C74FF" w:rsidP="00D16715">
      <w:pPr>
        <w:rPr>
          <w:rFonts w:asciiTheme="minorEastAsia" w:hAnsiTheme="minorEastAsia"/>
          <w:sz w:val="24"/>
          <w:szCs w:val="24"/>
        </w:rPr>
      </w:pPr>
      <w:bookmarkStart w:id="12" w:name="_Toc5015346"/>
      <w:r>
        <w:rPr>
          <w:rFonts w:asciiTheme="minorEastAsia" w:hAnsiTheme="minorEastAsia" w:hint="eastAsia"/>
          <w:sz w:val="24"/>
          <w:szCs w:val="24"/>
        </w:rPr>
        <w:t>9</w:t>
      </w:r>
      <w:r w:rsidR="00026104" w:rsidRPr="007C74FF">
        <w:rPr>
          <w:rFonts w:asciiTheme="minorEastAsia" w:hAnsiTheme="minorEastAsia" w:hint="eastAsia"/>
          <w:sz w:val="24"/>
          <w:szCs w:val="24"/>
        </w:rPr>
        <w:t>. 绘制 circle</w:t>
      </w:r>
      <w:bookmarkEnd w:id="12"/>
    </w:p>
    <w:p w:rsidR="00E549B1" w:rsidRPr="007C74FF" w:rsidRDefault="00E549B1" w:rsidP="00D16715">
      <w:pPr>
        <w:rPr>
          <w:rFonts w:asciiTheme="minorEastAsia" w:hAnsiTheme="minorEastAsia"/>
          <w:sz w:val="24"/>
          <w:szCs w:val="24"/>
        </w:rPr>
      </w:pPr>
      <w:r w:rsidRPr="007C74FF">
        <w:rPr>
          <w:rFonts w:asciiTheme="minorEastAsia" w:hAnsiTheme="minorEastAsia" w:hint="eastAsia"/>
          <w:sz w:val="24"/>
          <w:szCs w:val="24"/>
        </w:rPr>
        <w:t>这一节作为额外内容的非重点，用于绘制圆，采用的方案很简单，填充三角形。我们希望获得的最终效果是一个彩色的圆（见图 9-1）</w:t>
      </w:r>
    </w:p>
    <w:p w:rsidR="00E549B1" w:rsidRDefault="00613362" w:rsidP="00401632">
      <w:pPr>
        <w:jc w:val="center"/>
      </w:pPr>
      <w:r>
        <w:pict>
          <v:shape id="_x0000_i1030" type="#_x0000_t75" style="width:252.3pt;height:271.95pt">
            <v:imagedata r:id="rId46" o:title="color-wheel1"/>
          </v:shape>
        </w:pict>
      </w:r>
    </w:p>
    <w:p w:rsidR="00E549B1" w:rsidRPr="007C74FF" w:rsidRDefault="00E549B1" w:rsidP="00401632">
      <w:pPr>
        <w:jc w:val="center"/>
        <w:rPr>
          <w:rFonts w:asciiTheme="minorEastAsia" w:hAnsiTheme="minorEastAsia"/>
          <w:b/>
          <w:sz w:val="24"/>
          <w:szCs w:val="24"/>
        </w:rPr>
      </w:pPr>
      <w:r w:rsidRPr="007C74FF">
        <w:rPr>
          <w:rFonts w:asciiTheme="minorEastAsia" w:hAnsiTheme="minorEastAsia" w:hint="eastAsia"/>
          <w:b/>
          <w:sz w:val="24"/>
          <w:szCs w:val="24"/>
        </w:rPr>
        <w:t>图 9-1 Circle最终目标</w:t>
      </w:r>
    </w:p>
    <w:p w:rsidR="00E549B1" w:rsidRPr="007C74FF" w:rsidRDefault="00E549B1" w:rsidP="00D16715">
      <w:pPr>
        <w:rPr>
          <w:rFonts w:asciiTheme="minorEastAsia" w:hAnsiTheme="minorEastAsia"/>
          <w:sz w:val="24"/>
          <w:szCs w:val="24"/>
        </w:rPr>
      </w:pPr>
      <w:r w:rsidRPr="007C74FF">
        <w:rPr>
          <w:rFonts w:asciiTheme="minorEastAsia" w:hAnsiTheme="minorEastAsia" w:hint="eastAsia"/>
          <w:sz w:val="24"/>
          <w:szCs w:val="24"/>
        </w:rPr>
        <w:t>那么通过上图，也验证了我们的想法通过填充三角形来绘制圆。因为我们已经能够成功的绘制纯色的三角形了，剩下的就是如何获取三角形顶点了。通过最近本的三角函数，循环 2 * PI 获得一个完整的圆。而颜色可以通过上图发现一定的变换规律这里直接上图吧（颜色填充代码见图9-2）</w:t>
      </w:r>
    </w:p>
    <w:p w:rsidR="00E549B1" w:rsidRDefault="00E549B1" w:rsidP="00353D35">
      <w:pPr>
        <w:jc w:val="center"/>
      </w:pPr>
      <w:r>
        <w:rPr>
          <w:rFonts w:hint="eastAsia"/>
          <w:noProof/>
        </w:rPr>
        <w:lastRenderedPageBreak/>
        <w:drawing>
          <wp:inline distT="0" distB="0" distL="0" distR="0">
            <wp:extent cx="2587588" cy="3634740"/>
            <wp:effectExtent l="19050" t="0" r="3212"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7"/>
                    <a:srcRect/>
                    <a:stretch>
                      <a:fillRect/>
                    </a:stretch>
                  </pic:blipFill>
                  <pic:spPr bwMode="auto">
                    <a:xfrm>
                      <a:off x="0" y="0"/>
                      <a:ext cx="2589603" cy="3637571"/>
                    </a:xfrm>
                    <a:prstGeom prst="rect">
                      <a:avLst/>
                    </a:prstGeom>
                    <a:noFill/>
                    <a:ln w="9525">
                      <a:noFill/>
                      <a:miter lim="800000"/>
                      <a:headEnd/>
                      <a:tailEnd/>
                    </a:ln>
                  </pic:spPr>
                </pic:pic>
              </a:graphicData>
            </a:graphic>
          </wp:inline>
        </w:drawing>
      </w:r>
    </w:p>
    <w:p w:rsidR="00E549B1" w:rsidRPr="007C74FF" w:rsidRDefault="00E549B1" w:rsidP="00353D35">
      <w:pPr>
        <w:jc w:val="center"/>
        <w:rPr>
          <w:rFonts w:asciiTheme="minorEastAsia" w:hAnsiTheme="minorEastAsia"/>
          <w:b/>
          <w:sz w:val="24"/>
          <w:szCs w:val="24"/>
        </w:rPr>
      </w:pPr>
      <w:r w:rsidRPr="007C74FF">
        <w:rPr>
          <w:rFonts w:asciiTheme="minorEastAsia" w:hAnsiTheme="minorEastAsia" w:hint="eastAsia"/>
          <w:b/>
          <w:sz w:val="24"/>
          <w:szCs w:val="24"/>
        </w:rPr>
        <w:t>图9-2 颜色填充方案</w:t>
      </w:r>
    </w:p>
    <w:p w:rsidR="00E549B1" w:rsidRPr="007C74FF" w:rsidRDefault="00E549B1" w:rsidP="00D16715">
      <w:pPr>
        <w:rPr>
          <w:rFonts w:asciiTheme="minorEastAsia" w:hAnsiTheme="minorEastAsia"/>
          <w:sz w:val="24"/>
          <w:szCs w:val="24"/>
        </w:rPr>
      </w:pPr>
      <w:r w:rsidRPr="007C74FF">
        <w:rPr>
          <w:rFonts w:asciiTheme="minorEastAsia" w:hAnsiTheme="minorEastAsia" w:hint="eastAsia"/>
          <w:sz w:val="24"/>
          <w:szCs w:val="24"/>
        </w:rPr>
        <w:t>当然这个方案可以通过 sin 函数优化，毕竟是一组有规律的变化。最后场景展示如图 9-3。</w:t>
      </w:r>
    </w:p>
    <w:p w:rsidR="00E549B1" w:rsidRDefault="00613362" w:rsidP="00353D35">
      <w:pPr>
        <w:jc w:val="center"/>
      </w:pPr>
      <w:r>
        <w:pict>
          <v:shape id="_x0000_i1031" type="#_x0000_t75" style="width:414.15pt;height:251.7pt">
            <v:imagedata r:id="rId48" o:title="circles version2"/>
          </v:shape>
        </w:pict>
      </w:r>
    </w:p>
    <w:p w:rsidR="00E549B1" w:rsidRPr="007C74FF" w:rsidRDefault="00E549B1" w:rsidP="00353D35">
      <w:pPr>
        <w:jc w:val="center"/>
        <w:rPr>
          <w:rFonts w:asciiTheme="minorEastAsia" w:hAnsiTheme="minorEastAsia"/>
          <w:b/>
          <w:sz w:val="24"/>
          <w:szCs w:val="24"/>
        </w:rPr>
      </w:pPr>
      <w:r w:rsidRPr="007C74FF">
        <w:rPr>
          <w:rFonts w:asciiTheme="minorEastAsia" w:hAnsiTheme="minorEastAsia" w:hint="eastAsia"/>
          <w:b/>
          <w:sz w:val="24"/>
          <w:szCs w:val="24"/>
        </w:rPr>
        <w:t>图9-3 圆形场景绘制</w:t>
      </w:r>
    </w:p>
    <w:p w:rsidR="00E549B1" w:rsidRPr="007C74FF" w:rsidRDefault="00E549B1" w:rsidP="00D16715">
      <w:pPr>
        <w:rPr>
          <w:rFonts w:asciiTheme="minorEastAsia" w:hAnsiTheme="minorEastAsia"/>
          <w:sz w:val="24"/>
          <w:szCs w:val="24"/>
        </w:rPr>
      </w:pPr>
      <w:r w:rsidRPr="007C74FF">
        <w:rPr>
          <w:rFonts w:asciiTheme="minorEastAsia" w:hAnsiTheme="minorEastAsia" w:hint="eastAsia"/>
          <w:sz w:val="24"/>
          <w:szCs w:val="24"/>
        </w:rPr>
        <w:t>仔细观察可以发现我绘制的圆外边有毛边，实际上除了我的绘制方案不够理想以外还有是因为视图本身的像素点不足，960 * 640 在当前的屏幕分辨率下已经属于十分粗糙的分辨率了，尽管我绘制了足够多的三角形保证了三角形内部的过滤平滑，也无法改变像素点不足的情况。解决方案除了优化圆形计算公式</w:t>
      </w:r>
      <w:r w:rsidRPr="007C74FF">
        <w:rPr>
          <w:rFonts w:asciiTheme="minorEastAsia" w:hAnsiTheme="minorEastAsia" w:hint="eastAsia"/>
          <w:sz w:val="24"/>
          <w:szCs w:val="24"/>
        </w:rPr>
        <w:lastRenderedPageBreak/>
        <w:t>外，还有就是增大视图像素数量。</w:t>
      </w:r>
    </w:p>
    <w:p w:rsidR="00026104" w:rsidRPr="007C74FF" w:rsidRDefault="00E549B1" w:rsidP="00D16715">
      <w:pPr>
        <w:rPr>
          <w:rFonts w:asciiTheme="minorEastAsia" w:hAnsiTheme="minorEastAsia"/>
          <w:sz w:val="24"/>
          <w:szCs w:val="24"/>
        </w:rPr>
      </w:pPr>
      <w:bookmarkStart w:id="13" w:name="_Toc5015347"/>
      <w:r w:rsidRPr="007C74FF">
        <w:rPr>
          <w:rFonts w:asciiTheme="minorEastAsia" w:hAnsiTheme="minorEastAsia" w:hint="eastAsia"/>
          <w:sz w:val="24"/>
          <w:szCs w:val="24"/>
        </w:rPr>
        <w:t>10</w:t>
      </w:r>
      <w:r w:rsidR="00026104" w:rsidRPr="007C74FF">
        <w:rPr>
          <w:rFonts w:asciiTheme="minorEastAsia" w:hAnsiTheme="minorEastAsia" w:hint="eastAsia"/>
          <w:sz w:val="24"/>
          <w:szCs w:val="24"/>
        </w:rPr>
        <w:t>. material</w:t>
      </w:r>
      <w:bookmarkEnd w:id="13"/>
    </w:p>
    <w:p w:rsidR="00E549B1" w:rsidRPr="007C74FF" w:rsidRDefault="00E549B1" w:rsidP="00D16715">
      <w:pPr>
        <w:rPr>
          <w:rFonts w:asciiTheme="minorEastAsia" w:hAnsiTheme="minorEastAsia"/>
          <w:sz w:val="24"/>
          <w:szCs w:val="24"/>
        </w:rPr>
      </w:pPr>
      <w:r w:rsidRPr="007C74FF">
        <w:rPr>
          <w:rFonts w:asciiTheme="minorEastAsia" w:hAnsiTheme="minorEastAsia" w:hint="eastAsia"/>
          <w:sz w:val="24"/>
          <w:szCs w:val="24"/>
        </w:rPr>
        <w:t>这一节内容包含下一节的内容已经脱离了我的渲染器代码，数据额外的内容，因此我只是简单的介绍而不做讲解。先来看一下效果图10-1。</w:t>
      </w:r>
    </w:p>
    <w:p w:rsidR="00E549B1" w:rsidRDefault="00E549B1" w:rsidP="00353D35">
      <w:pPr>
        <w:jc w:val="center"/>
      </w:pPr>
      <w:r>
        <w:rPr>
          <w:rFonts w:hint="eastAsia"/>
          <w:noProof/>
        </w:rPr>
        <w:drawing>
          <wp:inline distT="0" distB="0" distL="0" distR="0">
            <wp:extent cx="3423143" cy="3143722"/>
            <wp:effectExtent l="19050" t="0" r="5857"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9"/>
                    <a:srcRect/>
                    <a:stretch>
                      <a:fillRect/>
                    </a:stretch>
                  </pic:blipFill>
                  <pic:spPr bwMode="auto">
                    <a:xfrm>
                      <a:off x="0" y="0"/>
                      <a:ext cx="3427906" cy="3148096"/>
                    </a:xfrm>
                    <a:prstGeom prst="rect">
                      <a:avLst/>
                    </a:prstGeom>
                    <a:noFill/>
                    <a:ln w="9525">
                      <a:noFill/>
                      <a:miter lim="800000"/>
                      <a:headEnd/>
                      <a:tailEnd/>
                    </a:ln>
                  </pic:spPr>
                </pic:pic>
              </a:graphicData>
            </a:graphic>
          </wp:inline>
        </w:drawing>
      </w:r>
    </w:p>
    <w:p w:rsidR="00E549B1" w:rsidRPr="007C74FF" w:rsidRDefault="00E549B1" w:rsidP="00353D35">
      <w:pPr>
        <w:jc w:val="center"/>
        <w:rPr>
          <w:rFonts w:asciiTheme="minorEastAsia" w:hAnsiTheme="minorEastAsia"/>
          <w:b/>
          <w:sz w:val="24"/>
          <w:szCs w:val="24"/>
        </w:rPr>
      </w:pPr>
      <w:r w:rsidRPr="007C74FF">
        <w:rPr>
          <w:rFonts w:asciiTheme="minorEastAsia" w:hAnsiTheme="minorEastAsia" w:hint="eastAsia"/>
          <w:b/>
          <w:sz w:val="24"/>
          <w:szCs w:val="24"/>
        </w:rPr>
        <w:t>图10-1</w:t>
      </w:r>
      <w:r w:rsidR="007C74FF" w:rsidRPr="007C74FF">
        <w:rPr>
          <w:rFonts w:asciiTheme="minorEastAsia" w:hAnsiTheme="minorEastAsia" w:hint="eastAsia"/>
          <w:b/>
          <w:sz w:val="24"/>
          <w:szCs w:val="24"/>
        </w:rPr>
        <w:t xml:space="preserve"> material 场景效果展示</w:t>
      </w:r>
    </w:p>
    <w:p w:rsidR="00E549B1" w:rsidRPr="007C74FF" w:rsidRDefault="00E549B1" w:rsidP="00D16715">
      <w:pPr>
        <w:rPr>
          <w:rFonts w:asciiTheme="minorEastAsia" w:hAnsiTheme="minorEastAsia"/>
          <w:sz w:val="24"/>
          <w:szCs w:val="24"/>
        </w:rPr>
      </w:pPr>
      <w:r w:rsidRPr="007C74FF">
        <w:rPr>
          <w:rFonts w:asciiTheme="minorEastAsia" w:hAnsiTheme="minorEastAsia" w:hint="eastAsia"/>
          <w:sz w:val="24"/>
          <w:szCs w:val="24"/>
        </w:rPr>
        <w:t>这一张是我通过 webgl 片元着色器实现的 material 内容，其中包括镜面反射</w:t>
      </w:r>
      <w:r w:rsidRPr="007C74FF">
        <w:rPr>
          <w:rFonts w:asciiTheme="minorEastAsia" w:hAnsiTheme="minorEastAsia"/>
          <w:sz w:val="24"/>
          <w:szCs w:val="24"/>
        </w:rPr>
        <w:t>specular</w:t>
      </w:r>
      <w:r w:rsidRPr="007C74FF">
        <w:rPr>
          <w:rFonts w:asciiTheme="minorEastAsia" w:hAnsiTheme="minorEastAsia" w:hint="eastAsia"/>
          <w:sz w:val="24"/>
          <w:szCs w:val="24"/>
        </w:rPr>
        <w:t xml:space="preserve"> 自发光diffuse， 漫反射 </w:t>
      </w:r>
      <w:r w:rsidRPr="007C74FF">
        <w:rPr>
          <w:rFonts w:asciiTheme="minorEastAsia" w:hAnsiTheme="minorEastAsia"/>
          <w:sz w:val="24"/>
          <w:szCs w:val="24"/>
        </w:rPr>
        <w:t>ambient</w:t>
      </w:r>
      <w:r w:rsidRPr="007C74FF">
        <w:rPr>
          <w:rFonts w:asciiTheme="minorEastAsia" w:hAnsiTheme="minorEastAsia" w:hint="eastAsia"/>
          <w:sz w:val="24"/>
          <w:szCs w:val="24"/>
        </w:rPr>
        <w:t>,以及光泽度 shininess。实际上这是一个动态的场景，我以 gif 的形式保存在工程 res 目录下，可以自行查看。</w:t>
      </w:r>
    </w:p>
    <w:p w:rsidR="00E549B1" w:rsidRPr="007C74FF" w:rsidRDefault="00E549B1" w:rsidP="00D16715">
      <w:pPr>
        <w:rPr>
          <w:rFonts w:asciiTheme="minorEastAsia" w:hAnsiTheme="minorEastAsia"/>
          <w:sz w:val="24"/>
          <w:szCs w:val="24"/>
        </w:rPr>
      </w:pPr>
      <w:r w:rsidRPr="007C74FF">
        <w:rPr>
          <w:rFonts w:asciiTheme="minorEastAsia" w:hAnsiTheme="minorEastAsia" w:hint="eastAsia"/>
          <w:sz w:val="24"/>
          <w:szCs w:val="24"/>
        </w:rPr>
        <w:t xml:space="preserve">通过既定公式计算上述四个参数值，调节光泽度，最终达到多种材质效果展示。详细的内容参考了 </w:t>
      </w:r>
      <w:hyperlink r:id="rId50" w:history="1">
        <w:r w:rsidRPr="007C74FF">
          <w:rPr>
            <w:rFonts w:asciiTheme="minorEastAsia" w:hAnsiTheme="minorEastAsia" w:hint="eastAsia"/>
            <w:sz w:val="24"/>
            <w:szCs w:val="24"/>
          </w:rPr>
          <w:t>learnopengl</w:t>
        </w:r>
      </w:hyperlink>
      <w:r w:rsidRPr="007C74FF">
        <w:rPr>
          <w:rFonts w:asciiTheme="minorEastAsia" w:hAnsiTheme="minorEastAsia"/>
          <w:sz w:val="24"/>
          <w:szCs w:val="24"/>
        </w:rPr>
        <w:t>。</w:t>
      </w:r>
    </w:p>
    <w:p w:rsidR="00026104" w:rsidRPr="007C74FF" w:rsidRDefault="00E549B1" w:rsidP="00D16715">
      <w:pPr>
        <w:rPr>
          <w:rFonts w:asciiTheme="minorEastAsia" w:hAnsiTheme="minorEastAsia"/>
          <w:sz w:val="24"/>
          <w:szCs w:val="24"/>
        </w:rPr>
      </w:pPr>
      <w:bookmarkStart w:id="14" w:name="_Toc5015348"/>
      <w:r w:rsidRPr="007C74FF">
        <w:rPr>
          <w:rFonts w:asciiTheme="minorEastAsia" w:hAnsiTheme="minorEastAsia" w:hint="eastAsia"/>
          <w:sz w:val="24"/>
          <w:szCs w:val="24"/>
        </w:rPr>
        <w:t>11</w:t>
      </w:r>
      <w:r w:rsidR="00026104" w:rsidRPr="007C74FF">
        <w:rPr>
          <w:rFonts w:asciiTheme="minorEastAsia" w:hAnsiTheme="minorEastAsia" w:hint="eastAsia"/>
          <w:sz w:val="24"/>
          <w:szCs w:val="24"/>
        </w:rPr>
        <w:t>. object file</w:t>
      </w:r>
      <w:bookmarkEnd w:id="14"/>
    </w:p>
    <w:p w:rsidR="00E549B1" w:rsidRPr="007C74FF" w:rsidRDefault="00E549B1" w:rsidP="00D16715">
      <w:pPr>
        <w:rPr>
          <w:rFonts w:asciiTheme="minorEastAsia" w:hAnsiTheme="minorEastAsia"/>
          <w:sz w:val="24"/>
          <w:szCs w:val="24"/>
        </w:rPr>
      </w:pPr>
      <w:r w:rsidRPr="007C74FF">
        <w:rPr>
          <w:rFonts w:asciiTheme="minorEastAsia" w:hAnsiTheme="minorEastAsia" w:hint="eastAsia"/>
          <w:sz w:val="24"/>
          <w:szCs w:val="24"/>
        </w:rPr>
        <w:t>参考 《webgl 编程指南》实现的 obj 和 mat 文件的加载读取，以及渲染绘制。实现方案我将对应工程放到当前毕设的工程下。只看最后场景。原理实际上就是解析上述的两个文件格式，内容比较单调，直接看场景展示效果（见图 11-1）。</w:t>
      </w:r>
    </w:p>
    <w:p w:rsidR="00E549B1" w:rsidRDefault="00613362" w:rsidP="00353D35">
      <w:pPr>
        <w:jc w:val="center"/>
      </w:pPr>
      <w:r>
        <w:lastRenderedPageBreak/>
        <w:pict>
          <v:shape id="_x0000_i1032" type="#_x0000_t75" style="width:270.15pt;height:272.55pt">
            <v:imagedata r:id="rId51" o:title="3D model"/>
          </v:shape>
        </w:pict>
      </w:r>
    </w:p>
    <w:p w:rsidR="00E549B1" w:rsidRPr="007C74FF" w:rsidRDefault="00E549B1" w:rsidP="00353D35">
      <w:pPr>
        <w:jc w:val="center"/>
        <w:rPr>
          <w:rFonts w:asciiTheme="minorEastAsia" w:hAnsiTheme="minorEastAsia"/>
          <w:b/>
          <w:sz w:val="24"/>
          <w:szCs w:val="24"/>
        </w:rPr>
      </w:pPr>
      <w:r w:rsidRPr="007C74FF">
        <w:rPr>
          <w:rFonts w:asciiTheme="minorEastAsia" w:hAnsiTheme="minorEastAsia" w:hint="eastAsia"/>
          <w:b/>
          <w:sz w:val="24"/>
          <w:szCs w:val="24"/>
        </w:rPr>
        <w:t>图 11-1 obj 场景展示效果</w:t>
      </w:r>
    </w:p>
    <w:p w:rsidR="00E549B1" w:rsidRDefault="00E549B1" w:rsidP="00D16715">
      <w:pPr>
        <w:rPr>
          <w:rFonts w:asciiTheme="minorEastAsia" w:hAnsiTheme="minorEastAsia"/>
          <w:sz w:val="24"/>
          <w:szCs w:val="24"/>
        </w:rPr>
      </w:pPr>
      <w:r w:rsidRPr="007C74FF">
        <w:rPr>
          <w:rFonts w:asciiTheme="minorEastAsia" w:hAnsiTheme="minorEastAsia" w:hint="eastAsia"/>
          <w:sz w:val="24"/>
          <w:szCs w:val="24"/>
        </w:rPr>
        <w:t>顺便一提若是想通过我的代码查看场景，首先需要本地浏览器做本地文件加载权限处理。其次是改变我代码中的对应文件路径，填入绝对路径，确保能够正确加载模型。</w:t>
      </w:r>
    </w:p>
    <w:p w:rsidR="007C74FF" w:rsidRPr="007C74FF" w:rsidRDefault="007C74FF" w:rsidP="00D16715">
      <w:pPr>
        <w:rPr>
          <w:rFonts w:asciiTheme="minorEastAsia" w:hAnsiTheme="minorEastAsia"/>
          <w:sz w:val="24"/>
          <w:szCs w:val="24"/>
        </w:rPr>
      </w:pPr>
    </w:p>
    <w:p w:rsidR="008B7251" w:rsidRPr="007C74FF" w:rsidRDefault="008700B8" w:rsidP="00D16715">
      <w:pPr>
        <w:rPr>
          <w:rFonts w:ascii="黑体" w:eastAsia="黑体" w:hAnsi="黑体"/>
          <w:b/>
          <w:sz w:val="28"/>
          <w:szCs w:val="28"/>
        </w:rPr>
      </w:pPr>
      <w:bookmarkStart w:id="15" w:name="_Toc5015349"/>
      <w:r w:rsidRPr="007C74FF">
        <w:rPr>
          <w:rFonts w:ascii="黑体" w:eastAsia="黑体" w:hAnsi="黑体" w:hint="eastAsia"/>
          <w:b/>
          <w:sz w:val="28"/>
          <w:szCs w:val="28"/>
        </w:rPr>
        <w:t>五、</w:t>
      </w:r>
      <w:r w:rsidR="008B7251" w:rsidRPr="007C74FF">
        <w:rPr>
          <w:rFonts w:ascii="黑体" w:eastAsia="黑体" w:hAnsi="黑体" w:hint="eastAsia"/>
          <w:b/>
          <w:sz w:val="28"/>
          <w:szCs w:val="28"/>
        </w:rPr>
        <w:t>结言</w:t>
      </w:r>
      <w:bookmarkEnd w:id="15"/>
    </w:p>
    <w:p w:rsidR="00E549B1" w:rsidRDefault="00E549B1" w:rsidP="00D16715">
      <w:pPr>
        <w:rPr>
          <w:rFonts w:asciiTheme="minorEastAsia" w:hAnsiTheme="minorEastAsia"/>
          <w:sz w:val="24"/>
          <w:szCs w:val="24"/>
        </w:rPr>
      </w:pPr>
      <w:r w:rsidRPr="007C74FF">
        <w:rPr>
          <w:rFonts w:asciiTheme="minorEastAsia" w:hAnsiTheme="minorEastAsia" w:hint="eastAsia"/>
          <w:sz w:val="24"/>
          <w:szCs w:val="24"/>
        </w:rPr>
        <w:t>经过这次的软件渲染器编写，发现了许多问题，比如纹理坐标的透视差值问题，透视投影矩阵的内在数学含义等，但是仍然不敢保证我的理解就是完善的，渲染这条路博大精深，以后还有深入研究探讨。</w:t>
      </w:r>
    </w:p>
    <w:p w:rsidR="007C74FF" w:rsidRPr="007C74FF" w:rsidRDefault="007C74FF" w:rsidP="00D16715">
      <w:pPr>
        <w:rPr>
          <w:rFonts w:asciiTheme="minorEastAsia" w:hAnsiTheme="minorEastAsia"/>
          <w:sz w:val="24"/>
          <w:szCs w:val="24"/>
        </w:rPr>
      </w:pPr>
    </w:p>
    <w:p w:rsidR="008B7251" w:rsidRPr="008700B8" w:rsidRDefault="000C74C8" w:rsidP="00D16715">
      <w:pPr>
        <w:rPr>
          <w:rFonts w:ascii="黑体" w:eastAsia="黑体" w:hAnsi="黑体"/>
          <w:b/>
          <w:sz w:val="28"/>
          <w:szCs w:val="28"/>
        </w:rPr>
      </w:pPr>
      <w:bookmarkStart w:id="16" w:name="_Toc5015350"/>
      <w:r w:rsidRPr="008700B8">
        <w:rPr>
          <w:rFonts w:ascii="黑体" w:eastAsia="黑体" w:hAnsi="黑体" w:hint="eastAsia"/>
          <w:b/>
          <w:sz w:val="28"/>
          <w:szCs w:val="28"/>
        </w:rPr>
        <w:t>主要</w:t>
      </w:r>
      <w:r w:rsidR="008700B8" w:rsidRPr="008700B8">
        <w:rPr>
          <w:rFonts w:ascii="黑体" w:eastAsia="黑体" w:hAnsi="黑体" w:hint="eastAsia"/>
          <w:b/>
          <w:sz w:val="28"/>
          <w:szCs w:val="28"/>
        </w:rPr>
        <w:t>参考文献</w:t>
      </w:r>
      <w:bookmarkEnd w:id="16"/>
    </w:p>
    <w:p w:rsidR="00E549B1" w:rsidRPr="008700B8" w:rsidRDefault="008700B8" w:rsidP="00E549B1">
      <w:pPr>
        <w:rPr>
          <w:rFonts w:asciiTheme="minorEastAsia" w:hAnsiTheme="minorEastAsia"/>
          <w:sz w:val="24"/>
          <w:szCs w:val="24"/>
        </w:rPr>
      </w:pPr>
      <w:r>
        <w:rPr>
          <w:rFonts w:asciiTheme="minorEastAsia" w:hAnsiTheme="minorEastAsia" w:hint="eastAsia"/>
          <w:sz w:val="24"/>
          <w:szCs w:val="24"/>
        </w:rPr>
        <w:t>[1]</w:t>
      </w:r>
      <w:r w:rsidR="00E549B1" w:rsidRPr="008700B8">
        <w:rPr>
          <w:rFonts w:asciiTheme="minorEastAsia" w:hAnsiTheme="minorEastAsia" w:hint="eastAsia"/>
          <w:sz w:val="24"/>
          <w:szCs w:val="24"/>
        </w:rPr>
        <w:t>《计算机图形学》</w:t>
      </w:r>
    </w:p>
    <w:p w:rsidR="00E549B1" w:rsidRPr="008700B8" w:rsidRDefault="008700B8" w:rsidP="00E549B1">
      <w:pPr>
        <w:rPr>
          <w:rFonts w:asciiTheme="minorEastAsia" w:hAnsiTheme="minorEastAsia"/>
          <w:sz w:val="24"/>
          <w:szCs w:val="24"/>
        </w:rPr>
      </w:pPr>
      <w:r>
        <w:rPr>
          <w:rFonts w:asciiTheme="minorEastAsia" w:hAnsiTheme="minorEastAsia" w:hint="eastAsia"/>
          <w:sz w:val="24"/>
          <w:szCs w:val="24"/>
        </w:rPr>
        <w:t>[2]</w:t>
      </w:r>
      <w:r w:rsidR="00E549B1" w:rsidRPr="008700B8">
        <w:rPr>
          <w:rFonts w:asciiTheme="minorEastAsia" w:hAnsiTheme="minorEastAsia" w:hint="eastAsia"/>
          <w:sz w:val="24"/>
          <w:szCs w:val="24"/>
        </w:rPr>
        <w:t>《webgl 编程指南》</w:t>
      </w:r>
    </w:p>
    <w:p w:rsidR="008700B8" w:rsidRDefault="008700B8" w:rsidP="008700B8">
      <w:pPr>
        <w:rPr>
          <w:rFonts w:asciiTheme="minorEastAsia" w:hAnsiTheme="minorEastAsia"/>
          <w:sz w:val="24"/>
          <w:szCs w:val="24"/>
        </w:rPr>
      </w:pPr>
      <w:r>
        <w:rPr>
          <w:rFonts w:asciiTheme="minorEastAsia" w:hAnsiTheme="minorEastAsia" w:hint="eastAsia"/>
          <w:sz w:val="24"/>
          <w:szCs w:val="24"/>
        </w:rPr>
        <w:t>[3]</w:t>
      </w:r>
      <w:r w:rsidR="00E549B1" w:rsidRPr="008700B8">
        <w:rPr>
          <w:rFonts w:asciiTheme="minorEastAsia" w:hAnsiTheme="minorEastAsia"/>
          <w:sz w:val="24"/>
          <w:szCs w:val="24"/>
        </w:rPr>
        <w:t>L</w:t>
      </w:r>
      <w:r w:rsidR="00E549B1" w:rsidRPr="008700B8">
        <w:rPr>
          <w:rFonts w:asciiTheme="minorEastAsia" w:hAnsiTheme="minorEastAsia" w:hint="eastAsia"/>
          <w:sz w:val="24"/>
          <w:szCs w:val="24"/>
        </w:rPr>
        <w:t>earnopengl:</w:t>
      </w:r>
    </w:p>
    <w:p w:rsidR="00E549B1" w:rsidRPr="008700B8" w:rsidRDefault="00173523" w:rsidP="008700B8">
      <w:pPr>
        <w:rPr>
          <w:rFonts w:asciiTheme="minorEastAsia" w:hAnsiTheme="minorEastAsia"/>
          <w:sz w:val="24"/>
          <w:szCs w:val="24"/>
        </w:rPr>
      </w:pPr>
      <w:hyperlink r:id="rId52" w:history="1">
        <w:r w:rsidR="00E549B1" w:rsidRPr="008700B8">
          <w:rPr>
            <w:rStyle w:val="a8"/>
            <w:rFonts w:asciiTheme="minorEastAsia" w:hAnsiTheme="minorEastAsia"/>
            <w:sz w:val="24"/>
            <w:szCs w:val="24"/>
          </w:rPr>
          <w:t>https://learnopengl-cn.github.io/02%20Lighting/02%20Basic%20Lighting/</w:t>
        </w:r>
      </w:hyperlink>
    </w:p>
    <w:p w:rsidR="008700B8" w:rsidRDefault="008700B8" w:rsidP="008700B8">
      <w:pPr>
        <w:ind w:left="120" w:hangingChars="50" w:hanging="120"/>
        <w:rPr>
          <w:rFonts w:asciiTheme="minorEastAsia" w:hAnsiTheme="minorEastAsia"/>
          <w:sz w:val="24"/>
          <w:szCs w:val="24"/>
        </w:rPr>
      </w:pPr>
      <w:r>
        <w:rPr>
          <w:rFonts w:asciiTheme="minorEastAsia" w:hAnsiTheme="minorEastAsia" w:hint="eastAsia"/>
          <w:sz w:val="24"/>
          <w:szCs w:val="24"/>
        </w:rPr>
        <w:t>[4]</w:t>
      </w:r>
      <w:r w:rsidR="00E549B1" w:rsidRPr="008700B8">
        <w:rPr>
          <w:rFonts w:asciiTheme="minorEastAsia" w:hAnsiTheme="minorEastAsia" w:hint="eastAsia"/>
          <w:sz w:val="24"/>
          <w:szCs w:val="24"/>
        </w:rPr>
        <w:t>韦易笑</w:t>
      </w:r>
      <w:r>
        <w:rPr>
          <w:rFonts w:asciiTheme="minorEastAsia" w:hAnsiTheme="minorEastAsia" w:hint="eastAsia"/>
          <w:sz w:val="24"/>
          <w:szCs w:val="24"/>
        </w:rPr>
        <w:t xml:space="preserve"> </w:t>
      </w:r>
      <w:r w:rsidR="00E549B1" w:rsidRPr="008700B8">
        <w:rPr>
          <w:rFonts w:asciiTheme="minorEastAsia" w:hAnsiTheme="minorEastAsia" w:hint="eastAsia"/>
          <w:sz w:val="24"/>
          <w:szCs w:val="24"/>
        </w:rPr>
        <w:t>mini3D 软件渲染器工程指导</w:t>
      </w:r>
      <w:r>
        <w:rPr>
          <w:rFonts w:asciiTheme="minorEastAsia" w:hAnsiTheme="minorEastAsia" w:hint="eastAsia"/>
          <w:sz w:val="24"/>
          <w:szCs w:val="24"/>
        </w:rPr>
        <w:t>:</w:t>
      </w:r>
    </w:p>
    <w:p w:rsidR="00E549B1" w:rsidRPr="008700B8" w:rsidRDefault="00173523" w:rsidP="00233247">
      <w:pPr>
        <w:ind w:left="105" w:hangingChars="50" w:hanging="105"/>
        <w:rPr>
          <w:rFonts w:asciiTheme="minorEastAsia" w:hAnsiTheme="minorEastAsia"/>
          <w:sz w:val="24"/>
          <w:szCs w:val="24"/>
        </w:rPr>
      </w:pPr>
      <w:hyperlink r:id="rId53" w:history="1">
        <w:r w:rsidR="00E549B1" w:rsidRPr="008700B8">
          <w:rPr>
            <w:rStyle w:val="a8"/>
            <w:rFonts w:asciiTheme="minorEastAsia" w:hAnsiTheme="minorEastAsia"/>
            <w:sz w:val="24"/>
            <w:szCs w:val="24"/>
          </w:rPr>
          <w:t>https://github.com/skywind3000/mini3d</w:t>
        </w:r>
      </w:hyperlink>
    </w:p>
    <w:p w:rsidR="00E549B1" w:rsidRPr="008700B8" w:rsidRDefault="008700B8" w:rsidP="008700B8">
      <w:pPr>
        <w:rPr>
          <w:rFonts w:asciiTheme="minorEastAsia" w:hAnsiTheme="minorEastAsia"/>
          <w:sz w:val="24"/>
          <w:szCs w:val="24"/>
        </w:rPr>
      </w:pPr>
      <w:r>
        <w:rPr>
          <w:rFonts w:asciiTheme="minorEastAsia" w:hAnsiTheme="minorEastAsia" w:hint="eastAsia"/>
          <w:sz w:val="24"/>
          <w:szCs w:val="24"/>
        </w:rPr>
        <w:t xml:space="preserve">[5] </w:t>
      </w:r>
      <w:r w:rsidR="00E549B1" w:rsidRPr="008700B8">
        <w:rPr>
          <w:rFonts w:asciiTheme="minorEastAsia" w:hAnsiTheme="minorEastAsia" w:hint="eastAsia"/>
          <w:sz w:val="24"/>
          <w:szCs w:val="24"/>
        </w:rPr>
        <w:t xml:space="preserve">以及各种网络博客 </w:t>
      </w:r>
    </w:p>
    <w:p w:rsidR="008B7251" w:rsidRPr="008B7251" w:rsidRDefault="008B7251" w:rsidP="008B7251"/>
    <w:sectPr w:rsidR="008B7251" w:rsidRPr="008B7251" w:rsidSect="007C74FF">
      <w:footerReference w:type="default" r:id="rId54"/>
      <w:pgSz w:w="11906" w:h="16838"/>
      <w:pgMar w:top="1440" w:right="1800" w:bottom="1440" w:left="1843" w:header="720" w:footer="720"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F4915" w:rsidRDefault="009F4915" w:rsidP="00631BB9">
      <w:r>
        <w:separator/>
      </w:r>
    </w:p>
  </w:endnote>
  <w:endnote w:type="continuationSeparator" w:id="1">
    <w:p w:rsidR="009F4915" w:rsidRDefault="009F4915" w:rsidP="00631BB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dobe 仿宋 Std R">
    <w:panose1 w:val="00000000000000000000"/>
    <w:charset w:val="86"/>
    <w:family w:val="roman"/>
    <w:notTrueType/>
    <w:pitch w:val="variable"/>
    <w:sig w:usb0="00000207" w:usb1="0A0F1810" w:usb2="00000016" w:usb3="00000000" w:csb0="00060007"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horzAnchor="margin" w:tblpY="1"/>
      <w:tblW w:w="5000" w:type="pct"/>
      <w:tblLook w:val="04A0"/>
    </w:tblPr>
    <w:tblGrid>
      <w:gridCol w:w="3815"/>
      <w:gridCol w:w="848"/>
      <w:gridCol w:w="3816"/>
    </w:tblGrid>
    <w:tr w:rsidR="007C74FF" w:rsidTr="007C74FF">
      <w:trPr>
        <w:trHeight w:val="151"/>
      </w:trPr>
      <w:tc>
        <w:tcPr>
          <w:tcW w:w="2250" w:type="pct"/>
          <w:tcBorders>
            <w:bottom w:val="single" w:sz="4" w:space="0" w:color="4F81BD" w:themeColor="accent1"/>
          </w:tcBorders>
        </w:tcPr>
        <w:p w:rsidR="007C74FF" w:rsidRDefault="007C74FF" w:rsidP="007C74FF">
          <w:pPr>
            <w:pStyle w:val="a3"/>
            <w:rPr>
              <w:rFonts w:asciiTheme="majorHAnsi" w:eastAsiaTheme="majorEastAsia" w:hAnsiTheme="majorHAnsi" w:cstheme="majorBidi"/>
              <w:b/>
              <w:bCs/>
            </w:rPr>
          </w:pPr>
        </w:p>
      </w:tc>
      <w:tc>
        <w:tcPr>
          <w:tcW w:w="500" w:type="pct"/>
          <w:vMerge w:val="restart"/>
          <w:noWrap/>
          <w:vAlign w:val="center"/>
        </w:tcPr>
        <w:p w:rsidR="007C74FF" w:rsidRDefault="007C74FF" w:rsidP="007C74FF">
          <w:pPr>
            <w:pStyle w:val="a9"/>
            <w:rPr>
              <w:rFonts w:asciiTheme="majorHAnsi" w:hAnsiTheme="majorHAnsi"/>
            </w:rPr>
          </w:pPr>
          <w:r>
            <w:rPr>
              <w:rFonts w:asciiTheme="majorHAnsi" w:hAnsiTheme="majorHAnsi"/>
              <w:b/>
              <w:lang w:val="zh-CN"/>
            </w:rPr>
            <w:t xml:space="preserve"> </w:t>
          </w:r>
          <w:fldSimple w:instr=" PAGE  \* MERGEFORMAT ">
            <w:r w:rsidR="00401632" w:rsidRPr="00401632">
              <w:rPr>
                <w:rFonts w:asciiTheme="majorHAnsi" w:hAnsiTheme="majorHAnsi"/>
                <w:b/>
                <w:noProof/>
                <w:lang w:val="zh-CN"/>
              </w:rPr>
              <w:t>26</w:t>
            </w:r>
          </w:fldSimple>
        </w:p>
      </w:tc>
      <w:tc>
        <w:tcPr>
          <w:tcW w:w="2250" w:type="pct"/>
          <w:tcBorders>
            <w:bottom w:val="single" w:sz="4" w:space="0" w:color="4F81BD" w:themeColor="accent1"/>
          </w:tcBorders>
        </w:tcPr>
        <w:p w:rsidR="007C74FF" w:rsidRDefault="007C74FF" w:rsidP="007C74FF">
          <w:pPr>
            <w:pStyle w:val="a3"/>
            <w:rPr>
              <w:rFonts w:asciiTheme="majorHAnsi" w:eastAsiaTheme="majorEastAsia" w:hAnsiTheme="majorHAnsi" w:cstheme="majorBidi"/>
              <w:b/>
              <w:bCs/>
            </w:rPr>
          </w:pPr>
        </w:p>
      </w:tc>
    </w:tr>
    <w:tr w:rsidR="007C74FF" w:rsidTr="007C74FF">
      <w:trPr>
        <w:trHeight w:val="150"/>
      </w:trPr>
      <w:tc>
        <w:tcPr>
          <w:tcW w:w="2250" w:type="pct"/>
          <w:tcBorders>
            <w:top w:val="single" w:sz="4" w:space="0" w:color="4F81BD" w:themeColor="accent1"/>
          </w:tcBorders>
        </w:tcPr>
        <w:p w:rsidR="007C74FF" w:rsidRDefault="007C74FF" w:rsidP="007C74FF">
          <w:pPr>
            <w:pStyle w:val="a3"/>
            <w:rPr>
              <w:rFonts w:asciiTheme="majorHAnsi" w:eastAsiaTheme="majorEastAsia" w:hAnsiTheme="majorHAnsi" w:cstheme="majorBidi"/>
              <w:b/>
              <w:bCs/>
            </w:rPr>
          </w:pPr>
        </w:p>
      </w:tc>
      <w:tc>
        <w:tcPr>
          <w:tcW w:w="500" w:type="pct"/>
          <w:vMerge/>
        </w:tcPr>
        <w:p w:rsidR="007C74FF" w:rsidRDefault="007C74FF" w:rsidP="007C74FF">
          <w:pPr>
            <w:pStyle w:val="a3"/>
            <w:rPr>
              <w:rFonts w:asciiTheme="majorHAnsi" w:eastAsiaTheme="majorEastAsia" w:hAnsiTheme="majorHAnsi" w:cstheme="majorBidi"/>
              <w:b/>
              <w:bCs/>
            </w:rPr>
          </w:pPr>
        </w:p>
      </w:tc>
      <w:tc>
        <w:tcPr>
          <w:tcW w:w="2250" w:type="pct"/>
          <w:tcBorders>
            <w:top w:val="single" w:sz="4" w:space="0" w:color="4F81BD" w:themeColor="accent1"/>
          </w:tcBorders>
        </w:tcPr>
        <w:p w:rsidR="007C74FF" w:rsidRDefault="007C74FF" w:rsidP="007C74FF">
          <w:pPr>
            <w:pStyle w:val="a3"/>
            <w:rPr>
              <w:rFonts w:asciiTheme="majorHAnsi" w:eastAsiaTheme="majorEastAsia" w:hAnsiTheme="majorHAnsi" w:cstheme="majorBidi"/>
              <w:b/>
              <w:bCs/>
            </w:rPr>
          </w:pPr>
        </w:p>
      </w:tc>
    </w:tr>
  </w:tbl>
  <w:p w:rsidR="007C74FF" w:rsidRDefault="007C74FF">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F4915" w:rsidRDefault="009F4915" w:rsidP="00631BB9">
      <w:r>
        <w:separator/>
      </w:r>
    </w:p>
  </w:footnote>
  <w:footnote w:type="continuationSeparator" w:id="1">
    <w:p w:rsidR="009F4915" w:rsidRDefault="009F4915" w:rsidP="00631BB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426EE"/>
    <w:multiLevelType w:val="hybridMultilevel"/>
    <w:tmpl w:val="57E08890"/>
    <w:lvl w:ilvl="0" w:tplc="47CE248C">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nsid w:val="09830B16"/>
    <w:multiLevelType w:val="hybridMultilevel"/>
    <w:tmpl w:val="E390AC52"/>
    <w:lvl w:ilvl="0" w:tplc="04090001">
      <w:start w:val="1"/>
      <w:numFmt w:val="bullet"/>
      <w:lvlText w:val=""/>
      <w:lvlJc w:val="left"/>
      <w:pPr>
        <w:ind w:left="1331" w:hanging="420"/>
      </w:pPr>
      <w:rPr>
        <w:rFonts w:ascii="Wingdings" w:hAnsi="Wingdings" w:hint="default"/>
      </w:rPr>
    </w:lvl>
    <w:lvl w:ilvl="1" w:tplc="04090003" w:tentative="1">
      <w:start w:val="1"/>
      <w:numFmt w:val="bullet"/>
      <w:lvlText w:val=""/>
      <w:lvlJc w:val="left"/>
      <w:pPr>
        <w:ind w:left="1751" w:hanging="420"/>
      </w:pPr>
      <w:rPr>
        <w:rFonts w:ascii="Wingdings" w:hAnsi="Wingdings" w:hint="default"/>
      </w:rPr>
    </w:lvl>
    <w:lvl w:ilvl="2" w:tplc="04090005" w:tentative="1">
      <w:start w:val="1"/>
      <w:numFmt w:val="bullet"/>
      <w:lvlText w:val=""/>
      <w:lvlJc w:val="left"/>
      <w:pPr>
        <w:ind w:left="2171" w:hanging="420"/>
      </w:pPr>
      <w:rPr>
        <w:rFonts w:ascii="Wingdings" w:hAnsi="Wingdings" w:hint="default"/>
      </w:rPr>
    </w:lvl>
    <w:lvl w:ilvl="3" w:tplc="04090001" w:tentative="1">
      <w:start w:val="1"/>
      <w:numFmt w:val="bullet"/>
      <w:lvlText w:val=""/>
      <w:lvlJc w:val="left"/>
      <w:pPr>
        <w:ind w:left="2591" w:hanging="420"/>
      </w:pPr>
      <w:rPr>
        <w:rFonts w:ascii="Wingdings" w:hAnsi="Wingdings" w:hint="default"/>
      </w:rPr>
    </w:lvl>
    <w:lvl w:ilvl="4" w:tplc="04090003" w:tentative="1">
      <w:start w:val="1"/>
      <w:numFmt w:val="bullet"/>
      <w:lvlText w:val=""/>
      <w:lvlJc w:val="left"/>
      <w:pPr>
        <w:ind w:left="3011" w:hanging="420"/>
      </w:pPr>
      <w:rPr>
        <w:rFonts w:ascii="Wingdings" w:hAnsi="Wingdings" w:hint="default"/>
      </w:rPr>
    </w:lvl>
    <w:lvl w:ilvl="5" w:tplc="04090005" w:tentative="1">
      <w:start w:val="1"/>
      <w:numFmt w:val="bullet"/>
      <w:lvlText w:val=""/>
      <w:lvlJc w:val="left"/>
      <w:pPr>
        <w:ind w:left="3431" w:hanging="420"/>
      </w:pPr>
      <w:rPr>
        <w:rFonts w:ascii="Wingdings" w:hAnsi="Wingdings" w:hint="default"/>
      </w:rPr>
    </w:lvl>
    <w:lvl w:ilvl="6" w:tplc="04090001" w:tentative="1">
      <w:start w:val="1"/>
      <w:numFmt w:val="bullet"/>
      <w:lvlText w:val=""/>
      <w:lvlJc w:val="left"/>
      <w:pPr>
        <w:ind w:left="3851" w:hanging="420"/>
      </w:pPr>
      <w:rPr>
        <w:rFonts w:ascii="Wingdings" w:hAnsi="Wingdings" w:hint="default"/>
      </w:rPr>
    </w:lvl>
    <w:lvl w:ilvl="7" w:tplc="04090003" w:tentative="1">
      <w:start w:val="1"/>
      <w:numFmt w:val="bullet"/>
      <w:lvlText w:val=""/>
      <w:lvlJc w:val="left"/>
      <w:pPr>
        <w:ind w:left="4271" w:hanging="420"/>
      </w:pPr>
      <w:rPr>
        <w:rFonts w:ascii="Wingdings" w:hAnsi="Wingdings" w:hint="default"/>
      </w:rPr>
    </w:lvl>
    <w:lvl w:ilvl="8" w:tplc="04090005" w:tentative="1">
      <w:start w:val="1"/>
      <w:numFmt w:val="bullet"/>
      <w:lvlText w:val=""/>
      <w:lvlJc w:val="left"/>
      <w:pPr>
        <w:ind w:left="4691" w:hanging="420"/>
      </w:pPr>
      <w:rPr>
        <w:rFonts w:ascii="Wingdings" w:hAnsi="Wingdings" w:hint="default"/>
      </w:rPr>
    </w:lvl>
  </w:abstractNum>
  <w:abstractNum w:abstractNumId="2">
    <w:nsid w:val="1DAC1681"/>
    <w:multiLevelType w:val="hybridMultilevel"/>
    <w:tmpl w:val="E656F936"/>
    <w:lvl w:ilvl="0" w:tplc="B83AFCC0">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CFC6DFF"/>
    <w:multiLevelType w:val="hybridMultilevel"/>
    <w:tmpl w:val="3B545236"/>
    <w:lvl w:ilvl="0" w:tplc="F738C002">
      <w:start w:val="1"/>
      <w:numFmt w:val="lowerLetter"/>
      <w:lvlText w:val="%1."/>
      <w:lvlJc w:val="left"/>
      <w:pPr>
        <w:ind w:left="990" w:hanging="564"/>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
    <w:nsid w:val="346A12C6"/>
    <w:multiLevelType w:val="hybridMultilevel"/>
    <w:tmpl w:val="86F27BE6"/>
    <w:lvl w:ilvl="0" w:tplc="76A28018">
      <w:numFmt w:val="bullet"/>
      <w:lvlText w:val="-"/>
      <w:lvlJc w:val="left"/>
      <w:pPr>
        <w:ind w:left="1271" w:hanging="360"/>
      </w:pPr>
      <w:rPr>
        <w:rFonts w:ascii="宋体" w:eastAsia="宋体" w:hAnsi="宋体" w:cstheme="minorBidi" w:hint="eastAsia"/>
      </w:rPr>
    </w:lvl>
    <w:lvl w:ilvl="1" w:tplc="04090003" w:tentative="1">
      <w:start w:val="1"/>
      <w:numFmt w:val="bullet"/>
      <w:lvlText w:val=""/>
      <w:lvlJc w:val="left"/>
      <w:pPr>
        <w:ind w:left="1751" w:hanging="420"/>
      </w:pPr>
      <w:rPr>
        <w:rFonts w:ascii="Wingdings" w:hAnsi="Wingdings" w:hint="default"/>
      </w:rPr>
    </w:lvl>
    <w:lvl w:ilvl="2" w:tplc="04090005" w:tentative="1">
      <w:start w:val="1"/>
      <w:numFmt w:val="bullet"/>
      <w:lvlText w:val=""/>
      <w:lvlJc w:val="left"/>
      <w:pPr>
        <w:ind w:left="2171" w:hanging="420"/>
      </w:pPr>
      <w:rPr>
        <w:rFonts w:ascii="Wingdings" w:hAnsi="Wingdings" w:hint="default"/>
      </w:rPr>
    </w:lvl>
    <w:lvl w:ilvl="3" w:tplc="04090001" w:tentative="1">
      <w:start w:val="1"/>
      <w:numFmt w:val="bullet"/>
      <w:lvlText w:val=""/>
      <w:lvlJc w:val="left"/>
      <w:pPr>
        <w:ind w:left="2591" w:hanging="420"/>
      </w:pPr>
      <w:rPr>
        <w:rFonts w:ascii="Wingdings" w:hAnsi="Wingdings" w:hint="default"/>
      </w:rPr>
    </w:lvl>
    <w:lvl w:ilvl="4" w:tplc="04090003" w:tentative="1">
      <w:start w:val="1"/>
      <w:numFmt w:val="bullet"/>
      <w:lvlText w:val=""/>
      <w:lvlJc w:val="left"/>
      <w:pPr>
        <w:ind w:left="3011" w:hanging="420"/>
      </w:pPr>
      <w:rPr>
        <w:rFonts w:ascii="Wingdings" w:hAnsi="Wingdings" w:hint="default"/>
      </w:rPr>
    </w:lvl>
    <w:lvl w:ilvl="5" w:tplc="04090005" w:tentative="1">
      <w:start w:val="1"/>
      <w:numFmt w:val="bullet"/>
      <w:lvlText w:val=""/>
      <w:lvlJc w:val="left"/>
      <w:pPr>
        <w:ind w:left="3431" w:hanging="420"/>
      </w:pPr>
      <w:rPr>
        <w:rFonts w:ascii="Wingdings" w:hAnsi="Wingdings" w:hint="default"/>
      </w:rPr>
    </w:lvl>
    <w:lvl w:ilvl="6" w:tplc="04090001" w:tentative="1">
      <w:start w:val="1"/>
      <w:numFmt w:val="bullet"/>
      <w:lvlText w:val=""/>
      <w:lvlJc w:val="left"/>
      <w:pPr>
        <w:ind w:left="3851" w:hanging="420"/>
      </w:pPr>
      <w:rPr>
        <w:rFonts w:ascii="Wingdings" w:hAnsi="Wingdings" w:hint="default"/>
      </w:rPr>
    </w:lvl>
    <w:lvl w:ilvl="7" w:tplc="04090003" w:tentative="1">
      <w:start w:val="1"/>
      <w:numFmt w:val="bullet"/>
      <w:lvlText w:val=""/>
      <w:lvlJc w:val="left"/>
      <w:pPr>
        <w:ind w:left="4271" w:hanging="420"/>
      </w:pPr>
      <w:rPr>
        <w:rFonts w:ascii="Wingdings" w:hAnsi="Wingdings" w:hint="default"/>
      </w:rPr>
    </w:lvl>
    <w:lvl w:ilvl="8" w:tplc="04090005" w:tentative="1">
      <w:start w:val="1"/>
      <w:numFmt w:val="bullet"/>
      <w:lvlText w:val=""/>
      <w:lvlJc w:val="left"/>
      <w:pPr>
        <w:ind w:left="4691" w:hanging="420"/>
      </w:pPr>
      <w:rPr>
        <w:rFonts w:ascii="Wingdings" w:hAnsi="Wingdings" w:hint="default"/>
      </w:rPr>
    </w:lvl>
  </w:abstractNum>
  <w:abstractNum w:abstractNumId="5">
    <w:nsid w:val="3ECB3AE4"/>
    <w:multiLevelType w:val="hybridMultilevel"/>
    <w:tmpl w:val="E4E4B542"/>
    <w:lvl w:ilvl="0" w:tplc="F738C002">
      <w:start w:val="1"/>
      <w:numFmt w:val="lowerLetter"/>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6">
    <w:nsid w:val="48D13921"/>
    <w:multiLevelType w:val="hybridMultilevel"/>
    <w:tmpl w:val="659A1BA2"/>
    <w:lvl w:ilvl="0" w:tplc="EADE07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51E57CB5"/>
    <w:multiLevelType w:val="hybridMultilevel"/>
    <w:tmpl w:val="9878CFC2"/>
    <w:lvl w:ilvl="0" w:tplc="4D74D590">
      <w:start w:val="1"/>
      <w:numFmt w:val="decimal"/>
      <w:lvlText w:val="%1."/>
      <w:lvlJc w:val="left"/>
      <w:pPr>
        <w:ind w:left="780" w:hanging="36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59FC6AC1"/>
    <w:multiLevelType w:val="hybridMultilevel"/>
    <w:tmpl w:val="2E049FB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
    <w:nsid w:val="5B2F67E5"/>
    <w:multiLevelType w:val="hybridMultilevel"/>
    <w:tmpl w:val="95D8F28A"/>
    <w:lvl w:ilvl="0" w:tplc="F738C002">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607F33ED"/>
    <w:multiLevelType w:val="hybridMultilevel"/>
    <w:tmpl w:val="C6C6354A"/>
    <w:lvl w:ilvl="0" w:tplc="B8AC2DF6">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1">
    <w:nsid w:val="61425DB2"/>
    <w:multiLevelType w:val="hybridMultilevel"/>
    <w:tmpl w:val="21144F72"/>
    <w:lvl w:ilvl="0" w:tplc="68561F74">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2">
    <w:nsid w:val="64D474B3"/>
    <w:multiLevelType w:val="hybridMultilevel"/>
    <w:tmpl w:val="862265B0"/>
    <w:lvl w:ilvl="0" w:tplc="B60A24C8">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3">
    <w:nsid w:val="682222D7"/>
    <w:multiLevelType w:val="hybridMultilevel"/>
    <w:tmpl w:val="00784A5C"/>
    <w:lvl w:ilvl="0" w:tplc="CCBAA0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77EE3E0A"/>
    <w:multiLevelType w:val="hybridMultilevel"/>
    <w:tmpl w:val="659A1BA2"/>
    <w:lvl w:ilvl="0" w:tplc="EADE07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11"/>
  </w:num>
  <w:num w:numId="3">
    <w:abstractNumId w:val="6"/>
  </w:num>
  <w:num w:numId="4">
    <w:abstractNumId w:val="14"/>
  </w:num>
  <w:num w:numId="5">
    <w:abstractNumId w:val="12"/>
  </w:num>
  <w:num w:numId="6">
    <w:abstractNumId w:val="13"/>
  </w:num>
  <w:num w:numId="7">
    <w:abstractNumId w:val="10"/>
  </w:num>
  <w:num w:numId="8">
    <w:abstractNumId w:val="9"/>
  </w:num>
  <w:num w:numId="9">
    <w:abstractNumId w:val="0"/>
  </w:num>
  <w:num w:numId="10">
    <w:abstractNumId w:val="3"/>
  </w:num>
  <w:num w:numId="11">
    <w:abstractNumId w:val="5"/>
  </w:num>
  <w:num w:numId="12">
    <w:abstractNumId w:val="1"/>
  </w:num>
  <w:num w:numId="13">
    <w:abstractNumId w:val="4"/>
  </w:num>
  <w:num w:numId="14">
    <w:abstractNumId w:val="8"/>
  </w:num>
  <w:num w:numId="15">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1"/>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921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631BB9"/>
    <w:rsid w:val="00026104"/>
    <w:rsid w:val="000C74C8"/>
    <w:rsid w:val="00173523"/>
    <w:rsid w:val="00233247"/>
    <w:rsid w:val="00284BC8"/>
    <w:rsid w:val="002E47EC"/>
    <w:rsid w:val="00353D35"/>
    <w:rsid w:val="003F6358"/>
    <w:rsid w:val="00401632"/>
    <w:rsid w:val="00475BB3"/>
    <w:rsid w:val="00564D11"/>
    <w:rsid w:val="00613362"/>
    <w:rsid w:val="00631BB9"/>
    <w:rsid w:val="00766580"/>
    <w:rsid w:val="007C74FF"/>
    <w:rsid w:val="008700B8"/>
    <w:rsid w:val="008B7251"/>
    <w:rsid w:val="008C6F8B"/>
    <w:rsid w:val="009210DF"/>
    <w:rsid w:val="0093518E"/>
    <w:rsid w:val="009F4915"/>
    <w:rsid w:val="00B40181"/>
    <w:rsid w:val="00D16715"/>
    <w:rsid w:val="00D70B85"/>
    <w:rsid w:val="00E549B1"/>
    <w:rsid w:val="00E84C0A"/>
    <w:rsid w:val="00E96FB0"/>
    <w:rsid w:val="00FE192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E1926"/>
    <w:pPr>
      <w:widowControl w:val="0"/>
      <w:jc w:val="both"/>
    </w:pPr>
  </w:style>
  <w:style w:type="paragraph" w:styleId="1">
    <w:name w:val="heading 1"/>
    <w:basedOn w:val="a"/>
    <w:next w:val="a"/>
    <w:link w:val="1Char"/>
    <w:uiPriority w:val="9"/>
    <w:qFormat/>
    <w:rsid w:val="007C74F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7C74F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31BB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31BB9"/>
    <w:rPr>
      <w:sz w:val="18"/>
      <w:szCs w:val="18"/>
    </w:rPr>
  </w:style>
  <w:style w:type="paragraph" w:styleId="a4">
    <w:name w:val="footer"/>
    <w:basedOn w:val="a"/>
    <w:link w:val="Char0"/>
    <w:uiPriority w:val="99"/>
    <w:semiHidden/>
    <w:unhideWhenUsed/>
    <w:rsid w:val="00631BB9"/>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631BB9"/>
    <w:rPr>
      <w:sz w:val="18"/>
      <w:szCs w:val="18"/>
    </w:rPr>
  </w:style>
  <w:style w:type="paragraph" w:styleId="a5">
    <w:name w:val="List Paragraph"/>
    <w:basedOn w:val="a"/>
    <w:uiPriority w:val="34"/>
    <w:qFormat/>
    <w:rsid w:val="00564D11"/>
    <w:pPr>
      <w:ind w:firstLineChars="200" w:firstLine="420"/>
    </w:pPr>
  </w:style>
  <w:style w:type="table" w:styleId="a6">
    <w:name w:val="Table Grid"/>
    <w:basedOn w:val="a1"/>
    <w:uiPriority w:val="59"/>
    <w:rsid w:val="008B725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7">
    <w:name w:val="Balloon Text"/>
    <w:basedOn w:val="a"/>
    <w:link w:val="Char1"/>
    <w:uiPriority w:val="99"/>
    <w:semiHidden/>
    <w:unhideWhenUsed/>
    <w:rsid w:val="00026104"/>
    <w:rPr>
      <w:sz w:val="18"/>
      <w:szCs w:val="18"/>
    </w:rPr>
  </w:style>
  <w:style w:type="character" w:customStyle="1" w:styleId="Char1">
    <w:name w:val="批注框文本 Char"/>
    <w:basedOn w:val="a0"/>
    <w:link w:val="a7"/>
    <w:uiPriority w:val="99"/>
    <w:semiHidden/>
    <w:rsid w:val="00026104"/>
    <w:rPr>
      <w:sz w:val="18"/>
      <w:szCs w:val="18"/>
    </w:rPr>
  </w:style>
  <w:style w:type="character" w:styleId="a8">
    <w:name w:val="Hyperlink"/>
    <w:basedOn w:val="a0"/>
    <w:uiPriority w:val="99"/>
    <w:unhideWhenUsed/>
    <w:rsid w:val="00026104"/>
    <w:rPr>
      <w:color w:val="0000FF" w:themeColor="hyperlink"/>
      <w:u w:val="single"/>
    </w:rPr>
  </w:style>
  <w:style w:type="paragraph" w:styleId="a9">
    <w:name w:val="No Spacing"/>
    <w:link w:val="Char2"/>
    <w:uiPriority w:val="1"/>
    <w:qFormat/>
    <w:rsid w:val="007C74FF"/>
    <w:rPr>
      <w:kern w:val="0"/>
      <w:sz w:val="22"/>
    </w:rPr>
  </w:style>
  <w:style w:type="character" w:customStyle="1" w:styleId="Char2">
    <w:name w:val="无间隔 Char"/>
    <w:basedOn w:val="a0"/>
    <w:link w:val="a9"/>
    <w:uiPriority w:val="1"/>
    <w:rsid w:val="007C74FF"/>
    <w:rPr>
      <w:kern w:val="0"/>
      <w:sz w:val="22"/>
    </w:rPr>
  </w:style>
  <w:style w:type="character" w:customStyle="1" w:styleId="1Char">
    <w:name w:val="标题 1 Char"/>
    <w:basedOn w:val="a0"/>
    <w:link w:val="1"/>
    <w:uiPriority w:val="9"/>
    <w:rsid w:val="007C74FF"/>
    <w:rPr>
      <w:b/>
      <w:bCs/>
      <w:kern w:val="44"/>
      <w:sz w:val="44"/>
      <w:szCs w:val="44"/>
    </w:rPr>
  </w:style>
  <w:style w:type="character" w:customStyle="1" w:styleId="2Char">
    <w:name w:val="标题 2 Char"/>
    <w:basedOn w:val="a0"/>
    <w:link w:val="2"/>
    <w:uiPriority w:val="9"/>
    <w:semiHidden/>
    <w:rsid w:val="007C74FF"/>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E84C0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E84C0A"/>
  </w:style>
  <w:style w:type="paragraph" w:styleId="20">
    <w:name w:val="toc 2"/>
    <w:basedOn w:val="a"/>
    <w:next w:val="a"/>
    <w:autoRedefine/>
    <w:uiPriority w:val="39"/>
    <w:unhideWhenUsed/>
    <w:rsid w:val="00E84C0A"/>
    <w:pPr>
      <w:ind w:leftChars="200" w:left="420"/>
    </w:pPr>
  </w:style>
</w:styles>
</file>

<file path=word/webSettings.xml><?xml version="1.0" encoding="utf-8"?>
<w:webSettings xmlns:r="http://schemas.openxmlformats.org/officeDocument/2006/relationships" xmlns:w="http://schemas.openxmlformats.org/wordprocessingml/2006/main">
  <w:divs>
    <w:div w:id="758410328">
      <w:bodyDiv w:val="1"/>
      <w:marLeft w:val="0"/>
      <w:marRight w:val="0"/>
      <w:marTop w:val="0"/>
      <w:marBottom w:val="0"/>
      <w:divBdr>
        <w:top w:val="none" w:sz="0" w:space="0" w:color="auto"/>
        <w:left w:val="none" w:sz="0" w:space="0" w:color="auto"/>
        <w:bottom w:val="none" w:sz="0" w:space="0" w:color="auto"/>
        <w:right w:val="none" w:sz="0" w:space="0" w:color="auto"/>
      </w:divBdr>
      <w:divsChild>
        <w:div w:id="1549881901">
          <w:marLeft w:val="0"/>
          <w:marRight w:val="0"/>
          <w:marTop w:val="0"/>
          <w:marBottom w:val="0"/>
          <w:divBdr>
            <w:top w:val="none" w:sz="0" w:space="0" w:color="auto"/>
            <w:left w:val="none" w:sz="0" w:space="0" w:color="auto"/>
            <w:bottom w:val="none" w:sz="0" w:space="0" w:color="auto"/>
            <w:right w:val="none" w:sz="0" w:space="0" w:color="auto"/>
          </w:divBdr>
          <w:divsChild>
            <w:div w:id="74292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88591">
      <w:bodyDiv w:val="1"/>
      <w:marLeft w:val="0"/>
      <w:marRight w:val="0"/>
      <w:marTop w:val="0"/>
      <w:marBottom w:val="0"/>
      <w:divBdr>
        <w:top w:val="none" w:sz="0" w:space="0" w:color="auto"/>
        <w:left w:val="none" w:sz="0" w:space="0" w:color="auto"/>
        <w:bottom w:val="none" w:sz="0" w:space="0" w:color="auto"/>
        <w:right w:val="none" w:sz="0" w:space="0" w:color="auto"/>
      </w:divBdr>
      <w:divsChild>
        <w:div w:id="1636518521">
          <w:marLeft w:val="0"/>
          <w:marRight w:val="0"/>
          <w:marTop w:val="0"/>
          <w:marBottom w:val="0"/>
          <w:divBdr>
            <w:top w:val="none" w:sz="0" w:space="0" w:color="auto"/>
            <w:left w:val="none" w:sz="0" w:space="0" w:color="auto"/>
            <w:bottom w:val="none" w:sz="0" w:space="0" w:color="auto"/>
            <w:right w:val="none" w:sz="0" w:space="0" w:color="auto"/>
          </w:divBdr>
          <w:divsChild>
            <w:div w:id="156147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389002">
      <w:bodyDiv w:val="1"/>
      <w:marLeft w:val="0"/>
      <w:marRight w:val="0"/>
      <w:marTop w:val="0"/>
      <w:marBottom w:val="0"/>
      <w:divBdr>
        <w:top w:val="none" w:sz="0" w:space="0" w:color="auto"/>
        <w:left w:val="none" w:sz="0" w:space="0" w:color="auto"/>
        <w:bottom w:val="none" w:sz="0" w:space="0" w:color="auto"/>
        <w:right w:val="none" w:sz="0" w:space="0" w:color="auto"/>
      </w:divBdr>
      <w:divsChild>
        <w:div w:id="1110736890">
          <w:marLeft w:val="0"/>
          <w:marRight w:val="0"/>
          <w:marTop w:val="0"/>
          <w:marBottom w:val="0"/>
          <w:divBdr>
            <w:top w:val="none" w:sz="0" w:space="0" w:color="auto"/>
            <w:left w:val="none" w:sz="0" w:space="0" w:color="auto"/>
            <w:bottom w:val="none" w:sz="0" w:space="0" w:color="auto"/>
            <w:right w:val="none" w:sz="0" w:space="0" w:color="auto"/>
          </w:divBdr>
          <w:divsChild>
            <w:div w:id="304362653">
              <w:marLeft w:val="0"/>
              <w:marRight w:val="0"/>
              <w:marTop w:val="0"/>
              <w:marBottom w:val="0"/>
              <w:divBdr>
                <w:top w:val="none" w:sz="0" w:space="0" w:color="auto"/>
                <w:left w:val="none" w:sz="0" w:space="0" w:color="auto"/>
                <w:bottom w:val="none" w:sz="0" w:space="0" w:color="auto"/>
                <w:right w:val="none" w:sz="0" w:space="0" w:color="auto"/>
              </w:divBdr>
            </w:div>
            <w:div w:id="211505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68831">
      <w:bodyDiv w:val="1"/>
      <w:marLeft w:val="0"/>
      <w:marRight w:val="0"/>
      <w:marTop w:val="0"/>
      <w:marBottom w:val="0"/>
      <w:divBdr>
        <w:top w:val="none" w:sz="0" w:space="0" w:color="auto"/>
        <w:left w:val="none" w:sz="0" w:space="0" w:color="auto"/>
        <w:bottom w:val="none" w:sz="0" w:space="0" w:color="auto"/>
        <w:right w:val="none" w:sz="0" w:space="0" w:color="auto"/>
      </w:divBdr>
      <w:divsChild>
        <w:div w:id="537275680">
          <w:marLeft w:val="0"/>
          <w:marRight w:val="0"/>
          <w:marTop w:val="0"/>
          <w:marBottom w:val="0"/>
          <w:divBdr>
            <w:top w:val="none" w:sz="0" w:space="0" w:color="auto"/>
            <w:left w:val="none" w:sz="0" w:space="0" w:color="auto"/>
            <w:bottom w:val="none" w:sz="0" w:space="0" w:color="auto"/>
            <w:right w:val="none" w:sz="0" w:space="0" w:color="auto"/>
          </w:divBdr>
          <w:divsChild>
            <w:div w:id="14817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3349">
      <w:bodyDiv w:val="1"/>
      <w:marLeft w:val="0"/>
      <w:marRight w:val="0"/>
      <w:marTop w:val="0"/>
      <w:marBottom w:val="0"/>
      <w:divBdr>
        <w:top w:val="none" w:sz="0" w:space="0" w:color="auto"/>
        <w:left w:val="none" w:sz="0" w:space="0" w:color="auto"/>
        <w:bottom w:val="none" w:sz="0" w:space="0" w:color="auto"/>
        <w:right w:val="none" w:sz="0" w:space="0" w:color="auto"/>
      </w:divBdr>
    </w:div>
    <w:div w:id="1755320612">
      <w:bodyDiv w:val="1"/>
      <w:marLeft w:val="0"/>
      <w:marRight w:val="0"/>
      <w:marTop w:val="0"/>
      <w:marBottom w:val="0"/>
      <w:divBdr>
        <w:top w:val="none" w:sz="0" w:space="0" w:color="auto"/>
        <w:left w:val="none" w:sz="0" w:space="0" w:color="auto"/>
        <w:bottom w:val="none" w:sz="0" w:space="0" w:color="auto"/>
        <w:right w:val="none" w:sz="0" w:space="0" w:color="auto"/>
      </w:divBdr>
      <w:divsChild>
        <w:div w:id="1352293512">
          <w:marLeft w:val="0"/>
          <w:marRight w:val="0"/>
          <w:marTop w:val="0"/>
          <w:marBottom w:val="0"/>
          <w:divBdr>
            <w:top w:val="none" w:sz="0" w:space="0" w:color="auto"/>
            <w:left w:val="none" w:sz="0" w:space="0" w:color="auto"/>
            <w:bottom w:val="none" w:sz="0" w:space="0" w:color="auto"/>
            <w:right w:val="none" w:sz="0" w:space="0" w:color="auto"/>
          </w:divBdr>
          <w:divsChild>
            <w:div w:id="95683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99095">
      <w:bodyDiv w:val="1"/>
      <w:marLeft w:val="0"/>
      <w:marRight w:val="0"/>
      <w:marTop w:val="0"/>
      <w:marBottom w:val="0"/>
      <w:divBdr>
        <w:top w:val="none" w:sz="0" w:space="0" w:color="auto"/>
        <w:left w:val="none" w:sz="0" w:space="0" w:color="auto"/>
        <w:bottom w:val="none" w:sz="0" w:space="0" w:color="auto"/>
        <w:right w:val="none" w:sz="0" w:space="0" w:color="auto"/>
      </w:divBdr>
      <w:divsChild>
        <w:div w:id="1481195454">
          <w:marLeft w:val="0"/>
          <w:marRight w:val="0"/>
          <w:marTop w:val="0"/>
          <w:marBottom w:val="0"/>
          <w:divBdr>
            <w:top w:val="none" w:sz="0" w:space="0" w:color="auto"/>
            <w:left w:val="none" w:sz="0" w:space="0" w:color="auto"/>
            <w:bottom w:val="none" w:sz="0" w:space="0" w:color="auto"/>
            <w:right w:val="none" w:sz="0" w:space="0" w:color="auto"/>
          </w:divBdr>
          <w:divsChild>
            <w:div w:id="901065107">
              <w:marLeft w:val="0"/>
              <w:marRight w:val="0"/>
              <w:marTop w:val="0"/>
              <w:marBottom w:val="0"/>
              <w:divBdr>
                <w:top w:val="none" w:sz="0" w:space="0" w:color="auto"/>
                <w:left w:val="none" w:sz="0" w:space="0" w:color="auto"/>
                <w:bottom w:val="none" w:sz="0" w:space="0" w:color="auto"/>
                <w:right w:val="none" w:sz="0" w:space="0" w:color="auto"/>
              </w:divBdr>
            </w:div>
            <w:div w:id="330447662">
              <w:marLeft w:val="0"/>
              <w:marRight w:val="0"/>
              <w:marTop w:val="0"/>
              <w:marBottom w:val="0"/>
              <w:divBdr>
                <w:top w:val="none" w:sz="0" w:space="0" w:color="auto"/>
                <w:left w:val="none" w:sz="0" w:space="0" w:color="auto"/>
                <w:bottom w:val="none" w:sz="0" w:space="0" w:color="auto"/>
                <w:right w:val="none" w:sz="0" w:space="0" w:color="auto"/>
              </w:divBdr>
            </w:div>
            <w:div w:id="1959752162">
              <w:marLeft w:val="0"/>
              <w:marRight w:val="0"/>
              <w:marTop w:val="0"/>
              <w:marBottom w:val="0"/>
              <w:divBdr>
                <w:top w:val="none" w:sz="0" w:space="0" w:color="auto"/>
                <w:left w:val="none" w:sz="0" w:space="0" w:color="auto"/>
                <w:bottom w:val="none" w:sz="0" w:space="0" w:color="auto"/>
                <w:right w:val="none" w:sz="0" w:space="0" w:color="auto"/>
              </w:divBdr>
            </w:div>
            <w:div w:id="646394042">
              <w:marLeft w:val="0"/>
              <w:marRight w:val="0"/>
              <w:marTop w:val="0"/>
              <w:marBottom w:val="0"/>
              <w:divBdr>
                <w:top w:val="none" w:sz="0" w:space="0" w:color="auto"/>
                <w:left w:val="none" w:sz="0" w:space="0" w:color="auto"/>
                <w:bottom w:val="none" w:sz="0" w:space="0" w:color="auto"/>
                <w:right w:val="none" w:sz="0" w:space="0" w:color="auto"/>
              </w:divBdr>
            </w:div>
            <w:div w:id="1625041394">
              <w:marLeft w:val="0"/>
              <w:marRight w:val="0"/>
              <w:marTop w:val="0"/>
              <w:marBottom w:val="0"/>
              <w:divBdr>
                <w:top w:val="none" w:sz="0" w:space="0" w:color="auto"/>
                <w:left w:val="none" w:sz="0" w:space="0" w:color="auto"/>
                <w:bottom w:val="none" w:sz="0" w:space="0" w:color="auto"/>
                <w:right w:val="none" w:sz="0" w:space="0" w:color="auto"/>
              </w:divBdr>
            </w:div>
            <w:div w:id="1318417236">
              <w:marLeft w:val="0"/>
              <w:marRight w:val="0"/>
              <w:marTop w:val="0"/>
              <w:marBottom w:val="0"/>
              <w:divBdr>
                <w:top w:val="none" w:sz="0" w:space="0" w:color="auto"/>
                <w:left w:val="none" w:sz="0" w:space="0" w:color="auto"/>
                <w:bottom w:val="none" w:sz="0" w:space="0" w:color="auto"/>
                <w:right w:val="none" w:sz="0" w:space="0" w:color="auto"/>
              </w:divBdr>
            </w:div>
            <w:div w:id="196242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zhuanlan.zhihu.com/p/43537323"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learnopengl-cn.github.io/02%20Lighting/02%20Basic%20Lighting/"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blog.csdn.net/popy007/article/details/1797121" TargetMode="External"/><Relationship Id="rId33" Type="http://schemas.openxmlformats.org/officeDocument/2006/relationships/hyperlink" Target="https://blog.csdn.net/popy007/article/details/1797121" TargetMode="External"/><Relationship Id="rId38" Type="http://schemas.openxmlformats.org/officeDocument/2006/relationships/image" Target="media/image22.png"/><Relationship Id="rId46"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5.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hyperlink" Target="https://blog.csdn.net/popy007/article/details/5570803" TargetMode="Externa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github.com/skywind3000/mini3d"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3.png"/><Relationship Id="rId10" Type="http://schemas.openxmlformats.org/officeDocument/2006/relationships/hyperlink" Target="https://bulma.io/" TargetMode="Externa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hyperlink" Target="https://learnopengl-cn.github.io/02%20Lighting/02%20Basic%20Lighting/" TargetMode="External"/><Relationship Id="rId4" Type="http://schemas.openxmlformats.org/officeDocument/2006/relationships/settings" Target="settings.xml"/><Relationship Id="rId9" Type="http://schemas.openxmlformats.org/officeDocument/2006/relationships/hyperlink" Target="https://electronjs.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github.com/ColinCollins/RenderingWork" TargetMode="External"/><Relationship Id="rId30" Type="http://schemas.openxmlformats.org/officeDocument/2006/relationships/hyperlink" Target="http://www.songho.ca/opengl/gl_projectionmatrix.html" TargetMode="External"/><Relationship Id="rId35" Type="http://schemas.openxmlformats.org/officeDocument/2006/relationships/hyperlink" Target="https://github.com/skywind3000/mini3d"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FD6F25-EDEE-4188-898D-F61596438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26</Pages>
  <Words>2218</Words>
  <Characters>12645</Characters>
  <Application>Microsoft Office Word</Application>
  <DocSecurity>0</DocSecurity>
  <Lines>105</Lines>
  <Paragraphs>29</Paragraphs>
  <ScaleCrop>false</ScaleCrop>
  <Company/>
  <LinksUpToDate>false</LinksUpToDate>
  <CharactersWithSpaces>14834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700</dc:creator>
  <cp:keywords/>
  <dc:description/>
  <cp:lastModifiedBy>700</cp:lastModifiedBy>
  <cp:revision>20</cp:revision>
  <dcterms:created xsi:type="dcterms:W3CDTF">2019-03-31T03:33:00Z</dcterms:created>
  <dcterms:modified xsi:type="dcterms:W3CDTF">2019-04-01T04:53:00Z</dcterms:modified>
</cp:coreProperties>
</file>