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B6E7C" w14:textId="77777777" w:rsidR="0089451B" w:rsidRDefault="00620008">
      <w:pPr>
        <w:rPr>
          <w:rFonts w:ascii="Calibri" w:hAnsi="Calibri" w:cs="Calibri"/>
          <w:b/>
          <w:bCs/>
          <w:sz w:val="22"/>
          <w:szCs w:val="22"/>
        </w:rPr>
      </w:pPr>
      <w:r w:rsidRPr="009B0971">
        <w:rPr>
          <w:rFonts w:ascii="Calibri" w:hAnsi="Calibri" w:cs="Calibri"/>
          <w:b/>
          <w:bCs/>
          <w:sz w:val="22"/>
          <w:szCs w:val="22"/>
        </w:rPr>
        <w:t>Conversion Rate Tools</w:t>
      </w:r>
      <w:r w:rsidR="0089451B">
        <w:rPr>
          <w:rFonts w:ascii="Calibri" w:hAnsi="Calibri" w:cs="Calibri"/>
          <w:b/>
          <w:bCs/>
          <w:sz w:val="22"/>
          <w:szCs w:val="22"/>
        </w:rPr>
        <w:t xml:space="preserve"> </w:t>
      </w:r>
    </w:p>
    <w:p w14:paraId="1E57803F" w14:textId="5A3E23F4" w:rsidR="00620008" w:rsidRDefault="009B0971">
      <w:pPr>
        <w:rPr>
          <w:rFonts w:ascii="Calibri" w:hAnsi="Calibri" w:cs="Calibri"/>
          <w:sz w:val="22"/>
          <w:szCs w:val="22"/>
        </w:rPr>
      </w:pPr>
      <w:r>
        <w:rPr>
          <w:rFonts w:ascii="Calibri" w:hAnsi="Calibri" w:cs="Calibri"/>
          <w:sz w:val="22"/>
          <w:szCs w:val="22"/>
        </w:rPr>
        <w:t>2024-07-09</w:t>
      </w:r>
      <w:r w:rsidR="0089451B">
        <w:rPr>
          <w:rFonts w:ascii="Calibri" w:hAnsi="Calibri" w:cs="Calibri"/>
          <w:sz w:val="22"/>
          <w:szCs w:val="22"/>
        </w:rPr>
        <w:t>, 11am-12pm</w:t>
      </w:r>
    </w:p>
    <w:p w14:paraId="79EA4F52" w14:textId="7F92EE64" w:rsidR="0089451B" w:rsidRPr="0089451B" w:rsidRDefault="0089451B" w:rsidP="0089451B">
      <w:pPr>
        <w:rPr>
          <w:rFonts w:ascii="Calibri" w:hAnsi="Calibri" w:cs="Calibri"/>
          <w:sz w:val="22"/>
          <w:szCs w:val="22"/>
        </w:rPr>
      </w:pPr>
      <w:r w:rsidRPr="0089451B">
        <w:rPr>
          <w:rFonts w:ascii="Calibri" w:hAnsi="Calibri" w:cs="Calibri"/>
          <w:sz w:val="22"/>
          <w:szCs w:val="22"/>
        </w:rPr>
        <w:t>Webex</w:t>
      </w:r>
      <w:r w:rsidRPr="0089451B">
        <w:rPr>
          <w:rFonts w:ascii="Calibri" w:hAnsi="Calibri" w:cs="Calibri"/>
          <w:sz w:val="22"/>
          <w:szCs w:val="22"/>
        </w:rPr>
        <w:t xml:space="preserve"> meeting</w:t>
      </w:r>
    </w:p>
    <w:p w14:paraId="0EB61257" w14:textId="77777777" w:rsidR="0089451B" w:rsidRDefault="0089451B">
      <w:pPr>
        <w:rPr>
          <w:rFonts w:ascii="Calibri" w:hAnsi="Calibri" w:cs="Calibri"/>
          <w:sz w:val="22"/>
          <w:szCs w:val="22"/>
        </w:rPr>
      </w:pPr>
    </w:p>
    <w:p w14:paraId="07F442F9" w14:textId="77777777" w:rsidR="00620008" w:rsidRDefault="00620008">
      <w:pPr>
        <w:rPr>
          <w:rFonts w:ascii="Calibri" w:hAnsi="Calibri" w:cs="Calibri"/>
          <w:sz w:val="22"/>
          <w:szCs w:val="22"/>
        </w:rPr>
      </w:pPr>
    </w:p>
    <w:p w14:paraId="0857CE2F" w14:textId="16172700" w:rsidR="009B7CE1" w:rsidRPr="00F43D59" w:rsidRDefault="009B7CE1">
      <w:pPr>
        <w:rPr>
          <w:rFonts w:ascii="Calibri" w:hAnsi="Calibri" w:cs="Calibri"/>
          <w:b/>
          <w:bCs/>
          <w:sz w:val="22"/>
          <w:szCs w:val="22"/>
        </w:rPr>
      </w:pPr>
      <w:r w:rsidRPr="00F43D59">
        <w:rPr>
          <w:rFonts w:ascii="Calibri" w:hAnsi="Calibri" w:cs="Calibri"/>
          <w:b/>
          <w:bCs/>
          <w:sz w:val="22"/>
          <w:szCs w:val="22"/>
        </w:rPr>
        <w:t>Agenda</w:t>
      </w:r>
    </w:p>
    <w:p w14:paraId="78EA1F29" w14:textId="77777777" w:rsidR="009B0971" w:rsidRDefault="009B0971">
      <w:pPr>
        <w:rPr>
          <w:rFonts w:ascii="Calibri" w:hAnsi="Calibri" w:cs="Calibri"/>
          <w:sz w:val="22"/>
          <w:szCs w:val="22"/>
        </w:rPr>
      </w:pPr>
    </w:p>
    <w:p w14:paraId="7398D947" w14:textId="33D0F53D" w:rsidR="00A446B4" w:rsidRPr="00F43D59" w:rsidRDefault="00A446B4" w:rsidP="009B0971">
      <w:pPr>
        <w:pStyle w:val="ListParagraph"/>
        <w:numPr>
          <w:ilvl w:val="0"/>
          <w:numId w:val="5"/>
        </w:numPr>
        <w:rPr>
          <w:rFonts w:ascii="Calibri" w:hAnsi="Calibri" w:cs="Calibri"/>
          <w:b/>
          <w:bCs/>
          <w:sz w:val="22"/>
          <w:szCs w:val="22"/>
        </w:rPr>
      </w:pPr>
      <w:r w:rsidRPr="00F43D59">
        <w:rPr>
          <w:rFonts w:ascii="Calibri" w:hAnsi="Calibri" w:cs="Calibri"/>
          <w:b/>
          <w:bCs/>
          <w:sz w:val="22"/>
          <w:szCs w:val="22"/>
        </w:rPr>
        <w:t>Welcome &amp; introductions (5 minutes)</w:t>
      </w:r>
    </w:p>
    <w:p w14:paraId="60F179A0" w14:textId="77777777" w:rsidR="00A446B4" w:rsidRPr="00E91042" w:rsidRDefault="00A446B4" w:rsidP="00A446B4">
      <w:pPr>
        <w:pStyle w:val="ListParagraph"/>
        <w:rPr>
          <w:rFonts w:ascii="Calibri" w:hAnsi="Calibri" w:cs="Calibri"/>
          <w:sz w:val="20"/>
          <w:szCs w:val="20"/>
        </w:rPr>
      </w:pPr>
    </w:p>
    <w:p w14:paraId="2C973036" w14:textId="13104E4F" w:rsidR="009B0971" w:rsidRPr="0031556A" w:rsidRDefault="00A446B4" w:rsidP="009B0971">
      <w:pPr>
        <w:pStyle w:val="ListParagraph"/>
        <w:numPr>
          <w:ilvl w:val="0"/>
          <w:numId w:val="5"/>
        </w:numPr>
        <w:rPr>
          <w:rFonts w:ascii="Calibri" w:hAnsi="Calibri" w:cs="Calibri"/>
          <w:b/>
          <w:bCs/>
          <w:sz w:val="20"/>
          <w:szCs w:val="20"/>
        </w:rPr>
      </w:pPr>
      <w:r w:rsidRPr="0031556A">
        <w:rPr>
          <w:rFonts w:ascii="Calibri" w:hAnsi="Calibri" w:cs="Calibri"/>
          <w:b/>
          <w:bCs/>
          <w:sz w:val="20"/>
          <w:szCs w:val="20"/>
        </w:rPr>
        <w:t>O</w:t>
      </w:r>
      <w:r w:rsidR="009B0971" w:rsidRPr="0031556A">
        <w:rPr>
          <w:rFonts w:ascii="Calibri" w:hAnsi="Calibri" w:cs="Calibri"/>
          <w:b/>
          <w:bCs/>
          <w:sz w:val="20"/>
          <w:szCs w:val="20"/>
        </w:rPr>
        <w:t>verview of existing conversion rate tools (5 minutes)</w:t>
      </w:r>
    </w:p>
    <w:p w14:paraId="1284D067" w14:textId="7AD23697" w:rsidR="009B0971" w:rsidRPr="00E91042" w:rsidRDefault="009B0971" w:rsidP="009B0971">
      <w:pPr>
        <w:pStyle w:val="ListParagraph"/>
        <w:numPr>
          <w:ilvl w:val="1"/>
          <w:numId w:val="5"/>
        </w:numPr>
        <w:rPr>
          <w:rFonts w:ascii="Calibri" w:hAnsi="Calibri" w:cs="Calibri"/>
          <w:sz w:val="20"/>
          <w:szCs w:val="20"/>
        </w:rPr>
      </w:pPr>
      <w:r w:rsidRPr="00E91042">
        <w:rPr>
          <w:rFonts w:ascii="Calibri" w:hAnsi="Calibri" w:cs="Calibri"/>
          <w:sz w:val="20"/>
          <w:szCs w:val="20"/>
        </w:rPr>
        <w:t>DART tool</w:t>
      </w:r>
      <w:r w:rsidR="00E91042" w:rsidRPr="00E91042">
        <w:rPr>
          <w:rFonts w:ascii="Calibri" w:hAnsi="Calibri" w:cs="Calibri"/>
          <w:sz w:val="20"/>
          <w:szCs w:val="20"/>
        </w:rPr>
        <w:t xml:space="preserve"> </w:t>
      </w:r>
      <w:r w:rsidR="00E91042" w:rsidRPr="00E91042">
        <w:rPr>
          <w:rFonts w:ascii="Calibri" w:hAnsi="Calibri" w:cs="Calibri"/>
          <w:color w:val="222222"/>
          <w:sz w:val="20"/>
          <w:szCs w:val="20"/>
        </w:rPr>
        <w:t>(</w:t>
      </w:r>
      <w:hyperlink r:id="rId7" w:tgtFrame="_blank" w:history="1">
        <w:r w:rsidR="00E91042" w:rsidRPr="00E91042">
          <w:rPr>
            <w:rFonts w:ascii="Calibri" w:hAnsi="Calibri" w:cs="Calibri"/>
            <w:color w:val="1155CC"/>
            <w:sz w:val="20"/>
            <w:szCs w:val="20"/>
            <w:u w:val="single"/>
          </w:rPr>
          <w:t>https://www.cbr.washington.edu/dart/query/pitadult_conrate</w:t>
        </w:r>
      </w:hyperlink>
      <w:r w:rsidR="00E91042" w:rsidRPr="00E91042">
        <w:rPr>
          <w:rFonts w:ascii="Calibri" w:hAnsi="Calibri" w:cs="Calibri"/>
          <w:color w:val="222222"/>
          <w:sz w:val="20"/>
          <w:szCs w:val="20"/>
        </w:rPr>
        <w:t>) </w:t>
      </w:r>
    </w:p>
    <w:p w14:paraId="59871210" w14:textId="68B8ED27" w:rsidR="009B0971" w:rsidRPr="00E91042" w:rsidRDefault="009B0971" w:rsidP="006F18D1">
      <w:pPr>
        <w:pStyle w:val="ListParagraph"/>
        <w:numPr>
          <w:ilvl w:val="1"/>
          <w:numId w:val="5"/>
        </w:numPr>
        <w:rPr>
          <w:rFonts w:ascii="Calibri" w:hAnsi="Calibri" w:cs="Calibri"/>
          <w:sz w:val="20"/>
          <w:szCs w:val="20"/>
        </w:rPr>
      </w:pPr>
      <w:proofErr w:type="spellStart"/>
      <w:r w:rsidRPr="00E91042">
        <w:rPr>
          <w:rFonts w:ascii="Calibri" w:hAnsi="Calibri" w:cs="Calibri"/>
          <w:sz w:val="20"/>
          <w:szCs w:val="20"/>
        </w:rPr>
        <w:t>OneFishTwoFish</w:t>
      </w:r>
      <w:proofErr w:type="spellEnd"/>
      <w:r w:rsidRPr="00E91042">
        <w:rPr>
          <w:rFonts w:ascii="Calibri" w:hAnsi="Calibri" w:cs="Calibri"/>
          <w:sz w:val="20"/>
          <w:szCs w:val="20"/>
        </w:rPr>
        <w:t xml:space="preserve"> tools </w:t>
      </w:r>
    </w:p>
    <w:p w14:paraId="28F2DF41" w14:textId="46D0C918" w:rsidR="00E91042" w:rsidRPr="00E91042" w:rsidRDefault="00E91042" w:rsidP="00E91042">
      <w:pPr>
        <w:pStyle w:val="ListParagraph"/>
        <w:numPr>
          <w:ilvl w:val="2"/>
          <w:numId w:val="5"/>
        </w:numPr>
        <w:rPr>
          <w:rFonts w:ascii="Calibri" w:hAnsi="Calibri" w:cs="Calibri"/>
          <w:sz w:val="20"/>
          <w:szCs w:val="20"/>
        </w:rPr>
      </w:pPr>
      <w:r w:rsidRPr="00E91042">
        <w:rPr>
          <w:rFonts w:ascii="Calibri" w:hAnsi="Calibri" w:cs="Calibri"/>
          <w:color w:val="222222"/>
          <w:sz w:val="20"/>
          <w:szCs w:val="20"/>
          <w:shd w:val="clear" w:color="auto" w:fill="FFFFFF"/>
        </w:rPr>
        <w:t>Adult Salmonid Reach Conversion/Loss Rates (HTML/</w:t>
      </w:r>
      <w:proofErr w:type="spellStart"/>
      <w:r w:rsidRPr="00E91042">
        <w:rPr>
          <w:rFonts w:ascii="Calibri" w:hAnsi="Calibri" w:cs="Calibri"/>
          <w:color w:val="222222"/>
          <w:sz w:val="20"/>
          <w:szCs w:val="20"/>
          <w:shd w:val="clear" w:color="auto" w:fill="FFFFFF"/>
        </w:rPr>
        <w:t>javascript</w:t>
      </w:r>
      <w:proofErr w:type="spellEnd"/>
      <w:r w:rsidRPr="00E91042">
        <w:rPr>
          <w:rFonts w:ascii="Calibri" w:hAnsi="Calibri" w:cs="Calibri"/>
          <w:color w:val="222222"/>
          <w:sz w:val="20"/>
          <w:szCs w:val="20"/>
          <w:shd w:val="clear" w:color="auto" w:fill="FFFFFF"/>
        </w:rPr>
        <w:t xml:space="preserve"> web app)</w:t>
      </w:r>
    </w:p>
    <w:p w14:paraId="086B7B96" w14:textId="0E8BE23D" w:rsidR="00E91042" w:rsidRPr="00E91042" w:rsidRDefault="00000000" w:rsidP="00E91042">
      <w:pPr>
        <w:pStyle w:val="ListParagraph"/>
        <w:ind w:left="1440" w:firstLine="720"/>
        <w:rPr>
          <w:rFonts w:ascii="Calibri" w:hAnsi="Calibri" w:cs="Calibri"/>
          <w:color w:val="222222"/>
          <w:sz w:val="20"/>
          <w:szCs w:val="20"/>
        </w:rPr>
      </w:pPr>
      <w:hyperlink r:id="rId8" w:history="1">
        <w:r w:rsidR="00E91042" w:rsidRPr="00E91042">
          <w:rPr>
            <w:rStyle w:val="Hyperlink"/>
            <w:rFonts w:ascii="Calibri" w:hAnsi="Calibri" w:cs="Calibri"/>
            <w:sz w:val="20"/>
            <w:szCs w:val="20"/>
          </w:rPr>
          <w:t>https://www.onefishtwofish.net/viz/ConversionRate2.html</w:t>
        </w:r>
      </w:hyperlink>
    </w:p>
    <w:p w14:paraId="6A920AFF" w14:textId="77777777" w:rsidR="00E91042" w:rsidRPr="00E91042" w:rsidRDefault="00E91042" w:rsidP="00E91042">
      <w:pPr>
        <w:pStyle w:val="ListParagraph"/>
        <w:numPr>
          <w:ilvl w:val="2"/>
          <w:numId w:val="5"/>
        </w:numPr>
        <w:rPr>
          <w:rFonts w:ascii="Calibri" w:hAnsi="Calibri" w:cs="Calibri"/>
          <w:sz w:val="20"/>
          <w:szCs w:val="20"/>
        </w:rPr>
      </w:pPr>
      <w:r w:rsidRPr="00E91042">
        <w:rPr>
          <w:rFonts w:ascii="Calibri" w:hAnsi="Calibri" w:cs="Calibri"/>
          <w:color w:val="222222"/>
          <w:sz w:val="20"/>
          <w:szCs w:val="20"/>
          <w:shd w:val="clear" w:color="auto" w:fill="FFFFFF"/>
        </w:rPr>
        <w:t>Adult Salmonid FCRPS Reach Conversion and Delay (Shiny app)</w:t>
      </w:r>
    </w:p>
    <w:p w14:paraId="7FBCCC53" w14:textId="485D13CE" w:rsidR="00E91042" w:rsidRPr="00E91042" w:rsidRDefault="00000000" w:rsidP="00E91042">
      <w:pPr>
        <w:pStyle w:val="ListParagraph"/>
        <w:ind w:left="1440" w:firstLine="720"/>
        <w:rPr>
          <w:rFonts w:ascii="Calibri" w:hAnsi="Calibri" w:cs="Calibri"/>
          <w:color w:val="222222"/>
          <w:sz w:val="20"/>
          <w:szCs w:val="20"/>
        </w:rPr>
      </w:pPr>
      <w:hyperlink r:id="rId9" w:history="1">
        <w:r w:rsidR="00E91042" w:rsidRPr="00E91042">
          <w:rPr>
            <w:rStyle w:val="Hyperlink"/>
            <w:rFonts w:ascii="Calibri" w:hAnsi="Calibri" w:cs="Calibri"/>
            <w:sz w:val="20"/>
            <w:szCs w:val="20"/>
          </w:rPr>
          <w:t>https://salmonetics.shinyapps.io/ConversionRate/</w:t>
        </w:r>
      </w:hyperlink>
    </w:p>
    <w:p w14:paraId="7EBA7371" w14:textId="52A0FA13" w:rsidR="009B0971" w:rsidRPr="00E91042" w:rsidRDefault="009B0971" w:rsidP="009B0971">
      <w:pPr>
        <w:pStyle w:val="ListParagraph"/>
        <w:numPr>
          <w:ilvl w:val="1"/>
          <w:numId w:val="5"/>
        </w:numPr>
        <w:rPr>
          <w:rFonts w:ascii="Calibri" w:hAnsi="Calibri" w:cs="Calibri"/>
          <w:sz w:val="20"/>
          <w:szCs w:val="20"/>
        </w:rPr>
      </w:pPr>
      <w:r w:rsidRPr="00E91042">
        <w:rPr>
          <w:rFonts w:ascii="Calibri" w:hAnsi="Calibri" w:cs="Calibri"/>
          <w:sz w:val="20"/>
          <w:szCs w:val="20"/>
        </w:rPr>
        <w:t>Blane’s method</w:t>
      </w:r>
    </w:p>
    <w:p w14:paraId="2A7922DC" w14:textId="77777777" w:rsidR="009B0971" w:rsidRPr="00E91042" w:rsidRDefault="009B0971" w:rsidP="009B0971">
      <w:pPr>
        <w:pStyle w:val="ListParagraph"/>
        <w:rPr>
          <w:rFonts w:ascii="Calibri" w:hAnsi="Calibri" w:cs="Calibri"/>
          <w:sz w:val="20"/>
          <w:szCs w:val="20"/>
        </w:rPr>
      </w:pPr>
    </w:p>
    <w:p w14:paraId="1D9964EA" w14:textId="7A1176DB" w:rsidR="009B0971" w:rsidRPr="0031556A" w:rsidRDefault="00C03E7E" w:rsidP="009B0971">
      <w:pPr>
        <w:pStyle w:val="ListParagraph"/>
        <w:numPr>
          <w:ilvl w:val="0"/>
          <w:numId w:val="5"/>
        </w:numPr>
        <w:rPr>
          <w:rFonts w:ascii="Calibri" w:hAnsi="Calibri" w:cs="Calibri"/>
          <w:b/>
          <w:bCs/>
          <w:sz w:val="20"/>
          <w:szCs w:val="20"/>
        </w:rPr>
      </w:pPr>
      <w:r w:rsidRPr="0031556A">
        <w:rPr>
          <w:rFonts w:ascii="Calibri" w:hAnsi="Calibri" w:cs="Calibri"/>
          <w:b/>
          <w:bCs/>
          <w:sz w:val="20"/>
          <w:szCs w:val="20"/>
        </w:rPr>
        <w:t>L</w:t>
      </w:r>
      <w:r w:rsidR="009B0971" w:rsidRPr="0031556A">
        <w:rPr>
          <w:rFonts w:ascii="Calibri" w:hAnsi="Calibri" w:cs="Calibri"/>
          <w:b/>
          <w:bCs/>
          <w:sz w:val="20"/>
          <w:szCs w:val="20"/>
        </w:rPr>
        <w:t>ist potential next steps of development (10 minutes)</w:t>
      </w:r>
    </w:p>
    <w:p w14:paraId="39089169" w14:textId="138F09BF" w:rsidR="00AC62CE" w:rsidRDefault="00C03E7E" w:rsidP="00AC62CE">
      <w:pPr>
        <w:pStyle w:val="ListParagraph"/>
        <w:numPr>
          <w:ilvl w:val="1"/>
          <w:numId w:val="5"/>
        </w:numPr>
        <w:rPr>
          <w:rFonts w:ascii="Calibri" w:hAnsi="Calibri" w:cs="Calibri"/>
          <w:sz w:val="22"/>
          <w:szCs w:val="22"/>
        </w:rPr>
      </w:pPr>
      <w:r w:rsidRPr="00E91042">
        <w:rPr>
          <w:rFonts w:ascii="Calibri" w:hAnsi="Calibri" w:cs="Calibri"/>
          <w:color w:val="222222"/>
          <w:sz w:val="20"/>
          <w:szCs w:val="20"/>
        </w:rPr>
        <w:t xml:space="preserve">Development of multiple conversion rate tools </w:t>
      </w:r>
      <w:r w:rsidRPr="00E91042">
        <w:rPr>
          <w:rFonts w:ascii="Calibri" w:hAnsi="Calibri" w:cs="Calibri"/>
          <w:color w:val="222222"/>
          <w:sz w:val="20"/>
          <w:szCs w:val="20"/>
        </w:rPr>
        <w:br/>
        <w:t xml:space="preserve">that would be made available on DART </w:t>
      </w:r>
      <w:r w:rsidR="002C0159" w:rsidRPr="00E91042">
        <w:rPr>
          <w:rFonts w:ascii="Calibri" w:hAnsi="Calibri" w:cs="Calibri"/>
          <w:color w:val="222222"/>
          <w:sz w:val="20"/>
          <w:szCs w:val="20"/>
        </w:rPr>
        <w:t>is possible</w:t>
      </w:r>
      <w:r w:rsidR="002C0159">
        <w:rPr>
          <w:rFonts w:ascii="Calibri" w:hAnsi="Calibri" w:cs="Calibri"/>
          <w:color w:val="222222"/>
          <w:sz w:val="22"/>
          <w:szCs w:val="22"/>
        </w:rPr>
        <w:t>,</w:t>
      </w:r>
      <w:r w:rsidR="002C0159">
        <w:rPr>
          <w:rFonts w:ascii="Calibri" w:hAnsi="Calibri" w:cs="Calibri"/>
          <w:color w:val="222222"/>
          <w:sz w:val="22"/>
          <w:szCs w:val="22"/>
        </w:rPr>
        <w:br/>
        <w:t>while</w:t>
      </w:r>
      <w:r>
        <w:rPr>
          <w:rFonts w:ascii="Calibri" w:hAnsi="Calibri" w:cs="Calibri"/>
          <w:sz w:val="22"/>
          <w:szCs w:val="22"/>
        </w:rPr>
        <w:t xml:space="preserve"> </w:t>
      </w:r>
      <w:r w:rsidR="00AC62CE" w:rsidRPr="00620008">
        <w:rPr>
          <w:rFonts w:ascii="Calibri" w:hAnsi="Calibri" w:cs="Calibri"/>
          <w:color w:val="222222"/>
          <w:sz w:val="22"/>
          <w:szCs w:val="22"/>
        </w:rPr>
        <w:t>a conversion rate method for one standard metric</w:t>
      </w:r>
      <w:r w:rsidR="00AC62CE">
        <w:rPr>
          <w:rFonts w:ascii="Calibri" w:hAnsi="Calibri" w:cs="Calibri"/>
          <w:color w:val="222222"/>
          <w:sz w:val="22"/>
          <w:szCs w:val="22"/>
        </w:rPr>
        <w:t xml:space="preserve"> </w:t>
      </w:r>
      <w:r w:rsidR="002C0159">
        <w:rPr>
          <w:rFonts w:ascii="Calibri" w:hAnsi="Calibri" w:cs="Calibri"/>
          <w:color w:val="222222"/>
          <w:sz w:val="22"/>
          <w:szCs w:val="22"/>
        </w:rPr>
        <w:br/>
        <w:t>is being discussed and determined.</w:t>
      </w:r>
    </w:p>
    <w:p w14:paraId="4878A720" w14:textId="2E73D1CE" w:rsidR="00AC62CE" w:rsidRDefault="00AC62CE" w:rsidP="009B0971">
      <w:pPr>
        <w:pStyle w:val="ListParagraph"/>
        <w:numPr>
          <w:ilvl w:val="1"/>
          <w:numId w:val="5"/>
        </w:numPr>
        <w:rPr>
          <w:rFonts w:ascii="Calibri" w:hAnsi="Calibri" w:cs="Calibri"/>
          <w:sz w:val="22"/>
          <w:szCs w:val="22"/>
        </w:rPr>
      </w:pPr>
      <w:r>
        <w:rPr>
          <w:rFonts w:ascii="Calibri" w:hAnsi="Calibri" w:cs="Calibri"/>
          <w:sz w:val="22"/>
          <w:szCs w:val="22"/>
        </w:rPr>
        <w:t xml:space="preserve">Document the differences, similarities, and purposes </w:t>
      </w:r>
      <w:r>
        <w:rPr>
          <w:rFonts w:ascii="Calibri" w:hAnsi="Calibri" w:cs="Calibri"/>
          <w:sz w:val="22"/>
          <w:szCs w:val="22"/>
        </w:rPr>
        <w:br/>
        <w:t xml:space="preserve">of each of the four or more conversion rate tools. </w:t>
      </w:r>
    </w:p>
    <w:p w14:paraId="05782D7A" w14:textId="1E4CE0AB" w:rsidR="00C03E7E" w:rsidRDefault="00C03E7E" w:rsidP="00C03E7E">
      <w:pPr>
        <w:pStyle w:val="ListParagraph"/>
        <w:numPr>
          <w:ilvl w:val="1"/>
          <w:numId w:val="5"/>
        </w:numPr>
        <w:rPr>
          <w:rFonts w:ascii="Calibri" w:hAnsi="Calibri" w:cs="Calibri"/>
          <w:sz w:val="22"/>
          <w:szCs w:val="22"/>
        </w:rPr>
      </w:pPr>
      <w:r>
        <w:rPr>
          <w:rFonts w:ascii="Calibri" w:hAnsi="Calibri" w:cs="Calibri"/>
          <w:sz w:val="22"/>
          <w:szCs w:val="22"/>
        </w:rPr>
        <w:t xml:space="preserve">Determine what detailed methods need refinement presently, </w:t>
      </w:r>
      <w:r>
        <w:rPr>
          <w:rFonts w:ascii="Calibri" w:hAnsi="Calibri" w:cs="Calibri"/>
          <w:sz w:val="22"/>
          <w:szCs w:val="22"/>
        </w:rPr>
        <w:br/>
        <w:t>and what can be refined in the future</w:t>
      </w:r>
      <w:r w:rsidR="002C0159">
        <w:rPr>
          <w:rFonts w:ascii="Calibri" w:hAnsi="Calibri" w:cs="Calibri"/>
          <w:sz w:val="22"/>
          <w:szCs w:val="22"/>
        </w:rPr>
        <w:t>.</w:t>
      </w:r>
    </w:p>
    <w:p w14:paraId="77FD87A8" w14:textId="0AAE55EB" w:rsidR="00AC62CE" w:rsidRDefault="00AC62CE" w:rsidP="00AC62CE">
      <w:pPr>
        <w:pStyle w:val="ListParagraph"/>
        <w:numPr>
          <w:ilvl w:val="1"/>
          <w:numId w:val="5"/>
        </w:numPr>
        <w:rPr>
          <w:rFonts w:ascii="Calibri" w:hAnsi="Calibri" w:cs="Calibri"/>
          <w:sz w:val="22"/>
          <w:szCs w:val="22"/>
        </w:rPr>
      </w:pPr>
      <w:r>
        <w:rPr>
          <w:rFonts w:ascii="Calibri" w:hAnsi="Calibri" w:cs="Calibri"/>
          <w:sz w:val="22"/>
          <w:szCs w:val="22"/>
        </w:rPr>
        <w:t xml:space="preserve">DART and/or </w:t>
      </w:r>
      <w:proofErr w:type="spellStart"/>
      <w:r>
        <w:rPr>
          <w:rFonts w:ascii="Calibri" w:hAnsi="Calibri" w:cs="Calibri"/>
          <w:sz w:val="22"/>
          <w:szCs w:val="22"/>
        </w:rPr>
        <w:t>OneFishTwoFish</w:t>
      </w:r>
      <w:proofErr w:type="spellEnd"/>
      <w:r>
        <w:rPr>
          <w:rFonts w:ascii="Calibri" w:hAnsi="Calibri" w:cs="Calibri"/>
          <w:sz w:val="22"/>
          <w:szCs w:val="22"/>
        </w:rPr>
        <w:t xml:space="preserve"> work(s) with Blane </w:t>
      </w:r>
      <w:r>
        <w:rPr>
          <w:rFonts w:ascii="Calibri" w:hAnsi="Calibri" w:cs="Calibri"/>
          <w:sz w:val="22"/>
          <w:szCs w:val="22"/>
        </w:rPr>
        <w:br/>
        <w:t xml:space="preserve">to document, code, automate the workflow for </w:t>
      </w:r>
      <w:r>
        <w:rPr>
          <w:rFonts w:ascii="Calibri" w:hAnsi="Calibri" w:cs="Calibri"/>
          <w:sz w:val="22"/>
          <w:szCs w:val="22"/>
        </w:rPr>
        <w:br/>
        <w:t>Blane’s method for integration into DART</w:t>
      </w:r>
      <w:r w:rsidR="002C0159">
        <w:rPr>
          <w:rFonts w:ascii="Calibri" w:hAnsi="Calibri" w:cs="Calibri"/>
          <w:sz w:val="22"/>
          <w:szCs w:val="22"/>
        </w:rPr>
        <w:t>.</w:t>
      </w:r>
    </w:p>
    <w:p w14:paraId="05F9BF46" w14:textId="5A3A85DB" w:rsidR="009B0971" w:rsidRDefault="00A446B4" w:rsidP="009B0971">
      <w:pPr>
        <w:pStyle w:val="ListParagraph"/>
        <w:numPr>
          <w:ilvl w:val="1"/>
          <w:numId w:val="5"/>
        </w:numPr>
        <w:rPr>
          <w:rFonts w:ascii="Calibri" w:hAnsi="Calibri" w:cs="Calibri"/>
          <w:sz w:val="22"/>
          <w:szCs w:val="22"/>
        </w:rPr>
      </w:pPr>
      <w:r>
        <w:rPr>
          <w:rFonts w:ascii="Calibri" w:hAnsi="Calibri" w:cs="Calibri"/>
          <w:sz w:val="22"/>
          <w:szCs w:val="22"/>
        </w:rPr>
        <w:t xml:space="preserve">Further development of </w:t>
      </w:r>
      <w:proofErr w:type="spellStart"/>
      <w:r>
        <w:rPr>
          <w:rFonts w:ascii="Calibri" w:hAnsi="Calibri" w:cs="Calibri"/>
          <w:sz w:val="22"/>
          <w:szCs w:val="22"/>
        </w:rPr>
        <w:t>OneFishTwoFish</w:t>
      </w:r>
      <w:proofErr w:type="spellEnd"/>
      <w:r w:rsidR="00B80EBE">
        <w:rPr>
          <w:rFonts w:ascii="Calibri" w:hAnsi="Calibri" w:cs="Calibri"/>
          <w:sz w:val="22"/>
          <w:szCs w:val="22"/>
        </w:rPr>
        <w:t xml:space="preserve"> </w:t>
      </w:r>
      <w:r>
        <w:rPr>
          <w:rFonts w:ascii="Calibri" w:hAnsi="Calibri" w:cs="Calibri"/>
          <w:sz w:val="22"/>
          <w:szCs w:val="22"/>
        </w:rPr>
        <w:t xml:space="preserve">tools, </w:t>
      </w:r>
      <w:r>
        <w:rPr>
          <w:rFonts w:ascii="Calibri" w:hAnsi="Calibri" w:cs="Calibri"/>
          <w:sz w:val="22"/>
          <w:szCs w:val="22"/>
        </w:rPr>
        <w:br/>
        <w:t>then work with DART for integration, and</w:t>
      </w:r>
      <w:r>
        <w:rPr>
          <w:rFonts w:ascii="Calibri" w:hAnsi="Calibri" w:cs="Calibri"/>
          <w:sz w:val="22"/>
          <w:szCs w:val="22"/>
        </w:rPr>
        <w:br/>
        <w:t xml:space="preserve">DART edits </w:t>
      </w:r>
      <w:r w:rsidR="00B80EBE">
        <w:rPr>
          <w:rFonts w:ascii="Calibri" w:hAnsi="Calibri" w:cs="Calibri"/>
          <w:sz w:val="22"/>
          <w:szCs w:val="22"/>
        </w:rPr>
        <w:t xml:space="preserve">&amp; troubleshoots </w:t>
      </w:r>
      <w:r>
        <w:rPr>
          <w:rFonts w:ascii="Calibri" w:hAnsi="Calibri" w:cs="Calibri"/>
          <w:sz w:val="22"/>
          <w:szCs w:val="22"/>
        </w:rPr>
        <w:t>tools for final deployment on DART</w:t>
      </w:r>
      <w:r w:rsidR="002C0159">
        <w:rPr>
          <w:rFonts w:ascii="Calibri" w:hAnsi="Calibri" w:cs="Calibri"/>
          <w:sz w:val="22"/>
          <w:szCs w:val="22"/>
        </w:rPr>
        <w:t>; or</w:t>
      </w:r>
      <w:r>
        <w:rPr>
          <w:rFonts w:ascii="Calibri" w:hAnsi="Calibri" w:cs="Calibri"/>
          <w:sz w:val="22"/>
          <w:szCs w:val="22"/>
        </w:rPr>
        <w:t xml:space="preserve"> </w:t>
      </w:r>
    </w:p>
    <w:p w14:paraId="19D0EF4C" w14:textId="122E0624" w:rsidR="00C03E7E" w:rsidRDefault="00A446B4" w:rsidP="00B80EBE">
      <w:pPr>
        <w:pStyle w:val="ListParagraph"/>
        <w:numPr>
          <w:ilvl w:val="1"/>
          <w:numId w:val="5"/>
        </w:numPr>
        <w:rPr>
          <w:rFonts w:ascii="Calibri" w:hAnsi="Calibri" w:cs="Calibri"/>
          <w:sz w:val="22"/>
          <w:szCs w:val="22"/>
        </w:rPr>
      </w:pPr>
      <w:r>
        <w:rPr>
          <w:rFonts w:ascii="Calibri" w:hAnsi="Calibri" w:cs="Calibri"/>
          <w:sz w:val="22"/>
          <w:szCs w:val="22"/>
        </w:rPr>
        <w:t xml:space="preserve">DART </w:t>
      </w:r>
      <w:proofErr w:type="gramStart"/>
      <w:r w:rsidR="00B80EBE">
        <w:rPr>
          <w:rFonts w:ascii="Calibri" w:hAnsi="Calibri" w:cs="Calibri"/>
          <w:sz w:val="22"/>
          <w:szCs w:val="22"/>
        </w:rPr>
        <w:t>looks into</w:t>
      </w:r>
      <w:proofErr w:type="gramEnd"/>
      <w:r w:rsidR="00B80EBE">
        <w:rPr>
          <w:rFonts w:ascii="Calibri" w:hAnsi="Calibri" w:cs="Calibri"/>
          <w:sz w:val="22"/>
          <w:szCs w:val="22"/>
        </w:rPr>
        <w:t xml:space="preserve"> what’s needed for interoperability</w:t>
      </w:r>
      <w:r w:rsidR="00AC62CE">
        <w:rPr>
          <w:rFonts w:ascii="Calibri" w:hAnsi="Calibri" w:cs="Calibri"/>
          <w:sz w:val="22"/>
          <w:szCs w:val="22"/>
        </w:rPr>
        <w:br/>
      </w:r>
      <w:r w:rsidR="00B80EBE">
        <w:rPr>
          <w:rFonts w:ascii="Calibri" w:hAnsi="Calibri" w:cs="Calibri"/>
          <w:sz w:val="22"/>
          <w:szCs w:val="22"/>
        </w:rPr>
        <w:t xml:space="preserve">of </w:t>
      </w:r>
      <w:proofErr w:type="spellStart"/>
      <w:r w:rsidR="00F16A39">
        <w:rPr>
          <w:rFonts w:ascii="Calibri" w:hAnsi="Calibri" w:cs="Calibri"/>
          <w:sz w:val="22"/>
          <w:szCs w:val="22"/>
        </w:rPr>
        <w:t>OneFishTwoFish</w:t>
      </w:r>
      <w:proofErr w:type="spellEnd"/>
      <w:r w:rsidR="00F16A39">
        <w:rPr>
          <w:rFonts w:ascii="Calibri" w:hAnsi="Calibri" w:cs="Calibri"/>
          <w:sz w:val="22"/>
          <w:szCs w:val="22"/>
        </w:rPr>
        <w:t xml:space="preserve"> </w:t>
      </w:r>
      <w:r w:rsidR="00B80EBE">
        <w:rPr>
          <w:rFonts w:ascii="Calibri" w:hAnsi="Calibri" w:cs="Calibri"/>
          <w:sz w:val="22"/>
          <w:szCs w:val="22"/>
        </w:rPr>
        <w:t>tools,</w:t>
      </w:r>
      <w:r w:rsidR="00AC62CE">
        <w:rPr>
          <w:rFonts w:ascii="Calibri" w:hAnsi="Calibri" w:cs="Calibri"/>
          <w:sz w:val="22"/>
          <w:szCs w:val="22"/>
        </w:rPr>
        <w:t xml:space="preserve"> </w:t>
      </w:r>
      <w:r w:rsidR="00B80EBE">
        <w:rPr>
          <w:rFonts w:ascii="Calibri" w:hAnsi="Calibri" w:cs="Calibri"/>
          <w:sz w:val="22"/>
          <w:szCs w:val="22"/>
        </w:rPr>
        <w:t xml:space="preserve">then works with </w:t>
      </w:r>
      <w:proofErr w:type="spellStart"/>
      <w:r w:rsidR="00F16A39">
        <w:rPr>
          <w:rFonts w:ascii="Calibri" w:hAnsi="Calibri" w:cs="Calibri"/>
          <w:sz w:val="22"/>
          <w:szCs w:val="22"/>
        </w:rPr>
        <w:t>OneFishTwoFish</w:t>
      </w:r>
      <w:proofErr w:type="spellEnd"/>
      <w:r w:rsidR="00F16A39">
        <w:rPr>
          <w:rFonts w:ascii="Calibri" w:hAnsi="Calibri" w:cs="Calibri"/>
          <w:sz w:val="22"/>
          <w:szCs w:val="22"/>
        </w:rPr>
        <w:t xml:space="preserve"> </w:t>
      </w:r>
      <w:r w:rsidR="00AC62CE">
        <w:rPr>
          <w:rFonts w:ascii="Calibri" w:hAnsi="Calibri" w:cs="Calibri"/>
          <w:sz w:val="22"/>
          <w:szCs w:val="22"/>
        </w:rPr>
        <w:br/>
      </w:r>
      <w:r w:rsidR="00B80EBE">
        <w:rPr>
          <w:rFonts w:ascii="Calibri" w:hAnsi="Calibri" w:cs="Calibri"/>
          <w:sz w:val="22"/>
          <w:szCs w:val="22"/>
        </w:rPr>
        <w:t>for any further development and integration into DART,</w:t>
      </w:r>
      <w:r w:rsidR="00BD6CC7">
        <w:rPr>
          <w:rFonts w:ascii="Calibri" w:hAnsi="Calibri" w:cs="Calibri"/>
          <w:sz w:val="22"/>
          <w:szCs w:val="22"/>
        </w:rPr>
        <w:t xml:space="preserve"> </w:t>
      </w:r>
      <w:r w:rsidR="00AC62CE">
        <w:rPr>
          <w:rFonts w:ascii="Calibri" w:hAnsi="Calibri" w:cs="Calibri"/>
          <w:sz w:val="22"/>
          <w:szCs w:val="22"/>
        </w:rPr>
        <w:br/>
      </w:r>
      <w:r w:rsidR="00BD6CC7">
        <w:rPr>
          <w:rFonts w:ascii="Calibri" w:hAnsi="Calibri" w:cs="Calibri"/>
          <w:sz w:val="22"/>
          <w:szCs w:val="22"/>
        </w:rPr>
        <w:t xml:space="preserve">and </w:t>
      </w:r>
      <w:r w:rsidR="00B80EBE">
        <w:rPr>
          <w:rFonts w:ascii="Calibri" w:hAnsi="Calibri" w:cs="Calibri"/>
          <w:sz w:val="22"/>
          <w:szCs w:val="22"/>
        </w:rPr>
        <w:t>DART edits &amp; troubleshoots tools for final deployment on DART</w:t>
      </w:r>
      <w:r w:rsidR="002C0159">
        <w:rPr>
          <w:rFonts w:ascii="Calibri" w:hAnsi="Calibri" w:cs="Calibri"/>
          <w:sz w:val="22"/>
          <w:szCs w:val="22"/>
        </w:rPr>
        <w:t>.</w:t>
      </w:r>
    </w:p>
    <w:p w14:paraId="149576A1" w14:textId="656A78F7" w:rsidR="00433918" w:rsidRDefault="00475BF3" w:rsidP="009B0971">
      <w:pPr>
        <w:pStyle w:val="ListParagraph"/>
        <w:numPr>
          <w:ilvl w:val="1"/>
          <w:numId w:val="5"/>
        </w:numPr>
        <w:rPr>
          <w:rFonts w:ascii="Calibri" w:hAnsi="Calibri" w:cs="Calibri"/>
          <w:sz w:val="22"/>
          <w:szCs w:val="22"/>
        </w:rPr>
      </w:pPr>
      <w:r>
        <w:rPr>
          <w:rFonts w:ascii="Calibri" w:hAnsi="Calibri" w:cs="Calibri"/>
          <w:sz w:val="22"/>
          <w:szCs w:val="22"/>
        </w:rPr>
        <w:t>Other ideas?</w:t>
      </w:r>
    </w:p>
    <w:p w14:paraId="3EF028CB" w14:textId="77777777" w:rsidR="00433918" w:rsidRPr="00F16A39" w:rsidRDefault="00433918" w:rsidP="00F16A39">
      <w:pPr>
        <w:rPr>
          <w:rFonts w:ascii="Calibri" w:hAnsi="Calibri" w:cs="Calibri"/>
          <w:sz w:val="22"/>
          <w:szCs w:val="22"/>
        </w:rPr>
      </w:pPr>
    </w:p>
    <w:p w14:paraId="5F48430D" w14:textId="77777777" w:rsidR="009B0971" w:rsidRPr="009B0971" w:rsidRDefault="009B0971" w:rsidP="009B0971">
      <w:pPr>
        <w:pStyle w:val="ListParagraph"/>
        <w:rPr>
          <w:rFonts w:ascii="Calibri" w:hAnsi="Calibri" w:cs="Calibri"/>
          <w:sz w:val="22"/>
          <w:szCs w:val="22"/>
        </w:rPr>
      </w:pPr>
    </w:p>
    <w:p w14:paraId="6381BB58" w14:textId="1E552A27" w:rsidR="00A446B4" w:rsidRPr="0031556A" w:rsidRDefault="009B0971" w:rsidP="00DF0637">
      <w:pPr>
        <w:pStyle w:val="ListParagraph"/>
        <w:numPr>
          <w:ilvl w:val="0"/>
          <w:numId w:val="5"/>
        </w:numPr>
        <w:rPr>
          <w:rFonts w:ascii="Calibri" w:hAnsi="Calibri" w:cs="Calibri"/>
          <w:b/>
          <w:bCs/>
          <w:sz w:val="22"/>
          <w:szCs w:val="22"/>
        </w:rPr>
      </w:pPr>
      <w:r w:rsidRPr="0031556A">
        <w:rPr>
          <w:rFonts w:ascii="Calibri" w:hAnsi="Calibri" w:cs="Calibri"/>
          <w:b/>
          <w:bCs/>
          <w:sz w:val="22"/>
          <w:szCs w:val="22"/>
        </w:rPr>
        <w:t xml:space="preserve">Discussion of what is needed </w:t>
      </w:r>
      <w:r w:rsidR="00481C45" w:rsidRPr="0031556A">
        <w:rPr>
          <w:rFonts w:ascii="Calibri" w:hAnsi="Calibri" w:cs="Calibri"/>
          <w:b/>
          <w:bCs/>
          <w:sz w:val="22"/>
          <w:szCs w:val="22"/>
        </w:rPr>
        <w:t>/</w:t>
      </w:r>
      <w:r w:rsidRPr="0031556A">
        <w:rPr>
          <w:rFonts w:ascii="Calibri" w:hAnsi="Calibri" w:cs="Calibri"/>
          <w:b/>
          <w:bCs/>
          <w:sz w:val="22"/>
          <w:szCs w:val="22"/>
        </w:rPr>
        <w:t xml:space="preserve"> preferred </w:t>
      </w:r>
      <w:r w:rsidR="00A446B4" w:rsidRPr="0031556A">
        <w:rPr>
          <w:rFonts w:ascii="Calibri" w:hAnsi="Calibri" w:cs="Calibri"/>
          <w:b/>
          <w:bCs/>
          <w:sz w:val="22"/>
          <w:szCs w:val="22"/>
        </w:rPr>
        <w:t>(15 minutes)</w:t>
      </w:r>
    </w:p>
    <w:p w14:paraId="3521A91B" w14:textId="4E6F1220" w:rsidR="00C03E7E" w:rsidRDefault="00C03E7E" w:rsidP="00AC62CE">
      <w:pPr>
        <w:pStyle w:val="ListParagraph"/>
        <w:numPr>
          <w:ilvl w:val="1"/>
          <w:numId w:val="5"/>
        </w:numPr>
        <w:rPr>
          <w:rFonts w:ascii="Calibri" w:hAnsi="Calibri" w:cs="Calibri"/>
          <w:sz w:val="22"/>
          <w:szCs w:val="22"/>
        </w:rPr>
      </w:pPr>
      <w:r>
        <w:rPr>
          <w:rFonts w:ascii="Calibri" w:hAnsi="Calibri" w:cs="Calibri"/>
          <w:sz w:val="22"/>
          <w:szCs w:val="22"/>
        </w:rPr>
        <w:t>Discuss, drawing from list under agenda item #3</w:t>
      </w:r>
    </w:p>
    <w:p w14:paraId="7877B73F" w14:textId="41BAC42A" w:rsidR="00AC62CE" w:rsidRDefault="00AC62CE" w:rsidP="00AC62CE">
      <w:pPr>
        <w:pStyle w:val="ListParagraph"/>
        <w:numPr>
          <w:ilvl w:val="1"/>
          <w:numId w:val="5"/>
        </w:numPr>
        <w:rPr>
          <w:rFonts w:ascii="Calibri" w:hAnsi="Calibri" w:cs="Calibri"/>
          <w:sz w:val="22"/>
          <w:szCs w:val="22"/>
        </w:rPr>
      </w:pPr>
      <w:r>
        <w:rPr>
          <w:rFonts w:ascii="Calibri" w:hAnsi="Calibri" w:cs="Calibri"/>
          <w:sz w:val="22"/>
          <w:szCs w:val="22"/>
        </w:rPr>
        <w:t>Timeline</w:t>
      </w:r>
      <w:r w:rsidR="00475BF3">
        <w:rPr>
          <w:rFonts w:ascii="Calibri" w:hAnsi="Calibri" w:cs="Calibri"/>
          <w:sz w:val="22"/>
          <w:szCs w:val="22"/>
        </w:rPr>
        <w:t xml:space="preserve"> (months/years)</w:t>
      </w:r>
    </w:p>
    <w:p w14:paraId="3AEB2B06" w14:textId="0D00CABD" w:rsidR="00AC62CE" w:rsidRDefault="00AC62CE" w:rsidP="00AC62CE">
      <w:pPr>
        <w:pStyle w:val="ListParagraph"/>
        <w:numPr>
          <w:ilvl w:val="1"/>
          <w:numId w:val="5"/>
        </w:numPr>
        <w:rPr>
          <w:rFonts w:ascii="Calibri" w:hAnsi="Calibri" w:cs="Calibri"/>
          <w:sz w:val="22"/>
          <w:szCs w:val="22"/>
        </w:rPr>
      </w:pPr>
      <w:r>
        <w:rPr>
          <w:rFonts w:ascii="Calibri" w:hAnsi="Calibri" w:cs="Calibri"/>
          <w:sz w:val="22"/>
          <w:szCs w:val="22"/>
        </w:rPr>
        <w:t>Funding</w:t>
      </w:r>
      <w:r w:rsidR="00475BF3">
        <w:rPr>
          <w:rFonts w:ascii="Calibri" w:hAnsi="Calibri" w:cs="Calibri"/>
          <w:sz w:val="22"/>
          <w:szCs w:val="22"/>
        </w:rPr>
        <w:t xml:space="preserve"> (existing/new)</w:t>
      </w:r>
    </w:p>
    <w:p w14:paraId="669BFA5C" w14:textId="7B200345" w:rsidR="00AC62CE" w:rsidRDefault="00475BF3" w:rsidP="00AC62CE">
      <w:pPr>
        <w:pStyle w:val="ListParagraph"/>
        <w:numPr>
          <w:ilvl w:val="1"/>
          <w:numId w:val="5"/>
        </w:numPr>
        <w:rPr>
          <w:rFonts w:ascii="Calibri" w:hAnsi="Calibri" w:cs="Calibri"/>
          <w:sz w:val="22"/>
          <w:szCs w:val="22"/>
        </w:rPr>
      </w:pPr>
      <w:r>
        <w:rPr>
          <w:rFonts w:ascii="Calibri" w:hAnsi="Calibri" w:cs="Calibri"/>
          <w:sz w:val="22"/>
          <w:szCs w:val="22"/>
        </w:rPr>
        <w:t>Other ideas?</w:t>
      </w:r>
    </w:p>
    <w:p w14:paraId="00358815" w14:textId="77777777" w:rsidR="00F16A39" w:rsidRPr="00DF0637" w:rsidRDefault="00F16A39" w:rsidP="001349C1">
      <w:pPr>
        <w:pStyle w:val="ListParagraph"/>
        <w:ind w:left="1440"/>
        <w:rPr>
          <w:rFonts w:ascii="Calibri" w:hAnsi="Calibri" w:cs="Calibri"/>
          <w:sz w:val="22"/>
          <w:szCs w:val="22"/>
        </w:rPr>
      </w:pPr>
    </w:p>
    <w:p w14:paraId="2C03E950" w14:textId="77777777" w:rsidR="00A446B4" w:rsidRDefault="00A446B4" w:rsidP="00A446B4">
      <w:pPr>
        <w:pStyle w:val="ListParagraph"/>
        <w:rPr>
          <w:rFonts w:ascii="Calibri" w:hAnsi="Calibri" w:cs="Calibri"/>
          <w:sz w:val="22"/>
          <w:szCs w:val="22"/>
        </w:rPr>
      </w:pPr>
    </w:p>
    <w:p w14:paraId="2ED6AC97" w14:textId="3BCE8710" w:rsidR="00A446B4" w:rsidRPr="0031556A" w:rsidRDefault="00A446B4" w:rsidP="00A446B4">
      <w:pPr>
        <w:pStyle w:val="ListParagraph"/>
        <w:numPr>
          <w:ilvl w:val="0"/>
          <w:numId w:val="5"/>
        </w:numPr>
        <w:rPr>
          <w:rFonts w:ascii="Calibri" w:hAnsi="Calibri" w:cs="Calibri"/>
          <w:b/>
          <w:bCs/>
          <w:sz w:val="22"/>
          <w:szCs w:val="22"/>
        </w:rPr>
      </w:pPr>
      <w:r w:rsidRPr="0031556A">
        <w:rPr>
          <w:rFonts w:ascii="Calibri" w:hAnsi="Calibri" w:cs="Calibri"/>
          <w:b/>
          <w:bCs/>
          <w:sz w:val="22"/>
          <w:szCs w:val="22"/>
        </w:rPr>
        <w:t>Deciding on next steps, if possible (15 minutes</w:t>
      </w:r>
      <w:r w:rsidR="00DF0637" w:rsidRPr="0031556A">
        <w:rPr>
          <w:rFonts w:ascii="Calibri" w:hAnsi="Calibri" w:cs="Calibri"/>
          <w:b/>
          <w:bCs/>
          <w:sz w:val="22"/>
          <w:szCs w:val="22"/>
        </w:rPr>
        <w:t xml:space="preserve">) </w:t>
      </w:r>
    </w:p>
    <w:p w14:paraId="2F6B4D99" w14:textId="3A4704E2" w:rsidR="00A446B4" w:rsidRDefault="00DF0637" w:rsidP="00DF0637">
      <w:pPr>
        <w:pStyle w:val="ListParagraph"/>
        <w:ind w:left="1440"/>
        <w:rPr>
          <w:rFonts w:ascii="Calibri" w:hAnsi="Calibri" w:cs="Calibri"/>
          <w:sz w:val="22"/>
          <w:szCs w:val="22"/>
        </w:rPr>
      </w:pPr>
      <w:r>
        <w:rPr>
          <w:rFonts w:ascii="Calibri" w:hAnsi="Calibri" w:cs="Calibri"/>
          <w:sz w:val="22"/>
          <w:szCs w:val="22"/>
        </w:rPr>
        <w:t>(including recap of next steps agreed upon, if possible</w:t>
      </w:r>
      <w:r w:rsidR="00475BF3">
        <w:rPr>
          <w:rFonts w:ascii="Calibri" w:hAnsi="Calibri" w:cs="Calibri"/>
          <w:sz w:val="22"/>
          <w:szCs w:val="22"/>
        </w:rPr>
        <w:t>, towards end of meeting</w:t>
      </w:r>
      <w:r>
        <w:rPr>
          <w:rFonts w:ascii="Calibri" w:hAnsi="Calibri" w:cs="Calibri"/>
          <w:sz w:val="22"/>
          <w:szCs w:val="22"/>
        </w:rPr>
        <w:t>)</w:t>
      </w:r>
    </w:p>
    <w:p w14:paraId="49D9DC24" w14:textId="77777777" w:rsidR="00A446B4" w:rsidRDefault="00A446B4" w:rsidP="00A446B4">
      <w:pPr>
        <w:pStyle w:val="ListParagraph"/>
        <w:ind w:left="1440"/>
        <w:rPr>
          <w:rFonts w:ascii="Calibri" w:hAnsi="Calibri" w:cs="Calibri"/>
          <w:sz w:val="22"/>
          <w:szCs w:val="22"/>
        </w:rPr>
      </w:pPr>
    </w:p>
    <w:p w14:paraId="39040C2D" w14:textId="46676222" w:rsidR="00A446B4" w:rsidRPr="0031556A" w:rsidRDefault="00A446B4" w:rsidP="00A446B4">
      <w:pPr>
        <w:pStyle w:val="ListParagraph"/>
        <w:numPr>
          <w:ilvl w:val="0"/>
          <w:numId w:val="5"/>
        </w:numPr>
        <w:rPr>
          <w:rFonts w:ascii="Calibri" w:hAnsi="Calibri" w:cs="Calibri"/>
          <w:b/>
          <w:bCs/>
          <w:sz w:val="22"/>
          <w:szCs w:val="22"/>
        </w:rPr>
      </w:pPr>
      <w:r w:rsidRPr="0031556A">
        <w:rPr>
          <w:rFonts w:ascii="Calibri" w:hAnsi="Calibri" w:cs="Calibri"/>
          <w:b/>
          <w:bCs/>
          <w:sz w:val="22"/>
          <w:szCs w:val="22"/>
        </w:rPr>
        <w:t>Additional comments / questions</w:t>
      </w:r>
      <w:r w:rsidR="00481C45" w:rsidRPr="0031556A">
        <w:rPr>
          <w:rFonts w:ascii="Calibri" w:hAnsi="Calibri" w:cs="Calibri"/>
          <w:b/>
          <w:bCs/>
          <w:sz w:val="22"/>
          <w:szCs w:val="22"/>
        </w:rPr>
        <w:t xml:space="preserve"> for future consideration</w:t>
      </w:r>
      <w:r w:rsidRPr="0031556A">
        <w:rPr>
          <w:rFonts w:ascii="Calibri" w:hAnsi="Calibri" w:cs="Calibri"/>
          <w:b/>
          <w:bCs/>
          <w:sz w:val="22"/>
          <w:szCs w:val="22"/>
        </w:rPr>
        <w:t xml:space="preserve"> (5 minutes)</w:t>
      </w:r>
    </w:p>
    <w:p w14:paraId="74859BF5" w14:textId="77777777" w:rsidR="00620008" w:rsidRPr="00620008" w:rsidRDefault="00620008">
      <w:pPr>
        <w:rPr>
          <w:rFonts w:ascii="Calibri" w:hAnsi="Calibri" w:cs="Calibri"/>
          <w:sz w:val="22"/>
          <w:szCs w:val="22"/>
        </w:rPr>
      </w:pPr>
    </w:p>
    <w:p w14:paraId="12748A94" w14:textId="3C2086BA" w:rsidR="00620008" w:rsidRPr="00620008" w:rsidRDefault="00620008" w:rsidP="00620008">
      <w:pPr>
        <w:rPr>
          <w:rFonts w:ascii="Calibri" w:hAnsi="Calibri" w:cs="Calibri"/>
          <w:color w:val="222222"/>
          <w:sz w:val="22"/>
          <w:szCs w:val="22"/>
        </w:rPr>
      </w:pPr>
      <w:r w:rsidRPr="00620008">
        <w:rPr>
          <w:rFonts w:ascii="Calibri" w:hAnsi="Calibri" w:cs="Calibri"/>
          <w:color w:val="222222"/>
          <w:sz w:val="22"/>
          <w:szCs w:val="22"/>
        </w:rPr>
        <w:t>To briefly recap</w:t>
      </w:r>
      <w:r w:rsidR="0031556A">
        <w:rPr>
          <w:rFonts w:ascii="Calibri" w:hAnsi="Calibri" w:cs="Calibri"/>
          <w:color w:val="222222"/>
          <w:sz w:val="22"/>
          <w:szCs w:val="22"/>
        </w:rPr>
        <w:t xml:space="preserve"> from previous meetings</w:t>
      </w:r>
      <w:r w:rsidRPr="00620008">
        <w:rPr>
          <w:rFonts w:ascii="Calibri" w:hAnsi="Calibri" w:cs="Calibri"/>
          <w:color w:val="222222"/>
          <w:sz w:val="22"/>
          <w:szCs w:val="22"/>
        </w:rPr>
        <w:t>:</w:t>
      </w:r>
    </w:p>
    <w:p w14:paraId="7D7B7FCE" w14:textId="77777777" w:rsidR="00620008" w:rsidRPr="00620008" w:rsidRDefault="00620008" w:rsidP="00620008">
      <w:pPr>
        <w:numPr>
          <w:ilvl w:val="0"/>
          <w:numId w:val="1"/>
        </w:numPr>
        <w:spacing w:before="100" w:beforeAutospacing="1" w:after="100" w:afterAutospacing="1"/>
        <w:ind w:left="945"/>
        <w:rPr>
          <w:rFonts w:ascii="Calibri" w:hAnsi="Calibri" w:cs="Calibri"/>
          <w:color w:val="222222"/>
          <w:sz w:val="22"/>
          <w:szCs w:val="22"/>
        </w:rPr>
      </w:pPr>
      <w:r w:rsidRPr="00620008">
        <w:rPr>
          <w:rFonts w:ascii="Calibri" w:hAnsi="Calibri" w:cs="Calibri"/>
          <w:color w:val="222222"/>
          <w:sz w:val="22"/>
          <w:szCs w:val="22"/>
        </w:rPr>
        <w:t>There are a few different methods of estimating conversion rates: </w:t>
      </w:r>
    </w:p>
    <w:p w14:paraId="7E6CC011" w14:textId="3C8A2033" w:rsidR="00620008" w:rsidRPr="00620008" w:rsidRDefault="00620008" w:rsidP="00620008">
      <w:pPr>
        <w:numPr>
          <w:ilvl w:val="1"/>
          <w:numId w:val="1"/>
        </w:numPr>
        <w:spacing w:before="100" w:beforeAutospacing="1" w:after="100" w:afterAutospacing="1"/>
        <w:rPr>
          <w:rFonts w:ascii="Calibri" w:hAnsi="Calibri" w:cs="Calibri"/>
          <w:color w:val="222222"/>
          <w:sz w:val="22"/>
          <w:szCs w:val="22"/>
        </w:rPr>
      </w:pPr>
      <w:r w:rsidRPr="00620008">
        <w:rPr>
          <w:rFonts w:ascii="Calibri" w:hAnsi="Calibri" w:cs="Calibri"/>
          <w:color w:val="222222"/>
          <w:sz w:val="22"/>
          <w:szCs w:val="22"/>
        </w:rPr>
        <w:t>Blane's method</w:t>
      </w:r>
    </w:p>
    <w:p w14:paraId="500BCAAE" w14:textId="77777777" w:rsidR="00620008" w:rsidRPr="00620008" w:rsidRDefault="00620008" w:rsidP="00620008">
      <w:pPr>
        <w:numPr>
          <w:ilvl w:val="1"/>
          <w:numId w:val="1"/>
        </w:numPr>
        <w:spacing w:before="100" w:beforeAutospacing="1" w:after="100" w:afterAutospacing="1"/>
        <w:rPr>
          <w:rFonts w:ascii="Calibri" w:hAnsi="Calibri" w:cs="Calibri"/>
          <w:color w:val="222222"/>
          <w:sz w:val="22"/>
          <w:szCs w:val="22"/>
        </w:rPr>
      </w:pPr>
      <w:r w:rsidRPr="00620008">
        <w:rPr>
          <w:rFonts w:ascii="Calibri" w:hAnsi="Calibri" w:cs="Calibri"/>
          <w:color w:val="222222"/>
          <w:sz w:val="22"/>
          <w:szCs w:val="22"/>
        </w:rPr>
        <w:t>DART (</w:t>
      </w:r>
      <w:hyperlink r:id="rId10" w:tgtFrame="_blank" w:history="1">
        <w:r w:rsidRPr="00620008">
          <w:rPr>
            <w:rFonts w:ascii="Calibri" w:hAnsi="Calibri" w:cs="Calibri"/>
            <w:color w:val="1155CC"/>
            <w:sz w:val="22"/>
            <w:szCs w:val="22"/>
            <w:u w:val="single"/>
          </w:rPr>
          <w:t>https://www.cbr.washington.edu/dart/query/pitadult_conrate</w:t>
        </w:r>
      </w:hyperlink>
      <w:r w:rsidRPr="00620008">
        <w:rPr>
          <w:rFonts w:ascii="Calibri" w:hAnsi="Calibri" w:cs="Calibri"/>
          <w:color w:val="222222"/>
          <w:sz w:val="22"/>
          <w:szCs w:val="22"/>
        </w:rPr>
        <w:t>) </w:t>
      </w:r>
    </w:p>
    <w:p w14:paraId="01831A1B" w14:textId="77777777" w:rsidR="00620008" w:rsidRPr="00620008" w:rsidRDefault="00620008" w:rsidP="00620008">
      <w:pPr>
        <w:numPr>
          <w:ilvl w:val="1"/>
          <w:numId w:val="1"/>
        </w:numPr>
        <w:spacing w:before="100" w:beforeAutospacing="1" w:after="100" w:afterAutospacing="1"/>
        <w:rPr>
          <w:rFonts w:ascii="Calibri" w:hAnsi="Calibri" w:cs="Calibri"/>
          <w:color w:val="222222"/>
          <w:sz w:val="22"/>
          <w:szCs w:val="22"/>
        </w:rPr>
      </w:pPr>
      <w:proofErr w:type="spellStart"/>
      <w:r w:rsidRPr="00620008">
        <w:rPr>
          <w:rFonts w:ascii="Calibri" w:hAnsi="Calibri" w:cs="Calibri"/>
          <w:color w:val="222222"/>
          <w:sz w:val="22"/>
          <w:szCs w:val="22"/>
        </w:rPr>
        <w:t>OneFishTwoFish</w:t>
      </w:r>
      <w:proofErr w:type="spellEnd"/>
      <w:r w:rsidRPr="00620008">
        <w:rPr>
          <w:rFonts w:ascii="Calibri" w:hAnsi="Calibri" w:cs="Calibri"/>
          <w:color w:val="222222"/>
          <w:sz w:val="22"/>
          <w:szCs w:val="22"/>
        </w:rPr>
        <w:t xml:space="preserve"> (</w:t>
      </w:r>
      <w:hyperlink r:id="rId11" w:tgtFrame="_blank" w:history="1">
        <w:r w:rsidRPr="00620008">
          <w:rPr>
            <w:rFonts w:ascii="Calibri" w:hAnsi="Calibri" w:cs="Calibri"/>
            <w:color w:val="1155CC"/>
            <w:sz w:val="22"/>
            <w:szCs w:val="22"/>
            <w:u w:val="single"/>
          </w:rPr>
          <w:t>https://www.onefishtwofish.net/viz/ConversionRate3.html</w:t>
        </w:r>
      </w:hyperlink>
      <w:r w:rsidRPr="00620008">
        <w:rPr>
          <w:rFonts w:ascii="Calibri" w:hAnsi="Calibri" w:cs="Calibri"/>
          <w:color w:val="222222"/>
          <w:sz w:val="22"/>
          <w:szCs w:val="22"/>
        </w:rPr>
        <w:t>) </w:t>
      </w:r>
    </w:p>
    <w:p w14:paraId="6E505976" w14:textId="0106EB72" w:rsidR="00620008" w:rsidRPr="00620008" w:rsidRDefault="00620008" w:rsidP="00620008">
      <w:pPr>
        <w:numPr>
          <w:ilvl w:val="1"/>
          <w:numId w:val="1"/>
        </w:numPr>
        <w:spacing w:before="100" w:beforeAutospacing="1" w:after="100" w:afterAutospacing="1"/>
        <w:rPr>
          <w:rFonts w:ascii="Calibri" w:hAnsi="Calibri" w:cs="Calibri"/>
          <w:color w:val="222222"/>
          <w:sz w:val="22"/>
          <w:szCs w:val="22"/>
        </w:rPr>
      </w:pPr>
      <w:proofErr w:type="spellStart"/>
      <w:r w:rsidRPr="00620008">
        <w:rPr>
          <w:rFonts w:ascii="Calibri" w:hAnsi="Calibri" w:cs="Calibri"/>
          <w:color w:val="222222"/>
          <w:sz w:val="22"/>
          <w:szCs w:val="22"/>
        </w:rPr>
        <w:t>OneFishTwoFish</w:t>
      </w:r>
      <w:proofErr w:type="spellEnd"/>
      <w:r w:rsidRPr="00620008">
        <w:rPr>
          <w:rFonts w:ascii="Calibri" w:hAnsi="Calibri" w:cs="Calibri"/>
          <w:color w:val="222222"/>
          <w:sz w:val="22"/>
          <w:szCs w:val="22"/>
        </w:rPr>
        <w:t xml:space="preserve"> Shiny app (</w:t>
      </w:r>
      <w:hyperlink r:id="rId12" w:tgtFrame="_blank" w:history="1">
        <w:r w:rsidRPr="00620008">
          <w:rPr>
            <w:rFonts w:ascii="Calibri" w:hAnsi="Calibri" w:cs="Calibri"/>
            <w:color w:val="1155CC"/>
            <w:sz w:val="22"/>
            <w:szCs w:val="22"/>
            <w:u w:val="single"/>
          </w:rPr>
          <w:t>https://salmonetics.shinyapps.io/ConversionRate2/</w:t>
        </w:r>
      </w:hyperlink>
      <w:r w:rsidRPr="00620008">
        <w:rPr>
          <w:rFonts w:ascii="Calibri" w:hAnsi="Calibri" w:cs="Calibri"/>
          <w:color w:val="222222"/>
          <w:sz w:val="22"/>
          <w:szCs w:val="22"/>
        </w:rPr>
        <w:t>)</w:t>
      </w:r>
    </w:p>
    <w:p w14:paraId="08B2A2E5" w14:textId="77777777" w:rsidR="00620008" w:rsidRPr="00620008" w:rsidRDefault="00620008" w:rsidP="00620008">
      <w:pPr>
        <w:numPr>
          <w:ilvl w:val="0"/>
          <w:numId w:val="2"/>
        </w:numPr>
        <w:spacing w:before="100" w:beforeAutospacing="1" w:after="100" w:afterAutospacing="1"/>
        <w:ind w:left="945"/>
        <w:rPr>
          <w:rFonts w:ascii="Calibri" w:hAnsi="Calibri" w:cs="Calibri"/>
          <w:color w:val="222222"/>
          <w:sz w:val="22"/>
          <w:szCs w:val="22"/>
        </w:rPr>
      </w:pPr>
      <w:r w:rsidRPr="00620008">
        <w:rPr>
          <w:rFonts w:ascii="Calibri" w:hAnsi="Calibri" w:cs="Calibri"/>
          <w:color w:val="222222"/>
          <w:sz w:val="22"/>
          <w:szCs w:val="22"/>
        </w:rPr>
        <w:t> There is interest in:</w:t>
      </w:r>
    </w:p>
    <w:p w14:paraId="10A53AEE" w14:textId="77777777" w:rsidR="00620008" w:rsidRPr="00620008" w:rsidRDefault="00620008" w:rsidP="00620008">
      <w:pPr>
        <w:numPr>
          <w:ilvl w:val="1"/>
          <w:numId w:val="2"/>
        </w:numPr>
        <w:spacing w:before="100" w:beforeAutospacing="1" w:after="100" w:afterAutospacing="1"/>
        <w:rPr>
          <w:rFonts w:ascii="Calibri" w:hAnsi="Calibri" w:cs="Calibri"/>
          <w:color w:val="222222"/>
          <w:sz w:val="22"/>
          <w:szCs w:val="22"/>
        </w:rPr>
      </w:pPr>
      <w:r w:rsidRPr="00620008">
        <w:rPr>
          <w:rFonts w:ascii="Calibri" w:hAnsi="Calibri" w:cs="Calibri"/>
          <w:color w:val="222222"/>
          <w:sz w:val="22"/>
          <w:szCs w:val="22"/>
        </w:rPr>
        <w:t>Having a singular, regionally accessible landing page for conversion rate tools.</w:t>
      </w:r>
    </w:p>
    <w:p w14:paraId="36E01943" w14:textId="77777777" w:rsidR="00620008" w:rsidRPr="00620008" w:rsidRDefault="00620008" w:rsidP="00620008">
      <w:pPr>
        <w:numPr>
          <w:ilvl w:val="1"/>
          <w:numId w:val="2"/>
        </w:numPr>
        <w:spacing w:before="100" w:beforeAutospacing="1" w:after="100" w:afterAutospacing="1"/>
        <w:rPr>
          <w:rFonts w:ascii="Calibri" w:hAnsi="Calibri" w:cs="Calibri"/>
          <w:color w:val="222222"/>
          <w:sz w:val="22"/>
          <w:szCs w:val="22"/>
        </w:rPr>
      </w:pPr>
      <w:r w:rsidRPr="00620008">
        <w:rPr>
          <w:rFonts w:ascii="Calibri" w:hAnsi="Calibri" w:cs="Calibri"/>
          <w:color w:val="222222"/>
          <w:sz w:val="22"/>
          <w:szCs w:val="22"/>
        </w:rPr>
        <w:t>Developing Blane's method into an online tool and integrating it into DART.</w:t>
      </w:r>
    </w:p>
    <w:p w14:paraId="2C1BF6CB" w14:textId="77777777" w:rsidR="00620008" w:rsidRPr="00620008" w:rsidRDefault="00620008" w:rsidP="00620008">
      <w:pPr>
        <w:numPr>
          <w:ilvl w:val="1"/>
          <w:numId w:val="2"/>
        </w:numPr>
        <w:spacing w:before="100" w:beforeAutospacing="1" w:after="100" w:afterAutospacing="1"/>
        <w:rPr>
          <w:rFonts w:ascii="Calibri" w:hAnsi="Calibri" w:cs="Calibri"/>
          <w:color w:val="222222"/>
          <w:sz w:val="22"/>
          <w:szCs w:val="22"/>
        </w:rPr>
      </w:pPr>
      <w:r w:rsidRPr="00620008">
        <w:rPr>
          <w:rFonts w:ascii="Calibri" w:hAnsi="Calibri" w:cs="Calibri"/>
          <w:color w:val="222222"/>
          <w:sz w:val="22"/>
          <w:szCs w:val="22"/>
        </w:rPr>
        <w:t xml:space="preserve">Integrating </w:t>
      </w:r>
      <w:proofErr w:type="spellStart"/>
      <w:r w:rsidRPr="00620008">
        <w:rPr>
          <w:rFonts w:ascii="Calibri" w:hAnsi="Calibri" w:cs="Calibri"/>
          <w:color w:val="222222"/>
          <w:sz w:val="22"/>
          <w:szCs w:val="22"/>
        </w:rPr>
        <w:t>OneFishTwoFish</w:t>
      </w:r>
      <w:proofErr w:type="spellEnd"/>
      <w:r w:rsidRPr="00620008">
        <w:rPr>
          <w:rFonts w:ascii="Calibri" w:hAnsi="Calibri" w:cs="Calibri"/>
          <w:color w:val="222222"/>
          <w:sz w:val="22"/>
          <w:szCs w:val="22"/>
        </w:rPr>
        <w:t xml:space="preserve"> conversion rate tools into DART.</w:t>
      </w:r>
    </w:p>
    <w:p w14:paraId="47F61FCB" w14:textId="77777777" w:rsidR="00620008" w:rsidRPr="00620008" w:rsidRDefault="00620008" w:rsidP="00620008">
      <w:pPr>
        <w:numPr>
          <w:ilvl w:val="1"/>
          <w:numId w:val="2"/>
        </w:numPr>
        <w:spacing w:before="100" w:beforeAutospacing="1" w:after="100" w:afterAutospacing="1"/>
        <w:rPr>
          <w:rFonts w:ascii="Calibri" w:hAnsi="Calibri" w:cs="Calibri"/>
          <w:color w:val="222222"/>
          <w:sz w:val="22"/>
          <w:szCs w:val="22"/>
        </w:rPr>
      </w:pPr>
      <w:r w:rsidRPr="00620008">
        <w:rPr>
          <w:rFonts w:ascii="Calibri" w:hAnsi="Calibri" w:cs="Calibri"/>
          <w:color w:val="222222"/>
          <w:sz w:val="22"/>
          <w:szCs w:val="22"/>
        </w:rPr>
        <w:t>Determining a conversion rate method for one standard metric.</w:t>
      </w:r>
    </w:p>
    <w:p w14:paraId="433D1C3F" w14:textId="335E6930" w:rsidR="00620008" w:rsidRPr="00620008" w:rsidRDefault="00620008" w:rsidP="00620008">
      <w:pPr>
        <w:numPr>
          <w:ilvl w:val="1"/>
          <w:numId w:val="2"/>
        </w:numPr>
        <w:spacing w:before="100" w:beforeAutospacing="1" w:after="100" w:afterAutospacing="1"/>
        <w:rPr>
          <w:rFonts w:ascii="Calibri" w:hAnsi="Calibri" w:cs="Calibri"/>
          <w:color w:val="222222"/>
          <w:sz w:val="22"/>
          <w:szCs w:val="22"/>
        </w:rPr>
      </w:pPr>
      <w:r w:rsidRPr="00620008">
        <w:rPr>
          <w:rFonts w:ascii="Calibri" w:hAnsi="Calibri" w:cs="Calibri"/>
          <w:color w:val="222222"/>
          <w:sz w:val="22"/>
          <w:szCs w:val="22"/>
        </w:rPr>
        <w:t>Still offering multiple methods of conversion rates for comparison.</w:t>
      </w:r>
    </w:p>
    <w:p w14:paraId="5CA3B860" w14:textId="77777777" w:rsidR="00620008" w:rsidRPr="00620008" w:rsidRDefault="00620008" w:rsidP="00620008">
      <w:pPr>
        <w:numPr>
          <w:ilvl w:val="0"/>
          <w:numId w:val="3"/>
        </w:numPr>
        <w:spacing w:before="100" w:beforeAutospacing="1" w:after="100" w:afterAutospacing="1"/>
        <w:ind w:left="945"/>
        <w:rPr>
          <w:rFonts w:ascii="Calibri" w:hAnsi="Calibri" w:cs="Calibri"/>
          <w:color w:val="222222"/>
          <w:sz w:val="22"/>
          <w:szCs w:val="22"/>
        </w:rPr>
      </w:pPr>
      <w:r w:rsidRPr="00620008">
        <w:rPr>
          <w:rFonts w:ascii="Calibri" w:hAnsi="Calibri" w:cs="Calibri"/>
          <w:color w:val="222222"/>
          <w:sz w:val="22"/>
          <w:szCs w:val="22"/>
        </w:rPr>
        <w:t>Some things to consider (and decide) on include:</w:t>
      </w:r>
    </w:p>
    <w:p w14:paraId="1D254D33" w14:textId="77777777" w:rsidR="00620008" w:rsidRPr="00620008" w:rsidRDefault="00620008" w:rsidP="00620008">
      <w:pPr>
        <w:numPr>
          <w:ilvl w:val="1"/>
          <w:numId w:val="3"/>
        </w:numPr>
        <w:spacing w:before="100" w:beforeAutospacing="1" w:after="100" w:afterAutospacing="1"/>
        <w:rPr>
          <w:rFonts w:ascii="Calibri" w:hAnsi="Calibri" w:cs="Calibri"/>
          <w:color w:val="222222"/>
          <w:sz w:val="22"/>
          <w:szCs w:val="22"/>
        </w:rPr>
      </w:pPr>
      <w:r w:rsidRPr="00620008">
        <w:rPr>
          <w:rFonts w:ascii="Calibri" w:hAnsi="Calibri" w:cs="Calibri"/>
          <w:color w:val="222222"/>
          <w:sz w:val="22"/>
          <w:szCs w:val="22"/>
        </w:rPr>
        <w:t>Who leads these efforts or co-leads different aspects of efforts </w:t>
      </w:r>
    </w:p>
    <w:p w14:paraId="20739EE2" w14:textId="77777777" w:rsidR="00620008" w:rsidRPr="00620008" w:rsidRDefault="00620008" w:rsidP="00620008">
      <w:pPr>
        <w:numPr>
          <w:ilvl w:val="2"/>
          <w:numId w:val="3"/>
        </w:numPr>
        <w:spacing w:before="100" w:beforeAutospacing="1" w:after="100" w:afterAutospacing="1"/>
        <w:rPr>
          <w:rFonts w:ascii="Calibri" w:hAnsi="Calibri" w:cs="Calibri"/>
          <w:color w:val="222222"/>
          <w:sz w:val="22"/>
          <w:szCs w:val="22"/>
        </w:rPr>
      </w:pPr>
      <w:r w:rsidRPr="00620008">
        <w:rPr>
          <w:rFonts w:ascii="Calibri" w:hAnsi="Calibri" w:cs="Calibri"/>
          <w:color w:val="222222"/>
          <w:sz w:val="22"/>
          <w:szCs w:val="22"/>
        </w:rPr>
        <w:t>(e.g., online tools; consensus of one standard metric)</w:t>
      </w:r>
    </w:p>
    <w:p w14:paraId="1FDB5B90" w14:textId="77777777" w:rsidR="00620008" w:rsidRPr="00620008" w:rsidRDefault="00620008" w:rsidP="00620008">
      <w:pPr>
        <w:numPr>
          <w:ilvl w:val="1"/>
          <w:numId w:val="3"/>
        </w:numPr>
        <w:spacing w:before="100" w:beforeAutospacing="1" w:after="100" w:afterAutospacing="1"/>
        <w:rPr>
          <w:rFonts w:ascii="Calibri" w:hAnsi="Calibri" w:cs="Calibri"/>
          <w:color w:val="222222"/>
          <w:sz w:val="22"/>
          <w:szCs w:val="22"/>
        </w:rPr>
      </w:pPr>
      <w:r w:rsidRPr="00620008">
        <w:rPr>
          <w:rFonts w:ascii="Calibri" w:hAnsi="Calibri" w:cs="Calibri"/>
          <w:color w:val="222222"/>
          <w:sz w:val="22"/>
          <w:szCs w:val="22"/>
        </w:rPr>
        <w:t>Which tools get developed and integrated into DART</w:t>
      </w:r>
    </w:p>
    <w:p w14:paraId="6B1528FA" w14:textId="77777777" w:rsidR="00620008" w:rsidRPr="00620008" w:rsidRDefault="00620008" w:rsidP="00620008">
      <w:pPr>
        <w:numPr>
          <w:ilvl w:val="2"/>
          <w:numId w:val="3"/>
        </w:numPr>
        <w:spacing w:before="100" w:beforeAutospacing="1" w:after="100" w:afterAutospacing="1"/>
        <w:rPr>
          <w:rFonts w:ascii="Calibri" w:hAnsi="Calibri" w:cs="Calibri"/>
          <w:color w:val="222222"/>
          <w:sz w:val="22"/>
          <w:szCs w:val="22"/>
        </w:rPr>
      </w:pPr>
      <w:r w:rsidRPr="00620008">
        <w:rPr>
          <w:rFonts w:ascii="Calibri" w:hAnsi="Calibri" w:cs="Calibri"/>
          <w:color w:val="222222"/>
          <w:sz w:val="22"/>
          <w:szCs w:val="22"/>
        </w:rPr>
        <w:t>(including clear objectives &amp; utilities of each tool, UI/UX and human-centered design for accessibility)</w:t>
      </w:r>
    </w:p>
    <w:p w14:paraId="4956548F" w14:textId="3DC5814D" w:rsidR="00620008" w:rsidRPr="00620008" w:rsidRDefault="00620008" w:rsidP="00620008">
      <w:pPr>
        <w:numPr>
          <w:ilvl w:val="1"/>
          <w:numId w:val="3"/>
        </w:numPr>
        <w:spacing w:before="100" w:beforeAutospacing="1" w:after="100" w:afterAutospacing="1"/>
        <w:rPr>
          <w:rFonts w:ascii="Calibri" w:hAnsi="Calibri" w:cs="Calibri"/>
          <w:color w:val="222222"/>
          <w:sz w:val="22"/>
          <w:szCs w:val="22"/>
        </w:rPr>
      </w:pPr>
      <w:r w:rsidRPr="00620008">
        <w:rPr>
          <w:rFonts w:ascii="Calibri" w:hAnsi="Calibri" w:cs="Calibri"/>
          <w:color w:val="3C4043"/>
          <w:spacing w:val="3"/>
          <w:sz w:val="22"/>
          <w:szCs w:val="22"/>
          <w:shd w:val="clear" w:color="auto" w:fill="FFFFFF"/>
        </w:rPr>
        <w:t>Refinement of any related methods needed (e.g., harvest estimates)</w:t>
      </w:r>
    </w:p>
    <w:p w14:paraId="4BEAEFB5" w14:textId="77777777" w:rsidR="00620008" w:rsidRPr="00620008" w:rsidRDefault="00620008" w:rsidP="00620008">
      <w:pPr>
        <w:numPr>
          <w:ilvl w:val="1"/>
          <w:numId w:val="3"/>
        </w:numPr>
        <w:spacing w:before="100" w:beforeAutospacing="1" w:after="100" w:afterAutospacing="1"/>
        <w:rPr>
          <w:rFonts w:ascii="Calibri" w:hAnsi="Calibri" w:cs="Calibri"/>
          <w:color w:val="222222"/>
          <w:sz w:val="22"/>
          <w:szCs w:val="22"/>
        </w:rPr>
      </w:pPr>
      <w:r w:rsidRPr="00620008">
        <w:rPr>
          <w:rFonts w:ascii="Calibri" w:hAnsi="Calibri" w:cs="Calibri"/>
          <w:color w:val="222222"/>
          <w:sz w:val="22"/>
          <w:szCs w:val="22"/>
        </w:rPr>
        <w:t>How and when to share prototype tool(s) to the region for feedback</w:t>
      </w:r>
    </w:p>
    <w:p w14:paraId="05AED65F" w14:textId="7F5A7296" w:rsidR="00620008" w:rsidRPr="00620008" w:rsidRDefault="00620008" w:rsidP="00620008">
      <w:pPr>
        <w:numPr>
          <w:ilvl w:val="1"/>
          <w:numId w:val="3"/>
        </w:numPr>
        <w:spacing w:before="100" w:beforeAutospacing="1" w:after="100" w:afterAutospacing="1"/>
        <w:rPr>
          <w:rFonts w:ascii="Calibri" w:hAnsi="Calibri" w:cs="Calibri"/>
          <w:color w:val="222222"/>
          <w:sz w:val="22"/>
          <w:szCs w:val="22"/>
        </w:rPr>
      </w:pPr>
      <w:r w:rsidRPr="00620008">
        <w:rPr>
          <w:rFonts w:ascii="Calibri" w:hAnsi="Calibri" w:cs="Calibri"/>
          <w:color w:val="222222"/>
          <w:sz w:val="22"/>
          <w:szCs w:val="22"/>
        </w:rPr>
        <w:t>Timeline and funding </w:t>
      </w:r>
    </w:p>
    <w:p w14:paraId="1043904B" w14:textId="43979A38" w:rsidR="00174C3F" w:rsidRDefault="00174C3F">
      <w:r>
        <w:br w:type="page"/>
      </w:r>
    </w:p>
    <w:p w14:paraId="2A043FEB" w14:textId="44F04A07" w:rsidR="00620008" w:rsidRPr="00045F28" w:rsidRDefault="00174C3F">
      <w:pPr>
        <w:rPr>
          <w:rFonts w:ascii="Calibri" w:hAnsi="Calibri" w:cs="Calibri"/>
          <w:b/>
          <w:bCs/>
        </w:rPr>
      </w:pPr>
      <w:r w:rsidRPr="00045F28">
        <w:rPr>
          <w:rFonts w:ascii="Calibri" w:hAnsi="Calibri" w:cs="Calibri"/>
          <w:b/>
          <w:bCs/>
        </w:rPr>
        <w:lastRenderedPageBreak/>
        <w:t>Meeting notes</w:t>
      </w:r>
    </w:p>
    <w:p w14:paraId="696CBB6A" w14:textId="77777777" w:rsidR="00174C3F" w:rsidRDefault="00174C3F" w:rsidP="00174C3F">
      <w:pPr>
        <w:rPr>
          <w:rFonts w:ascii="Calibri" w:hAnsi="Calibri" w:cs="Calibri"/>
          <w:sz w:val="22"/>
          <w:szCs w:val="22"/>
        </w:rPr>
      </w:pPr>
    </w:p>
    <w:p w14:paraId="604CF2DB" w14:textId="77777777" w:rsidR="00174C3F" w:rsidRDefault="00174C3F" w:rsidP="00174C3F">
      <w:pPr>
        <w:rPr>
          <w:rFonts w:ascii="Calibri" w:hAnsi="Calibri" w:cs="Calibri"/>
          <w:sz w:val="22"/>
          <w:szCs w:val="22"/>
        </w:rPr>
      </w:pPr>
    </w:p>
    <w:p w14:paraId="0B5EB70A" w14:textId="77777777" w:rsidR="00174C3F" w:rsidRPr="00BE492A" w:rsidRDefault="00174C3F" w:rsidP="00174C3F">
      <w:pPr>
        <w:pStyle w:val="ListParagraph"/>
        <w:numPr>
          <w:ilvl w:val="0"/>
          <w:numId w:val="6"/>
        </w:numPr>
        <w:rPr>
          <w:rFonts w:ascii="Calibri" w:hAnsi="Calibri" w:cs="Calibri"/>
          <w:b/>
          <w:bCs/>
          <w:sz w:val="22"/>
          <w:szCs w:val="22"/>
        </w:rPr>
      </w:pPr>
      <w:r w:rsidRPr="00BE492A">
        <w:rPr>
          <w:rFonts w:ascii="Calibri" w:hAnsi="Calibri" w:cs="Calibri"/>
          <w:b/>
          <w:bCs/>
          <w:sz w:val="22"/>
          <w:szCs w:val="22"/>
        </w:rPr>
        <w:t>Welcome &amp; introductions (5 minutes)</w:t>
      </w:r>
    </w:p>
    <w:p w14:paraId="3BFDF228" w14:textId="77777777" w:rsidR="00174C3F" w:rsidRDefault="00174C3F" w:rsidP="00174C3F">
      <w:pPr>
        <w:rPr>
          <w:rFonts w:ascii="Calibri" w:hAnsi="Calibri" w:cs="Calibri"/>
          <w:sz w:val="22"/>
          <w:szCs w:val="22"/>
        </w:rPr>
      </w:pPr>
    </w:p>
    <w:p w14:paraId="1CF37B30" w14:textId="77777777" w:rsidR="008342B8" w:rsidRDefault="008342B8" w:rsidP="008342B8">
      <w:pPr>
        <w:ind w:left="360"/>
        <w:rPr>
          <w:rFonts w:ascii="Calibri" w:hAnsi="Calibri" w:cs="Calibri"/>
          <w:color w:val="0070C0"/>
          <w:sz w:val="22"/>
          <w:szCs w:val="22"/>
        </w:rPr>
      </w:pPr>
      <w:r>
        <w:rPr>
          <w:rFonts w:ascii="Calibri" w:hAnsi="Calibri" w:cs="Calibri"/>
          <w:color w:val="0070C0"/>
          <w:sz w:val="22"/>
          <w:szCs w:val="22"/>
        </w:rPr>
        <w:t xml:space="preserve">Jennifer: </w:t>
      </w:r>
      <w:r w:rsidR="000E3C1C">
        <w:rPr>
          <w:rFonts w:ascii="Calibri" w:hAnsi="Calibri" w:cs="Calibri"/>
          <w:color w:val="0070C0"/>
          <w:sz w:val="22"/>
          <w:szCs w:val="22"/>
        </w:rPr>
        <w:t>Welcome everyone. I believe some of you have already attended some meetings about conversion rate tools last year</w:t>
      </w:r>
      <w:r w:rsidR="007C13E0">
        <w:rPr>
          <w:rFonts w:ascii="Calibri" w:hAnsi="Calibri" w:cs="Calibri"/>
          <w:color w:val="0070C0"/>
          <w:sz w:val="22"/>
          <w:szCs w:val="22"/>
        </w:rPr>
        <w:t>, which Russell led</w:t>
      </w:r>
      <w:r w:rsidR="000E3C1C">
        <w:rPr>
          <w:rFonts w:ascii="Calibri" w:hAnsi="Calibri" w:cs="Calibri"/>
          <w:color w:val="0070C0"/>
          <w:sz w:val="22"/>
          <w:szCs w:val="22"/>
        </w:rPr>
        <w:t>. Last March, Jody met with me to discuss conversion rate tools, which</w:t>
      </w:r>
      <w:r>
        <w:rPr>
          <w:rFonts w:ascii="Calibri" w:hAnsi="Calibri" w:cs="Calibri"/>
          <w:color w:val="0070C0"/>
          <w:sz w:val="22"/>
          <w:szCs w:val="22"/>
        </w:rPr>
        <w:t xml:space="preserve"> eventually</w:t>
      </w:r>
      <w:r w:rsidR="000E3C1C">
        <w:rPr>
          <w:rFonts w:ascii="Calibri" w:hAnsi="Calibri" w:cs="Calibri"/>
          <w:color w:val="0070C0"/>
          <w:sz w:val="22"/>
          <w:szCs w:val="22"/>
        </w:rPr>
        <w:t xml:space="preserve"> led to me planning this meeting. </w:t>
      </w:r>
      <w:r w:rsidR="007B761F">
        <w:rPr>
          <w:rFonts w:ascii="Calibri" w:hAnsi="Calibri" w:cs="Calibri"/>
          <w:color w:val="0070C0"/>
          <w:sz w:val="22"/>
          <w:szCs w:val="22"/>
        </w:rPr>
        <w:t xml:space="preserve">I am happy to help where I can, and I don’t have to be the one leading </w:t>
      </w:r>
      <w:proofErr w:type="gramStart"/>
      <w:r w:rsidR="007B761F">
        <w:rPr>
          <w:rFonts w:ascii="Calibri" w:hAnsi="Calibri" w:cs="Calibri"/>
          <w:color w:val="0070C0"/>
          <w:sz w:val="22"/>
          <w:szCs w:val="22"/>
        </w:rPr>
        <w:t>meetings</w:t>
      </w:r>
      <w:proofErr w:type="gramEnd"/>
      <w:r w:rsidR="007B761F">
        <w:rPr>
          <w:rFonts w:ascii="Calibri" w:hAnsi="Calibri" w:cs="Calibri"/>
          <w:color w:val="0070C0"/>
          <w:sz w:val="22"/>
          <w:szCs w:val="22"/>
        </w:rPr>
        <w:t xml:space="preserve"> in the future. </w:t>
      </w:r>
    </w:p>
    <w:p w14:paraId="275068C7" w14:textId="77777777" w:rsidR="008342B8" w:rsidRDefault="008342B8" w:rsidP="008342B8">
      <w:pPr>
        <w:ind w:left="360"/>
        <w:rPr>
          <w:rFonts w:ascii="Calibri" w:hAnsi="Calibri" w:cs="Calibri"/>
          <w:color w:val="0070C0"/>
          <w:sz w:val="22"/>
          <w:szCs w:val="22"/>
        </w:rPr>
      </w:pPr>
    </w:p>
    <w:p w14:paraId="11E46BF5" w14:textId="52D056D6" w:rsidR="000E3C1C" w:rsidRDefault="000E3C1C" w:rsidP="008342B8">
      <w:pPr>
        <w:ind w:left="360"/>
        <w:rPr>
          <w:rFonts w:ascii="Calibri" w:hAnsi="Calibri" w:cs="Calibri"/>
          <w:color w:val="0070C0"/>
          <w:sz w:val="22"/>
          <w:szCs w:val="22"/>
        </w:rPr>
      </w:pPr>
      <w:r>
        <w:rPr>
          <w:rFonts w:ascii="Calibri" w:hAnsi="Calibri" w:cs="Calibri"/>
          <w:color w:val="0070C0"/>
          <w:sz w:val="22"/>
          <w:szCs w:val="22"/>
        </w:rPr>
        <w:t>The goals of this meeting are to help get everyone on the same page of what’s been developed for conversion rates tools and where to go from here. There is interest in access to these tools and interest in a standard metric for conversion rates</w:t>
      </w:r>
      <w:r w:rsidR="007B761F">
        <w:rPr>
          <w:rFonts w:ascii="Calibri" w:hAnsi="Calibri" w:cs="Calibri"/>
          <w:color w:val="0070C0"/>
          <w:sz w:val="22"/>
          <w:szCs w:val="22"/>
        </w:rPr>
        <w:t>.</w:t>
      </w:r>
      <w:r w:rsidR="008342B8">
        <w:rPr>
          <w:rFonts w:ascii="Calibri" w:hAnsi="Calibri" w:cs="Calibri"/>
          <w:color w:val="0070C0"/>
          <w:sz w:val="22"/>
          <w:szCs w:val="22"/>
        </w:rPr>
        <w:t xml:space="preserve"> </w:t>
      </w:r>
    </w:p>
    <w:p w14:paraId="622F47BB" w14:textId="77777777" w:rsidR="00174C3F" w:rsidRDefault="00174C3F" w:rsidP="008342B8">
      <w:pPr>
        <w:ind w:left="360"/>
        <w:rPr>
          <w:rFonts w:ascii="Calibri" w:hAnsi="Calibri" w:cs="Calibri"/>
          <w:color w:val="0070C0"/>
          <w:sz w:val="22"/>
          <w:szCs w:val="22"/>
        </w:rPr>
      </w:pPr>
    </w:p>
    <w:p w14:paraId="25D025A7" w14:textId="7222F8D6" w:rsidR="0041363F" w:rsidRDefault="0041363F" w:rsidP="008342B8">
      <w:pPr>
        <w:ind w:left="360"/>
        <w:rPr>
          <w:rFonts w:ascii="Calibri" w:hAnsi="Calibri" w:cs="Calibri"/>
          <w:color w:val="0070C0"/>
          <w:sz w:val="22"/>
          <w:szCs w:val="22"/>
        </w:rPr>
      </w:pPr>
      <w:r>
        <w:rPr>
          <w:rFonts w:ascii="Calibri" w:hAnsi="Calibri" w:cs="Calibri"/>
          <w:color w:val="0070C0"/>
          <w:sz w:val="22"/>
          <w:szCs w:val="22"/>
        </w:rPr>
        <w:t>Introductions:</w:t>
      </w:r>
    </w:p>
    <w:p w14:paraId="2201D652" w14:textId="77777777" w:rsidR="0041363F" w:rsidRPr="00F60897" w:rsidRDefault="0041363F" w:rsidP="008342B8">
      <w:pPr>
        <w:ind w:left="360"/>
        <w:rPr>
          <w:rFonts w:ascii="Calibri" w:hAnsi="Calibri" w:cs="Calibri"/>
          <w:color w:val="0070C0"/>
          <w:sz w:val="22"/>
          <w:szCs w:val="22"/>
        </w:rPr>
      </w:pPr>
    </w:p>
    <w:p w14:paraId="650EB25B" w14:textId="3D51038E" w:rsidR="00174C3F" w:rsidRPr="00F60897" w:rsidRDefault="00174C3F" w:rsidP="008342B8">
      <w:pPr>
        <w:ind w:left="360"/>
        <w:rPr>
          <w:rFonts w:ascii="Calibri" w:hAnsi="Calibri" w:cs="Calibri"/>
          <w:color w:val="0070C0"/>
          <w:sz w:val="22"/>
          <w:szCs w:val="22"/>
        </w:rPr>
      </w:pPr>
      <w:r w:rsidRPr="00F60897">
        <w:rPr>
          <w:rFonts w:ascii="Calibri" w:hAnsi="Calibri" w:cs="Calibri"/>
          <w:b/>
          <w:bCs/>
          <w:color w:val="0070C0"/>
          <w:sz w:val="22"/>
          <w:szCs w:val="22"/>
        </w:rPr>
        <w:t>Jennifer Gosselin</w:t>
      </w:r>
      <w:r w:rsidRPr="00F60897">
        <w:rPr>
          <w:rFonts w:ascii="Calibri" w:hAnsi="Calibri" w:cs="Calibri"/>
          <w:color w:val="0070C0"/>
          <w:sz w:val="22"/>
          <w:szCs w:val="22"/>
        </w:rPr>
        <w:t>: Senior Research Scientist at Columbia Basin Research, School of Aquatic &amp; Fishery Sciences at the University of Washington; PI of DART</w:t>
      </w:r>
    </w:p>
    <w:p w14:paraId="04E89499" w14:textId="77777777" w:rsidR="00174C3F" w:rsidRPr="00F60897" w:rsidRDefault="00174C3F" w:rsidP="008342B8">
      <w:pPr>
        <w:ind w:left="360"/>
        <w:rPr>
          <w:rFonts w:ascii="Calibri" w:hAnsi="Calibri" w:cs="Calibri"/>
          <w:color w:val="0070C0"/>
          <w:sz w:val="22"/>
          <w:szCs w:val="22"/>
        </w:rPr>
      </w:pPr>
    </w:p>
    <w:p w14:paraId="4884B432" w14:textId="167D8080" w:rsidR="00174C3F" w:rsidRPr="00F60897" w:rsidRDefault="00174C3F" w:rsidP="008342B8">
      <w:pPr>
        <w:ind w:left="360"/>
        <w:rPr>
          <w:rFonts w:ascii="Calibri" w:hAnsi="Calibri" w:cs="Calibri"/>
          <w:color w:val="0070C0"/>
          <w:sz w:val="22"/>
          <w:szCs w:val="22"/>
        </w:rPr>
      </w:pPr>
      <w:r w:rsidRPr="00F60897">
        <w:rPr>
          <w:rFonts w:ascii="Calibri" w:hAnsi="Calibri" w:cs="Calibri"/>
          <w:b/>
          <w:bCs/>
          <w:color w:val="0070C0"/>
          <w:sz w:val="22"/>
          <w:szCs w:val="22"/>
        </w:rPr>
        <w:t xml:space="preserve">Brian </w:t>
      </w:r>
      <w:proofErr w:type="spellStart"/>
      <w:r w:rsidRPr="00F60897">
        <w:rPr>
          <w:rFonts w:ascii="Calibri" w:hAnsi="Calibri" w:cs="Calibri"/>
          <w:b/>
          <w:bCs/>
          <w:color w:val="0070C0"/>
          <w:sz w:val="22"/>
          <w:szCs w:val="22"/>
        </w:rPr>
        <w:t>Maschhoff</w:t>
      </w:r>
      <w:proofErr w:type="spellEnd"/>
      <w:r w:rsidRPr="00F60897">
        <w:rPr>
          <w:rFonts w:ascii="Calibri" w:hAnsi="Calibri" w:cs="Calibri"/>
          <w:color w:val="0070C0"/>
          <w:sz w:val="22"/>
          <w:szCs w:val="22"/>
        </w:rPr>
        <w:t xml:space="preserve">: </w:t>
      </w:r>
      <w:r w:rsidR="008342B8">
        <w:rPr>
          <w:rFonts w:ascii="Calibri" w:hAnsi="Calibri" w:cs="Calibri"/>
          <w:color w:val="0070C0"/>
          <w:sz w:val="22"/>
          <w:szCs w:val="22"/>
        </w:rPr>
        <w:t xml:space="preserve">Scientific Data Consultant to BPA, </w:t>
      </w:r>
      <w:proofErr w:type="spellStart"/>
      <w:r w:rsidR="008342B8">
        <w:rPr>
          <w:rFonts w:ascii="Calibri" w:hAnsi="Calibri" w:cs="Calibri"/>
          <w:color w:val="0070C0"/>
          <w:sz w:val="22"/>
          <w:szCs w:val="22"/>
        </w:rPr>
        <w:t>Salmonetics</w:t>
      </w:r>
      <w:proofErr w:type="spellEnd"/>
      <w:r w:rsidR="008342B8">
        <w:rPr>
          <w:rFonts w:ascii="Calibri" w:hAnsi="Calibri" w:cs="Calibri"/>
          <w:color w:val="0070C0"/>
          <w:sz w:val="22"/>
          <w:szCs w:val="22"/>
        </w:rPr>
        <w:t xml:space="preserve">, </w:t>
      </w:r>
      <w:proofErr w:type="spellStart"/>
      <w:r w:rsidR="008342B8">
        <w:rPr>
          <w:rFonts w:ascii="Calibri" w:hAnsi="Calibri" w:cs="Calibri"/>
          <w:color w:val="0070C0"/>
          <w:sz w:val="22"/>
          <w:szCs w:val="22"/>
        </w:rPr>
        <w:t>OneFishTwoFish</w:t>
      </w:r>
      <w:proofErr w:type="spellEnd"/>
      <w:r w:rsidR="008342B8">
        <w:rPr>
          <w:rFonts w:ascii="Calibri" w:hAnsi="Calibri" w:cs="Calibri"/>
          <w:color w:val="0070C0"/>
          <w:sz w:val="22"/>
          <w:szCs w:val="22"/>
        </w:rPr>
        <w:t>.</w:t>
      </w:r>
    </w:p>
    <w:p w14:paraId="7F1FD50C" w14:textId="77777777" w:rsidR="00174C3F" w:rsidRPr="00F60897" w:rsidRDefault="00174C3F" w:rsidP="008342B8">
      <w:pPr>
        <w:ind w:left="360"/>
        <w:rPr>
          <w:rFonts w:ascii="Calibri" w:hAnsi="Calibri" w:cs="Calibri"/>
          <w:color w:val="0070C0"/>
          <w:sz w:val="22"/>
          <w:szCs w:val="22"/>
        </w:rPr>
      </w:pPr>
    </w:p>
    <w:p w14:paraId="353C94F4" w14:textId="5BD8A385" w:rsidR="00174C3F" w:rsidRPr="00F60897" w:rsidRDefault="00174C3F" w:rsidP="008342B8">
      <w:pPr>
        <w:ind w:left="360"/>
        <w:rPr>
          <w:rFonts w:ascii="Calibri" w:hAnsi="Calibri" w:cs="Calibri"/>
          <w:color w:val="0070C0"/>
          <w:sz w:val="22"/>
          <w:szCs w:val="22"/>
        </w:rPr>
      </w:pPr>
      <w:r w:rsidRPr="00F60897">
        <w:rPr>
          <w:rFonts w:ascii="Calibri" w:hAnsi="Calibri" w:cs="Calibri"/>
          <w:b/>
          <w:bCs/>
          <w:color w:val="0070C0"/>
          <w:sz w:val="22"/>
          <w:szCs w:val="22"/>
        </w:rPr>
        <w:t xml:space="preserve">Jody </w:t>
      </w:r>
      <w:proofErr w:type="spellStart"/>
      <w:r w:rsidRPr="00F60897">
        <w:rPr>
          <w:rFonts w:ascii="Calibri" w:hAnsi="Calibri" w:cs="Calibri"/>
          <w:b/>
          <w:bCs/>
          <w:color w:val="0070C0"/>
          <w:sz w:val="22"/>
          <w:szCs w:val="22"/>
        </w:rPr>
        <w:t>Lando</w:t>
      </w:r>
      <w:proofErr w:type="spellEnd"/>
      <w:r w:rsidRPr="00F60897">
        <w:rPr>
          <w:rFonts w:ascii="Calibri" w:hAnsi="Calibri" w:cs="Calibri"/>
          <w:color w:val="0070C0"/>
          <w:sz w:val="22"/>
          <w:szCs w:val="22"/>
        </w:rPr>
        <w:t>:</w:t>
      </w:r>
      <w:r w:rsidR="00735708">
        <w:rPr>
          <w:rFonts w:ascii="Calibri" w:hAnsi="Calibri" w:cs="Calibri"/>
          <w:color w:val="0070C0"/>
          <w:sz w:val="22"/>
          <w:szCs w:val="22"/>
        </w:rPr>
        <w:t xml:space="preserve"> </w:t>
      </w:r>
      <w:r w:rsidR="008342B8">
        <w:rPr>
          <w:rFonts w:ascii="Calibri" w:hAnsi="Calibri" w:cs="Calibri"/>
          <w:color w:val="0070C0"/>
          <w:sz w:val="22"/>
          <w:szCs w:val="22"/>
        </w:rPr>
        <w:t xml:space="preserve">BPA </w:t>
      </w:r>
      <w:r w:rsidR="008342B8" w:rsidRPr="008342B8">
        <w:rPr>
          <w:rFonts w:ascii="Calibri" w:hAnsi="Calibri" w:cs="Calibri"/>
          <w:color w:val="0070C0"/>
          <w:sz w:val="22"/>
          <w:szCs w:val="22"/>
        </w:rPr>
        <w:t>Research, Monitoring and Evaluation Lead</w:t>
      </w:r>
    </w:p>
    <w:p w14:paraId="737DC008" w14:textId="77777777" w:rsidR="00174C3F" w:rsidRPr="00F60897" w:rsidRDefault="00174C3F" w:rsidP="008342B8">
      <w:pPr>
        <w:ind w:left="360"/>
        <w:rPr>
          <w:rFonts w:ascii="Calibri" w:hAnsi="Calibri" w:cs="Calibri"/>
          <w:color w:val="0070C0"/>
          <w:sz w:val="22"/>
          <w:szCs w:val="22"/>
        </w:rPr>
      </w:pPr>
    </w:p>
    <w:p w14:paraId="4E47765A" w14:textId="6E7F2DDB" w:rsidR="00174C3F" w:rsidRPr="00F60897" w:rsidRDefault="00174C3F" w:rsidP="008342B8">
      <w:pPr>
        <w:ind w:left="360"/>
        <w:rPr>
          <w:rFonts w:ascii="Calibri" w:hAnsi="Calibri" w:cs="Calibri"/>
          <w:color w:val="0070C0"/>
          <w:sz w:val="22"/>
          <w:szCs w:val="22"/>
        </w:rPr>
      </w:pPr>
      <w:r w:rsidRPr="00F60897">
        <w:rPr>
          <w:rFonts w:ascii="Calibri" w:hAnsi="Calibri" w:cs="Calibri"/>
          <w:b/>
          <w:bCs/>
          <w:color w:val="0070C0"/>
          <w:sz w:val="22"/>
          <w:szCs w:val="22"/>
        </w:rPr>
        <w:t>Russell Scranton</w:t>
      </w:r>
      <w:r w:rsidRPr="00F60897">
        <w:rPr>
          <w:rFonts w:ascii="Calibri" w:hAnsi="Calibri" w:cs="Calibri"/>
          <w:color w:val="0070C0"/>
          <w:sz w:val="22"/>
          <w:szCs w:val="22"/>
        </w:rPr>
        <w:t>:</w:t>
      </w:r>
      <w:r w:rsidR="00735708">
        <w:rPr>
          <w:rFonts w:ascii="Calibri" w:hAnsi="Calibri" w:cs="Calibri"/>
          <w:color w:val="0070C0"/>
          <w:sz w:val="22"/>
          <w:szCs w:val="22"/>
        </w:rPr>
        <w:t xml:space="preserve"> </w:t>
      </w:r>
      <w:r w:rsidR="008342B8">
        <w:rPr>
          <w:rFonts w:ascii="Calibri" w:hAnsi="Calibri" w:cs="Calibri"/>
          <w:color w:val="0070C0"/>
          <w:sz w:val="22"/>
          <w:szCs w:val="22"/>
        </w:rPr>
        <w:t>BPA Fish &amp; Wildlife, Policy &amp; Planning Division</w:t>
      </w:r>
    </w:p>
    <w:p w14:paraId="721D5B4F" w14:textId="77777777" w:rsidR="00174C3F" w:rsidRPr="00F60897" w:rsidRDefault="00174C3F" w:rsidP="008342B8">
      <w:pPr>
        <w:ind w:left="360"/>
        <w:rPr>
          <w:rFonts w:ascii="Calibri" w:hAnsi="Calibri" w:cs="Calibri"/>
          <w:color w:val="0070C0"/>
          <w:sz w:val="22"/>
          <w:szCs w:val="22"/>
        </w:rPr>
      </w:pPr>
    </w:p>
    <w:p w14:paraId="4D00E2FE" w14:textId="699EC09C" w:rsidR="00174C3F" w:rsidRPr="00F60897" w:rsidRDefault="00174C3F" w:rsidP="008342B8">
      <w:pPr>
        <w:ind w:left="360"/>
        <w:rPr>
          <w:rFonts w:ascii="Calibri" w:hAnsi="Calibri" w:cs="Calibri"/>
          <w:color w:val="0070C0"/>
          <w:sz w:val="22"/>
          <w:szCs w:val="22"/>
        </w:rPr>
      </w:pPr>
      <w:r w:rsidRPr="00F60897">
        <w:rPr>
          <w:rFonts w:ascii="Calibri" w:hAnsi="Calibri" w:cs="Calibri"/>
          <w:b/>
          <w:bCs/>
          <w:color w:val="0070C0"/>
          <w:sz w:val="22"/>
          <w:szCs w:val="22"/>
        </w:rPr>
        <w:t>Christine Petersen</w:t>
      </w:r>
      <w:r w:rsidRPr="00F60897">
        <w:rPr>
          <w:rFonts w:ascii="Calibri" w:hAnsi="Calibri" w:cs="Calibri"/>
          <w:color w:val="0070C0"/>
          <w:sz w:val="22"/>
          <w:szCs w:val="22"/>
        </w:rPr>
        <w:t>:</w:t>
      </w:r>
      <w:r w:rsidR="00735708">
        <w:rPr>
          <w:rFonts w:ascii="Calibri" w:hAnsi="Calibri" w:cs="Calibri"/>
          <w:color w:val="0070C0"/>
          <w:sz w:val="22"/>
          <w:szCs w:val="22"/>
        </w:rPr>
        <w:t xml:space="preserve"> </w:t>
      </w:r>
      <w:r w:rsidR="008342B8">
        <w:rPr>
          <w:rFonts w:ascii="Calibri" w:hAnsi="Calibri" w:cs="Calibri"/>
          <w:color w:val="0070C0"/>
          <w:sz w:val="22"/>
          <w:szCs w:val="22"/>
        </w:rPr>
        <w:t>BPA</w:t>
      </w:r>
      <w:r w:rsidR="003B5A0C">
        <w:rPr>
          <w:rFonts w:ascii="Calibri" w:hAnsi="Calibri" w:cs="Calibri"/>
          <w:color w:val="0070C0"/>
          <w:sz w:val="22"/>
          <w:szCs w:val="22"/>
        </w:rPr>
        <w:t xml:space="preserve"> </w:t>
      </w:r>
      <w:r w:rsidR="00E63068">
        <w:rPr>
          <w:rFonts w:ascii="Calibri" w:hAnsi="Calibri" w:cs="Calibri"/>
          <w:color w:val="0070C0"/>
          <w:sz w:val="22"/>
          <w:szCs w:val="22"/>
        </w:rPr>
        <w:t xml:space="preserve">Fish &amp; Wildlife, </w:t>
      </w:r>
      <w:r w:rsidR="003B5A0C">
        <w:rPr>
          <w:rFonts w:ascii="Calibri" w:hAnsi="Calibri" w:cs="Calibri"/>
          <w:color w:val="0070C0"/>
          <w:sz w:val="22"/>
          <w:szCs w:val="22"/>
        </w:rPr>
        <w:t>C</w:t>
      </w:r>
      <w:r w:rsidR="00936EA2">
        <w:rPr>
          <w:rFonts w:ascii="Calibri" w:hAnsi="Calibri" w:cs="Calibri"/>
          <w:color w:val="0070C0"/>
          <w:sz w:val="22"/>
          <w:szCs w:val="22"/>
        </w:rPr>
        <w:t>OR/CO</w:t>
      </w:r>
    </w:p>
    <w:p w14:paraId="662A7687" w14:textId="77777777" w:rsidR="00174C3F" w:rsidRPr="00F60897" w:rsidRDefault="00174C3F" w:rsidP="008342B8">
      <w:pPr>
        <w:ind w:left="360"/>
        <w:rPr>
          <w:rFonts w:ascii="Calibri" w:hAnsi="Calibri" w:cs="Calibri"/>
          <w:color w:val="0070C0"/>
          <w:sz w:val="22"/>
          <w:szCs w:val="22"/>
        </w:rPr>
      </w:pPr>
    </w:p>
    <w:p w14:paraId="7DE9A85E" w14:textId="3841EF17" w:rsidR="00174C3F" w:rsidRPr="00F60897" w:rsidRDefault="00174C3F" w:rsidP="008342B8">
      <w:pPr>
        <w:ind w:left="360"/>
        <w:rPr>
          <w:rFonts w:ascii="Calibri" w:hAnsi="Calibri" w:cs="Calibri"/>
          <w:color w:val="0070C0"/>
          <w:sz w:val="22"/>
          <w:szCs w:val="22"/>
        </w:rPr>
      </w:pPr>
      <w:r w:rsidRPr="00F60897">
        <w:rPr>
          <w:rFonts w:ascii="Calibri" w:hAnsi="Calibri" w:cs="Calibri"/>
          <w:b/>
          <w:bCs/>
          <w:color w:val="0070C0"/>
          <w:sz w:val="22"/>
          <w:szCs w:val="22"/>
        </w:rPr>
        <w:t xml:space="preserve">Ben </w:t>
      </w:r>
      <w:proofErr w:type="spellStart"/>
      <w:r w:rsidRPr="00F60897">
        <w:rPr>
          <w:rFonts w:ascii="Calibri" w:hAnsi="Calibri" w:cs="Calibri"/>
          <w:b/>
          <w:bCs/>
          <w:color w:val="0070C0"/>
          <w:sz w:val="22"/>
          <w:szCs w:val="22"/>
        </w:rPr>
        <w:t>Haussman</w:t>
      </w:r>
      <w:proofErr w:type="spellEnd"/>
      <w:r w:rsidRPr="00F60897">
        <w:rPr>
          <w:rFonts w:ascii="Calibri" w:hAnsi="Calibri" w:cs="Calibri"/>
          <w:color w:val="0070C0"/>
          <w:sz w:val="22"/>
          <w:szCs w:val="22"/>
        </w:rPr>
        <w:t>:</w:t>
      </w:r>
      <w:r w:rsidR="00735708">
        <w:rPr>
          <w:rFonts w:ascii="Calibri" w:hAnsi="Calibri" w:cs="Calibri"/>
          <w:color w:val="0070C0"/>
          <w:sz w:val="22"/>
          <w:szCs w:val="22"/>
        </w:rPr>
        <w:t xml:space="preserve"> </w:t>
      </w:r>
      <w:r w:rsidR="008342B8">
        <w:rPr>
          <w:rFonts w:ascii="Calibri" w:hAnsi="Calibri" w:cs="Calibri"/>
          <w:color w:val="0070C0"/>
          <w:sz w:val="22"/>
          <w:szCs w:val="22"/>
        </w:rPr>
        <w:t>BPA</w:t>
      </w:r>
      <w:r w:rsidR="00936EA2">
        <w:rPr>
          <w:rFonts w:ascii="Calibri" w:hAnsi="Calibri" w:cs="Calibri"/>
          <w:color w:val="0070C0"/>
          <w:sz w:val="22"/>
          <w:szCs w:val="22"/>
        </w:rPr>
        <w:t xml:space="preserve"> </w:t>
      </w:r>
      <w:r w:rsidR="00E63068">
        <w:rPr>
          <w:rFonts w:ascii="Calibri" w:hAnsi="Calibri" w:cs="Calibri"/>
          <w:color w:val="0070C0"/>
          <w:sz w:val="22"/>
          <w:szCs w:val="22"/>
        </w:rPr>
        <w:t>Fish &amp; Wildlife</w:t>
      </w:r>
    </w:p>
    <w:p w14:paraId="0E2AED5E" w14:textId="77777777" w:rsidR="00174C3F" w:rsidRPr="00F60897" w:rsidRDefault="00174C3F" w:rsidP="008342B8">
      <w:pPr>
        <w:ind w:left="360"/>
        <w:rPr>
          <w:rFonts w:ascii="Calibri" w:hAnsi="Calibri" w:cs="Calibri"/>
          <w:color w:val="0070C0"/>
          <w:sz w:val="22"/>
          <w:szCs w:val="22"/>
        </w:rPr>
      </w:pPr>
    </w:p>
    <w:p w14:paraId="76204FDA" w14:textId="7268C45C" w:rsidR="00174C3F" w:rsidRPr="00F60897" w:rsidRDefault="00174C3F" w:rsidP="008342B8">
      <w:pPr>
        <w:ind w:left="360"/>
        <w:rPr>
          <w:rFonts w:ascii="Calibri" w:hAnsi="Calibri" w:cs="Calibri"/>
          <w:color w:val="0070C0"/>
          <w:sz w:val="22"/>
          <w:szCs w:val="22"/>
        </w:rPr>
      </w:pPr>
      <w:r w:rsidRPr="00F60897">
        <w:rPr>
          <w:rFonts w:ascii="Calibri" w:hAnsi="Calibri" w:cs="Calibri"/>
          <w:b/>
          <w:bCs/>
          <w:color w:val="0070C0"/>
          <w:sz w:val="22"/>
          <w:szCs w:val="22"/>
        </w:rPr>
        <w:t>Carolina Andes</w:t>
      </w:r>
      <w:r w:rsidRPr="00F60897">
        <w:rPr>
          <w:rFonts w:ascii="Calibri" w:hAnsi="Calibri" w:cs="Calibri"/>
          <w:color w:val="0070C0"/>
          <w:sz w:val="22"/>
          <w:szCs w:val="22"/>
        </w:rPr>
        <w:t>:</w:t>
      </w:r>
      <w:r w:rsidR="00735708">
        <w:rPr>
          <w:rFonts w:ascii="Calibri" w:hAnsi="Calibri" w:cs="Calibri"/>
          <w:color w:val="0070C0"/>
          <w:sz w:val="22"/>
          <w:szCs w:val="22"/>
        </w:rPr>
        <w:t xml:space="preserve"> </w:t>
      </w:r>
      <w:r w:rsidR="008342B8">
        <w:rPr>
          <w:rFonts w:ascii="Calibri" w:hAnsi="Calibri" w:cs="Calibri"/>
          <w:color w:val="0070C0"/>
          <w:sz w:val="22"/>
          <w:szCs w:val="22"/>
        </w:rPr>
        <w:t>BPA</w:t>
      </w:r>
      <w:r w:rsidR="00E63068">
        <w:rPr>
          <w:rFonts w:ascii="Calibri" w:hAnsi="Calibri" w:cs="Calibri"/>
          <w:color w:val="0070C0"/>
          <w:sz w:val="22"/>
          <w:szCs w:val="22"/>
        </w:rPr>
        <w:t xml:space="preserve"> </w:t>
      </w:r>
      <w:r w:rsidR="00E63068">
        <w:rPr>
          <w:rFonts w:ascii="Calibri" w:hAnsi="Calibri" w:cs="Calibri"/>
          <w:color w:val="0070C0"/>
          <w:sz w:val="22"/>
          <w:szCs w:val="22"/>
        </w:rPr>
        <w:t>Fish &amp; Wildlife</w:t>
      </w:r>
    </w:p>
    <w:p w14:paraId="78098836" w14:textId="77777777" w:rsidR="00174C3F" w:rsidRPr="00F60897" w:rsidRDefault="00174C3F" w:rsidP="008342B8">
      <w:pPr>
        <w:ind w:left="360"/>
        <w:rPr>
          <w:rFonts w:ascii="Calibri" w:hAnsi="Calibri" w:cs="Calibri"/>
          <w:color w:val="0070C0"/>
          <w:sz w:val="22"/>
          <w:szCs w:val="22"/>
        </w:rPr>
      </w:pPr>
    </w:p>
    <w:p w14:paraId="510FD078" w14:textId="73AA8BE5" w:rsidR="00174C3F" w:rsidRPr="00F60897" w:rsidRDefault="00174C3F" w:rsidP="008342B8">
      <w:pPr>
        <w:ind w:left="360"/>
        <w:rPr>
          <w:rFonts w:ascii="Calibri" w:hAnsi="Calibri" w:cs="Calibri"/>
          <w:color w:val="0070C0"/>
          <w:sz w:val="22"/>
          <w:szCs w:val="22"/>
        </w:rPr>
      </w:pPr>
      <w:r w:rsidRPr="00F60897">
        <w:rPr>
          <w:rFonts w:ascii="Calibri" w:hAnsi="Calibri" w:cs="Calibri"/>
          <w:b/>
          <w:bCs/>
          <w:color w:val="0070C0"/>
          <w:sz w:val="22"/>
          <w:szCs w:val="22"/>
        </w:rPr>
        <w:t xml:space="preserve">Blane </w:t>
      </w:r>
      <w:proofErr w:type="spellStart"/>
      <w:r w:rsidRPr="00F60897">
        <w:rPr>
          <w:rFonts w:ascii="Calibri" w:hAnsi="Calibri" w:cs="Calibri"/>
          <w:b/>
          <w:bCs/>
          <w:color w:val="0070C0"/>
          <w:sz w:val="22"/>
          <w:szCs w:val="22"/>
        </w:rPr>
        <w:t>Bellerud</w:t>
      </w:r>
      <w:proofErr w:type="spellEnd"/>
      <w:r w:rsidRPr="00F60897">
        <w:rPr>
          <w:rFonts w:ascii="Calibri" w:hAnsi="Calibri" w:cs="Calibri"/>
          <w:color w:val="0070C0"/>
          <w:sz w:val="22"/>
          <w:szCs w:val="22"/>
        </w:rPr>
        <w:t>:</w:t>
      </w:r>
      <w:r w:rsidR="00735708">
        <w:rPr>
          <w:rFonts w:ascii="Calibri" w:hAnsi="Calibri" w:cs="Calibri"/>
          <w:color w:val="0070C0"/>
          <w:sz w:val="22"/>
          <w:szCs w:val="22"/>
        </w:rPr>
        <w:t xml:space="preserve"> </w:t>
      </w:r>
      <w:r w:rsidR="00606532">
        <w:rPr>
          <w:rFonts w:ascii="Calibri" w:hAnsi="Calibri" w:cs="Calibri"/>
          <w:color w:val="0070C0"/>
          <w:sz w:val="22"/>
          <w:szCs w:val="22"/>
        </w:rPr>
        <w:t>NOAA Fisheries Biologist, Regional Manager</w:t>
      </w:r>
    </w:p>
    <w:p w14:paraId="70CA4F96" w14:textId="77777777" w:rsidR="00174C3F" w:rsidRPr="00F60897" w:rsidRDefault="00174C3F" w:rsidP="008342B8">
      <w:pPr>
        <w:ind w:left="360"/>
        <w:rPr>
          <w:rFonts w:ascii="Calibri" w:hAnsi="Calibri" w:cs="Calibri"/>
          <w:color w:val="0070C0"/>
          <w:sz w:val="22"/>
          <w:szCs w:val="22"/>
        </w:rPr>
      </w:pPr>
    </w:p>
    <w:p w14:paraId="6F4173E9" w14:textId="4C9B19DA" w:rsidR="00174C3F" w:rsidRPr="00F60897" w:rsidRDefault="00F60897" w:rsidP="008342B8">
      <w:pPr>
        <w:ind w:left="360"/>
        <w:rPr>
          <w:rFonts w:ascii="Calibri" w:hAnsi="Calibri" w:cs="Calibri"/>
          <w:color w:val="0070C0"/>
          <w:sz w:val="22"/>
          <w:szCs w:val="22"/>
        </w:rPr>
      </w:pPr>
      <w:r w:rsidRPr="00F60897">
        <w:rPr>
          <w:rFonts w:ascii="Calibri" w:hAnsi="Calibri" w:cs="Calibri"/>
          <w:b/>
          <w:bCs/>
          <w:color w:val="0070C0"/>
          <w:sz w:val="22"/>
          <w:szCs w:val="22"/>
        </w:rPr>
        <w:t>Cindy Studebaker</w:t>
      </w:r>
      <w:r w:rsidRPr="00F60897">
        <w:rPr>
          <w:rFonts w:ascii="Calibri" w:hAnsi="Calibri" w:cs="Calibri"/>
          <w:color w:val="0070C0"/>
          <w:sz w:val="22"/>
          <w:szCs w:val="22"/>
        </w:rPr>
        <w:t>:</w:t>
      </w:r>
      <w:r w:rsidR="00735708">
        <w:rPr>
          <w:rFonts w:ascii="Calibri" w:hAnsi="Calibri" w:cs="Calibri"/>
          <w:color w:val="0070C0"/>
          <w:sz w:val="22"/>
          <w:szCs w:val="22"/>
        </w:rPr>
        <w:t xml:space="preserve"> </w:t>
      </w:r>
      <w:r w:rsidR="008342B8">
        <w:rPr>
          <w:rFonts w:ascii="Calibri" w:hAnsi="Calibri" w:cs="Calibri"/>
          <w:color w:val="0070C0"/>
          <w:sz w:val="22"/>
          <w:szCs w:val="22"/>
        </w:rPr>
        <w:t>USACE</w:t>
      </w:r>
      <w:r w:rsidR="00735708">
        <w:rPr>
          <w:rFonts w:ascii="Calibri" w:hAnsi="Calibri" w:cs="Calibri"/>
          <w:color w:val="0070C0"/>
          <w:sz w:val="22"/>
          <w:szCs w:val="22"/>
        </w:rPr>
        <w:t>, NW</w:t>
      </w:r>
      <w:r w:rsidR="008342B8">
        <w:rPr>
          <w:rFonts w:ascii="Calibri" w:hAnsi="Calibri" w:cs="Calibri"/>
          <w:color w:val="0070C0"/>
          <w:sz w:val="22"/>
          <w:szCs w:val="22"/>
        </w:rPr>
        <w:t xml:space="preserve"> Division</w:t>
      </w:r>
    </w:p>
    <w:p w14:paraId="350C2D73" w14:textId="77777777" w:rsidR="00F60897" w:rsidRPr="00F60897" w:rsidRDefault="00F60897" w:rsidP="008342B8">
      <w:pPr>
        <w:ind w:left="360"/>
        <w:rPr>
          <w:rFonts w:ascii="Calibri" w:hAnsi="Calibri" w:cs="Calibri"/>
          <w:color w:val="0070C0"/>
          <w:sz w:val="22"/>
          <w:szCs w:val="22"/>
        </w:rPr>
      </w:pPr>
    </w:p>
    <w:p w14:paraId="224BFCD5" w14:textId="4F768C11" w:rsidR="00F60897" w:rsidRPr="00F60897" w:rsidRDefault="00F60897" w:rsidP="008342B8">
      <w:pPr>
        <w:ind w:left="360"/>
        <w:rPr>
          <w:rFonts w:ascii="Calibri" w:hAnsi="Calibri" w:cs="Calibri"/>
          <w:color w:val="0070C0"/>
          <w:sz w:val="22"/>
          <w:szCs w:val="22"/>
        </w:rPr>
      </w:pPr>
      <w:r w:rsidRPr="00F60897">
        <w:rPr>
          <w:rFonts w:ascii="Calibri" w:hAnsi="Calibri" w:cs="Calibri"/>
          <w:b/>
          <w:bCs/>
          <w:color w:val="0070C0"/>
          <w:sz w:val="22"/>
          <w:szCs w:val="22"/>
        </w:rPr>
        <w:t>Chris Peery</w:t>
      </w:r>
      <w:r w:rsidRPr="00F60897">
        <w:rPr>
          <w:rFonts w:ascii="Calibri" w:hAnsi="Calibri" w:cs="Calibri"/>
          <w:color w:val="0070C0"/>
          <w:sz w:val="22"/>
          <w:szCs w:val="22"/>
        </w:rPr>
        <w:t>:</w:t>
      </w:r>
      <w:r w:rsidR="00735708">
        <w:rPr>
          <w:rFonts w:ascii="Calibri" w:hAnsi="Calibri" w:cs="Calibri"/>
          <w:color w:val="0070C0"/>
          <w:sz w:val="22"/>
          <w:szCs w:val="22"/>
        </w:rPr>
        <w:t xml:space="preserve"> </w:t>
      </w:r>
      <w:r w:rsidR="00587FCF">
        <w:rPr>
          <w:rFonts w:ascii="Calibri" w:hAnsi="Calibri" w:cs="Calibri"/>
          <w:color w:val="0070C0"/>
          <w:sz w:val="22"/>
          <w:szCs w:val="22"/>
        </w:rPr>
        <w:t>Fish Biologist</w:t>
      </w:r>
      <w:r w:rsidR="00587FCF">
        <w:rPr>
          <w:rFonts w:ascii="Calibri" w:hAnsi="Calibri" w:cs="Calibri"/>
          <w:color w:val="0070C0"/>
          <w:sz w:val="22"/>
          <w:szCs w:val="22"/>
        </w:rPr>
        <w:t xml:space="preserve">, </w:t>
      </w:r>
      <w:r w:rsidR="00735708">
        <w:rPr>
          <w:rFonts w:ascii="Calibri" w:hAnsi="Calibri" w:cs="Calibri"/>
          <w:color w:val="0070C0"/>
          <w:sz w:val="22"/>
          <w:szCs w:val="22"/>
        </w:rPr>
        <w:t>USACE</w:t>
      </w:r>
      <w:r w:rsidR="008342B8">
        <w:rPr>
          <w:rFonts w:ascii="Calibri" w:hAnsi="Calibri" w:cs="Calibri"/>
          <w:color w:val="0070C0"/>
          <w:sz w:val="22"/>
          <w:szCs w:val="22"/>
        </w:rPr>
        <w:t xml:space="preserve">, </w:t>
      </w:r>
      <w:r w:rsidR="00587FCF">
        <w:rPr>
          <w:rFonts w:ascii="Calibri" w:hAnsi="Calibri" w:cs="Calibri"/>
          <w:color w:val="0070C0"/>
          <w:sz w:val="22"/>
          <w:szCs w:val="22"/>
        </w:rPr>
        <w:t>Walla Walla Division</w:t>
      </w:r>
    </w:p>
    <w:p w14:paraId="2C2E9FFA" w14:textId="77777777" w:rsidR="00F60897" w:rsidRPr="00F60897" w:rsidRDefault="00F60897" w:rsidP="008342B8">
      <w:pPr>
        <w:ind w:left="360"/>
        <w:rPr>
          <w:rFonts w:ascii="Calibri" w:hAnsi="Calibri" w:cs="Calibri"/>
          <w:color w:val="0070C0"/>
          <w:sz w:val="22"/>
          <w:szCs w:val="22"/>
        </w:rPr>
      </w:pPr>
    </w:p>
    <w:p w14:paraId="2F5CA250" w14:textId="262B56D2" w:rsidR="00F60897" w:rsidRPr="00F60897" w:rsidRDefault="00F60897" w:rsidP="008342B8">
      <w:pPr>
        <w:ind w:left="360"/>
        <w:rPr>
          <w:rFonts w:ascii="Calibri" w:hAnsi="Calibri" w:cs="Calibri"/>
          <w:color w:val="0070C0"/>
          <w:sz w:val="22"/>
          <w:szCs w:val="22"/>
        </w:rPr>
      </w:pPr>
      <w:r w:rsidRPr="00F60897">
        <w:rPr>
          <w:rFonts w:ascii="Calibri" w:hAnsi="Calibri" w:cs="Calibri"/>
          <w:b/>
          <w:bCs/>
          <w:color w:val="0070C0"/>
          <w:sz w:val="22"/>
          <w:szCs w:val="22"/>
        </w:rPr>
        <w:t>Lisa Wright</w:t>
      </w:r>
      <w:r w:rsidRPr="00F60897">
        <w:rPr>
          <w:rFonts w:ascii="Calibri" w:hAnsi="Calibri" w:cs="Calibri"/>
          <w:color w:val="0070C0"/>
          <w:sz w:val="22"/>
          <w:szCs w:val="22"/>
        </w:rPr>
        <w:t>:</w:t>
      </w:r>
      <w:r w:rsidR="00735708">
        <w:rPr>
          <w:rFonts w:ascii="Calibri" w:hAnsi="Calibri" w:cs="Calibri"/>
          <w:color w:val="0070C0"/>
          <w:sz w:val="22"/>
          <w:szCs w:val="22"/>
        </w:rPr>
        <w:t xml:space="preserve"> </w:t>
      </w:r>
      <w:r w:rsidR="00587FCF">
        <w:rPr>
          <w:rFonts w:ascii="Calibri" w:hAnsi="Calibri" w:cs="Calibri"/>
          <w:color w:val="0070C0"/>
          <w:sz w:val="22"/>
          <w:szCs w:val="22"/>
        </w:rPr>
        <w:t>USACE, TMT</w:t>
      </w:r>
    </w:p>
    <w:p w14:paraId="61F555AA" w14:textId="77777777" w:rsidR="00F60897" w:rsidRPr="00F60897" w:rsidRDefault="00F60897" w:rsidP="008342B8">
      <w:pPr>
        <w:ind w:left="360"/>
        <w:rPr>
          <w:rFonts w:ascii="Calibri" w:hAnsi="Calibri" w:cs="Calibri"/>
          <w:color w:val="0070C0"/>
          <w:sz w:val="22"/>
          <w:szCs w:val="22"/>
        </w:rPr>
      </w:pPr>
    </w:p>
    <w:p w14:paraId="1CF660EE" w14:textId="3CE280BC" w:rsidR="00F60897" w:rsidRPr="00F60897" w:rsidRDefault="00F60897" w:rsidP="008342B8">
      <w:pPr>
        <w:ind w:left="360"/>
        <w:rPr>
          <w:rFonts w:ascii="Calibri" w:hAnsi="Calibri" w:cs="Calibri"/>
          <w:color w:val="0070C0"/>
          <w:sz w:val="22"/>
          <w:szCs w:val="22"/>
        </w:rPr>
      </w:pPr>
      <w:r w:rsidRPr="00F60897">
        <w:rPr>
          <w:rFonts w:ascii="Calibri" w:hAnsi="Calibri" w:cs="Calibri"/>
          <w:b/>
          <w:bCs/>
          <w:color w:val="0070C0"/>
          <w:sz w:val="22"/>
          <w:szCs w:val="22"/>
        </w:rPr>
        <w:t xml:space="preserve">Douglas </w:t>
      </w:r>
      <w:proofErr w:type="spellStart"/>
      <w:r w:rsidRPr="00F60897">
        <w:rPr>
          <w:rFonts w:ascii="Calibri" w:hAnsi="Calibri" w:cs="Calibri"/>
          <w:b/>
          <w:bCs/>
          <w:color w:val="0070C0"/>
          <w:sz w:val="22"/>
          <w:szCs w:val="22"/>
        </w:rPr>
        <w:t>Baus</w:t>
      </w:r>
      <w:proofErr w:type="spellEnd"/>
      <w:r w:rsidRPr="00F60897">
        <w:rPr>
          <w:rFonts w:ascii="Calibri" w:hAnsi="Calibri" w:cs="Calibri"/>
          <w:color w:val="0070C0"/>
          <w:sz w:val="22"/>
          <w:szCs w:val="22"/>
        </w:rPr>
        <w:t>:</w:t>
      </w:r>
      <w:r w:rsidR="00735708">
        <w:rPr>
          <w:rFonts w:ascii="Calibri" w:hAnsi="Calibri" w:cs="Calibri"/>
          <w:color w:val="0070C0"/>
          <w:sz w:val="22"/>
          <w:szCs w:val="22"/>
        </w:rPr>
        <w:t xml:space="preserve"> </w:t>
      </w:r>
      <w:r w:rsidR="00587FCF">
        <w:rPr>
          <w:rFonts w:ascii="Calibri" w:hAnsi="Calibri" w:cs="Calibri"/>
          <w:color w:val="0070C0"/>
          <w:sz w:val="22"/>
          <w:szCs w:val="22"/>
        </w:rPr>
        <w:t>USACE, TMT</w:t>
      </w:r>
    </w:p>
    <w:p w14:paraId="0536931F" w14:textId="77777777" w:rsidR="00174C3F" w:rsidRDefault="00174C3F" w:rsidP="008342B8">
      <w:pPr>
        <w:ind w:left="360"/>
        <w:rPr>
          <w:rFonts w:ascii="Calibri" w:hAnsi="Calibri" w:cs="Calibri"/>
          <w:color w:val="0070C0"/>
          <w:sz w:val="22"/>
          <w:szCs w:val="22"/>
        </w:rPr>
      </w:pPr>
    </w:p>
    <w:p w14:paraId="260D9CD1" w14:textId="71C0D11D" w:rsidR="00A65AC9" w:rsidRPr="00A65AC9" w:rsidRDefault="00A65AC9" w:rsidP="008342B8">
      <w:pPr>
        <w:ind w:left="360"/>
        <w:rPr>
          <w:rFonts w:ascii="Calibri" w:hAnsi="Calibri" w:cs="Calibri"/>
          <w:b/>
          <w:bCs/>
          <w:color w:val="0070C0"/>
          <w:sz w:val="22"/>
          <w:szCs w:val="22"/>
        </w:rPr>
      </w:pPr>
      <w:r w:rsidRPr="00A65AC9">
        <w:rPr>
          <w:rFonts w:ascii="Calibri" w:hAnsi="Calibri" w:cs="Calibri"/>
          <w:b/>
          <w:bCs/>
          <w:color w:val="0070C0"/>
          <w:sz w:val="22"/>
          <w:szCs w:val="22"/>
        </w:rPr>
        <w:t xml:space="preserve">Dan Feil: </w:t>
      </w:r>
      <w:r w:rsidR="001F665D" w:rsidRPr="00587FCF">
        <w:rPr>
          <w:rFonts w:ascii="Calibri" w:hAnsi="Calibri" w:cs="Calibri"/>
          <w:color w:val="0070C0"/>
          <w:sz w:val="22"/>
          <w:szCs w:val="22"/>
        </w:rPr>
        <w:t>USACE</w:t>
      </w:r>
      <w:r w:rsidR="00735708" w:rsidRPr="00587FCF">
        <w:rPr>
          <w:rFonts w:ascii="Calibri" w:hAnsi="Calibri" w:cs="Calibri"/>
          <w:color w:val="0070C0"/>
          <w:sz w:val="22"/>
          <w:szCs w:val="22"/>
        </w:rPr>
        <w:t xml:space="preserve"> fish policy</w:t>
      </w:r>
    </w:p>
    <w:p w14:paraId="57540451" w14:textId="77777777" w:rsidR="00A65AC9" w:rsidRPr="00F60897" w:rsidRDefault="00A65AC9" w:rsidP="008342B8">
      <w:pPr>
        <w:ind w:left="360"/>
        <w:rPr>
          <w:rFonts w:ascii="Calibri" w:hAnsi="Calibri" w:cs="Calibri"/>
          <w:color w:val="0070C0"/>
          <w:sz w:val="22"/>
          <w:szCs w:val="22"/>
        </w:rPr>
      </w:pPr>
    </w:p>
    <w:p w14:paraId="19B6B301" w14:textId="16959F6D" w:rsidR="00174C3F" w:rsidRPr="00F60897" w:rsidRDefault="00174C3F" w:rsidP="008342B8">
      <w:pPr>
        <w:ind w:left="360"/>
        <w:rPr>
          <w:rFonts w:ascii="Calibri" w:hAnsi="Calibri" w:cs="Calibri"/>
          <w:color w:val="0070C0"/>
          <w:sz w:val="22"/>
          <w:szCs w:val="22"/>
        </w:rPr>
      </w:pPr>
      <w:r w:rsidRPr="00F60897">
        <w:rPr>
          <w:rFonts w:ascii="Calibri" w:hAnsi="Calibri" w:cs="Calibri"/>
          <w:b/>
          <w:bCs/>
          <w:color w:val="0070C0"/>
          <w:sz w:val="22"/>
          <w:szCs w:val="22"/>
        </w:rPr>
        <w:t xml:space="preserve">Susannah </w:t>
      </w:r>
      <w:proofErr w:type="spellStart"/>
      <w:r w:rsidRPr="00F60897">
        <w:rPr>
          <w:rFonts w:ascii="Calibri" w:hAnsi="Calibri" w:cs="Calibri"/>
          <w:b/>
          <w:bCs/>
          <w:color w:val="0070C0"/>
          <w:sz w:val="22"/>
          <w:szCs w:val="22"/>
        </w:rPr>
        <w:t>Iltis</w:t>
      </w:r>
      <w:proofErr w:type="spellEnd"/>
      <w:r w:rsidRPr="00F60897">
        <w:rPr>
          <w:rFonts w:ascii="Calibri" w:hAnsi="Calibri" w:cs="Calibri"/>
          <w:color w:val="0070C0"/>
          <w:sz w:val="22"/>
          <w:szCs w:val="22"/>
        </w:rPr>
        <w:t xml:space="preserve">: </w:t>
      </w:r>
      <w:r w:rsidR="00A006CB">
        <w:rPr>
          <w:rFonts w:ascii="Calibri" w:hAnsi="Calibri" w:cs="Calibri"/>
          <w:color w:val="0070C0"/>
          <w:sz w:val="22"/>
          <w:szCs w:val="22"/>
        </w:rPr>
        <w:t>Web Computing Specialist, CBR, SAFS, UW; develops online tools for DART</w:t>
      </w:r>
    </w:p>
    <w:p w14:paraId="13D5899B" w14:textId="77777777" w:rsidR="00174C3F" w:rsidRDefault="00174C3F" w:rsidP="00174C3F">
      <w:pPr>
        <w:rPr>
          <w:rFonts w:ascii="Calibri" w:hAnsi="Calibri" w:cs="Calibri"/>
          <w:sz w:val="22"/>
          <w:szCs w:val="22"/>
        </w:rPr>
      </w:pPr>
    </w:p>
    <w:p w14:paraId="5C68C64D" w14:textId="77777777" w:rsidR="00174C3F" w:rsidRDefault="00174C3F" w:rsidP="00174C3F">
      <w:pPr>
        <w:rPr>
          <w:rFonts w:ascii="Calibri" w:hAnsi="Calibri" w:cs="Calibri"/>
          <w:sz w:val="22"/>
          <w:szCs w:val="22"/>
        </w:rPr>
      </w:pPr>
    </w:p>
    <w:p w14:paraId="3CE660B3" w14:textId="06121558" w:rsidR="00303A3D" w:rsidRDefault="00303A3D">
      <w:pPr>
        <w:rPr>
          <w:rFonts w:ascii="Calibri" w:hAnsi="Calibri" w:cs="Calibri"/>
          <w:sz w:val="22"/>
          <w:szCs w:val="22"/>
        </w:rPr>
      </w:pPr>
      <w:r>
        <w:rPr>
          <w:rFonts w:ascii="Calibri" w:hAnsi="Calibri" w:cs="Calibri"/>
          <w:sz w:val="22"/>
          <w:szCs w:val="22"/>
        </w:rPr>
        <w:br w:type="page"/>
      </w:r>
    </w:p>
    <w:p w14:paraId="7EC98CE8" w14:textId="77777777" w:rsidR="00174C3F" w:rsidRPr="00174C3F" w:rsidRDefault="00174C3F" w:rsidP="00174C3F">
      <w:pPr>
        <w:rPr>
          <w:rFonts w:ascii="Calibri" w:hAnsi="Calibri" w:cs="Calibri"/>
          <w:sz w:val="22"/>
          <w:szCs w:val="22"/>
        </w:rPr>
      </w:pPr>
    </w:p>
    <w:p w14:paraId="4BA0B2D4" w14:textId="77777777" w:rsidR="00174C3F" w:rsidRDefault="00174C3F" w:rsidP="00174C3F">
      <w:pPr>
        <w:pStyle w:val="ListParagraph"/>
        <w:rPr>
          <w:rFonts w:ascii="Calibri" w:hAnsi="Calibri" w:cs="Calibri"/>
          <w:sz w:val="22"/>
          <w:szCs w:val="22"/>
        </w:rPr>
      </w:pPr>
    </w:p>
    <w:p w14:paraId="6EF951B2" w14:textId="77777777" w:rsidR="00174C3F" w:rsidRPr="00BE492A" w:rsidRDefault="00174C3F" w:rsidP="00174C3F">
      <w:pPr>
        <w:pStyle w:val="ListParagraph"/>
        <w:numPr>
          <w:ilvl w:val="0"/>
          <w:numId w:val="6"/>
        </w:numPr>
        <w:rPr>
          <w:rFonts w:ascii="Calibri" w:hAnsi="Calibri" w:cs="Calibri"/>
          <w:b/>
          <w:bCs/>
          <w:sz w:val="22"/>
          <w:szCs w:val="22"/>
        </w:rPr>
      </w:pPr>
      <w:r w:rsidRPr="00BE492A">
        <w:rPr>
          <w:rFonts w:ascii="Calibri" w:hAnsi="Calibri" w:cs="Calibri"/>
          <w:b/>
          <w:bCs/>
          <w:sz w:val="22"/>
          <w:szCs w:val="22"/>
        </w:rPr>
        <w:t>Overview of existing conversion rate tools (5 minutes)</w:t>
      </w:r>
    </w:p>
    <w:p w14:paraId="12560522" w14:textId="77777777" w:rsidR="00F43B09" w:rsidRPr="008E5C5A" w:rsidRDefault="00F43B09" w:rsidP="00F43B09">
      <w:pPr>
        <w:numPr>
          <w:ilvl w:val="1"/>
          <w:numId w:val="6"/>
        </w:numPr>
        <w:spacing w:before="100" w:beforeAutospacing="1" w:after="100" w:afterAutospacing="1"/>
        <w:rPr>
          <w:rFonts w:ascii="Calibri" w:hAnsi="Calibri" w:cs="Calibri"/>
          <w:color w:val="222222"/>
          <w:sz w:val="20"/>
          <w:szCs w:val="20"/>
        </w:rPr>
      </w:pPr>
      <w:r w:rsidRPr="008E5C5A">
        <w:rPr>
          <w:rFonts w:ascii="Calibri" w:hAnsi="Calibri" w:cs="Calibri"/>
          <w:color w:val="222222"/>
          <w:sz w:val="20"/>
          <w:szCs w:val="20"/>
        </w:rPr>
        <w:t>DART (</w:t>
      </w:r>
      <w:hyperlink r:id="rId13" w:tgtFrame="_blank" w:history="1">
        <w:r w:rsidRPr="008E5C5A">
          <w:rPr>
            <w:rFonts w:ascii="Calibri" w:hAnsi="Calibri" w:cs="Calibri"/>
            <w:color w:val="1155CC"/>
            <w:sz w:val="20"/>
            <w:szCs w:val="20"/>
            <w:u w:val="single"/>
          </w:rPr>
          <w:t>https://www.cbr.washington.edu/dart/query/pitadult_conrate</w:t>
        </w:r>
      </w:hyperlink>
      <w:r w:rsidRPr="008E5C5A">
        <w:rPr>
          <w:rFonts w:ascii="Calibri" w:hAnsi="Calibri" w:cs="Calibri"/>
          <w:color w:val="222222"/>
          <w:sz w:val="20"/>
          <w:szCs w:val="20"/>
        </w:rPr>
        <w:t>) </w:t>
      </w:r>
    </w:p>
    <w:p w14:paraId="79323EEB" w14:textId="77777777" w:rsidR="00174C3F" w:rsidRPr="008E5C5A" w:rsidRDefault="00174C3F" w:rsidP="00174C3F">
      <w:pPr>
        <w:pStyle w:val="ListParagraph"/>
        <w:numPr>
          <w:ilvl w:val="1"/>
          <w:numId w:val="6"/>
        </w:numPr>
        <w:rPr>
          <w:rFonts w:ascii="Calibri" w:hAnsi="Calibri" w:cs="Calibri"/>
          <w:sz w:val="20"/>
          <w:szCs w:val="20"/>
        </w:rPr>
      </w:pPr>
      <w:proofErr w:type="spellStart"/>
      <w:r w:rsidRPr="008E5C5A">
        <w:rPr>
          <w:rFonts w:ascii="Calibri" w:hAnsi="Calibri" w:cs="Calibri"/>
          <w:sz w:val="20"/>
          <w:szCs w:val="20"/>
        </w:rPr>
        <w:t>OneFishTwoFish</w:t>
      </w:r>
      <w:proofErr w:type="spellEnd"/>
      <w:r w:rsidRPr="008E5C5A">
        <w:rPr>
          <w:rFonts w:ascii="Calibri" w:hAnsi="Calibri" w:cs="Calibri"/>
          <w:sz w:val="20"/>
          <w:szCs w:val="20"/>
        </w:rPr>
        <w:t xml:space="preserve"> tools (ConversionRate3 and Shiny app ConversionRate2)</w:t>
      </w:r>
    </w:p>
    <w:p w14:paraId="3624B750" w14:textId="77777777" w:rsidR="008E5C5A" w:rsidRPr="008E5C5A" w:rsidRDefault="008E5C5A" w:rsidP="008E5C5A">
      <w:pPr>
        <w:pStyle w:val="ListParagraph"/>
        <w:numPr>
          <w:ilvl w:val="2"/>
          <w:numId w:val="6"/>
        </w:numPr>
        <w:rPr>
          <w:rFonts w:ascii="Calibri" w:hAnsi="Calibri" w:cs="Calibri"/>
          <w:sz w:val="20"/>
          <w:szCs w:val="20"/>
        </w:rPr>
      </w:pPr>
      <w:r w:rsidRPr="008E5C5A">
        <w:rPr>
          <w:rFonts w:ascii="Calibri" w:hAnsi="Calibri" w:cs="Calibri"/>
          <w:color w:val="222222"/>
          <w:sz w:val="20"/>
          <w:szCs w:val="20"/>
          <w:shd w:val="clear" w:color="auto" w:fill="FFFFFF"/>
        </w:rPr>
        <w:t>Adult Salmonid Reach Conversion/Loss Rates (HTML/</w:t>
      </w:r>
      <w:proofErr w:type="spellStart"/>
      <w:r w:rsidRPr="008E5C5A">
        <w:rPr>
          <w:rFonts w:ascii="Calibri" w:hAnsi="Calibri" w:cs="Calibri"/>
          <w:color w:val="222222"/>
          <w:sz w:val="20"/>
          <w:szCs w:val="20"/>
          <w:shd w:val="clear" w:color="auto" w:fill="FFFFFF"/>
        </w:rPr>
        <w:t>javascript</w:t>
      </w:r>
      <w:proofErr w:type="spellEnd"/>
      <w:r w:rsidRPr="008E5C5A">
        <w:rPr>
          <w:rFonts w:ascii="Calibri" w:hAnsi="Calibri" w:cs="Calibri"/>
          <w:color w:val="222222"/>
          <w:sz w:val="20"/>
          <w:szCs w:val="20"/>
          <w:shd w:val="clear" w:color="auto" w:fill="FFFFFF"/>
        </w:rPr>
        <w:t xml:space="preserve"> web app)</w:t>
      </w:r>
    </w:p>
    <w:p w14:paraId="399953ED" w14:textId="76F455FD" w:rsidR="008E5C5A" w:rsidRPr="008E5C5A" w:rsidRDefault="00000000" w:rsidP="008E5C5A">
      <w:pPr>
        <w:pStyle w:val="ListParagraph"/>
        <w:ind w:left="1440" w:firstLine="720"/>
        <w:rPr>
          <w:rFonts w:ascii="Calibri" w:hAnsi="Calibri" w:cs="Calibri"/>
          <w:color w:val="222222"/>
          <w:sz w:val="20"/>
          <w:szCs w:val="20"/>
        </w:rPr>
      </w:pPr>
      <w:hyperlink r:id="rId14" w:history="1">
        <w:r w:rsidR="008E5C5A" w:rsidRPr="008E5C5A">
          <w:rPr>
            <w:rStyle w:val="Hyperlink"/>
            <w:rFonts w:ascii="Calibri" w:hAnsi="Calibri" w:cs="Calibri"/>
            <w:sz w:val="20"/>
            <w:szCs w:val="20"/>
          </w:rPr>
          <w:t>https://www.onefishtwofish.net/viz/ConversionRate2.html</w:t>
        </w:r>
      </w:hyperlink>
    </w:p>
    <w:p w14:paraId="0073914C" w14:textId="77777777" w:rsidR="008E5C5A" w:rsidRPr="008E5C5A" w:rsidRDefault="008E5C5A" w:rsidP="008E5C5A">
      <w:pPr>
        <w:pStyle w:val="ListParagraph"/>
        <w:numPr>
          <w:ilvl w:val="2"/>
          <w:numId w:val="6"/>
        </w:numPr>
        <w:rPr>
          <w:rFonts w:ascii="Calibri" w:hAnsi="Calibri" w:cs="Calibri"/>
          <w:sz w:val="20"/>
          <w:szCs w:val="20"/>
        </w:rPr>
      </w:pPr>
      <w:r w:rsidRPr="008E5C5A">
        <w:rPr>
          <w:rFonts w:ascii="Calibri" w:hAnsi="Calibri" w:cs="Calibri"/>
          <w:color w:val="222222"/>
          <w:sz w:val="20"/>
          <w:szCs w:val="20"/>
          <w:shd w:val="clear" w:color="auto" w:fill="FFFFFF"/>
        </w:rPr>
        <w:t>Adult Salmonid FCRPS Reach Conversion and Delay (Shiny app)</w:t>
      </w:r>
    </w:p>
    <w:p w14:paraId="6C99C296" w14:textId="3AD5EBCD" w:rsidR="008E5C5A" w:rsidRPr="008E5C5A" w:rsidRDefault="00000000" w:rsidP="008E5C5A">
      <w:pPr>
        <w:pStyle w:val="ListParagraph"/>
        <w:ind w:left="1440" w:firstLine="720"/>
        <w:rPr>
          <w:rFonts w:ascii="Calibri" w:hAnsi="Calibri" w:cs="Calibri"/>
          <w:color w:val="222222"/>
          <w:sz w:val="20"/>
          <w:szCs w:val="20"/>
        </w:rPr>
      </w:pPr>
      <w:hyperlink r:id="rId15" w:history="1">
        <w:r w:rsidR="008E5C5A" w:rsidRPr="008E5C5A">
          <w:rPr>
            <w:rStyle w:val="Hyperlink"/>
            <w:rFonts w:ascii="Calibri" w:hAnsi="Calibri" w:cs="Calibri"/>
            <w:sz w:val="20"/>
            <w:szCs w:val="20"/>
          </w:rPr>
          <w:t>https://salmonetics.shinyapps.io/ConversionRate/</w:t>
        </w:r>
      </w:hyperlink>
    </w:p>
    <w:p w14:paraId="17A4B7E2" w14:textId="77777777" w:rsidR="00174C3F" w:rsidRPr="008E5C5A" w:rsidRDefault="00174C3F" w:rsidP="00174C3F">
      <w:pPr>
        <w:pStyle w:val="ListParagraph"/>
        <w:numPr>
          <w:ilvl w:val="1"/>
          <w:numId w:val="6"/>
        </w:numPr>
        <w:rPr>
          <w:rFonts w:ascii="Calibri" w:hAnsi="Calibri" w:cs="Calibri"/>
          <w:sz w:val="20"/>
          <w:szCs w:val="20"/>
        </w:rPr>
      </w:pPr>
      <w:r w:rsidRPr="008E5C5A">
        <w:rPr>
          <w:rFonts w:ascii="Calibri" w:hAnsi="Calibri" w:cs="Calibri"/>
          <w:sz w:val="20"/>
          <w:szCs w:val="20"/>
        </w:rPr>
        <w:t>Blane’s method</w:t>
      </w:r>
    </w:p>
    <w:p w14:paraId="252F0BFB" w14:textId="77777777" w:rsidR="00174C3F" w:rsidRDefault="00174C3F" w:rsidP="00174C3F">
      <w:pPr>
        <w:pStyle w:val="ListParagraph"/>
        <w:rPr>
          <w:rFonts w:ascii="Calibri" w:hAnsi="Calibri" w:cs="Calibri"/>
          <w:sz w:val="22"/>
          <w:szCs w:val="22"/>
        </w:rPr>
      </w:pPr>
    </w:p>
    <w:p w14:paraId="02A8C150" w14:textId="3D23C1D1" w:rsidR="00F60897" w:rsidRPr="00F60897" w:rsidRDefault="00F60897" w:rsidP="00174C3F">
      <w:pPr>
        <w:pStyle w:val="ListParagraph"/>
        <w:rPr>
          <w:rFonts w:ascii="Calibri" w:hAnsi="Calibri" w:cs="Calibri"/>
          <w:color w:val="0070C0"/>
          <w:sz w:val="22"/>
          <w:szCs w:val="22"/>
        </w:rPr>
      </w:pPr>
      <w:r w:rsidRPr="00F60897">
        <w:rPr>
          <w:rFonts w:ascii="Calibri" w:hAnsi="Calibri" w:cs="Calibri"/>
          <w:color w:val="0070C0"/>
          <w:sz w:val="22"/>
          <w:szCs w:val="22"/>
        </w:rPr>
        <w:t>When was it developed?</w:t>
      </w:r>
    </w:p>
    <w:p w14:paraId="6D63E1AB" w14:textId="15EFD7A8" w:rsidR="00F60897" w:rsidRPr="00F60897" w:rsidRDefault="00F60897" w:rsidP="00174C3F">
      <w:pPr>
        <w:pStyle w:val="ListParagraph"/>
        <w:rPr>
          <w:rFonts w:ascii="Calibri" w:hAnsi="Calibri" w:cs="Calibri"/>
          <w:color w:val="0070C0"/>
          <w:sz w:val="22"/>
          <w:szCs w:val="22"/>
        </w:rPr>
      </w:pPr>
      <w:r w:rsidRPr="00F60897">
        <w:rPr>
          <w:rFonts w:ascii="Calibri" w:hAnsi="Calibri" w:cs="Calibri"/>
          <w:color w:val="0070C0"/>
          <w:sz w:val="22"/>
          <w:szCs w:val="22"/>
        </w:rPr>
        <w:t>What data does it use?</w:t>
      </w:r>
    </w:p>
    <w:p w14:paraId="4EF35072" w14:textId="544F9F27" w:rsidR="00F60897" w:rsidRDefault="00F60897" w:rsidP="00174C3F">
      <w:pPr>
        <w:pStyle w:val="ListParagraph"/>
        <w:rPr>
          <w:rFonts w:ascii="Calibri" w:hAnsi="Calibri" w:cs="Calibri"/>
          <w:color w:val="0070C0"/>
          <w:sz w:val="22"/>
          <w:szCs w:val="22"/>
        </w:rPr>
      </w:pPr>
      <w:r w:rsidRPr="00F60897">
        <w:rPr>
          <w:rFonts w:ascii="Calibri" w:hAnsi="Calibri" w:cs="Calibri"/>
          <w:color w:val="0070C0"/>
          <w:sz w:val="22"/>
          <w:szCs w:val="22"/>
        </w:rPr>
        <w:t>What kinds of outputs can users see or hear about?</w:t>
      </w:r>
    </w:p>
    <w:p w14:paraId="33ADFEB8" w14:textId="77777777" w:rsidR="00735708" w:rsidRDefault="00735708" w:rsidP="00174C3F">
      <w:pPr>
        <w:pStyle w:val="ListParagraph"/>
        <w:rPr>
          <w:rFonts w:ascii="Calibri" w:hAnsi="Calibri" w:cs="Calibri"/>
          <w:color w:val="0070C0"/>
          <w:sz w:val="22"/>
          <w:szCs w:val="22"/>
        </w:rPr>
      </w:pPr>
    </w:p>
    <w:p w14:paraId="212844C0" w14:textId="77777777" w:rsidR="002525A9" w:rsidRPr="00522745" w:rsidRDefault="002525A9" w:rsidP="00174C3F">
      <w:pPr>
        <w:pStyle w:val="ListParagraph"/>
        <w:rPr>
          <w:rFonts w:ascii="Calibri" w:hAnsi="Calibri" w:cs="Calibri"/>
          <w:color w:val="0070C0"/>
          <w:sz w:val="20"/>
          <w:szCs w:val="20"/>
        </w:rPr>
      </w:pPr>
    </w:p>
    <w:p w14:paraId="07812208" w14:textId="7FAA82C2" w:rsidR="00A65AC9" w:rsidRDefault="00735708" w:rsidP="00D57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eastAsiaTheme="minorHAnsi" w:hAnsi="Calibri" w:cs="Calibri"/>
          <w:color w:val="0070C0"/>
          <w:sz w:val="20"/>
          <w:szCs w:val="20"/>
          <w14:ligatures w14:val="standardContextual"/>
        </w:rPr>
      </w:pPr>
      <w:r w:rsidRPr="0055197B">
        <w:rPr>
          <w:rFonts w:ascii="Calibri" w:eastAsiaTheme="minorHAnsi" w:hAnsi="Calibri" w:cs="Calibri"/>
          <w:color w:val="0070C0"/>
          <w:sz w:val="20"/>
          <w:szCs w:val="20"/>
          <w14:ligatures w14:val="standardContextual"/>
        </w:rPr>
        <w:t>Susannah</w:t>
      </w:r>
    </w:p>
    <w:p w14:paraId="025EF1F5" w14:textId="64CA9010" w:rsidR="00100FC0" w:rsidRPr="00100FC0" w:rsidRDefault="00100FC0" w:rsidP="00D57C07">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Calibri" w:eastAsiaTheme="minorHAnsi" w:hAnsi="Calibri" w:cs="Calibri"/>
          <w:color w:val="0070C0"/>
          <w:sz w:val="20"/>
          <w:szCs w:val="20"/>
          <w14:ligatures w14:val="standardContextual"/>
        </w:rPr>
      </w:pPr>
      <w:r w:rsidRPr="00100FC0">
        <w:rPr>
          <w:rFonts w:ascii="Calibri" w:eastAsiaTheme="minorHAnsi" w:hAnsi="Calibri" w:cs="Calibri"/>
          <w:color w:val="0070C0"/>
          <w:sz w:val="20"/>
          <w:szCs w:val="20"/>
          <w14:ligatures w14:val="standardContextual"/>
        </w:rPr>
        <w:t xml:space="preserve">Started </w:t>
      </w:r>
      <w:r>
        <w:rPr>
          <w:rFonts w:ascii="Calibri" w:eastAsiaTheme="minorHAnsi" w:hAnsi="Calibri" w:cs="Calibri"/>
          <w:color w:val="0070C0"/>
          <w:sz w:val="20"/>
          <w:szCs w:val="20"/>
          <w14:ligatures w14:val="standardContextual"/>
        </w:rPr>
        <w:t xml:space="preserve">in </w:t>
      </w:r>
      <w:r w:rsidRPr="00100FC0">
        <w:rPr>
          <w:rFonts w:ascii="Calibri" w:eastAsiaTheme="minorHAnsi" w:hAnsi="Calibri" w:cs="Calibri"/>
          <w:color w:val="0070C0"/>
          <w:sz w:val="20"/>
          <w:szCs w:val="20"/>
          <w14:ligatures w14:val="standardContextual"/>
        </w:rPr>
        <w:t>2003</w:t>
      </w:r>
    </w:p>
    <w:p w14:paraId="0F74E368" w14:textId="77777777" w:rsidR="00100FC0" w:rsidRPr="00100FC0" w:rsidRDefault="00100FC0" w:rsidP="00D57C07">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Calibri" w:eastAsiaTheme="minorHAnsi" w:hAnsi="Calibri" w:cs="Calibri"/>
          <w:color w:val="0070C0"/>
          <w:sz w:val="20"/>
          <w:szCs w:val="20"/>
          <w14:ligatures w14:val="standardContextual"/>
        </w:rPr>
      </w:pPr>
      <w:r w:rsidRPr="00100FC0">
        <w:rPr>
          <w:rFonts w:ascii="Calibri" w:eastAsiaTheme="minorHAnsi" w:hAnsi="Calibri" w:cs="Calibri"/>
          <w:color w:val="0070C0"/>
          <w:sz w:val="20"/>
          <w:szCs w:val="20"/>
          <w14:ligatures w14:val="standardContextual"/>
        </w:rPr>
        <w:t>Minijack exclusion introduced 2011</w:t>
      </w:r>
    </w:p>
    <w:p w14:paraId="1244B504" w14:textId="77777777" w:rsidR="00100FC0" w:rsidRPr="00100FC0" w:rsidRDefault="00100FC0" w:rsidP="00D57C07">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Calibri" w:eastAsiaTheme="minorHAnsi" w:hAnsi="Calibri" w:cs="Calibri"/>
          <w:color w:val="0070C0"/>
          <w:sz w:val="20"/>
          <w:szCs w:val="20"/>
          <w14:ligatures w14:val="standardContextual"/>
        </w:rPr>
      </w:pPr>
      <w:r w:rsidRPr="00100FC0">
        <w:rPr>
          <w:rFonts w:ascii="Calibri" w:eastAsiaTheme="minorHAnsi" w:hAnsi="Calibri" w:cs="Calibri"/>
          <w:color w:val="0070C0"/>
          <w:sz w:val="20"/>
          <w:szCs w:val="20"/>
          <w14:ligatures w14:val="standardContextual"/>
        </w:rPr>
        <w:t>Other user-controlled filter options, e.g., transportation, introduced over the years</w:t>
      </w:r>
    </w:p>
    <w:p w14:paraId="70E11B0F" w14:textId="77777777" w:rsidR="00100FC0" w:rsidRPr="00100FC0" w:rsidRDefault="00100FC0" w:rsidP="00D57C07">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Calibri" w:eastAsiaTheme="minorHAnsi" w:hAnsi="Calibri" w:cs="Calibri"/>
          <w:color w:val="0070C0"/>
          <w:sz w:val="20"/>
          <w:szCs w:val="20"/>
          <w14:ligatures w14:val="standardContextual"/>
        </w:rPr>
      </w:pPr>
      <w:r w:rsidRPr="00100FC0">
        <w:rPr>
          <w:rFonts w:ascii="Calibri" w:eastAsiaTheme="minorHAnsi" w:hAnsi="Calibri" w:cs="Calibri"/>
          <w:color w:val="0070C0"/>
          <w:sz w:val="20"/>
          <w:szCs w:val="20"/>
          <w14:ligatures w14:val="standardContextual"/>
        </w:rPr>
        <w:t>Calculation is simple upstream detections/downstream detections based on user selections to define a reach and population (species, run, rear type, transport status, detected upstream status). No corrections for harvest, straying, or other.</w:t>
      </w:r>
    </w:p>
    <w:p w14:paraId="06D7F679" w14:textId="77777777" w:rsidR="00100FC0" w:rsidRPr="00100FC0" w:rsidRDefault="00100FC0" w:rsidP="00D57C07">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Calibri" w:eastAsiaTheme="minorHAnsi" w:hAnsi="Calibri" w:cs="Calibri"/>
          <w:color w:val="0070C0"/>
          <w:sz w:val="20"/>
          <w:szCs w:val="20"/>
          <w14:ligatures w14:val="standardContextual"/>
        </w:rPr>
      </w:pPr>
      <w:r w:rsidRPr="00100FC0">
        <w:rPr>
          <w:rFonts w:ascii="Calibri" w:eastAsiaTheme="minorHAnsi" w:hAnsi="Calibri" w:cs="Calibri"/>
          <w:color w:val="0070C0"/>
          <w:sz w:val="20"/>
          <w:szCs w:val="20"/>
          <w14:ligatures w14:val="standardContextual"/>
        </w:rPr>
        <w:t>Uses PTAGIS data set as implemented by DART with DART Life Stage Filter identifying adult detections</w:t>
      </w:r>
    </w:p>
    <w:p w14:paraId="26173023" w14:textId="18455773" w:rsidR="00100FC0" w:rsidRPr="00100FC0" w:rsidRDefault="007A3979" w:rsidP="00D57C07">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Calibri" w:eastAsiaTheme="minorHAnsi" w:hAnsi="Calibri" w:cs="Calibri"/>
          <w:color w:val="0070C0"/>
          <w:sz w:val="20"/>
          <w:szCs w:val="20"/>
          <w14:ligatures w14:val="standardContextual"/>
        </w:rPr>
      </w:pPr>
      <w:r>
        <w:rPr>
          <w:rFonts w:ascii="Calibri" w:eastAsiaTheme="minorHAnsi" w:hAnsi="Calibri" w:cs="Calibri"/>
          <w:color w:val="0070C0"/>
          <w:sz w:val="20"/>
          <w:szCs w:val="20"/>
          <w14:ligatures w14:val="standardContextual"/>
        </w:rPr>
        <w:t>Web Results:</w:t>
      </w:r>
    </w:p>
    <w:p w14:paraId="629E80AF" w14:textId="77777777" w:rsidR="00100FC0" w:rsidRPr="00100FC0" w:rsidRDefault="00100FC0" w:rsidP="00D57C07">
      <w:pPr>
        <w:pStyle w:val="ListParagraph"/>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0"/>
        <w:rPr>
          <w:rFonts w:ascii="Calibri" w:eastAsiaTheme="minorHAnsi" w:hAnsi="Calibri" w:cs="Calibri"/>
          <w:color w:val="0070C0"/>
          <w:sz w:val="20"/>
          <w:szCs w:val="20"/>
          <w14:ligatures w14:val="standardContextual"/>
        </w:rPr>
      </w:pPr>
      <w:r w:rsidRPr="00100FC0">
        <w:rPr>
          <w:rFonts w:ascii="Calibri" w:eastAsiaTheme="minorHAnsi" w:hAnsi="Calibri" w:cs="Calibri"/>
          <w:color w:val="0070C0"/>
          <w:sz w:val="20"/>
          <w:szCs w:val="20"/>
          <w14:ligatures w14:val="standardContextual"/>
        </w:rPr>
        <w:t>Standard: annual calculation for all available years based on user selection</w:t>
      </w:r>
    </w:p>
    <w:p w14:paraId="75BBAED6" w14:textId="77777777" w:rsidR="00100FC0" w:rsidRPr="00100FC0" w:rsidRDefault="00100FC0" w:rsidP="00D57C07">
      <w:pPr>
        <w:pStyle w:val="ListParagraph"/>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0"/>
        <w:rPr>
          <w:rFonts w:ascii="Calibri" w:eastAsiaTheme="minorHAnsi" w:hAnsi="Calibri" w:cs="Calibri"/>
          <w:color w:val="0070C0"/>
          <w:sz w:val="20"/>
          <w:szCs w:val="20"/>
          <w14:ligatures w14:val="standardContextual"/>
        </w:rPr>
      </w:pPr>
      <w:r w:rsidRPr="00100FC0">
        <w:rPr>
          <w:rFonts w:ascii="Calibri" w:eastAsiaTheme="minorHAnsi" w:hAnsi="Calibri" w:cs="Calibri"/>
          <w:color w:val="0070C0"/>
          <w:sz w:val="20"/>
          <w:szCs w:val="20"/>
          <w14:ligatures w14:val="standardContextual"/>
        </w:rPr>
        <w:t>Comparisons: Transport vs. In-River; Species, Run, Rear Type; Reaches</w:t>
      </w:r>
    </w:p>
    <w:p w14:paraId="14C3C2F9" w14:textId="439962FB" w:rsidR="000915D4" w:rsidRPr="00100FC0" w:rsidRDefault="00100FC0" w:rsidP="00D57C07">
      <w:pPr>
        <w:pStyle w:val="ListParagraph"/>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0"/>
        <w:rPr>
          <w:rFonts w:ascii="Calibri" w:eastAsiaTheme="minorHAnsi" w:hAnsi="Calibri" w:cs="Calibri"/>
          <w:color w:val="0070C0"/>
          <w:sz w:val="20"/>
          <w:szCs w:val="20"/>
          <w14:ligatures w14:val="standardContextual"/>
        </w:rPr>
      </w:pPr>
      <w:r w:rsidRPr="00100FC0">
        <w:rPr>
          <w:rFonts w:ascii="Calibri" w:eastAsiaTheme="minorHAnsi" w:hAnsi="Calibri" w:cs="Calibri"/>
          <w:color w:val="0070C0"/>
          <w:sz w:val="20"/>
          <w:szCs w:val="20"/>
          <w14:ligatures w14:val="standardContextual"/>
        </w:rPr>
        <w:t>Output: Graph, Table, Supplemental details for year, release site combination</w:t>
      </w:r>
    </w:p>
    <w:p w14:paraId="1A4EB0AB" w14:textId="77777777" w:rsidR="00735708" w:rsidRPr="0055197B" w:rsidRDefault="00735708" w:rsidP="00D57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eastAsiaTheme="minorHAnsi" w:hAnsi="Calibri" w:cs="Calibri"/>
          <w:sz w:val="20"/>
          <w:szCs w:val="20"/>
          <w14:ligatures w14:val="standardContextual"/>
        </w:rPr>
      </w:pPr>
    </w:p>
    <w:p w14:paraId="3C448646" w14:textId="77777777" w:rsidR="00735708" w:rsidRPr="0055197B" w:rsidRDefault="00735708" w:rsidP="00D57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eastAsiaTheme="minorHAnsi" w:hAnsi="Calibri" w:cs="Calibri"/>
          <w:color w:val="0070C0"/>
          <w:sz w:val="20"/>
          <w:szCs w:val="20"/>
          <w14:ligatures w14:val="standardContextual"/>
        </w:rPr>
      </w:pPr>
    </w:p>
    <w:p w14:paraId="00033A8B" w14:textId="7028FD95" w:rsidR="00A65AC9" w:rsidRPr="0055197B" w:rsidRDefault="00735708" w:rsidP="00D57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eastAsiaTheme="minorHAnsi" w:hAnsi="Calibri" w:cs="Calibri"/>
          <w:color w:val="0070C0"/>
          <w:sz w:val="20"/>
          <w:szCs w:val="20"/>
          <w14:ligatures w14:val="standardContextual"/>
        </w:rPr>
      </w:pPr>
      <w:r w:rsidRPr="0055197B">
        <w:rPr>
          <w:rFonts w:ascii="Calibri" w:eastAsiaTheme="minorHAnsi" w:hAnsi="Calibri" w:cs="Calibri"/>
          <w:color w:val="0070C0"/>
          <w:sz w:val="20"/>
          <w:szCs w:val="20"/>
          <w14:ligatures w14:val="standardContextual"/>
        </w:rPr>
        <w:t>Brian</w:t>
      </w:r>
    </w:p>
    <w:p w14:paraId="4898B77E" w14:textId="4A5C0E0E" w:rsidR="00735708" w:rsidRPr="0055197B" w:rsidRDefault="00735708" w:rsidP="00D57C07">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Calibri" w:eastAsiaTheme="minorHAnsi" w:hAnsi="Calibri" w:cs="Calibri"/>
          <w:color w:val="0070C0"/>
          <w:sz w:val="20"/>
          <w:szCs w:val="20"/>
          <w14:ligatures w14:val="standardContextual"/>
        </w:rPr>
      </w:pPr>
      <w:r w:rsidRPr="0055197B">
        <w:rPr>
          <w:rFonts w:ascii="Calibri" w:eastAsiaTheme="minorHAnsi" w:hAnsi="Calibri" w:cs="Calibri"/>
          <w:color w:val="0070C0"/>
          <w:sz w:val="20"/>
          <w:szCs w:val="20"/>
          <w14:ligatures w14:val="standardContextual"/>
        </w:rPr>
        <w:t>Presentation of need for in a different way</w:t>
      </w:r>
      <w:r w:rsidR="00F12F25" w:rsidRPr="0055197B">
        <w:rPr>
          <w:rFonts w:ascii="Calibri" w:eastAsiaTheme="minorHAnsi" w:hAnsi="Calibri" w:cs="Calibri"/>
          <w:color w:val="0070C0"/>
          <w:sz w:val="20"/>
          <w:szCs w:val="20"/>
          <w14:ligatures w14:val="standardContextual"/>
        </w:rPr>
        <w:t xml:space="preserve">; a response to need of more than what’s available </w:t>
      </w:r>
    </w:p>
    <w:p w14:paraId="5F63B4A7" w14:textId="46EFDD29" w:rsidR="00735708" w:rsidRPr="0055197B" w:rsidRDefault="00735708" w:rsidP="00D57C07">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Calibri" w:eastAsiaTheme="minorHAnsi" w:hAnsi="Calibri" w:cs="Calibri"/>
          <w:color w:val="0070C0"/>
          <w:sz w:val="20"/>
          <w:szCs w:val="20"/>
          <w14:ligatures w14:val="standardContextual"/>
        </w:rPr>
      </w:pPr>
      <w:r w:rsidRPr="0055197B">
        <w:rPr>
          <w:rFonts w:ascii="Calibri" w:eastAsiaTheme="minorHAnsi" w:hAnsi="Calibri" w:cs="Calibri"/>
          <w:color w:val="0070C0"/>
          <w:sz w:val="20"/>
          <w:szCs w:val="20"/>
          <w14:ligatures w14:val="standardContextual"/>
        </w:rPr>
        <w:t>Use of DART data</w:t>
      </w:r>
    </w:p>
    <w:p w14:paraId="6E6EC6E6" w14:textId="2DDF568B" w:rsidR="00735708" w:rsidRPr="0055197B" w:rsidRDefault="00735708" w:rsidP="00D57C07">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Calibri" w:eastAsiaTheme="minorHAnsi" w:hAnsi="Calibri" w:cs="Calibri"/>
          <w:color w:val="0070C0"/>
          <w:sz w:val="20"/>
          <w:szCs w:val="20"/>
          <w14:ligatures w14:val="standardContextual"/>
        </w:rPr>
      </w:pPr>
      <w:r w:rsidRPr="0055197B">
        <w:rPr>
          <w:rFonts w:ascii="Calibri" w:eastAsiaTheme="minorHAnsi" w:hAnsi="Calibri" w:cs="Calibri"/>
          <w:color w:val="0070C0"/>
          <w:sz w:val="20"/>
          <w:szCs w:val="20"/>
          <w14:ligatures w14:val="standardContextual"/>
        </w:rPr>
        <w:t>Time series of various reaches compared on one screen</w:t>
      </w:r>
    </w:p>
    <w:p w14:paraId="07728BE0" w14:textId="55EA8172" w:rsidR="00735708" w:rsidRPr="0055197B" w:rsidRDefault="00735708" w:rsidP="00D57C07">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Calibri" w:eastAsiaTheme="minorHAnsi" w:hAnsi="Calibri" w:cs="Calibri"/>
          <w:color w:val="0070C0"/>
          <w:sz w:val="20"/>
          <w:szCs w:val="20"/>
          <w14:ligatures w14:val="standardContextual"/>
        </w:rPr>
      </w:pPr>
      <w:r w:rsidRPr="0055197B">
        <w:rPr>
          <w:rFonts w:ascii="Calibri" w:eastAsiaTheme="minorHAnsi" w:hAnsi="Calibri" w:cs="Calibri"/>
          <w:color w:val="0070C0"/>
          <w:sz w:val="20"/>
          <w:szCs w:val="20"/>
          <w14:ligatures w14:val="standardContextual"/>
        </w:rPr>
        <w:t xml:space="preserve">Look </w:t>
      </w:r>
      <w:proofErr w:type="gramStart"/>
      <w:r w:rsidRPr="0055197B">
        <w:rPr>
          <w:rFonts w:ascii="Calibri" w:eastAsiaTheme="minorHAnsi" w:hAnsi="Calibri" w:cs="Calibri"/>
          <w:color w:val="0070C0"/>
          <w:sz w:val="20"/>
          <w:szCs w:val="20"/>
          <w14:ligatures w14:val="standardContextual"/>
        </w:rPr>
        <w:t>in a given year</w:t>
      </w:r>
      <w:proofErr w:type="gramEnd"/>
      <w:r w:rsidRPr="0055197B">
        <w:rPr>
          <w:rFonts w:ascii="Calibri" w:eastAsiaTheme="minorHAnsi" w:hAnsi="Calibri" w:cs="Calibri"/>
          <w:color w:val="0070C0"/>
          <w:sz w:val="20"/>
          <w:szCs w:val="20"/>
          <w14:ligatures w14:val="standardContextual"/>
        </w:rPr>
        <w:t xml:space="preserve"> how the reaches compare</w:t>
      </w:r>
    </w:p>
    <w:p w14:paraId="3BC9CB6A" w14:textId="0639749A" w:rsidR="00735708" w:rsidRPr="0055197B" w:rsidRDefault="00735708" w:rsidP="00D57C07">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Calibri" w:eastAsiaTheme="minorHAnsi" w:hAnsi="Calibri" w:cs="Calibri"/>
          <w:color w:val="0070C0"/>
          <w:sz w:val="20"/>
          <w:szCs w:val="20"/>
          <w14:ligatures w14:val="standardContextual"/>
        </w:rPr>
      </w:pPr>
      <w:r w:rsidRPr="0055197B">
        <w:rPr>
          <w:rFonts w:ascii="Calibri" w:eastAsiaTheme="minorHAnsi" w:hAnsi="Calibri" w:cs="Calibri"/>
          <w:color w:val="0070C0"/>
          <w:sz w:val="20"/>
          <w:szCs w:val="20"/>
          <w14:ligatures w14:val="standardContextual"/>
        </w:rPr>
        <w:t xml:space="preserve">Then realized there are other questions / </w:t>
      </w:r>
      <w:proofErr w:type="spellStart"/>
      <w:r w:rsidRPr="0055197B">
        <w:rPr>
          <w:rFonts w:ascii="Calibri" w:eastAsiaTheme="minorHAnsi" w:hAnsi="Calibri" w:cs="Calibri"/>
          <w:color w:val="0070C0"/>
          <w:sz w:val="20"/>
          <w:szCs w:val="20"/>
          <w14:ligatures w14:val="standardContextual"/>
        </w:rPr>
        <w:t>visualizatons</w:t>
      </w:r>
      <w:proofErr w:type="spellEnd"/>
    </w:p>
    <w:p w14:paraId="201BA345" w14:textId="2E303550" w:rsidR="00735708" w:rsidRPr="0055197B" w:rsidRDefault="00735708" w:rsidP="00D57C07">
      <w:pPr>
        <w:pStyle w:val="ListParagraph"/>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0"/>
        <w:rPr>
          <w:rFonts w:ascii="Calibri" w:eastAsiaTheme="minorHAnsi" w:hAnsi="Calibri" w:cs="Calibri"/>
          <w:color w:val="0070C0"/>
          <w:sz w:val="20"/>
          <w:szCs w:val="20"/>
          <w14:ligatures w14:val="standardContextual"/>
        </w:rPr>
      </w:pPr>
      <w:r w:rsidRPr="0055197B">
        <w:rPr>
          <w:rFonts w:ascii="Calibri" w:eastAsiaTheme="minorHAnsi" w:hAnsi="Calibri" w:cs="Calibri"/>
          <w:color w:val="0070C0"/>
          <w:sz w:val="20"/>
          <w:szCs w:val="20"/>
          <w14:ligatures w14:val="standardContextual"/>
        </w:rPr>
        <w:t>Shiny</w:t>
      </w:r>
      <w:r w:rsidR="00260BEB">
        <w:rPr>
          <w:rFonts w:ascii="Calibri" w:eastAsiaTheme="minorHAnsi" w:hAnsi="Calibri" w:cs="Calibri"/>
          <w:color w:val="0070C0"/>
          <w:sz w:val="20"/>
          <w:szCs w:val="20"/>
          <w14:ligatures w14:val="standardContextual"/>
        </w:rPr>
        <w:t>-</w:t>
      </w:r>
      <w:r w:rsidRPr="0055197B">
        <w:rPr>
          <w:rFonts w:ascii="Calibri" w:eastAsiaTheme="minorHAnsi" w:hAnsi="Calibri" w:cs="Calibri"/>
          <w:color w:val="0070C0"/>
          <w:sz w:val="20"/>
          <w:szCs w:val="20"/>
          <w14:ligatures w14:val="standardContextual"/>
        </w:rPr>
        <w:t>based tool</w:t>
      </w:r>
    </w:p>
    <w:p w14:paraId="4A4B3472" w14:textId="3E41C0C0" w:rsidR="00735708" w:rsidRPr="0055197B" w:rsidRDefault="00735708" w:rsidP="00D57C07">
      <w:pPr>
        <w:pStyle w:val="ListParagraph"/>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0"/>
        <w:rPr>
          <w:rFonts w:ascii="Calibri" w:eastAsiaTheme="minorHAnsi" w:hAnsi="Calibri" w:cs="Calibri"/>
          <w:color w:val="0070C0"/>
          <w:sz w:val="20"/>
          <w:szCs w:val="20"/>
          <w14:ligatures w14:val="standardContextual"/>
        </w:rPr>
      </w:pPr>
      <w:r w:rsidRPr="0055197B">
        <w:rPr>
          <w:rFonts w:ascii="Calibri" w:eastAsiaTheme="minorHAnsi" w:hAnsi="Calibri" w:cs="Calibri"/>
          <w:color w:val="0070C0"/>
          <w:sz w:val="20"/>
          <w:szCs w:val="20"/>
          <w14:ligatures w14:val="standardContextual"/>
        </w:rPr>
        <w:t>Needed data on a per fish basis; get PTAGIS data, and not just DART</w:t>
      </w:r>
    </w:p>
    <w:p w14:paraId="30DADF31" w14:textId="6A13C890" w:rsidR="00735708" w:rsidRPr="0055197B" w:rsidRDefault="00735708" w:rsidP="00D57C07">
      <w:pPr>
        <w:pStyle w:val="ListParagraph"/>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0"/>
        <w:rPr>
          <w:rFonts w:ascii="Calibri" w:eastAsiaTheme="minorHAnsi" w:hAnsi="Calibri" w:cs="Calibri"/>
          <w:color w:val="0070C0"/>
          <w:sz w:val="20"/>
          <w:szCs w:val="20"/>
          <w14:ligatures w14:val="standardContextual"/>
        </w:rPr>
      </w:pPr>
      <w:r w:rsidRPr="0055197B">
        <w:rPr>
          <w:rFonts w:ascii="Calibri" w:eastAsiaTheme="minorHAnsi" w:hAnsi="Calibri" w:cs="Calibri"/>
          <w:color w:val="0070C0"/>
          <w:sz w:val="20"/>
          <w:szCs w:val="20"/>
          <w14:ligatures w14:val="standardContextual"/>
        </w:rPr>
        <w:t>Data mining at a detailed level; groups of fishes, across season</w:t>
      </w:r>
    </w:p>
    <w:p w14:paraId="122CF82B" w14:textId="77777777" w:rsidR="00A65AC9" w:rsidRPr="0055197B" w:rsidRDefault="00A65AC9" w:rsidP="00D57C07">
      <w:pPr>
        <w:ind w:left="360"/>
        <w:rPr>
          <w:rFonts w:ascii="Calibri" w:hAnsi="Calibri" w:cs="Calibri"/>
          <w:color w:val="0070C0"/>
          <w:sz w:val="20"/>
          <w:szCs w:val="20"/>
        </w:rPr>
      </w:pPr>
    </w:p>
    <w:p w14:paraId="4B8D3B5D" w14:textId="406FFA6E" w:rsidR="00A65AC9" w:rsidRPr="0055197B" w:rsidRDefault="00F12F25" w:rsidP="00D57C07">
      <w:pPr>
        <w:ind w:left="360"/>
        <w:rPr>
          <w:rFonts w:ascii="Calibri" w:hAnsi="Calibri" w:cs="Calibri"/>
          <w:color w:val="0070C0"/>
          <w:sz w:val="20"/>
          <w:szCs w:val="20"/>
        </w:rPr>
      </w:pPr>
      <w:r w:rsidRPr="0055197B">
        <w:rPr>
          <w:rFonts w:ascii="Calibri" w:hAnsi="Calibri" w:cs="Calibri"/>
          <w:color w:val="0070C0"/>
          <w:sz w:val="20"/>
          <w:szCs w:val="20"/>
        </w:rPr>
        <w:t>Blane</w:t>
      </w:r>
    </w:p>
    <w:p w14:paraId="72411C9A" w14:textId="7AB34829" w:rsidR="00F12F25" w:rsidRPr="0055197B" w:rsidRDefault="00F12F25" w:rsidP="00D57C07">
      <w:pPr>
        <w:pStyle w:val="ListParagraph"/>
        <w:numPr>
          <w:ilvl w:val="0"/>
          <w:numId w:val="8"/>
        </w:numPr>
        <w:ind w:left="1080"/>
        <w:rPr>
          <w:rFonts w:ascii="Calibri" w:hAnsi="Calibri" w:cs="Calibri"/>
          <w:color w:val="0070C0"/>
          <w:sz w:val="20"/>
          <w:szCs w:val="20"/>
        </w:rPr>
      </w:pPr>
      <w:r w:rsidRPr="0055197B">
        <w:rPr>
          <w:rFonts w:ascii="Calibri" w:hAnsi="Calibri" w:cs="Calibri"/>
          <w:color w:val="0070C0"/>
          <w:sz w:val="20"/>
          <w:szCs w:val="20"/>
        </w:rPr>
        <w:t xml:space="preserve">Early 2000s, running </w:t>
      </w:r>
      <w:r w:rsidR="00E6240B" w:rsidRPr="0055197B">
        <w:rPr>
          <w:rFonts w:ascii="Calibri" w:hAnsi="Calibri" w:cs="Calibri"/>
          <w:color w:val="0070C0"/>
          <w:sz w:val="20"/>
          <w:szCs w:val="20"/>
        </w:rPr>
        <w:t>at about the same time when DART started</w:t>
      </w:r>
    </w:p>
    <w:p w14:paraId="08639B8D" w14:textId="7F527935" w:rsidR="00F12F25" w:rsidRPr="0055197B" w:rsidRDefault="00E6240B" w:rsidP="00D57C07">
      <w:pPr>
        <w:pStyle w:val="ListParagraph"/>
        <w:numPr>
          <w:ilvl w:val="0"/>
          <w:numId w:val="8"/>
        </w:numPr>
        <w:ind w:left="1080"/>
        <w:rPr>
          <w:rFonts w:ascii="Calibri" w:hAnsi="Calibri" w:cs="Calibri"/>
          <w:color w:val="0070C0"/>
          <w:sz w:val="20"/>
          <w:szCs w:val="20"/>
        </w:rPr>
      </w:pPr>
      <w:r w:rsidRPr="0055197B">
        <w:rPr>
          <w:rFonts w:ascii="Calibri" w:hAnsi="Calibri" w:cs="Calibri"/>
          <w:color w:val="0070C0"/>
          <w:sz w:val="20"/>
          <w:szCs w:val="20"/>
        </w:rPr>
        <w:t xml:space="preserve">Developed with </w:t>
      </w:r>
      <w:r w:rsidR="00F12F25" w:rsidRPr="0055197B">
        <w:rPr>
          <w:rFonts w:ascii="Calibri" w:hAnsi="Calibri" w:cs="Calibri"/>
          <w:color w:val="0070C0"/>
          <w:sz w:val="20"/>
          <w:szCs w:val="20"/>
        </w:rPr>
        <w:t>Charlie Paulsen</w:t>
      </w:r>
    </w:p>
    <w:p w14:paraId="6D3C9722" w14:textId="77777777" w:rsidR="00E6240B" w:rsidRPr="0055197B" w:rsidRDefault="00F12F25" w:rsidP="00D57C07">
      <w:pPr>
        <w:pStyle w:val="ListParagraph"/>
        <w:numPr>
          <w:ilvl w:val="0"/>
          <w:numId w:val="8"/>
        </w:numPr>
        <w:ind w:left="1080"/>
        <w:rPr>
          <w:rFonts w:ascii="Calibri" w:hAnsi="Calibri" w:cs="Calibri"/>
          <w:color w:val="0070C0"/>
          <w:sz w:val="20"/>
          <w:szCs w:val="20"/>
        </w:rPr>
      </w:pPr>
      <w:r w:rsidRPr="0055197B">
        <w:rPr>
          <w:rFonts w:ascii="Calibri" w:hAnsi="Calibri" w:cs="Calibri"/>
          <w:color w:val="0070C0"/>
          <w:sz w:val="20"/>
          <w:szCs w:val="20"/>
        </w:rPr>
        <w:t xml:space="preserve">Shared with </w:t>
      </w:r>
      <w:r w:rsidR="00E6240B" w:rsidRPr="0055197B">
        <w:rPr>
          <w:rFonts w:ascii="Calibri" w:hAnsi="Calibri" w:cs="Calibri"/>
          <w:color w:val="0070C0"/>
          <w:sz w:val="20"/>
          <w:szCs w:val="20"/>
        </w:rPr>
        <w:t>action agencies</w:t>
      </w:r>
    </w:p>
    <w:p w14:paraId="4DDDEC49" w14:textId="45502E6D" w:rsidR="00F12F25" w:rsidRPr="0055197B" w:rsidRDefault="00E6240B" w:rsidP="00D57C07">
      <w:pPr>
        <w:pStyle w:val="ListParagraph"/>
        <w:numPr>
          <w:ilvl w:val="0"/>
          <w:numId w:val="8"/>
        </w:numPr>
        <w:ind w:left="1080"/>
        <w:rPr>
          <w:rFonts w:ascii="Calibri" w:hAnsi="Calibri" w:cs="Calibri"/>
          <w:color w:val="0070C0"/>
          <w:sz w:val="20"/>
          <w:szCs w:val="20"/>
        </w:rPr>
      </w:pPr>
      <w:r w:rsidRPr="0055197B">
        <w:rPr>
          <w:rFonts w:ascii="Calibri" w:hAnsi="Calibri" w:cs="Calibri"/>
          <w:color w:val="0070C0"/>
          <w:sz w:val="20"/>
          <w:szCs w:val="20"/>
        </w:rPr>
        <w:t>U</w:t>
      </w:r>
      <w:r w:rsidR="00F12F25" w:rsidRPr="0055197B">
        <w:rPr>
          <w:rFonts w:ascii="Calibri" w:hAnsi="Calibri" w:cs="Calibri"/>
          <w:color w:val="0070C0"/>
          <w:sz w:val="20"/>
          <w:szCs w:val="20"/>
        </w:rPr>
        <w:t>pstream vs downstream</w:t>
      </w:r>
    </w:p>
    <w:p w14:paraId="7AA4AEFF" w14:textId="571B1871" w:rsidR="00F12F25" w:rsidRPr="0055197B" w:rsidRDefault="00F12F25" w:rsidP="00D57C07">
      <w:pPr>
        <w:pStyle w:val="ListParagraph"/>
        <w:numPr>
          <w:ilvl w:val="0"/>
          <w:numId w:val="8"/>
        </w:numPr>
        <w:ind w:left="1080"/>
        <w:rPr>
          <w:rFonts w:ascii="Calibri" w:hAnsi="Calibri" w:cs="Calibri"/>
          <w:color w:val="0070C0"/>
          <w:sz w:val="20"/>
          <w:szCs w:val="20"/>
        </w:rPr>
      </w:pPr>
      <w:r w:rsidRPr="0055197B">
        <w:rPr>
          <w:rFonts w:ascii="Calibri" w:hAnsi="Calibri" w:cs="Calibri"/>
          <w:color w:val="0070C0"/>
          <w:sz w:val="20"/>
          <w:szCs w:val="20"/>
        </w:rPr>
        <w:t>Harvest from TAC</w:t>
      </w:r>
    </w:p>
    <w:p w14:paraId="2FE4C306" w14:textId="39D58C09" w:rsidR="00F12F25" w:rsidRPr="0055197B" w:rsidRDefault="00F12F25" w:rsidP="00D57C07">
      <w:pPr>
        <w:pStyle w:val="ListParagraph"/>
        <w:numPr>
          <w:ilvl w:val="0"/>
          <w:numId w:val="8"/>
        </w:numPr>
        <w:ind w:left="1080"/>
        <w:rPr>
          <w:rFonts w:ascii="Calibri" w:hAnsi="Calibri" w:cs="Calibri"/>
          <w:color w:val="0070C0"/>
          <w:sz w:val="20"/>
          <w:szCs w:val="20"/>
        </w:rPr>
      </w:pPr>
      <w:r w:rsidRPr="0055197B">
        <w:rPr>
          <w:rFonts w:ascii="Calibri" w:hAnsi="Calibri" w:cs="Calibri"/>
          <w:color w:val="0070C0"/>
          <w:sz w:val="20"/>
          <w:szCs w:val="20"/>
        </w:rPr>
        <w:t>Straying</w:t>
      </w:r>
      <w:r w:rsidR="00C14D9C" w:rsidRPr="0055197B">
        <w:rPr>
          <w:rFonts w:ascii="Calibri" w:hAnsi="Calibri" w:cs="Calibri"/>
          <w:color w:val="0070C0"/>
          <w:sz w:val="20"/>
          <w:szCs w:val="20"/>
        </w:rPr>
        <w:t>;</w:t>
      </w:r>
      <w:r w:rsidRPr="0055197B">
        <w:rPr>
          <w:rFonts w:ascii="Calibri" w:hAnsi="Calibri" w:cs="Calibri"/>
          <w:color w:val="0070C0"/>
          <w:sz w:val="20"/>
          <w:szCs w:val="20"/>
        </w:rPr>
        <w:t xml:space="preserve"> transported and in-river fish</w:t>
      </w:r>
      <w:r w:rsidR="00C14D9C" w:rsidRPr="0055197B">
        <w:rPr>
          <w:rFonts w:ascii="Calibri" w:hAnsi="Calibri" w:cs="Calibri"/>
          <w:color w:val="0070C0"/>
          <w:sz w:val="20"/>
          <w:szCs w:val="20"/>
        </w:rPr>
        <w:t>;</w:t>
      </w:r>
      <w:r w:rsidRPr="0055197B">
        <w:rPr>
          <w:rFonts w:ascii="Calibri" w:hAnsi="Calibri" w:cs="Calibri"/>
          <w:color w:val="0070C0"/>
          <w:sz w:val="20"/>
          <w:szCs w:val="20"/>
        </w:rPr>
        <w:t xml:space="preserve"> jacks/no jacks</w:t>
      </w:r>
      <w:r w:rsidR="00C14D9C" w:rsidRPr="0055197B">
        <w:rPr>
          <w:rFonts w:ascii="Calibri" w:hAnsi="Calibri" w:cs="Calibri"/>
          <w:color w:val="0070C0"/>
          <w:sz w:val="20"/>
          <w:szCs w:val="20"/>
        </w:rPr>
        <w:t>; etc.</w:t>
      </w:r>
    </w:p>
    <w:p w14:paraId="586316D1" w14:textId="2D3A8C1B" w:rsidR="00F12F25" w:rsidRPr="0055197B" w:rsidRDefault="00F12F25" w:rsidP="00D57C07">
      <w:pPr>
        <w:pStyle w:val="ListParagraph"/>
        <w:numPr>
          <w:ilvl w:val="0"/>
          <w:numId w:val="8"/>
        </w:numPr>
        <w:ind w:left="1080"/>
        <w:rPr>
          <w:rFonts w:ascii="Calibri" w:hAnsi="Calibri" w:cs="Calibri"/>
          <w:color w:val="0070C0"/>
          <w:sz w:val="20"/>
          <w:szCs w:val="20"/>
        </w:rPr>
      </w:pPr>
      <w:r w:rsidRPr="0055197B">
        <w:rPr>
          <w:rFonts w:ascii="Calibri" w:hAnsi="Calibri" w:cs="Calibri"/>
          <w:color w:val="0070C0"/>
          <w:sz w:val="20"/>
          <w:szCs w:val="20"/>
        </w:rPr>
        <w:t xml:space="preserve">Distributed upon request </w:t>
      </w:r>
    </w:p>
    <w:p w14:paraId="07AF94BE" w14:textId="77777777" w:rsidR="00A65AC9" w:rsidRPr="00F60897" w:rsidRDefault="00A65AC9" w:rsidP="00174C3F">
      <w:pPr>
        <w:pStyle w:val="ListParagraph"/>
        <w:rPr>
          <w:rFonts w:ascii="Calibri" w:hAnsi="Calibri" w:cs="Calibri"/>
          <w:color w:val="0070C0"/>
          <w:sz w:val="22"/>
          <w:szCs w:val="22"/>
        </w:rPr>
      </w:pPr>
    </w:p>
    <w:p w14:paraId="486FA1BB" w14:textId="77777777" w:rsidR="00F60897" w:rsidRDefault="00F60897" w:rsidP="00174C3F">
      <w:pPr>
        <w:pStyle w:val="ListParagraph"/>
        <w:rPr>
          <w:rFonts w:ascii="Calibri" w:hAnsi="Calibri" w:cs="Calibri"/>
          <w:sz w:val="22"/>
          <w:szCs w:val="22"/>
        </w:rPr>
      </w:pPr>
    </w:p>
    <w:p w14:paraId="18EB5C7A" w14:textId="77777777" w:rsidR="00174C3F" w:rsidRPr="00BE492A" w:rsidRDefault="00174C3F" w:rsidP="00174C3F">
      <w:pPr>
        <w:pStyle w:val="ListParagraph"/>
        <w:numPr>
          <w:ilvl w:val="0"/>
          <w:numId w:val="6"/>
        </w:numPr>
        <w:rPr>
          <w:rFonts w:ascii="Calibri" w:hAnsi="Calibri" w:cs="Calibri"/>
          <w:b/>
          <w:bCs/>
          <w:sz w:val="22"/>
          <w:szCs w:val="22"/>
        </w:rPr>
      </w:pPr>
      <w:r w:rsidRPr="00BE492A">
        <w:rPr>
          <w:rFonts w:ascii="Calibri" w:hAnsi="Calibri" w:cs="Calibri"/>
          <w:b/>
          <w:bCs/>
          <w:sz w:val="22"/>
          <w:szCs w:val="22"/>
        </w:rPr>
        <w:t>List potential next steps of development (10 minutes)</w:t>
      </w:r>
    </w:p>
    <w:p w14:paraId="184761F4" w14:textId="77777777" w:rsidR="00174C3F" w:rsidRDefault="00174C3F" w:rsidP="00174C3F">
      <w:pPr>
        <w:pStyle w:val="ListParagraph"/>
        <w:numPr>
          <w:ilvl w:val="1"/>
          <w:numId w:val="6"/>
        </w:numPr>
        <w:rPr>
          <w:rFonts w:ascii="Calibri" w:hAnsi="Calibri" w:cs="Calibri"/>
          <w:sz w:val="22"/>
          <w:szCs w:val="22"/>
        </w:rPr>
      </w:pPr>
      <w:r>
        <w:rPr>
          <w:rFonts w:ascii="Calibri" w:hAnsi="Calibri" w:cs="Calibri"/>
          <w:color w:val="222222"/>
          <w:sz w:val="22"/>
          <w:szCs w:val="22"/>
        </w:rPr>
        <w:lastRenderedPageBreak/>
        <w:t xml:space="preserve">Development of multiple conversion rate tools </w:t>
      </w:r>
      <w:r>
        <w:rPr>
          <w:rFonts w:ascii="Calibri" w:hAnsi="Calibri" w:cs="Calibri"/>
          <w:color w:val="222222"/>
          <w:sz w:val="22"/>
          <w:szCs w:val="22"/>
        </w:rPr>
        <w:br/>
        <w:t>that would be made available on DART is possible,</w:t>
      </w:r>
      <w:r>
        <w:rPr>
          <w:rFonts w:ascii="Calibri" w:hAnsi="Calibri" w:cs="Calibri"/>
          <w:color w:val="222222"/>
          <w:sz w:val="22"/>
          <w:szCs w:val="22"/>
        </w:rPr>
        <w:br/>
        <w:t>while</w:t>
      </w:r>
      <w:r>
        <w:rPr>
          <w:rFonts w:ascii="Calibri" w:hAnsi="Calibri" w:cs="Calibri"/>
          <w:sz w:val="22"/>
          <w:szCs w:val="22"/>
        </w:rPr>
        <w:t xml:space="preserve"> </w:t>
      </w:r>
      <w:r w:rsidRPr="00620008">
        <w:rPr>
          <w:rFonts w:ascii="Calibri" w:hAnsi="Calibri" w:cs="Calibri"/>
          <w:color w:val="222222"/>
          <w:sz w:val="22"/>
          <w:szCs w:val="22"/>
        </w:rPr>
        <w:t>a conversion rate method for one standard metric</w:t>
      </w:r>
      <w:r>
        <w:rPr>
          <w:rFonts w:ascii="Calibri" w:hAnsi="Calibri" w:cs="Calibri"/>
          <w:color w:val="222222"/>
          <w:sz w:val="22"/>
          <w:szCs w:val="22"/>
        </w:rPr>
        <w:t xml:space="preserve"> </w:t>
      </w:r>
      <w:r>
        <w:rPr>
          <w:rFonts w:ascii="Calibri" w:hAnsi="Calibri" w:cs="Calibri"/>
          <w:color w:val="222222"/>
          <w:sz w:val="22"/>
          <w:szCs w:val="22"/>
        </w:rPr>
        <w:br/>
        <w:t>is being discussed and determined.</w:t>
      </w:r>
    </w:p>
    <w:p w14:paraId="058598DF" w14:textId="77777777" w:rsidR="00174C3F" w:rsidRDefault="00174C3F" w:rsidP="00174C3F">
      <w:pPr>
        <w:pStyle w:val="ListParagraph"/>
        <w:numPr>
          <w:ilvl w:val="1"/>
          <w:numId w:val="6"/>
        </w:numPr>
        <w:rPr>
          <w:rFonts w:ascii="Calibri" w:hAnsi="Calibri" w:cs="Calibri"/>
          <w:sz w:val="22"/>
          <w:szCs w:val="22"/>
        </w:rPr>
      </w:pPr>
      <w:r>
        <w:rPr>
          <w:rFonts w:ascii="Calibri" w:hAnsi="Calibri" w:cs="Calibri"/>
          <w:sz w:val="22"/>
          <w:szCs w:val="22"/>
        </w:rPr>
        <w:t xml:space="preserve">Document the differences, similarities, and purposes </w:t>
      </w:r>
      <w:r>
        <w:rPr>
          <w:rFonts w:ascii="Calibri" w:hAnsi="Calibri" w:cs="Calibri"/>
          <w:sz w:val="22"/>
          <w:szCs w:val="22"/>
        </w:rPr>
        <w:br/>
        <w:t xml:space="preserve">of each of the four or more conversion rate tools. </w:t>
      </w:r>
    </w:p>
    <w:p w14:paraId="71466492" w14:textId="77777777" w:rsidR="00174C3F" w:rsidRDefault="00174C3F" w:rsidP="00174C3F">
      <w:pPr>
        <w:pStyle w:val="ListParagraph"/>
        <w:numPr>
          <w:ilvl w:val="1"/>
          <w:numId w:val="6"/>
        </w:numPr>
        <w:rPr>
          <w:rFonts w:ascii="Calibri" w:hAnsi="Calibri" w:cs="Calibri"/>
          <w:sz w:val="22"/>
          <w:szCs w:val="22"/>
        </w:rPr>
      </w:pPr>
      <w:r>
        <w:rPr>
          <w:rFonts w:ascii="Calibri" w:hAnsi="Calibri" w:cs="Calibri"/>
          <w:sz w:val="22"/>
          <w:szCs w:val="22"/>
        </w:rPr>
        <w:t xml:space="preserve">Determine what detailed methods need refinement presently, </w:t>
      </w:r>
      <w:r>
        <w:rPr>
          <w:rFonts w:ascii="Calibri" w:hAnsi="Calibri" w:cs="Calibri"/>
          <w:sz w:val="22"/>
          <w:szCs w:val="22"/>
        </w:rPr>
        <w:br/>
        <w:t>and what can be refined in the future.</w:t>
      </w:r>
    </w:p>
    <w:p w14:paraId="348D32C5" w14:textId="77777777" w:rsidR="00174C3F" w:rsidRDefault="00174C3F" w:rsidP="00174C3F">
      <w:pPr>
        <w:pStyle w:val="ListParagraph"/>
        <w:numPr>
          <w:ilvl w:val="1"/>
          <w:numId w:val="6"/>
        </w:numPr>
        <w:rPr>
          <w:rFonts w:ascii="Calibri" w:hAnsi="Calibri" w:cs="Calibri"/>
          <w:sz w:val="22"/>
          <w:szCs w:val="22"/>
        </w:rPr>
      </w:pPr>
      <w:r>
        <w:rPr>
          <w:rFonts w:ascii="Calibri" w:hAnsi="Calibri" w:cs="Calibri"/>
          <w:sz w:val="22"/>
          <w:szCs w:val="22"/>
        </w:rPr>
        <w:t xml:space="preserve">DART and/or </w:t>
      </w:r>
      <w:proofErr w:type="spellStart"/>
      <w:r>
        <w:rPr>
          <w:rFonts w:ascii="Calibri" w:hAnsi="Calibri" w:cs="Calibri"/>
          <w:sz w:val="22"/>
          <w:szCs w:val="22"/>
        </w:rPr>
        <w:t>OneFishTwoFish</w:t>
      </w:r>
      <w:proofErr w:type="spellEnd"/>
      <w:r>
        <w:rPr>
          <w:rFonts w:ascii="Calibri" w:hAnsi="Calibri" w:cs="Calibri"/>
          <w:sz w:val="22"/>
          <w:szCs w:val="22"/>
        </w:rPr>
        <w:t xml:space="preserve"> work(s) with Blane </w:t>
      </w:r>
      <w:r>
        <w:rPr>
          <w:rFonts w:ascii="Calibri" w:hAnsi="Calibri" w:cs="Calibri"/>
          <w:sz w:val="22"/>
          <w:szCs w:val="22"/>
        </w:rPr>
        <w:br/>
        <w:t xml:space="preserve">to document, code, automate the workflow for </w:t>
      </w:r>
      <w:r>
        <w:rPr>
          <w:rFonts w:ascii="Calibri" w:hAnsi="Calibri" w:cs="Calibri"/>
          <w:sz w:val="22"/>
          <w:szCs w:val="22"/>
        </w:rPr>
        <w:br/>
        <w:t>Blane’s method for integration into DART.</w:t>
      </w:r>
    </w:p>
    <w:p w14:paraId="27E18177" w14:textId="77777777" w:rsidR="00174C3F" w:rsidRDefault="00174C3F" w:rsidP="00174C3F">
      <w:pPr>
        <w:pStyle w:val="ListParagraph"/>
        <w:numPr>
          <w:ilvl w:val="1"/>
          <w:numId w:val="6"/>
        </w:numPr>
        <w:rPr>
          <w:rFonts w:ascii="Calibri" w:hAnsi="Calibri" w:cs="Calibri"/>
          <w:sz w:val="22"/>
          <w:szCs w:val="22"/>
        </w:rPr>
      </w:pPr>
      <w:r>
        <w:rPr>
          <w:rFonts w:ascii="Calibri" w:hAnsi="Calibri" w:cs="Calibri"/>
          <w:sz w:val="22"/>
          <w:szCs w:val="22"/>
        </w:rPr>
        <w:t xml:space="preserve">Further development of </w:t>
      </w:r>
      <w:proofErr w:type="spellStart"/>
      <w:r>
        <w:rPr>
          <w:rFonts w:ascii="Calibri" w:hAnsi="Calibri" w:cs="Calibri"/>
          <w:sz w:val="22"/>
          <w:szCs w:val="22"/>
        </w:rPr>
        <w:t>OneFishTwoFish</w:t>
      </w:r>
      <w:proofErr w:type="spellEnd"/>
      <w:r>
        <w:rPr>
          <w:rFonts w:ascii="Calibri" w:hAnsi="Calibri" w:cs="Calibri"/>
          <w:sz w:val="22"/>
          <w:szCs w:val="22"/>
        </w:rPr>
        <w:t xml:space="preserve"> tools, </w:t>
      </w:r>
      <w:r>
        <w:rPr>
          <w:rFonts w:ascii="Calibri" w:hAnsi="Calibri" w:cs="Calibri"/>
          <w:sz w:val="22"/>
          <w:szCs w:val="22"/>
        </w:rPr>
        <w:br/>
        <w:t>then work with DART for integration, and</w:t>
      </w:r>
      <w:r>
        <w:rPr>
          <w:rFonts w:ascii="Calibri" w:hAnsi="Calibri" w:cs="Calibri"/>
          <w:sz w:val="22"/>
          <w:szCs w:val="22"/>
        </w:rPr>
        <w:br/>
        <w:t xml:space="preserve">DART edits &amp; troubleshoots tools for final deployment on DART; or </w:t>
      </w:r>
    </w:p>
    <w:p w14:paraId="11307A2A" w14:textId="77777777" w:rsidR="00174C3F" w:rsidRDefault="00174C3F" w:rsidP="00174C3F">
      <w:pPr>
        <w:pStyle w:val="ListParagraph"/>
        <w:numPr>
          <w:ilvl w:val="1"/>
          <w:numId w:val="6"/>
        </w:numPr>
        <w:rPr>
          <w:rFonts w:ascii="Calibri" w:hAnsi="Calibri" w:cs="Calibri"/>
          <w:sz w:val="22"/>
          <w:szCs w:val="22"/>
        </w:rPr>
      </w:pPr>
      <w:r>
        <w:rPr>
          <w:rFonts w:ascii="Calibri" w:hAnsi="Calibri" w:cs="Calibri"/>
          <w:sz w:val="22"/>
          <w:szCs w:val="22"/>
        </w:rPr>
        <w:t xml:space="preserve">DART </w:t>
      </w:r>
      <w:proofErr w:type="gramStart"/>
      <w:r>
        <w:rPr>
          <w:rFonts w:ascii="Calibri" w:hAnsi="Calibri" w:cs="Calibri"/>
          <w:sz w:val="22"/>
          <w:szCs w:val="22"/>
        </w:rPr>
        <w:t>looks into</w:t>
      </w:r>
      <w:proofErr w:type="gramEnd"/>
      <w:r>
        <w:rPr>
          <w:rFonts w:ascii="Calibri" w:hAnsi="Calibri" w:cs="Calibri"/>
          <w:sz w:val="22"/>
          <w:szCs w:val="22"/>
        </w:rPr>
        <w:t xml:space="preserve"> what’s needed for interoperability</w:t>
      </w:r>
      <w:r>
        <w:rPr>
          <w:rFonts w:ascii="Calibri" w:hAnsi="Calibri" w:cs="Calibri"/>
          <w:sz w:val="22"/>
          <w:szCs w:val="22"/>
        </w:rPr>
        <w:br/>
        <w:t xml:space="preserve">of </w:t>
      </w:r>
      <w:proofErr w:type="spellStart"/>
      <w:r>
        <w:rPr>
          <w:rFonts w:ascii="Calibri" w:hAnsi="Calibri" w:cs="Calibri"/>
          <w:sz w:val="22"/>
          <w:szCs w:val="22"/>
        </w:rPr>
        <w:t>OneFishTwoFish</w:t>
      </w:r>
      <w:proofErr w:type="spellEnd"/>
      <w:r>
        <w:rPr>
          <w:rFonts w:ascii="Calibri" w:hAnsi="Calibri" w:cs="Calibri"/>
          <w:sz w:val="22"/>
          <w:szCs w:val="22"/>
        </w:rPr>
        <w:t xml:space="preserve"> tools, then works with </w:t>
      </w:r>
      <w:proofErr w:type="spellStart"/>
      <w:r>
        <w:rPr>
          <w:rFonts w:ascii="Calibri" w:hAnsi="Calibri" w:cs="Calibri"/>
          <w:sz w:val="22"/>
          <w:szCs w:val="22"/>
        </w:rPr>
        <w:t>OneFishTwoFish</w:t>
      </w:r>
      <w:proofErr w:type="spellEnd"/>
      <w:r>
        <w:rPr>
          <w:rFonts w:ascii="Calibri" w:hAnsi="Calibri" w:cs="Calibri"/>
          <w:sz w:val="22"/>
          <w:szCs w:val="22"/>
        </w:rPr>
        <w:t xml:space="preserve"> </w:t>
      </w:r>
      <w:r>
        <w:rPr>
          <w:rFonts w:ascii="Calibri" w:hAnsi="Calibri" w:cs="Calibri"/>
          <w:sz w:val="22"/>
          <w:szCs w:val="22"/>
        </w:rPr>
        <w:br/>
        <w:t xml:space="preserve">for any further development and integration into DART, </w:t>
      </w:r>
      <w:r>
        <w:rPr>
          <w:rFonts w:ascii="Calibri" w:hAnsi="Calibri" w:cs="Calibri"/>
          <w:sz w:val="22"/>
          <w:szCs w:val="22"/>
        </w:rPr>
        <w:br/>
        <w:t>and DART edits &amp; troubleshoots tools for final deployment on DART.</w:t>
      </w:r>
    </w:p>
    <w:p w14:paraId="62E10A74" w14:textId="77777777" w:rsidR="004F0549" w:rsidRDefault="004F0549" w:rsidP="00073BBD">
      <w:pPr>
        <w:rPr>
          <w:rFonts w:ascii="Calibri" w:hAnsi="Calibri" w:cs="Calibri"/>
          <w:sz w:val="22"/>
          <w:szCs w:val="22"/>
        </w:rPr>
      </w:pPr>
    </w:p>
    <w:p w14:paraId="19B9AC3B" w14:textId="77777777" w:rsidR="00073BBD" w:rsidRPr="00073BBD" w:rsidRDefault="00073BBD" w:rsidP="00073BBD">
      <w:pPr>
        <w:pStyle w:val="ListParagraph"/>
        <w:ind w:left="1440"/>
        <w:rPr>
          <w:rFonts w:ascii="Calibri" w:hAnsi="Calibri" w:cs="Calibri"/>
          <w:color w:val="0070C0"/>
          <w:sz w:val="22"/>
          <w:szCs w:val="22"/>
        </w:rPr>
      </w:pPr>
      <w:r w:rsidRPr="00073BBD">
        <w:rPr>
          <w:rFonts w:ascii="Calibri" w:hAnsi="Calibri" w:cs="Calibri"/>
          <w:color w:val="0070C0"/>
          <w:sz w:val="22"/>
          <w:szCs w:val="22"/>
        </w:rPr>
        <w:t xml:space="preserve">Jennifer: If DART is involved from the start, that could help save some time on developments that are not compatible with DART structure. </w:t>
      </w:r>
    </w:p>
    <w:p w14:paraId="668865E3" w14:textId="77777777" w:rsidR="00073BBD" w:rsidRPr="00073BBD" w:rsidRDefault="00073BBD" w:rsidP="00073BBD">
      <w:pPr>
        <w:rPr>
          <w:rFonts w:ascii="Calibri" w:hAnsi="Calibri" w:cs="Calibri"/>
          <w:sz w:val="22"/>
          <w:szCs w:val="22"/>
        </w:rPr>
      </w:pPr>
    </w:p>
    <w:p w14:paraId="3C50B493" w14:textId="77777777" w:rsidR="00B647E3" w:rsidRDefault="00174C3F" w:rsidP="00B647E3">
      <w:pPr>
        <w:pStyle w:val="ListParagraph"/>
        <w:ind w:left="1440"/>
        <w:rPr>
          <w:rFonts w:ascii="Calibri" w:hAnsi="Calibri" w:cs="Calibri"/>
          <w:sz w:val="22"/>
          <w:szCs w:val="22"/>
        </w:rPr>
      </w:pPr>
      <w:r>
        <w:rPr>
          <w:rFonts w:ascii="Calibri" w:hAnsi="Calibri" w:cs="Calibri"/>
          <w:sz w:val="22"/>
          <w:szCs w:val="22"/>
        </w:rPr>
        <w:t>Other ideas?</w:t>
      </w:r>
    </w:p>
    <w:p w14:paraId="54A0D7F1" w14:textId="39D77C17" w:rsidR="00073BBD" w:rsidRPr="009D10F0" w:rsidRDefault="00073BBD" w:rsidP="009D10F0">
      <w:pPr>
        <w:rPr>
          <w:rFonts w:ascii="Calibri" w:hAnsi="Calibri" w:cs="Calibri"/>
          <w:sz w:val="22"/>
          <w:szCs w:val="22"/>
        </w:rPr>
      </w:pPr>
    </w:p>
    <w:p w14:paraId="7F2C519A" w14:textId="77777777" w:rsidR="00B647E3" w:rsidRPr="00B647E3" w:rsidRDefault="00B647E3" w:rsidP="00B647E3">
      <w:pPr>
        <w:pStyle w:val="ListParagraph"/>
        <w:rPr>
          <w:rFonts w:ascii="Calibri" w:hAnsi="Calibri" w:cs="Calibri"/>
          <w:color w:val="0070C0"/>
          <w:sz w:val="22"/>
          <w:szCs w:val="22"/>
        </w:rPr>
      </w:pPr>
    </w:p>
    <w:p w14:paraId="0541BF5A" w14:textId="6493F890" w:rsidR="00B647E3" w:rsidRPr="00B647E3" w:rsidRDefault="00535281" w:rsidP="00B647E3">
      <w:pPr>
        <w:pStyle w:val="ListParagraph"/>
        <w:numPr>
          <w:ilvl w:val="1"/>
          <w:numId w:val="6"/>
        </w:numPr>
        <w:rPr>
          <w:rFonts w:ascii="Calibri" w:hAnsi="Calibri" w:cs="Calibri"/>
          <w:sz w:val="22"/>
          <w:szCs w:val="22"/>
        </w:rPr>
      </w:pPr>
      <w:r>
        <w:rPr>
          <w:rFonts w:ascii="Calibri" w:hAnsi="Calibri" w:cs="Calibri"/>
          <w:color w:val="0070C0"/>
          <w:sz w:val="22"/>
          <w:szCs w:val="22"/>
        </w:rPr>
        <w:t>Russell: include c</w:t>
      </w:r>
      <w:r w:rsidR="00B647E3">
        <w:rPr>
          <w:rFonts w:ascii="Calibri" w:hAnsi="Calibri" w:cs="Calibri"/>
          <w:color w:val="0070C0"/>
          <w:sz w:val="22"/>
          <w:szCs w:val="22"/>
        </w:rPr>
        <w:t>ovariates</w:t>
      </w:r>
    </w:p>
    <w:p w14:paraId="4A8EA4EC" w14:textId="3C35836C" w:rsidR="00B647E3" w:rsidRPr="00B647E3" w:rsidRDefault="00B647E3" w:rsidP="00B647E3">
      <w:pPr>
        <w:pStyle w:val="ListParagraph"/>
        <w:numPr>
          <w:ilvl w:val="2"/>
          <w:numId w:val="6"/>
        </w:numPr>
        <w:rPr>
          <w:rFonts w:ascii="Calibri" w:hAnsi="Calibri" w:cs="Calibri"/>
          <w:sz w:val="22"/>
          <w:szCs w:val="22"/>
        </w:rPr>
      </w:pPr>
      <w:r>
        <w:rPr>
          <w:rFonts w:ascii="Calibri" w:hAnsi="Calibri" w:cs="Calibri"/>
          <w:color w:val="0070C0"/>
          <w:sz w:val="22"/>
          <w:szCs w:val="22"/>
        </w:rPr>
        <w:t>Flow</w:t>
      </w:r>
    </w:p>
    <w:p w14:paraId="468D8304" w14:textId="60071447" w:rsidR="00B647E3" w:rsidRPr="00B647E3" w:rsidRDefault="00B647E3" w:rsidP="00B647E3">
      <w:pPr>
        <w:pStyle w:val="ListParagraph"/>
        <w:numPr>
          <w:ilvl w:val="2"/>
          <w:numId w:val="6"/>
        </w:numPr>
        <w:rPr>
          <w:rFonts w:ascii="Calibri" w:hAnsi="Calibri" w:cs="Calibri"/>
          <w:sz w:val="22"/>
          <w:szCs w:val="22"/>
        </w:rPr>
      </w:pPr>
      <w:r>
        <w:rPr>
          <w:rFonts w:ascii="Calibri" w:hAnsi="Calibri" w:cs="Calibri"/>
          <w:color w:val="0070C0"/>
          <w:sz w:val="22"/>
          <w:szCs w:val="22"/>
        </w:rPr>
        <w:t>Spill</w:t>
      </w:r>
    </w:p>
    <w:p w14:paraId="7E6B0908" w14:textId="58201377" w:rsidR="00B647E3" w:rsidRPr="00B647E3" w:rsidRDefault="00B647E3" w:rsidP="00B647E3">
      <w:pPr>
        <w:pStyle w:val="ListParagraph"/>
        <w:numPr>
          <w:ilvl w:val="2"/>
          <w:numId w:val="6"/>
        </w:numPr>
        <w:rPr>
          <w:rFonts w:ascii="Calibri" w:hAnsi="Calibri" w:cs="Calibri"/>
          <w:sz w:val="22"/>
          <w:szCs w:val="22"/>
        </w:rPr>
      </w:pPr>
      <w:r>
        <w:rPr>
          <w:rFonts w:ascii="Calibri" w:hAnsi="Calibri" w:cs="Calibri"/>
          <w:color w:val="0070C0"/>
          <w:sz w:val="22"/>
          <w:szCs w:val="22"/>
        </w:rPr>
        <w:t>Temperature</w:t>
      </w:r>
    </w:p>
    <w:p w14:paraId="0FB29EB9" w14:textId="78ADC85A" w:rsidR="00B647E3" w:rsidRPr="00B647E3" w:rsidRDefault="00B647E3" w:rsidP="00B647E3">
      <w:pPr>
        <w:pStyle w:val="ListParagraph"/>
        <w:numPr>
          <w:ilvl w:val="2"/>
          <w:numId w:val="6"/>
        </w:numPr>
        <w:rPr>
          <w:rFonts w:ascii="Calibri" w:hAnsi="Calibri" w:cs="Calibri"/>
          <w:sz w:val="22"/>
          <w:szCs w:val="22"/>
        </w:rPr>
      </w:pPr>
      <w:r>
        <w:rPr>
          <w:rFonts w:ascii="Calibri" w:hAnsi="Calibri" w:cs="Calibri"/>
          <w:color w:val="0070C0"/>
          <w:sz w:val="22"/>
          <w:szCs w:val="22"/>
        </w:rPr>
        <w:t>TDG</w:t>
      </w:r>
    </w:p>
    <w:p w14:paraId="28199440" w14:textId="130FA23C" w:rsidR="00B647E3" w:rsidRPr="00B647E3" w:rsidRDefault="00B647E3" w:rsidP="00B647E3">
      <w:pPr>
        <w:pStyle w:val="ListParagraph"/>
        <w:numPr>
          <w:ilvl w:val="2"/>
          <w:numId w:val="6"/>
        </w:numPr>
        <w:rPr>
          <w:rFonts w:ascii="Calibri" w:hAnsi="Calibri" w:cs="Calibri"/>
          <w:sz w:val="22"/>
          <w:szCs w:val="22"/>
        </w:rPr>
      </w:pPr>
      <w:r>
        <w:rPr>
          <w:rFonts w:ascii="Calibri" w:hAnsi="Calibri" w:cs="Calibri"/>
          <w:color w:val="0070C0"/>
          <w:sz w:val="22"/>
          <w:szCs w:val="22"/>
        </w:rPr>
        <w:t>Harvest</w:t>
      </w:r>
    </w:p>
    <w:p w14:paraId="0CBC8FF9" w14:textId="1D42DEFB" w:rsidR="00B647E3" w:rsidRPr="00B647E3" w:rsidRDefault="00B647E3" w:rsidP="00B647E3">
      <w:pPr>
        <w:pStyle w:val="ListParagraph"/>
        <w:numPr>
          <w:ilvl w:val="2"/>
          <w:numId w:val="6"/>
        </w:numPr>
        <w:rPr>
          <w:rFonts w:ascii="Calibri" w:hAnsi="Calibri" w:cs="Calibri"/>
          <w:sz w:val="22"/>
          <w:szCs w:val="22"/>
        </w:rPr>
      </w:pPr>
      <w:r>
        <w:rPr>
          <w:rFonts w:ascii="Calibri" w:hAnsi="Calibri" w:cs="Calibri"/>
          <w:color w:val="0070C0"/>
          <w:sz w:val="22"/>
          <w:szCs w:val="22"/>
        </w:rPr>
        <w:t>PIT array</w:t>
      </w:r>
    </w:p>
    <w:p w14:paraId="7F586DAB" w14:textId="77777777" w:rsidR="00B647E3" w:rsidRDefault="00B647E3" w:rsidP="00B647E3">
      <w:pPr>
        <w:pStyle w:val="ListParagraph"/>
        <w:ind w:left="1440"/>
        <w:rPr>
          <w:rFonts w:ascii="Calibri" w:hAnsi="Calibri" w:cs="Calibri"/>
          <w:sz w:val="22"/>
          <w:szCs w:val="22"/>
        </w:rPr>
      </w:pPr>
    </w:p>
    <w:p w14:paraId="4ECD7839" w14:textId="7AFC860B" w:rsidR="00F12F25" w:rsidRPr="002430D5" w:rsidRDefault="00F12F25" w:rsidP="002430D5">
      <w:pPr>
        <w:pStyle w:val="ListParagraph"/>
        <w:ind w:left="1440"/>
        <w:rPr>
          <w:rFonts w:ascii="Calibri" w:hAnsi="Calibri" w:cs="Calibri"/>
          <w:color w:val="0070C0"/>
          <w:sz w:val="22"/>
          <w:szCs w:val="22"/>
        </w:rPr>
      </w:pPr>
      <w:r w:rsidRPr="00535281">
        <w:rPr>
          <w:rFonts w:ascii="Calibri" w:hAnsi="Calibri" w:cs="Calibri"/>
          <w:color w:val="0070C0"/>
          <w:sz w:val="22"/>
          <w:szCs w:val="22"/>
        </w:rPr>
        <w:t>What are clear info needs</w:t>
      </w:r>
      <w:r w:rsidR="00535281" w:rsidRPr="00535281">
        <w:rPr>
          <w:rFonts w:ascii="Calibri" w:hAnsi="Calibri" w:cs="Calibri"/>
          <w:color w:val="0070C0"/>
          <w:sz w:val="22"/>
          <w:szCs w:val="22"/>
        </w:rPr>
        <w:t>?</w:t>
      </w:r>
    </w:p>
    <w:p w14:paraId="17684029" w14:textId="77777777" w:rsidR="00BD32BA" w:rsidRPr="00876B14" w:rsidRDefault="00BD32BA" w:rsidP="00876B14">
      <w:pPr>
        <w:rPr>
          <w:rFonts w:ascii="Calibri" w:hAnsi="Calibri" w:cs="Calibri"/>
          <w:sz w:val="22"/>
          <w:szCs w:val="22"/>
        </w:rPr>
      </w:pPr>
    </w:p>
    <w:p w14:paraId="41AC411E" w14:textId="2BB9F17E" w:rsidR="00B647E3" w:rsidRPr="00F12F25" w:rsidRDefault="00535281" w:rsidP="00F60897">
      <w:pPr>
        <w:pStyle w:val="ListParagraph"/>
        <w:numPr>
          <w:ilvl w:val="1"/>
          <w:numId w:val="6"/>
        </w:numPr>
        <w:rPr>
          <w:rFonts w:ascii="Calibri" w:hAnsi="Calibri" w:cs="Calibri"/>
          <w:sz w:val="22"/>
          <w:szCs w:val="22"/>
        </w:rPr>
      </w:pPr>
      <w:r>
        <w:rPr>
          <w:rFonts w:ascii="Calibri" w:hAnsi="Calibri" w:cs="Calibri"/>
          <w:color w:val="0070C0"/>
          <w:sz w:val="22"/>
          <w:szCs w:val="22"/>
        </w:rPr>
        <w:t xml:space="preserve">Jennifer: </w:t>
      </w:r>
      <w:r w:rsidR="00B647E3" w:rsidRPr="00B647E3">
        <w:rPr>
          <w:rFonts w:ascii="Calibri" w:hAnsi="Calibri" w:cs="Calibri"/>
          <w:color w:val="0070C0"/>
          <w:sz w:val="22"/>
          <w:szCs w:val="22"/>
        </w:rPr>
        <w:t xml:space="preserve">Lisa Crozier </w:t>
      </w:r>
      <w:r>
        <w:rPr>
          <w:rFonts w:ascii="Calibri" w:hAnsi="Calibri" w:cs="Calibri"/>
          <w:color w:val="0070C0"/>
          <w:sz w:val="22"/>
          <w:szCs w:val="22"/>
        </w:rPr>
        <w:t>could</w:t>
      </w:r>
      <w:r w:rsidR="00B647E3" w:rsidRPr="00B647E3">
        <w:rPr>
          <w:rFonts w:ascii="Calibri" w:hAnsi="Calibri" w:cs="Calibri"/>
          <w:color w:val="0070C0"/>
          <w:sz w:val="22"/>
          <w:szCs w:val="22"/>
        </w:rPr>
        <w:t xml:space="preserve"> be included in finalizing methods and workflow of Blane’s method. </w:t>
      </w:r>
      <w:r w:rsidR="009D365D">
        <w:rPr>
          <w:rFonts w:ascii="Calibri" w:hAnsi="Calibri" w:cs="Calibri"/>
          <w:color w:val="0070C0"/>
          <w:sz w:val="22"/>
          <w:szCs w:val="22"/>
        </w:rPr>
        <w:t xml:space="preserve">Lisa and I have already published related studies. We are already working together on parts of Life Cycle Modeling related to Conversion Rates. </w:t>
      </w:r>
    </w:p>
    <w:p w14:paraId="0F944508" w14:textId="08BA77EB" w:rsidR="002430D5" w:rsidRPr="00BD32BA" w:rsidRDefault="00535281" w:rsidP="00BD32BA">
      <w:pPr>
        <w:ind w:left="720" w:firstLine="720"/>
        <w:rPr>
          <w:rFonts w:ascii="Calibri" w:hAnsi="Calibri" w:cs="Calibri"/>
          <w:sz w:val="22"/>
          <w:szCs w:val="22"/>
        </w:rPr>
      </w:pPr>
      <w:r w:rsidRPr="002430D5">
        <w:rPr>
          <w:rFonts w:ascii="Calibri" w:hAnsi="Calibri" w:cs="Calibri"/>
          <w:color w:val="0070C0"/>
          <w:sz w:val="22"/>
          <w:szCs w:val="22"/>
        </w:rPr>
        <w:t xml:space="preserve">Blane: need </w:t>
      </w:r>
      <w:r w:rsidR="00F12F25" w:rsidRPr="002430D5">
        <w:rPr>
          <w:rFonts w:ascii="Calibri" w:hAnsi="Calibri" w:cs="Calibri"/>
          <w:color w:val="0070C0"/>
          <w:sz w:val="22"/>
          <w:szCs w:val="22"/>
        </w:rPr>
        <w:t>to include her reviews; identifying which groups to include</w:t>
      </w:r>
      <w:r w:rsidRPr="002430D5">
        <w:rPr>
          <w:rFonts w:ascii="Calibri" w:hAnsi="Calibri" w:cs="Calibri"/>
          <w:color w:val="0070C0"/>
          <w:sz w:val="22"/>
          <w:szCs w:val="22"/>
        </w:rPr>
        <w:t>.</w:t>
      </w:r>
    </w:p>
    <w:p w14:paraId="5D4FFFFE" w14:textId="77777777" w:rsidR="002430D5" w:rsidRDefault="002430D5" w:rsidP="00535281">
      <w:pPr>
        <w:pStyle w:val="ListParagraph"/>
        <w:ind w:left="2160"/>
        <w:rPr>
          <w:rFonts w:ascii="Calibri" w:hAnsi="Calibri" w:cs="Calibri"/>
          <w:color w:val="0070C0"/>
          <w:sz w:val="22"/>
          <w:szCs w:val="22"/>
        </w:rPr>
      </w:pPr>
    </w:p>
    <w:p w14:paraId="32C38138" w14:textId="6F6BDBDE" w:rsidR="00B647E3" w:rsidRPr="00BD32BA" w:rsidRDefault="002430D5" w:rsidP="00BD32BA">
      <w:pPr>
        <w:pStyle w:val="ListParagraph"/>
        <w:numPr>
          <w:ilvl w:val="1"/>
          <w:numId w:val="6"/>
        </w:numPr>
        <w:rPr>
          <w:rFonts w:ascii="Calibri" w:hAnsi="Calibri" w:cs="Calibri"/>
          <w:sz w:val="22"/>
          <w:szCs w:val="22"/>
        </w:rPr>
      </w:pPr>
      <w:r>
        <w:rPr>
          <w:rFonts w:ascii="Calibri" w:hAnsi="Calibri" w:cs="Calibri"/>
          <w:color w:val="0070C0"/>
          <w:sz w:val="22"/>
          <w:szCs w:val="22"/>
        </w:rPr>
        <w:t xml:space="preserve">Blane: </w:t>
      </w:r>
      <w:r w:rsidR="00F12F25">
        <w:rPr>
          <w:rFonts w:ascii="Calibri" w:hAnsi="Calibri" w:cs="Calibri"/>
          <w:color w:val="0070C0"/>
          <w:sz w:val="22"/>
          <w:szCs w:val="22"/>
        </w:rPr>
        <w:t>ESU? Smaller groups? Surrogates?</w:t>
      </w:r>
      <w:r>
        <w:rPr>
          <w:rFonts w:ascii="Calibri" w:hAnsi="Calibri" w:cs="Calibri"/>
          <w:color w:val="0070C0"/>
          <w:sz w:val="22"/>
          <w:szCs w:val="22"/>
        </w:rPr>
        <w:t xml:space="preserve"> </w:t>
      </w:r>
    </w:p>
    <w:p w14:paraId="6BDBAE2D" w14:textId="77777777" w:rsidR="00B647E3" w:rsidRPr="00C71B22" w:rsidRDefault="00B647E3" w:rsidP="00174C3F">
      <w:pPr>
        <w:rPr>
          <w:rFonts w:ascii="Calibri" w:hAnsi="Calibri" w:cs="Calibri"/>
          <w:color w:val="0070C0"/>
          <w:sz w:val="22"/>
          <w:szCs w:val="22"/>
        </w:rPr>
      </w:pPr>
    </w:p>
    <w:p w14:paraId="22198473" w14:textId="7D8277E5" w:rsidR="00F12F25" w:rsidRPr="00C30CA9" w:rsidRDefault="00F12F25" w:rsidP="00C30CA9">
      <w:pPr>
        <w:pStyle w:val="ListParagraph"/>
        <w:numPr>
          <w:ilvl w:val="1"/>
          <w:numId w:val="6"/>
        </w:numPr>
        <w:rPr>
          <w:rFonts w:ascii="Calibri" w:hAnsi="Calibri" w:cs="Calibri"/>
          <w:color w:val="0070C0"/>
          <w:sz w:val="22"/>
          <w:szCs w:val="22"/>
        </w:rPr>
      </w:pPr>
      <w:r w:rsidRPr="00C30CA9">
        <w:rPr>
          <w:rFonts w:ascii="Calibri" w:hAnsi="Calibri" w:cs="Calibri"/>
          <w:color w:val="0070C0"/>
          <w:sz w:val="22"/>
          <w:szCs w:val="22"/>
        </w:rPr>
        <w:t>Russell: Additional tool with PIT tags – tributaries</w:t>
      </w:r>
    </w:p>
    <w:p w14:paraId="715FD6C7" w14:textId="77777777" w:rsidR="00F12F25" w:rsidRPr="00C71B22" w:rsidRDefault="00F12F25" w:rsidP="00174C3F">
      <w:pPr>
        <w:rPr>
          <w:rFonts w:ascii="Calibri" w:hAnsi="Calibri" w:cs="Calibri"/>
          <w:color w:val="0070C0"/>
          <w:sz w:val="22"/>
          <w:szCs w:val="22"/>
        </w:rPr>
      </w:pPr>
    </w:p>
    <w:p w14:paraId="0A858F1A" w14:textId="1565F745" w:rsidR="00537756" w:rsidRPr="00C30CA9" w:rsidRDefault="00F12F25" w:rsidP="00C30CA9">
      <w:pPr>
        <w:pStyle w:val="ListParagraph"/>
        <w:numPr>
          <w:ilvl w:val="1"/>
          <w:numId w:val="6"/>
        </w:numPr>
        <w:rPr>
          <w:rFonts w:ascii="Calibri" w:hAnsi="Calibri" w:cs="Calibri"/>
          <w:color w:val="0070C0"/>
          <w:sz w:val="22"/>
          <w:szCs w:val="22"/>
        </w:rPr>
      </w:pPr>
      <w:r w:rsidRPr="00C30CA9">
        <w:rPr>
          <w:rFonts w:ascii="Calibri" w:hAnsi="Calibri" w:cs="Calibri"/>
          <w:color w:val="0070C0"/>
          <w:sz w:val="22"/>
          <w:szCs w:val="22"/>
        </w:rPr>
        <w:t xml:space="preserve">Brian: </w:t>
      </w:r>
      <w:r w:rsidR="00537756" w:rsidRPr="00C30CA9">
        <w:rPr>
          <w:rFonts w:ascii="Calibri" w:hAnsi="Calibri" w:cs="Calibri"/>
          <w:color w:val="0070C0"/>
          <w:sz w:val="22"/>
          <w:szCs w:val="22"/>
        </w:rPr>
        <w:t>what is conversion rate? Definition? Goals?</w:t>
      </w:r>
      <w:r w:rsidR="007D2BDA" w:rsidRPr="00C30CA9">
        <w:rPr>
          <w:rFonts w:ascii="Calibri" w:hAnsi="Calibri" w:cs="Calibri"/>
          <w:color w:val="0070C0"/>
          <w:sz w:val="22"/>
          <w:szCs w:val="22"/>
        </w:rPr>
        <w:t xml:space="preserve"> Environmental covariates?</w:t>
      </w:r>
    </w:p>
    <w:p w14:paraId="37D7F063" w14:textId="77777777" w:rsidR="007D2BDA" w:rsidRPr="00C71B22" w:rsidRDefault="007D2BDA" w:rsidP="00174C3F">
      <w:pPr>
        <w:rPr>
          <w:rFonts w:ascii="Calibri" w:hAnsi="Calibri" w:cs="Calibri"/>
          <w:color w:val="0070C0"/>
          <w:sz w:val="22"/>
          <w:szCs w:val="22"/>
        </w:rPr>
      </w:pPr>
    </w:p>
    <w:p w14:paraId="636E84D6" w14:textId="5FC8A3B8" w:rsidR="007D2BDA" w:rsidRPr="00C71B22" w:rsidRDefault="007D2BDA" w:rsidP="00C30CA9">
      <w:pPr>
        <w:ind w:left="720" w:firstLine="720"/>
        <w:rPr>
          <w:rFonts w:ascii="Calibri" w:hAnsi="Calibri" w:cs="Calibri"/>
          <w:color w:val="0070C0"/>
          <w:sz w:val="22"/>
          <w:szCs w:val="22"/>
        </w:rPr>
      </w:pPr>
      <w:r w:rsidRPr="00C71B22">
        <w:rPr>
          <w:rFonts w:ascii="Calibri" w:hAnsi="Calibri" w:cs="Calibri"/>
          <w:color w:val="0070C0"/>
          <w:sz w:val="22"/>
          <w:szCs w:val="22"/>
        </w:rPr>
        <w:t>Document very well what fish are being used</w:t>
      </w:r>
      <w:r w:rsidR="00C30CA9">
        <w:rPr>
          <w:rFonts w:ascii="Calibri" w:hAnsi="Calibri" w:cs="Calibri"/>
          <w:color w:val="0070C0"/>
          <w:sz w:val="22"/>
          <w:szCs w:val="22"/>
        </w:rPr>
        <w:t>, the methods</w:t>
      </w:r>
    </w:p>
    <w:p w14:paraId="5025277D" w14:textId="58AFF1D6" w:rsidR="00174C3F" w:rsidRPr="00240732" w:rsidRDefault="00C30CA9" w:rsidP="00240732">
      <w:pPr>
        <w:pStyle w:val="ListParagraph"/>
        <w:ind w:firstLine="720"/>
        <w:rPr>
          <w:rFonts w:ascii="Calibri" w:hAnsi="Calibri" w:cs="Calibri"/>
          <w:color w:val="0070C0"/>
          <w:sz w:val="22"/>
          <w:szCs w:val="22"/>
        </w:rPr>
      </w:pPr>
      <w:r>
        <w:rPr>
          <w:rFonts w:ascii="Calibri" w:hAnsi="Calibri" w:cs="Calibri"/>
          <w:color w:val="0070C0"/>
          <w:sz w:val="22"/>
          <w:szCs w:val="22"/>
        </w:rPr>
        <w:t>Can allow users to d</w:t>
      </w:r>
      <w:r w:rsidR="00AC62EC" w:rsidRPr="00C71B22">
        <w:rPr>
          <w:rFonts w:ascii="Calibri" w:hAnsi="Calibri" w:cs="Calibri"/>
          <w:color w:val="0070C0"/>
          <w:sz w:val="22"/>
          <w:szCs w:val="22"/>
        </w:rPr>
        <w:t>ownload data set</w:t>
      </w:r>
    </w:p>
    <w:p w14:paraId="3C68D634" w14:textId="77777777" w:rsidR="00174C3F" w:rsidRPr="00BE492A" w:rsidRDefault="00174C3F" w:rsidP="00174C3F">
      <w:pPr>
        <w:pStyle w:val="ListParagraph"/>
        <w:numPr>
          <w:ilvl w:val="0"/>
          <w:numId w:val="6"/>
        </w:numPr>
        <w:rPr>
          <w:rFonts w:ascii="Calibri" w:hAnsi="Calibri" w:cs="Calibri"/>
          <w:b/>
          <w:bCs/>
          <w:sz w:val="22"/>
          <w:szCs w:val="22"/>
        </w:rPr>
      </w:pPr>
      <w:r w:rsidRPr="00BE492A">
        <w:rPr>
          <w:rFonts w:ascii="Calibri" w:hAnsi="Calibri" w:cs="Calibri"/>
          <w:b/>
          <w:bCs/>
          <w:sz w:val="22"/>
          <w:szCs w:val="22"/>
        </w:rPr>
        <w:lastRenderedPageBreak/>
        <w:t>Discussion of what is needed / preferred (15 minutes)</w:t>
      </w:r>
    </w:p>
    <w:p w14:paraId="1CEE6308" w14:textId="77777777" w:rsidR="00174C3F" w:rsidRDefault="00174C3F" w:rsidP="00174C3F">
      <w:pPr>
        <w:pStyle w:val="ListParagraph"/>
        <w:numPr>
          <w:ilvl w:val="1"/>
          <w:numId w:val="6"/>
        </w:numPr>
        <w:rPr>
          <w:rFonts w:ascii="Calibri" w:hAnsi="Calibri" w:cs="Calibri"/>
          <w:sz w:val="22"/>
          <w:szCs w:val="22"/>
        </w:rPr>
      </w:pPr>
      <w:r>
        <w:rPr>
          <w:rFonts w:ascii="Calibri" w:hAnsi="Calibri" w:cs="Calibri"/>
          <w:sz w:val="22"/>
          <w:szCs w:val="22"/>
        </w:rPr>
        <w:t>Discuss, drawing from list under agenda item #3</w:t>
      </w:r>
    </w:p>
    <w:p w14:paraId="0059F118" w14:textId="77777777" w:rsidR="00174C3F" w:rsidRDefault="00174C3F" w:rsidP="00174C3F">
      <w:pPr>
        <w:pStyle w:val="ListParagraph"/>
        <w:numPr>
          <w:ilvl w:val="1"/>
          <w:numId w:val="6"/>
        </w:numPr>
        <w:rPr>
          <w:rFonts w:ascii="Calibri" w:hAnsi="Calibri" w:cs="Calibri"/>
          <w:sz w:val="22"/>
          <w:szCs w:val="22"/>
        </w:rPr>
      </w:pPr>
      <w:r>
        <w:rPr>
          <w:rFonts w:ascii="Calibri" w:hAnsi="Calibri" w:cs="Calibri"/>
          <w:sz w:val="22"/>
          <w:szCs w:val="22"/>
        </w:rPr>
        <w:t>Timeline (months/years)</w:t>
      </w:r>
    </w:p>
    <w:p w14:paraId="1582C843" w14:textId="77777777" w:rsidR="00174C3F" w:rsidRDefault="00174C3F" w:rsidP="00174C3F">
      <w:pPr>
        <w:pStyle w:val="ListParagraph"/>
        <w:numPr>
          <w:ilvl w:val="1"/>
          <w:numId w:val="6"/>
        </w:numPr>
        <w:rPr>
          <w:rFonts w:ascii="Calibri" w:hAnsi="Calibri" w:cs="Calibri"/>
          <w:sz w:val="22"/>
          <w:szCs w:val="22"/>
        </w:rPr>
      </w:pPr>
      <w:r>
        <w:rPr>
          <w:rFonts w:ascii="Calibri" w:hAnsi="Calibri" w:cs="Calibri"/>
          <w:sz w:val="22"/>
          <w:szCs w:val="22"/>
        </w:rPr>
        <w:t>Funding (existing/new)</w:t>
      </w:r>
    </w:p>
    <w:p w14:paraId="55498210" w14:textId="77777777" w:rsidR="00174C3F" w:rsidRDefault="00174C3F" w:rsidP="00174C3F">
      <w:pPr>
        <w:pStyle w:val="ListParagraph"/>
        <w:numPr>
          <w:ilvl w:val="1"/>
          <w:numId w:val="6"/>
        </w:numPr>
        <w:rPr>
          <w:rFonts w:ascii="Calibri" w:hAnsi="Calibri" w:cs="Calibri"/>
          <w:sz w:val="22"/>
          <w:szCs w:val="22"/>
        </w:rPr>
      </w:pPr>
      <w:r>
        <w:rPr>
          <w:rFonts w:ascii="Calibri" w:hAnsi="Calibri" w:cs="Calibri"/>
          <w:sz w:val="22"/>
          <w:szCs w:val="22"/>
        </w:rPr>
        <w:t>Other ideas?</w:t>
      </w:r>
    </w:p>
    <w:p w14:paraId="000F9237" w14:textId="77777777" w:rsidR="00174C3F" w:rsidRDefault="00174C3F" w:rsidP="00D57C07">
      <w:pPr>
        <w:ind w:left="720"/>
        <w:rPr>
          <w:rFonts w:ascii="Calibri" w:hAnsi="Calibri" w:cs="Calibri"/>
          <w:sz w:val="22"/>
          <w:szCs w:val="22"/>
        </w:rPr>
      </w:pPr>
    </w:p>
    <w:p w14:paraId="1302D3E9" w14:textId="4FCEF529" w:rsidR="00B844EF" w:rsidRDefault="00B844EF" w:rsidP="00D57C07">
      <w:pPr>
        <w:ind w:left="720"/>
        <w:rPr>
          <w:rFonts w:ascii="Calibri" w:hAnsi="Calibri" w:cs="Calibri"/>
          <w:b/>
          <w:bCs/>
          <w:color w:val="0070C0"/>
          <w:sz w:val="22"/>
          <w:szCs w:val="22"/>
        </w:rPr>
      </w:pPr>
      <w:r w:rsidRPr="00B844EF">
        <w:rPr>
          <w:rFonts w:ascii="Calibri" w:hAnsi="Calibri" w:cs="Calibri"/>
          <w:b/>
          <w:bCs/>
          <w:color w:val="0070C0"/>
          <w:sz w:val="22"/>
          <w:szCs w:val="22"/>
        </w:rPr>
        <w:t xml:space="preserve">4a. Discuss </w:t>
      </w:r>
    </w:p>
    <w:p w14:paraId="0436690C" w14:textId="77777777" w:rsidR="00B844EF" w:rsidRDefault="00B844EF" w:rsidP="00D57C07">
      <w:pPr>
        <w:ind w:left="720"/>
        <w:rPr>
          <w:rFonts w:ascii="Calibri" w:hAnsi="Calibri" w:cs="Calibri"/>
          <w:b/>
          <w:bCs/>
          <w:color w:val="0070C0"/>
          <w:sz w:val="22"/>
          <w:szCs w:val="22"/>
        </w:rPr>
      </w:pPr>
    </w:p>
    <w:p w14:paraId="735AEC9A" w14:textId="45F237BD" w:rsidR="00535281" w:rsidRPr="00535281" w:rsidRDefault="00535281" w:rsidP="00D57C07">
      <w:pPr>
        <w:ind w:left="720"/>
        <w:rPr>
          <w:rFonts w:ascii="Calibri" w:hAnsi="Calibri" w:cs="Calibri"/>
          <w:color w:val="0070C0"/>
          <w:sz w:val="22"/>
          <w:szCs w:val="22"/>
        </w:rPr>
      </w:pPr>
      <w:r w:rsidRPr="00535281">
        <w:rPr>
          <w:rFonts w:ascii="Calibri" w:hAnsi="Calibri" w:cs="Calibri"/>
          <w:color w:val="0070C0"/>
          <w:sz w:val="22"/>
          <w:szCs w:val="22"/>
        </w:rPr>
        <w:t>Jennifer:</w:t>
      </w:r>
    </w:p>
    <w:p w14:paraId="6C2F9020" w14:textId="7D548927" w:rsidR="00293C80" w:rsidRDefault="00F60897" w:rsidP="00D57C07">
      <w:pPr>
        <w:ind w:left="720"/>
        <w:rPr>
          <w:rFonts w:ascii="Calibri" w:hAnsi="Calibri" w:cs="Calibri"/>
          <w:color w:val="0070C0"/>
          <w:sz w:val="22"/>
          <w:szCs w:val="22"/>
        </w:rPr>
      </w:pPr>
      <w:r>
        <w:rPr>
          <w:rFonts w:ascii="Calibri" w:hAnsi="Calibri" w:cs="Calibri"/>
          <w:color w:val="0070C0"/>
          <w:sz w:val="22"/>
          <w:szCs w:val="22"/>
        </w:rPr>
        <w:t>C</w:t>
      </w:r>
      <w:r w:rsidRPr="00F60897">
        <w:rPr>
          <w:rFonts w:ascii="Calibri" w:hAnsi="Calibri" w:cs="Calibri"/>
          <w:color w:val="0070C0"/>
          <w:sz w:val="22"/>
          <w:szCs w:val="22"/>
        </w:rPr>
        <w:t>lear objectives &amp; utilities of each tool</w:t>
      </w:r>
      <w:r w:rsidR="00293C80">
        <w:rPr>
          <w:rFonts w:ascii="Calibri" w:hAnsi="Calibri" w:cs="Calibri"/>
          <w:color w:val="0070C0"/>
          <w:sz w:val="22"/>
          <w:szCs w:val="22"/>
        </w:rPr>
        <w:t xml:space="preserve"> for </w:t>
      </w:r>
      <w:proofErr w:type="gramStart"/>
      <w:r w:rsidR="00293C80">
        <w:rPr>
          <w:rFonts w:ascii="Calibri" w:hAnsi="Calibri" w:cs="Calibri"/>
          <w:color w:val="0070C0"/>
          <w:sz w:val="22"/>
          <w:szCs w:val="22"/>
        </w:rPr>
        <w:t>particular audiences</w:t>
      </w:r>
      <w:proofErr w:type="gramEnd"/>
      <w:r w:rsidR="000B344C">
        <w:rPr>
          <w:rFonts w:ascii="Calibri" w:hAnsi="Calibri" w:cs="Calibri"/>
          <w:color w:val="0070C0"/>
          <w:sz w:val="22"/>
          <w:szCs w:val="22"/>
        </w:rPr>
        <w:t>.</w:t>
      </w:r>
    </w:p>
    <w:p w14:paraId="1949C756" w14:textId="2F1E8B64" w:rsidR="00F60897" w:rsidRDefault="00F60897" w:rsidP="00D57C07">
      <w:pPr>
        <w:ind w:left="720"/>
        <w:rPr>
          <w:rFonts w:ascii="Calibri" w:hAnsi="Calibri" w:cs="Calibri"/>
          <w:color w:val="0070C0"/>
          <w:sz w:val="22"/>
          <w:szCs w:val="22"/>
        </w:rPr>
      </w:pPr>
      <w:r w:rsidRPr="00F60897">
        <w:rPr>
          <w:rFonts w:ascii="Calibri" w:hAnsi="Calibri" w:cs="Calibri"/>
          <w:color w:val="0070C0"/>
          <w:sz w:val="22"/>
          <w:szCs w:val="22"/>
        </w:rPr>
        <w:t>UI/UX and human-centered design for accessibility</w:t>
      </w:r>
      <w:r w:rsidR="00293C80">
        <w:rPr>
          <w:rFonts w:ascii="Calibri" w:hAnsi="Calibri" w:cs="Calibri"/>
          <w:color w:val="0070C0"/>
          <w:sz w:val="22"/>
          <w:szCs w:val="22"/>
        </w:rPr>
        <w:t>, also related the point above about users/audiences</w:t>
      </w:r>
      <w:r w:rsidR="000B344C">
        <w:rPr>
          <w:rFonts w:ascii="Calibri" w:hAnsi="Calibri" w:cs="Calibri"/>
          <w:color w:val="0070C0"/>
          <w:sz w:val="22"/>
          <w:szCs w:val="22"/>
        </w:rPr>
        <w:t>.</w:t>
      </w:r>
    </w:p>
    <w:p w14:paraId="3053A2D4" w14:textId="77777777" w:rsidR="00B647E3" w:rsidRDefault="00B647E3" w:rsidP="00D57C07">
      <w:pPr>
        <w:ind w:left="720"/>
        <w:rPr>
          <w:rFonts w:ascii="Calibri" w:hAnsi="Calibri" w:cs="Calibri"/>
          <w:color w:val="0070C0"/>
          <w:sz w:val="22"/>
          <w:szCs w:val="22"/>
        </w:rPr>
      </w:pPr>
    </w:p>
    <w:p w14:paraId="269E1B40" w14:textId="6F36DC9C" w:rsidR="00B647E3" w:rsidRDefault="00B647E3" w:rsidP="00D57C07">
      <w:pPr>
        <w:ind w:left="720"/>
        <w:rPr>
          <w:rFonts w:ascii="Calibri" w:hAnsi="Calibri" w:cs="Calibri"/>
          <w:color w:val="0070C0"/>
          <w:sz w:val="22"/>
          <w:szCs w:val="22"/>
        </w:rPr>
      </w:pPr>
      <w:r w:rsidRPr="00F60897">
        <w:rPr>
          <w:rFonts w:ascii="Calibri" w:hAnsi="Calibri" w:cs="Calibri"/>
          <w:color w:val="0070C0"/>
          <w:sz w:val="22"/>
          <w:szCs w:val="22"/>
        </w:rPr>
        <w:t xml:space="preserve">Once </w:t>
      </w:r>
      <w:r>
        <w:rPr>
          <w:rFonts w:ascii="Calibri" w:hAnsi="Calibri" w:cs="Calibri"/>
          <w:color w:val="0070C0"/>
          <w:sz w:val="22"/>
          <w:szCs w:val="22"/>
        </w:rPr>
        <w:t xml:space="preserve">we determine </w:t>
      </w:r>
      <w:r w:rsidRPr="00F60897">
        <w:rPr>
          <w:rFonts w:ascii="Calibri" w:hAnsi="Calibri" w:cs="Calibri"/>
          <w:color w:val="0070C0"/>
          <w:sz w:val="22"/>
          <w:szCs w:val="22"/>
        </w:rPr>
        <w:t xml:space="preserve">who is involved, then determine how to collaborate and share documents: </w:t>
      </w:r>
      <w:proofErr w:type="spellStart"/>
      <w:r w:rsidRPr="00F60897">
        <w:rPr>
          <w:rFonts w:ascii="Calibri" w:hAnsi="Calibri" w:cs="Calibri"/>
          <w:color w:val="0070C0"/>
          <w:sz w:val="22"/>
          <w:szCs w:val="22"/>
        </w:rPr>
        <w:t>Sharepoint</w:t>
      </w:r>
      <w:proofErr w:type="spellEnd"/>
      <w:r w:rsidRPr="00F60897">
        <w:rPr>
          <w:rFonts w:ascii="Calibri" w:hAnsi="Calibri" w:cs="Calibri"/>
          <w:color w:val="0070C0"/>
          <w:sz w:val="22"/>
          <w:szCs w:val="22"/>
        </w:rPr>
        <w:t xml:space="preserve">, </w:t>
      </w:r>
      <w:r w:rsidR="004A6F86">
        <w:rPr>
          <w:rFonts w:ascii="Calibri" w:hAnsi="Calibri" w:cs="Calibri"/>
          <w:color w:val="0070C0"/>
          <w:sz w:val="22"/>
          <w:szCs w:val="22"/>
        </w:rPr>
        <w:t xml:space="preserve">Google Drive, </w:t>
      </w:r>
      <w:r w:rsidRPr="00F60897">
        <w:rPr>
          <w:rFonts w:ascii="Calibri" w:hAnsi="Calibri" w:cs="Calibri"/>
          <w:color w:val="0070C0"/>
          <w:sz w:val="22"/>
          <w:szCs w:val="22"/>
        </w:rPr>
        <w:t xml:space="preserve">GitHub, etc. </w:t>
      </w:r>
    </w:p>
    <w:p w14:paraId="1CA331F8" w14:textId="77777777" w:rsidR="00293C80" w:rsidRDefault="00293C80" w:rsidP="00D57C07">
      <w:pPr>
        <w:ind w:left="720"/>
        <w:rPr>
          <w:rFonts w:ascii="Calibri" w:hAnsi="Calibri" w:cs="Calibri"/>
          <w:color w:val="0070C0"/>
          <w:sz w:val="22"/>
          <w:szCs w:val="22"/>
        </w:rPr>
      </w:pPr>
    </w:p>
    <w:p w14:paraId="5F0E6C85" w14:textId="6D3E97C5" w:rsidR="00535281" w:rsidRDefault="00535281" w:rsidP="00D57C07">
      <w:pPr>
        <w:ind w:left="720"/>
        <w:rPr>
          <w:rFonts w:ascii="Calibri" w:hAnsi="Calibri" w:cs="Calibri"/>
          <w:color w:val="0070C0"/>
          <w:sz w:val="22"/>
          <w:szCs w:val="22"/>
        </w:rPr>
      </w:pPr>
      <w:r>
        <w:rPr>
          <w:rFonts w:ascii="Calibri" w:hAnsi="Calibri" w:cs="Calibri"/>
          <w:color w:val="0070C0"/>
          <w:sz w:val="22"/>
          <w:szCs w:val="22"/>
        </w:rPr>
        <w:t>Russell:</w:t>
      </w:r>
    </w:p>
    <w:p w14:paraId="6BDA9800" w14:textId="013402DA" w:rsidR="00293C80" w:rsidRPr="00294563" w:rsidRDefault="00293C80" w:rsidP="00D57C07">
      <w:pPr>
        <w:pStyle w:val="ListParagraph"/>
        <w:numPr>
          <w:ilvl w:val="0"/>
          <w:numId w:val="8"/>
        </w:numPr>
        <w:ind w:left="1440"/>
        <w:rPr>
          <w:rFonts w:ascii="Calibri" w:hAnsi="Calibri" w:cs="Calibri"/>
          <w:color w:val="0070C0"/>
          <w:sz w:val="22"/>
          <w:szCs w:val="22"/>
        </w:rPr>
      </w:pPr>
      <w:r w:rsidRPr="00294563">
        <w:rPr>
          <w:rFonts w:ascii="Calibri" w:hAnsi="Calibri" w:cs="Calibri"/>
          <w:color w:val="0070C0"/>
          <w:sz w:val="22"/>
          <w:szCs w:val="22"/>
        </w:rPr>
        <w:t>NOAA uses Google Drive</w:t>
      </w:r>
    </w:p>
    <w:p w14:paraId="73FC968E" w14:textId="7E8C80B5" w:rsidR="00293C80" w:rsidRPr="00294563" w:rsidRDefault="00293C80" w:rsidP="00D57C07">
      <w:pPr>
        <w:pStyle w:val="ListParagraph"/>
        <w:numPr>
          <w:ilvl w:val="0"/>
          <w:numId w:val="8"/>
        </w:numPr>
        <w:ind w:left="1440"/>
        <w:rPr>
          <w:rFonts w:ascii="Calibri" w:hAnsi="Calibri" w:cs="Calibri"/>
          <w:color w:val="0070C0"/>
          <w:sz w:val="22"/>
          <w:szCs w:val="22"/>
        </w:rPr>
      </w:pPr>
      <w:r w:rsidRPr="00294563">
        <w:rPr>
          <w:rFonts w:ascii="Calibri" w:hAnsi="Calibri" w:cs="Calibri"/>
          <w:color w:val="0070C0"/>
          <w:sz w:val="22"/>
          <w:szCs w:val="22"/>
        </w:rPr>
        <w:t xml:space="preserve">BPA uses </w:t>
      </w:r>
      <w:proofErr w:type="spellStart"/>
      <w:r w:rsidRPr="00294563">
        <w:rPr>
          <w:rFonts w:ascii="Calibri" w:hAnsi="Calibri" w:cs="Calibri"/>
          <w:color w:val="0070C0"/>
          <w:sz w:val="22"/>
          <w:szCs w:val="22"/>
        </w:rPr>
        <w:t>Sharepoint</w:t>
      </w:r>
      <w:proofErr w:type="spellEnd"/>
    </w:p>
    <w:p w14:paraId="163F039B" w14:textId="6B6686A8" w:rsidR="00293C80" w:rsidRPr="00294563" w:rsidRDefault="00293C80" w:rsidP="00D57C07">
      <w:pPr>
        <w:pStyle w:val="ListParagraph"/>
        <w:numPr>
          <w:ilvl w:val="0"/>
          <w:numId w:val="8"/>
        </w:numPr>
        <w:ind w:left="1440"/>
        <w:rPr>
          <w:rFonts w:ascii="Calibri" w:hAnsi="Calibri" w:cs="Calibri"/>
          <w:color w:val="0070C0"/>
          <w:sz w:val="22"/>
          <w:szCs w:val="22"/>
        </w:rPr>
      </w:pPr>
      <w:r w:rsidRPr="00294563">
        <w:rPr>
          <w:rFonts w:ascii="Calibri" w:hAnsi="Calibri" w:cs="Calibri"/>
          <w:color w:val="0070C0"/>
          <w:sz w:val="22"/>
          <w:szCs w:val="22"/>
        </w:rPr>
        <w:t>Perhaps best to use what works best for Blane, Brian, DART, and not so much BPA because the former is doing the bulk of the work.</w:t>
      </w:r>
    </w:p>
    <w:p w14:paraId="5AA9E87E" w14:textId="77777777" w:rsidR="001C0D5F" w:rsidRDefault="001C0D5F" w:rsidP="00D57C07">
      <w:pPr>
        <w:ind w:left="720"/>
        <w:rPr>
          <w:rFonts w:ascii="Calibri" w:hAnsi="Calibri" w:cs="Calibri"/>
          <w:color w:val="0070C0"/>
          <w:sz w:val="22"/>
          <w:szCs w:val="22"/>
        </w:rPr>
      </w:pPr>
    </w:p>
    <w:p w14:paraId="0EB05E8A" w14:textId="37C34E91" w:rsidR="0036322B" w:rsidRDefault="001C0D5F" w:rsidP="00D57C07">
      <w:pPr>
        <w:ind w:left="720"/>
        <w:rPr>
          <w:rFonts w:ascii="Calibri" w:hAnsi="Calibri" w:cs="Calibri"/>
          <w:color w:val="0070C0"/>
          <w:sz w:val="22"/>
          <w:szCs w:val="22"/>
        </w:rPr>
      </w:pPr>
      <w:r>
        <w:rPr>
          <w:rFonts w:ascii="Calibri" w:hAnsi="Calibri" w:cs="Calibri"/>
          <w:color w:val="0070C0"/>
          <w:sz w:val="22"/>
          <w:szCs w:val="22"/>
        </w:rPr>
        <w:t>Jennifer:</w:t>
      </w:r>
    </w:p>
    <w:p w14:paraId="12CEF20D" w14:textId="29F79443" w:rsidR="001C0D5F" w:rsidRPr="00294563" w:rsidRDefault="001C0D5F" w:rsidP="00D57C07">
      <w:pPr>
        <w:pStyle w:val="ListParagraph"/>
        <w:numPr>
          <w:ilvl w:val="0"/>
          <w:numId w:val="8"/>
        </w:numPr>
        <w:ind w:left="1440"/>
        <w:rPr>
          <w:rFonts w:ascii="Calibri" w:hAnsi="Calibri" w:cs="Calibri"/>
          <w:color w:val="0070C0"/>
          <w:sz w:val="22"/>
          <w:szCs w:val="22"/>
        </w:rPr>
      </w:pPr>
      <w:r w:rsidRPr="00294563">
        <w:rPr>
          <w:rFonts w:ascii="Calibri" w:hAnsi="Calibri" w:cs="Calibri"/>
          <w:color w:val="0070C0"/>
          <w:sz w:val="22"/>
          <w:szCs w:val="22"/>
        </w:rPr>
        <w:t>GitHub could include documents, code, and discussions by topic under Issues</w:t>
      </w:r>
    </w:p>
    <w:p w14:paraId="3760ACB8" w14:textId="77777777" w:rsidR="001C0D5F" w:rsidRDefault="001C0D5F" w:rsidP="00D57C07">
      <w:pPr>
        <w:ind w:left="720"/>
        <w:rPr>
          <w:rFonts w:ascii="Calibri" w:hAnsi="Calibri" w:cs="Calibri"/>
          <w:color w:val="0070C0"/>
          <w:sz w:val="22"/>
          <w:szCs w:val="22"/>
        </w:rPr>
      </w:pPr>
    </w:p>
    <w:p w14:paraId="374BFCFE" w14:textId="168924BA" w:rsidR="0036322B" w:rsidRDefault="0036322B" w:rsidP="00D57C07">
      <w:pPr>
        <w:ind w:left="720"/>
        <w:rPr>
          <w:rFonts w:ascii="Calibri" w:hAnsi="Calibri" w:cs="Calibri"/>
          <w:color w:val="0070C0"/>
          <w:sz w:val="22"/>
          <w:szCs w:val="22"/>
        </w:rPr>
      </w:pPr>
      <w:r>
        <w:rPr>
          <w:rFonts w:ascii="Calibri" w:hAnsi="Calibri" w:cs="Calibri"/>
          <w:color w:val="0070C0"/>
          <w:sz w:val="22"/>
          <w:szCs w:val="22"/>
        </w:rPr>
        <w:t xml:space="preserve">Jennifer: </w:t>
      </w:r>
    </w:p>
    <w:p w14:paraId="6078B4E5" w14:textId="1BDD5960" w:rsidR="00B647E3" w:rsidRPr="00294563" w:rsidRDefault="00B647E3" w:rsidP="00D57C07">
      <w:pPr>
        <w:pStyle w:val="ListParagraph"/>
        <w:numPr>
          <w:ilvl w:val="0"/>
          <w:numId w:val="8"/>
        </w:numPr>
        <w:ind w:left="1440"/>
        <w:rPr>
          <w:rFonts w:ascii="Calibri" w:hAnsi="Calibri" w:cs="Calibri"/>
          <w:color w:val="0070C0"/>
          <w:sz w:val="22"/>
          <w:szCs w:val="22"/>
        </w:rPr>
      </w:pPr>
      <w:r w:rsidRPr="00294563">
        <w:rPr>
          <w:rFonts w:ascii="Calibri" w:hAnsi="Calibri" w:cs="Calibri"/>
          <w:color w:val="0070C0"/>
          <w:sz w:val="22"/>
          <w:szCs w:val="22"/>
        </w:rPr>
        <w:t xml:space="preserve">One team for development of online tools. Who leads? </w:t>
      </w:r>
    </w:p>
    <w:p w14:paraId="0771D796" w14:textId="5CCBEBAA" w:rsidR="00B647E3" w:rsidRPr="00294563" w:rsidRDefault="00B647E3" w:rsidP="00D57C07">
      <w:pPr>
        <w:pStyle w:val="ListParagraph"/>
        <w:numPr>
          <w:ilvl w:val="0"/>
          <w:numId w:val="8"/>
        </w:numPr>
        <w:ind w:left="1440"/>
        <w:rPr>
          <w:rFonts w:ascii="Calibri" w:hAnsi="Calibri" w:cs="Calibri"/>
          <w:color w:val="0070C0"/>
          <w:sz w:val="22"/>
          <w:szCs w:val="22"/>
        </w:rPr>
      </w:pPr>
      <w:r w:rsidRPr="00294563">
        <w:rPr>
          <w:rFonts w:ascii="Calibri" w:hAnsi="Calibri" w:cs="Calibri"/>
          <w:color w:val="0070C0"/>
          <w:sz w:val="22"/>
          <w:szCs w:val="22"/>
        </w:rPr>
        <w:t xml:space="preserve">One team </w:t>
      </w:r>
      <w:r w:rsidR="00626886" w:rsidRPr="00294563">
        <w:rPr>
          <w:rFonts w:ascii="Calibri" w:hAnsi="Calibri" w:cs="Calibri"/>
          <w:color w:val="0070C0"/>
          <w:sz w:val="22"/>
          <w:szCs w:val="22"/>
        </w:rPr>
        <w:t>more focused on management and development of one</w:t>
      </w:r>
      <w:r w:rsidRPr="00294563">
        <w:rPr>
          <w:rFonts w:ascii="Calibri" w:hAnsi="Calibri" w:cs="Calibri"/>
          <w:color w:val="0070C0"/>
          <w:sz w:val="22"/>
          <w:szCs w:val="22"/>
        </w:rPr>
        <w:t xml:space="preserve"> standard metric. Who leads? </w:t>
      </w:r>
    </w:p>
    <w:p w14:paraId="041FB2F2" w14:textId="77777777" w:rsidR="00B647E3" w:rsidRDefault="00B647E3" w:rsidP="00D57C07">
      <w:pPr>
        <w:ind w:left="720"/>
        <w:rPr>
          <w:rFonts w:ascii="Calibri" w:hAnsi="Calibri" w:cs="Calibri"/>
          <w:color w:val="0070C0"/>
          <w:sz w:val="22"/>
          <w:szCs w:val="22"/>
        </w:rPr>
      </w:pPr>
    </w:p>
    <w:p w14:paraId="725B2789" w14:textId="77777777" w:rsidR="0016486B" w:rsidRDefault="0016486B" w:rsidP="00D57C07">
      <w:pPr>
        <w:ind w:left="720"/>
        <w:rPr>
          <w:rFonts w:ascii="Calibri" w:hAnsi="Calibri" w:cs="Calibri"/>
          <w:color w:val="0070C0"/>
          <w:sz w:val="22"/>
          <w:szCs w:val="22"/>
        </w:rPr>
      </w:pPr>
    </w:p>
    <w:p w14:paraId="5FEF23AC" w14:textId="5E65A600" w:rsidR="001C3704" w:rsidRPr="00B844EF" w:rsidRDefault="00B844EF" w:rsidP="00D57C07">
      <w:pPr>
        <w:ind w:left="720"/>
        <w:rPr>
          <w:rFonts w:ascii="Calibri" w:hAnsi="Calibri" w:cs="Calibri"/>
          <w:b/>
          <w:bCs/>
          <w:color w:val="0070C0"/>
          <w:sz w:val="22"/>
          <w:szCs w:val="22"/>
        </w:rPr>
      </w:pPr>
      <w:r w:rsidRPr="00B844EF">
        <w:rPr>
          <w:rFonts w:ascii="Calibri" w:hAnsi="Calibri" w:cs="Calibri"/>
          <w:b/>
          <w:bCs/>
          <w:color w:val="0070C0"/>
          <w:sz w:val="22"/>
          <w:szCs w:val="22"/>
        </w:rPr>
        <w:t>4b. Timeline</w:t>
      </w:r>
    </w:p>
    <w:p w14:paraId="5AF52E91" w14:textId="77777777" w:rsidR="00B844EF" w:rsidRDefault="00B844EF" w:rsidP="00D57C07">
      <w:pPr>
        <w:ind w:left="720"/>
        <w:rPr>
          <w:rFonts w:ascii="Calibri" w:hAnsi="Calibri" w:cs="Calibri"/>
          <w:color w:val="0070C0"/>
          <w:sz w:val="22"/>
          <w:szCs w:val="22"/>
        </w:rPr>
      </w:pPr>
    </w:p>
    <w:p w14:paraId="3E66D340" w14:textId="41D6364C" w:rsidR="00A72A79" w:rsidRDefault="00A72A79" w:rsidP="00D57C07">
      <w:pPr>
        <w:ind w:left="720"/>
        <w:rPr>
          <w:rFonts w:ascii="Calibri" w:hAnsi="Calibri" w:cs="Calibri"/>
          <w:color w:val="0070C0"/>
          <w:sz w:val="22"/>
          <w:szCs w:val="22"/>
        </w:rPr>
      </w:pPr>
      <w:r>
        <w:rPr>
          <w:rFonts w:ascii="Calibri" w:hAnsi="Calibri" w:cs="Calibri"/>
          <w:color w:val="0070C0"/>
          <w:sz w:val="22"/>
          <w:szCs w:val="22"/>
        </w:rPr>
        <w:t xml:space="preserve">Jennifer: </w:t>
      </w:r>
    </w:p>
    <w:p w14:paraId="232D6D41" w14:textId="31D5A12F" w:rsidR="00FB6322" w:rsidRDefault="00FB6322" w:rsidP="00D57C07">
      <w:pPr>
        <w:ind w:left="720"/>
        <w:rPr>
          <w:rFonts w:ascii="Calibri" w:hAnsi="Calibri" w:cs="Calibri"/>
          <w:color w:val="0070C0"/>
          <w:sz w:val="22"/>
          <w:szCs w:val="22"/>
        </w:rPr>
      </w:pPr>
      <w:r>
        <w:rPr>
          <w:rFonts w:ascii="Calibri" w:hAnsi="Calibri" w:cs="Calibri"/>
          <w:color w:val="0070C0"/>
          <w:sz w:val="22"/>
          <w:szCs w:val="22"/>
        </w:rPr>
        <w:t xml:space="preserve">Short-term: </w:t>
      </w:r>
      <w:r w:rsidR="003A6A8A">
        <w:rPr>
          <w:rFonts w:ascii="Calibri" w:hAnsi="Calibri" w:cs="Calibri"/>
          <w:color w:val="0070C0"/>
          <w:sz w:val="22"/>
          <w:szCs w:val="22"/>
        </w:rPr>
        <w:t>(within the rest of this calendar year)</w:t>
      </w:r>
    </w:p>
    <w:p w14:paraId="0960FE9C" w14:textId="050D725D" w:rsidR="00B844EF" w:rsidRDefault="00671F38"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Conversion rates</w:t>
      </w:r>
      <w:r w:rsidR="00FB6322" w:rsidRPr="00FB6322">
        <w:rPr>
          <w:rFonts w:ascii="Calibri" w:hAnsi="Calibri" w:cs="Calibri"/>
          <w:color w:val="0070C0"/>
          <w:sz w:val="22"/>
          <w:szCs w:val="22"/>
        </w:rPr>
        <w:t xml:space="preserve"> tools team (including Lisa Crozier) to meet with Blane</w:t>
      </w:r>
      <w:r w:rsidR="000B344C">
        <w:rPr>
          <w:rFonts w:ascii="Calibri" w:hAnsi="Calibri" w:cs="Calibri"/>
          <w:color w:val="0070C0"/>
          <w:sz w:val="22"/>
          <w:szCs w:val="22"/>
        </w:rPr>
        <w:t>.</w:t>
      </w:r>
    </w:p>
    <w:p w14:paraId="459331D9" w14:textId="4C702377" w:rsidR="00FB6322" w:rsidRPr="000B344C" w:rsidRDefault="0016486B"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Document Blane’s methods</w:t>
      </w:r>
      <w:r w:rsidR="000B344C">
        <w:rPr>
          <w:rFonts w:ascii="Calibri" w:hAnsi="Calibri" w:cs="Calibri"/>
          <w:color w:val="0070C0"/>
          <w:sz w:val="22"/>
          <w:szCs w:val="22"/>
        </w:rPr>
        <w:t>.</w:t>
      </w:r>
    </w:p>
    <w:p w14:paraId="45FAFE72" w14:textId="19AD9BCD" w:rsidR="00FB6322" w:rsidRDefault="00FB6322" w:rsidP="00D57C07">
      <w:pPr>
        <w:ind w:left="720"/>
        <w:rPr>
          <w:rFonts w:ascii="Calibri" w:hAnsi="Calibri" w:cs="Calibri"/>
          <w:color w:val="0070C0"/>
          <w:sz w:val="22"/>
          <w:szCs w:val="22"/>
        </w:rPr>
      </w:pPr>
      <w:r>
        <w:rPr>
          <w:rFonts w:ascii="Calibri" w:hAnsi="Calibri" w:cs="Calibri"/>
          <w:color w:val="0070C0"/>
          <w:sz w:val="22"/>
          <w:szCs w:val="22"/>
        </w:rPr>
        <w:t xml:space="preserve">Long-term: </w:t>
      </w:r>
      <w:r w:rsidR="003A6A8A">
        <w:rPr>
          <w:rFonts w:ascii="Calibri" w:hAnsi="Calibri" w:cs="Calibri"/>
          <w:color w:val="0070C0"/>
          <w:sz w:val="22"/>
          <w:szCs w:val="22"/>
        </w:rPr>
        <w:t>(starting this fall and into the next year or so)</w:t>
      </w:r>
    </w:p>
    <w:p w14:paraId="1B868186" w14:textId="6FE8FD00" w:rsidR="003A6A8A" w:rsidRDefault="003A6A8A"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 xml:space="preserve">DART </w:t>
      </w:r>
      <w:r w:rsidR="00293C80">
        <w:rPr>
          <w:rFonts w:ascii="Calibri" w:hAnsi="Calibri" w:cs="Calibri"/>
          <w:color w:val="0070C0"/>
          <w:sz w:val="22"/>
          <w:szCs w:val="22"/>
        </w:rPr>
        <w:t xml:space="preserve">will be finished with some large projects that had been occurring over the last few </w:t>
      </w:r>
      <w:proofErr w:type="gramStart"/>
      <w:r w:rsidR="00293C80">
        <w:rPr>
          <w:rFonts w:ascii="Calibri" w:hAnsi="Calibri" w:cs="Calibri"/>
          <w:color w:val="0070C0"/>
          <w:sz w:val="22"/>
          <w:szCs w:val="22"/>
        </w:rPr>
        <w:t>years, and</w:t>
      </w:r>
      <w:proofErr w:type="gramEnd"/>
      <w:r w:rsidR="00293C80">
        <w:rPr>
          <w:rFonts w:ascii="Calibri" w:hAnsi="Calibri" w:cs="Calibri"/>
          <w:color w:val="0070C0"/>
          <w:sz w:val="22"/>
          <w:szCs w:val="22"/>
        </w:rPr>
        <w:t xml:space="preserve"> will have time to work on conversion rate tools</w:t>
      </w:r>
      <w:r w:rsidR="000B344C">
        <w:rPr>
          <w:rFonts w:ascii="Calibri" w:hAnsi="Calibri" w:cs="Calibri"/>
          <w:color w:val="0070C0"/>
          <w:sz w:val="22"/>
          <w:szCs w:val="22"/>
        </w:rPr>
        <w:t>.</w:t>
      </w:r>
    </w:p>
    <w:p w14:paraId="5CE80488" w14:textId="4DA15BFC" w:rsidR="00B844EF" w:rsidRDefault="000B344C"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I</w:t>
      </w:r>
      <w:r w:rsidR="00B844EF" w:rsidRPr="00FB6322">
        <w:rPr>
          <w:rFonts w:ascii="Calibri" w:hAnsi="Calibri" w:cs="Calibri"/>
          <w:color w:val="0070C0"/>
          <w:sz w:val="22"/>
          <w:szCs w:val="22"/>
        </w:rPr>
        <w:t>nclude the code on the CBR Organization GitHub account (long-term</w:t>
      </w:r>
      <w:r w:rsidR="00BA04A8">
        <w:rPr>
          <w:rFonts w:ascii="Calibri" w:hAnsi="Calibri" w:cs="Calibri"/>
          <w:color w:val="0070C0"/>
          <w:sz w:val="22"/>
          <w:szCs w:val="22"/>
        </w:rPr>
        <w:t xml:space="preserve"> for transparency of methods</w:t>
      </w:r>
      <w:r w:rsidR="00B844EF" w:rsidRPr="00FB6322">
        <w:rPr>
          <w:rFonts w:ascii="Calibri" w:hAnsi="Calibri" w:cs="Calibri"/>
          <w:color w:val="0070C0"/>
          <w:sz w:val="22"/>
          <w:szCs w:val="22"/>
        </w:rPr>
        <w:t>)</w:t>
      </w:r>
      <w:r>
        <w:rPr>
          <w:rFonts w:ascii="Calibri" w:hAnsi="Calibri" w:cs="Calibri"/>
          <w:color w:val="0070C0"/>
          <w:sz w:val="22"/>
          <w:szCs w:val="22"/>
        </w:rPr>
        <w:t>.</w:t>
      </w:r>
    </w:p>
    <w:p w14:paraId="6502F15B" w14:textId="6E34B9A3" w:rsidR="003A6A8A" w:rsidRDefault="000B344C"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D</w:t>
      </w:r>
      <w:r w:rsidR="003A6A8A">
        <w:rPr>
          <w:rFonts w:ascii="Calibri" w:hAnsi="Calibri" w:cs="Calibri"/>
          <w:color w:val="0070C0"/>
          <w:sz w:val="22"/>
          <w:szCs w:val="22"/>
        </w:rPr>
        <w:t>etermination of standard metric for conversion rates</w:t>
      </w:r>
      <w:r>
        <w:rPr>
          <w:rFonts w:ascii="Calibri" w:hAnsi="Calibri" w:cs="Calibri"/>
          <w:color w:val="0070C0"/>
          <w:sz w:val="22"/>
          <w:szCs w:val="22"/>
        </w:rPr>
        <w:t>.</w:t>
      </w:r>
    </w:p>
    <w:p w14:paraId="339D9DBD" w14:textId="77777777" w:rsidR="00AC62EC" w:rsidRDefault="00AC62EC" w:rsidP="00D57C07">
      <w:pPr>
        <w:ind w:left="720"/>
        <w:rPr>
          <w:rFonts w:ascii="Calibri" w:hAnsi="Calibri" w:cs="Calibri"/>
          <w:color w:val="0070C0"/>
          <w:sz w:val="22"/>
          <w:szCs w:val="22"/>
        </w:rPr>
      </w:pPr>
    </w:p>
    <w:p w14:paraId="27A76444" w14:textId="5A879F54" w:rsidR="00AC62EC" w:rsidRDefault="00AC62EC" w:rsidP="00D57C07">
      <w:pPr>
        <w:ind w:left="720"/>
        <w:rPr>
          <w:rFonts w:ascii="Calibri" w:hAnsi="Calibri" w:cs="Calibri"/>
          <w:color w:val="0070C0"/>
          <w:sz w:val="22"/>
          <w:szCs w:val="22"/>
        </w:rPr>
      </w:pPr>
      <w:r>
        <w:rPr>
          <w:rFonts w:ascii="Calibri" w:hAnsi="Calibri" w:cs="Calibri"/>
          <w:color w:val="0070C0"/>
          <w:sz w:val="22"/>
          <w:szCs w:val="22"/>
        </w:rPr>
        <w:t>Brian:</w:t>
      </w:r>
    </w:p>
    <w:p w14:paraId="0FF0DA92" w14:textId="6549CA11" w:rsidR="00AC62EC" w:rsidRDefault="00AC62EC"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maximize DART data</w:t>
      </w:r>
    </w:p>
    <w:p w14:paraId="380475F0" w14:textId="1CDA06FC" w:rsidR="00682E75" w:rsidRDefault="00682E75"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 xml:space="preserve">worked with Susannah to get </w:t>
      </w:r>
      <w:proofErr w:type="gramStart"/>
      <w:r>
        <w:rPr>
          <w:rFonts w:ascii="Calibri" w:hAnsi="Calibri" w:cs="Calibri"/>
          <w:color w:val="0070C0"/>
          <w:sz w:val="22"/>
          <w:szCs w:val="22"/>
        </w:rPr>
        <w:t>data;</w:t>
      </w:r>
      <w:proofErr w:type="gramEnd"/>
      <w:r>
        <w:rPr>
          <w:rFonts w:ascii="Calibri" w:hAnsi="Calibri" w:cs="Calibri"/>
          <w:color w:val="0070C0"/>
          <w:sz w:val="22"/>
          <w:szCs w:val="22"/>
        </w:rPr>
        <w:t xml:space="preserve"> </w:t>
      </w:r>
      <w:r w:rsidR="0016486B">
        <w:rPr>
          <w:rFonts w:ascii="Calibri" w:hAnsi="Calibri" w:cs="Calibri"/>
          <w:color w:val="0070C0"/>
          <w:sz w:val="22"/>
          <w:szCs w:val="22"/>
        </w:rPr>
        <w:t xml:space="preserve">for </w:t>
      </w:r>
      <w:r>
        <w:rPr>
          <w:rFonts w:ascii="Calibri" w:hAnsi="Calibri" w:cs="Calibri"/>
          <w:color w:val="0070C0"/>
          <w:sz w:val="22"/>
          <w:szCs w:val="22"/>
        </w:rPr>
        <w:t>fallback tool</w:t>
      </w:r>
    </w:p>
    <w:p w14:paraId="2B5F3B6B" w14:textId="4111307D" w:rsidR="00682E75" w:rsidRDefault="00682E75"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 xml:space="preserve">refine the </w:t>
      </w:r>
      <w:proofErr w:type="spellStart"/>
      <w:r>
        <w:rPr>
          <w:rFonts w:ascii="Calibri" w:hAnsi="Calibri" w:cs="Calibri"/>
          <w:color w:val="0070C0"/>
          <w:sz w:val="22"/>
          <w:szCs w:val="22"/>
        </w:rPr>
        <w:t>api</w:t>
      </w:r>
      <w:proofErr w:type="spellEnd"/>
      <w:r>
        <w:rPr>
          <w:rFonts w:ascii="Calibri" w:hAnsi="Calibri" w:cs="Calibri"/>
          <w:color w:val="0070C0"/>
          <w:sz w:val="22"/>
          <w:szCs w:val="22"/>
        </w:rPr>
        <w:t xml:space="preserve"> of what DART is</w:t>
      </w:r>
    </w:p>
    <w:p w14:paraId="3D5151C6" w14:textId="4142D925" w:rsidR="00682E75" w:rsidRDefault="00682E75"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lastRenderedPageBreak/>
        <w:t xml:space="preserve">then </w:t>
      </w:r>
      <w:r w:rsidR="0016486B">
        <w:rPr>
          <w:rFonts w:ascii="Calibri" w:hAnsi="Calibri" w:cs="Calibri"/>
          <w:color w:val="0070C0"/>
          <w:sz w:val="22"/>
          <w:szCs w:val="22"/>
        </w:rPr>
        <w:t xml:space="preserve">there’s the possibility for users/modelers </w:t>
      </w:r>
      <w:r>
        <w:rPr>
          <w:rFonts w:ascii="Calibri" w:hAnsi="Calibri" w:cs="Calibri"/>
          <w:color w:val="0070C0"/>
          <w:sz w:val="22"/>
          <w:szCs w:val="22"/>
        </w:rPr>
        <w:t>using the same data</w:t>
      </w:r>
    </w:p>
    <w:p w14:paraId="790F3CC5" w14:textId="72E9A6BD" w:rsidR="00682E75" w:rsidRDefault="0016486B"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 xml:space="preserve">Could develop an </w:t>
      </w:r>
      <w:r w:rsidR="00682E75">
        <w:rPr>
          <w:rFonts w:ascii="Calibri" w:hAnsi="Calibri" w:cs="Calibri"/>
          <w:color w:val="0070C0"/>
          <w:sz w:val="22"/>
          <w:szCs w:val="22"/>
        </w:rPr>
        <w:t>R package</w:t>
      </w:r>
    </w:p>
    <w:p w14:paraId="05524E90" w14:textId="76B25601" w:rsidR="00682E75" w:rsidRDefault="00682E75"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Transparent and reproducible</w:t>
      </w:r>
    </w:p>
    <w:p w14:paraId="2FE21501" w14:textId="77777777" w:rsidR="00B844EF" w:rsidRDefault="00B844EF" w:rsidP="00D57C07">
      <w:pPr>
        <w:ind w:left="720"/>
        <w:rPr>
          <w:rFonts w:ascii="Calibri" w:hAnsi="Calibri" w:cs="Calibri"/>
          <w:color w:val="0070C0"/>
          <w:sz w:val="22"/>
          <w:szCs w:val="22"/>
        </w:rPr>
      </w:pPr>
    </w:p>
    <w:p w14:paraId="5EFAFFF6" w14:textId="48F1391E" w:rsidR="00F60897" w:rsidRPr="003A6A8A" w:rsidRDefault="003A6A8A" w:rsidP="00D57C07">
      <w:pPr>
        <w:ind w:left="720"/>
        <w:rPr>
          <w:rFonts w:ascii="Calibri" w:hAnsi="Calibri" w:cs="Calibri"/>
          <w:b/>
          <w:bCs/>
          <w:color w:val="0070C0"/>
          <w:sz w:val="22"/>
          <w:szCs w:val="22"/>
        </w:rPr>
      </w:pPr>
      <w:r w:rsidRPr="003A6A8A">
        <w:rPr>
          <w:rFonts w:ascii="Calibri" w:hAnsi="Calibri" w:cs="Calibri"/>
          <w:b/>
          <w:bCs/>
          <w:color w:val="0070C0"/>
          <w:sz w:val="22"/>
          <w:szCs w:val="22"/>
        </w:rPr>
        <w:t>4c. Funding</w:t>
      </w:r>
    </w:p>
    <w:p w14:paraId="652692AB" w14:textId="77777777" w:rsidR="003A6A8A" w:rsidRDefault="003A6A8A" w:rsidP="00D57C07">
      <w:pPr>
        <w:ind w:left="720"/>
        <w:rPr>
          <w:rFonts w:ascii="Calibri" w:hAnsi="Calibri" w:cs="Calibri"/>
          <w:color w:val="0070C0"/>
          <w:sz w:val="22"/>
          <w:szCs w:val="22"/>
        </w:rPr>
      </w:pPr>
    </w:p>
    <w:p w14:paraId="4806F21A" w14:textId="1AC6134F" w:rsidR="00AD6C22" w:rsidRDefault="00AD6C22" w:rsidP="00D57C07">
      <w:pPr>
        <w:ind w:left="720"/>
        <w:rPr>
          <w:rFonts w:ascii="Calibri" w:hAnsi="Calibri" w:cs="Calibri"/>
          <w:color w:val="0070C0"/>
          <w:sz w:val="22"/>
          <w:szCs w:val="22"/>
        </w:rPr>
      </w:pPr>
      <w:r>
        <w:rPr>
          <w:rFonts w:ascii="Calibri" w:hAnsi="Calibri" w:cs="Calibri"/>
          <w:color w:val="0070C0"/>
          <w:sz w:val="22"/>
          <w:szCs w:val="22"/>
        </w:rPr>
        <w:t xml:space="preserve">Jennifer and Susannah: </w:t>
      </w:r>
    </w:p>
    <w:p w14:paraId="054D76D7" w14:textId="58064641" w:rsidR="003A6A8A" w:rsidRDefault="003A6A8A" w:rsidP="00D57C07">
      <w:pPr>
        <w:ind w:left="720"/>
        <w:rPr>
          <w:rFonts w:ascii="Calibri" w:hAnsi="Calibri" w:cs="Calibri"/>
          <w:color w:val="0070C0"/>
          <w:sz w:val="22"/>
          <w:szCs w:val="22"/>
        </w:rPr>
      </w:pPr>
      <w:r>
        <w:rPr>
          <w:rFonts w:ascii="Calibri" w:hAnsi="Calibri" w:cs="Calibri"/>
          <w:color w:val="0070C0"/>
          <w:sz w:val="22"/>
          <w:szCs w:val="22"/>
        </w:rPr>
        <w:t xml:space="preserve">No additional funding for DART needed if developed over the next couple of years. </w:t>
      </w:r>
    </w:p>
    <w:p w14:paraId="47AB0A0B" w14:textId="386DE503" w:rsidR="003A6A8A" w:rsidRDefault="003A6A8A"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 xml:space="preserve">Faster development is probably not possible anyway because we have other tasks and responsibilities already. </w:t>
      </w:r>
    </w:p>
    <w:p w14:paraId="3059CB28" w14:textId="3A0D8737" w:rsidR="003A6A8A" w:rsidRDefault="003A6A8A"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More funding and a new hire would not be any faster because we would need to train the new hire</w:t>
      </w:r>
    </w:p>
    <w:p w14:paraId="752671F3" w14:textId="347F6162" w:rsidR="003A6A8A" w:rsidRPr="003A6A8A" w:rsidRDefault="00294563" w:rsidP="00D57C07">
      <w:pPr>
        <w:ind w:left="720"/>
        <w:rPr>
          <w:rFonts w:ascii="Calibri" w:hAnsi="Calibri" w:cs="Calibri"/>
          <w:color w:val="0070C0"/>
          <w:sz w:val="22"/>
          <w:szCs w:val="22"/>
        </w:rPr>
      </w:pPr>
      <w:r>
        <w:rPr>
          <w:rFonts w:ascii="Calibri" w:hAnsi="Calibri" w:cs="Calibri"/>
          <w:color w:val="0070C0"/>
          <w:sz w:val="22"/>
          <w:szCs w:val="22"/>
        </w:rPr>
        <w:t>(</w:t>
      </w:r>
      <w:r w:rsidR="00A17FD2">
        <w:rPr>
          <w:rFonts w:ascii="Calibri" w:hAnsi="Calibri" w:cs="Calibri"/>
          <w:color w:val="0070C0"/>
          <w:sz w:val="22"/>
          <w:szCs w:val="22"/>
        </w:rPr>
        <w:t>If there is a dedicated person for the analysis with covariates and refinement of methods, including harvest estimates, then additional funding may help.</w:t>
      </w:r>
      <w:r>
        <w:rPr>
          <w:rFonts w:ascii="Calibri" w:hAnsi="Calibri" w:cs="Calibri"/>
          <w:color w:val="0070C0"/>
          <w:sz w:val="22"/>
          <w:szCs w:val="22"/>
        </w:rPr>
        <w:t>)</w:t>
      </w:r>
    </w:p>
    <w:p w14:paraId="069B164C" w14:textId="77777777" w:rsidR="00AD6C22" w:rsidRDefault="00AD6C22" w:rsidP="00D57C07">
      <w:pPr>
        <w:ind w:left="720"/>
        <w:rPr>
          <w:rFonts w:ascii="Calibri" w:hAnsi="Calibri" w:cs="Calibri"/>
          <w:sz w:val="22"/>
          <w:szCs w:val="22"/>
        </w:rPr>
      </w:pPr>
    </w:p>
    <w:p w14:paraId="352E6F62" w14:textId="51772F7F" w:rsidR="00682E75" w:rsidRPr="0016486B" w:rsidRDefault="00682E75" w:rsidP="00D57C07">
      <w:pPr>
        <w:ind w:left="720"/>
        <w:rPr>
          <w:rFonts w:ascii="Calibri" w:hAnsi="Calibri" w:cs="Calibri"/>
          <w:color w:val="0070C0"/>
          <w:sz w:val="22"/>
          <w:szCs w:val="22"/>
        </w:rPr>
      </w:pPr>
      <w:r w:rsidRPr="0016486B">
        <w:rPr>
          <w:rFonts w:ascii="Calibri" w:hAnsi="Calibri" w:cs="Calibri"/>
          <w:color w:val="0070C0"/>
          <w:sz w:val="22"/>
          <w:szCs w:val="22"/>
        </w:rPr>
        <w:t xml:space="preserve">Blane: </w:t>
      </w:r>
    </w:p>
    <w:p w14:paraId="3A4B0043" w14:textId="60AA4897" w:rsidR="00682E75" w:rsidRPr="00C95D80" w:rsidRDefault="00682E75" w:rsidP="00D57C07">
      <w:pPr>
        <w:pStyle w:val="ListParagraph"/>
        <w:numPr>
          <w:ilvl w:val="0"/>
          <w:numId w:val="7"/>
        </w:numPr>
        <w:ind w:left="1440"/>
        <w:rPr>
          <w:rFonts w:ascii="Calibri" w:hAnsi="Calibri" w:cs="Calibri"/>
          <w:color w:val="0070C0"/>
          <w:sz w:val="22"/>
          <w:szCs w:val="22"/>
        </w:rPr>
      </w:pPr>
      <w:r w:rsidRPr="00C95D80">
        <w:rPr>
          <w:rFonts w:ascii="Calibri" w:hAnsi="Calibri" w:cs="Calibri"/>
          <w:color w:val="0070C0"/>
          <w:sz w:val="22"/>
          <w:szCs w:val="22"/>
        </w:rPr>
        <w:t>Audience</w:t>
      </w:r>
      <w:r w:rsidR="00E7461D" w:rsidRPr="00C95D80">
        <w:rPr>
          <w:rFonts w:ascii="Calibri" w:hAnsi="Calibri" w:cs="Calibri"/>
          <w:color w:val="0070C0"/>
          <w:sz w:val="22"/>
          <w:szCs w:val="22"/>
        </w:rPr>
        <w:t xml:space="preserve"> for his methods clear</w:t>
      </w:r>
      <w:r w:rsidRPr="00C95D80">
        <w:rPr>
          <w:rFonts w:ascii="Calibri" w:hAnsi="Calibri" w:cs="Calibri"/>
          <w:color w:val="0070C0"/>
          <w:sz w:val="22"/>
          <w:szCs w:val="22"/>
        </w:rPr>
        <w:t xml:space="preserve">: </w:t>
      </w:r>
      <w:proofErr w:type="spellStart"/>
      <w:r w:rsidRPr="00C95D80">
        <w:rPr>
          <w:rFonts w:ascii="Calibri" w:hAnsi="Calibri" w:cs="Calibri"/>
          <w:color w:val="0070C0"/>
          <w:sz w:val="22"/>
          <w:szCs w:val="22"/>
        </w:rPr>
        <w:t>BiOp</w:t>
      </w:r>
      <w:proofErr w:type="spellEnd"/>
      <w:r w:rsidRPr="00C95D80">
        <w:rPr>
          <w:rFonts w:ascii="Calibri" w:hAnsi="Calibri" w:cs="Calibri"/>
          <w:color w:val="0070C0"/>
          <w:sz w:val="22"/>
          <w:szCs w:val="22"/>
        </w:rPr>
        <w:t xml:space="preserve"> and performance standards</w:t>
      </w:r>
      <w:r w:rsidR="00E7461D" w:rsidRPr="00C95D80">
        <w:rPr>
          <w:rFonts w:ascii="Calibri" w:hAnsi="Calibri" w:cs="Calibri"/>
          <w:color w:val="0070C0"/>
          <w:sz w:val="22"/>
          <w:szCs w:val="22"/>
        </w:rPr>
        <w:t>.</w:t>
      </w:r>
    </w:p>
    <w:p w14:paraId="386C9C03" w14:textId="10329BF9" w:rsidR="00682E75" w:rsidRPr="00C95D80" w:rsidRDefault="00682E75" w:rsidP="00D57C07">
      <w:pPr>
        <w:pStyle w:val="ListParagraph"/>
        <w:numPr>
          <w:ilvl w:val="0"/>
          <w:numId w:val="7"/>
        </w:numPr>
        <w:ind w:left="1440"/>
        <w:rPr>
          <w:rFonts w:ascii="Calibri" w:hAnsi="Calibri" w:cs="Calibri"/>
          <w:color w:val="0070C0"/>
          <w:sz w:val="22"/>
          <w:szCs w:val="22"/>
        </w:rPr>
      </w:pPr>
      <w:r w:rsidRPr="00C95D80">
        <w:rPr>
          <w:rFonts w:ascii="Calibri" w:hAnsi="Calibri" w:cs="Calibri"/>
          <w:color w:val="0070C0"/>
          <w:sz w:val="22"/>
          <w:szCs w:val="22"/>
        </w:rPr>
        <w:t>Working on write-up of methods</w:t>
      </w:r>
      <w:r w:rsidR="00B04906" w:rsidRPr="00C95D80">
        <w:rPr>
          <w:rFonts w:ascii="Calibri" w:hAnsi="Calibri" w:cs="Calibri"/>
          <w:color w:val="0070C0"/>
          <w:sz w:val="22"/>
          <w:szCs w:val="22"/>
        </w:rPr>
        <w:t xml:space="preserve"> currently</w:t>
      </w:r>
      <w:r w:rsidR="00E7461D" w:rsidRPr="00C95D80">
        <w:rPr>
          <w:rFonts w:ascii="Calibri" w:hAnsi="Calibri" w:cs="Calibri"/>
          <w:color w:val="0070C0"/>
          <w:sz w:val="22"/>
          <w:szCs w:val="22"/>
        </w:rPr>
        <w:t>.</w:t>
      </w:r>
    </w:p>
    <w:p w14:paraId="66AAC388" w14:textId="77777777" w:rsidR="00682E75" w:rsidRPr="0016486B" w:rsidRDefault="00682E75" w:rsidP="00D57C07">
      <w:pPr>
        <w:ind w:left="720"/>
        <w:rPr>
          <w:rFonts w:ascii="Calibri" w:hAnsi="Calibri" w:cs="Calibri"/>
          <w:color w:val="0070C0"/>
          <w:sz w:val="22"/>
          <w:szCs w:val="22"/>
        </w:rPr>
      </w:pPr>
    </w:p>
    <w:p w14:paraId="120B7482" w14:textId="45EBB470" w:rsidR="00682E75" w:rsidRPr="0016486B" w:rsidRDefault="00BF7916" w:rsidP="00D57C07">
      <w:pPr>
        <w:ind w:left="720"/>
        <w:rPr>
          <w:rFonts w:ascii="Calibri" w:hAnsi="Calibri" w:cs="Calibri"/>
          <w:color w:val="0070C0"/>
          <w:sz w:val="22"/>
          <w:szCs w:val="22"/>
        </w:rPr>
      </w:pPr>
      <w:r w:rsidRPr="0016486B">
        <w:rPr>
          <w:rFonts w:ascii="Calibri" w:hAnsi="Calibri" w:cs="Calibri"/>
          <w:color w:val="0070C0"/>
          <w:sz w:val="22"/>
          <w:szCs w:val="22"/>
        </w:rPr>
        <w:t>Christine:</w:t>
      </w:r>
    </w:p>
    <w:p w14:paraId="134F3EEA" w14:textId="7978DC9D" w:rsidR="00BF7916" w:rsidRPr="00C95D80" w:rsidRDefault="00BF7916" w:rsidP="00D57C07">
      <w:pPr>
        <w:pStyle w:val="ListParagraph"/>
        <w:numPr>
          <w:ilvl w:val="0"/>
          <w:numId w:val="7"/>
        </w:numPr>
        <w:ind w:left="1440"/>
        <w:rPr>
          <w:rFonts w:ascii="Calibri" w:hAnsi="Calibri" w:cs="Calibri"/>
          <w:color w:val="0070C0"/>
          <w:sz w:val="22"/>
          <w:szCs w:val="22"/>
        </w:rPr>
      </w:pPr>
      <w:r w:rsidRPr="00C95D80">
        <w:rPr>
          <w:rFonts w:ascii="Calibri" w:hAnsi="Calibri" w:cs="Calibri"/>
          <w:color w:val="0070C0"/>
          <w:sz w:val="22"/>
          <w:szCs w:val="22"/>
        </w:rPr>
        <w:t>Mixed in opinion on how much seek out TMT as a focus group</w:t>
      </w:r>
      <w:r w:rsidR="004B5884" w:rsidRPr="00C95D80">
        <w:rPr>
          <w:rFonts w:ascii="Calibri" w:hAnsi="Calibri" w:cs="Calibri"/>
          <w:color w:val="0070C0"/>
          <w:sz w:val="22"/>
          <w:szCs w:val="22"/>
        </w:rPr>
        <w:t>.</w:t>
      </w:r>
    </w:p>
    <w:p w14:paraId="154BA7B4" w14:textId="6A299BC7" w:rsidR="00BF7916" w:rsidRPr="00C95D80" w:rsidRDefault="00BF7916" w:rsidP="00D57C07">
      <w:pPr>
        <w:pStyle w:val="ListParagraph"/>
        <w:numPr>
          <w:ilvl w:val="0"/>
          <w:numId w:val="7"/>
        </w:numPr>
        <w:ind w:left="1440"/>
        <w:rPr>
          <w:rFonts w:ascii="Calibri" w:hAnsi="Calibri" w:cs="Calibri"/>
          <w:color w:val="0070C0"/>
          <w:sz w:val="22"/>
          <w:szCs w:val="22"/>
        </w:rPr>
      </w:pPr>
      <w:r w:rsidRPr="00C95D80">
        <w:rPr>
          <w:rFonts w:ascii="Calibri" w:hAnsi="Calibri" w:cs="Calibri"/>
          <w:color w:val="0070C0"/>
          <w:sz w:val="22"/>
          <w:szCs w:val="22"/>
        </w:rPr>
        <w:t>Delayed tool; algorithm for within-season, weekly conversion rates</w:t>
      </w:r>
      <w:r w:rsidR="004B5884" w:rsidRPr="00C95D80">
        <w:rPr>
          <w:rFonts w:ascii="Calibri" w:hAnsi="Calibri" w:cs="Calibri"/>
          <w:color w:val="0070C0"/>
          <w:sz w:val="22"/>
          <w:szCs w:val="22"/>
        </w:rPr>
        <w:t>.</w:t>
      </w:r>
    </w:p>
    <w:p w14:paraId="21412085" w14:textId="77777777" w:rsidR="00BF7916" w:rsidRPr="0016486B" w:rsidRDefault="00BF7916" w:rsidP="00D57C07">
      <w:pPr>
        <w:ind w:left="720"/>
        <w:rPr>
          <w:rFonts w:ascii="Calibri" w:hAnsi="Calibri" w:cs="Calibri"/>
          <w:color w:val="0070C0"/>
          <w:sz w:val="22"/>
          <w:szCs w:val="22"/>
        </w:rPr>
      </w:pPr>
    </w:p>
    <w:p w14:paraId="67F63591" w14:textId="23670D24" w:rsidR="00BF7916" w:rsidRPr="0016486B" w:rsidRDefault="00BF7916" w:rsidP="00D57C07">
      <w:pPr>
        <w:ind w:left="720"/>
        <w:rPr>
          <w:rFonts w:ascii="Calibri" w:hAnsi="Calibri" w:cs="Calibri"/>
          <w:color w:val="0070C0"/>
          <w:sz w:val="22"/>
          <w:szCs w:val="22"/>
        </w:rPr>
      </w:pPr>
      <w:r w:rsidRPr="0016486B">
        <w:rPr>
          <w:rFonts w:ascii="Calibri" w:hAnsi="Calibri" w:cs="Calibri"/>
          <w:color w:val="0070C0"/>
          <w:sz w:val="22"/>
          <w:szCs w:val="22"/>
        </w:rPr>
        <w:t>Blane:</w:t>
      </w:r>
    </w:p>
    <w:p w14:paraId="314D7AD2" w14:textId="4B8F574C" w:rsidR="0070539A" w:rsidRPr="00C95D80" w:rsidRDefault="00BF7916" w:rsidP="00D57C07">
      <w:pPr>
        <w:pStyle w:val="ListParagraph"/>
        <w:numPr>
          <w:ilvl w:val="0"/>
          <w:numId w:val="7"/>
        </w:numPr>
        <w:ind w:left="1440"/>
        <w:rPr>
          <w:rFonts w:ascii="Calibri" w:hAnsi="Calibri" w:cs="Calibri"/>
          <w:color w:val="0070C0"/>
          <w:sz w:val="22"/>
          <w:szCs w:val="22"/>
        </w:rPr>
      </w:pPr>
      <w:r w:rsidRPr="00C95D80">
        <w:rPr>
          <w:rFonts w:ascii="Calibri" w:hAnsi="Calibri" w:cs="Calibri"/>
          <w:color w:val="0070C0"/>
          <w:sz w:val="22"/>
          <w:szCs w:val="22"/>
        </w:rPr>
        <w:t xml:space="preserve">If include </w:t>
      </w:r>
      <w:r w:rsidR="009D5F27" w:rsidRPr="00C95D80">
        <w:rPr>
          <w:rFonts w:ascii="Calibri" w:hAnsi="Calibri" w:cs="Calibri"/>
          <w:color w:val="0070C0"/>
          <w:sz w:val="22"/>
          <w:szCs w:val="22"/>
        </w:rPr>
        <w:t>h</w:t>
      </w:r>
      <w:r w:rsidRPr="00C95D80">
        <w:rPr>
          <w:rFonts w:ascii="Calibri" w:hAnsi="Calibri" w:cs="Calibri"/>
          <w:color w:val="0070C0"/>
          <w:sz w:val="22"/>
          <w:szCs w:val="22"/>
        </w:rPr>
        <w:t xml:space="preserve">arvest, then </w:t>
      </w:r>
      <w:r w:rsidR="00520EC4" w:rsidRPr="00C95D80">
        <w:rPr>
          <w:rFonts w:ascii="Calibri" w:hAnsi="Calibri" w:cs="Calibri"/>
          <w:color w:val="0070C0"/>
          <w:sz w:val="22"/>
          <w:szCs w:val="22"/>
        </w:rPr>
        <w:t xml:space="preserve">more consideration may be needed for various audiences and data owners </w:t>
      </w:r>
      <w:r w:rsidR="00626886" w:rsidRPr="00C95D80">
        <w:rPr>
          <w:rFonts w:ascii="Calibri" w:hAnsi="Calibri" w:cs="Calibri"/>
          <w:color w:val="0070C0"/>
          <w:sz w:val="22"/>
          <w:szCs w:val="22"/>
        </w:rPr>
        <w:t>/ model developers</w:t>
      </w:r>
      <w:r w:rsidR="004B5884" w:rsidRPr="00C95D80">
        <w:rPr>
          <w:rFonts w:ascii="Calibri" w:hAnsi="Calibri" w:cs="Calibri"/>
          <w:color w:val="0070C0"/>
          <w:sz w:val="22"/>
          <w:szCs w:val="22"/>
        </w:rPr>
        <w:t>.</w:t>
      </w:r>
    </w:p>
    <w:p w14:paraId="09FC1069" w14:textId="77777777" w:rsidR="00BF7916" w:rsidRPr="0016486B" w:rsidRDefault="00BF7916" w:rsidP="00D57C07">
      <w:pPr>
        <w:ind w:left="720"/>
        <w:rPr>
          <w:rFonts w:ascii="Calibri" w:hAnsi="Calibri" w:cs="Calibri"/>
          <w:color w:val="0070C0"/>
          <w:sz w:val="22"/>
          <w:szCs w:val="22"/>
        </w:rPr>
      </w:pPr>
    </w:p>
    <w:p w14:paraId="0B48E95D" w14:textId="7D08BAD8" w:rsidR="00BF7916" w:rsidRPr="0016486B" w:rsidRDefault="00BF7916" w:rsidP="00D57C07">
      <w:pPr>
        <w:ind w:left="720"/>
        <w:rPr>
          <w:rFonts w:ascii="Calibri" w:hAnsi="Calibri" w:cs="Calibri"/>
          <w:color w:val="0070C0"/>
          <w:sz w:val="22"/>
          <w:szCs w:val="22"/>
        </w:rPr>
      </w:pPr>
      <w:r w:rsidRPr="0016486B">
        <w:rPr>
          <w:rFonts w:ascii="Calibri" w:hAnsi="Calibri" w:cs="Calibri"/>
          <w:color w:val="0070C0"/>
          <w:sz w:val="22"/>
          <w:szCs w:val="22"/>
        </w:rPr>
        <w:t>Russell:</w:t>
      </w:r>
    </w:p>
    <w:p w14:paraId="54DDB9ED" w14:textId="24E1DA2B" w:rsidR="00682E75" w:rsidRPr="00C95D80" w:rsidRDefault="0099062E" w:rsidP="00D57C07">
      <w:pPr>
        <w:pStyle w:val="ListParagraph"/>
        <w:numPr>
          <w:ilvl w:val="0"/>
          <w:numId w:val="7"/>
        </w:numPr>
        <w:ind w:left="1440"/>
        <w:rPr>
          <w:rFonts w:ascii="Calibri" w:hAnsi="Calibri" w:cs="Calibri"/>
          <w:color w:val="0070C0"/>
          <w:sz w:val="22"/>
          <w:szCs w:val="22"/>
        </w:rPr>
      </w:pPr>
      <w:r w:rsidRPr="00C95D80">
        <w:rPr>
          <w:rFonts w:ascii="Calibri" w:hAnsi="Calibri" w:cs="Calibri"/>
          <w:color w:val="0070C0"/>
          <w:sz w:val="22"/>
          <w:szCs w:val="22"/>
        </w:rPr>
        <w:t xml:space="preserve">It seems like having two teams would help move things along. He can help co-lead. </w:t>
      </w:r>
    </w:p>
    <w:p w14:paraId="49049107" w14:textId="77777777" w:rsidR="00682E75" w:rsidRPr="00682E75" w:rsidRDefault="00682E75" w:rsidP="00682E75">
      <w:pPr>
        <w:rPr>
          <w:rFonts w:ascii="Calibri" w:hAnsi="Calibri" w:cs="Calibri"/>
          <w:sz w:val="22"/>
          <w:szCs w:val="22"/>
        </w:rPr>
      </w:pPr>
    </w:p>
    <w:p w14:paraId="5E590CB8" w14:textId="77777777" w:rsidR="00F60897" w:rsidRDefault="00F60897" w:rsidP="00174C3F">
      <w:pPr>
        <w:pStyle w:val="ListParagraph"/>
        <w:rPr>
          <w:rFonts w:ascii="Calibri" w:hAnsi="Calibri" w:cs="Calibri"/>
          <w:sz w:val="22"/>
          <w:szCs w:val="22"/>
        </w:rPr>
      </w:pPr>
    </w:p>
    <w:p w14:paraId="040B25A2" w14:textId="77777777" w:rsidR="00174C3F" w:rsidRPr="00BE492A" w:rsidRDefault="00174C3F" w:rsidP="00174C3F">
      <w:pPr>
        <w:pStyle w:val="ListParagraph"/>
        <w:numPr>
          <w:ilvl w:val="0"/>
          <w:numId w:val="6"/>
        </w:numPr>
        <w:rPr>
          <w:rFonts w:ascii="Calibri" w:hAnsi="Calibri" w:cs="Calibri"/>
          <w:b/>
          <w:bCs/>
          <w:sz w:val="22"/>
          <w:szCs w:val="22"/>
        </w:rPr>
      </w:pPr>
      <w:r w:rsidRPr="00BE492A">
        <w:rPr>
          <w:rFonts w:ascii="Calibri" w:hAnsi="Calibri" w:cs="Calibri"/>
          <w:b/>
          <w:bCs/>
          <w:sz w:val="22"/>
          <w:szCs w:val="22"/>
        </w:rPr>
        <w:t xml:space="preserve">Deciding on next steps, if possible (15 minutes) </w:t>
      </w:r>
    </w:p>
    <w:p w14:paraId="3AAF6A6E" w14:textId="77777777" w:rsidR="00174C3F" w:rsidRPr="00BE492A" w:rsidRDefault="00174C3F" w:rsidP="00174C3F">
      <w:pPr>
        <w:pStyle w:val="ListParagraph"/>
        <w:ind w:left="1440"/>
        <w:rPr>
          <w:rFonts w:ascii="Calibri" w:hAnsi="Calibri" w:cs="Calibri"/>
          <w:b/>
          <w:bCs/>
          <w:sz w:val="22"/>
          <w:szCs w:val="22"/>
        </w:rPr>
      </w:pPr>
      <w:r w:rsidRPr="00BE492A">
        <w:rPr>
          <w:rFonts w:ascii="Calibri" w:hAnsi="Calibri" w:cs="Calibri"/>
          <w:b/>
          <w:bCs/>
          <w:sz w:val="22"/>
          <w:szCs w:val="22"/>
        </w:rPr>
        <w:t>(including recap of next steps agreed upon, if possible, towards end of meeting)</w:t>
      </w:r>
    </w:p>
    <w:p w14:paraId="7692C8BD" w14:textId="77777777" w:rsidR="00174C3F" w:rsidRDefault="00174C3F" w:rsidP="008413E8">
      <w:pPr>
        <w:rPr>
          <w:rFonts w:ascii="Calibri" w:hAnsi="Calibri" w:cs="Calibri"/>
          <w:color w:val="0070C0"/>
          <w:sz w:val="22"/>
          <w:szCs w:val="22"/>
        </w:rPr>
      </w:pPr>
    </w:p>
    <w:p w14:paraId="691B35D1" w14:textId="09A1552F" w:rsidR="00293C80" w:rsidRDefault="0051719B" w:rsidP="00D57C07">
      <w:pPr>
        <w:ind w:left="720"/>
        <w:rPr>
          <w:rFonts w:ascii="Calibri" w:hAnsi="Calibri" w:cs="Calibri"/>
          <w:color w:val="0070C0"/>
          <w:sz w:val="22"/>
          <w:szCs w:val="22"/>
        </w:rPr>
      </w:pPr>
      <w:r>
        <w:rPr>
          <w:rFonts w:ascii="Calibri" w:hAnsi="Calibri" w:cs="Calibri"/>
          <w:color w:val="0070C0"/>
          <w:sz w:val="22"/>
          <w:szCs w:val="22"/>
        </w:rPr>
        <w:t xml:space="preserve">Jennifer: </w:t>
      </w:r>
      <w:r w:rsidR="00293C80">
        <w:rPr>
          <w:rFonts w:ascii="Calibri" w:hAnsi="Calibri" w:cs="Calibri"/>
          <w:color w:val="0070C0"/>
          <w:sz w:val="22"/>
          <w:szCs w:val="22"/>
        </w:rPr>
        <w:t>Start with some relatively easier decisions</w:t>
      </w:r>
      <w:r>
        <w:rPr>
          <w:rFonts w:ascii="Calibri" w:hAnsi="Calibri" w:cs="Calibri"/>
          <w:color w:val="0070C0"/>
          <w:sz w:val="22"/>
          <w:szCs w:val="22"/>
        </w:rPr>
        <w:t>…</w:t>
      </w:r>
    </w:p>
    <w:p w14:paraId="6D233B41" w14:textId="685A3E76" w:rsidR="00293C80" w:rsidRDefault="00293C80" w:rsidP="00D57C07">
      <w:pPr>
        <w:ind w:left="720"/>
        <w:rPr>
          <w:rFonts w:ascii="Calibri" w:hAnsi="Calibri" w:cs="Calibri"/>
          <w:color w:val="0070C0"/>
          <w:sz w:val="22"/>
          <w:szCs w:val="22"/>
        </w:rPr>
      </w:pPr>
      <w:r>
        <w:rPr>
          <w:rFonts w:ascii="Calibri" w:hAnsi="Calibri" w:cs="Calibri"/>
          <w:color w:val="0070C0"/>
          <w:sz w:val="22"/>
          <w:szCs w:val="22"/>
        </w:rPr>
        <w:t xml:space="preserve"> </w:t>
      </w:r>
    </w:p>
    <w:p w14:paraId="7BA51B0E" w14:textId="77777777" w:rsidR="00293C80" w:rsidRDefault="00293C80" w:rsidP="00D57C07">
      <w:pPr>
        <w:ind w:left="720"/>
        <w:rPr>
          <w:rFonts w:ascii="Calibri" w:hAnsi="Calibri" w:cs="Calibri"/>
          <w:color w:val="0070C0"/>
          <w:sz w:val="22"/>
          <w:szCs w:val="22"/>
        </w:rPr>
      </w:pPr>
      <w:r>
        <w:rPr>
          <w:rFonts w:ascii="Calibri" w:hAnsi="Calibri" w:cs="Calibri"/>
          <w:color w:val="0070C0"/>
          <w:sz w:val="22"/>
          <w:szCs w:val="22"/>
        </w:rPr>
        <w:t xml:space="preserve">Google Drive? </w:t>
      </w:r>
      <w:r w:rsidRPr="001947E9">
        <w:rPr>
          <w:rFonts w:ascii="Calibri" w:hAnsi="Calibri" w:cs="Calibri"/>
          <w:color w:val="0070C0"/>
          <w:sz w:val="22"/>
          <w:szCs w:val="22"/>
        </w:rPr>
        <w:t xml:space="preserve">Who hosts? </w:t>
      </w:r>
    </w:p>
    <w:p w14:paraId="28313427" w14:textId="6E6C8505" w:rsidR="004B5884" w:rsidRDefault="004B5884"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Paused to see if there are any volunteers</w:t>
      </w:r>
      <w:r w:rsidR="00464492">
        <w:rPr>
          <w:rFonts w:ascii="Calibri" w:hAnsi="Calibri" w:cs="Calibri"/>
          <w:color w:val="0070C0"/>
          <w:sz w:val="22"/>
          <w:szCs w:val="22"/>
        </w:rPr>
        <w:t xml:space="preserve"> or other thoughts</w:t>
      </w:r>
      <w:r>
        <w:rPr>
          <w:rFonts w:ascii="Calibri" w:hAnsi="Calibri" w:cs="Calibri"/>
          <w:color w:val="0070C0"/>
          <w:sz w:val="22"/>
          <w:szCs w:val="22"/>
        </w:rPr>
        <w:t>.</w:t>
      </w:r>
    </w:p>
    <w:p w14:paraId="080BDE40" w14:textId="09F5725E" w:rsidR="00293C80" w:rsidRPr="001947E9" w:rsidRDefault="00293C80"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 xml:space="preserve">Jennifer will start it and can transfer to anyone else </w:t>
      </w:r>
    </w:p>
    <w:p w14:paraId="60454D26" w14:textId="77777777" w:rsidR="00C95D80" w:rsidRDefault="00C95D80" w:rsidP="00D57C07">
      <w:pPr>
        <w:ind w:left="720"/>
        <w:rPr>
          <w:rFonts w:ascii="Calibri" w:hAnsi="Calibri" w:cs="Calibri"/>
          <w:color w:val="0070C0"/>
          <w:sz w:val="22"/>
          <w:szCs w:val="22"/>
        </w:rPr>
      </w:pPr>
    </w:p>
    <w:p w14:paraId="3592BF4F" w14:textId="360E5E52" w:rsidR="001577A0" w:rsidRDefault="0051719B" w:rsidP="00D57C07">
      <w:pPr>
        <w:ind w:left="720"/>
        <w:rPr>
          <w:rFonts w:ascii="Calibri" w:hAnsi="Calibri" w:cs="Calibri"/>
          <w:color w:val="0070C0"/>
          <w:sz w:val="22"/>
          <w:szCs w:val="22"/>
        </w:rPr>
      </w:pPr>
      <w:r>
        <w:rPr>
          <w:rFonts w:ascii="Calibri" w:hAnsi="Calibri" w:cs="Calibri"/>
          <w:color w:val="0070C0"/>
          <w:sz w:val="22"/>
          <w:szCs w:val="22"/>
        </w:rPr>
        <w:t xml:space="preserve">Russell: </w:t>
      </w:r>
      <w:r w:rsidR="00293C80" w:rsidRPr="0051719B">
        <w:rPr>
          <w:rFonts w:ascii="Calibri" w:hAnsi="Calibri" w:cs="Calibri"/>
          <w:color w:val="0070C0"/>
          <w:sz w:val="22"/>
          <w:szCs w:val="22"/>
        </w:rPr>
        <w:t>BPA may have trouble accessing Google Drive because Chrome access is being removed</w:t>
      </w:r>
      <w:r w:rsidR="00BA7494">
        <w:rPr>
          <w:rFonts w:ascii="Calibri" w:hAnsi="Calibri" w:cs="Calibri"/>
          <w:color w:val="0070C0"/>
          <w:sz w:val="22"/>
          <w:szCs w:val="22"/>
        </w:rPr>
        <w:t>; but can try and see if indeed blocked from usage</w:t>
      </w:r>
    </w:p>
    <w:p w14:paraId="6F01159C" w14:textId="77777777" w:rsidR="00652230" w:rsidRDefault="00652230" w:rsidP="00D57C07">
      <w:pPr>
        <w:ind w:left="720"/>
        <w:rPr>
          <w:rFonts w:ascii="Calibri" w:hAnsi="Calibri" w:cs="Calibri"/>
          <w:color w:val="0070C0"/>
          <w:sz w:val="22"/>
          <w:szCs w:val="22"/>
        </w:rPr>
      </w:pPr>
    </w:p>
    <w:p w14:paraId="4A5A01F5" w14:textId="404BF941" w:rsidR="00293C80" w:rsidRPr="0051719B" w:rsidRDefault="001577A0" w:rsidP="00D57C07">
      <w:pPr>
        <w:ind w:left="720"/>
        <w:rPr>
          <w:rFonts w:ascii="Calibri" w:hAnsi="Calibri" w:cs="Calibri"/>
          <w:color w:val="0070C0"/>
          <w:sz w:val="22"/>
          <w:szCs w:val="22"/>
        </w:rPr>
      </w:pPr>
      <w:r>
        <w:rPr>
          <w:rFonts w:ascii="Calibri" w:hAnsi="Calibri" w:cs="Calibri"/>
          <w:color w:val="0070C0"/>
          <w:sz w:val="22"/>
          <w:szCs w:val="22"/>
        </w:rPr>
        <w:t xml:space="preserve">Jennifer: </w:t>
      </w:r>
      <w:r w:rsidR="00293C80" w:rsidRPr="0051719B">
        <w:rPr>
          <w:rFonts w:ascii="Calibri" w:hAnsi="Calibri" w:cs="Calibri"/>
          <w:color w:val="0070C0"/>
          <w:sz w:val="22"/>
          <w:szCs w:val="22"/>
        </w:rPr>
        <w:t xml:space="preserve">if so, we can try moving to another option </w:t>
      </w:r>
    </w:p>
    <w:p w14:paraId="7A0A037E" w14:textId="77777777" w:rsidR="00293C80" w:rsidRPr="002C3BAF" w:rsidRDefault="00293C80" w:rsidP="00D57C07">
      <w:pPr>
        <w:ind w:left="720"/>
        <w:rPr>
          <w:rFonts w:ascii="Calibri" w:hAnsi="Calibri" w:cs="Calibri"/>
          <w:color w:val="0070C0"/>
          <w:sz w:val="22"/>
          <w:szCs w:val="22"/>
        </w:rPr>
      </w:pPr>
    </w:p>
    <w:p w14:paraId="6D3503C3" w14:textId="77777777" w:rsidR="00293C80" w:rsidRDefault="00293C80" w:rsidP="00D57C07">
      <w:pPr>
        <w:ind w:left="720"/>
        <w:rPr>
          <w:rFonts w:ascii="Calibri" w:hAnsi="Calibri" w:cs="Calibri"/>
          <w:color w:val="0070C0"/>
          <w:sz w:val="22"/>
          <w:szCs w:val="22"/>
        </w:rPr>
      </w:pPr>
      <w:r w:rsidRPr="002C3BAF">
        <w:rPr>
          <w:rFonts w:ascii="Calibri" w:hAnsi="Calibri" w:cs="Calibri"/>
          <w:color w:val="0070C0"/>
          <w:sz w:val="22"/>
          <w:szCs w:val="22"/>
        </w:rPr>
        <w:t xml:space="preserve">GitHub? Who hosts? </w:t>
      </w:r>
    </w:p>
    <w:p w14:paraId="0B8441EF" w14:textId="39655EB6" w:rsidR="004B5884" w:rsidRDefault="004B5884"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Paused to see if there are any volunteers</w:t>
      </w:r>
      <w:r w:rsidR="00464492">
        <w:rPr>
          <w:rFonts w:ascii="Calibri" w:hAnsi="Calibri" w:cs="Calibri"/>
          <w:color w:val="0070C0"/>
          <w:sz w:val="22"/>
          <w:szCs w:val="22"/>
        </w:rPr>
        <w:t xml:space="preserve"> or other thoughts</w:t>
      </w:r>
      <w:r>
        <w:rPr>
          <w:rFonts w:ascii="Calibri" w:hAnsi="Calibri" w:cs="Calibri"/>
          <w:color w:val="0070C0"/>
          <w:sz w:val="22"/>
          <w:szCs w:val="22"/>
        </w:rPr>
        <w:t xml:space="preserve">. </w:t>
      </w:r>
    </w:p>
    <w:p w14:paraId="25DE4DF2" w14:textId="489EB4A0" w:rsidR="00293C80" w:rsidRDefault="00293C80"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 xml:space="preserve">Jennifer will start it and can transfer to anyone else </w:t>
      </w:r>
    </w:p>
    <w:p w14:paraId="61799245" w14:textId="36C45CC2" w:rsidR="008413E8" w:rsidRDefault="008413E8" w:rsidP="00D57C07">
      <w:pPr>
        <w:ind w:left="720"/>
        <w:rPr>
          <w:rFonts w:ascii="Calibri" w:hAnsi="Calibri" w:cs="Calibri"/>
          <w:color w:val="0070C0"/>
          <w:sz w:val="22"/>
          <w:szCs w:val="22"/>
        </w:rPr>
      </w:pPr>
      <w:r w:rsidRPr="002C3BAF">
        <w:rPr>
          <w:rFonts w:ascii="Calibri" w:hAnsi="Calibri" w:cs="Calibri"/>
          <w:color w:val="0070C0"/>
          <w:sz w:val="22"/>
          <w:szCs w:val="22"/>
        </w:rPr>
        <w:lastRenderedPageBreak/>
        <w:t>Teams</w:t>
      </w:r>
      <w:r w:rsidR="002C3BAF" w:rsidRPr="002C3BAF">
        <w:rPr>
          <w:rFonts w:ascii="Calibri" w:hAnsi="Calibri" w:cs="Calibri"/>
          <w:color w:val="0070C0"/>
          <w:sz w:val="22"/>
          <w:szCs w:val="22"/>
        </w:rPr>
        <w:t xml:space="preserve">? Who leads? </w:t>
      </w:r>
    </w:p>
    <w:p w14:paraId="5A36069A" w14:textId="77777777" w:rsidR="00535281" w:rsidRDefault="00535281" w:rsidP="00D57C07">
      <w:pPr>
        <w:ind w:left="720"/>
        <w:rPr>
          <w:rFonts w:ascii="Calibri" w:hAnsi="Calibri" w:cs="Calibri"/>
          <w:color w:val="0070C0"/>
          <w:sz w:val="22"/>
          <w:szCs w:val="22"/>
        </w:rPr>
      </w:pPr>
    </w:p>
    <w:p w14:paraId="009FF8C5" w14:textId="59A119D1" w:rsidR="00535281" w:rsidRDefault="00535281" w:rsidP="00D57C07">
      <w:pPr>
        <w:ind w:left="720"/>
        <w:rPr>
          <w:rFonts w:ascii="Calibri" w:hAnsi="Calibri" w:cs="Calibri"/>
          <w:color w:val="0070C0"/>
          <w:sz w:val="22"/>
          <w:szCs w:val="22"/>
        </w:rPr>
      </w:pPr>
      <w:r>
        <w:rPr>
          <w:rFonts w:ascii="Calibri" w:hAnsi="Calibri" w:cs="Calibri"/>
          <w:color w:val="0070C0"/>
          <w:sz w:val="22"/>
          <w:szCs w:val="22"/>
        </w:rPr>
        <w:t>Blane:</w:t>
      </w:r>
    </w:p>
    <w:p w14:paraId="012732BF" w14:textId="286F4FFA" w:rsidR="00535281" w:rsidRPr="00535281" w:rsidRDefault="00535281"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 xml:space="preserve">Need to be clear on the questions </w:t>
      </w:r>
      <w:r w:rsidR="00774185">
        <w:rPr>
          <w:rFonts w:ascii="Calibri" w:hAnsi="Calibri" w:cs="Calibri"/>
          <w:color w:val="0070C0"/>
          <w:sz w:val="22"/>
          <w:szCs w:val="22"/>
        </w:rPr>
        <w:t>and usage</w:t>
      </w:r>
    </w:p>
    <w:p w14:paraId="7A307AD5" w14:textId="77777777" w:rsidR="0070539A" w:rsidRDefault="0070539A" w:rsidP="00D57C07">
      <w:pPr>
        <w:ind w:left="720"/>
        <w:rPr>
          <w:rFonts w:ascii="Calibri" w:hAnsi="Calibri" w:cs="Calibri"/>
          <w:color w:val="0070C0"/>
          <w:sz w:val="22"/>
          <w:szCs w:val="22"/>
        </w:rPr>
      </w:pPr>
    </w:p>
    <w:p w14:paraId="436ACCCF" w14:textId="79716084" w:rsidR="00E110AB" w:rsidRDefault="00E110AB" w:rsidP="00D57C07">
      <w:pPr>
        <w:ind w:left="720"/>
        <w:rPr>
          <w:rFonts w:ascii="Calibri" w:hAnsi="Calibri" w:cs="Calibri"/>
          <w:color w:val="0070C0"/>
          <w:sz w:val="22"/>
          <w:szCs w:val="22"/>
        </w:rPr>
      </w:pPr>
      <w:r>
        <w:rPr>
          <w:rFonts w:ascii="Calibri" w:hAnsi="Calibri" w:cs="Calibri"/>
          <w:color w:val="0070C0"/>
          <w:sz w:val="22"/>
          <w:szCs w:val="22"/>
        </w:rPr>
        <w:t>Jody:</w:t>
      </w:r>
    </w:p>
    <w:p w14:paraId="66A9012A" w14:textId="3E9F5076" w:rsidR="0070539A" w:rsidRPr="00E110AB" w:rsidRDefault="0099062E"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Regarding t</w:t>
      </w:r>
      <w:r w:rsidR="0070539A" w:rsidRPr="00E110AB">
        <w:rPr>
          <w:rFonts w:ascii="Calibri" w:hAnsi="Calibri" w:cs="Calibri"/>
          <w:color w:val="0070C0"/>
          <w:sz w:val="22"/>
          <w:szCs w:val="22"/>
        </w:rPr>
        <w:t>wo groups</w:t>
      </w:r>
      <w:r>
        <w:rPr>
          <w:rFonts w:ascii="Calibri" w:hAnsi="Calibri" w:cs="Calibri"/>
          <w:color w:val="0070C0"/>
          <w:sz w:val="22"/>
          <w:szCs w:val="22"/>
        </w:rPr>
        <w:t>, it can be setup</w:t>
      </w:r>
      <w:r w:rsidR="0070539A" w:rsidRPr="00E110AB">
        <w:rPr>
          <w:rFonts w:ascii="Calibri" w:hAnsi="Calibri" w:cs="Calibri"/>
          <w:color w:val="0070C0"/>
          <w:sz w:val="22"/>
          <w:szCs w:val="22"/>
        </w:rPr>
        <w:t xml:space="preserve"> for listening and </w:t>
      </w:r>
      <w:r>
        <w:rPr>
          <w:rFonts w:ascii="Calibri" w:hAnsi="Calibri" w:cs="Calibri"/>
          <w:color w:val="0070C0"/>
          <w:sz w:val="22"/>
          <w:szCs w:val="22"/>
        </w:rPr>
        <w:t>thinking things</w:t>
      </w:r>
      <w:r w:rsidR="0070539A" w:rsidRPr="00E110AB">
        <w:rPr>
          <w:rFonts w:ascii="Calibri" w:hAnsi="Calibri" w:cs="Calibri"/>
          <w:color w:val="0070C0"/>
          <w:sz w:val="22"/>
          <w:szCs w:val="22"/>
        </w:rPr>
        <w:t xml:space="preserve"> over</w:t>
      </w:r>
    </w:p>
    <w:p w14:paraId="6220E840" w14:textId="2958AB50" w:rsidR="002C3BAF" w:rsidRPr="00E110AB" w:rsidRDefault="00E110AB"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 xml:space="preserve">Echoing </w:t>
      </w:r>
      <w:r w:rsidR="0070539A" w:rsidRPr="00E110AB">
        <w:rPr>
          <w:rFonts w:ascii="Calibri" w:hAnsi="Calibri" w:cs="Calibri"/>
          <w:color w:val="0070C0"/>
          <w:sz w:val="22"/>
          <w:szCs w:val="22"/>
        </w:rPr>
        <w:t>Blane’s remarks to have defined purpose</w:t>
      </w:r>
    </w:p>
    <w:p w14:paraId="120B043D" w14:textId="5F4A4E74" w:rsidR="0070539A" w:rsidRPr="00E110AB" w:rsidRDefault="00E110AB"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Cannot just have t</w:t>
      </w:r>
      <w:r w:rsidR="0070539A" w:rsidRPr="00E110AB">
        <w:rPr>
          <w:rFonts w:ascii="Calibri" w:hAnsi="Calibri" w:cs="Calibri"/>
          <w:color w:val="0070C0"/>
          <w:sz w:val="22"/>
          <w:szCs w:val="22"/>
        </w:rPr>
        <w:t>he art of the possible</w:t>
      </w:r>
    </w:p>
    <w:p w14:paraId="196CF371" w14:textId="4DB4889D" w:rsidR="0070539A" w:rsidRDefault="0070539A"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Don’t have luxury in time or money</w:t>
      </w:r>
    </w:p>
    <w:p w14:paraId="1C68ACFD" w14:textId="4A656037" w:rsidR="0070539A" w:rsidRPr="00E110AB" w:rsidRDefault="0070539A" w:rsidP="00D57C07">
      <w:pPr>
        <w:pStyle w:val="ListParagraph"/>
        <w:numPr>
          <w:ilvl w:val="0"/>
          <w:numId w:val="7"/>
        </w:numPr>
        <w:ind w:left="1440"/>
        <w:rPr>
          <w:rFonts w:ascii="Calibri" w:hAnsi="Calibri" w:cs="Calibri"/>
          <w:color w:val="0070C0"/>
          <w:sz w:val="22"/>
          <w:szCs w:val="22"/>
        </w:rPr>
      </w:pPr>
      <w:r w:rsidRPr="00E110AB">
        <w:rPr>
          <w:rFonts w:ascii="Calibri" w:hAnsi="Calibri" w:cs="Calibri"/>
          <w:color w:val="0070C0"/>
          <w:sz w:val="22"/>
          <w:szCs w:val="22"/>
        </w:rPr>
        <w:t xml:space="preserve">Need to </w:t>
      </w:r>
      <w:r w:rsidR="00E110AB" w:rsidRPr="00E110AB">
        <w:rPr>
          <w:rFonts w:ascii="Calibri" w:hAnsi="Calibri" w:cs="Calibri"/>
          <w:color w:val="0070C0"/>
          <w:sz w:val="22"/>
          <w:szCs w:val="22"/>
        </w:rPr>
        <w:t xml:space="preserve">be </w:t>
      </w:r>
      <w:r w:rsidRPr="00E110AB">
        <w:rPr>
          <w:rFonts w:ascii="Calibri" w:hAnsi="Calibri" w:cs="Calibri"/>
          <w:color w:val="0070C0"/>
          <w:sz w:val="22"/>
          <w:szCs w:val="22"/>
        </w:rPr>
        <w:t xml:space="preserve">clear on </w:t>
      </w:r>
      <w:r w:rsidR="00E110AB">
        <w:rPr>
          <w:rFonts w:ascii="Calibri" w:hAnsi="Calibri" w:cs="Calibri"/>
          <w:color w:val="0070C0"/>
          <w:sz w:val="22"/>
          <w:szCs w:val="22"/>
        </w:rPr>
        <w:t>questions</w:t>
      </w:r>
      <w:r w:rsidRPr="00E110AB">
        <w:rPr>
          <w:rFonts w:ascii="Calibri" w:hAnsi="Calibri" w:cs="Calibri"/>
          <w:color w:val="0070C0"/>
          <w:sz w:val="22"/>
          <w:szCs w:val="22"/>
        </w:rPr>
        <w:t xml:space="preserve"> </w:t>
      </w:r>
    </w:p>
    <w:p w14:paraId="31450B85" w14:textId="77777777" w:rsidR="0070539A" w:rsidRDefault="0070539A" w:rsidP="00D57C07">
      <w:pPr>
        <w:ind w:left="720"/>
        <w:rPr>
          <w:rFonts w:ascii="Calibri" w:hAnsi="Calibri" w:cs="Calibri"/>
          <w:color w:val="0070C0"/>
          <w:sz w:val="22"/>
          <w:szCs w:val="22"/>
        </w:rPr>
      </w:pPr>
    </w:p>
    <w:p w14:paraId="48E74E36" w14:textId="5FB928FA" w:rsidR="00E84C1A" w:rsidRDefault="00E84C1A" w:rsidP="00D57C07">
      <w:pPr>
        <w:ind w:left="720"/>
        <w:rPr>
          <w:rFonts w:ascii="Calibri" w:hAnsi="Calibri" w:cs="Calibri"/>
          <w:color w:val="0070C0"/>
          <w:sz w:val="22"/>
          <w:szCs w:val="22"/>
        </w:rPr>
      </w:pPr>
      <w:r>
        <w:rPr>
          <w:rFonts w:ascii="Calibri" w:hAnsi="Calibri" w:cs="Calibri"/>
          <w:color w:val="0070C0"/>
          <w:sz w:val="22"/>
          <w:szCs w:val="22"/>
        </w:rPr>
        <w:t>Jennifer:</w:t>
      </w:r>
    </w:p>
    <w:p w14:paraId="2ECD0B51" w14:textId="447444AF" w:rsidR="004274D2" w:rsidRDefault="004274D2"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 xml:space="preserve">The tools already developed are to some extent already focused on </w:t>
      </w:r>
      <w:proofErr w:type="gramStart"/>
      <w:r>
        <w:rPr>
          <w:rFonts w:ascii="Calibri" w:hAnsi="Calibri" w:cs="Calibri"/>
          <w:color w:val="0070C0"/>
          <w:sz w:val="22"/>
          <w:szCs w:val="22"/>
        </w:rPr>
        <w:t>particular types</w:t>
      </w:r>
      <w:proofErr w:type="gramEnd"/>
      <w:r>
        <w:rPr>
          <w:rFonts w:ascii="Calibri" w:hAnsi="Calibri" w:cs="Calibri"/>
          <w:color w:val="0070C0"/>
          <w:sz w:val="22"/>
          <w:szCs w:val="22"/>
        </w:rPr>
        <w:t xml:space="preserve"> of estimates</w:t>
      </w:r>
      <w:r w:rsidR="00FD601B">
        <w:rPr>
          <w:rFonts w:ascii="Calibri" w:hAnsi="Calibri" w:cs="Calibri"/>
          <w:color w:val="0070C0"/>
          <w:sz w:val="22"/>
          <w:szCs w:val="22"/>
        </w:rPr>
        <w:t xml:space="preserve">, temporal scales, </w:t>
      </w:r>
      <w:r>
        <w:rPr>
          <w:rFonts w:ascii="Calibri" w:hAnsi="Calibri" w:cs="Calibri"/>
          <w:color w:val="0070C0"/>
          <w:sz w:val="22"/>
          <w:szCs w:val="22"/>
        </w:rPr>
        <w:t>and objectives</w:t>
      </w:r>
      <w:r w:rsidR="00FD601B">
        <w:rPr>
          <w:rFonts w:ascii="Calibri" w:hAnsi="Calibri" w:cs="Calibri"/>
          <w:color w:val="0070C0"/>
          <w:sz w:val="22"/>
          <w:szCs w:val="22"/>
        </w:rPr>
        <w:t>,</w:t>
      </w:r>
      <w:r>
        <w:rPr>
          <w:rFonts w:ascii="Calibri" w:hAnsi="Calibri" w:cs="Calibri"/>
          <w:color w:val="0070C0"/>
          <w:sz w:val="22"/>
          <w:szCs w:val="22"/>
        </w:rPr>
        <w:t xml:space="preserve"> </w:t>
      </w:r>
      <w:r w:rsidR="00C15731">
        <w:rPr>
          <w:rFonts w:ascii="Calibri" w:hAnsi="Calibri" w:cs="Calibri"/>
          <w:color w:val="0070C0"/>
          <w:sz w:val="22"/>
          <w:szCs w:val="22"/>
        </w:rPr>
        <w:t xml:space="preserve">and each have their own limitations. </w:t>
      </w:r>
    </w:p>
    <w:p w14:paraId="1D061431" w14:textId="77777777" w:rsidR="004274D2" w:rsidRDefault="004274D2" w:rsidP="00D57C07">
      <w:pPr>
        <w:pStyle w:val="ListParagraph"/>
        <w:ind w:left="1440"/>
        <w:rPr>
          <w:rFonts w:ascii="Calibri" w:hAnsi="Calibri" w:cs="Calibri"/>
          <w:color w:val="0070C0"/>
          <w:sz w:val="22"/>
          <w:szCs w:val="22"/>
        </w:rPr>
      </w:pPr>
    </w:p>
    <w:p w14:paraId="42FA1DD9" w14:textId="6B6C24CF" w:rsidR="00500B0D" w:rsidRDefault="00500B0D"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The co-leads of the two team could work closely together</w:t>
      </w:r>
    </w:p>
    <w:p w14:paraId="26F3800B" w14:textId="2D8CD054" w:rsidR="00E84C1A" w:rsidRDefault="00E84C1A"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 xml:space="preserve">The technical side of things for documenting methods and developing online tools is a lot of work already and thus having someone lead this </w:t>
      </w:r>
      <w:r w:rsidR="00500B0D">
        <w:rPr>
          <w:rFonts w:ascii="Calibri" w:hAnsi="Calibri" w:cs="Calibri"/>
          <w:color w:val="0070C0"/>
          <w:sz w:val="22"/>
          <w:szCs w:val="22"/>
        </w:rPr>
        <w:t>with devoted expertise could be more efficient</w:t>
      </w:r>
    </w:p>
    <w:p w14:paraId="5597F7E6" w14:textId="4338F7AB" w:rsidR="00E84C1A" w:rsidRDefault="00E84C1A"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For management, and particular management questions, another person could lead these efforts</w:t>
      </w:r>
    </w:p>
    <w:p w14:paraId="4C33DEAE" w14:textId="0E20FA4A" w:rsidR="00E84C1A" w:rsidRDefault="00E84C1A"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 xml:space="preserve">Both teams could </w:t>
      </w:r>
      <w:proofErr w:type="gramStart"/>
      <w:r>
        <w:rPr>
          <w:rFonts w:ascii="Calibri" w:hAnsi="Calibri" w:cs="Calibri"/>
          <w:color w:val="0070C0"/>
          <w:sz w:val="22"/>
          <w:szCs w:val="22"/>
        </w:rPr>
        <w:t>overlap</w:t>
      </w:r>
      <w:proofErr w:type="gramEnd"/>
      <w:r>
        <w:rPr>
          <w:rFonts w:ascii="Calibri" w:hAnsi="Calibri" w:cs="Calibri"/>
          <w:color w:val="0070C0"/>
          <w:sz w:val="22"/>
          <w:szCs w:val="22"/>
        </w:rPr>
        <w:t xml:space="preserve"> and the co-leads would work closely together</w:t>
      </w:r>
    </w:p>
    <w:p w14:paraId="2A285F23" w14:textId="15AD3871" w:rsidR="00E84C1A" w:rsidRDefault="00E84C1A"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Eventually over time, the two teams could merge into one team</w:t>
      </w:r>
    </w:p>
    <w:p w14:paraId="0E0433C8" w14:textId="77777777" w:rsidR="00E84C1A" w:rsidRPr="006C538B" w:rsidRDefault="00E84C1A" w:rsidP="00D57C07">
      <w:pPr>
        <w:ind w:left="720"/>
        <w:rPr>
          <w:rFonts w:ascii="Calibri" w:hAnsi="Calibri" w:cs="Calibri"/>
          <w:color w:val="0070C0"/>
          <w:sz w:val="22"/>
          <w:szCs w:val="22"/>
        </w:rPr>
      </w:pPr>
    </w:p>
    <w:p w14:paraId="7868B2CD" w14:textId="77777777" w:rsidR="002C3BAF" w:rsidRPr="002C3BAF" w:rsidRDefault="002C3BAF" w:rsidP="00D57C07">
      <w:pPr>
        <w:ind w:left="720"/>
        <w:rPr>
          <w:rFonts w:ascii="Calibri" w:hAnsi="Calibri" w:cs="Calibri"/>
          <w:color w:val="0070C0"/>
          <w:sz w:val="22"/>
          <w:szCs w:val="22"/>
        </w:rPr>
      </w:pPr>
    </w:p>
    <w:p w14:paraId="5E86EC09" w14:textId="094D225C" w:rsidR="00753750" w:rsidRDefault="00753750" w:rsidP="00D57C07">
      <w:pPr>
        <w:ind w:left="720"/>
        <w:rPr>
          <w:rFonts w:ascii="Calibri" w:hAnsi="Calibri" w:cs="Calibri"/>
          <w:color w:val="0070C0"/>
          <w:sz w:val="22"/>
          <w:szCs w:val="22"/>
        </w:rPr>
      </w:pPr>
      <w:r>
        <w:rPr>
          <w:rFonts w:ascii="Calibri" w:hAnsi="Calibri" w:cs="Calibri"/>
          <w:color w:val="0070C0"/>
          <w:sz w:val="22"/>
          <w:szCs w:val="22"/>
        </w:rPr>
        <w:t>Russell:</w:t>
      </w:r>
    </w:p>
    <w:p w14:paraId="70D971FA" w14:textId="3BB34755" w:rsidR="00A51F2B" w:rsidRDefault="00A51F2B"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Short-term documentation of methods is important, include data sets and definitions</w:t>
      </w:r>
    </w:p>
    <w:p w14:paraId="0D88345F" w14:textId="5BA173AA" w:rsidR="008413E8" w:rsidRPr="00532C58" w:rsidRDefault="00A51F2B"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Development of online tools can be longer term</w:t>
      </w:r>
    </w:p>
    <w:p w14:paraId="587729FA" w14:textId="77777777" w:rsidR="00F02C82" w:rsidRDefault="00F02C82" w:rsidP="00D57C07">
      <w:pPr>
        <w:ind w:left="720"/>
        <w:rPr>
          <w:rFonts w:ascii="Calibri" w:hAnsi="Calibri" w:cs="Calibri"/>
          <w:color w:val="0070C0"/>
          <w:sz w:val="22"/>
          <w:szCs w:val="22"/>
        </w:rPr>
      </w:pPr>
    </w:p>
    <w:p w14:paraId="60AF5DA7" w14:textId="065C264B" w:rsidR="00753750" w:rsidRDefault="00753750" w:rsidP="00D57C07">
      <w:pPr>
        <w:ind w:left="720"/>
        <w:rPr>
          <w:rFonts w:ascii="Calibri" w:hAnsi="Calibri" w:cs="Calibri"/>
          <w:color w:val="0070C0"/>
          <w:sz w:val="22"/>
          <w:szCs w:val="22"/>
        </w:rPr>
      </w:pPr>
      <w:r>
        <w:rPr>
          <w:rFonts w:ascii="Calibri" w:hAnsi="Calibri" w:cs="Calibri"/>
          <w:color w:val="0070C0"/>
          <w:sz w:val="22"/>
          <w:szCs w:val="22"/>
        </w:rPr>
        <w:t xml:space="preserve">Jennifer: </w:t>
      </w:r>
    </w:p>
    <w:p w14:paraId="7F642562" w14:textId="71DF46B6" w:rsidR="00EB2E36" w:rsidRDefault="00C3684D"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 xml:space="preserve">Wait for Jody to have internal meetings and see where to go from there? </w:t>
      </w:r>
    </w:p>
    <w:p w14:paraId="2C12AF14" w14:textId="77777777" w:rsidR="006E7E74" w:rsidRDefault="006E7E74" w:rsidP="00D57C07">
      <w:pPr>
        <w:ind w:left="720"/>
        <w:rPr>
          <w:rFonts w:ascii="Calibri" w:hAnsi="Calibri" w:cs="Calibri"/>
          <w:color w:val="0070C0"/>
          <w:sz w:val="22"/>
          <w:szCs w:val="22"/>
        </w:rPr>
      </w:pPr>
    </w:p>
    <w:p w14:paraId="6B7986C7" w14:textId="03D561B9" w:rsidR="00C3684D" w:rsidRDefault="00C3684D" w:rsidP="00D57C07">
      <w:pPr>
        <w:ind w:left="720"/>
        <w:rPr>
          <w:rFonts w:ascii="Calibri" w:hAnsi="Calibri" w:cs="Calibri"/>
          <w:color w:val="0070C0"/>
          <w:sz w:val="22"/>
          <w:szCs w:val="22"/>
        </w:rPr>
      </w:pPr>
      <w:r>
        <w:rPr>
          <w:rFonts w:ascii="Calibri" w:hAnsi="Calibri" w:cs="Calibri"/>
          <w:color w:val="0070C0"/>
          <w:sz w:val="22"/>
          <w:szCs w:val="22"/>
        </w:rPr>
        <w:t>Jody:</w:t>
      </w:r>
    </w:p>
    <w:p w14:paraId="5FFC5E09" w14:textId="38966277" w:rsidR="00753750" w:rsidRPr="00D57C07" w:rsidRDefault="00C3684D"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Yes.</w:t>
      </w:r>
    </w:p>
    <w:p w14:paraId="350CAA08" w14:textId="77777777" w:rsidR="00F02C82" w:rsidRPr="002C3BAF" w:rsidRDefault="00F02C82" w:rsidP="00D57C07">
      <w:pPr>
        <w:ind w:left="720"/>
        <w:rPr>
          <w:rFonts w:ascii="Calibri" w:hAnsi="Calibri" w:cs="Calibri"/>
          <w:color w:val="0070C0"/>
          <w:sz w:val="22"/>
          <w:szCs w:val="22"/>
        </w:rPr>
      </w:pPr>
    </w:p>
    <w:p w14:paraId="7139FB01" w14:textId="6F6572A9" w:rsidR="008413E8" w:rsidRPr="00BE492A" w:rsidRDefault="00BE492A" w:rsidP="00D57C07">
      <w:pPr>
        <w:ind w:left="720"/>
        <w:rPr>
          <w:rFonts w:ascii="Calibri" w:hAnsi="Calibri" w:cs="Calibri"/>
          <w:b/>
          <w:bCs/>
          <w:color w:val="0070C0"/>
          <w:sz w:val="22"/>
          <w:szCs w:val="22"/>
        </w:rPr>
      </w:pPr>
      <w:r w:rsidRPr="00BE492A">
        <w:rPr>
          <w:rFonts w:ascii="Calibri" w:hAnsi="Calibri" w:cs="Calibri"/>
          <w:b/>
          <w:bCs/>
          <w:color w:val="0070C0"/>
          <w:sz w:val="22"/>
          <w:szCs w:val="22"/>
        </w:rPr>
        <w:t>Next steps:</w:t>
      </w:r>
    </w:p>
    <w:p w14:paraId="3B891641" w14:textId="3C368552" w:rsidR="00BE492A" w:rsidRPr="00BE492A" w:rsidRDefault="001E645A"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Jennifer</w:t>
      </w:r>
      <w:r w:rsidR="00BE492A" w:rsidRPr="00BE492A">
        <w:rPr>
          <w:rFonts w:ascii="Calibri" w:hAnsi="Calibri" w:cs="Calibri"/>
          <w:color w:val="0070C0"/>
          <w:sz w:val="22"/>
          <w:szCs w:val="22"/>
        </w:rPr>
        <w:t xml:space="preserve"> sets up </w:t>
      </w:r>
      <w:r>
        <w:rPr>
          <w:rFonts w:ascii="Calibri" w:hAnsi="Calibri" w:cs="Calibri"/>
          <w:color w:val="0070C0"/>
          <w:sz w:val="22"/>
          <w:szCs w:val="22"/>
        </w:rPr>
        <w:t>Google Drive</w:t>
      </w:r>
    </w:p>
    <w:p w14:paraId="2CE82768" w14:textId="6D439292" w:rsidR="00BE492A" w:rsidRDefault="001E645A"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Jennifer</w:t>
      </w:r>
      <w:r w:rsidR="00BE492A" w:rsidRPr="00BE492A">
        <w:rPr>
          <w:rFonts w:ascii="Calibri" w:hAnsi="Calibri" w:cs="Calibri"/>
          <w:color w:val="0070C0"/>
          <w:sz w:val="22"/>
          <w:szCs w:val="22"/>
        </w:rPr>
        <w:t xml:space="preserve"> sets up GitHub repo</w:t>
      </w:r>
    </w:p>
    <w:p w14:paraId="6FD85DCF" w14:textId="0D27D235" w:rsidR="001E645A" w:rsidRDefault="001E645A" w:rsidP="00D57C07">
      <w:pPr>
        <w:pStyle w:val="ListParagraph"/>
        <w:numPr>
          <w:ilvl w:val="0"/>
          <w:numId w:val="7"/>
        </w:numPr>
        <w:ind w:left="1440"/>
        <w:rPr>
          <w:rFonts w:ascii="Calibri" w:hAnsi="Calibri" w:cs="Calibri"/>
          <w:color w:val="0070C0"/>
          <w:sz w:val="22"/>
          <w:szCs w:val="22"/>
        </w:rPr>
      </w:pPr>
      <w:r>
        <w:rPr>
          <w:rFonts w:ascii="Calibri" w:hAnsi="Calibri" w:cs="Calibri"/>
          <w:color w:val="0070C0"/>
          <w:sz w:val="22"/>
          <w:szCs w:val="22"/>
        </w:rPr>
        <w:t xml:space="preserve">Wait for Jody et al. to have internal meetings on </w:t>
      </w:r>
      <w:r w:rsidR="00F02C82">
        <w:rPr>
          <w:rFonts w:ascii="Calibri" w:hAnsi="Calibri" w:cs="Calibri"/>
          <w:color w:val="0070C0"/>
          <w:sz w:val="22"/>
          <w:szCs w:val="22"/>
        </w:rPr>
        <w:t xml:space="preserve">how to proceed: </w:t>
      </w:r>
      <w:r>
        <w:rPr>
          <w:rFonts w:ascii="Calibri" w:hAnsi="Calibri" w:cs="Calibri"/>
          <w:color w:val="0070C0"/>
          <w:sz w:val="22"/>
          <w:szCs w:val="22"/>
        </w:rPr>
        <w:t>whether we have two teams with two co-leads working closely together, or some other option</w:t>
      </w:r>
      <w:r w:rsidR="00295C6F">
        <w:rPr>
          <w:rFonts w:ascii="Calibri" w:hAnsi="Calibri" w:cs="Calibri"/>
          <w:color w:val="0070C0"/>
          <w:sz w:val="22"/>
          <w:szCs w:val="22"/>
        </w:rPr>
        <w:t>, or additional meetings</w:t>
      </w:r>
    </w:p>
    <w:p w14:paraId="21923DF3" w14:textId="77777777" w:rsidR="001E645A" w:rsidRPr="00D57C07" w:rsidRDefault="001E645A" w:rsidP="00D57C07">
      <w:pPr>
        <w:rPr>
          <w:rFonts w:ascii="Calibri" w:hAnsi="Calibri" w:cs="Calibri"/>
          <w:sz w:val="22"/>
          <w:szCs w:val="22"/>
        </w:rPr>
      </w:pPr>
    </w:p>
    <w:p w14:paraId="19C0984E" w14:textId="77777777" w:rsidR="008413E8" w:rsidRDefault="008413E8" w:rsidP="00174C3F">
      <w:pPr>
        <w:pStyle w:val="ListParagraph"/>
        <w:ind w:left="1440"/>
        <w:rPr>
          <w:rFonts w:ascii="Calibri" w:hAnsi="Calibri" w:cs="Calibri"/>
          <w:sz w:val="22"/>
          <w:szCs w:val="22"/>
        </w:rPr>
      </w:pPr>
    </w:p>
    <w:p w14:paraId="782BDF23" w14:textId="77777777" w:rsidR="00174C3F" w:rsidRPr="00671F38" w:rsidRDefault="00174C3F" w:rsidP="00174C3F">
      <w:pPr>
        <w:pStyle w:val="ListParagraph"/>
        <w:numPr>
          <w:ilvl w:val="0"/>
          <w:numId w:val="6"/>
        </w:numPr>
        <w:rPr>
          <w:rFonts w:ascii="Calibri" w:hAnsi="Calibri" w:cs="Calibri"/>
          <w:b/>
          <w:bCs/>
          <w:sz w:val="22"/>
          <w:szCs w:val="22"/>
        </w:rPr>
      </w:pPr>
      <w:r w:rsidRPr="00671F38">
        <w:rPr>
          <w:rFonts w:ascii="Calibri" w:hAnsi="Calibri" w:cs="Calibri"/>
          <w:b/>
          <w:bCs/>
          <w:sz w:val="22"/>
          <w:szCs w:val="22"/>
        </w:rPr>
        <w:t>Additional comments / questions for future consideration (5 minutes)</w:t>
      </w:r>
    </w:p>
    <w:p w14:paraId="461C31E2" w14:textId="77777777" w:rsidR="00174C3F" w:rsidRDefault="00174C3F" w:rsidP="00174C3F">
      <w:pPr>
        <w:rPr>
          <w:rFonts w:ascii="Calibri" w:hAnsi="Calibri" w:cs="Calibri"/>
          <w:sz w:val="22"/>
          <w:szCs w:val="22"/>
        </w:rPr>
      </w:pPr>
    </w:p>
    <w:p w14:paraId="42B281CB" w14:textId="64FE93EB" w:rsidR="00174C3F" w:rsidRPr="002C3BAF" w:rsidRDefault="00087469" w:rsidP="00174C3F">
      <w:pPr>
        <w:rPr>
          <w:rFonts w:ascii="Calibri" w:hAnsi="Calibri" w:cs="Calibri"/>
          <w:color w:val="0070C0"/>
          <w:sz w:val="22"/>
          <w:szCs w:val="22"/>
        </w:rPr>
      </w:pPr>
      <w:r>
        <w:rPr>
          <w:rFonts w:ascii="Calibri" w:hAnsi="Calibri" w:cs="Calibri"/>
          <w:color w:val="0070C0"/>
          <w:sz w:val="22"/>
          <w:szCs w:val="22"/>
        </w:rPr>
        <w:t xml:space="preserve">Jennifer: </w:t>
      </w:r>
      <w:r w:rsidR="002C3BAF" w:rsidRPr="002C3BAF">
        <w:rPr>
          <w:rFonts w:ascii="Calibri" w:hAnsi="Calibri" w:cs="Calibri"/>
          <w:color w:val="0070C0"/>
          <w:sz w:val="22"/>
          <w:szCs w:val="22"/>
        </w:rPr>
        <w:t xml:space="preserve">USACE’s thoughts? </w:t>
      </w:r>
      <w:r w:rsidR="002C3BAF">
        <w:rPr>
          <w:rFonts w:ascii="Calibri" w:hAnsi="Calibri" w:cs="Calibri"/>
          <w:color w:val="0070C0"/>
          <w:sz w:val="22"/>
          <w:szCs w:val="22"/>
        </w:rPr>
        <w:t xml:space="preserve">Questions? </w:t>
      </w:r>
      <w:r w:rsidR="001E0F66">
        <w:rPr>
          <w:rFonts w:ascii="Calibri" w:hAnsi="Calibri" w:cs="Calibri"/>
          <w:color w:val="0070C0"/>
          <w:sz w:val="22"/>
          <w:szCs w:val="22"/>
        </w:rPr>
        <w:t>(Thank you for your interest and for coming.)</w:t>
      </w:r>
    </w:p>
    <w:p w14:paraId="2ECA11DE" w14:textId="77777777" w:rsidR="00174C3F" w:rsidRPr="001E51B1" w:rsidRDefault="00174C3F">
      <w:pPr>
        <w:rPr>
          <w:rFonts w:ascii="Calibri" w:hAnsi="Calibri" w:cs="Calibri"/>
          <w:color w:val="0070C0"/>
          <w:sz w:val="22"/>
          <w:szCs w:val="22"/>
        </w:rPr>
      </w:pPr>
    </w:p>
    <w:p w14:paraId="30E4A33A" w14:textId="7BA7C540" w:rsidR="002C3BAF" w:rsidRPr="001E51B1" w:rsidRDefault="001947E9">
      <w:pPr>
        <w:rPr>
          <w:rFonts w:ascii="Calibri" w:hAnsi="Calibri" w:cs="Calibri"/>
          <w:color w:val="0070C0"/>
          <w:sz w:val="22"/>
          <w:szCs w:val="22"/>
        </w:rPr>
      </w:pPr>
      <w:r w:rsidRPr="001E51B1">
        <w:rPr>
          <w:rFonts w:ascii="Calibri" w:hAnsi="Calibri" w:cs="Calibri"/>
          <w:color w:val="0070C0"/>
          <w:sz w:val="22"/>
          <w:szCs w:val="22"/>
        </w:rPr>
        <w:lastRenderedPageBreak/>
        <w:t xml:space="preserve">Chris Peery: </w:t>
      </w:r>
      <w:r w:rsidR="00121079">
        <w:rPr>
          <w:rFonts w:ascii="Calibri" w:hAnsi="Calibri" w:cs="Calibri"/>
          <w:color w:val="0070C0"/>
          <w:sz w:val="22"/>
          <w:szCs w:val="22"/>
        </w:rPr>
        <w:t>I</w:t>
      </w:r>
      <w:r w:rsidRPr="001E51B1">
        <w:rPr>
          <w:rFonts w:ascii="Calibri" w:hAnsi="Calibri" w:cs="Calibri"/>
          <w:color w:val="0070C0"/>
          <w:sz w:val="22"/>
          <w:szCs w:val="22"/>
        </w:rPr>
        <w:t>nterested from operations standpoint</w:t>
      </w:r>
      <w:r w:rsidR="00121079">
        <w:rPr>
          <w:rFonts w:ascii="Calibri" w:hAnsi="Calibri" w:cs="Calibri"/>
          <w:color w:val="0070C0"/>
          <w:sz w:val="22"/>
          <w:szCs w:val="22"/>
        </w:rPr>
        <w:t>.</w:t>
      </w:r>
      <w:r w:rsidRPr="001E51B1">
        <w:rPr>
          <w:rFonts w:ascii="Calibri" w:hAnsi="Calibri" w:cs="Calibri"/>
          <w:color w:val="0070C0"/>
          <w:sz w:val="22"/>
          <w:szCs w:val="22"/>
        </w:rPr>
        <w:t xml:space="preserve"> </w:t>
      </w:r>
      <w:r w:rsidR="00121079">
        <w:rPr>
          <w:rFonts w:ascii="Calibri" w:hAnsi="Calibri" w:cs="Calibri"/>
          <w:color w:val="0070C0"/>
          <w:sz w:val="22"/>
          <w:szCs w:val="22"/>
        </w:rPr>
        <w:t>A</w:t>
      </w:r>
      <w:r w:rsidRPr="001E51B1">
        <w:rPr>
          <w:rFonts w:ascii="Calibri" w:hAnsi="Calibri" w:cs="Calibri"/>
          <w:color w:val="0070C0"/>
          <w:sz w:val="22"/>
          <w:szCs w:val="22"/>
        </w:rPr>
        <w:t xml:space="preserve">re we meeting the standards for the </w:t>
      </w:r>
      <w:proofErr w:type="spellStart"/>
      <w:r w:rsidRPr="001E51B1">
        <w:rPr>
          <w:rFonts w:ascii="Calibri" w:hAnsi="Calibri" w:cs="Calibri"/>
          <w:color w:val="0070C0"/>
          <w:sz w:val="22"/>
          <w:szCs w:val="22"/>
        </w:rPr>
        <w:t>BiOp</w:t>
      </w:r>
      <w:proofErr w:type="spellEnd"/>
      <w:r w:rsidRPr="001E51B1">
        <w:rPr>
          <w:rFonts w:ascii="Calibri" w:hAnsi="Calibri" w:cs="Calibri"/>
          <w:color w:val="0070C0"/>
          <w:sz w:val="22"/>
          <w:szCs w:val="22"/>
        </w:rPr>
        <w:t>. Interested in Fisheries Management</w:t>
      </w:r>
      <w:r w:rsidR="00AE78CD">
        <w:rPr>
          <w:rFonts w:ascii="Calibri" w:hAnsi="Calibri" w:cs="Calibri"/>
          <w:color w:val="0070C0"/>
          <w:sz w:val="22"/>
          <w:szCs w:val="22"/>
        </w:rPr>
        <w:t xml:space="preserve">, </w:t>
      </w:r>
      <w:r w:rsidR="00121079">
        <w:rPr>
          <w:rFonts w:ascii="Calibri" w:hAnsi="Calibri" w:cs="Calibri"/>
          <w:color w:val="0070C0"/>
          <w:sz w:val="22"/>
          <w:szCs w:val="22"/>
        </w:rPr>
        <w:t>but</w:t>
      </w:r>
      <w:r w:rsidRPr="001E51B1">
        <w:rPr>
          <w:rFonts w:ascii="Calibri" w:hAnsi="Calibri" w:cs="Calibri"/>
          <w:color w:val="0070C0"/>
          <w:sz w:val="22"/>
          <w:szCs w:val="22"/>
        </w:rPr>
        <w:t xml:space="preserve"> </w:t>
      </w:r>
      <w:r w:rsidR="00121079">
        <w:rPr>
          <w:rFonts w:ascii="Calibri" w:hAnsi="Calibri" w:cs="Calibri"/>
          <w:color w:val="0070C0"/>
          <w:sz w:val="22"/>
          <w:szCs w:val="22"/>
        </w:rPr>
        <w:t>t</w:t>
      </w:r>
      <w:r w:rsidRPr="001E51B1">
        <w:rPr>
          <w:rFonts w:ascii="Calibri" w:hAnsi="Calibri" w:cs="Calibri"/>
          <w:color w:val="0070C0"/>
          <w:sz w:val="22"/>
          <w:szCs w:val="22"/>
        </w:rPr>
        <w:t xml:space="preserve">his should be secondary. </w:t>
      </w:r>
    </w:p>
    <w:p w14:paraId="0C12E167" w14:textId="77777777" w:rsidR="001947E9" w:rsidRPr="001E51B1" w:rsidRDefault="001947E9">
      <w:pPr>
        <w:rPr>
          <w:rFonts w:ascii="Calibri" w:hAnsi="Calibri" w:cs="Calibri"/>
          <w:color w:val="0070C0"/>
          <w:sz w:val="22"/>
          <w:szCs w:val="22"/>
        </w:rPr>
      </w:pPr>
    </w:p>
    <w:p w14:paraId="6DA7CBBD" w14:textId="42911A02" w:rsidR="001947E9" w:rsidRPr="001E51B1" w:rsidRDefault="009E79B2">
      <w:pPr>
        <w:rPr>
          <w:rFonts w:ascii="Calibri" w:hAnsi="Calibri" w:cs="Calibri"/>
          <w:color w:val="0070C0"/>
          <w:sz w:val="22"/>
          <w:szCs w:val="22"/>
        </w:rPr>
      </w:pPr>
      <w:r w:rsidRPr="001E51B1">
        <w:rPr>
          <w:rFonts w:ascii="Calibri" w:hAnsi="Calibri" w:cs="Calibri"/>
          <w:color w:val="0070C0"/>
          <w:sz w:val="22"/>
          <w:szCs w:val="22"/>
        </w:rPr>
        <w:t>Cindy Studebaker: Agree with Jody</w:t>
      </w:r>
      <w:r w:rsidR="00475CD8" w:rsidRPr="001E51B1">
        <w:rPr>
          <w:rFonts w:ascii="Calibri" w:hAnsi="Calibri" w:cs="Calibri"/>
          <w:color w:val="0070C0"/>
          <w:sz w:val="22"/>
          <w:szCs w:val="22"/>
        </w:rPr>
        <w:t xml:space="preserve">’s comment about making these tools intentional and applicable to management… </w:t>
      </w:r>
      <w:r w:rsidRPr="001E51B1">
        <w:rPr>
          <w:rFonts w:ascii="Calibri" w:hAnsi="Calibri" w:cs="Calibri"/>
          <w:color w:val="0070C0"/>
          <w:sz w:val="22"/>
          <w:szCs w:val="22"/>
        </w:rPr>
        <w:t xml:space="preserve"> </w:t>
      </w:r>
    </w:p>
    <w:p w14:paraId="2E649090" w14:textId="13B2903B" w:rsidR="00475CD8" w:rsidRPr="001E51B1" w:rsidRDefault="00475CD8">
      <w:pPr>
        <w:rPr>
          <w:rFonts w:ascii="Calibri" w:hAnsi="Calibri" w:cs="Calibri"/>
          <w:color w:val="0070C0"/>
          <w:sz w:val="22"/>
          <w:szCs w:val="22"/>
        </w:rPr>
      </w:pPr>
      <w:r w:rsidRPr="001E51B1">
        <w:rPr>
          <w:rFonts w:ascii="Calibri" w:hAnsi="Calibri" w:cs="Calibri"/>
          <w:color w:val="0070C0"/>
          <w:sz w:val="22"/>
          <w:szCs w:val="22"/>
        </w:rPr>
        <w:t>Seems like TMT is key audience</w:t>
      </w:r>
    </w:p>
    <w:p w14:paraId="2AF53B43" w14:textId="77777777" w:rsidR="00BD31A7" w:rsidRDefault="00BD31A7">
      <w:pPr>
        <w:rPr>
          <w:rFonts w:ascii="Calibri" w:hAnsi="Calibri" w:cs="Calibri"/>
          <w:color w:val="0070C0"/>
          <w:sz w:val="22"/>
          <w:szCs w:val="22"/>
        </w:rPr>
      </w:pPr>
    </w:p>
    <w:p w14:paraId="45BF34A2" w14:textId="77777777" w:rsidR="00360FEE" w:rsidRDefault="00360FEE">
      <w:pPr>
        <w:rPr>
          <w:rFonts w:ascii="Calibri" w:hAnsi="Calibri" w:cs="Calibri"/>
          <w:color w:val="0070C0"/>
          <w:sz w:val="22"/>
          <w:szCs w:val="22"/>
        </w:rPr>
      </w:pPr>
    </w:p>
    <w:p w14:paraId="2C21FD33" w14:textId="5352F5EE" w:rsidR="001E51B1" w:rsidRPr="001E51B1" w:rsidRDefault="001E51B1">
      <w:pPr>
        <w:rPr>
          <w:rFonts w:ascii="Calibri" w:hAnsi="Calibri" w:cs="Calibri"/>
          <w:color w:val="0070C0"/>
          <w:sz w:val="22"/>
          <w:szCs w:val="22"/>
        </w:rPr>
      </w:pPr>
      <w:r>
        <w:rPr>
          <w:rFonts w:ascii="Calibri" w:hAnsi="Calibri" w:cs="Calibri"/>
          <w:color w:val="0070C0"/>
          <w:sz w:val="22"/>
          <w:szCs w:val="22"/>
        </w:rPr>
        <w:t>Thank you all!</w:t>
      </w:r>
      <w:r w:rsidR="00360FEE">
        <w:rPr>
          <w:rFonts w:ascii="Calibri" w:hAnsi="Calibri" w:cs="Calibri"/>
          <w:color w:val="0070C0"/>
          <w:sz w:val="22"/>
          <w:szCs w:val="22"/>
        </w:rPr>
        <w:t xml:space="preserve"> </w:t>
      </w:r>
    </w:p>
    <w:sectPr w:rsidR="001E51B1" w:rsidRPr="001E51B1">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33695" w14:textId="77777777" w:rsidR="00B97777" w:rsidRDefault="00B97777" w:rsidP="0094719A">
      <w:r>
        <w:separator/>
      </w:r>
    </w:p>
  </w:endnote>
  <w:endnote w:type="continuationSeparator" w:id="0">
    <w:p w14:paraId="1C9DA50B" w14:textId="77777777" w:rsidR="00B97777" w:rsidRDefault="00B97777" w:rsidP="00947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93980713"/>
      <w:docPartObj>
        <w:docPartGallery w:val="Page Numbers (Bottom of Page)"/>
        <w:docPartUnique/>
      </w:docPartObj>
    </w:sdtPr>
    <w:sdtContent>
      <w:p w14:paraId="62E2B906" w14:textId="0ABF48FA" w:rsidR="0094719A" w:rsidRDefault="0094719A" w:rsidP="00945A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1BDC63" w14:textId="77777777" w:rsidR="0094719A" w:rsidRDefault="0094719A" w:rsidP="009471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3834112"/>
      <w:docPartObj>
        <w:docPartGallery w:val="Page Numbers (Bottom of Page)"/>
        <w:docPartUnique/>
      </w:docPartObj>
    </w:sdtPr>
    <w:sdtContent>
      <w:p w14:paraId="2EF754FE" w14:textId="1D89B5C1" w:rsidR="0094719A" w:rsidRDefault="0094719A" w:rsidP="00945A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BF10E1" w14:textId="77777777" w:rsidR="0094719A" w:rsidRDefault="0094719A" w:rsidP="009471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1ADBC" w14:textId="77777777" w:rsidR="00B97777" w:rsidRDefault="00B97777" w:rsidP="0094719A">
      <w:r>
        <w:separator/>
      </w:r>
    </w:p>
  </w:footnote>
  <w:footnote w:type="continuationSeparator" w:id="0">
    <w:p w14:paraId="0A2E8EBC" w14:textId="77777777" w:rsidR="00B97777" w:rsidRDefault="00B97777" w:rsidP="00947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447E"/>
    <w:multiLevelType w:val="multilevel"/>
    <w:tmpl w:val="D4685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94502"/>
    <w:multiLevelType w:val="hybridMultilevel"/>
    <w:tmpl w:val="B7CED74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C114F4"/>
    <w:multiLevelType w:val="hybridMultilevel"/>
    <w:tmpl w:val="B7CED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D1886"/>
    <w:multiLevelType w:val="hybridMultilevel"/>
    <w:tmpl w:val="33F49B46"/>
    <w:lvl w:ilvl="0" w:tplc="FB12929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B6D26"/>
    <w:multiLevelType w:val="multilevel"/>
    <w:tmpl w:val="4196A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7720D"/>
    <w:multiLevelType w:val="hybridMultilevel"/>
    <w:tmpl w:val="1B44457A"/>
    <w:lvl w:ilvl="0" w:tplc="0FF0EF48">
      <w:start w:val="6"/>
      <w:numFmt w:val="bullet"/>
      <w:lvlText w:val="-"/>
      <w:lvlJc w:val="left"/>
      <w:pPr>
        <w:ind w:left="720" w:hanging="360"/>
      </w:pPr>
      <w:rPr>
        <w:rFonts w:ascii="Helvetica Neue" w:eastAsiaTheme="minorHAnsi" w:hAnsi="Helvetica Neue" w:cs="Helvetica Neue"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D646C5"/>
    <w:multiLevelType w:val="hybridMultilevel"/>
    <w:tmpl w:val="8E04C56A"/>
    <w:lvl w:ilvl="0" w:tplc="AC9A1720">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F555F"/>
    <w:multiLevelType w:val="hybridMultilevel"/>
    <w:tmpl w:val="E44E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E911BE"/>
    <w:multiLevelType w:val="multilevel"/>
    <w:tmpl w:val="CAA6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92506"/>
    <w:multiLevelType w:val="hybridMultilevel"/>
    <w:tmpl w:val="AD54EE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843968">
    <w:abstractNumId w:val="8"/>
  </w:num>
  <w:num w:numId="2" w16cid:durableId="1469124991">
    <w:abstractNumId w:val="0"/>
  </w:num>
  <w:num w:numId="3" w16cid:durableId="221529429">
    <w:abstractNumId w:val="4"/>
  </w:num>
  <w:num w:numId="4" w16cid:durableId="358820668">
    <w:abstractNumId w:val="9"/>
  </w:num>
  <w:num w:numId="5" w16cid:durableId="1074082374">
    <w:abstractNumId w:val="2"/>
  </w:num>
  <w:num w:numId="6" w16cid:durableId="686373494">
    <w:abstractNumId w:val="1"/>
  </w:num>
  <w:num w:numId="7" w16cid:durableId="1161047355">
    <w:abstractNumId w:val="3"/>
  </w:num>
  <w:num w:numId="8" w16cid:durableId="285427526">
    <w:abstractNumId w:val="5"/>
  </w:num>
  <w:num w:numId="9" w16cid:durableId="2032879188">
    <w:abstractNumId w:val="6"/>
  </w:num>
  <w:num w:numId="10" w16cid:durableId="135065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08"/>
    <w:rsid w:val="000229AF"/>
    <w:rsid w:val="00045F28"/>
    <w:rsid w:val="00055208"/>
    <w:rsid w:val="00073BBD"/>
    <w:rsid w:val="000778CF"/>
    <w:rsid w:val="00087469"/>
    <w:rsid w:val="00090AF8"/>
    <w:rsid w:val="000915D4"/>
    <w:rsid w:val="000B344C"/>
    <w:rsid w:val="000B7997"/>
    <w:rsid w:val="000E3C1C"/>
    <w:rsid w:val="00100FC0"/>
    <w:rsid w:val="00115B03"/>
    <w:rsid w:val="00121079"/>
    <w:rsid w:val="001349C1"/>
    <w:rsid w:val="001504BF"/>
    <w:rsid w:val="001577A0"/>
    <w:rsid w:val="0016486B"/>
    <w:rsid w:val="00174C3F"/>
    <w:rsid w:val="00183DF2"/>
    <w:rsid w:val="001947E9"/>
    <w:rsid w:val="001C0D5F"/>
    <w:rsid w:val="001C3704"/>
    <w:rsid w:val="001D7C56"/>
    <w:rsid w:val="001E0F66"/>
    <w:rsid w:val="001E51B1"/>
    <w:rsid w:val="001E645A"/>
    <w:rsid w:val="001F665D"/>
    <w:rsid w:val="002206B4"/>
    <w:rsid w:val="00240732"/>
    <w:rsid w:val="002430D5"/>
    <w:rsid w:val="002525A9"/>
    <w:rsid w:val="00253492"/>
    <w:rsid w:val="00260BEB"/>
    <w:rsid w:val="00270D26"/>
    <w:rsid w:val="00293C80"/>
    <w:rsid w:val="00294563"/>
    <w:rsid w:val="00295C6F"/>
    <w:rsid w:val="002C0159"/>
    <w:rsid w:val="002C3BAF"/>
    <w:rsid w:val="00303A3D"/>
    <w:rsid w:val="00312769"/>
    <w:rsid w:val="0031556A"/>
    <w:rsid w:val="00360FEE"/>
    <w:rsid w:val="0036322B"/>
    <w:rsid w:val="00372BA3"/>
    <w:rsid w:val="003A6A8A"/>
    <w:rsid w:val="003B5A0C"/>
    <w:rsid w:val="003E33AF"/>
    <w:rsid w:val="0041363F"/>
    <w:rsid w:val="004274D2"/>
    <w:rsid w:val="00433918"/>
    <w:rsid w:val="00447812"/>
    <w:rsid w:val="00464492"/>
    <w:rsid w:val="00475BF3"/>
    <w:rsid w:val="00475CD8"/>
    <w:rsid w:val="00481C45"/>
    <w:rsid w:val="004A6F86"/>
    <w:rsid w:val="004B5884"/>
    <w:rsid w:val="004F0549"/>
    <w:rsid w:val="00500B0D"/>
    <w:rsid w:val="0051719B"/>
    <w:rsid w:val="00520EC4"/>
    <w:rsid w:val="00522745"/>
    <w:rsid w:val="00532C58"/>
    <w:rsid w:val="00535281"/>
    <w:rsid w:val="00537756"/>
    <w:rsid w:val="00551450"/>
    <w:rsid w:val="0055197B"/>
    <w:rsid w:val="00557488"/>
    <w:rsid w:val="00572C26"/>
    <w:rsid w:val="0057685D"/>
    <w:rsid w:val="00587FCF"/>
    <w:rsid w:val="00594C13"/>
    <w:rsid w:val="005A1B53"/>
    <w:rsid w:val="005A4F5C"/>
    <w:rsid w:val="005E179F"/>
    <w:rsid w:val="00606532"/>
    <w:rsid w:val="00620008"/>
    <w:rsid w:val="00626886"/>
    <w:rsid w:val="006404A6"/>
    <w:rsid w:val="00652230"/>
    <w:rsid w:val="00671F38"/>
    <w:rsid w:val="00682E75"/>
    <w:rsid w:val="00690F17"/>
    <w:rsid w:val="006A1E99"/>
    <w:rsid w:val="006A7E25"/>
    <w:rsid w:val="006C538B"/>
    <w:rsid w:val="006E7E74"/>
    <w:rsid w:val="0070539A"/>
    <w:rsid w:val="007145DA"/>
    <w:rsid w:val="00720CBA"/>
    <w:rsid w:val="00725D28"/>
    <w:rsid w:val="00735708"/>
    <w:rsid w:val="00743829"/>
    <w:rsid w:val="00753750"/>
    <w:rsid w:val="00755E3C"/>
    <w:rsid w:val="00774185"/>
    <w:rsid w:val="007A3979"/>
    <w:rsid w:val="007B311D"/>
    <w:rsid w:val="007B761F"/>
    <w:rsid w:val="007C13E0"/>
    <w:rsid w:val="007D2BDA"/>
    <w:rsid w:val="008212D5"/>
    <w:rsid w:val="008342B8"/>
    <w:rsid w:val="008413E8"/>
    <w:rsid w:val="00876B14"/>
    <w:rsid w:val="0089451B"/>
    <w:rsid w:val="008E5C5A"/>
    <w:rsid w:val="00933D71"/>
    <w:rsid w:val="00936EA2"/>
    <w:rsid w:val="0094719A"/>
    <w:rsid w:val="00963647"/>
    <w:rsid w:val="0099062E"/>
    <w:rsid w:val="009A2A91"/>
    <w:rsid w:val="009B0971"/>
    <w:rsid w:val="009B7CE1"/>
    <w:rsid w:val="009D10F0"/>
    <w:rsid w:val="009D365D"/>
    <w:rsid w:val="009D5F27"/>
    <w:rsid w:val="009E0B95"/>
    <w:rsid w:val="009E79B2"/>
    <w:rsid w:val="00A006CB"/>
    <w:rsid w:val="00A17FD2"/>
    <w:rsid w:val="00A446B4"/>
    <w:rsid w:val="00A51F2B"/>
    <w:rsid w:val="00A65AC9"/>
    <w:rsid w:val="00A72A79"/>
    <w:rsid w:val="00AC62CE"/>
    <w:rsid w:val="00AC62EC"/>
    <w:rsid w:val="00AD6C22"/>
    <w:rsid w:val="00AE357F"/>
    <w:rsid w:val="00AE78CD"/>
    <w:rsid w:val="00AF56F0"/>
    <w:rsid w:val="00B033B0"/>
    <w:rsid w:val="00B04906"/>
    <w:rsid w:val="00B647E3"/>
    <w:rsid w:val="00B80EBE"/>
    <w:rsid w:val="00B844EF"/>
    <w:rsid w:val="00B97777"/>
    <w:rsid w:val="00B97A28"/>
    <w:rsid w:val="00BA04A8"/>
    <w:rsid w:val="00BA3B15"/>
    <w:rsid w:val="00BA7494"/>
    <w:rsid w:val="00BD31A7"/>
    <w:rsid w:val="00BD32BA"/>
    <w:rsid w:val="00BD6CC7"/>
    <w:rsid w:val="00BE492A"/>
    <w:rsid w:val="00BF7916"/>
    <w:rsid w:val="00C03E7E"/>
    <w:rsid w:val="00C14D9C"/>
    <w:rsid w:val="00C15731"/>
    <w:rsid w:val="00C30CA9"/>
    <w:rsid w:val="00C3684D"/>
    <w:rsid w:val="00C4361F"/>
    <w:rsid w:val="00C6472F"/>
    <w:rsid w:val="00C71B22"/>
    <w:rsid w:val="00C95D80"/>
    <w:rsid w:val="00CA7ADE"/>
    <w:rsid w:val="00CD2794"/>
    <w:rsid w:val="00D33B94"/>
    <w:rsid w:val="00D4476E"/>
    <w:rsid w:val="00D57C07"/>
    <w:rsid w:val="00D857ED"/>
    <w:rsid w:val="00DF0637"/>
    <w:rsid w:val="00E110AB"/>
    <w:rsid w:val="00E34023"/>
    <w:rsid w:val="00E6240B"/>
    <w:rsid w:val="00E63068"/>
    <w:rsid w:val="00E7461D"/>
    <w:rsid w:val="00E84C1A"/>
    <w:rsid w:val="00E91042"/>
    <w:rsid w:val="00EB2E36"/>
    <w:rsid w:val="00EE0676"/>
    <w:rsid w:val="00EF2AAC"/>
    <w:rsid w:val="00F02C82"/>
    <w:rsid w:val="00F12F25"/>
    <w:rsid w:val="00F16A39"/>
    <w:rsid w:val="00F35568"/>
    <w:rsid w:val="00F37659"/>
    <w:rsid w:val="00F43B09"/>
    <w:rsid w:val="00F43D59"/>
    <w:rsid w:val="00F44C67"/>
    <w:rsid w:val="00F56529"/>
    <w:rsid w:val="00F60897"/>
    <w:rsid w:val="00F62068"/>
    <w:rsid w:val="00F93A5B"/>
    <w:rsid w:val="00FB6322"/>
    <w:rsid w:val="00FD601B"/>
    <w:rsid w:val="00FE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5AD4"/>
  <w15:chartTrackingRefBased/>
  <w15:docId w15:val="{607406DB-A273-B14D-BA2E-9898404B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C9"/>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008"/>
    <w:rPr>
      <w:color w:val="0000FF"/>
      <w:u w:val="single"/>
    </w:rPr>
  </w:style>
  <w:style w:type="paragraph" w:styleId="ListParagraph">
    <w:name w:val="List Paragraph"/>
    <w:basedOn w:val="Normal"/>
    <w:uiPriority w:val="34"/>
    <w:qFormat/>
    <w:rsid w:val="009B0971"/>
    <w:pPr>
      <w:ind w:left="720"/>
      <w:contextualSpacing/>
    </w:pPr>
  </w:style>
  <w:style w:type="character" w:styleId="UnresolvedMention">
    <w:name w:val="Unresolved Mention"/>
    <w:basedOn w:val="DefaultParagraphFont"/>
    <w:uiPriority w:val="99"/>
    <w:semiHidden/>
    <w:unhideWhenUsed/>
    <w:rsid w:val="008E5C5A"/>
    <w:rPr>
      <w:color w:val="605E5C"/>
      <w:shd w:val="clear" w:color="auto" w:fill="E1DFDD"/>
    </w:rPr>
  </w:style>
  <w:style w:type="paragraph" w:styleId="Footer">
    <w:name w:val="footer"/>
    <w:basedOn w:val="Normal"/>
    <w:link w:val="FooterChar"/>
    <w:uiPriority w:val="99"/>
    <w:unhideWhenUsed/>
    <w:rsid w:val="0094719A"/>
    <w:pPr>
      <w:tabs>
        <w:tab w:val="center" w:pos="4680"/>
        <w:tab w:val="right" w:pos="9360"/>
      </w:tabs>
    </w:pPr>
  </w:style>
  <w:style w:type="character" w:customStyle="1" w:styleId="FooterChar">
    <w:name w:val="Footer Char"/>
    <w:basedOn w:val="DefaultParagraphFont"/>
    <w:link w:val="Footer"/>
    <w:uiPriority w:val="99"/>
    <w:rsid w:val="0094719A"/>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47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2125">
      <w:bodyDiv w:val="1"/>
      <w:marLeft w:val="0"/>
      <w:marRight w:val="0"/>
      <w:marTop w:val="0"/>
      <w:marBottom w:val="0"/>
      <w:divBdr>
        <w:top w:val="none" w:sz="0" w:space="0" w:color="auto"/>
        <w:left w:val="none" w:sz="0" w:space="0" w:color="auto"/>
        <w:bottom w:val="none" w:sz="0" w:space="0" w:color="auto"/>
        <w:right w:val="none" w:sz="0" w:space="0" w:color="auto"/>
      </w:divBdr>
      <w:divsChild>
        <w:div w:id="995916834">
          <w:marLeft w:val="0"/>
          <w:marRight w:val="0"/>
          <w:marTop w:val="0"/>
          <w:marBottom w:val="0"/>
          <w:divBdr>
            <w:top w:val="none" w:sz="0" w:space="0" w:color="auto"/>
            <w:left w:val="none" w:sz="0" w:space="0" w:color="auto"/>
            <w:bottom w:val="none" w:sz="0" w:space="0" w:color="auto"/>
            <w:right w:val="none" w:sz="0" w:space="0" w:color="auto"/>
          </w:divBdr>
        </w:div>
        <w:div w:id="1389110084">
          <w:marLeft w:val="0"/>
          <w:marRight w:val="0"/>
          <w:marTop w:val="0"/>
          <w:marBottom w:val="0"/>
          <w:divBdr>
            <w:top w:val="none" w:sz="0" w:space="0" w:color="auto"/>
            <w:left w:val="none" w:sz="0" w:space="0" w:color="auto"/>
            <w:bottom w:val="none" w:sz="0" w:space="0" w:color="auto"/>
            <w:right w:val="none" w:sz="0" w:space="0" w:color="auto"/>
          </w:divBdr>
        </w:div>
        <w:div w:id="2072724458">
          <w:marLeft w:val="0"/>
          <w:marRight w:val="0"/>
          <w:marTop w:val="0"/>
          <w:marBottom w:val="0"/>
          <w:divBdr>
            <w:top w:val="none" w:sz="0" w:space="0" w:color="auto"/>
            <w:left w:val="none" w:sz="0" w:space="0" w:color="auto"/>
            <w:bottom w:val="none" w:sz="0" w:space="0" w:color="auto"/>
            <w:right w:val="none" w:sz="0" w:space="0" w:color="auto"/>
          </w:divBdr>
        </w:div>
      </w:divsChild>
    </w:div>
    <w:div w:id="549849309">
      <w:bodyDiv w:val="1"/>
      <w:marLeft w:val="0"/>
      <w:marRight w:val="0"/>
      <w:marTop w:val="0"/>
      <w:marBottom w:val="0"/>
      <w:divBdr>
        <w:top w:val="none" w:sz="0" w:space="0" w:color="auto"/>
        <w:left w:val="none" w:sz="0" w:space="0" w:color="auto"/>
        <w:bottom w:val="none" w:sz="0" w:space="0" w:color="auto"/>
        <w:right w:val="none" w:sz="0" w:space="0" w:color="auto"/>
      </w:divBdr>
      <w:divsChild>
        <w:div w:id="1723211707">
          <w:marLeft w:val="0"/>
          <w:marRight w:val="0"/>
          <w:marTop w:val="0"/>
          <w:marBottom w:val="0"/>
          <w:divBdr>
            <w:top w:val="none" w:sz="0" w:space="0" w:color="auto"/>
            <w:left w:val="none" w:sz="0" w:space="0" w:color="auto"/>
            <w:bottom w:val="none" w:sz="0" w:space="0" w:color="auto"/>
            <w:right w:val="none" w:sz="0" w:space="0" w:color="auto"/>
          </w:divBdr>
        </w:div>
        <w:div w:id="1489052270">
          <w:marLeft w:val="0"/>
          <w:marRight w:val="0"/>
          <w:marTop w:val="0"/>
          <w:marBottom w:val="0"/>
          <w:divBdr>
            <w:top w:val="none" w:sz="0" w:space="0" w:color="auto"/>
            <w:left w:val="none" w:sz="0" w:space="0" w:color="auto"/>
            <w:bottom w:val="none" w:sz="0" w:space="0" w:color="auto"/>
            <w:right w:val="none" w:sz="0" w:space="0" w:color="auto"/>
          </w:divBdr>
        </w:div>
        <w:div w:id="462619974">
          <w:marLeft w:val="0"/>
          <w:marRight w:val="0"/>
          <w:marTop w:val="0"/>
          <w:marBottom w:val="0"/>
          <w:divBdr>
            <w:top w:val="none" w:sz="0" w:space="0" w:color="auto"/>
            <w:left w:val="none" w:sz="0" w:space="0" w:color="auto"/>
            <w:bottom w:val="none" w:sz="0" w:space="0" w:color="auto"/>
            <w:right w:val="none" w:sz="0" w:space="0" w:color="auto"/>
          </w:divBdr>
        </w:div>
        <w:div w:id="1405565758">
          <w:marLeft w:val="0"/>
          <w:marRight w:val="0"/>
          <w:marTop w:val="0"/>
          <w:marBottom w:val="0"/>
          <w:divBdr>
            <w:top w:val="none" w:sz="0" w:space="0" w:color="auto"/>
            <w:left w:val="none" w:sz="0" w:space="0" w:color="auto"/>
            <w:bottom w:val="none" w:sz="0" w:space="0" w:color="auto"/>
            <w:right w:val="none" w:sz="0" w:space="0" w:color="auto"/>
          </w:divBdr>
        </w:div>
        <w:div w:id="1253322458">
          <w:marLeft w:val="0"/>
          <w:marRight w:val="0"/>
          <w:marTop w:val="0"/>
          <w:marBottom w:val="0"/>
          <w:divBdr>
            <w:top w:val="none" w:sz="0" w:space="0" w:color="auto"/>
            <w:left w:val="none" w:sz="0" w:space="0" w:color="auto"/>
            <w:bottom w:val="none" w:sz="0" w:space="0" w:color="auto"/>
            <w:right w:val="none" w:sz="0" w:space="0" w:color="auto"/>
          </w:divBdr>
        </w:div>
        <w:div w:id="1868911265">
          <w:marLeft w:val="0"/>
          <w:marRight w:val="0"/>
          <w:marTop w:val="0"/>
          <w:marBottom w:val="0"/>
          <w:divBdr>
            <w:top w:val="none" w:sz="0" w:space="0" w:color="auto"/>
            <w:left w:val="none" w:sz="0" w:space="0" w:color="auto"/>
            <w:bottom w:val="none" w:sz="0" w:space="0" w:color="auto"/>
            <w:right w:val="none" w:sz="0" w:space="0" w:color="auto"/>
          </w:divBdr>
        </w:div>
        <w:div w:id="43455223">
          <w:marLeft w:val="0"/>
          <w:marRight w:val="0"/>
          <w:marTop w:val="0"/>
          <w:marBottom w:val="0"/>
          <w:divBdr>
            <w:top w:val="none" w:sz="0" w:space="0" w:color="auto"/>
            <w:left w:val="none" w:sz="0" w:space="0" w:color="auto"/>
            <w:bottom w:val="none" w:sz="0" w:space="0" w:color="auto"/>
            <w:right w:val="none" w:sz="0" w:space="0" w:color="auto"/>
          </w:divBdr>
        </w:div>
        <w:div w:id="640354251">
          <w:marLeft w:val="0"/>
          <w:marRight w:val="0"/>
          <w:marTop w:val="0"/>
          <w:marBottom w:val="0"/>
          <w:divBdr>
            <w:top w:val="none" w:sz="0" w:space="0" w:color="auto"/>
            <w:left w:val="none" w:sz="0" w:space="0" w:color="auto"/>
            <w:bottom w:val="none" w:sz="0" w:space="0" w:color="auto"/>
            <w:right w:val="none" w:sz="0" w:space="0" w:color="auto"/>
          </w:divBdr>
        </w:div>
        <w:div w:id="1802532850">
          <w:marLeft w:val="0"/>
          <w:marRight w:val="0"/>
          <w:marTop w:val="0"/>
          <w:marBottom w:val="0"/>
          <w:divBdr>
            <w:top w:val="none" w:sz="0" w:space="0" w:color="auto"/>
            <w:left w:val="none" w:sz="0" w:space="0" w:color="auto"/>
            <w:bottom w:val="none" w:sz="0" w:space="0" w:color="auto"/>
            <w:right w:val="none" w:sz="0" w:space="0" w:color="auto"/>
          </w:divBdr>
        </w:div>
        <w:div w:id="548687224">
          <w:marLeft w:val="0"/>
          <w:marRight w:val="0"/>
          <w:marTop w:val="0"/>
          <w:marBottom w:val="0"/>
          <w:divBdr>
            <w:top w:val="none" w:sz="0" w:space="0" w:color="auto"/>
            <w:left w:val="none" w:sz="0" w:space="0" w:color="auto"/>
            <w:bottom w:val="none" w:sz="0" w:space="0" w:color="auto"/>
            <w:right w:val="none" w:sz="0" w:space="0" w:color="auto"/>
          </w:divBdr>
        </w:div>
        <w:div w:id="516778154">
          <w:marLeft w:val="0"/>
          <w:marRight w:val="0"/>
          <w:marTop w:val="0"/>
          <w:marBottom w:val="0"/>
          <w:divBdr>
            <w:top w:val="none" w:sz="0" w:space="0" w:color="auto"/>
            <w:left w:val="none" w:sz="0" w:space="0" w:color="auto"/>
            <w:bottom w:val="none" w:sz="0" w:space="0" w:color="auto"/>
            <w:right w:val="none" w:sz="0" w:space="0" w:color="auto"/>
          </w:divBdr>
        </w:div>
        <w:div w:id="1560357073">
          <w:marLeft w:val="0"/>
          <w:marRight w:val="0"/>
          <w:marTop w:val="0"/>
          <w:marBottom w:val="0"/>
          <w:divBdr>
            <w:top w:val="none" w:sz="0" w:space="0" w:color="auto"/>
            <w:left w:val="none" w:sz="0" w:space="0" w:color="auto"/>
            <w:bottom w:val="none" w:sz="0" w:space="0" w:color="auto"/>
            <w:right w:val="none" w:sz="0" w:space="0" w:color="auto"/>
          </w:divBdr>
        </w:div>
        <w:div w:id="2007705808">
          <w:marLeft w:val="0"/>
          <w:marRight w:val="0"/>
          <w:marTop w:val="0"/>
          <w:marBottom w:val="0"/>
          <w:divBdr>
            <w:top w:val="none" w:sz="0" w:space="0" w:color="auto"/>
            <w:left w:val="none" w:sz="0" w:space="0" w:color="auto"/>
            <w:bottom w:val="none" w:sz="0" w:space="0" w:color="auto"/>
            <w:right w:val="none" w:sz="0" w:space="0" w:color="auto"/>
          </w:divBdr>
        </w:div>
        <w:div w:id="1318069380">
          <w:marLeft w:val="0"/>
          <w:marRight w:val="0"/>
          <w:marTop w:val="0"/>
          <w:marBottom w:val="0"/>
          <w:divBdr>
            <w:top w:val="none" w:sz="0" w:space="0" w:color="auto"/>
            <w:left w:val="none" w:sz="0" w:space="0" w:color="auto"/>
            <w:bottom w:val="none" w:sz="0" w:space="0" w:color="auto"/>
            <w:right w:val="none" w:sz="0" w:space="0" w:color="auto"/>
          </w:divBdr>
        </w:div>
        <w:div w:id="2092507196">
          <w:marLeft w:val="0"/>
          <w:marRight w:val="0"/>
          <w:marTop w:val="0"/>
          <w:marBottom w:val="0"/>
          <w:divBdr>
            <w:top w:val="none" w:sz="0" w:space="0" w:color="auto"/>
            <w:left w:val="none" w:sz="0" w:space="0" w:color="auto"/>
            <w:bottom w:val="none" w:sz="0" w:space="0" w:color="auto"/>
            <w:right w:val="none" w:sz="0" w:space="0" w:color="auto"/>
          </w:divBdr>
        </w:div>
        <w:div w:id="1078211481">
          <w:marLeft w:val="0"/>
          <w:marRight w:val="0"/>
          <w:marTop w:val="0"/>
          <w:marBottom w:val="0"/>
          <w:divBdr>
            <w:top w:val="none" w:sz="0" w:space="0" w:color="auto"/>
            <w:left w:val="none" w:sz="0" w:space="0" w:color="auto"/>
            <w:bottom w:val="none" w:sz="0" w:space="0" w:color="auto"/>
            <w:right w:val="none" w:sz="0" w:space="0" w:color="auto"/>
          </w:divBdr>
          <w:divsChild>
            <w:div w:id="462650146">
              <w:marLeft w:val="0"/>
              <w:marRight w:val="0"/>
              <w:marTop w:val="0"/>
              <w:marBottom w:val="0"/>
              <w:divBdr>
                <w:top w:val="none" w:sz="0" w:space="0" w:color="auto"/>
                <w:left w:val="none" w:sz="0" w:space="0" w:color="auto"/>
                <w:bottom w:val="none" w:sz="0" w:space="0" w:color="auto"/>
                <w:right w:val="none" w:sz="0" w:space="0" w:color="auto"/>
              </w:divBdr>
            </w:div>
            <w:div w:id="1826621953">
              <w:marLeft w:val="0"/>
              <w:marRight w:val="0"/>
              <w:marTop w:val="0"/>
              <w:marBottom w:val="0"/>
              <w:divBdr>
                <w:top w:val="none" w:sz="0" w:space="0" w:color="auto"/>
                <w:left w:val="none" w:sz="0" w:space="0" w:color="auto"/>
                <w:bottom w:val="none" w:sz="0" w:space="0" w:color="auto"/>
                <w:right w:val="none" w:sz="0" w:space="0" w:color="auto"/>
              </w:divBdr>
            </w:div>
          </w:divsChild>
        </w:div>
        <w:div w:id="472137776">
          <w:marLeft w:val="0"/>
          <w:marRight w:val="0"/>
          <w:marTop w:val="0"/>
          <w:marBottom w:val="0"/>
          <w:divBdr>
            <w:top w:val="none" w:sz="0" w:space="0" w:color="auto"/>
            <w:left w:val="none" w:sz="0" w:space="0" w:color="auto"/>
            <w:bottom w:val="none" w:sz="0" w:space="0" w:color="auto"/>
            <w:right w:val="none" w:sz="0" w:space="0" w:color="auto"/>
          </w:divBdr>
        </w:div>
        <w:div w:id="95904843">
          <w:marLeft w:val="0"/>
          <w:marRight w:val="0"/>
          <w:marTop w:val="0"/>
          <w:marBottom w:val="0"/>
          <w:divBdr>
            <w:top w:val="none" w:sz="0" w:space="0" w:color="auto"/>
            <w:left w:val="none" w:sz="0" w:space="0" w:color="auto"/>
            <w:bottom w:val="none" w:sz="0" w:space="0" w:color="auto"/>
            <w:right w:val="none" w:sz="0" w:space="0" w:color="auto"/>
          </w:divBdr>
        </w:div>
        <w:div w:id="1038894875">
          <w:marLeft w:val="0"/>
          <w:marRight w:val="0"/>
          <w:marTop w:val="0"/>
          <w:marBottom w:val="0"/>
          <w:divBdr>
            <w:top w:val="none" w:sz="0" w:space="0" w:color="auto"/>
            <w:left w:val="none" w:sz="0" w:space="0" w:color="auto"/>
            <w:bottom w:val="none" w:sz="0" w:space="0" w:color="auto"/>
            <w:right w:val="none" w:sz="0" w:space="0" w:color="auto"/>
          </w:divBdr>
        </w:div>
        <w:div w:id="79954071">
          <w:marLeft w:val="0"/>
          <w:marRight w:val="0"/>
          <w:marTop w:val="0"/>
          <w:marBottom w:val="0"/>
          <w:divBdr>
            <w:top w:val="none" w:sz="0" w:space="0" w:color="auto"/>
            <w:left w:val="none" w:sz="0" w:space="0" w:color="auto"/>
            <w:bottom w:val="none" w:sz="0" w:space="0" w:color="auto"/>
            <w:right w:val="none" w:sz="0" w:space="0" w:color="auto"/>
          </w:divBdr>
        </w:div>
        <w:div w:id="986124607">
          <w:marLeft w:val="0"/>
          <w:marRight w:val="0"/>
          <w:marTop w:val="0"/>
          <w:marBottom w:val="0"/>
          <w:divBdr>
            <w:top w:val="none" w:sz="0" w:space="0" w:color="auto"/>
            <w:left w:val="none" w:sz="0" w:space="0" w:color="auto"/>
            <w:bottom w:val="none" w:sz="0" w:space="0" w:color="auto"/>
            <w:right w:val="none" w:sz="0" w:space="0" w:color="auto"/>
          </w:divBdr>
        </w:div>
      </w:divsChild>
    </w:div>
    <w:div w:id="642009646">
      <w:bodyDiv w:val="1"/>
      <w:marLeft w:val="0"/>
      <w:marRight w:val="0"/>
      <w:marTop w:val="0"/>
      <w:marBottom w:val="0"/>
      <w:divBdr>
        <w:top w:val="none" w:sz="0" w:space="0" w:color="auto"/>
        <w:left w:val="none" w:sz="0" w:space="0" w:color="auto"/>
        <w:bottom w:val="none" w:sz="0" w:space="0" w:color="auto"/>
        <w:right w:val="none" w:sz="0" w:space="0" w:color="auto"/>
      </w:divBdr>
      <w:divsChild>
        <w:div w:id="299530731">
          <w:marLeft w:val="0"/>
          <w:marRight w:val="0"/>
          <w:marTop w:val="0"/>
          <w:marBottom w:val="0"/>
          <w:divBdr>
            <w:top w:val="none" w:sz="0" w:space="0" w:color="auto"/>
            <w:left w:val="none" w:sz="0" w:space="0" w:color="auto"/>
            <w:bottom w:val="none" w:sz="0" w:space="0" w:color="auto"/>
            <w:right w:val="none" w:sz="0" w:space="0" w:color="auto"/>
          </w:divBdr>
        </w:div>
        <w:div w:id="1732466083">
          <w:marLeft w:val="0"/>
          <w:marRight w:val="0"/>
          <w:marTop w:val="0"/>
          <w:marBottom w:val="0"/>
          <w:divBdr>
            <w:top w:val="none" w:sz="0" w:space="0" w:color="auto"/>
            <w:left w:val="none" w:sz="0" w:space="0" w:color="auto"/>
            <w:bottom w:val="none" w:sz="0" w:space="0" w:color="auto"/>
            <w:right w:val="none" w:sz="0" w:space="0" w:color="auto"/>
          </w:divBdr>
        </w:div>
        <w:div w:id="43188996">
          <w:marLeft w:val="0"/>
          <w:marRight w:val="0"/>
          <w:marTop w:val="0"/>
          <w:marBottom w:val="0"/>
          <w:divBdr>
            <w:top w:val="none" w:sz="0" w:space="0" w:color="auto"/>
            <w:left w:val="none" w:sz="0" w:space="0" w:color="auto"/>
            <w:bottom w:val="none" w:sz="0" w:space="0" w:color="auto"/>
            <w:right w:val="none" w:sz="0" w:space="0" w:color="auto"/>
          </w:divBdr>
        </w:div>
      </w:divsChild>
    </w:div>
    <w:div w:id="658071797">
      <w:bodyDiv w:val="1"/>
      <w:marLeft w:val="0"/>
      <w:marRight w:val="0"/>
      <w:marTop w:val="0"/>
      <w:marBottom w:val="0"/>
      <w:divBdr>
        <w:top w:val="none" w:sz="0" w:space="0" w:color="auto"/>
        <w:left w:val="none" w:sz="0" w:space="0" w:color="auto"/>
        <w:bottom w:val="none" w:sz="0" w:space="0" w:color="auto"/>
        <w:right w:val="none" w:sz="0" w:space="0" w:color="auto"/>
      </w:divBdr>
      <w:divsChild>
        <w:div w:id="1961716575">
          <w:marLeft w:val="0"/>
          <w:marRight w:val="0"/>
          <w:marTop w:val="0"/>
          <w:marBottom w:val="0"/>
          <w:divBdr>
            <w:top w:val="none" w:sz="0" w:space="0" w:color="auto"/>
            <w:left w:val="none" w:sz="0" w:space="0" w:color="auto"/>
            <w:bottom w:val="none" w:sz="0" w:space="0" w:color="auto"/>
            <w:right w:val="none" w:sz="0" w:space="0" w:color="auto"/>
          </w:divBdr>
        </w:div>
        <w:div w:id="1298876541">
          <w:marLeft w:val="0"/>
          <w:marRight w:val="0"/>
          <w:marTop w:val="0"/>
          <w:marBottom w:val="0"/>
          <w:divBdr>
            <w:top w:val="none" w:sz="0" w:space="0" w:color="auto"/>
            <w:left w:val="none" w:sz="0" w:space="0" w:color="auto"/>
            <w:bottom w:val="none" w:sz="0" w:space="0" w:color="auto"/>
            <w:right w:val="none" w:sz="0" w:space="0" w:color="auto"/>
          </w:divBdr>
        </w:div>
        <w:div w:id="41440937">
          <w:marLeft w:val="0"/>
          <w:marRight w:val="0"/>
          <w:marTop w:val="0"/>
          <w:marBottom w:val="0"/>
          <w:divBdr>
            <w:top w:val="none" w:sz="0" w:space="0" w:color="auto"/>
            <w:left w:val="none" w:sz="0" w:space="0" w:color="auto"/>
            <w:bottom w:val="none" w:sz="0" w:space="0" w:color="auto"/>
            <w:right w:val="none" w:sz="0" w:space="0" w:color="auto"/>
          </w:divBdr>
        </w:div>
        <w:div w:id="646587507">
          <w:marLeft w:val="0"/>
          <w:marRight w:val="0"/>
          <w:marTop w:val="0"/>
          <w:marBottom w:val="0"/>
          <w:divBdr>
            <w:top w:val="none" w:sz="0" w:space="0" w:color="auto"/>
            <w:left w:val="none" w:sz="0" w:space="0" w:color="auto"/>
            <w:bottom w:val="none" w:sz="0" w:space="0" w:color="auto"/>
            <w:right w:val="none" w:sz="0" w:space="0" w:color="auto"/>
          </w:divBdr>
        </w:div>
        <w:div w:id="1452941222">
          <w:marLeft w:val="0"/>
          <w:marRight w:val="0"/>
          <w:marTop w:val="0"/>
          <w:marBottom w:val="0"/>
          <w:divBdr>
            <w:top w:val="none" w:sz="0" w:space="0" w:color="auto"/>
            <w:left w:val="none" w:sz="0" w:space="0" w:color="auto"/>
            <w:bottom w:val="none" w:sz="0" w:space="0" w:color="auto"/>
            <w:right w:val="none" w:sz="0" w:space="0" w:color="auto"/>
          </w:divBdr>
          <w:divsChild>
            <w:div w:id="846093054">
              <w:marLeft w:val="0"/>
              <w:marRight w:val="0"/>
              <w:marTop w:val="0"/>
              <w:marBottom w:val="0"/>
              <w:divBdr>
                <w:top w:val="none" w:sz="0" w:space="0" w:color="auto"/>
                <w:left w:val="none" w:sz="0" w:space="0" w:color="auto"/>
                <w:bottom w:val="none" w:sz="0" w:space="0" w:color="auto"/>
                <w:right w:val="none" w:sz="0" w:space="0" w:color="auto"/>
              </w:divBdr>
              <w:divsChild>
                <w:div w:id="1388456454">
                  <w:marLeft w:val="0"/>
                  <w:marRight w:val="0"/>
                  <w:marTop w:val="0"/>
                  <w:marBottom w:val="0"/>
                  <w:divBdr>
                    <w:top w:val="none" w:sz="0" w:space="0" w:color="auto"/>
                    <w:left w:val="none" w:sz="0" w:space="0" w:color="auto"/>
                    <w:bottom w:val="none" w:sz="0" w:space="0" w:color="auto"/>
                    <w:right w:val="none" w:sz="0" w:space="0" w:color="auto"/>
                  </w:divBdr>
                  <w:divsChild>
                    <w:div w:id="589508520">
                      <w:marLeft w:val="0"/>
                      <w:marRight w:val="0"/>
                      <w:marTop w:val="0"/>
                      <w:marBottom w:val="0"/>
                      <w:divBdr>
                        <w:top w:val="none" w:sz="0" w:space="0" w:color="auto"/>
                        <w:left w:val="none" w:sz="0" w:space="0" w:color="auto"/>
                        <w:bottom w:val="none" w:sz="0" w:space="0" w:color="auto"/>
                        <w:right w:val="none" w:sz="0" w:space="0" w:color="auto"/>
                      </w:divBdr>
                      <w:divsChild>
                        <w:div w:id="791092043">
                          <w:marLeft w:val="0"/>
                          <w:marRight w:val="0"/>
                          <w:marTop w:val="0"/>
                          <w:marBottom w:val="0"/>
                          <w:divBdr>
                            <w:top w:val="none" w:sz="0" w:space="0" w:color="auto"/>
                            <w:left w:val="none" w:sz="0" w:space="0" w:color="auto"/>
                            <w:bottom w:val="none" w:sz="0" w:space="0" w:color="auto"/>
                            <w:right w:val="none" w:sz="0" w:space="0" w:color="auto"/>
                          </w:divBdr>
                          <w:divsChild>
                            <w:div w:id="1750957502">
                              <w:marLeft w:val="0"/>
                              <w:marRight w:val="0"/>
                              <w:marTop w:val="0"/>
                              <w:marBottom w:val="0"/>
                              <w:divBdr>
                                <w:top w:val="none" w:sz="0" w:space="0" w:color="auto"/>
                                <w:left w:val="none" w:sz="0" w:space="0" w:color="auto"/>
                                <w:bottom w:val="none" w:sz="0" w:space="0" w:color="auto"/>
                                <w:right w:val="none" w:sz="0" w:space="0" w:color="auto"/>
                              </w:divBdr>
                            </w:div>
                            <w:div w:id="456411656">
                              <w:marLeft w:val="0"/>
                              <w:marRight w:val="0"/>
                              <w:marTop w:val="0"/>
                              <w:marBottom w:val="0"/>
                              <w:divBdr>
                                <w:top w:val="none" w:sz="0" w:space="0" w:color="auto"/>
                                <w:left w:val="none" w:sz="0" w:space="0" w:color="auto"/>
                                <w:bottom w:val="none" w:sz="0" w:space="0" w:color="auto"/>
                                <w:right w:val="none" w:sz="0" w:space="0" w:color="auto"/>
                              </w:divBdr>
                            </w:div>
                            <w:div w:id="683896965">
                              <w:marLeft w:val="0"/>
                              <w:marRight w:val="0"/>
                              <w:marTop w:val="0"/>
                              <w:marBottom w:val="0"/>
                              <w:divBdr>
                                <w:top w:val="none" w:sz="0" w:space="0" w:color="auto"/>
                                <w:left w:val="none" w:sz="0" w:space="0" w:color="auto"/>
                                <w:bottom w:val="none" w:sz="0" w:space="0" w:color="auto"/>
                                <w:right w:val="none" w:sz="0" w:space="0" w:color="auto"/>
                              </w:divBdr>
                            </w:div>
                            <w:div w:id="1504974485">
                              <w:marLeft w:val="0"/>
                              <w:marRight w:val="0"/>
                              <w:marTop w:val="0"/>
                              <w:marBottom w:val="0"/>
                              <w:divBdr>
                                <w:top w:val="none" w:sz="0" w:space="0" w:color="auto"/>
                                <w:left w:val="none" w:sz="0" w:space="0" w:color="auto"/>
                                <w:bottom w:val="none" w:sz="0" w:space="0" w:color="auto"/>
                                <w:right w:val="none" w:sz="0" w:space="0" w:color="auto"/>
                              </w:divBdr>
                            </w:div>
                            <w:div w:id="959803588">
                              <w:marLeft w:val="0"/>
                              <w:marRight w:val="0"/>
                              <w:marTop w:val="0"/>
                              <w:marBottom w:val="0"/>
                              <w:divBdr>
                                <w:top w:val="none" w:sz="0" w:space="0" w:color="auto"/>
                                <w:left w:val="none" w:sz="0" w:space="0" w:color="auto"/>
                                <w:bottom w:val="none" w:sz="0" w:space="0" w:color="auto"/>
                                <w:right w:val="none" w:sz="0" w:space="0" w:color="auto"/>
                              </w:divBdr>
                              <w:divsChild>
                                <w:div w:id="319584039">
                                  <w:marLeft w:val="0"/>
                                  <w:marRight w:val="0"/>
                                  <w:marTop w:val="0"/>
                                  <w:marBottom w:val="0"/>
                                  <w:divBdr>
                                    <w:top w:val="none" w:sz="0" w:space="0" w:color="auto"/>
                                    <w:left w:val="none" w:sz="0" w:space="0" w:color="auto"/>
                                    <w:bottom w:val="none" w:sz="0" w:space="0" w:color="auto"/>
                                    <w:right w:val="none" w:sz="0" w:space="0" w:color="auto"/>
                                  </w:divBdr>
                                  <w:divsChild>
                                    <w:div w:id="14570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fishtwofish.net/viz/ConversionRate2.html" TargetMode="External"/><Relationship Id="rId13" Type="http://schemas.openxmlformats.org/officeDocument/2006/relationships/hyperlink" Target="https://www.cbr.washington.edu/dart/query/pitadult_conra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br.washington.edu/dart/query/pitadult_conrate" TargetMode="External"/><Relationship Id="rId12" Type="http://schemas.openxmlformats.org/officeDocument/2006/relationships/hyperlink" Target="https://salmonetics.shinyapps.io/ConversionRate2/"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efishtwofish.net/viz/ConversionRate3.html" TargetMode="External"/><Relationship Id="rId5" Type="http://schemas.openxmlformats.org/officeDocument/2006/relationships/footnotes" Target="footnotes.xml"/><Relationship Id="rId15" Type="http://schemas.openxmlformats.org/officeDocument/2006/relationships/hyperlink" Target="https://salmonetics.shinyapps.io/ConversionRate/" TargetMode="External"/><Relationship Id="rId10" Type="http://schemas.openxmlformats.org/officeDocument/2006/relationships/hyperlink" Target="https://www.cbr.washington.edu/dart/query/pitadult_conrat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almonetics.shinyapps.io/ConversionRate/" TargetMode="External"/><Relationship Id="rId14" Type="http://schemas.openxmlformats.org/officeDocument/2006/relationships/hyperlink" Target="https://www.onefishtwofish.net/viz/ConversionRate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nnifergosselin/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9</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Gosselin</dc:creator>
  <cp:keywords/>
  <dc:description/>
  <cp:lastModifiedBy>Jennifer L. Gosselin</cp:lastModifiedBy>
  <cp:revision>137</cp:revision>
  <dcterms:created xsi:type="dcterms:W3CDTF">2024-06-24T14:04:00Z</dcterms:created>
  <dcterms:modified xsi:type="dcterms:W3CDTF">2024-07-10T01:14:00Z</dcterms:modified>
</cp:coreProperties>
</file>