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560"/>
      </w:pPr>
      <w:r>
        <w:rPr>
          <w:b/>
          <w:bCs/>
          <w:color w:val="0F3460"/>
          <w:sz w:val="32"/>
          <w:szCs w:val="32"/>
        </w:rPr>
        <w:t xml:space="preserve">PARTE 14 — Favicons y Meta Tags (identidad visual)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Esta parte configura el ícono que aparece en la pestaña del navegador, en iOS al guardar como app, en Android al instalar la PWA, y la imagen que se muestra al compartir el link en WhatsApp, Twitter y LinkedIn.</w:t>
      </w:r>
    </w:p>
    <w:p>
      <w:pPr>
        <w:spacing w:after="2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14.1 Archivos que recibís</w:t>
      </w:r>
    </w:p>
    <w:p>
      <w:pPr>
        <w:spacing w:after="160"/>
      </w:pPr>
      <w:r>
        <w:rPr>
          <w:color w:val="64748B"/>
          <w:sz w:val="22"/>
          <w:szCs w:val="22"/>
        </w:rPr>
        <w:t xml:space="preserve">En el ZIP hay una carpeta /favicons/ con 21 archivos: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favicon.ico — para navegadores antiguos (16+32+48px)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favicon.svg — SVG vectorial escalable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favicon-16x16.png hasta favicon-512x512.png — todos los tamaños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manifest.json — para instalar la PWA en Android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browserconfig.xml — para Windows y Edge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HEAD_TAGS.html — snippet completo para pegar en el HTML</w:t>
      </w:r>
    </w:p>
    <w:p>
      <w:pPr>
        <w:spacing w:after="2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14.2 Copiar la carpeta al servidor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Desde tu PC: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scp -r piediabetico_proyecto/favicons/ usuario@IP_DEL_VPS:/var/www/piediabetico/</w:t>
      </w:r>
    </w:p>
    <w:p>
      <w:pPr>
        <w:spacing w:after="160"/>
      </w:pPr>
      <w:r>
        <w:rPr>
          <w:color w:val="00875A"/>
          <w:sz w:val="20"/>
          <w:szCs w:val="20"/>
        </w:rPr>
        <w:t xml:space="preserve">   Resultado esperado: todos los archivos copiados sin errores</w:t>
      </w:r>
    </w:p>
    <w:p>
      <w:pPr>
        <w:spacing w:after="2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14.3 Verificar que los archivos llegaron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ls /var/www/piediabetico/favicons/</w:t>
      </w:r>
    </w:p>
    <w:p>
      <w:pPr>
        <w:spacing w:after="160"/>
      </w:pPr>
      <w:r>
        <w:rPr>
          <w:color w:val="00875A"/>
          <w:sz w:val="20"/>
          <w:szCs w:val="20"/>
        </w:rPr>
        <w:t xml:space="preserve">   Resultado esperado: favicon.ico, favicon.svg, manifest.json, browserconfig.xml y los 16 PNG</w:t>
      </w:r>
    </w:p>
    <w:p>
      <w:pPr>
        <w:spacing w:after="2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14.4 La landing ya tiene los meta tags — no hay que tocar el HTML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La landing page (index.html) ya tiene todos los tags de favicon y Open Graph correctamente configurados. No hay que modificar nada.</w:t>
      </w:r>
    </w:p>
    <w:p>
      <w:pPr>
        <w:spacing w:after="160"/>
      </w:pPr>
      <w:r>
        <w:rPr>
          <w:color w:val="64748B"/>
          <w:sz w:val="22"/>
          <w:szCs w:val="22"/>
        </w:rPr>
        <w:t xml:space="preserve">Lo que ya está incluido en el head del HTML: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Favicon para todos los navegadores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Apple Touch Icon para iOS (guardar en pantalla de inicio)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manifest.json para instalar como PWA en Android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browserconfig.xml para Windows y Edge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Open Graph para WhatsApp, Facebook y LinkedIn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Twitter Card para Twitter/X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Keywords y robots para SEO</w:t>
      </w:r>
    </w:p>
    <w:p>
      <w:pPr>
        <w:spacing w:after="2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14.5 Verificar el favicon en el navegador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Abrir en el navegador: https://piediabetico.lat</w:t>
      </w:r>
    </w:p>
    <w:p>
      <w:pPr>
        <w:spacing w:after="160"/>
      </w:pPr>
      <w:r>
        <w:rPr>
          <w:color w:val="00875A"/>
          <w:sz w:val="22"/>
          <w:szCs w:val="22"/>
        </w:rPr>
        <w:t xml:space="preserve">En la pestaña del navegador debe aparecer el ícono azul con el ECG verde.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Si no aparece inmediatamente, forzar recarga con Ctrl+Shift+R (Windows) o Cmd+Shift+R (Mac).</w:t>
      </w:r>
    </w:p>
    <w:p>
      <w:pPr>
        <w:spacing w:after="2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14.6 Verificar la imagen al compartir el link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Pegar el link https://piediabetico.lat en WhatsApp, Twitter o LinkedIn.</w:t>
      </w:r>
    </w:p>
    <w:p>
      <w:pPr>
        <w:spacing w:after="160"/>
      </w:pPr>
      <w:r>
        <w:rPr>
          <w:color w:val="00875A"/>
          <w:sz w:val="22"/>
          <w:szCs w:val="22"/>
        </w:rPr>
        <w:t xml:space="preserve">Debe aparecer la imagen de 1200x630px con el diseño del proyecto.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También se puede verificar con la herramienta gratuita: opengraph.xyz — pegar la URL y muestra exactamente cómo se ve al compartir.</w:t>
      </w:r>
    </w:p>
    <w:p>
      <w:pPr>
        <w:spacing w:after="2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14.7 Convertir la imagen OG de SVG a PNG (si hay problemas)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Algunas redes sociales prefieren PNG sobre SVG. Si la imagen no aparece al compartir: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sudo apt install imagemagick -y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convert /var/www/piediabetico/og-image.svg -resize 1200x630 /var/www/piediabetico/og-image.png</w:t>
      </w:r>
    </w:p>
    <w:p>
      <w:pPr>
        <w:spacing w:after="160"/>
      </w:pPr>
      <w:r>
        <w:rPr>
          <w:color w:val="00875A"/>
          <w:sz w:val="20"/>
          <w:szCs w:val="20"/>
        </w:rPr>
        <w:t xml:space="preserve">   Resultado esperado: og-image.png de 1200x630px creado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color w:val="64748B"/>
          <w:sz w:val="22"/>
          <w:szCs w:val="22"/>
        </w:rPr>
        <w:t xml:space="preserve">Con esto completado, el sitio tiene identidad visual completa en todos los dispositivos y redes sociales.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2026-08-25T03:21:48.409Z</dcterms:created>
  <dcterms:modified xsi:type="dcterms:W3CDTF">2026-08-25T03:21:48.423Z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