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52" w:rsidRPr="00710F52" w:rsidRDefault="00710F52" w:rsidP="00710F52">
      <w:pPr>
        <w:pStyle w:val="2"/>
        <w:rPr>
          <w:rStyle w:val="FontStyle32"/>
          <w:rFonts w:asciiTheme="majorHAnsi" w:hAnsiTheme="majorHAnsi" w:cstheme="majorBidi"/>
          <w:sz w:val="26"/>
          <w:szCs w:val="26"/>
        </w:rPr>
      </w:pPr>
      <w:r>
        <w:rPr>
          <w:rStyle w:val="FontStyle17"/>
          <w:rFonts w:asciiTheme="majorHAnsi" w:hAnsiTheme="majorHAnsi" w:cstheme="majorBidi"/>
          <w:sz w:val="26"/>
          <w:szCs w:val="26"/>
        </w:rPr>
        <w:t xml:space="preserve">1 </w:t>
      </w:r>
      <w:r w:rsidRPr="00710F52">
        <w:rPr>
          <w:rStyle w:val="FontStyle17"/>
          <w:rFonts w:asciiTheme="majorHAnsi" w:hAnsiTheme="majorHAnsi" w:cstheme="majorBidi"/>
          <w:sz w:val="26"/>
          <w:szCs w:val="26"/>
        </w:rPr>
        <w:t>Принципы решения задач планирования вычислительного процесса в многопрограммных ОС.</w:t>
      </w:r>
    </w:p>
    <w:p w:rsidR="00710F52" w:rsidRPr="00F27EC7" w:rsidRDefault="00710F52" w:rsidP="00F27EC7">
      <w:pPr>
        <w:pStyle w:val="a3"/>
        <w:rPr>
          <w:rFonts w:ascii="Arial" w:hAnsi="Arial" w:cs="Arial"/>
          <w:b/>
          <w:sz w:val="28"/>
        </w:rPr>
      </w:pPr>
      <w:r w:rsidRPr="00F27EC7">
        <w:rPr>
          <w:rStyle w:val="c0"/>
          <w:b/>
          <w:color w:val="000000"/>
          <w:sz w:val="28"/>
        </w:rPr>
        <w:t>Планировщики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однопроцессорной системе есть три уровня планировщиков:</w:t>
      </w:r>
    </w:p>
    <w:p w:rsidR="00710F52" w:rsidRDefault="00710F52" w:rsidP="00710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 уровень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</w:t>
      </w:r>
      <w:proofErr w:type="gramEnd"/>
      <w:r>
        <w:rPr>
          <w:rFonts w:ascii="Arial" w:hAnsi="Arial" w:cs="Arial"/>
          <w:color w:val="000000"/>
          <w:sz w:val="23"/>
          <w:szCs w:val="23"/>
        </w:rPr>
        <w:t>ланировщик заданий, для долгосрочного планирования процессов (отвечает за прохождение новый процессов в систему и следит за количеством процессов, одновременно находящихся в системе)</w:t>
      </w:r>
    </w:p>
    <w:p w:rsidR="00710F52" w:rsidRDefault="00710F52" w:rsidP="00710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 уровень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ромежуточный или среднесрочный планировщик (по сути это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своппинг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то есть перекачка всего (или части) процесса на диск (или с диска)).</w:t>
      </w:r>
    </w:p>
    <w:p w:rsidR="00710F52" w:rsidRDefault="00710F52" w:rsidP="00710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 уровень. планировщик использования процессора, для краткосрочного планирования процессов (выбор готового процесса и перемещение его в разряд активных,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 следствии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того, что предыдущий процесс обратился к устройству ввода/вывода или у него закончился квант времени)</w:t>
      </w:r>
    </w:p>
    <w:p w:rsidR="00710F52" w:rsidRPr="00F27EC7" w:rsidRDefault="00710F52" w:rsidP="00F27EC7">
      <w:pPr>
        <w:pStyle w:val="a3"/>
        <w:rPr>
          <w:rFonts w:ascii="Arial" w:hAnsi="Arial" w:cs="Arial"/>
          <w:b/>
          <w:sz w:val="28"/>
        </w:rPr>
      </w:pPr>
      <w:r w:rsidRPr="00F27EC7">
        <w:rPr>
          <w:rStyle w:val="c0"/>
          <w:b/>
          <w:color w:val="000000"/>
          <w:sz w:val="28"/>
        </w:rPr>
        <w:t>Планирование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Статические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алгоритмы планирования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Планирование выполняется на другом оборудовании, чем выполнение, сначала создаётся план, потом система его выполняет. Например,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RMS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Monotonic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Scheduling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Использует приоритетное вытесняющее планирование. Приоритет присваивается каждой задаче до того, как она начала выполняться. Преимущество отдается задачам с самыми короткими периодами выполнения.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Динамические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алгоритмы планирования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Планируются на том же оборудовании, что и выполняется. Должно быть быстрым даже в ущерб качеству планирования. Например,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EDF</w:t>
      </w:r>
      <w:r>
        <w:rPr>
          <w:rFonts w:ascii="Arial" w:hAnsi="Arial" w:cs="Arial"/>
          <w:color w:val="000000"/>
          <w:sz w:val="23"/>
          <w:szCs w:val="23"/>
        </w:rPr>
        <w:t xml:space="preserve"> 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Earliest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Deadline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First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Scheduling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Приоритет задачам присваивается динамически, причем предпочтение отдается задачам с наиболее ранним предельным временем начала (завершения) выполнения.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Балансное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планирование заключается в стремлении к балансировке нагрузки узлов системы (при перегрузке уменьшается нагрузка на узел за счет миграции процессов).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Планирование бывает долгосрочным (планирование заданий) и краткосрочным (планирование использования процессора). Иногда выделяют среднесрочное планирование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своппинг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Задачи планирования:</w:t>
      </w:r>
    </w:p>
    <w:p w:rsidR="00710F52" w:rsidRDefault="00710F52" w:rsidP="00710F5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Справедливость (между пользователями)</w:t>
      </w:r>
    </w:p>
    <w:p w:rsidR="00710F52" w:rsidRDefault="00710F52" w:rsidP="00710F5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Эффективность – полностью занять процессор</w:t>
      </w:r>
    </w:p>
    <w:p w:rsidR="00710F52" w:rsidRDefault="00710F52" w:rsidP="00710F5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Сокращение полного времени выполнения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turnaround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710F52" w:rsidRDefault="00710F52" w:rsidP="00710F5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Сокращение времени ожидания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waiting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710F52" w:rsidRDefault="00710F52" w:rsidP="00710F52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Сокращение времени отклика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response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 xml:space="preserve">Планирование бывает </w:t>
      </w:r>
      <w:proofErr w:type="gramStart"/>
      <w:r>
        <w:rPr>
          <w:rStyle w:val="c0"/>
          <w:b/>
          <w:bCs/>
          <w:color w:val="000000"/>
          <w:sz w:val="23"/>
          <w:szCs w:val="23"/>
        </w:rPr>
        <w:t>для</w:t>
      </w:r>
      <w:proofErr w:type="gramEnd"/>
    </w:p>
    <w:p w:rsidR="00710F52" w:rsidRDefault="00710F52" w:rsidP="00710F52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однопроцессорных систем</w:t>
      </w:r>
      <w:r>
        <w:rPr>
          <w:rFonts w:ascii="Arial" w:hAnsi="Arial" w:cs="Arial"/>
          <w:color w:val="000000"/>
          <w:sz w:val="23"/>
          <w:szCs w:val="23"/>
        </w:rPr>
        <w:t> (где 1 процессор и надо распределить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время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между кучей задач). Используются знакомые уже алгоритмы FCFS (FIFO), RR. И, возможно кому-то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незнакомые</w:t>
      </w:r>
      <w:proofErr w:type="gramEnd"/>
      <w:r>
        <w:rPr>
          <w:rFonts w:ascii="Arial" w:hAnsi="Arial" w:cs="Arial"/>
          <w:color w:val="000000"/>
          <w:sz w:val="23"/>
          <w:szCs w:val="23"/>
        </w:rPr>
        <w:t>:</w:t>
      </w:r>
    </w:p>
    <w:p w:rsidR="00710F52" w:rsidRDefault="00710F52" w:rsidP="00710F52">
      <w:pPr>
        <w:numPr>
          <w:ilvl w:val="0"/>
          <w:numId w:val="5"/>
        </w:numPr>
        <w:spacing w:before="100" w:beforeAutospacing="1" w:after="100" w:afterAutospacing="1" w:line="240" w:lineRule="auto"/>
        <w:ind w:left="990" w:firstLine="27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SJF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Shortest-Job-First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– ставит короткие задачи к началу очереди, в результате чего растет производительность. Бывают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вытесняющие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невытесняющие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710F52" w:rsidRDefault="00710F52" w:rsidP="00710F52">
      <w:pPr>
        <w:numPr>
          <w:ilvl w:val="0"/>
          <w:numId w:val="5"/>
        </w:numPr>
        <w:spacing w:before="100" w:beforeAutospacing="1" w:after="100" w:afterAutospacing="1" w:line="240" w:lineRule="auto"/>
        <w:ind w:left="990" w:firstLine="27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Гарантированное планирование – каждому пользователю гарантируется равный объем ресурсов.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перечисленные алгоритмы могут добавляться приоритеты и дополнительные очереди.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Планировщики называются временными.</w:t>
      </w:r>
    </w:p>
    <w:p w:rsidR="00710F52" w:rsidRDefault="00710F52" w:rsidP="00710F52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многопроцессорных систем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Многопроцессорные системы бывают однородные и неоднородные (в неоднородных системах разное оборудование, соответственно одна и та же заявка на разных узлах может быть обслужена с разной скоростью).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таких системах могут быть явно указаны пары задача-узел (т.е. конкретная задача может решаться только на конкретных узлах), а могут быть не указаны.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Время решения задачи зависит от производительности узла, где она решается, и от времени пересылок между узлами.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Алгоритмы оптимизируют по времени выполнения (так расположить задачи на узлах, чтобы уменьшить время их решения и кол-во пересылок) и по эффективности загрузки системы (чтобы все узлы были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более-менее одинаково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загружены).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Алгоритмы: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венгерский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Шаркара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Янга, ветвей и границ.</w:t>
      </w:r>
    </w:p>
    <w:p w:rsidR="00710F52" w:rsidRDefault="00710F52" w:rsidP="00710F5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Планировщики называются пространственными или пространственно-временными.</w:t>
      </w:r>
    </w:p>
    <w:p w:rsidR="00C15964" w:rsidRDefault="00C15964"/>
    <w:p w:rsidR="007F73B5" w:rsidRPr="007F73B5" w:rsidRDefault="00F27EC7" w:rsidP="007F73B5">
      <w:pPr>
        <w:pStyle w:val="2"/>
        <w:rPr>
          <w:rStyle w:val="FontStyle17"/>
          <w:rFonts w:asciiTheme="majorHAnsi" w:hAnsiTheme="majorHAnsi" w:cstheme="majorBidi"/>
          <w:sz w:val="26"/>
          <w:szCs w:val="26"/>
        </w:rPr>
      </w:pPr>
      <w:r>
        <w:rPr>
          <w:rStyle w:val="FontStyle17"/>
          <w:rFonts w:asciiTheme="majorHAnsi" w:hAnsiTheme="majorHAnsi" w:cstheme="majorBidi"/>
          <w:sz w:val="26"/>
          <w:szCs w:val="26"/>
        </w:rPr>
        <w:t xml:space="preserve">2 </w:t>
      </w:r>
      <w:r w:rsidR="007F73B5" w:rsidRPr="007F73B5">
        <w:rPr>
          <w:rStyle w:val="FontStyle17"/>
          <w:rFonts w:asciiTheme="majorHAnsi" w:hAnsiTheme="majorHAnsi" w:cstheme="majorBidi"/>
          <w:sz w:val="26"/>
          <w:szCs w:val="26"/>
        </w:rPr>
        <w:t>Особенности реализации "многопрограммного" режима при работе</w:t>
      </w:r>
      <w:r w:rsidR="007F73B5">
        <w:rPr>
          <w:rStyle w:val="FontStyle31"/>
          <w:rFonts w:asciiTheme="majorHAnsi" w:hAnsiTheme="majorHAnsi" w:cstheme="majorBidi"/>
          <w:b/>
          <w:bCs/>
          <w:spacing w:val="0"/>
          <w:sz w:val="26"/>
          <w:szCs w:val="26"/>
        </w:rPr>
        <w:t xml:space="preserve"> </w:t>
      </w:r>
      <w:r w:rsidR="007F73B5" w:rsidRPr="007F73B5">
        <w:rPr>
          <w:rStyle w:val="FontStyle17"/>
          <w:rFonts w:asciiTheme="majorHAnsi" w:hAnsiTheme="majorHAnsi" w:cstheme="majorBidi"/>
          <w:sz w:val="26"/>
          <w:szCs w:val="26"/>
        </w:rPr>
        <w:t>ВС в реальном режиме. Может ли ОС WINDOWS работать в режиме реального времени</w:t>
      </w:r>
    </w:p>
    <w:p w:rsidR="007F73B5" w:rsidRDefault="007F73B5">
      <w:proofErr w:type="spellStart"/>
      <w:r>
        <w:t>Винда</w:t>
      </w:r>
      <w:proofErr w:type="spellEnd"/>
      <w:r>
        <w:t xml:space="preserve"> не может работать в реальном времени, т.к. нельзя в </w:t>
      </w:r>
      <w:proofErr w:type="spellStart"/>
      <w:r>
        <w:t>винде</w:t>
      </w:r>
      <w:proofErr w:type="spellEnd"/>
      <w:r>
        <w:t xml:space="preserve"> прервать процесс в режиме ядра. </w:t>
      </w:r>
    </w:p>
    <w:p w:rsidR="00F27EC7" w:rsidRDefault="00F27EC7" w:rsidP="00F27EC7">
      <w:pPr>
        <w:pStyle w:val="a3"/>
        <w:rPr>
          <w:rFonts w:ascii="Arial" w:hAnsi="Arial" w:cs="Arial"/>
        </w:rPr>
      </w:pPr>
      <w:r>
        <w:rPr>
          <w:rStyle w:val="c0"/>
          <w:color w:val="000000"/>
        </w:rPr>
        <w:t>Организация многопрограммного режима работы</w:t>
      </w:r>
    </w:p>
    <w:p w:rsidR="00F27EC7" w:rsidRDefault="00F27EC7" w:rsidP="00F27EC7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Система работает в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c8"/>
          <w:rFonts w:ascii="Arial" w:hAnsi="Arial" w:cs="Arial"/>
          <w:i/>
          <w:iCs/>
          <w:color w:val="000000"/>
          <w:sz w:val="23"/>
          <w:szCs w:val="23"/>
        </w:rPr>
        <w:t>многопрограммном</w:t>
      </w:r>
      <w:r>
        <w:rPr>
          <w:rFonts w:ascii="Arial" w:hAnsi="Arial" w:cs="Arial"/>
          <w:sz w:val="23"/>
          <w:szCs w:val="23"/>
        </w:rPr>
        <w:t> режиме, если в ней находится несколько задач в разной стадии исполнения, и каждая из них может быть прервана другой с последующим возвратом.</w:t>
      </w:r>
    </w:p>
    <w:p w:rsidR="00F27EC7" w:rsidRDefault="00F27EC7" w:rsidP="00F27EC7">
      <w:pPr>
        <w:pStyle w:val="a3"/>
        <w:rPr>
          <w:rFonts w:ascii="Arial" w:hAnsi="Arial" w:cs="Arial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Многопрограммный режим в однопроцессорной системе</w:t>
      </w:r>
      <w:r>
        <w:rPr>
          <w:rFonts w:ascii="Arial" w:hAnsi="Arial" w:cs="Arial"/>
          <w:sz w:val="23"/>
          <w:szCs w:val="23"/>
        </w:rPr>
        <w:t> – имеем один набор оборудования (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проц</w:t>
      </w:r>
      <w:proofErr w:type="spellEnd"/>
      <w:proofErr w:type="gramEnd"/>
      <w:r>
        <w:rPr>
          <w:rFonts w:ascii="Arial" w:hAnsi="Arial" w:cs="Arial"/>
          <w:sz w:val="23"/>
          <w:szCs w:val="23"/>
        </w:rPr>
        <w:t>) и много процессов. ОС планирует выполнение процессов во времени, синхронизируя их работу. Важно для ОС поддерживать защиту данных процессов друг от друга. О синхронизации заботится программист.</w:t>
      </w:r>
    </w:p>
    <w:p w:rsidR="00F27EC7" w:rsidRDefault="00F27EC7" w:rsidP="00F27EC7">
      <w:pPr>
        <w:pStyle w:val="a3"/>
        <w:rPr>
          <w:rFonts w:ascii="Arial" w:hAnsi="Arial" w:cs="Arial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Многопрограммный режим в многопроцессорной системе</w:t>
      </w:r>
      <w:r>
        <w:rPr>
          <w:rFonts w:ascii="Arial" w:hAnsi="Arial" w:cs="Arial"/>
          <w:sz w:val="23"/>
          <w:szCs w:val="23"/>
        </w:rPr>
        <w:t> – это планирование во времени и в пространстве. ОС распределяет процессы на процессоры, синхронизирует их работу во времени (см. статическое и динамическое планирование). ОС заботится об эффективной нагрузке на ресурсы (</w:t>
      </w:r>
      <w:proofErr w:type="spellStart"/>
      <w:r>
        <w:rPr>
          <w:rFonts w:ascii="Arial" w:hAnsi="Arial" w:cs="Arial"/>
          <w:sz w:val="23"/>
          <w:szCs w:val="23"/>
        </w:rPr>
        <w:t>процы</w:t>
      </w:r>
      <w:proofErr w:type="spellEnd"/>
      <w:r>
        <w:rPr>
          <w:rFonts w:ascii="Arial" w:hAnsi="Arial" w:cs="Arial"/>
          <w:sz w:val="23"/>
          <w:szCs w:val="23"/>
        </w:rPr>
        <w:t>).</w:t>
      </w:r>
    </w:p>
    <w:p w:rsidR="00F27EC7" w:rsidRDefault="00F27EC7" w:rsidP="00F27EC7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По конспекту выделяем:</w:t>
      </w:r>
    </w:p>
    <w:p w:rsidR="00F27EC7" w:rsidRDefault="00F27EC7" w:rsidP="00F27EC7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4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классическое мультипрограммирование</w:t>
      </w:r>
    </w:p>
    <w:p w:rsidR="00F27EC7" w:rsidRDefault="00F27EC7" w:rsidP="00F27EC7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Режим работы истинного совмещения, когда разные блоки могут заниматься разными задачами одновременно.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Проц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>, выполняющий пользовательскую задачу, может работать одновременно с УВВ.</w:t>
      </w:r>
    </w:p>
    <w:p w:rsidR="00F27EC7" w:rsidRDefault="00F27EC7" w:rsidP="00F27EC7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параллельная обработка</w:t>
      </w:r>
    </w:p>
    <w:p w:rsidR="00F27EC7" w:rsidRDefault="00F27EC7" w:rsidP="00F27EC7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Режим кажущегося параллелизма (ну, вы знаете, задачи делятся по квантам и выполняются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проце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по очереди кванты маленькие, создаётся впечатление параллелизма).</w:t>
      </w:r>
    </w:p>
    <w:p w:rsidR="00F27EC7" w:rsidRDefault="00F27EC7" w:rsidP="00F27EC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режим разделения времени</w:t>
      </w:r>
    </w:p>
    <w:p w:rsidR="00F27EC7" w:rsidRDefault="00F27EC7" w:rsidP="00F27EC7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Совмещает классическое мультипрограммирование и параллельную обработку + доступ привилегированных пользователей к ресурсам машины. Одна машина и много терминалов доступа. При этом часть задач (таких как ввод или редактирование данных оператором) могла исполняться в режиме диалога, а другие задачи (такие как массивные вычисления) – в пакетном режиме.</w:t>
      </w:r>
    </w:p>
    <w:p w:rsidR="00F27EC7" w:rsidRDefault="00F27EC7" w:rsidP="00F27EC7">
      <w:pPr>
        <w:numPr>
          <w:ilvl w:val="0"/>
          <w:numId w:val="10"/>
        </w:numPr>
        <w:spacing w:before="100" w:beforeAutospacing="1" w:after="100" w:afterAutospacing="1" w:line="240" w:lineRule="auto"/>
        <w:ind w:left="0"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работа в реальном времени</w:t>
      </w:r>
    </w:p>
    <w:p w:rsidR="00F27EC7" w:rsidRDefault="00F27EC7" w:rsidP="00F27EC7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Время ответа соответствует заранее заданным характеристика (определено внешними факторами).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Если есть хоть один процесс, который невозможно прервать – уже не режим реального времени. Если процесс не может выполниться за отведённое ему время, должен быть зафиксирован сбой в его работе. Операционная система должна за предсказуемое время отреагировать на непредсказуемое появление внешних событий.</w:t>
      </w:r>
    </w:p>
    <w:p w:rsidR="00F27EC7" w:rsidRDefault="00F27EC7"/>
    <w:p w:rsidR="004B4FD0" w:rsidRPr="004B4FD0" w:rsidRDefault="004B4FD0" w:rsidP="004B4FD0">
      <w:pPr>
        <w:pStyle w:val="2"/>
        <w:rPr>
          <w:rStyle w:val="FontStyle31"/>
          <w:rFonts w:asciiTheme="majorHAnsi" w:hAnsiTheme="majorHAnsi" w:cstheme="majorBidi"/>
          <w:b/>
          <w:bCs/>
          <w:spacing w:val="0"/>
          <w:sz w:val="26"/>
          <w:szCs w:val="26"/>
        </w:rPr>
      </w:pPr>
      <w:r>
        <w:rPr>
          <w:rStyle w:val="FontStyle17"/>
          <w:rFonts w:asciiTheme="majorHAnsi" w:hAnsiTheme="majorHAnsi" w:cstheme="majorBidi"/>
          <w:sz w:val="26"/>
          <w:szCs w:val="26"/>
        </w:rPr>
        <w:t xml:space="preserve">3 </w:t>
      </w:r>
      <w:r w:rsidRPr="004B4FD0">
        <w:rPr>
          <w:rStyle w:val="FontStyle17"/>
          <w:rFonts w:asciiTheme="majorHAnsi" w:hAnsiTheme="majorHAnsi" w:cstheme="majorBidi"/>
          <w:sz w:val="26"/>
          <w:szCs w:val="26"/>
        </w:rPr>
        <w:t>Выбор размера страницы и факторы, влияющие на это решение.</w:t>
      </w:r>
    </w:p>
    <w:p w:rsidR="004B4FD0" w:rsidRPr="004B4FD0" w:rsidRDefault="004B4FD0">
      <w:bookmarkStart w:id="0" w:name="_GoBack"/>
      <w:bookmarkEnd w:id="0"/>
    </w:p>
    <w:sectPr w:rsidR="004B4FD0" w:rsidRPr="004B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4BF"/>
    <w:multiLevelType w:val="multilevel"/>
    <w:tmpl w:val="0DF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82983"/>
    <w:multiLevelType w:val="multilevel"/>
    <w:tmpl w:val="7D78C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F3232"/>
    <w:multiLevelType w:val="singleLevel"/>
    <w:tmpl w:val="EED4CE3E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3">
    <w:nsid w:val="19ED4A51"/>
    <w:multiLevelType w:val="multilevel"/>
    <w:tmpl w:val="B4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376ECA"/>
    <w:multiLevelType w:val="multilevel"/>
    <w:tmpl w:val="2AF45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47DC0"/>
    <w:multiLevelType w:val="multilevel"/>
    <w:tmpl w:val="F86A9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85185"/>
    <w:multiLevelType w:val="singleLevel"/>
    <w:tmpl w:val="2E42F60E"/>
    <w:lvl w:ilvl="0">
      <w:start w:val="3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7">
    <w:nsid w:val="5E5B2464"/>
    <w:multiLevelType w:val="multilevel"/>
    <w:tmpl w:val="88B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30060C"/>
    <w:multiLevelType w:val="multilevel"/>
    <w:tmpl w:val="6CA697DC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9F3E6F"/>
    <w:multiLevelType w:val="multilevel"/>
    <w:tmpl w:val="EB5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872ACC"/>
    <w:multiLevelType w:val="multilevel"/>
    <w:tmpl w:val="1FE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65"/>
    <w:rsid w:val="001D6730"/>
    <w:rsid w:val="001E1165"/>
    <w:rsid w:val="004B4FD0"/>
    <w:rsid w:val="005442E9"/>
    <w:rsid w:val="00710F52"/>
    <w:rsid w:val="007F73B5"/>
    <w:rsid w:val="00C15964"/>
    <w:rsid w:val="00F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0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4">
    <w:name w:val="Style14"/>
    <w:basedOn w:val="a"/>
    <w:uiPriority w:val="99"/>
    <w:rsid w:val="00710F52"/>
    <w:pPr>
      <w:widowControl w:val="0"/>
      <w:autoSpaceDE w:val="0"/>
      <w:autoSpaceDN w:val="0"/>
      <w:adjustRightInd w:val="0"/>
      <w:spacing w:after="0" w:line="295" w:lineRule="exact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7">
    <w:name w:val="Font Style17"/>
    <w:basedOn w:val="a0"/>
    <w:uiPriority w:val="99"/>
    <w:rsid w:val="00710F52"/>
    <w:rPr>
      <w:rFonts w:ascii="Arial" w:hAnsi="Arial" w:cs="Arial"/>
      <w:sz w:val="20"/>
      <w:szCs w:val="20"/>
    </w:rPr>
  </w:style>
  <w:style w:type="character" w:customStyle="1" w:styleId="FontStyle32">
    <w:name w:val="Font Style32"/>
    <w:basedOn w:val="a0"/>
    <w:uiPriority w:val="99"/>
    <w:rsid w:val="00710F52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10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0">
    <w:name w:val="c0"/>
    <w:basedOn w:val="a0"/>
    <w:rsid w:val="00710F52"/>
  </w:style>
  <w:style w:type="paragraph" w:customStyle="1" w:styleId="c3">
    <w:name w:val="c3"/>
    <w:basedOn w:val="a"/>
    <w:rsid w:val="0071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10F52"/>
  </w:style>
  <w:style w:type="character" w:customStyle="1" w:styleId="c8">
    <w:name w:val="c8"/>
    <w:basedOn w:val="a0"/>
    <w:rsid w:val="00710F52"/>
  </w:style>
  <w:style w:type="paragraph" w:customStyle="1" w:styleId="Style5">
    <w:name w:val="Style5"/>
    <w:basedOn w:val="a"/>
    <w:uiPriority w:val="99"/>
    <w:rsid w:val="007F73B5"/>
    <w:pPr>
      <w:widowControl w:val="0"/>
      <w:autoSpaceDE w:val="0"/>
      <w:autoSpaceDN w:val="0"/>
      <w:adjustRightInd w:val="0"/>
      <w:spacing w:after="0" w:line="238" w:lineRule="exact"/>
      <w:ind w:firstLine="266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31">
    <w:name w:val="Font Style31"/>
    <w:basedOn w:val="a0"/>
    <w:uiPriority w:val="99"/>
    <w:rsid w:val="007F73B5"/>
    <w:rPr>
      <w:rFonts w:ascii="Times New Roman" w:hAnsi="Times New Roman" w:cs="Times New Roman"/>
      <w:b/>
      <w:bCs/>
      <w:spacing w:val="20"/>
      <w:sz w:val="18"/>
      <w:szCs w:val="18"/>
    </w:rPr>
  </w:style>
  <w:style w:type="paragraph" w:styleId="a3">
    <w:name w:val="No Spacing"/>
    <w:uiPriority w:val="1"/>
    <w:qFormat/>
    <w:rsid w:val="00F27E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0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4">
    <w:name w:val="Style14"/>
    <w:basedOn w:val="a"/>
    <w:uiPriority w:val="99"/>
    <w:rsid w:val="00710F52"/>
    <w:pPr>
      <w:widowControl w:val="0"/>
      <w:autoSpaceDE w:val="0"/>
      <w:autoSpaceDN w:val="0"/>
      <w:adjustRightInd w:val="0"/>
      <w:spacing w:after="0" w:line="295" w:lineRule="exact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7">
    <w:name w:val="Font Style17"/>
    <w:basedOn w:val="a0"/>
    <w:uiPriority w:val="99"/>
    <w:rsid w:val="00710F52"/>
    <w:rPr>
      <w:rFonts w:ascii="Arial" w:hAnsi="Arial" w:cs="Arial"/>
      <w:sz w:val="20"/>
      <w:szCs w:val="20"/>
    </w:rPr>
  </w:style>
  <w:style w:type="character" w:customStyle="1" w:styleId="FontStyle32">
    <w:name w:val="Font Style32"/>
    <w:basedOn w:val="a0"/>
    <w:uiPriority w:val="99"/>
    <w:rsid w:val="00710F52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10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0">
    <w:name w:val="c0"/>
    <w:basedOn w:val="a0"/>
    <w:rsid w:val="00710F52"/>
  </w:style>
  <w:style w:type="paragraph" w:customStyle="1" w:styleId="c3">
    <w:name w:val="c3"/>
    <w:basedOn w:val="a"/>
    <w:rsid w:val="0071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10F52"/>
  </w:style>
  <w:style w:type="character" w:customStyle="1" w:styleId="c8">
    <w:name w:val="c8"/>
    <w:basedOn w:val="a0"/>
    <w:rsid w:val="00710F52"/>
  </w:style>
  <w:style w:type="paragraph" w:customStyle="1" w:styleId="Style5">
    <w:name w:val="Style5"/>
    <w:basedOn w:val="a"/>
    <w:uiPriority w:val="99"/>
    <w:rsid w:val="007F73B5"/>
    <w:pPr>
      <w:widowControl w:val="0"/>
      <w:autoSpaceDE w:val="0"/>
      <w:autoSpaceDN w:val="0"/>
      <w:adjustRightInd w:val="0"/>
      <w:spacing w:after="0" w:line="238" w:lineRule="exact"/>
      <w:ind w:firstLine="266"/>
      <w:jc w:val="both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31">
    <w:name w:val="Font Style31"/>
    <w:basedOn w:val="a0"/>
    <w:uiPriority w:val="99"/>
    <w:rsid w:val="007F73B5"/>
    <w:rPr>
      <w:rFonts w:ascii="Times New Roman" w:hAnsi="Times New Roman" w:cs="Times New Roman"/>
      <w:b/>
      <w:bCs/>
      <w:spacing w:val="20"/>
      <w:sz w:val="18"/>
      <w:szCs w:val="18"/>
    </w:rPr>
  </w:style>
  <w:style w:type="paragraph" w:styleId="a3">
    <w:name w:val="No Spacing"/>
    <w:uiPriority w:val="1"/>
    <w:qFormat/>
    <w:rsid w:val="00F27E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unenemy</dc:creator>
  <cp:keywords/>
  <dc:description/>
  <cp:lastModifiedBy>unenemy</cp:lastModifiedBy>
  <cp:revision>5</cp:revision>
  <dcterms:created xsi:type="dcterms:W3CDTF">2012-01-13T20:18:00Z</dcterms:created>
  <dcterms:modified xsi:type="dcterms:W3CDTF">2012-01-13T20:25:00Z</dcterms:modified>
</cp:coreProperties>
</file>