
<file path=[Content_Types].xml><?xml version="1.0" encoding="utf-8"?>
<Types xmlns="http://schemas.openxmlformats.org/package/2006/content-types">
  <Default Extension="(null)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46876" w14:textId="039DF3B2" w:rsidR="001943F8" w:rsidRDefault="00E47626" w:rsidP="00460CB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9AB0F4" wp14:editId="28DCADA9">
            <wp:extent cx="3347208" cy="4413901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基于神经元簇的稀疏神经网络结构示意图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624" cy="44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4482" w14:textId="766C4EE0" w:rsidR="00804880" w:rsidRPr="00500842" w:rsidRDefault="00A06928" w:rsidP="00E47626">
      <w:pPr>
        <w:jc w:val="center"/>
        <w:rPr>
          <w:rFonts w:ascii="宋体" w:hAnsi="宋体"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E3681E" w:rsidRPr="00E3681E">
        <w:rPr>
          <w:rFonts w:ascii="宋体" w:hAnsi="宋体" w:hint="eastAsia"/>
        </w:rPr>
        <w:t>基于神经元簇的群集递归神经网络结构示意图</w:t>
      </w:r>
    </w:p>
    <w:p w14:paraId="34EF7F23" w14:textId="1570F801" w:rsidR="002C1CF7" w:rsidRDefault="00E47626" w:rsidP="00A06928">
      <w:pPr>
        <w:jc w:val="center"/>
      </w:pPr>
      <w:r>
        <w:rPr>
          <w:rFonts w:hint="eastAsia"/>
          <w:noProof/>
        </w:rPr>
        <w:drawing>
          <wp:inline distT="0" distB="0" distL="0" distR="0" wp14:anchorId="29E6FEBA" wp14:editId="1DC70089">
            <wp:extent cx="4301278" cy="2273416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预处理示意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737" cy="22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56BF" w14:textId="4C9D806F" w:rsidR="00A06928" w:rsidRDefault="002C1CF7" w:rsidP="002C1CF7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 w:rsidR="00500842">
        <w:t>2</w:t>
      </w:r>
      <w:r w:rsidR="00E3681E" w:rsidRPr="00E3681E">
        <w:rPr>
          <w:rFonts w:ascii="宋体" w:hAnsi="宋体" w:hint="eastAsia"/>
        </w:rPr>
        <w:t>图片预处理示意图</w:t>
      </w:r>
    </w:p>
    <w:p w14:paraId="45AFF922" w14:textId="410E879E" w:rsidR="00500842" w:rsidRDefault="005D272F" w:rsidP="00500842">
      <w:pPr>
        <w:jc w:val="center"/>
      </w:pPr>
      <w:r>
        <w:rPr>
          <w:noProof/>
        </w:rPr>
        <w:lastRenderedPageBreak/>
        <w:drawing>
          <wp:inline distT="0" distB="0" distL="0" distR="0" wp14:anchorId="65758F2A" wp14:editId="75493514">
            <wp:extent cx="3137482" cy="26173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基于神经元簇的稀疏神经网络训练流程示意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429" cy="26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5476" w14:textId="0C682570" w:rsidR="00500842" w:rsidRDefault="00500842" w:rsidP="00500842">
      <w:pPr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r w:rsidR="00E3681E" w:rsidRPr="00E3681E">
        <w:rPr>
          <w:rFonts w:hint="eastAsia"/>
        </w:rPr>
        <w:t>基于神经元簇的群集递归神经网络训练流程示意图</w:t>
      </w:r>
    </w:p>
    <w:p w14:paraId="1270E42D" w14:textId="59B11537" w:rsidR="00E3681E" w:rsidRDefault="009C5595" w:rsidP="00500842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 wp14:anchorId="7987D2BE" wp14:editId="140D5B6E">
            <wp:extent cx="2139193" cy="30229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基于神经元簇的稀疏神经网络测试流程示意图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7262" cy="303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C80D37" w14:textId="7ADDD399" w:rsidR="00500842" w:rsidRPr="00E3681E" w:rsidRDefault="00E3681E" w:rsidP="002C1CF7">
      <w:pPr>
        <w:jc w:val="center"/>
      </w:pPr>
      <w:r w:rsidRPr="00E3681E">
        <w:rPr>
          <w:rFonts w:hint="eastAsia"/>
        </w:rPr>
        <w:t>图</w:t>
      </w:r>
      <w:r w:rsidRPr="00E3681E">
        <w:rPr>
          <w:rFonts w:hint="eastAsia"/>
        </w:rPr>
        <w:t xml:space="preserve"> </w:t>
      </w:r>
      <w:r w:rsidR="00E6141B">
        <w:t>4</w:t>
      </w:r>
      <w:r w:rsidRPr="00E3681E">
        <w:rPr>
          <w:rFonts w:hint="eastAsia"/>
        </w:rPr>
        <w:t>为基于神经元簇的群集递归神经网络测试流程示意图</w:t>
      </w:r>
    </w:p>
    <w:p w14:paraId="1D6F03A7" w14:textId="77777777" w:rsidR="00A06928" w:rsidRDefault="00A06928" w:rsidP="00A06928">
      <w:pPr>
        <w:jc w:val="center"/>
      </w:pPr>
      <w:r>
        <w:rPr>
          <w:rFonts w:ascii="宋体" w:hAnsi="宋体"/>
          <w:noProof/>
        </w:rPr>
        <w:lastRenderedPageBreak/>
        <w:drawing>
          <wp:inline distT="0" distB="0" distL="0" distR="0" wp14:anchorId="1D493F50" wp14:editId="1E0EA7D9">
            <wp:extent cx="4096181" cy="273062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训练次数不同，200簇,每簇含200个神经元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96" cy="27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D51D" w14:textId="14F1E6C7" w:rsidR="00A06928" w:rsidRDefault="00A06928" w:rsidP="00A06928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 w:rsidR="00130C8A">
        <w:t>5</w:t>
      </w:r>
      <w:r>
        <w:rPr>
          <w:rFonts w:hint="eastAsia"/>
        </w:rPr>
        <w:t xml:space="preserve"> </w:t>
      </w:r>
      <w:r w:rsidR="0044552B" w:rsidRPr="0044552B">
        <w:rPr>
          <w:rFonts w:ascii="宋体" w:hAnsi="宋体" w:hint="eastAsia"/>
        </w:rPr>
        <w:t>训练时不同迭代次数对神经网络准确率的影响示意图</w:t>
      </w:r>
    </w:p>
    <w:p w14:paraId="248427D4" w14:textId="77777777" w:rsidR="00711BE1" w:rsidRDefault="00711BE1" w:rsidP="00A06928">
      <w:pPr>
        <w:jc w:val="center"/>
      </w:pPr>
    </w:p>
    <w:p w14:paraId="605BA342" w14:textId="19170687" w:rsidR="00A06928" w:rsidRPr="004931D4" w:rsidRDefault="004931D4" w:rsidP="00A06928">
      <w:pPr>
        <w:jc w:val="center"/>
      </w:pPr>
      <w:r>
        <w:rPr>
          <w:rFonts w:ascii="宋体" w:hAnsi="宋体" w:hint="eastAsia"/>
          <w:noProof/>
        </w:rPr>
        <w:drawing>
          <wp:inline distT="0" distB="0" distL="0" distR="0" wp14:anchorId="23621614" wp14:editId="04F5B71D">
            <wp:extent cx="4351885" cy="2901082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簇的个数不同，每个簇含有的神经元一样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255" cy="29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D412" w14:textId="3E9ADAA1" w:rsidR="00A06928" w:rsidRDefault="00A06928" w:rsidP="004931D4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 w:rsidR="00130C8A">
        <w:t>6</w:t>
      </w:r>
      <w:r>
        <w:rPr>
          <w:rFonts w:hint="eastAsia"/>
        </w:rPr>
        <w:t xml:space="preserve"> </w:t>
      </w:r>
      <w:r w:rsidR="00586365" w:rsidRPr="00586365">
        <w:rPr>
          <w:rFonts w:ascii="宋体" w:hAnsi="宋体" w:hint="eastAsia"/>
        </w:rPr>
        <w:t>中间层神经元簇个数对神经网络准确率的影响示意图</w:t>
      </w:r>
    </w:p>
    <w:p w14:paraId="095BDEEF" w14:textId="77777777" w:rsidR="00711BE1" w:rsidRDefault="00711BE1" w:rsidP="004931D4">
      <w:pPr>
        <w:jc w:val="center"/>
      </w:pPr>
    </w:p>
    <w:p w14:paraId="79EDE40D" w14:textId="79FA64EC" w:rsidR="004931D4" w:rsidRPr="00130C8A" w:rsidRDefault="004931D4" w:rsidP="00A06928">
      <w:pPr>
        <w:jc w:val="center"/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15FEA80D" wp14:editId="6581A701">
            <wp:extent cx="4105420" cy="27367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簇个数200每簇包含的神经元个数不同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883" cy="27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3E57" w14:textId="1E824593" w:rsidR="000E365D" w:rsidRPr="00586365" w:rsidRDefault="00A06928" w:rsidP="00586365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 w:rsidR="00130C8A">
        <w:t>7</w:t>
      </w:r>
      <w:r>
        <w:rPr>
          <w:rFonts w:hint="eastAsia"/>
        </w:rPr>
        <w:t xml:space="preserve"> </w:t>
      </w:r>
      <w:r w:rsidR="00D10C02">
        <w:rPr>
          <w:rFonts w:ascii="宋体" w:hAnsi="宋体" w:hint="eastAsia"/>
        </w:rPr>
        <w:t>中间层神经元簇包含的神经元个数对神经网络准确率的影响</w:t>
      </w:r>
      <w:r w:rsidR="00586365" w:rsidRPr="00586365">
        <w:rPr>
          <w:rFonts w:ascii="宋体" w:hAnsi="宋体" w:hint="eastAsia"/>
        </w:rPr>
        <w:t>示意图</w:t>
      </w:r>
    </w:p>
    <w:sectPr w:rsidR="000E365D" w:rsidRPr="00586365">
      <w:footerReference w:type="even" r:id="rId13"/>
      <w:footerReference w:type="default" r:id="rId14"/>
      <w:pgSz w:w="11906" w:h="16838"/>
      <w:pgMar w:top="1440" w:right="1701" w:bottom="868" w:left="1797" w:header="851" w:footer="964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10832" w14:textId="77777777" w:rsidR="003E4959" w:rsidRDefault="003E4959" w:rsidP="00CA339B">
      <w:r>
        <w:separator/>
      </w:r>
    </w:p>
  </w:endnote>
  <w:endnote w:type="continuationSeparator" w:id="0">
    <w:p w14:paraId="30C01934" w14:textId="77777777" w:rsidR="003E4959" w:rsidRDefault="003E4959" w:rsidP="00CA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C2BD5" w14:textId="77777777" w:rsidR="001A2DF8" w:rsidRDefault="00B002D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72A578D" w14:textId="77777777" w:rsidR="001A2DF8" w:rsidRDefault="003E495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6AD65" w14:textId="77777777" w:rsidR="001A2DF8" w:rsidRDefault="003E4959">
    <w:pPr>
      <w:pStyle w:val="a5"/>
      <w:framePr w:wrap="around" w:vAnchor="text" w:hAnchor="margin" w:xAlign="center" w:y="1"/>
      <w:rPr>
        <w:rStyle w:val="a8"/>
        <w:rFonts w:ascii="宋体" w:hAnsi="宋体"/>
        <w:sz w:val="24"/>
      </w:rPr>
    </w:pPr>
  </w:p>
  <w:p w14:paraId="5516DE4C" w14:textId="77777777" w:rsidR="001A2DF8" w:rsidRDefault="00B002D1">
    <w:pPr>
      <w:pStyle w:val="a5"/>
      <w:ind w:right="360"/>
      <w:jc w:val="right"/>
      <w:rPr>
        <w:sz w:val="24"/>
      </w:rPr>
    </w:pPr>
    <w:r>
      <w:rPr>
        <w:rStyle w:val="a8"/>
        <w:sz w:val="24"/>
      </w:rPr>
      <w:fldChar w:fldCharType="begin"/>
    </w:r>
    <w:r>
      <w:rPr>
        <w:rStyle w:val="a8"/>
        <w:sz w:val="24"/>
      </w:rPr>
      <w:instrText xml:space="preserve"> PAGE </w:instrText>
    </w:r>
    <w:r>
      <w:rPr>
        <w:rStyle w:val="a8"/>
        <w:sz w:val="24"/>
      </w:rPr>
      <w:fldChar w:fldCharType="separate"/>
    </w:r>
    <w:r w:rsidR="00704B2B">
      <w:rPr>
        <w:rStyle w:val="a8"/>
        <w:noProof/>
        <w:sz w:val="24"/>
      </w:rPr>
      <w:t>1</w:t>
    </w:r>
    <w:r>
      <w:rPr>
        <w:rStyle w:val="a8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3E9FD" w14:textId="77777777" w:rsidR="003E4959" w:rsidRDefault="003E4959" w:rsidP="00CA339B">
      <w:r>
        <w:separator/>
      </w:r>
    </w:p>
  </w:footnote>
  <w:footnote w:type="continuationSeparator" w:id="0">
    <w:p w14:paraId="7798B356" w14:textId="77777777" w:rsidR="003E4959" w:rsidRDefault="003E4959" w:rsidP="00CA3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157"/>
    <w:rsid w:val="000133C4"/>
    <w:rsid w:val="00044CD6"/>
    <w:rsid w:val="0005374B"/>
    <w:rsid w:val="00057D79"/>
    <w:rsid w:val="000865C2"/>
    <w:rsid w:val="00087E81"/>
    <w:rsid w:val="000915DB"/>
    <w:rsid w:val="000A58CF"/>
    <w:rsid w:val="000C3127"/>
    <w:rsid w:val="000E365D"/>
    <w:rsid w:val="000F5062"/>
    <w:rsid w:val="00130C8A"/>
    <w:rsid w:val="00130D60"/>
    <w:rsid w:val="001943F8"/>
    <w:rsid w:val="002010E3"/>
    <w:rsid w:val="0020150F"/>
    <w:rsid w:val="00237476"/>
    <w:rsid w:val="00253F6D"/>
    <w:rsid w:val="00292397"/>
    <w:rsid w:val="002A4C08"/>
    <w:rsid w:val="002B49DA"/>
    <w:rsid w:val="002C0398"/>
    <w:rsid w:val="002C1CF7"/>
    <w:rsid w:val="00305C8B"/>
    <w:rsid w:val="00315960"/>
    <w:rsid w:val="003637EB"/>
    <w:rsid w:val="003D5A7B"/>
    <w:rsid w:val="003E4959"/>
    <w:rsid w:val="003F7C90"/>
    <w:rsid w:val="0040331E"/>
    <w:rsid w:val="0044552B"/>
    <w:rsid w:val="00460CB1"/>
    <w:rsid w:val="004931D4"/>
    <w:rsid w:val="004B65F1"/>
    <w:rsid w:val="004C5728"/>
    <w:rsid w:val="004D5BD2"/>
    <w:rsid w:val="004D6927"/>
    <w:rsid w:val="004E145B"/>
    <w:rsid w:val="00500842"/>
    <w:rsid w:val="005460B2"/>
    <w:rsid w:val="00570F18"/>
    <w:rsid w:val="00586365"/>
    <w:rsid w:val="005926EE"/>
    <w:rsid w:val="00594246"/>
    <w:rsid w:val="005D272F"/>
    <w:rsid w:val="0064666D"/>
    <w:rsid w:val="00655149"/>
    <w:rsid w:val="00662DB3"/>
    <w:rsid w:val="00664174"/>
    <w:rsid w:val="00666F96"/>
    <w:rsid w:val="00671CF7"/>
    <w:rsid w:val="00693CEE"/>
    <w:rsid w:val="006979A1"/>
    <w:rsid w:val="006A3704"/>
    <w:rsid w:val="006D392B"/>
    <w:rsid w:val="006E018A"/>
    <w:rsid w:val="006F24C2"/>
    <w:rsid w:val="007013C5"/>
    <w:rsid w:val="00704B2B"/>
    <w:rsid w:val="00711BE1"/>
    <w:rsid w:val="00732091"/>
    <w:rsid w:val="007362B8"/>
    <w:rsid w:val="007740E9"/>
    <w:rsid w:val="00777884"/>
    <w:rsid w:val="00804880"/>
    <w:rsid w:val="008117B4"/>
    <w:rsid w:val="008376EC"/>
    <w:rsid w:val="0087427F"/>
    <w:rsid w:val="008D10C4"/>
    <w:rsid w:val="008D2DC9"/>
    <w:rsid w:val="008E2F5A"/>
    <w:rsid w:val="009338B1"/>
    <w:rsid w:val="00946774"/>
    <w:rsid w:val="00953EE3"/>
    <w:rsid w:val="00976F3D"/>
    <w:rsid w:val="009C5595"/>
    <w:rsid w:val="009D12D6"/>
    <w:rsid w:val="00A02E8C"/>
    <w:rsid w:val="00A05761"/>
    <w:rsid w:val="00A06928"/>
    <w:rsid w:val="00A31A60"/>
    <w:rsid w:val="00A60F27"/>
    <w:rsid w:val="00AA5A31"/>
    <w:rsid w:val="00AC1157"/>
    <w:rsid w:val="00B002D1"/>
    <w:rsid w:val="00B16C62"/>
    <w:rsid w:val="00B213AC"/>
    <w:rsid w:val="00B61938"/>
    <w:rsid w:val="00B63C1E"/>
    <w:rsid w:val="00B7296A"/>
    <w:rsid w:val="00BA670B"/>
    <w:rsid w:val="00BB1273"/>
    <w:rsid w:val="00BB4A81"/>
    <w:rsid w:val="00BC48B5"/>
    <w:rsid w:val="00BD6509"/>
    <w:rsid w:val="00BF7235"/>
    <w:rsid w:val="00C220D9"/>
    <w:rsid w:val="00C565CE"/>
    <w:rsid w:val="00C64B57"/>
    <w:rsid w:val="00CA339B"/>
    <w:rsid w:val="00CD3C68"/>
    <w:rsid w:val="00D10C02"/>
    <w:rsid w:val="00D255C9"/>
    <w:rsid w:val="00D675C9"/>
    <w:rsid w:val="00DA67FB"/>
    <w:rsid w:val="00E3681E"/>
    <w:rsid w:val="00E47626"/>
    <w:rsid w:val="00E56D09"/>
    <w:rsid w:val="00E6141B"/>
    <w:rsid w:val="00E850FF"/>
    <w:rsid w:val="00EC2C7A"/>
    <w:rsid w:val="00EE36C2"/>
    <w:rsid w:val="00F105B4"/>
    <w:rsid w:val="00F1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64C8E8"/>
  <w15:docId w15:val="{D272B5FE-9216-4A2F-9C50-4321CA1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CA339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39B"/>
    <w:rPr>
      <w:sz w:val="18"/>
      <w:szCs w:val="18"/>
    </w:rPr>
  </w:style>
  <w:style w:type="paragraph" w:styleId="a5">
    <w:name w:val="footer"/>
    <w:basedOn w:val="a"/>
    <w:link w:val="a6"/>
    <w:unhideWhenUsed/>
    <w:rsid w:val="00CA33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3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CA33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age number"/>
    <w:basedOn w:val="a0"/>
    <w:semiHidden/>
    <w:rsid w:val="00CA339B"/>
  </w:style>
  <w:style w:type="paragraph" w:styleId="a9">
    <w:name w:val="Balloon Text"/>
    <w:basedOn w:val="a"/>
    <w:link w:val="aa"/>
    <w:uiPriority w:val="99"/>
    <w:semiHidden/>
    <w:unhideWhenUsed/>
    <w:rsid w:val="00666F96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66F96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(null)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(null)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(null)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4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ShaoTengFe1</dc:creator>
  <cp:keywords/>
  <dc:description/>
  <cp:lastModifiedBy>沈 正圆</cp:lastModifiedBy>
  <cp:revision>74</cp:revision>
  <dcterms:created xsi:type="dcterms:W3CDTF">2016-06-12T05:56:00Z</dcterms:created>
  <dcterms:modified xsi:type="dcterms:W3CDTF">2019-06-02T14:22:00Z</dcterms:modified>
</cp:coreProperties>
</file>