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A76D" w14:textId="5F85CA61" w:rsidR="00EC5A07" w:rsidRPr="00EC5A07" w:rsidRDefault="00EC5A07" w:rsidP="00EC5A0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C5A07">
        <w:rPr>
          <w:rFonts w:ascii="Times New Roman" w:hAnsi="Times New Roman" w:cs="Times New Roman"/>
          <w:b/>
          <w:bCs/>
          <w:sz w:val="32"/>
          <w:szCs w:val="32"/>
          <w:lang w:val="en-GB"/>
        </w:rPr>
        <w:t>User Requirements Doc:</w:t>
      </w:r>
    </w:p>
    <w:p w14:paraId="63AB2607" w14:textId="3B8EFA5B" w:rsidR="00EC5A07" w:rsidRPr="00EC5A07" w:rsidRDefault="00EC5A07" w:rsidP="00EC5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A07">
        <w:rPr>
          <w:rFonts w:ascii="Times New Roman" w:hAnsi="Times New Roman" w:cs="Times New Roman"/>
          <w:b/>
          <w:bCs/>
          <w:sz w:val="32"/>
          <w:szCs w:val="32"/>
          <w:lang w:val="en-GB"/>
        </w:rPr>
        <w:t>Top UK Youtubers 2024 Dashboard</w:t>
      </w:r>
    </w:p>
    <w:p w14:paraId="6D17D4DE" w14:textId="77777777" w:rsidR="00EC5A07" w:rsidRPr="00EC5A07" w:rsidRDefault="00EC5A07" w:rsidP="00EC5A07">
      <w:pPr>
        <w:rPr>
          <w:rFonts w:ascii="Times New Roman" w:hAnsi="Times New Roman" w:cs="Times New Roman"/>
          <w:b/>
          <w:bCs/>
        </w:rPr>
      </w:pPr>
    </w:p>
    <w:p w14:paraId="376A3178" w14:textId="77777777" w:rsidR="00EC5A07" w:rsidRPr="00EC5A07" w:rsidRDefault="00EC5A07" w:rsidP="00EC5A07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EC5A07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Objective:</w:t>
      </w:r>
      <w:r w:rsidRPr="00EC5A07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</w:p>
    <w:p w14:paraId="7E339CB5" w14:textId="5700091B" w:rsidR="00EC5A07" w:rsidRPr="00EC5A07" w:rsidRDefault="00EC5A07" w:rsidP="00EC5A07">
      <w:p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The goal is to identify and collaborate with the top-performing UK YouTubers for marketing partnerships throughout 2024.</w:t>
      </w:r>
    </w:p>
    <w:p w14:paraId="005342CB" w14:textId="77777777" w:rsidR="00EC5A07" w:rsidRDefault="00EC5A07" w:rsidP="00EC5A07">
      <w:pPr>
        <w:rPr>
          <w:rFonts w:ascii="Times New Roman" w:hAnsi="Times New Roman" w:cs="Times New Roman"/>
          <w:b/>
          <w:bCs/>
        </w:rPr>
      </w:pPr>
    </w:p>
    <w:p w14:paraId="57D42CFB" w14:textId="4BDFF848" w:rsidR="00EC5A07" w:rsidRPr="00EC5A07" w:rsidRDefault="00EC5A07" w:rsidP="00EC5A0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C5A0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Challenges Identified:</w:t>
      </w:r>
    </w:p>
    <w:p w14:paraId="0397362B" w14:textId="77777777" w:rsidR="00EC5A07" w:rsidRPr="00EC5A07" w:rsidRDefault="00EC5A07" w:rsidP="00EC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Sharon, the Head of Marketing, has faced difficulty in identifying the top YouTube channels in the UK for marketing campaigns.</w:t>
      </w:r>
    </w:p>
    <w:p w14:paraId="5B05B23D" w14:textId="77777777" w:rsidR="00EC5A07" w:rsidRPr="00EC5A07" w:rsidRDefault="00EC5A07" w:rsidP="00EC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Existing online research has yielded complex and conflicting insights.</w:t>
      </w:r>
    </w:p>
    <w:p w14:paraId="0493A4DB" w14:textId="77777777" w:rsidR="00EC5A07" w:rsidRPr="00EC5A07" w:rsidRDefault="00EC5A07" w:rsidP="00EC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Third-party providers are expensive and have not delivered satisfactory results.</w:t>
      </w:r>
    </w:p>
    <w:p w14:paraId="2F281F1B" w14:textId="77777777" w:rsidR="00EC5A07" w:rsidRDefault="00EC5A07" w:rsidP="00EC5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The Business Intelligence (BI) reporting team lacks the capacity to assist with this task.</w:t>
      </w:r>
    </w:p>
    <w:p w14:paraId="6C3517D3" w14:textId="77777777" w:rsidR="00EC5A07" w:rsidRPr="00EC5A07" w:rsidRDefault="00EC5A07" w:rsidP="00EC5A07">
      <w:pPr>
        <w:ind w:left="720"/>
        <w:rPr>
          <w:rFonts w:ascii="Times New Roman" w:hAnsi="Times New Roman" w:cs="Times New Roman"/>
        </w:rPr>
      </w:pPr>
    </w:p>
    <w:p w14:paraId="313E1578" w14:textId="77777777" w:rsidR="00EC5A07" w:rsidRPr="00EC5A07" w:rsidRDefault="00EC5A07" w:rsidP="00EC5A0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5A0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Target Audience:</w:t>
      </w:r>
    </w:p>
    <w:p w14:paraId="35CA5B16" w14:textId="77777777" w:rsidR="00EC5A07" w:rsidRPr="00EC5A07" w:rsidRDefault="00EC5A07" w:rsidP="00EC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Primary: Sharon (Head of Marketing)</w:t>
      </w:r>
    </w:p>
    <w:p w14:paraId="2F152134" w14:textId="77777777" w:rsidR="00EC5A07" w:rsidRPr="00EC5A07" w:rsidRDefault="00EC5A07" w:rsidP="00EC5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Secondary: Marketing team members involved in campaign execution with YouTubers</w:t>
      </w:r>
    </w:p>
    <w:p w14:paraId="6D3A1149" w14:textId="77777777" w:rsidR="00EC5A07" w:rsidRDefault="00EC5A07" w:rsidP="00EC5A07">
      <w:pPr>
        <w:rPr>
          <w:rFonts w:ascii="Times New Roman" w:hAnsi="Times New Roman" w:cs="Times New Roman"/>
          <w:b/>
          <w:bCs/>
        </w:rPr>
      </w:pPr>
    </w:p>
    <w:p w14:paraId="58A782EF" w14:textId="6A44D206" w:rsidR="00EC5A07" w:rsidRPr="00EC5A07" w:rsidRDefault="00EC5A07" w:rsidP="00EC5A07">
      <w:p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  <w:b/>
          <w:bCs/>
        </w:rPr>
        <w:t>Use Cases:</w:t>
      </w:r>
    </w:p>
    <w:p w14:paraId="2D56E9C3" w14:textId="77777777" w:rsidR="00EC5A07" w:rsidRPr="00EC5A07" w:rsidRDefault="00EC5A07" w:rsidP="00EC5A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Identify the leading YouTubers for campaign collaborations.</w:t>
      </w:r>
    </w:p>
    <w:p w14:paraId="7A5296A2" w14:textId="77777777" w:rsidR="00EC5A07" w:rsidRPr="00EC5A07" w:rsidRDefault="00EC5A07" w:rsidP="00EC5A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Analyze the potential for successful marketing campaigns with identified YouTubers.</w:t>
      </w:r>
    </w:p>
    <w:p w14:paraId="4D353B45" w14:textId="77777777" w:rsidR="00EC5A07" w:rsidRDefault="00EC5A07" w:rsidP="00EC5A07">
      <w:pPr>
        <w:rPr>
          <w:rFonts w:ascii="Times New Roman" w:hAnsi="Times New Roman" w:cs="Times New Roman"/>
          <w:b/>
          <w:bCs/>
        </w:rPr>
      </w:pPr>
    </w:p>
    <w:p w14:paraId="58B8B916" w14:textId="77777777" w:rsidR="00EC5A07" w:rsidRDefault="00EC5A07" w:rsidP="00EC5A07">
      <w:pPr>
        <w:rPr>
          <w:rFonts w:ascii="Times New Roman" w:hAnsi="Times New Roman" w:cs="Times New Roman"/>
          <w:b/>
          <w:bCs/>
        </w:rPr>
      </w:pPr>
      <w:r w:rsidRPr="00EC5A07">
        <w:rPr>
          <w:rFonts w:ascii="Times New Roman" w:hAnsi="Times New Roman" w:cs="Times New Roman"/>
          <w:b/>
          <w:bCs/>
        </w:rPr>
        <w:t>User Story</w:t>
      </w:r>
    </w:p>
    <w:p w14:paraId="4D69B8EA" w14:textId="21E491C3" w:rsidR="00EC5A07" w:rsidRDefault="00EC5A07" w:rsidP="00EC5A07">
      <w:p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 xml:space="preserve">As the Head of Marketing, I need to identify the top UK YouTubers based on subscriber count, videos uploaded, and views, </w:t>
      </w:r>
      <w:proofErr w:type="gramStart"/>
      <w:r w:rsidRPr="00EC5A07">
        <w:rPr>
          <w:rFonts w:ascii="Times New Roman" w:hAnsi="Times New Roman" w:cs="Times New Roman"/>
        </w:rPr>
        <w:t>in order to</w:t>
      </w:r>
      <w:proofErr w:type="gramEnd"/>
      <w:r w:rsidRPr="00EC5A07">
        <w:rPr>
          <w:rFonts w:ascii="Times New Roman" w:hAnsi="Times New Roman" w:cs="Times New Roman"/>
        </w:rPr>
        <w:t xml:space="preserve"> select the most effective channels for marketing campaigns that will yield a favorable ROI.</w:t>
      </w:r>
    </w:p>
    <w:p w14:paraId="65041C1C" w14:textId="77777777" w:rsidR="00EC5A07" w:rsidRPr="00EC5A07" w:rsidRDefault="00EC5A07" w:rsidP="00EC5A07">
      <w:pPr>
        <w:rPr>
          <w:rFonts w:ascii="Times New Roman" w:hAnsi="Times New Roman" w:cs="Times New Roman"/>
        </w:rPr>
      </w:pPr>
    </w:p>
    <w:p w14:paraId="6BE7D0C8" w14:textId="77777777" w:rsidR="00EC5A07" w:rsidRPr="00EC5A07" w:rsidRDefault="00EC5A07" w:rsidP="00EC5A0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5A0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Acceptance Criteria:</w:t>
      </w:r>
    </w:p>
    <w:p w14:paraId="37417873" w14:textId="49746E7C" w:rsidR="00EC5A07" w:rsidRPr="00EC5A07" w:rsidRDefault="00F11370" w:rsidP="00EC5A07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C5A07" w:rsidRPr="00EC5A07">
        <w:rPr>
          <w:rFonts w:ascii="Times New Roman" w:hAnsi="Times New Roman" w:cs="Times New Roman"/>
        </w:rPr>
        <w:t xml:space="preserve">Dashboard </w:t>
      </w:r>
      <w:r>
        <w:rPr>
          <w:rFonts w:ascii="Times New Roman" w:hAnsi="Times New Roman" w:cs="Times New Roman"/>
        </w:rPr>
        <w:t>Should</w:t>
      </w:r>
      <w:r w:rsidR="00EC5A07" w:rsidRPr="00EC5A07">
        <w:rPr>
          <w:rFonts w:ascii="Times New Roman" w:hAnsi="Times New Roman" w:cs="Times New Roman"/>
        </w:rPr>
        <w:t>:</w:t>
      </w:r>
    </w:p>
    <w:p w14:paraId="65B6ADEA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List top YouTube channels by subscribers, videos, and views.</w:t>
      </w:r>
    </w:p>
    <w:p w14:paraId="2C3AD78E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Display key metrics: channel name, subscribers, videos, views, engagement ratios.</w:t>
      </w:r>
    </w:p>
    <w:p w14:paraId="686C2B7D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User-friendly interface with easy filtering and sorting capabilities.</w:t>
      </w:r>
    </w:p>
    <w:p w14:paraId="18CD5080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Utilize the most current available data.</w:t>
      </w:r>
    </w:p>
    <w:p w14:paraId="1795FC2B" w14:textId="31F79AD6" w:rsidR="00EC5A07" w:rsidRPr="00EC5A07" w:rsidRDefault="00F11370" w:rsidP="00EC5A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11370">
        <w:rPr>
          <w:rFonts w:ascii="Times New Roman" w:hAnsi="Times New Roman" w:cs="Times New Roman"/>
        </w:rPr>
        <w:t>Analyze the potential for marketing campaigns with Youtubers</w:t>
      </w:r>
      <w:r w:rsidR="00EC5A07" w:rsidRPr="00EC5A07">
        <w:rPr>
          <w:rFonts w:ascii="Times New Roman" w:hAnsi="Times New Roman" w:cs="Times New Roman"/>
        </w:rPr>
        <w:t>:</w:t>
      </w:r>
    </w:p>
    <w:p w14:paraId="6FF7C3E7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Recommend YouTube channels suitable for various campaign types (e.g., product placement, sponsored video series, influencer marketing).</w:t>
      </w:r>
    </w:p>
    <w:p w14:paraId="0F235D4C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Consider factors like reach, engagement, and estimated revenue based on conversion rates.</w:t>
      </w:r>
    </w:p>
    <w:p w14:paraId="5ABEE122" w14:textId="77777777" w:rsidR="00EC5A07" w:rsidRPr="00EC5A07" w:rsidRDefault="00EC5A07" w:rsidP="00EC5A0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Provide clear, data-driven justifications for recommendations.</w:t>
      </w:r>
    </w:p>
    <w:p w14:paraId="5FC1405F" w14:textId="77777777" w:rsidR="00F11370" w:rsidRDefault="00F11370" w:rsidP="00EC5A07">
      <w:pPr>
        <w:rPr>
          <w:rFonts w:ascii="Times New Roman" w:hAnsi="Times New Roman" w:cs="Times New Roman"/>
          <w:b/>
          <w:bCs/>
        </w:rPr>
      </w:pPr>
    </w:p>
    <w:p w14:paraId="1663F306" w14:textId="77777777" w:rsidR="00F11370" w:rsidRPr="00F11370" w:rsidRDefault="00EC5A07" w:rsidP="00EC5A07">
      <w:pPr>
        <w:rPr>
          <w:rFonts w:ascii="Times New Roman" w:hAnsi="Times New Roman" w:cs="Times New Roman"/>
          <w:i/>
          <w:iCs/>
          <w:u w:val="single"/>
        </w:rPr>
      </w:pPr>
      <w:r w:rsidRPr="00EC5A0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Success Criteria:</w:t>
      </w:r>
      <w:r w:rsidRPr="00EC5A07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67CFBBDA" w14:textId="13CF650A" w:rsidR="00EC5A07" w:rsidRPr="00EC5A07" w:rsidRDefault="00EC5A07" w:rsidP="00EC5A07">
      <w:p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Sharon can:</w:t>
      </w:r>
    </w:p>
    <w:p w14:paraId="2766869E" w14:textId="77777777" w:rsidR="00EC5A07" w:rsidRPr="00EC5A07" w:rsidRDefault="00EC5A07" w:rsidP="00EC5A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Easily identify top-performing YouTube channels based on specified metrics.</w:t>
      </w:r>
    </w:p>
    <w:p w14:paraId="23472EDF" w14:textId="77777777" w:rsidR="00EC5A07" w:rsidRPr="00EC5A07" w:rsidRDefault="00EC5A07" w:rsidP="00EC5A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Assess campaign potential with top YouTubers based on reach, engagement, and revenue potential.</w:t>
      </w:r>
    </w:p>
    <w:p w14:paraId="7CDDE1D2" w14:textId="77777777" w:rsidR="00EC5A07" w:rsidRDefault="00EC5A07" w:rsidP="00EC5A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5A07">
        <w:rPr>
          <w:rFonts w:ascii="Times New Roman" w:hAnsi="Times New Roman" w:cs="Times New Roman"/>
        </w:rPr>
        <w:t>Make informed decisions on ideal collaborations to maximize ROI and establish lasting partnerships.</w:t>
      </w:r>
    </w:p>
    <w:p w14:paraId="07BAA15B" w14:textId="77777777" w:rsidR="00F11370" w:rsidRDefault="00F11370" w:rsidP="00F11370">
      <w:pPr>
        <w:rPr>
          <w:rFonts w:ascii="Times New Roman" w:hAnsi="Times New Roman" w:cs="Times New Roman"/>
        </w:rPr>
      </w:pPr>
    </w:p>
    <w:p w14:paraId="5696D809" w14:textId="77777777" w:rsidR="00F11370" w:rsidRPr="00EC5A07" w:rsidRDefault="00F11370" w:rsidP="00F11370">
      <w:pPr>
        <w:rPr>
          <w:rFonts w:ascii="Times New Roman" w:hAnsi="Times New Roman" w:cs="Times New Roman"/>
        </w:rPr>
      </w:pPr>
    </w:p>
    <w:p w14:paraId="4BCA3A52" w14:textId="77777777" w:rsidR="00F11370" w:rsidRPr="00F11370" w:rsidRDefault="00F11370" w:rsidP="00F1137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 w:rsidRPr="00F1137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Information needed</w:t>
      </w:r>
    </w:p>
    <w:p w14:paraId="282C3DCC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Sharon needs the top Youtubers in the UK, and the key metrics needed include:</w:t>
      </w:r>
    </w:p>
    <w:p w14:paraId="444B8510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Subscriber count</w:t>
      </w:r>
    </w:p>
    <w:p w14:paraId="203C9B5E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Videos uploaded</w:t>
      </w:r>
    </w:p>
    <w:p w14:paraId="502135D8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Views</w:t>
      </w:r>
    </w:p>
    <w:p w14:paraId="251B915D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lastRenderedPageBreak/>
        <w:t xml:space="preserve">Average views </w:t>
      </w:r>
    </w:p>
    <w:p w14:paraId="2DA453DC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Subscriber engagement ratio</w:t>
      </w:r>
    </w:p>
    <w:p w14:paraId="1431E5CF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 xml:space="preserve">Views per subscriber </w:t>
      </w:r>
    </w:p>
    <w:p w14:paraId="5949E33B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</w:p>
    <w:p w14:paraId="029F2EA5" w14:textId="77777777" w:rsidR="00F11370" w:rsidRPr="00F11370" w:rsidRDefault="00F11370" w:rsidP="00F1137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 w:rsidRPr="00F1137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Data needed </w:t>
      </w:r>
    </w:p>
    <w:p w14:paraId="2FCD2C1C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The dataset to produce the information we need should include the following fields</w:t>
      </w:r>
    </w:p>
    <w:p w14:paraId="6D22028B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Channel name (string)</w:t>
      </w:r>
    </w:p>
    <w:p w14:paraId="4CC86D34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Total subscribers (integer)</w:t>
      </w:r>
    </w:p>
    <w:p w14:paraId="40125482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Total videos uploaded (integer)</w:t>
      </w:r>
    </w:p>
    <w:p w14:paraId="1A40D94B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Total views (integer)</w:t>
      </w:r>
    </w:p>
    <w:p w14:paraId="44DCD276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</w:p>
    <w:p w14:paraId="6682C5E4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 xml:space="preserve">We’ll focus on the top 100 Youtubers for </w:t>
      </w:r>
      <w:proofErr w:type="gramStart"/>
      <w:r w:rsidRPr="00F11370">
        <w:rPr>
          <w:rFonts w:ascii="Times New Roman" w:hAnsi="Times New Roman" w:cs="Times New Roman"/>
          <w:lang w:val="en-GB"/>
        </w:rPr>
        <w:t>simplicity</w:t>
      </w:r>
      <w:proofErr w:type="gramEnd"/>
      <w:r w:rsidRPr="00F11370">
        <w:rPr>
          <w:rFonts w:ascii="Times New Roman" w:hAnsi="Times New Roman" w:cs="Times New Roman"/>
          <w:lang w:val="en-GB"/>
        </w:rPr>
        <w:t xml:space="preserve"> sake.  </w:t>
      </w:r>
    </w:p>
    <w:p w14:paraId="41EEB18A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</w:p>
    <w:p w14:paraId="7D1DE2AE" w14:textId="77777777" w:rsidR="00F11370" w:rsidRPr="00F11370" w:rsidRDefault="00F11370" w:rsidP="00F1137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 w:rsidRPr="00F1137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 xml:space="preserve">Data quality checks </w:t>
      </w:r>
    </w:p>
    <w:p w14:paraId="7E8E2E75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We need to add measures in place to confirm the dataset contains the data required without any issues – here are some of the data quality checks we need to conduct:</w:t>
      </w:r>
    </w:p>
    <w:p w14:paraId="2F994B72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 xml:space="preserve">Row count check </w:t>
      </w:r>
    </w:p>
    <w:p w14:paraId="26F02184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Column count check</w:t>
      </w:r>
    </w:p>
    <w:p w14:paraId="65429B45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Data type check</w:t>
      </w:r>
    </w:p>
    <w:p w14:paraId="474B897F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Duplicate check</w:t>
      </w:r>
    </w:p>
    <w:p w14:paraId="37E6A866" w14:textId="77777777" w:rsidR="00F11370" w:rsidRPr="00F11370" w:rsidRDefault="00F11370" w:rsidP="00F11370">
      <w:pPr>
        <w:rPr>
          <w:rFonts w:ascii="Times New Roman" w:hAnsi="Times New Roman" w:cs="Times New Roman"/>
          <w:lang w:val="en-GB"/>
        </w:rPr>
      </w:pPr>
    </w:p>
    <w:p w14:paraId="26D73409" w14:textId="77777777" w:rsidR="00F11370" w:rsidRPr="00F11370" w:rsidRDefault="00F11370" w:rsidP="00F1137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</w:pPr>
      <w:r w:rsidRPr="00F1137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GB"/>
        </w:rPr>
        <w:t>Additional requirements</w:t>
      </w:r>
    </w:p>
    <w:p w14:paraId="28F41516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Document the solution and include the data sources, transformation processes and walk through on analysis conclusions</w:t>
      </w:r>
    </w:p>
    <w:p w14:paraId="36D9C256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>Make source code and docs available on GitHub</w:t>
      </w:r>
    </w:p>
    <w:p w14:paraId="5B0132CF" w14:textId="77777777" w:rsidR="00F11370" w:rsidRPr="00F11370" w:rsidRDefault="00F11370" w:rsidP="00F11370">
      <w:pPr>
        <w:numPr>
          <w:ilvl w:val="0"/>
          <w:numId w:val="10"/>
        </w:numPr>
        <w:rPr>
          <w:rFonts w:ascii="Times New Roman" w:hAnsi="Times New Roman" w:cs="Times New Roman"/>
          <w:lang w:val="en-GB"/>
        </w:rPr>
      </w:pPr>
      <w:r w:rsidRPr="00F11370">
        <w:rPr>
          <w:rFonts w:ascii="Times New Roman" w:hAnsi="Times New Roman" w:cs="Times New Roman"/>
          <w:lang w:val="en-GB"/>
        </w:rPr>
        <w:t xml:space="preserve">Ensure the solution is reproducible and maintainable so that it can support future updates </w:t>
      </w:r>
    </w:p>
    <w:p w14:paraId="0CAB8F6B" w14:textId="77777777" w:rsidR="00EC5A07" w:rsidRPr="00EC5A07" w:rsidRDefault="00EC5A07" w:rsidP="00F11370">
      <w:pPr>
        <w:rPr>
          <w:rFonts w:ascii="Times New Roman" w:hAnsi="Times New Roman" w:cs="Times New Roman"/>
        </w:rPr>
      </w:pPr>
    </w:p>
    <w:sectPr w:rsidR="00EC5A07" w:rsidRPr="00EC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64B21"/>
    <w:multiLevelType w:val="multilevel"/>
    <w:tmpl w:val="C8E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72CCB"/>
    <w:multiLevelType w:val="multilevel"/>
    <w:tmpl w:val="617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2C27"/>
    <w:multiLevelType w:val="multilevel"/>
    <w:tmpl w:val="3D2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F28E5"/>
    <w:multiLevelType w:val="multilevel"/>
    <w:tmpl w:val="16F0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07FA8"/>
    <w:multiLevelType w:val="multilevel"/>
    <w:tmpl w:val="5E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1A2E"/>
    <w:multiLevelType w:val="multilevel"/>
    <w:tmpl w:val="133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919C8"/>
    <w:multiLevelType w:val="multilevel"/>
    <w:tmpl w:val="720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61679"/>
    <w:multiLevelType w:val="multilevel"/>
    <w:tmpl w:val="907E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83637"/>
    <w:multiLevelType w:val="multilevel"/>
    <w:tmpl w:val="3DE4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449310">
    <w:abstractNumId w:val="6"/>
  </w:num>
  <w:num w:numId="2" w16cid:durableId="45035080">
    <w:abstractNumId w:val="2"/>
  </w:num>
  <w:num w:numId="3" w16cid:durableId="942227366">
    <w:abstractNumId w:val="4"/>
  </w:num>
  <w:num w:numId="4" w16cid:durableId="715277065">
    <w:abstractNumId w:val="9"/>
  </w:num>
  <w:num w:numId="5" w16cid:durableId="710113652">
    <w:abstractNumId w:val="8"/>
  </w:num>
  <w:num w:numId="6" w16cid:durableId="1832914756">
    <w:abstractNumId w:val="3"/>
  </w:num>
  <w:num w:numId="7" w16cid:durableId="1251308292">
    <w:abstractNumId w:val="7"/>
  </w:num>
  <w:num w:numId="8" w16cid:durableId="1983073388">
    <w:abstractNumId w:val="5"/>
  </w:num>
  <w:num w:numId="9" w16cid:durableId="1074279588">
    <w:abstractNumId w:val="1"/>
  </w:num>
  <w:num w:numId="10" w16cid:durableId="16512486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07"/>
    <w:rsid w:val="0023270B"/>
    <w:rsid w:val="00EC5A07"/>
    <w:rsid w:val="00F1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3B97"/>
  <w15:chartTrackingRefBased/>
  <w15:docId w15:val="{3C377F27-A710-4A51-9216-C971ABE2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1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8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5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7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5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84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5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Conroy Campbell</dc:creator>
  <cp:keywords/>
  <dc:description/>
  <cp:lastModifiedBy>Conroy Campbell</cp:lastModifiedBy>
  <cp:revision>1</cp:revision>
  <dcterms:created xsi:type="dcterms:W3CDTF">2024-07-04T03:54:00Z</dcterms:created>
  <dcterms:modified xsi:type="dcterms:W3CDTF">2024-07-04T04:14:00Z</dcterms:modified>
</cp:coreProperties>
</file>