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42D2E32E" w:rsidR="003930B8" w:rsidRPr="00444BD9" w:rsidRDefault="003930B8" w:rsidP="00065B17">
      <w:pPr>
        <w:spacing w:line="480" w:lineRule="auto"/>
        <w:jc w:val="center"/>
        <w:rPr>
          <w:rFonts w:ascii="Times New Roman" w:hAnsi="Times New Roman" w:cs="Times New Roman"/>
          <w:b/>
          <w:bCs/>
          <w:sz w:val="44"/>
          <w:szCs w:val="44"/>
          <w:u w:val="single"/>
        </w:rPr>
      </w:pPr>
      <w:bookmarkStart w:id="0" w:name="_Hlk130113960"/>
      <w:bookmarkEnd w:id="0"/>
      <w:r w:rsidRPr="00444BD9">
        <w:rPr>
          <w:rFonts w:ascii="Times New Roman" w:hAnsi="Times New Roman" w:cs="Times New Roman"/>
          <w:b/>
          <w:bCs/>
          <w:sz w:val="44"/>
          <w:szCs w:val="44"/>
          <w:u w:val="single"/>
        </w:rPr>
        <w:t>Project Report</w:t>
      </w:r>
    </w:p>
    <w:p w14:paraId="146CAC6A" w14:textId="0E1A89E5" w:rsidR="00F756AC" w:rsidRPr="00444BD9" w:rsidRDefault="00203845" w:rsidP="00065B17">
      <w:pPr>
        <w:keepNext/>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The project is fully working with </w:t>
      </w:r>
      <w:r w:rsidR="000E7121" w:rsidRPr="00444BD9">
        <w:rPr>
          <w:rFonts w:ascii="Times New Roman" w:hAnsi="Times New Roman" w:cs="Times New Roman"/>
          <w:sz w:val="24"/>
          <w:szCs w:val="24"/>
        </w:rPr>
        <w:t>diffuse</w:t>
      </w:r>
      <w:r w:rsidR="00C63AEC" w:rsidRPr="00444BD9">
        <w:rPr>
          <w:rFonts w:ascii="Times New Roman" w:hAnsi="Times New Roman" w:cs="Times New Roman"/>
          <w:sz w:val="24"/>
          <w:szCs w:val="24"/>
        </w:rPr>
        <w:t xml:space="preserve">, </w:t>
      </w:r>
      <w:r w:rsidR="000E7121" w:rsidRPr="00444BD9">
        <w:rPr>
          <w:rFonts w:ascii="Times New Roman" w:hAnsi="Times New Roman" w:cs="Times New Roman"/>
          <w:sz w:val="24"/>
          <w:szCs w:val="24"/>
        </w:rPr>
        <w:t>specular</w:t>
      </w:r>
      <w:r w:rsidR="00C63AEC" w:rsidRPr="00444BD9">
        <w:rPr>
          <w:rFonts w:ascii="Times New Roman" w:hAnsi="Times New Roman" w:cs="Times New Roman"/>
          <w:sz w:val="24"/>
          <w:szCs w:val="24"/>
        </w:rPr>
        <w:t>, and transmission</w:t>
      </w:r>
      <w:r w:rsidRPr="00444BD9">
        <w:rPr>
          <w:rFonts w:ascii="Times New Roman" w:hAnsi="Times New Roman" w:cs="Times New Roman"/>
          <w:sz w:val="24"/>
          <w:szCs w:val="24"/>
        </w:rPr>
        <w:t xml:space="preserve">. The </w:t>
      </w:r>
      <w:r w:rsidR="00707103" w:rsidRPr="00444BD9">
        <w:rPr>
          <w:rFonts w:ascii="Times New Roman" w:hAnsi="Times New Roman" w:cs="Times New Roman"/>
          <w:sz w:val="24"/>
          <w:szCs w:val="24"/>
        </w:rPr>
        <w:t xml:space="preserve">final </w:t>
      </w:r>
      <w:proofErr w:type="gramStart"/>
      <w:r w:rsidRPr="00444BD9">
        <w:rPr>
          <w:rFonts w:ascii="Times New Roman" w:hAnsi="Times New Roman" w:cs="Times New Roman"/>
          <w:sz w:val="24"/>
          <w:szCs w:val="24"/>
        </w:rPr>
        <w:t>outputted</w:t>
      </w:r>
      <w:proofErr w:type="gramEnd"/>
      <w:r w:rsidRPr="00444BD9">
        <w:rPr>
          <w:rFonts w:ascii="Times New Roman" w:hAnsi="Times New Roman" w:cs="Times New Roman"/>
          <w:sz w:val="24"/>
          <w:szCs w:val="24"/>
        </w:rPr>
        <w:t xml:space="preserve"> results can be seen in figures </w:t>
      </w:r>
      <w:bookmarkStart w:id="1" w:name="_Hlk126503270"/>
      <w:bookmarkEnd w:id="1"/>
      <w:r w:rsidR="009B3D9B" w:rsidRPr="00444BD9">
        <w:rPr>
          <w:rFonts w:ascii="Times New Roman" w:hAnsi="Times New Roman" w:cs="Times New Roman"/>
          <w:sz w:val="24"/>
          <w:szCs w:val="24"/>
        </w:rPr>
        <w:t>1 through 5</w:t>
      </w:r>
      <w:r w:rsidR="00F756AC" w:rsidRPr="00444BD9">
        <w:rPr>
          <w:rFonts w:ascii="Times New Roman" w:hAnsi="Times New Roman" w:cs="Times New Roman"/>
          <w:sz w:val="24"/>
          <w:szCs w:val="24"/>
        </w:rPr>
        <w:t>.</w:t>
      </w:r>
      <w:r w:rsidR="005B36F0" w:rsidRPr="005B36F0">
        <w:rPr>
          <w:rFonts w:ascii="Times New Roman" w:hAnsi="Times New Roman" w:cs="Times New Roman"/>
          <w:noProof/>
          <w:sz w:val="24"/>
          <w:szCs w:val="24"/>
        </w:rPr>
        <w:t xml:space="preserve"> </w:t>
      </w:r>
    </w:p>
    <w:p w14:paraId="4B01C238" w14:textId="669A6B57"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32185" wp14:editId="44EE4ABE">
            <wp:extent cx="2917371" cy="2188849"/>
            <wp:effectExtent l="0" t="0" r="0" b="1905"/>
            <wp:docPr id="1280894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1663" cy="221457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766EAB6" wp14:editId="37189825">
            <wp:extent cx="2913133" cy="2185670"/>
            <wp:effectExtent l="0" t="0" r="1905" b="5080"/>
            <wp:docPr id="37362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3166" cy="2193198"/>
                    </a:xfrm>
                    <a:prstGeom prst="rect">
                      <a:avLst/>
                    </a:prstGeom>
                    <a:noFill/>
                    <a:ln>
                      <a:noFill/>
                    </a:ln>
                  </pic:spPr>
                </pic:pic>
              </a:graphicData>
            </a:graphic>
          </wp:inline>
        </w:drawing>
      </w:r>
    </w:p>
    <w:p w14:paraId="5070F0C9" w14:textId="77777777"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1: 1 Pass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2: 8 Passes</w:t>
      </w:r>
    </w:p>
    <w:p w14:paraId="3F66CAC8" w14:textId="6E1F564E" w:rsidR="00F756AC" w:rsidRPr="00444BD9" w:rsidRDefault="005B36F0" w:rsidP="00065B17">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72D368" wp14:editId="3E306C6D">
            <wp:extent cx="2960914" cy="2221519"/>
            <wp:effectExtent l="0" t="0" r="0" b="7620"/>
            <wp:docPr id="656734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2586" cy="224528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BE13B9" wp14:editId="13A039A2">
            <wp:extent cx="2966570" cy="2225763"/>
            <wp:effectExtent l="0" t="0" r="5715" b="3175"/>
            <wp:docPr id="647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8112" cy="2226920"/>
                    </a:xfrm>
                    <a:prstGeom prst="rect">
                      <a:avLst/>
                    </a:prstGeom>
                    <a:noFill/>
                    <a:ln>
                      <a:noFill/>
                    </a:ln>
                  </pic:spPr>
                </pic:pic>
              </a:graphicData>
            </a:graphic>
          </wp:inline>
        </w:drawing>
      </w:r>
    </w:p>
    <w:p w14:paraId="6BFD2F0C" w14:textId="6C31BC0C" w:rsidR="00F756AC" w:rsidRPr="00444BD9" w:rsidRDefault="00F756AC" w:rsidP="00065B17">
      <w:pPr>
        <w:pStyle w:val="Caption"/>
        <w:spacing w:line="480" w:lineRule="auto"/>
        <w:ind w:left="1440"/>
        <w:rPr>
          <w:rFonts w:ascii="Times New Roman" w:hAnsi="Times New Roman" w:cs="Times New Roman"/>
        </w:rPr>
      </w:pPr>
      <w:r w:rsidRPr="00444BD9">
        <w:rPr>
          <w:rFonts w:ascii="Times New Roman" w:hAnsi="Times New Roman" w:cs="Times New Roman"/>
        </w:rPr>
        <w:t xml:space="preserve">    Figure 3: 64 Passes</w:t>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r>
      <w:r w:rsidRPr="00444BD9">
        <w:rPr>
          <w:rFonts w:ascii="Times New Roman" w:hAnsi="Times New Roman" w:cs="Times New Roman"/>
        </w:rPr>
        <w:tab/>
        <w:t>Figure 4: 512 Passes</w:t>
      </w:r>
    </w:p>
    <w:p w14:paraId="4B080EF8" w14:textId="028B2B87" w:rsidR="001920D3" w:rsidRPr="00444BD9" w:rsidRDefault="001920D3" w:rsidP="00065B17">
      <w:pPr>
        <w:spacing w:line="480" w:lineRule="auto"/>
        <w:jc w:val="center"/>
        <w:rPr>
          <w:rFonts w:ascii="Times New Roman" w:hAnsi="Times New Roman" w:cs="Times New Roman"/>
        </w:rPr>
      </w:pPr>
    </w:p>
    <w:p w14:paraId="28918EC2" w14:textId="71C08A6B" w:rsidR="004C5DAC" w:rsidRPr="00444BD9" w:rsidRDefault="001920D3" w:rsidP="00065B17">
      <w:pPr>
        <w:pStyle w:val="Caption"/>
        <w:spacing w:line="480" w:lineRule="auto"/>
        <w:ind w:left="3600"/>
        <w:rPr>
          <w:rFonts w:ascii="Times New Roman" w:hAnsi="Times New Roman" w:cs="Times New Roman"/>
        </w:rPr>
      </w:pPr>
      <w:r w:rsidRPr="00444BD9">
        <w:rPr>
          <w:rFonts w:ascii="Times New Roman" w:hAnsi="Times New Roman" w:cs="Times New Roman"/>
        </w:rPr>
        <w:t>Figure 5: 4096 Passes</w:t>
      </w:r>
    </w:p>
    <w:p w14:paraId="389C3857" w14:textId="77777777" w:rsidR="00C63AEC" w:rsidRPr="00444BD9" w:rsidRDefault="00C63AEC" w:rsidP="00065B17">
      <w:pPr>
        <w:spacing w:line="480" w:lineRule="auto"/>
        <w:rPr>
          <w:rFonts w:ascii="Times New Roman" w:hAnsi="Times New Roman" w:cs="Times New Roman"/>
        </w:rPr>
      </w:pPr>
    </w:p>
    <w:p w14:paraId="16DC0DF7" w14:textId="78E8CBC5" w:rsidR="00C63AEC" w:rsidRPr="00444BD9" w:rsidRDefault="00C63AEC"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For this project I had one bug that took a while to find the source of. After implementing everything from the project document I got a strange output (seen in figure 6).</w:t>
      </w:r>
      <w:r w:rsidR="00DF070E" w:rsidRPr="00444BD9">
        <w:rPr>
          <w:rFonts w:ascii="Times New Roman" w:hAnsi="Times New Roman" w:cs="Times New Roman"/>
          <w:sz w:val="24"/>
          <w:szCs w:val="24"/>
        </w:rPr>
        <w:t xml:space="preserve"> I also tried running the code with the spheres having no specular reflection (seen in figure 7), which wasn’t helpful </w:t>
      </w:r>
      <w:proofErr w:type="gramStart"/>
      <w:r w:rsidR="00DF070E" w:rsidRPr="00444BD9">
        <w:rPr>
          <w:rFonts w:ascii="Times New Roman" w:hAnsi="Times New Roman" w:cs="Times New Roman"/>
          <w:sz w:val="24"/>
          <w:szCs w:val="24"/>
        </w:rPr>
        <w:t>in itself but</w:t>
      </w:r>
      <w:proofErr w:type="gramEnd"/>
      <w:r w:rsidR="00DF070E" w:rsidRPr="00444BD9">
        <w:rPr>
          <w:rFonts w:ascii="Times New Roman" w:hAnsi="Times New Roman" w:cs="Times New Roman"/>
          <w:sz w:val="24"/>
          <w:szCs w:val="24"/>
        </w:rPr>
        <w:t xml:space="preserve"> helped confirm there was something </w:t>
      </w:r>
      <w:proofErr w:type="spellStart"/>
      <w:r w:rsidR="00DF070E" w:rsidRPr="00444BD9">
        <w:rPr>
          <w:rFonts w:ascii="Times New Roman" w:hAnsi="Times New Roman" w:cs="Times New Roman"/>
          <w:sz w:val="24"/>
          <w:szCs w:val="24"/>
        </w:rPr>
        <w:t>wrongl</w:t>
      </w:r>
      <w:proofErr w:type="spellEnd"/>
      <w:r w:rsidR="00DF070E" w:rsidRPr="00444BD9">
        <w:rPr>
          <w:rFonts w:ascii="Times New Roman" w:hAnsi="Times New Roman" w:cs="Times New Roman"/>
          <w:sz w:val="24"/>
          <w:szCs w:val="24"/>
        </w:rPr>
        <w:t>.</w:t>
      </w:r>
      <w:r w:rsidRPr="00444BD9">
        <w:rPr>
          <w:rFonts w:ascii="Times New Roman" w:hAnsi="Times New Roman" w:cs="Times New Roman"/>
          <w:sz w:val="24"/>
          <w:szCs w:val="24"/>
        </w:rPr>
        <w:t xml:space="preserve"> The image </w:t>
      </w:r>
      <w:r w:rsidR="00543B51" w:rsidRPr="00444BD9">
        <w:rPr>
          <w:rFonts w:ascii="Times New Roman" w:hAnsi="Times New Roman" w:cs="Times New Roman"/>
          <w:sz w:val="24"/>
          <w:szCs w:val="24"/>
        </w:rPr>
        <w:t xml:space="preserve">in figure 6 </w:t>
      </w:r>
      <w:r w:rsidRPr="00444BD9">
        <w:rPr>
          <w:rFonts w:ascii="Times New Roman" w:hAnsi="Times New Roman" w:cs="Times New Roman"/>
          <w:sz w:val="24"/>
          <w:szCs w:val="24"/>
        </w:rPr>
        <w:t xml:space="preserve">is wrong for multiple reasons. It looks as if the diffuse and specular lighting is working fine, which I confirmed by rerunning the test scene from project 3 and seeing that the output hadn’t changed. The transmission is obviously incorrect though. The spheres seem to be </w:t>
      </w:r>
      <w:r w:rsidR="00444BD9" w:rsidRPr="00444BD9">
        <w:rPr>
          <w:rFonts w:ascii="Times New Roman" w:hAnsi="Times New Roman" w:cs="Times New Roman"/>
          <w:sz w:val="24"/>
          <w:szCs w:val="24"/>
        </w:rPr>
        <w:t>seen</w:t>
      </w:r>
      <w:r w:rsidRPr="00444BD9">
        <w:rPr>
          <w:rFonts w:ascii="Times New Roman" w:hAnsi="Times New Roman" w:cs="Times New Roman"/>
          <w:sz w:val="24"/>
          <w:szCs w:val="24"/>
        </w:rPr>
        <w:t xml:space="preserve"> through in some </w:t>
      </w:r>
      <w:proofErr w:type="gramStart"/>
      <w:r w:rsidRPr="00444BD9">
        <w:rPr>
          <w:rFonts w:ascii="Times New Roman" w:hAnsi="Times New Roman" w:cs="Times New Roman"/>
          <w:sz w:val="24"/>
          <w:szCs w:val="24"/>
        </w:rPr>
        <w:t>way</w:t>
      </w:r>
      <w:proofErr w:type="gramEnd"/>
      <w:r w:rsidRPr="00444BD9">
        <w:rPr>
          <w:rFonts w:ascii="Times New Roman" w:hAnsi="Times New Roman" w:cs="Times New Roman"/>
          <w:sz w:val="24"/>
          <w:szCs w:val="24"/>
        </w:rPr>
        <w:t xml:space="preserve"> but the colors and lines are much too muddy as well as the specular white light on the spheres being too large. Also, the Y is seen on the bottom of the smaller sphere instead of the top. The smaller sphere is also not tinted red even though beer’s law is implemented.</w:t>
      </w:r>
    </w:p>
    <w:p w14:paraId="5BF7B5D5" w14:textId="6DE2B006" w:rsidR="001E7635" w:rsidRPr="00444BD9" w:rsidRDefault="001E7635"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The first thing I did was put a bunch of breakpoints into the code to try to get a general idea of what was wrong and where to direct my attention. After doing this for a while I confirmed that </w:t>
      </w:r>
      <w:r w:rsidRPr="00444BD9">
        <w:rPr>
          <w:rFonts w:ascii="Times New Roman" w:hAnsi="Times New Roman" w:cs="Times New Roman"/>
          <w:sz w:val="24"/>
          <w:szCs w:val="24"/>
        </w:rPr>
        <w:t xml:space="preserve">the dot product of </w:t>
      </w:r>
      <w:proofErr w:type="spellStart"/>
      <w:r w:rsidRPr="00444BD9">
        <w:rPr>
          <w:rFonts w:ascii="Times New Roman" w:hAnsi="Times New Roman" w:cs="Times New Roman"/>
          <w:sz w:val="24"/>
          <w:szCs w:val="24"/>
        </w:rPr>
        <w:t>omegaO</w:t>
      </w:r>
      <w:proofErr w:type="spellEnd"/>
      <w:r w:rsidRPr="00444BD9">
        <w:rPr>
          <w:rFonts w:ascii="Times New Roman" w:hAnsi="Times New Roman" w:cs="Times New Roman"/>
          <w:sz w:val="24"/>
          <w:szCs w:val="24"/>
        </w:rPr>
        <w:t xml:space="preserve"> and N </w:t>
      </w:r>
      <w:r w:rsidRPr="00444BD9">
        <w:rPr>
          <w:rFonts w:ascii="Times New Roman" w:hAnsi="Times New Roman" w:cs="Times New Roman"/>
          <w:sz w:val="24"/>
          <w:szCs w:val="24"/>
        </w:rPr>
        <w:t>was</w:t>
      </w:r>
      <w:r w:rsidRPr="00444BD9">
        <w:rPr>
          <w:rFonts w:ascii="Times New Roman" w:hAnsi="Times New Roman" w:cs="Times New Roman"/>
          <w:sz w:val="24"/>
          <w:szCs w:val="24"/>
        </w:rPr>
        <w:t xml:space="preserve"> always </w:t>
      </w:r>
      <w:r w:rsidR="00DF070E" w:rsidRPr="00444BD9">
        <w:rPr>
          <w:rFonts w:ascii="Times New Roman" w:hAnsi="Times New Roman" w:cs="Times New Roman"/>
          <w:sz w:val="24"/>
          <w:szCs w:val="24"/>
        </w:rPr>
        <w:t>positive,</w:t>
      </w:r>
      <w:r w:rsidRPr="00444BD9">
        <w:rPr>
          <w:rFonts w:ascii="Times New Roman" w:hAnsi="Times New Roman" w:cs="Times New Roman"/>
          <w:sz w:val="24"/>
          <w:szCs w:val="24"/>
        </w:rPr>
        <w:t xml:space="preserve"> and the radicand </w:t>
      </w:r>
      <w:r w:rsidRPr="00444BD9">
        <w:rPr>
          <w:rFonts w:ascii="Times New Roman" w:hAnsi="Times New Roman" w:cs="Times New Roman"/>
          <w:sz w:val="24"/>
          <w:szCs w:val="24"/>
        </w:rPr>
        <w:t>was</w:t>
      </w:r>
      <w:r w:rsidRPr="00444BD9">
        <w:rPr>
          <w:rFonts w:ascii="Times New Roman" w:hAnsi="Times New Roman" w:cs="Times New Roman"/>
          <w:sz w:val="24"/>
          <w:szCs w:val="24"/>
        </w:rPr>
        <w:t xml:space="preserve"> also always positive. </w:t>
      </w:r>
      <w:r w:rsidRPr="00444BD9">
        <w:rPr>
          <w:rFonts w:ascii="Times New Roman" w:hAnsi="Times New Roman" w:cs="Times New Roman"/>
          <w:sz w:val="24"/>
          <w:szCs w:val="24"/>
        </w:rPr>
        <w:t xml:space="preserve">This indicated that the bug wasn’t in the pdf or eval functions. The reason beer’s law wasn’t seen was that it was never being calculated because of the values being passed into the eval function, not because of anything wrong with the eval function itself. </w:t>
      </w:r>
    </w:p>
    <w:p w14:paraId="6E304DB3" w14:textId="0FA850DA" w:rsidR="00DF070E" w:rsidRPr="00444BD9" w:rsidRDefault="00DF070E"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t xml:space="preserve">This led me to believe that the sample </w:t>
      </w:r>
      <w:proofErr w:type="spellStart"/>
      <w:r w:rsidRPr="00444BD9">
        <w:rPr>
          <w:rFonts w:ascii="Times New Roman" w:hAnsi="Times New Roman" w:cs="Times New Roman"/>
          <w:sz w:val="24"/>
          <w:szCs w:val="24"/>
        </w:rPr>
        <w:t>brdf</w:t>
      </w:r>
      <w:proofErr w:type="spellEnd"/>
      <w:r w:rsidRPr="00444BD9">
        <w:rPr>
          <w:rFonts w:ascii="Times New Roman" w:hAnsi="Times New Roman" w:cs="Times New Roman"/>
          <w:sz w:val="24"/>
          <w:szCs w:val="24"/>
        </w:rPr>
        <w:t xml:space="preserve"> function was the issue, as this was the only other part of the </w:t>
      </w:r>
      <w:proofErr w:type="gramStart"/>
      <w:r w:rsidRPr="00444BD9">
        <w:rPr>
          <w:rFonts w:ascii="Times New Roman" w:hAnsi="Times New Roman" w:cs="Times New Roman"/>
          <w:sz w:val="24"/>
          <w:szCs w:val="24"/>
        </w:rPr>
        <w:t>code</w:t>
      </w:r>
      <w:proofErr w:type="gramEnd"/>
      <w:r w:rsidRPr="00444BD9">
        <w:rPr>
          <w:rFonts w:ascii="Times New Roman" w:hAnsi="Times New Roman" w:cs="Times New Roman"/>
          <w:sz w:val="24"/>
          <w:szCs w:val="24"/>
        </w:rPr>
        <w:t xml:space="preserve"> I had changed for project 4. After staring at the function for a long time and really </w:t>
      </w:r>
      <w:proofErr w:type="spellStart"/>
      <w:r w:rsidRPr="00444BD9">
        <w:rPr>
          <w:rFonts w:ascii="Times New Roman" w:hAnsi="Times New Roman" w:cs="Times New Roman"/>
          <w:sz w:val="24"/>
          <w:szCs w:val="24"/>
        </w:rPr>
        <w:t>really</w:t>
      </w:r>
      <w:proofErr w:type="spellEnd"/>
      <w:r w:rsidRPr="00444BD9">
        <w:rPr>
          <w:rFonts w:ascii="Times New Roman" w:hAnsi="Times New Roman" w:cs="Times New Roman"/>
          <w:sz w:val="24"/>
          <w:szCs w:val="24"/>
        </w:rPr>
        <w:t xml:space="preserve"> </w:t>
      </w:r>
      <w:proofErr w:type="spellStart"/>
      <w:proofErr w:type="gramStart"/>
      <w:r w:rsidRPr="00444BD9">
        <w:rPr>
          <w:rFonts w:ascii="Times New Roman" w:hAnsi="Times New Roman" w:cs="Times New Roman"/>
          <w:sz w:val="24"/>
          <w:szCs w:val="24"/>
        </w:rPr>
        <w:t>really</w:t>
      </w:r>
      <w:proofErr w:type="spellEnd"/>
      <w:r w:rsidRPr="00444BD9">
        <w:rPr>
          <w:rFonts w:ascii="Times New Roman" w:hAnsi="Times New Roman" w:cs="Times New Roman"/>
          <w:sz w:val="24"/>
          <w:szCs w:val="24"/>
        </w:rPr>
        <w:t xml:space="preserve"> not</w:t>
      </w:r>
      <w:proofErr w:type="gramEnd"/>
      <w:r w:rsidRPr="00444BD9">
        <w:rPr>
          <w:rFonts w:ascii="Times New Roman" w:hAnsi="Times New Roman" w:cs="Times New Roman"/>
          <w:sz w:val="24"/>
          <w:szCs w:val="24"/>
        </w:rPr>
        <w:t xml:space="preserve"> seeing anything wrong I asked for advice from you and got some good leads.</w:t>
      </w:r>
    </w:p>
    <w:p w14:paraId="08D09B8A" w14:textId="002EAD1E" w:rsidR="00444BD9" w:rsidRPr="00444BD9" w:rsidRDefault="00444BD9" w:rsidP="00065B17">
      <w:pPr>
        <w:spacing w:line="480" w:lineRule="auto"/>
        <w:ind w:firstLine="720"/>
        <w:rPr>
          <w:rFonts w:ascii="Times New Roman" w:hAnsi="Times New Roman" w:cs="Times New Roman"/>
          <w:sz w:val="24"/>
          <w:szCs w:val="24"/>
        </w:rPr>
      </w:pPr>
      <w:r w:rsidRPr="00444BD9">
        <w:rPr>
          <w:rFonts w:ascii="Times New Roman" w:hAnsi="Times New Roman" w:cs="Times New Roman"/>
          <w:sz w:val="24"/>
          <w:szCs w:val="24"/>
        </w:rPr>
        <w:lastRenderedPageBreak/>
        <w:t xml:space="preserve">I started testing my assumptions that the output of the </w:t>
      </w:r>
      <w:proofErr w:type="spellStart"/>
      <w:r w:rsidRPr="00444BD9">
        <w:rPr>
          <w:rFonts w:ascii="Times New Roman" w:hAnsi="Times New Roman" w:cs="Times New Roman"/>
          <w:sz w:val="24"/>
          <w:szCs w:val="24"/>
        </w:rPr>
        <w:t>brdf</w:t>
      </w:r>
      <w:proofErr w:type="spellEnd"/>
      <w:r w:rsidRPr="00444BD9">
        <w:rPr>
          <w:rFonts w:ascii="Times New Roman" w:hAnsi="Times New Roman" w:cs="Times New Roman"/>
          <w:sz w:val="24"/>
          <w:szCs w:val="24"/>
        </w:rPr>
        <w:t xml:space="preserve"> function had to be the issue. </w:t>
      </w:r>
      <w:r>
        <w:rPr>
          <w:rFonts w:ascii="Times New Roman" w:hAnsi="Times New Roman" w:cs="Times New Roman"/>
          <w:sz w:val="24"/>
          <w:szCs w:val="24"/>
        </w:rPr>
        <w:t xml:space="preserve">I confirmed that the sample always went with the transmission calculation when the specular portion was removed and the chosen </w:t>
      </w:r>
      <w:proofErr w:type="spellStart"/>
      <w:r>
        <w:rPr>
          <w:rFonts w:ascii="Times New Roman" w:hAnsi="Times New Roman" w:cs="Times New Roman"/>
          <w:sz w:val="24"/>
          <w:szCs w:val="24"/>
        </w:rPr>
        <w:t>omegaI</w:t>
      </w:r>
      <w:proofErr w:type="spellEnd"/>
      <w:r>
        <w:rPr>
          <w:rFonts w:ascii="Times New Roman" w:hAnsi="Times New Roman" w:cs="Times New Roman"/>
          <w:sz w:val="24"/>
          <w:szCs w:val="24"/>
        </w:rPr>
        <w:t xml:space="preserve"> was always into the transmissive surface. After some more strategically placed breakpoints I realized the issue lied in my intersection calculation for spheres. After fixing the issue so that the intersection calculation would correctly return a point on the other side of the sphere, instead of approximately the same location on the sphere, everything worked as intended.</w:t>
      </w:r>
    </w:p>
    <w:p w14:paraId="576ED48E" w14:textId="77777777" w:rsidR="00065B17" w:rsidRDefault="00C63AEC" w:rsidP="005B36F0">
      <w:pPr>
        <w:keepNext/>
        <w:spacing w:line="480" w:lineRule="auto"/>
        <w:jc w:val="center"/>
      </w:pPr>
      <w:r w:rsidRPr="00444BD9">
        <w:rPr>
          <w:rFonts w:ascii="Times New Roman" w:hAnsi="Times New Roman" w:cs="Times New Roman"/>
          <w:noProof/>
        </w:rPr>
        <w:drawing>
          <wp:inline distT="0" distB="0" distL="0" distR="0" wp14:anchorId="305C6527" wp14:editId="0DA49891">
            <wp:extent cx="4593771" cy="3446622"/>
            <wp:effectExtent l="0" t="0" r="0" b="1905"/>
            <wp:docPr id="125088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3771" cy="3446622"/>
                    </a:xfrm>
                    <a:prstGeom prst="rect">
                      <a:avLst/>
                    </a:prstGeom>
                    <a:noFill/>
                    <a:ln>
                      <a:noFill/>
                    </a:ln>
                  </pic:spPr>
                </pic:pic>
              </a:graphicData>
            </a:graphic>
          </wp:inline>
        </w:drawing>
      </w:r>
    </w:p>
    <w:p w14:paraId="5BF7ED6B" w14:textId="28BCF19C" w:rsidR="00C63AEC" w:rsidRDefault="00065B17" w:rsidP="005B36F0">
      <w:pPr>
        <w:pStyle w:val="Caption"/>
        <w:jc w:val="center"/>
        <w:rPr>
          <w:rFonts w:ascii="Times New Roman" w:hAnsi="Times New Roman" w:cs="Times New Roman"/>
        </w:rPr>
      </w:pPr>
      <w:r>
        <w:t>Figure 6: Broken Transmission</w:t>
      </w:r>
    </w:p>
    <w:p w14:paraId="65EBB969" w14:textId="17B4391E" w:rsidR="00444BD9" w:rsidRDefault="00444BD9" w:rsidP="005B36F0">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D64C264" wp14:editId="6A353EB9">
            <wp:extent cx="5078095" cy="3810000"/>
            <wp:effectExtent l="0" t="0" r="8255" b="0"/>
            <wp:docPr id="154751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8095" cy="3810000"/>
                    </a:xfrm>
                    <a:prstGeom prst="rect">
                      <a:avLst/>
                    </a:prstGeom>
                    <a:noFill/>
                    <a:ln>
                      <a:noFill/>
                    </a:ln>
                  </pic:spPr>
                </pic:pic>
              </a:graphicData>
            </a:graphic>
          </wp:inline>
        </w:drawing>
      </w:r>
    </w:p>
    <w:p w14:paraId="45B530CA" w14:textId="57D40E71" w:rsidR="00065B17" w:rsidRPr="00444BD9" w:rsidRDefault="00065B17" w:rsidP="005B36F0">
      <w:pPr>
        <w:pStyle w:val="Caption"/>
        <w:jc w:val="center"/>
        <w:rPr>
          <w:rFonts w:ascii="Times New Roman" w:hAnsi="Times New Roman" w:cs="Times New Roman"/>
        </w:rPr>
      </w:pPr>
      <w:r>
        <w:t xml:space="preserve">Figure </w:t>
      </w:r>
      <w:r>
        <w:t>7</w:t>
      </w:r>
      <w:r>
        <w:t>: Broken Transmission</w:t>
      </w:r>
      <w:r>
        <w:t>, No Specular</w:t>
      </w:r>
    </w:p>
    <w:sectPr w:rsidR="00065B17" w:rsidRPr="00444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65B17"/>
    <w:rsid w:val="000D4ED2"/>
    <w:rsid w:val="000E7121"/>
    <w:rsid w:val="001920D3"/>
    <w:rsid w:val="001C0D27"/>
    <w:rsid w:val="001D317D"/>
    <w:rsid w:val="001E7635"/>
    <w:rsid w:val="00203845"/>
    <w:rsid w:val="00355229"/>
    <w:rsid w:val="003930B8"/>
    <w:rsid w:val="00444BD9"/>
    <w:rsid w:val="004B1D0B"/>
    <w:rsid w:val="004C0DE0"/>
    <w:rsid w:val="004C5DAC"/>
    <w:rsid w:val="004F4BD2"/>
    <w:rsid w:val="00543B51"/>
    <w:rsid w:val="005B36F0"/>
    <w:rsid w:val="00645C5E"/>
    <w:rsid w:val="00674CA1"/>
    <w:rsid w:val="00707103"/>
    <w:rsid w:val="007C38D6"/>
    <w:rsid w:val="00985029"/>
    <w:rsid w:val="00994EFB"/>
    <w:rsid w:val="009A4546"/>
    <w:rsid w:val="009B3D9B"/>
    <w:rsid w:val="009F3758"/>
    <w:rsid w:val="00A35FC2"/>
    <w:rsid w:val="00A42488"/>
    <w:rsid w:val="00A55FF1"/>
    <w:rsid w:val="00A91B85"/>
    <w:rsid w:val="00BB596F"/>
    <w:rsid w:val="00BE08D6"/>
    <w:rsid w:val="00C0470E"/>
    <w:rsid w:val="00C63AEC"/>
    <w:rsid w:val="00D60D44"/>
    <w:rsid w:val="00DF070E"/>
    <w:rsid w:val="00E20249"/>
    <w:rsid w:val="00E54B33"/>
    <w:rsid w:val="00E563F8"/>
    <w:rsid w:val="00E71E4D"/>
    <w:rsid w:val="00F756AC"/>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9198">
      <w:bodyDiv w:val="1"/>
      <w:marLeft w:val="0"/>
      <w:marRight w:val="0"/>
      <w:marTop w:val="0"/>
      <w:marBottom w:val="0"/>
      <w:divBdr>
        <w:top w:val="none" w:sz="0" w:space="0" w:color="auto"/>
        <w:left w:val="none" w:sz="0" w:space="0" w:color="auto"/>
        <w:bottom w:val="none" w:sz="0" w:space="0" w:color="auto"/>
        <w:right w:val="none" w:sz="0" w:space="0" w:color="auto"/>
      </w:divBdr>
      <w:divsChild>
        <w:div w:id="133257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4</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37</cp:revision>
  <dcterms:created xsi:type="dcterms:W3CDTF">2023-02-16T02:25:00Z</dcterms:created>
  <dcterms:modified xsi:type="dcterms:W3CDTF">2023-04-02T04:31:00Z</dcterms:modified>
</cp:coreProperties>
</file>