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4/12/24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Split up tasks based on front and back end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Designed ER diagram and overall DB layout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Setup goals to complete before next meeting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Scheduled next meeting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4/29/24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Separately implemented the core functionality for frontend and backend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Tested the frontend with test stub values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Tested backend with Postman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Scheduled next meeting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5/3/24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Integrated backend and the frontend with the REST endpoints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Tested the loading speeds and core functionality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Outlined future work and improvements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Scheduled next meeting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5/8/24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Completed the demo and the presentation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Optimized the SQL queries and client-side requests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Outlined the work for documentation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