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8F26" w14:textId="77777777" w:rsidR="00EC4465" w:rsidRPr="00A05BAE" w:rsidRDefault="1BCDF82D" w:rsidP="1BCDF82D">
      <w:pPr>
        <w:spacing w:line="240" w:lineRule="auto"/>
        <w:jc w:val="center"/>
        <w:rPr>
          <w:b/>
          <w:bCs/>
          <w:sz w:val="28"/>
          <w:szCs w:val="28"/>
        </w:rPr>
      </w:pPr>
      <w:r w:rsidRPr="1BCDF82D">
        <w:rPr>
          <w:b/>
          <w:bCs/>
          <w:sz w:val="28"/>
          <w:szCs w:val="28"/>
        </w:rPr>
        <w:t>Shayleh Shamrock</w:t>
      </w:r>
    </w:p>
    <w:p w14:paraId="0C5B670C" w14:textId="77777777" w:rsidR="00EC4465" w:rsidRPr="00054B6E" w:rsidRDefault="1BCDF82D" w:rsidP="1BCDF82D">
      <w:pPr>
        <w:spacing w:after="0" w:line="240" w:lineRule="auto"/>
        <w:jc w:val="center"/>
        <w:rPr>
          <w:sz w:val="24"/>
          <w:szCs w:val="24"/>
        </w:rPr>
      </w:pPr>
      <w:r w:rsidRPr="1BCDF82D">
        <w:rPr>
          <w:sz w:val="24"/>
          <w:szCs w:val="24"/>
        </w:rPr>
        <w:t>(425) 760 9576</w:t>
      </w:r>
    </w:p>
    <w:p w14:paraId="1B9D46EA" w14:textId="44BF3990" w:rsidR="00EC4465" w:rsidRDefault="004A11B3" w:rsidP="7C6DED3F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="004B4A6E" w:rsidRPr="00CD47F2">
          <w:rPr>
            <w:rStyle w:val="Hyperlink"/>
            <w:sz w:val="24"/>
            <w:szCs w:val="24"/>
          </w:rPr>
          <w:t>Shayleh.s@gmail.com</w:t>
        </w:r>
      </w:hyperlink>
    </w:p>
    <w:p w14:paraId="0ED314B5" w14:textId="77777777" w:rsidR="004B4A6E" w:rsidRDefault="004B4A6E" w:rsidP="7C6DED3F">
      <w:pPr>
        <w:spacing w:after="0" w:line="240" w:lineRule="auto"/>
        <w:jc w:val="center"/>
        <w:rPr>
          <w:rStyle w:val="Hyperlink"/>
          <w:sz w:val="24"/>
          <w:szCs w:val="24"/>
        </w:rPr>
      </w:pPr>
    </w:p>
    <w:p w14:paraId="658D05CE" w14:textId="617CD3B8" w:rsidR="004B4A6E" w:rsidRDefault="004B4A6E" w:rsidP="004B4A6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graduated from Washington State University with a </w:t>
      </w:r>
      <w:proofErr w:type="gramStart"/>
      <w:r w:rsidR="007E3072">
        <w:rPr>
          <w:sz w:val="24"/>
          <w:szCs w:val="24"/>
        </w:rPr>
        <w:t>B</w:t>
      </w:r>
      <w:r>
        <w:rPr>
          <w:sz w:val="24"/>
          <w:szCs w:val="24"/>
        </w:rPr>
        <w:t xml:space="preserve">achelor's </w:t>
      </w:r>
      <w:r w:rsidR="007E3072">
        <w:rPr>
          <w:sz w:val="24"/>
          <w:szCs w:val="24"/>
        </w:rPr>
        <w:t>D</w:t>
      </w:r>
      <w:r>
        <w:rPr>
          <w:sz w:val="24"/>
          <w:szCs w:val="24"/>
        </w:rPr>
        <w:t>egree</w:t>
      </w:r>
      <w:proofErr w:type="gramEnd"/>
      <w:r>
        <w:rPr>
          <w:sz w:val="24"/>
          <w:szCs w:val="24"/>
        </w:rPr>
        <w:t xml:space="preserve"> in Earth and Environmental Science, with an emphasis on Wildlife Ecology and Conservation; in May of 2019. I maintained a 3.7 GPA throughout my four years of college. My goal is to find a job that will </w:t>
      </w:r>
      <w:r w:rsidR="003D01E1">
        <w:rPr>
          <w:sz w:val="24"/>
          <w:szCs w:val="24"/>
        </w:rPr>
        <w:t xml:space="preserve">expand my knowledge and </w:t>
      </w:r>
      <w:r>
        <w:rPr>
          <w:sz w:val="24"/>
          <w:szCs w:val="24"/>
        </w:rPr>
        <w:t xml:space="preserve">help me to gain more experience and build more skills that will benefit me both personally and professionally. </w:t>
      </w:r>
    </w:p>
    <w:p w14:paraId="7ACAD1C4" w14:textId="77777777" w:rsidR="00925F5B" w:rsidRDefault="00925F5B" w:rsidP="1BCDF82D">
      <w:pPr>
        <w:spacing w:line="240" w:lineRule="auto"/>
        <w:rPr>
          <w:sz w:val="24"/>
          <w:szCs w:val="24"/>
        </w:rPr>
      </w:pPr>
    </w:p>
    <w:p w14:paraId="5D9171FB" w14:textId="53A4F7FF" w:rsidR="00EC4465" w:rsidRPr="00054B6E" w:rsidRDefault="1BCDF82D" w:rsidP="1BCDF82D">
      <w:pPr>
        <w:spacing w:line="240" w:lineRule="auto"/>
        <w:rPr>
          <w:b/>
          <w:bCs/>
          <w:sz w:val="24"/>
          <w:szCs w:val="24"/>
        </w:rPr>
      </w:pPr>
      <w:r w:rsidRPr="1BCDF82D">
        <w:rPr>
          <w:b/>
          <w:bCs/>
          <w:sz w:val="24"/>
          <w:szCs w:val="24"/>
        </w:rPr>
        <w:t>Education:</w:t>
      </w:r>
    </w:p>
    <w:p w14:paraId="1ACF6158" w14:textId="77777777" w:rsidR="000C6B6E" w:rsidRPr="008057C3" w:rsidRDefault="000C6B6E" w:rsidP="000C6B6E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177F7A9F">
        <w:rPr>
          <w:sz w:val="24"/>
          <w:szCs w:val="24"/>
        </w:rPr>
        <w:t>Washington State University; graduat</w:t>
      </w:r>
      <w:r>
        <w:rPr>
          <w:sz w:val="24"/>
          <w:szCs w:val="24"/>
        </w:rPr>
        <w:t>ed</w:t>
      </w:r>
      <w:r w:rsidRPr="177F7A9F">
        <w:rPr>
          <w:sz w:val="24"/>
          <w:szCs w:val="24"/>
        </w:rPr>
        <w:t xml:space="preserve"> in </w:t>
      </w:r>
      <w:r>
        <w:rPr>
          <w:sz w:val="24"/>
          <w:szCs w:val="24"/>
        </w:rPr>
        <w:t>S</w:t>
      </w:r>
      <w:r w:rsidRPr="177F7A9F">
        <w:rPr>
          <w:sz w:val="24"/>
          <w:szCs w:val="24"/>
        </w:rPr>
        <w:t xml:space="preserve">pring 2019 </w:t>
      </w:r>
    </w:p>
    <w:p w14:paraId="0358A19C" w14:textId="77777777" w:rsidR="00EC4465" w:rsidRPr="00054B6E" w:rsidRDefault="1BCDF82D" w:rsidP="1BCDF82D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1BCDF82D">
        <w:rPr>
          <w:sz w:val="24"/>
          <w:szCs w:val="24"/>
        </w:rPr>
        <w:t>Snohomish High School; graduated in 2015</w:t>
      </w:r>
    </w:p>
    <w:p w14:paraId="7F0C3BCD" w14:textId="3ED44C72" w:rsidR="00A05BAE" w:rsidRDefault="177F7A9F" w:rsidP="177F7A9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177F7A9F">
        <w:rPr>
          <w:sz w:val="24"/>
          <w:szCs w:val="24"/>
        </w:rPr>
        <w:t>Washington State Driver’s License</w:t>
      </w:r>
    </w:p>
    <w:p w14:paraId="71858F99" w14:textId="795C06A4" w:rsidR="008057C3" w:rsidRDefault="008057C3" w:rsidP="177F7A9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Food </w:t>
      </w:r>
      <w:r w:rsidR="003D01E1">
        <w:rPr>
          <w:sz w:val="24"/>
          <w:szCs w:val="24"/>
        </w:rPr>
        <w:t>H</w:t>
      </w:r>
      <w:r>
        <w:rPr>
          <w:sz w:val="24"/>
          <w:szCs w:val="24"/>
        </w:rPr>
        <w:t xml:space="preserve">andlers </w:t>
      </w:r>
      <w:r w:rsidR="003D01E1">
        <w:rPr>
          <w:sz w:val="24"/>
          <w:szCs w:val="24"/>
        </w:rPr>
        <w:t>P</w:t>
      </w:r>
      <w:r>
        <w:rPr>
          <w:sz w:val="24"/>
          <w:szCs w:val="24"/>
        </w:rPr>
        <w:t>ermit</w:t>
      </w:r>
    </w:p>
    <w:p w14:paraId="32F1D6AB" w14:textId="5AAC2F7A" w:rsidR="008057C3" w:rsidRDefault="008057C3" w:rsidP="177F7A9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MAST </w:t>
      </w:r>
      <w:r w:rsidR="003D01E1">
        <w:rPr>
          <w:sz w:val="24"/>
          <w:szCs w:val="24"/>
        </w:rPr>
        <w:t>A</w:t>
      </w:r>
      <w:r>
        <w:rPr>
          <w:sz w:val="24"/>
          <w:szCs w:val="24"/>
        </w:rPr>
        <w:t xml:space="preserve">lcohol </w:t>
      </w:r>
      <w:r w:rsidR="003D01E1">
        <w:rPr>
          <w:sz w:val="24"/>
          <w:szCs w:val="24"/>
        </w:rPr>
        <w:t>S</w:t>
      </w:r>
      <w:r>
        <w:rPr>
          <w:sz w:val="24"/>
          <w:szCs w:val="24"/>
        </w:rPr>
        <w:t xml:space="preserve">erver </w:t>
      </w:r>
      <w:r w:rsidR="003D01E1">
        <w:rPr>
          <w:sz w:val="24"/>
          <w:szCs w:val="24"/>
        </w:rPr>
        <w:t>P</w:t>
      </w:r>
      <w:r>
        <w:rPr>
          <w:sz w:val="24"/>
          <w:szCs w:val="24"/>
        </w:rPr>
        <w:t>ermit</w:t>
      </w:r>
    </w:p>
    <w:p w14:paraId="4D801CE7" w14:textId="44092493" w:rsidR="00A05BAE" w:rsidRDefault="00A05BAE" w:rsidP="177F7A9F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6376EEA0" w14:textId="418A3193" w:rsidR="00A05BAE" w:rsidRDefault="177F7A9F" w:rsidP="177F7A9F">
      <w:pPr>
        <w:spacing w:after="0" w:line="240" w:lineRule="auto"/>
        <w:rPr>
          <w:sz w:val="24"/>
          <w:szCs w:val="24"/>
        </w:rPr>
      </w:pPr>
      <w:r w:rsidRPr="177F7A9F">
        <w:rPr>
          <w:b/>
          <w:bCs/>
          <w:sz w:val="24"/>
          <w:szCs w:val="24"/>
        </w:rPr>
        <w:t>Experience in My Field of Study:</w:t>
      </w:r>
    </w:p>
    <w:p w14:paraId="63AF4509" w14:textId="3C7359B2" w:rsidR="00A05BAE" w:rsidRDefault="00A05BAE" w:rsidP="177F7A9F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8217FD5" w14:textId="5E2B1ECF" w:rsidR="004B4A6E" w:rsidRDefault="004B4A6E" w:rsidP="177F7A9F">
      <w:pPr>
        <w:spacing w:after="0"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Sarvey</w:t>
      </w:r>
      <w:proofErr w:type="spellEnd"/>
      <w:r>
        <w:rPr>
          <w:b/>
          <w:bCs/>
          <w:sz w:val="24"/>
          <w:szCs w:val="24"/>
        </w:rPr>
        <w:t xml:space="preserve"> Wildlife </w:t>
      </w:r>
      <w:r w:rsidR="00CF4EF5">
        <w:rPr>
          <w:b/>
          <w:bCs/>
          <w:sz w:val="24"/>
          <w:szCs w:val="24"/>
        </w:rPr>
        <w:t xml:space="preserve">Care </w:t>
      </w:r>
      <w:r>
        <w:rPr>
          <w:b/>
          <w:bCs/>
          <w:sz w:val="24"/>
          <w:szCs w:val="24"/>
        </w:rPr>
        <w:t xml:space="preserve">Center </w:t>
      </w:r>
      <w:r w:rsidR="00B662CF">
        <w:rPr>
          <w:b/>
          <w:bCs/>
          <w:sz w:val="24"/>
          <w:szCs w:val="24"/>
        </w:rPr>
        <w:t>(2019)</w:t>
      </w:r>
    </w:p>
    <w:p w14:paraId="5C347971" w14:textId="63CAE95F" w:rsidR="004B4A6E" w:rsidRDefault="00D5661D" w:rsidP="00A733C9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 i</w:t>
      </w:r>
      <w:r w:rsidR="004B4A6E">
        <w:rPr>
          <w:bCs/>
          <w:sz w:val="24"/>
          <w:szCs w:val="24"/>
        </w:rPr>
        <w:t>ntern</w:t>
      </w:r>
      <w:r>
        <w:rPr>
          <w:bCs/>
          <w:sz w:val="24"/>
          <w:szCs w:val="24"/>
        </w:rPr>
        <w:t>ed</w:t>
      </w:r>
      <w:r w:rsidR="004B4A6E">
        <w:rPr>
          <w:bCs/>
          <w:sz w:val="24"/>
          <w:szCs w:val="24"/>
        </w:rPr>
        <w:t xml:space="preserve"> at </w:t>
      </w:r>
      <w:proofErr w:type="spellStart"/>
      <w:r w:rsidR="004B4A6E">
        <w:rPr>
          <w:bCs/>
          <w:sz w:val="24"/>
          <w:szCs w:val="24"/>
        </w:rPr>
        <w:t>Sarvey</w:t>
      </w:r>
      <w:proofErr w:type="spellEnd"/>
      <w:r w:rsidR="003D01E1">
        <w:rPr>
          <w:bCs/>
          <w:sz w:val="24"/>
          <w:szCs w:val="24"/>
        </w:rPr>
        <w:t xml:space="preserve">, working </w:t>
      </w:r>
      <w:r w:rsidR="004B4A6E">
        <w:rPr>
          <w:bCs/>
          <w:sz w:val="24"/>
          <w:szCs w:val="24"/>
        </w:rPr>
        <w:t>40</w:t>
      </w:r>
      <w:r w:rsidR="006377C6">
        <w:rPr>
          <w:bCs/>
          <w:sz w:val="24"/>
          <w:szCs w:val="24"/>
        </w:rPr>
        <w:t>+</w:t>
      </w:r>
      <w:r w:rsidR="004B4A6E">
        <w:rPr>
          <w:bCs/>
          <w:sz w:val="24"/>
          <w:szCs w:val="24"/>
        </w:rPr>
        <w:t xml:space="preserve"> hours a week, </w:t>
      </w:r>
      <w:r w:rsidR="006377C6">
        <w:rPr>
          <w:bCs/>
          <w:sz w:val="24"/>
          <w:szCs w:val="24"/>
        </w:rPr>
        <w:t>learning</w:t>
      </w:r>
      <w:r w:rsidR="00925F5B">
        <w:rPr>
          <w:bCs/>
          <w:sz w:val="24"/>
          <w:szCs w:val="24"/>
        </w:rPr>
        <w:t xml:space="preserve"> familiarity of basic medical procedures</w:t>
      </w:r>
      <w:r w:rsidR="006377C6">
        <w:rPr>
          <w:bCs/>
          <w:sz w:val="24"/>
          <w:szCs w:val="24"/>
        </w:rPr>
        <w:t xml:space="preserve"> and </w:t>
      </w:r>
      <w:r w:rsidR="004B4A6E">
        <w:rPr>
          <w:bCs/>
          <w:sz w:val="24"/>
          <w:szCs w:val="24"/>
        </w:rPr>
        <w:t xml:space="preserve">practicing animal </w:t>
      </w:r>
      <w:r w:rsidR="00925F5B">
        <w:rPr>
          <w:bCs/>
          <w:sz w:val="24"/>
          <w:szCs w:val="24"/>
        </w:rPr>
        <w:t xml:space="preserve">care </w:t>
      </w:r>
      <w:r w:rsidR="004B4A6E">
        <w:rPr>
          <w:bCs/>
          <w:sz w:val="24"/>
          <w:szCs w:val="24"/>
        </w:rPr>
        <w:t xml:space="preserve">on species of injured, or </w:t>
      </w:r>
      <w:r w:rsidR="006377C6">
        <w:rPr>
          <w:bCs/>
          <w:sz w:val="24"/>
          <w:szCs w:val="24"/>
        </w:rPr>
        <w:t>orphaned</w:t>
      </w:r>
      <w:r w:rsidR="004B4A6E">
        <w:rPr>
          <w:bCs/>
          <w:sz w:val="24"/>
          <w:szCs w:val="24"/>
        </w:rPr>
        <w:t xml:space="preserve"> wild animals</w:t>
      </w:r>
      <w:r w:rsidR="00925F5B">
        <w:rPr>
          <w:bCs/>
          <w:sz w:val="24"/>
          <w:szCs w:val="24"/>
        </w:rPr>
        <w:t>. This also entai</w:t>
      </w:r>
      <w:r w:rsidR="003D01E1">
        <w:rPr>
          <w:bCs/>
          <w:sz w:val="24"/>
          <w:szCs w:val="24"/>
        </w:rPr>
        <w:t>led</w:t>
      </w:r>
      <w:r w:rsidR="00925F5B">
        <w:rPr>
          <w:bCs/>
          <w:sz w:val="24"/>
          <w:szCs w:val="24"/>
        </w:rPr>
        <w:t xml:space="preserve"> </w:t>
      </w:r>
      <w:r w:rsidR="006377C6">
        <w:rPr>
          <w:bCs/>
          <w:sz w:val="24"/>
          <w:szCs w:val="24"/>
        </w:rPr>
        <w:t xml:space="preserve">cleaning and preparing the clinic and </w:t>
      </w:r>
      <w:r w:rsidR="003D01E1">
        <w:rPr>
          <w:bCs/>
          <w:sz w:val="24"/>
          <w:szCs w:val="24"/>
        </w:rPr>
        <w:t>enclosures and</w:t>
      </w:r>
      <w:r w:rsidR="006377C6">
        <w:rPr>
          <w:bCs/>
          <w:sz w:val="24"/>
          <w:szCs w:val="24"/>
        </w:rPr>
        <w:t xml:space="preserve"> communicating with the public.</w:t>
      </w:r>
    </w:p>
    <w:p w14:paraId="508E82FC" w14:textId="77777777" w:rsidR="004B4A6E" w:rsidRDefault="004B4A6E" w:rsidP="004B4A6E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107B4F3F" w14:textId="0E80A5AA" w:rsidR="00A05BAE" w:rsidRDefault="177F7A9F" w:rsidP="00A733C9">
      <w:pPr>
        <w:spacing w:after="0" w:line="240" w:lineRule="auto"/>
        <w:jc w:val="both"/>
        <w:rPr>
          <w:sz w:val="24"/>
          <w:szCs w:val="24"/>
        </w:rPr>
      </w:pPr>
      <w:r w:rsidRPr="177F7A9F">
        <w:rPr>
          <w:b/>
          <w:bCs/>
          <w:sz w:val="24"/>
          <w:szCs w:val="24"/>
        </w:rPr>
        <w:t>Methow Deer Study (2018)</w:t>
      </w:r>
    </w:p>
    <w:p w14:paraId="665A5523" w14:textId="50118386" w:rsidR="00A05BAE" w:rsidRDefault="1BCDF82D" w:rsidP="00A733C9">
      <w:pPr>
        <w:spacing w:after="0" w:line="240" w:lineRule="auto"/>
        <w:jc w:val="both"/>
        <w:rPr>
          <w:sz w:val="24"/>
          <w:szCs w:val="24"/>
        </w:rPr>
      </w:pPr>
      <w:r w:rsidRPr="1BCDF82D">
        <w:rPr>
          <w:sz w:val="24"/>
          <w:szCs w:val="24"/>
        </w:rPr>
        <w:t>I</w:t>
      </w:r>
      <w:r w:rsidR="00D5661D">
        <w:rPr>
          <w:sz w:val="24"/>
          <w:szCs w:val="24"/>
        </w:rPr>
        <w:t xml:space="preserve"> </w:t>
      </w:r>
      <w:r w:rsidR="00925F5B">
        <w:rPr>
          <w:sz w:val="24"/>
          <w:szCs w:val="24"/>
        </w:rPr>
        <w:t>i</w:t>
      </w:r>
      <w:r w:rsidRPr="1BCDF82D">
        <w:rPr>
          <w:sz w:val="24"/>
          <w:szCs w:val="24"/>
        </w:rPr>
        <w:t xml:space="preserve">nterned for one of </w:t>
      </w:r>
      <w:r w:rsidR="00925F5B">
        <w:rPr>
          <w:sz w:val="24"/>
          <w:szCs w:val="24"/>
        </w:rPr>
        <w:t>my</w:t>
      </w:r>
      <w:r w:rsidRPr="1BCDF82D">
        <w:rPr>
          <w:sz w:val="24"/>
          <w:szCs w:val="24"/>
        </w:rPr>
        <w:t xml:space="preserve"> professors at Washington State University independently radiotracking </w:t>
      </w:r>
      <w:r w:rsidR="00CF4EF5">
        <w:rPr>
          <w:sz w:val="24"/>
          <w:szCs w:val="24"/>
        </w:rPr>
        <w:t xml:space="preserve">VHF </w:t>
      </w:r>
      <w:r w:rsidRPr="1BCDF82D">
        <w:rPr>
          <w:sz w:val="24"/>
          <w:szCs w:val="24"/>
        </w:rPr>
        <w:t>collared deer in the Methow Valley.</w:t>
      </w:r>
      <w:r w:rsidR="00925F5B">
        <w:rPr>
          <w:sz w:val="24"/>
          <w:szCs w:val="24"/>
        </w:rPr>
        <w:t xml:space="preserve"> This</w:t>
      </w:r>
      <w:r w:rsidR="009A748B">
        <w:rPr>
          <w:sz w:val="24"/>
          <w:szCs w:val="24"/>
        </w:rPr>
        <w:t xml:space="preserve"> job was full time and</w:t>
      </w:r>
      <w:r w:rsidR="00925F5B">
        <w:rPr>
          <w:sz w:val="24"/>
          <w:szCs w:val="24"/>
        </w:rPr>
        <w:t xml:space="preserve"> included recording my data and compiling it into Microsoft excel so I could produce triangulations and exact locations of the animals.</w:t>
      </w:r>
      <w:r w:rsidR="00CE1A70">
        <w:rPr>
          <w:sz w:val="24"/>
          <w:szCs w:val="24"/>
        </w:rPr>
        <w:t xml:space="preserve"> Following this </w:t>
      </w:r>
      <w:r w:rsidR="003D01E1">
        <w:rPr>
          <w:sz w:val="24"/>
          <w:szCs w:val="24"/>
        </w:rPr>
        <w:t>internship,</w:t>
      </w:r>
      <w:r w:rsidR="00CE1A70">
        <w:rPr>
          <w:sz w:val="24"/>
          <w:szCs w:val="24"/>
        </w:rPr>
        <w:t xml:space="preserve"> I used the data I collected to produce my own research project that I presented at WSU SURCA.</w:t>
      </w:r>
    </w:p>
    <w:p w14:paraId="760C2737" w14:textId="77777777" w:rsidR="004B4A6E" w:rsidRDefault="004B4A6E" w:rsidP="1BCDF82D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2D5A1BBB" w14:textId="6E70E548" w:rsidR="00A05BAE" w:rsidRDefault="177F7A9F" w:rsidP="00A733C9">
      <w:pPr>
        <w:spacing w:after="0" w:line="240" w:lineRule="auto"/>
        <w:jc w:val="both"/>
        <w:rPr>
          <w:sz w:val="24"/>
          <w:szCs w:val="24"/>
        </w:rPr>
      </w:pPr>
      <w:r w:rsidRPr="177F7A9F">
        <w:rPr>
          <w:b/>
          <w:bCs/>
          <w:sz w:val="24"/>
          <w:szCs w:val="24"/>
        </w:rPr>
        <w:t>Methow Beaver Project (2017</w:t>
      </w:r>
      <w:r w:rsidRPr="177F7A9F">
        <w:rPr>
          <w:sz w:val="24"/>
          <w:szCs w:val="24"/>
        </w:rPr>
        <w:t>)</w:t>
      </w:r>
    </w:p>
    <w:p w14:paraId="3B054AF4" w14:textId="179727A9" w:rsidR="00A05BAE" w:rsidRDefault="00925F5B" w:rsidP="00A733C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D5661D">
        <w:rPr>
          <w:sz w:val="24"/>
          <w:szCs w:val="24"/>
        </w:rPr>
        <w:t>a</w:t>
      </w:r>
      <w:r w:rsidR="177F7A9F" w:rsidRPr="177F7A9F">
        <w:rPr>
          <w:sz w:val="24"/>
          <w:szCs w:val="24"/>
        </w:rPr>
        <w:t xml:space="preserve">ssisted one of the Washington State University grad students </w:t>
      </w:r>
      <w:r>
        <w:rPr>
          <w:sz w:val="24"/>
          <w:szCs w:val="24"/>
        </w:rPr>
        <w:t>with</w:t>
      </w:r>
      <w:r w:rsidR="00CE1A70">
        <w:rPr>
          <w:sz w:val="24"/>
          <w:szCs w:val="24"/>
        </w:rPr>
        <w:t xml:space="preserve"> general</w:t>
      </w:r>
      <w:r w:rsidR="177F7A9F" w:rsidRPr="177F7A9F">
        <w:rPr>
          <w:sz w:val="24"/>
          <w:szCs w:val="24"/>
        </w:rPr>
        <w:t xml:space="preserve"> habitat surveys for the Methow Beaver Project.</w:t>
      </w:r>
      <w:r>
        <w:rPr>
          <w:sz w:val="24"/>
          <w:szCs w:val="24"/>
        </w:rPr>
        <w:t xml:space="preserve"> I d</w:t>
      </w:r>
      <w:r w:rsidR="177F7A9F" w:rsidRPr="177F7A9F">
        <w:rPr>
          <w:sz w:val="24"/>
          <w:szCs w:val="24"/>
        </w:rPr>
        <w:t>id capture and releases of the beavers as well as general maintenance while they were under the care of the WDFW.</w:t>
      </w:r>
      <w:r w:rsidR="00F5378C">
        <w:rPr>
          <w:sz w:val="24"/>
          <w:szCs w:val="24"/>
        </w:rPr>
        <w:t xml:space="preserve"> I participated in these tasks </w:t>
      </w:r>
      <w:r w:rsidR="00E07EDF">
        <w:rPr>
          <w:sz w:val="24"/>
          <w:szCs w:val="24"/>
        </w:rPr>
        <w:t xml:space="preserve">approximately </w:t>
      </w:r>
      <w:r w:rsidR="00F5378C">
        <w:rPr>
          <w:sz w:val="24"/>
          <w:szCs w:val="24"/>
        </w:rPr>
        <w:t>2 times a week for 2 months.</w:t>
      </w:r>
    </w:p>
    <w:p w14:paraId="204DDDE7" w14:textId="77777777" w:rsidR="00925F5B" w:rsidRDefault="00925F5B" w:rsidP="00925F5B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2CC1D96" w14:textId="648A14D3" w:rsidR="00A05BAE" w:rsidRDefault="177F7A9F" w:rsidP="00A733C9">
      <w:pPr>
        <w:spacing w:after="0" w:line="240" w:lineRule="auto"/>
        <w:jc w:val="both"/>
        <w:rPr>
          <w:b/>
          <w:bCs/>
          <w:sz w:val="24"/>
          <w:szCs w:val="24"/>
        </w:rPr>
      </w:pPr>
      <w:r w:rsidRPr="177F7A9F">
        <w:rPr>
          <w:b/>
          <w:bCs/>
          <w:sz w:val="24"/>
          <w:szCs w:val="24"/>
        </w:rPr>
        <w:t>Twisp Washington State Department of Fish and Wildlife (2015-2016)</w:t>
      </w:r>
    </w:p>
    <w:p w14:paraId="4D8CFE22" w14:textId="076E3C8A" w:rsidR="00A05BAE" w:rsidRDefault="00D5661D" w:rsidP="00A733C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r</w:t>
      </w:r>
      <w:r w:rsidR="177F7A9F" w:rsidRPr="177F7A9F">
        <w:rPr>
          <w:sz w:val="24"/>
          <w:szCs w:val="24"/>
        </w:rPr>
        <w:t>oad along with the fish crew on several occasions doing captures</w:t>
      </w:r>
      <w:r w:rsidR="00CE1A70">
        <w:rPr>
          <w:sz w:val="24"/>
          <w:szCs w:val="24"/>
        </w:rPr>
        <w:t xml:space="preserve">, </w:t>
      </w:r>
      <w:r w:rsidR="177F7A9F" w:rsidRPr="177F7A9F">
        <w:rPr>
          <w:sz w:val="24"/>
          <w:szCs w:val="24"/>
        </w:rPr>
        <w:t>pit tagging</w:t>
      </w:r>
      <w:r w:rsidR="00CE1A70">
        <w:rPr>
          <w:sz w:val="24"/>
          <w:szCs w:val="24"/>
        </w:rPr>
        <w:t xml:space="preserve">, and CWT scanning of salmon </w:t>
      </w:r>
      <w:r w:rsidR="177F7A9F" w:rsidRPr="177F7A9F">
        <w:rPr>
          <w:sz w:val="24"/>
          <w:szCs w:val="24"/>
        </w:rPr>
        <w:t>in the Methow river and Wells Dam</w:t>
      </w:r>
      <w:r>
        <w:rPr>
          <w:sz w:val="24"/>
          <w:szCs w:val="24"/>
        </w:rPr>
        <w:t>.</w:t>
      </w:r>
    </w:p>
    <w:p w14:paraId="34C44816" w14:textId="165C61C6" w:rsidR="00A05BAE" w:rsidRDefault="00A05BAE" w:rsidP="177F7A9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35E5C5BC" w14:textId="5B114737" w:rsidR="00A05BAE" w:rsidRDefault="00A05BAE" w:rsidP="177F7A9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586820A1" w14:textId="77777777" w:rsidR="00925F5B" w:rsidRDefault="00925F5B" w:rsidP="177F7A9F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BFECC68" w14:textId="51DE4E21" w:rsidR="00A05BAE" w:rsidRDefault="177F7A9F" w:rsidP="177F7A9F">
      <w:pPr>
        <w:spacing w:after="0" w:line="240" w:lineRule="auto"/>
        <w:jc w:val="both"/>
        <w:rPr>
          <w:sz w:val="24"/>
          <w:szCs w:val="24"/>
        </w:rPr>
      </w:pPr>
      <w:r w:rsidRPr="177F7A9F">
        <w:rPr>
          <w:b/>
          <w:bCs/>
          <w:sz w:val="24"/>
          <w:szCs w:val="24"/>
        </w:rPr>
        <w:t>Work Experience:</w:t>
      </w:r>
    </w:p>
    <w:p w14:paraId="0BA8B6DD" w14:textId="604EC331" w:rsidR="177F7A9F" w:rsidRDefault="177F7A9F" w:rsidP="177F7A9F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374A4D5" w14:textId="4B56B533" w:rsidR="177F7A9F" w:rsidRDefault="177F7A9F" w:rsidP="00A733C9">
      <w:pPr>
        <w:spacing w:after="0"/>
        <w:rPr>
          <w:sz w:val="24"/>
          <w:szCs w:val="24"/>
        </w:rPr>
      </w:pPr>
      <w:r w:rsidRPr="177F7A9F">
        <w:rPr>
          <w:b/>
          <w:bCs/>
          <w:sz w:val="24"/>
          <w:szCs w:val="24"/>
        </w:rPr>
        <w:t>Host and Server at the Old Schoolhouse Brewery (2017)</w:t>
      </w:r>
    </w:p>
    <w:p w14:paraId="63BA0E6F" w14:textId="354E0687" w:rsidR="177F7A9F" w:rsidRDefault="00925F5B" w:rsidP="00A733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177F7A9F" w:rsidRPr="177F7A9F">
        <w:rPr>
          <w:sz w:val="24"/>
          <w:szCs w:val="24"/>
        </w:rPr>
        <w:t>Sat customers as well as took and ran food</w:t>
      </w:r>
      <w:r>
        <w:rPr>
          <w:sz w:val="24"/>
          <w:szCs w:val="24"/>
        </w:rPr>
        <w:t>/</w:t>
      </w:r>
      <w:r w:rsidR="177F7A9F" w:rsidRPr="177F7A9F">
        <w:rPr>
          <w:sz w:val="24"/>
          <w:szCs w:val="24"/>
        </w:rPr>
        <w:t xml:space="preserve">drink orders. </w:t>
      </w:r>
      <w:r>
        <w:rPr>
          <w:sz w:val="24"/>
          <w:szCs w:val="24"/>
        </w:rPr>
        <w:t>I o</w:t>
      </w:r>
      <w:r w:rsidR="177F7A9F" w:rsidRPr="177F7A9F">
        <w:rPr>
          <w:sz w:val="24"/>
          <w:szCs w:val="24"/>
        </w:rPr>
        <w:t>pened and closed the restaurant; which included cleaning and preparing the environment.</w:t>
      </w:r>
    </w:p>
    <w:p w14:paraId="32FAC00C" w14:textId="13521230" w:rsidR="00925F5B" w:rsidRPr="00422A88" w:rsidRDefault="00925F5B" w:rsidP="00422A88">
      <w:pPr>
        <w:spacing w:after="0" w:line="240" w:lineRule="auto"/>
        <w:rPr>
          <w:b/>
          <w:bCs/>
          <w:sz w:val="24"/>
          <w:szCs w:val="24"/>
        </w:rPr>
      </w:pPr>
    </w:p>
    <w:p w14:paraId="18A818B8" w14:textId="58A64D9F" w:rsidR="00EC4465" w:rsidRPr="00054B6E" w:rsidRDefault="177F7A9F" w:rsidP="00A733C9">
      <w:pPr>
        <w:spacing w:after="0"/>
        <w:rPr>
          <w:sz w:val="24"/>
          <w:szCs w:val="24"/>
        </w:rPr>
      </w:pPr>
      <w:r w:rsidRPr="177F7A9F">
        <w:rPr>
          <w:b/>
          <w:bCs/>
          <w:sz w:val="24"/>
          <w:szCs w:val="24"/>
        </w:rPr>
        <w:t>Cashier at Wintergreen Tree Farm (2014)</w:t>
      </w:r>
    </w:p>
    <w:p w14:paraId="67765E90" w14:textId="763788F0" w:rsidR="177F7A9F" w:rsidRDefault="00925F5B" w:rsidP="00A733C9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</w:t>
      </w:r>
      <w:r w:rsidR="000C6B6E">
        <w:rPr>
          <w:sz w:val="24"/>
          <w:szCs w:val="24"/>
        </w:rPr>
        <w:t>efficiently</w:t>
      </w:r>
      <w:r w:rsidR="177F7A9F" w:rsidRPr="177F7A9F">
        <w:rPr>
          <w:sz w:val="24"/>
          <w:szCs w:val="24"/>
        </w:rPr>
        <w:t xml:space="preserve"> worked the cash register and exchanged money, cleaned and organized the gift shop, and assisted customers when necessary.</w:t>
      </w:r>
    </w:p>
    <w:p w14:paraId="32E35DEC" w14:textId="4C98E67C" w:rsidR="177F7A9F" w:rsidRDefault="177F7A9F" w:rsidP="177F7A9F">
      <w:pPr>
        <w:spacing w:after="0"/>
        <w:ind w:left="720"/>
        <w:rPr>
          <w:b/>
          <w:bCs/>
          <w:sz w:val="24"/>
          <w:szCs w:val="24"/>
        </w:rPr>
      </w:pPr>
    </w:p>
    <w:p w14:paraId="3DA35AD7" w14:textId="161DEA0B" w:rsidR="00422A88" w:rsidRDefault="00422A88" w:rsidP="00A733C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Childcare</w:t>
      </w:r>
      <w:r w:rsidRPr="177F7A9F">
        <w:rPr>
          <w:b/>
          <w:bCs/>
          <w:sz w:val="24"/>
          <w:szCs w:val="24"/>
        </w:rPr>
        <w:t xml:space="preserve"> for Family and Friends (</w:t>
      </w:r>
      <w:r>
        <w:rPr>
          <w:b/>
          <w:bCs/>
          <w:sz w:val="24"/>
          <w:szCs w:val="24"/>
        </w:rPr>
        <w:t>2012-as needed</w:t>
      </w:r>
      <w:r w:rsidRPr="177F7A9F">
        <w:rPr>
          <w:b/>
          <w:bCs/>
          <w:sz w:val="24"/>
          <w:szCs w:val="24"/>
        </w:rPr>
        <w:t>)</w:t>
      </w:r>
    </w:p>
    <w:p w14:paraId="3EE0B0FD" w14:textId="4070A6F8" w:rsidR="00422A88" w:rsidRDefault="00422A88" w:rsidP="00A733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r w:rsidRPr="177F7A9F">
        <w:rPr>
          <w:sz w:val="24"/>
          <w:szCs w:val="24"/>
        </w:rPr>
        <w:t>provided</w:t>
      </w:r>
      <w:r>
        <w:rPr>
          <w:sz w:val="24"/>
          <w:szCs w:val="24"/>
        </w:rPr>
        <w:t xml:space="preserve"> a lot of</w:t>
      </w:r>
      <w:r w:rsidRPr="177F7A9F">
        <w:rPr>
          <w:sz w:val="24"/>
          <w:szCs w:val="24"/>
        </w:rPr>
        <w:t xml:space="preserve"> responsible supervision for children of family and friends</w:t>
      </w:r>
      <w:r>
        <w:rPr>
          <w:sz w:val="24"/>
          <w:szCs w:val="24"/>
        </w:rPr>
        <w:t xml:space="preserve"> where I e</w:t>
      </w:r>
      <w:r w:rsidRPr="177F7A9F">
        <w:rPr>
          <w:sz w:val="24"/>
          <w:szCs w:val="24"/>
        </w:rPr>
        <w:t>ntertained and prepared meals for the kids</w:t>
      </w:r>
      <w:r>
        <w:rPr>
          <w:sz w:val="24"/>
          <w:szCs w:val="24"/>
        </w:rPr>
        <w:t xml:space="preserve"> and maintained house upkeep.</w:t>
      </w:r>
    </w:p>
    <w:p w14:paraId="20CEEE94" w14:textId="77777777" w:rsidR="00422A88" w:rsidRDefault="00422A88" w:rsidP="177F7A9F">
      <w:pPr>
        <w:spacing w:after="0"/>
        <w:ind w:left="720"/>
        <w:rPr>
          <w:b/>
          <w:bCs/>
          <w:sz w:val="24"/>
          <w:szCs w:val="24"/>
        </w:rPr>
      </w:pPr>
    </w:p>
    <w:p w14:paraId="1E5177DA" w14:textId="19B023CC" w:rsidR="004B4A6E" w:rsidRDefault="177F7A9F" w:rsidP="177F7A9F">
      <w:pPr>
        <w:spacing w:after="0"/>
        <w:rPr>
          <w:b/>
          <w:bCs/>
          <w:sz w:val="24"/>
          <w:szCs w:val="24"/>
        </w:rPr>
      </w:pPr>
      <w:r w:rsidRPr="177F7A9F">
        <w:rPr>
          <w:b/>
          <w:bCs/>
          <w:sz w:val="24"/>
          <w:szCs w:val="24"/>
        </w:rPr>
        <w:t>Volunteer Experience:</w:t>
      </w:r>
    </w:p>
    <w:p w14:paraId="2CAA10D8" w14:textId="77777777" w:rsidR="00A733C9" w:rsidRDefault="00A733C9" w:rsidP="00A733C9">
      <w:pPr>
        <w:spacing w:after="0"/>
        <w:rPr>
          <w:b/>
          <w:bCs/>
          <w:sz w:val="24"/>
          <w:szCs w:val="24"/>
        </w:rPr>
      </w:pPr>
    </w:p>
    <w:p w14:paraId="5E260E6B" w14:textId="5E1A292A" w:rsidR="177F7A9F" w:rsidRPr="00A733C9" w:rsidRDefault="177F7A9F" w:rsidP="00A733C9">
      <w:pPr>
        <w:spacing w:after="0"/>
        <w:ind w:firstLine="720"/>
        <w:rPr>
          <w:sz w:val="24"/>
          <w:szCs w:val="24"/>
        </w:rPr>
      </w:pPr>
      <w:bookmarkStart w:id="0" w:name="_GoBack"/>
      <w:bookmarkEnd w:id="0"/>
      <w:r w:rsidRPr="00A733C9">
        <w:rPr>
          <w:sz w:val="24"/>
          <w:szCs w:val="24"/>
        </w:rPr>
        <w:t>Snohomish Shock Fastpitch Softball (2014-</w:t>
      </w:r>
      <w:r w:rsidR="008057C3" w:rsidRPr="00A733C9">
        <w:rPr>
          <w:sz w:val="24"/>
          <w:szCs w:val="24"/>
        </w:rPr>
        <w:t>current</w:t>
      </w:r>
      <w:r w:rsidRPr="00A733C9">
        <w:rPr>
          <w:sz w:val="24"/>
          <w:szCs w:val="24"/>
        </w:rPr>
        <w:t>)</w:t>
      </w:r>
    </w:p>
    <w:p w14:paraId="39D11103" w14:textId="18B885AD" w:rsidR="177F7A9F" w:rsidRDefault="177F7A9F" w:rsidP="177F7A9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177F7A9F">
        <w:rPr>
          <w:sz w:val="24"/>
          <w:szCs w:val="24"/>
        </w:rPr>
        <w:t>Twisp Washington Department of Fish and Wildlife (2015-201</w:t>
      </w:r>
      <w:r w:rsidR="0083086C">
        <w:rPr>
          <w:sz w:val="24"/>
          <w:szCs w:val="24"/>
        </w:rPr>
        <w:t>9</w:t>
      </w:r>
      <w:r w:rsidRPr="177F7A9F">
        <w:rPr>
          <w:sz w:val="24"/>
          <w:szCs w:val="24"/>
        </w:rPr>
        <w:t>)</w:t>
      </w:r>
    </w:p>
    <w:p w14:paraId="79ED0819" w14:textId="779641DD" w:rsidR="00422A88" w:rsidRPr="00422A88" w:rsidRDefault="00422A88" w:rsidP="00422A8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177F7A9F">
        <w:rPr>
          <w:sz w:val="24"/>
          <w:szCs w:val="24"/>
        </w:rPr>
        <w:t>Humane Society of the Palouse (2015-2018)</w:t>
      </w:r>
    </w:p>
    <w:p w14:paraId="27254CB5" w14:textId="77F06233" w:rsidR="177F7A9F" w:rsidRDefault="177F7A9F" w:rsidP="177F7A9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177F7A9F">
        <w:rPr>
          <w:sz w:val="24"/>
          <w:szCs w:val="24"/>
        </w:rPr>
        <w:t>Pullman Senior Center (2015)</w:t>
      </w:r>
    </w:p>
    <w:p w14:paraId="48623C6C" w14:textId="5EF1D3D8" w:rsidR="177F7A9F" w:rsidRDefault="177F7A9F" w:rsidP="177F7A9F">
      <w:pPr>
        <w:spacing w:after="0"/>
        <w:rPr>
          <w:b/>
          <w:bCs/>
          <w:sz w:val="24"/>
          <w:szCs w:val="24"/>
        </w:rPr>
      </w:pPr>
    </w:p>
    <w:p w14:paraId="5C906AAB" w14:textId="7528D896" w:rsidR="177F7A9F" w:rsidRDefault="177F7A9F" w:rsidP="177F7A9F">
      <w:pPr>
        <w:spacing w:after="0" w:line="240" w:lineRule="auto"/>
        <w:rPr>
          <w:sz w:val="24"/>
          <w:szCs w:val="24"/>
        </w:rPr>
      </w:pPr>
      <w:r w:rsidRPr="177F7A9F">
        <w:rPr>
          <w:b/>
          <w:bCs/>
          <w:sz w:val="24"/>
          <w:szCs w:val="24"/>
        </w:rPr>
        <w:t xml:space="preserve">Activities: </w:t>
      </w:r>
    </w:p>
    <w:p w14:paraId="5C4F4DD7" w14:textId="1A73EE58" w:rsidR="177F7A9F" w:rsidRDefault="177F7A9F" w:rsidP="177F7A9F">
      <w:pPr>
        <w:spacing w:after="0"/>
        <w:rPr>
          <w:b/>
          <w:bCs/>
          <w:sz w:val="24"/>
          <w:szCs w:val="24"/>
        </w:rPr>
      </w:pPr>
    </w:p>
    <w:p w14:paraId="2B4AB641" w14:textId="3BB3B7B5" w:rsidR="177F7A9F" w:rsidRDefault="177F7A9F" w:rsidP="177F7A9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177F7A9F">
        <w:rPr>
          <w:sz w:val="24"/>
          <w:szCs w:val="24"/>
        </w:rPr>
        <w:t>Alpha Omicron Pi Sorority at Washington State University (2015-2018)</w:t>
      </w:r>
    </w:p>
    <w:p w14:paraId="46C6A571" w14:textId="19D17DD6" w:rsidR="177F7A9F" w:rsidRDefault="177F7A9F" w:rsidP="177F7A9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177F7A9F">
        <w:rPr>
          <w:sz w:val="24"/>
          <w:szCs w:val="24"/>
        </w:rPr>
        <w:t>Washington State University intramural softball (2018)</w:t>
      </w:r>
    </w:p>
    <w:p w14:paraId="017632EF" w14:textId="04A898BF" w:rsidR="00EC4465" w:rsidRDefault="177F7A9F" w:rsidP="177F7A9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177F7A9F">
        <w:rPr>
          <w:sz w:val="24"/>
          <w:szCs w:val="24"/>
        </w:rPr>
        <w:t>Washington State University club softball (2015-2016)</w:t>
      </w:r>
    </w:p>
    <w:p w14:paraId="38F55A74" w14:textId="36CCD5B1" w:rsidR="177F7A9F" w:rsidRDefault="177F7A9F" w:rsidP="177F7A9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177F7A9F">
        <w:rPr>
          <w:sz w:val="24"/>
          <w:szCs w:val="24"/>
        </w:rPr>
        <w:t>Snohomish Shock fastpitch softball club (2009-2015)</w:t>
      </w:r>
    </w:p>
    <w:p w14:paraId="3DEEC669" w14:textId="77777777" w:rsidR="006857C7" w:rsidRDefault="006857C7" w:rsidP="006857C7">
      <w:pPr>
        <w:spacing w:after="0"/>
        <w:rPr>
          <w:sz w:val="24"/>
          <w:szCs w:val="24"/>
        </w:rPr>
      </w:pPr>
    </w:p>
    <w:p w14:paraId="1DBD31A6" w14:textId="77777777" w:rsidR="006857C7" w:rsidRPr="00A05BAE" w:rsidRDefault="1BCDF82D" w:rsidP="1BCDF82D">
      <w:pPr>
        <w:spacing w:after="0"/>
        <w:rPr>
          <w:b/>
          <w:bCs/>
          <w:sz w:val="24"/>
          <w:szCs w:val="24"/>
        </w:rPr>
      </w:pPr>
      <w:r w:rsidRPr="1BCDF82D">
        <w:rPr>
          <w:b/>
          <w:bCs/>
          <w:sz w:val="24"/>
          <w:szCs w:val="24"/>
        </w:rPr>
        <w:t>Awards and Accomplishments:</w:t>
      </w:r>
    </w:p>
    <w:p w14:paraId="41EA45BB" w14:textId="445DABE1" w:rsidR="177F7A9F" w:rsidRDefault="177F7A9F" w:rsidP="177F7A9F">
      <w:pPr>
        <w:spacing w:after="0"/>
        <w:rPr>
          <w:b/>
          <w:bCs/>
          <w:sz w:val="24"/>
          <w:szCs w:val="24"/>
        </w:rPr>
      </w:pPr>
    </w:p>
    <w:p w14:paraId="04CB5B24" w14:textId="77777777" w:rsidR="000C6B6E" w:rsidRDefault="000C6B6E" w:rsidP="000C6B6E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4D3567A3">
        <w:rPr>
          <w:sz w:val="24"/>
          <w:szCs w:val="24"/>
        </w:rPr>
        <w:t>Presented my research project in SURCA (showcase for undergraduate research and creative activities) (2019)</w:t>
      </w:r>
    </w:p>
    <w:p w14:paraId="07FB2C2C" w14:textId="12746236" w:rsidR="177F7A9F" w:rsidRDefault="004B4A6E" w:rsidP="177F7A9F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Washington State University Deans Honor Role</w:t>
      </w:r>
      <w:r w:rsidR="177F7A9F" w:rsidRPr="177F7A9F">
        <w:rPr>
          <w:sz w:val="24"/>
          <w:szCs w:val="24"/>
        </w:rPr>
        <w:t xml:space="preserve"> (2015-2018)</w:t>
      </w:r>
    </w:p>
    <w:p w14:paraId="15CA102F" w14:textId="2EA1272D" w:rsidR="177F7A9F" w:rsidRDefault="4D3567A3" w:rsidP="177F7A9F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4D3567A3">
        <w:rPr>
          <w:sz w:val="24"/>
          <w:szCs w:val="24"/>
        </w:rPr>
        <w:t>Achieved good scholar awards through Alpha Omicron Pi (2015-2017)</w:t>
      </w:r>
    </w:p>
    <w:p w14:paraId="2C181AB3" w14:textId="1D10AC33" w:rsidR="177F7A9F" w:rsidRDefault="177F7A9F" w:rsidP="177F7A9F">
      <w:pPr>
        <w:spacing w:after="0"/>
        <w:ind w:firstLine="720"/>
        <w:rPr>
          <w:b/>
          <w:bCs/>
          <w:sz w:val="24"/>
          <w:szCs w:val="24"/>
        </w:rPr>
      </w:pPr>
    </w:p>
    <w:p w14:paraId="3656B9AB" w14:textId="2B06BA9C" w:rsidR="006857C7" w:rsidRPr="006857C7" w:rsidRDefault="006857C7" w:rsidP="177F7A9F">
      <w:pPr>
        <w:spacing w:after="0"/>
        <w:ind w:left="720"/>
        <w:rPr>
          <w:sz w:val="24"/>
          <w:szCs w:val="24"/>
        </w:rPr>
      </w:pPr>
    </w:p>
    <w:sectPr w:rsidR="006857C7" w:rsidRPr="006857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3877B" w14:textId="77777777" w:rsidR="004A11B3" w:rsidRDefault="004A11B3" w:rsidP="007E02CD">
      <w:pPr>
        <w:spacing w:after="0" w:line="240" w:lineRule="auto"/>
      </w:pPr>
      <w:r>
        <w:separator/>
      </w:r>
    </w:p>
  </w:endnote>
  <w:endnote w:type="continuationSeparator" w:id="0">
    <w:p w14:paraId="62D1809A" w14:textId="77777777" w:rsidR="004A11B3" w:rsidRDefault="004A11B3" w:rsidP="007E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6FC1" w14:textId="77777777" w:rsidR="007E02CD" w:rsidRDefault="007E0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09DD3" w14:textId="77777777" w:rsidR="007E02CD" w:rsidRDefault="007E0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CD1BD" w14:textId="77777777" w:rsidR="007E02CD" w:rsidRDefault="007E0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58938" w14:textId="77777777" w:rsidR="004A11B3" w:rsidRDefault="004A11B3" w:rsidP="007E02CD">
      <w:pPr>
        <w:spacing w:after="0" w:line="240" w:lineRule="auto"/>
      </w:pPr>
      <w:r>
        <w:separator/>
      </w:r>
    </w:p>
  </w:footnote>
  <w:footnote w:type="continuationSeparator" w:id="0">
    <w:p w14:paraId="6367043E" w14:textId="77777777" w:rsidR="004A11B3" w:rsidRDefault="004A11B3" w:rsidP="007E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612BE" w14:textId="77777777" w:rsidR="007E02CD" w:rsidRDefault="007E0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EDBD8" w14:textId="77777777" w:rsidR="007E02CD" w:rsidRDefault="007E0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7CE85" w14:textId="77777777" w:rsidR="007E02CD" w:rsidRDefault="007E0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5B30"/>
    <w:multiLevelType w:val="hybridMultilevel"/>
    <w:tmpl w:val="FC46A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74165"/>
    <w:multiLevelType w:val="hybridMultilevel"/>
    <w:tmpl w:val="0D2E1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E10DB"/>
    <w:multiLevelType w:val="hybridMultilevel"/>
    <w:tmpl w:val="C4A2EDF2"/>
    <w:lvl w:ilvl="0" w:tplc="0C741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4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AD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E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69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4E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67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C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00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01D10"/>
    <w:multiLevelType w:val="hybridMultilevel"/>
    <w:tmpl w:val="6DCC8D3A"/>
    <w:lvl w:ilvl="0" w:tplc="59860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C5A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1A6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8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4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C8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64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65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64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305C5"/>
    <w:multiLevelType w:val="hybridMultilevel"/>
    <w:tmpl w:val="144AB146"/>
    <w:lvl w:ilvl="0" w:tplc="39106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8F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22B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42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6B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060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6E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60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CC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91CC0"/>
    <w:multiLevelType w:val="hybridMultilevel"/>
    <w:tmpl w:val="4920DBC2"/>
    <w:lvl w:ilvl="0" w:tplc="2208D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8A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CF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27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A2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A2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8A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A7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AD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20F59"/>
    <w:multiLevelType w:val="hybridMultilevel"/>
    <w:tmpl w:val="12861E2E"/>
    <w:lvl w:ilvl="0" w:tplc="546C2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830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2C20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A5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23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C7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44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6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2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874B3"/>
    <w:multiLevelType w:val="hybridMultilevel"/>
    <w:tmpl w:val="8ED87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C31AB"/>
    <w:multiLevelType w:val="hybridMultilevel"/>
    <w:tmpl w:val="728CCF60"/>
    <w:lvl w:ilvl="0" w:tplc="12C2E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C7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A4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2D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E8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C5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B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48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2A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E25E3"/>
    <w:multiLevelType w:val="hybridMultilevel"/>
    <w:tmpl w:val="5AEC7450"/>
    <w:lvl w:ilvl="0" w:tplc="C5C82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E19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B8E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4F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A8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E3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00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CF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01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F3EB2"/>
    <w:multiLevelType w:val="hybridMultilevel"/>
    <w:tmpl w:val="C84E072C"/>
    <w:lvl w:ilvl="0" w:tplc="5B5E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A2C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281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E2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2D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E8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49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2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E1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911E4"/>
    <w:multiLevelType w:val="hybridMultilevel"/>
    <w:tmpl w:val="0DF8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374D4"/>
    <w:multiLevelType w:val="hybridMultilevel"/>
    <w:tmpl w:val="757EF5E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 w15:restartNumberingAfterBreak="0">
    <w:nsid w:val="6CF96931"/>
    <w:multiLevelType w:val="hybridMultilevel"/>
    <w:tmpl w:val="815E78FE"/>
    <w:lvl w:ilvl="0" w:tplc="2A52D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A9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9A4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24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B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0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82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09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41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B0620"/>
    <w:multiLevelType w:val="hybridMultilevel"/>
    <w:tmpl w:val="53D6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3A5E"/>
    <w:multiLevelType w:val="hybridMultilevel"/>
    <w:tmpl w:val="D866794C"/>
    <w:lvl w:ilvl="0" w:tplc="D2DCD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474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98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C2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CE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0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00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0F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E9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E7EFA"/>
    <w:multiLevelType w:val="hybridMultilevel"/>
    <w:tmpl w:val="27B47B8C"/>
    <w:lvl w:ilvl="0" w:tplc="3CE69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03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749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2A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65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60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C1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4A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D64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3"/>
  </w:num>
  <w:num w:numId="5">
    <w:abstractNumId w:val="9"/>
  </w:num>
  <w:num w:numId="6">
    <w:abstractNumId w:val="2"/>
  </w:num>
  <w:num w:numId="7">
    <w:abstractNumId w:val="15"/>
  </w:num>
  <w:num w:numId="8">
    <w:abstractNumId w:val="4"/>
  </w:num>
  <w:num w:numId="9">
    <w:abstractNumId w:val="6"/>
  </w:num>
  <w:num w:numId="10">
    <w:abstractNumId w:val="13"/>
  </w:num>
  <w:num w:numId="11">
    <w:abstractNumId w:val="5"/>
  </w:num>
  <w:num w:numId="12">
    <w:abstractNumId w:val="12"/>
  </w:num>
  <w:num w:numId="13">
    <w:abstractNumId w:val="0"/>
  </w:num>
  <w:num w:numId="14">
    <w:abstractNumId w:val="1"/>
  </w:num>
  <w:num w:numId="15">
    <w:abstractNumId w:val="1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65"/>
    <w:rsid w:val="000B44C1"/>
    <w:rsid w:val="000C6B6E"/>
    <w:rsid w:val="00130933"/>
    <w:rsid w:val="00306351"/>
    <w:rsid w:val="003662C5"/>
    <w:rsid w:val="003D01E1"/>
    <w:rsid w:val="00422A88"/>
    <w:rsid w:val="004A11B3"/>
    <w:rsid w:val="004B4A6E"/>
    <w:rsid w:val="006377C6"/>
    <w:rsid w:val="006857C7"/>
    <w:rsid w:val="007157B7"/>
    <w:rsid w:val="007E02CD"/>
    <w:rsid w:val="007E3072"/>
    <w:rsid w:val="008057C3"/>
    <w:rsid w:val="0083086C"/>
    <w:rsid w:val="0088634D"/>
    <w:rsid w:val="00925F5B"/>
    <w:rsid w:val="0099119D"/>
    <w:rsid w:val="009A748B"/>
    <w:rsid w:val="009F09C6"/>
    <w:rsid w:val="00A05BAE"/>
    <w:rsid w:val="00A733C9"/>
    <w:rsid w:val="00B662CF"/>
    <w:rsid w:val="00CC0CCC"/>
    <w:rsid w:val="00CE1A70"/>
    <w:rsid w:val="00CF4EF5"/>
    <w:rsid w:val="00D4062A"/>
    <w:rsid w:val="00D5661D"/>
    <w:rsid w:val="00E07EDF"/>
    <w:rsid w:val="00E54642"/>
    <w:rsid w:val="00EC4465"/>
    <w:rsid w:val="00F5378C"/>
    <w:rsid w:val="00FF57EF"/>
    <w:rsid w:val="177F7A9F"/>
    <w:rsid w:val="1BCDF82D"/>
    <w:rsid w:val="46E9043A"/>
    <w:rsid w:val="4D3567A3"/>
    <w:rsid w:val="7C6DE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1676"/>
  <w15:chartTrackingRefBased/>
  <w15:docId w15:val="{8C3B921E-51A0-45D9-BF0D-1A341276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4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4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A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4A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CD"/>
  </w:style>
  <w:style w:type="paragraph" w:styleId="Footer">
    <w:name w:val="footer"/>
    <w:basedOn w:val="Normal"/>
    <w:link w:val="FooterChar"/>
    <w:uiPriority w:val="99"/>
    <w:unhideWhenUsed/>
    <w:rsid w:val="007E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hayleh.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Shamrock</dc:creator>
  <cp:keywords/>
  <dc:description/>
  <cp:lastModifiedBy>shayleh shamrock</cp:lastModifiedBy>
  <cp:revision>9</cp:revision>
  <cp:lastPrinted>2019-09-27T22:46:00Z</cp:lastPrinted>
  <dcterms:created xsi:type="dcterms:W3CDTF">2019-09-17T04:28:00Z</dcterms:created>
  <dcterms:modified xsi:type="dcterms:W3CDTF">2019-09-30T21:28:00Z</dcterms:modified>
</cp:coreProperties>
</file>