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png" ContentType="image/png"/>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3F93477A" wp14:textId="77777777">
      <w:pPr>
        <w:pStyle w:val="Title"/>
        <w:spacing w:before="0" w:after="120" w:line="360" w:lineRule="auto"/>
        <w:contextualSpacing/>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t xml:space="preserve">CENTRO PAULA SOUZA </w:t>
      </w:r>
    </w:p>
    <w:p xmlns:wp14="http://schemas.microsoft.com/office/word/2010/wordml" w14:paraId="47C2E316" wp14:textId="77777777">
      <w:pPr>
        <w:pStyle w:val="Title"/>
        <w:spacing w:before="0" w:after="120" w:line="360" w:lineRule="auto"/>
        <w:contextualSpacing/>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t>ETEC PROFESSOR CAMARGO ARANHA</w:t>
      </w:r>
    </w:p>
    <w:p xmlns:wp14="http://schemas.microsoft.com/office/word/2010/wordml" w14:paraId="0564E733" wp14:textId="77777777">
      <w:pPr>
        <w:pStyle w:val="Title"/>
        <w:spacing w:before="0" w:after="120" w:line="360" w:lineRule="auto"/>
        <w:contextualSpacing/>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t xml:space="preserve">Técnico em Desenvolvimento de Sistemas </w:t>
      </w:r>
    </w:p>
    <w:p xmlns:wp14="http://schemas.microsoft.com/office/word/2010/wordml" w14:paraId="672A6659"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0A37501D"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5DAB6C7B"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02EB378F"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r>
    </w:p>
    <w:p xmlns:wp14="http://schemas.microsoft.com/office/word/2010/wordml" w14:paraId="6A05A809"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r>
    </w:p>
    <w:p xmlns:wp14="http://schemas.microsoft.com/office/word/2010/wordml" w14:paraId="5A39BBE3" wp14:textId="77777777">
      <w:pPr>
        <w:pStyle w:val="Normal"/>
        <w:jc w:val="center"/>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300D8AA7" wp14:textId="77777777">
      <w:pPr>
        <w:pStyle w:val="Title"/>
        <w:spacing w:before="0" w:after="120" w:line="360" w:lineRule="auto"/>
        <w:contextualSpacing/>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t xml:space="preserve">Alan Neves Ribeiro </w:t>
      </w:r>
    </w:p>
    <w:p xmlns:wp14="http://schemas.microsoft.com/office/word/2010/wordml" w14:paraId="41C8F396"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r>
    </w:p>
    <w:p xmlns:wp14="http://schemas.microsoft.com/office/word/2010/wordml" w14:paraId="72A3D3EC"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0D0B940D"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r>
    </w:p>
    <w:p xmlns:wp14="http://schemas.microsoft.com/office/word/2010/wordml" w14:paraId="0E27B00A"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60061E4C"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r>
    </w:p>
    <w:p xmlns:wp14="http://schemas.microsoft.com/office/word/2010/wordml" w14:paraId="0DAB3C2E" wp14:textId="77777777">
      <w:pPr>
        <w:pStyle w:val="Title"/>
        <w:bidi w:val="0"/>
        <w:spacing w:before="0" w:after="120" w:line="360" w:lineRule="auto"/>
        <w:ind w:left="0" w:right="0"/>
        <w:contextualSpacing/>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t>COMPUTAÇÂO EM NUVEM: Modelos de Serviço, Vantagens e Desafios</w:t>
      </w:r>
    </w:p>
    <w:p xmlns:wp14="http://schemas.microsoft.com/office/word/2010/wordml" w14:paraId="44EAFD9C"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r>
    </w:p>
    <w:p xmlns:wp14="http://schemas.microsoft.com/office/word/2010/wordml" w14:paraId="4B94D5A5"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3DEEC669"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56"/>
          <w:szCs w:val="56"/>
          <w:lang w:val="pt-BR"/>
        </w:rPr>
      </w:pPr>
      <w:r>
        <w:rPr>
          <w:rFonts w:ascii="Arial" w:hAnsi="Arial" w:eastAsia="Arial" w:cs="Arial"/>
          <w:b w:val="false"/>
          <w:bCs w:val="false"/>
          <w:i w:val="false"/>
          <w:iCs w:val="false"/>
          <w:caps w:val="false"/>
          <w:smallCaps w:val="false"/>
          <w:color w:val="000000" w:themeColor="dark1"/>
          <w:sz w:val="56"/>
          <w:szCs w:val="56"/>
          <w:lang w:val="pt-BR"/>
        </w:rPr>
      </w:r>
    </w:p>
    <w:p xmlns:wp14="http://schemas.microsoft.com/office/word/2010/wordml" w14:paraId="3656B9AB" wp14:textId="77777777">
      <w:pPr>
        <w:pStyle w:val="Normal"/>
        <w:jc w:val="center"/>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45FB0818"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r>
    </w:p>
    <w:p xmlns:wp14="http://schemas.microsoft.com/office/word/2010/wordml" w14:paraId="3C04FD3E" wp14:textId="77777777">
      <w:pPr>
        <w:pStyle w:val="Title"/>
        <w:spacing w:before="0" w:after="120" w:line="360" w:lineRule="auto"/>
        <w:contextualSpacing/>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t>2024</w:t>
      </w:r>
    </w:p>
    <w:p xmlns:wp14="http://schemas.microsoft.com/office/word/2010/wordml" w14:paraId="322C8C86" wp14:textId="77777777">
      <w:pPr>
        <w:pStyle w:val="Title"/>
        <w:spacing w:before="0" w:after="120" w:line="360" w:lineRule="auto"/>
        <w:contextualSpacing/>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t>São Paulo</w:t>
      </w:r>
    </w:p>
    <w:p xmlns:wp14="http://schemas.microsoft.com/office/word/2010/wordml" w14:paraId="049F31CB" wp14:textId="77777777">
      <w:pPr>
        <w:pStyle w:val="Normal"/>
        <w:jc w:val="center"/>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02A2C0AE" wp14:textId="77777777">
      <w:pPr>
        <w:pStyle w:val="Title"/>
        <w:spacing w:before="0" w:after="120" w:line="360" w:lineRule="auto"/>
        <w:contextualSpacing/>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t xml:space="preserve">Alan Neves Ribeiro </w:t>
      </w:r>
    </w:p>
    <w:p xmlns:wp14="http://schemas.microsoft.com/office/word/2010/wordml" w14:paraId="53128261"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r>
    </w:p>
    <w:p xmlns:wp14="http://schemas.microsoft.com/office/word/2010/wordml" w14:paraId="62486C05"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4101652C"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r>
    </w:p>
    <w:p xmlns:wp14="http://schemas.microsoft.com/office/word/2010/wordml" w14:paraId="4B99056E"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r>
    </w:p>
    <w:p xmlns:wp14="http://schemas.microsoft.com/office/word/2010/wordml" w14:paraId="1299C43A"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4DDBEF00"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4A247BE0" wp14:textId="77777777">
      <w:pPr>
        <w:pStyle w:val="Title"/>
        <w:bidi w:val="0"/>
        <w:spacing w:before="0" w:after="120" w:line="360" w:lineRule="auto"/>
        <w:ind w:left="0" w:right="0"/>
        <w:contextualSpacing/>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t>COMPUTAÇÂO EM NUVEM: Modelos de Serviço, Vantagens e Desafios</w:t>
      </w:r>
    </w:p>
    <w:p xmlns:wp14="http://schemas.microsoft.com/office/word/2010/wordml" w14:paraId="3461D779" wp14:textId="77777777">
      <w:pPr>
        <w:pStyle w:val="Normal"/>
        <w:jc w:val="center"/>
        <w:rPr>
          <w:rFonts w:ascii="Arial" w:hAnsi="Arial" w:eastAsia="Arial" w:cs="Arial"/>
          <w:color w:val="000000" w:themeColor="dark1"/>
          <w:lang w:val="pt-BR"/>
        </w:rPr>
      </w:pPr>
      <w:r>
        <w:rPr>
          <w:rFonts w:ascii="Arial" w:hAnsi="Arial" w:eastAsia="Arial" w:cs="Arial"/>
          <w:color w:val="000000" w:themeColor="dark1"/>
          <w:lang w:val="pt-BR"/>
        </w:rPr>
      </w:r>
    </w:p>
    <w:p xmlns:wp14="http://schemas.microsoft.com/office/word/2010/wordml" w14:paraId="3CF2D8B6" wp14:textId="77777777">
      <w:pPr>
        <w:pStyle w:val="Normal"/>
        <w:jc w:val="center"/>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0FB78278"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r>
    </w:p>
    <w:p xmlns:wp14="http://schemas.microsoft.com/office/word/2010/wordml" w14:paraId="1FC39945" wp14:textId="77777777">
      <w:pPr>
        <w:pStyle w:val="Normal"/>
        <w:jc w:val="center"/>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0562CB0E"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34CE0A41" wp14:textId="77777777">
      <w:pPr>
        <w:pStyle w:val="Normal"/>
        <w:spacing w:before="0" w:after="120" w:line="360" w:lineRule="auto"/>
        <w:jc w:val="center"/>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62EBF3C5" wp14:textId="77777777">
      <w:pPr>
        <w:pStyle w:val="Normal"/>
        <w:spacing w:before="0" w:after="120" w:line="360" w:lineRule="auto"/>
        <w:jc w:val="left"/>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3FE9C2E1" wp14:textId="77777777">
      <w:pPr>
        <w:pStyle w:val="Normal"/>
        <w:spacing w:before="0" w:after="120" w:line="240" w:lineRule="auto"/>
        <w:ind w:left="4248" w:hanging="0"/>
        <w:jc w:val="left"/>
        <w:rPr>
          <w:rFonts w:ascii="Arial" w:hAnsi="Arial" w:eastAsia="Arial" w:cs="Arial"/>
          <w:b w:val="false"/>
          <w:bCs w:val="false"/>
          <w:i w:val="false"/>
          <w:i w:val="false"/>
          <w:iCs w:val="false"/>
          <w:caps w:val="false"/>
          <w:smallCaps w:val="false"/>
          <w:color w:val="000000" w:themeColor="dark1"/>
          <w:sz w:val="22"/>
          <w:szCs w:val="22"/>
          <w:lang w:val="pt-BR"/>
        </w:rPr>
      </w:pPr>
      <w:r>
        <w:rPr>
          <w:rFonts w:ascii="Arial" w:hAnsi="Arial" w:eastAsia="Arial" w:cs="Arial"/>
          <w:b w:val="false"/>
          <w:bCs w:val="false"/>
          <w:i w:val="false"/>
          <w:iCs w:val="false"/>
          <w:caps w:val="false"/>
          <w:smallCaps w:val="false"/>
          <w:color w:val="000000" w:themeColor="dark1"/>
          <w:sz w:val="22"/>
          <w:szCs w:val="22"/>
          <w:lang w:val="pt-BR"/>
        </w:rPr>
        <w:t>Trabalho da disciplina Operação software e Aplicativo do curso técnico em Desenvolvimento de Sistemas na ETEC Prof. Camargo Aranha, ministrada pelo professor Juarez Brandão. O trabalho será utilizado como requisito para obtenção de menção avaliativa.</w:t>
      </w:r>
    </w:p>
    <w:p xmlns:wp14="http://schemas.microsoft.com/office/word/2010/wordml" w14:paraId="6D98A12B" wp14:textId="77777777">
      <w:pPr>
        <w:pStyle w:val="Normal"/>
        <w:spacing w:before="0" w:after="120" w:line="360" w:lineRule="auto"/>
        <w:jc w:val="left"/>
        <w:rPr>
          <w:rFonts w:ascii="Arial" w:hAnsi="Arial" w:eastAsia="Arial" w:cs="Arial"/>
          <w:b w:val="false"/>
          <w:bCs w:val="false"/>
          <w:i w:val="false"/>
          <w:i w:val="false"/>
          <w:iCs w:val="false"/>
          <w:caps w:val="false"/>
          <w:smallCaps w:val="false"/>
          <w:color w:val="000000" w:themeColor="dark1"/>
          <w:sz w:val="56"/>
          <w:szCs w:val="56"/>
          <w:lang w:val="pt-BR"/>
        </w:rPr>
      </w:pPr>
      <w:r>
        <w:rPr>
          <w:rFonts w:ascii="Arial" w:hAnsi="Arial" w:eastAsia="Arial" w:cs="Arial"/>
          <w:b w:val="false"/>
          <w:bCs w:val="false"/>
          <w:i w:val="false"/>
          <w:iCs w:val="false"/>
          <w:caps w:val="false"/>
          <w:smallCaps w:val="false"/>
          <w:color w:val="000000" w:themeColor="dark1"/>
          <w:sz w:val="56"/>
          <w:szCs w:val="56"/>
          <w:lang w:val="pt-BR"/>
        </w:rPr>
      </w:r>
    </w:p>
    <w:p xmlns:wp14="http://schemas.microsoft.com/office/word/2010/wordml" w14:paraId="2946DB82" wp14:textId="77777777">
      <w:pPr>
        <w:pStyle w:val="Normal"/>
        <w:spacing w:before="0" w:after="120" w:line="360" w:lineRule="auto"/>
        <w:jc w:val="left"/>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r>
    </w:p>
    <w:p xmlns:wp14="http://schemas.microsoft.com/office/word/2010/wordml" w14:paraId="5997CC1D" wp14:textId="77777777">
      <w:pPr>
        <w:pStyle w:val="Normal"/>
        <w:spacing w:before="0" w:after="120" w:line="360" w:lineRule="auto"/>
        <w:jc w:val="left"/>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r>
    </w:p>
    <w:p xmlns:wp14="http://schemas.microsoft.com/office/word/2010/wordml" w14:paraId="110FFD37" wp14:textId="77777777">
      <w:pPr>
        <w:pStyle w:val="Normal"/>
        <w:spacing w:before="0" w:after="120" w:line="360" w:lineRule="auto"/>
        <w:jc w:val="left"/>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r>
    </w:p>
    <w:p xmlns:wp14="http://schemas.microsoft.com/office/word/2010/wordml" w14:paraId="46C646BA" wp14:textId="77777777">
      <w:pPr>
        <w:pStyle w:val="Title"/>
        <w:spacing w:before="0" w:after="120" w:line="360" w:lineRule="auto"/>
        <w:contextualSpacing/>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t>2024</w:t>
      </w:r>
    </w:p>
    <w:p xmlns:wp14="http://schemas.microsoft.com/office/word/2010/wordml" w14:paraId="16B55E7E" wp14:textId="77777777">
      <w:pPr>
        <w:pStyle w:val="Title"/>
        <w:spacing w:before="0" w:after="120" w:line="360" w:lineRule="auto"/>
        <w:contextualSpacing/>
        <w:jc w:val="center"/>
        <w:rPr>
          <w:rFonts w:ascii="Arial" w:hAnsi="Arial" w:eastAsia="Arial" w:cs="Arial"/>
          <w:b w:val="false"/>
          <w:bCs w:val="false"/>
          <w:i w:val="false"/>
          <w:i w:val="false"/>
          <w:iCs w:val="false"/>
          <w:caps w:val="false"/>
          <w:smallCaps w:val="false"/>
          <w:color w:val="000000" w:themeColor="dark1"/>
          <w:sz w:val="28"/>
          <w:szCs w:val="28"/>
          <w:lang w:val="pt-BR"/>
        </w:rPr>
      </w:pPr>
      <w:r>
        <w:rPr>
          <w:rFonts w:ascii="Arial" w:hAnsi="Arial" w:eastAsia="Arial" w:cs="Arial"/>
          <w:b w:val="false"/>
          <w:bCs w:val="false"/>
          <w:i w:val="false"/>
          <w:iCs w:val="false"/>
          <w:caps w:val="false"/>
          <w:smallCaps w:val="false"/>
          <w:color w:val="000000" w:themeColor="dark1"/>
          <w:sz w:val="28"/>
          <w:szCs w:val="28"/>
          <w:lang w:val="pt-BR"/>
        </w:rPr>
        <w:t>São Paulo</w:t>
      </w:r>
    </w:p>
    <w:p xmlns:wp14="http://schemas.microsoft.com/office/word/2010/wordml" w14:paraId="62DD76C1" wp14:textId="77777777">
      <w:pPr>
        <w:pStyle w:val="Heading3"/>
        <w:jc w:val="left"/>
        <w:rPr>
          <w:rFonts w:ascii="Arial" w:hAnsi="Arial"/>
          <w:b/>
          <w:bCs/>
          <w:sz w:val="28"/>
          <w:szCs w:val="28"/>
        </w:rPr>
      </w:pPr>
      <w:r>
        <w:rPr>
          <w:rFonts w:ascii="Arial" w:hAnsi="Arial" w:eastAsia="Arial" w:cs="Arial"/>
          <w:b/>
          <w:bCs/>
          <w:i w:val="false"/>
          <w:iCs w:val="false"/>
          <w:caps w:val="false"/>
          <w:smallCaps w:val="false"/>
          <w:color w:val="000000" w:themeColor="dark1"/>
          <w:sz w:val="28"/>
          <w:szCs w:val="28"/>
          <w:lang w:val="pt-BR"/>
        </w:rPr>
        <w:t>Resumo</w:t>
      </w:r>
    </w:p>
    <w:p xmlns:wp14="http://schemas.microsoft.com/office/word/2010/wordml" w14:paraId="493110F7" wp14:textId="77777777">
      <w:pPr>
        <w:pStyle w:val="BodyText"/>
        <w:rPr>
          <w:rFonts w:ascii="Arial" w:hAnsi="Arial"/>
        </w:rPr>
      </w:pPr>
      <w:r>
        <w:rPr>
          <w:rFonts w:ascii="Arial" w:hAnsi="Arial"/>
        </w:rPr>
        <w:t>Este trabalho aborda a Computação em Nuvem, uma tecnologia que transformou a forma como os serviços de TI são fornecidos e gerenciados. A pesquisa explora a definição da computação em nuvem, sua história, os principais modelos de serviço (IaaS, PaaS e SaaS) e os tipos de implantação (nuvem pública, privada e híbrida). Além disso, analisa os benefícios, como redução de custos e escalabilidade, e os desafios, com ênfase na segurança dos dados. No contexto brasileiro, destaca-se o crescimento da adoção dessa tecnologia por empresas de diferentes portes, evidenciando a importância da nuvem na otimização das operações empresariais.</w:t>
      </w:r>
    </w:p>
    <w:p xmlns:wp14="http://schemas.microsoft.com/office/word/2010/wordml" w14:paraId="6B699379" wp14:textId="77777777">
      <w:pPr>
        <w:pStyle w:val="Heading3"/>
        <w:rPr/>
      </w:pPr>
      <w:r>
        <w:rPr/>
      </w:r>
    </w:p>
    <w:p xmlns:wp14="http://schemas.microsoft.com/office/word/2010/wordml" w14:paraId="3FE9F23F" wp14:textId="77777777">
      <w:pPr>
        <w:pStyle w:val="Normal"/>
        <w:jc w:val="left"/>
        <w:rPr>
          <w:rFonts w:ascii="Arial" w:hAnsi="Arial" w:eastAsia="Arial" w:cs="Arial"/>
          <w:b w:val="false"/>
          <w:bCs w:val="false"/>
          <w:i w:val="false"/>
          <w:i w:val="false"/>
          <w:iCs w:val="false"/>
          <w:caps w:val="false"/>
          <w:smallCaps w:val="false"/>
          <w:color w:val="000000" w:themeColor="dark1"/>
          <w:sz w:val="20"/>
          <w:szCs w:val="20"/>
          <w:lang w:val="pt-BR"/>
        </w:rPr>
      </w:pPr>
      <w:r>
        <w:rPr/>
      </w:r>
    </w:p>
    <w:p xmlns:wp14="http://schemas.microsoft.com/office/word/2010/wordml" w14:paraId="1F72F646" wp14:textId="77777777">
      <w:pPr>
        <w:pStyle w:val="Normal"/>
        <w:jc w:val="left"/>
        <w:rPr>
          <w:rFonts w:ascii="Arial" w:hAnsi="Arial" w:eastAsia="Arial" w:cs="Arial"/>
          <w:b w:val="false"/>
          <w:bCs w:val="false"/>
          <w:i w:val="false"/>
          <w:i w:val="false"/>
          <w:iCs w:val="false"/>
          <w:caps w:val="false"/>
          <w:smallCaps w:val="false"/>
          <w:color w:val="000000" w:themeColor="dark1"/>
          <w:sz w:val="20"/>
          <w:szCs w:val="20"/>
          <w:lang w:val="pt-BR"/>
        </w:rPr>
      </w:pPr>
      <w:r>
        <w:rPr/>
      </w:r>
      <w:r>
        <w:br w:type="page"/>
      </w:r>
    </w:p>
    <w:p xmlns:wp14="http://schemas.microsoft.com/office/word/2010/wordml" w14:paraId="7CBFD60A" wp14:textId="77777777">
      <w:pPr>
        <w:pStyle w:val="Heading3"/>
        <w:rPr>
          <w:rFonts w:ascii="Arial" w:hAnsi="Arial"/>
          <w:sz w:val="28"/>
          <w:szCs w:val="28"/>
        </w:rPr>
      </w:pPr>
      <w:r>
        <w:rPr>
          <w:rFonts w:ascii="Arial" w:hAnsi="Arial"/>
          <w:sz w:val="28"/>
          <w:szCs w:val="28"/>
        </w:rPr>
        <w:t>Abstract</w:t>
      </w:r>
    </w:p>
    <w:p xmlns:wp14="http://schemas.microsoft.com/office/word/2010/wordml" w14:paraId="232750F0" wp14:textId="77777777">
      <w:pPr>
        <w:pStyle w:val="BodyText"/>
        <w:rPr>
          <w:rFonts w:ascii="Arial" w:hAnsi="Arial"/>
          <w:sz w:val="24"/>
          <w:szCs w:val="24"/>
        </w:rPr>
      </w:pPr>
      <w:r>
        <w:rPr>
          <w:rFonts w:ascii="Arial" w:hAnsi="Arial" w:eastAsia="Arial" w:cs="Arial"/>
          <w:b w:val="false"/>
          <w:bCs w:val="false"/>
          <w:i w:val="false"/>
          <w:iCs w:val="false"/>
          <w:caps w:val="false"/>
          <w:smallCaps w:val="false"/>
          <w:color w:val="000000" w:themeColor="dark1"/>
          <w:sz w:val="24"/>
          <w:szCs w:val="24"/>
          <w:lang w:val="pt-BR"/>
        </w:rPr>
        <w:t>This paper discusses Cloud Computing, a technology that has transformed how IT services are delivered and managed. The research explores the definition of cloud computing, its history, the main service models (IaaS, PaaS, and SaaS), and the types of deployment (public, private, and hybrid cloud). Additionally, it analyzes the benefits, such as cost reduction and scalability, and the challenges, with a focus on data security. In the Brazilian context, the increasing adoption of this technology by companies of various sizes is highlighted, demonstrating the importance of cloud computing in optimizing business operations.</w:t>
      </w:r>
    </w:p>
    <w:p xmlns:wp14="http://schemas.microsoft.com/office/word/2010/wordml" w14:paraId="08CE6F91" wp14:textId="77777777">
      <w:pPr>
        <w:pStyle w:val="Normal"/>
        <w:jc w:val="left"/>
        <w:rPr>
          <w:rFonts w:ascii="Arial" w:hAnsi="Arial" w:eastAsia="Arial" w:cs="Arial"/>
          <w:b w:val="false"/>
          <w:bCs w:val="false"/>
          <w:i w:val="false"/>
          <w:i w:val="false"/>
          <w:iCs w:val="false"/>
          <w:caps w:val="false"/>
          <w:smallCaps w:val="false"/>
          <w:color w:val="000000" w:themeColor="dark1"/>
          <w:sz w:val="20"/>
          <w:szCs w:val="20"/>
          <w:lang w:val="pt-BR"/>
        </w:rPr>
      </w:pPr>
      <w:r>
        <w:rPr/>
      </w:r>
      <w:r>
        <w:br w:type="page"/>
      </w:r>
    </w:p>
    <w:p xmlns:wp14="http://schemas.microsoft.com/office/word/2010/wordml" w14:paraId="61CDCEAD" wp14:textId="77777777">
      <w:pPr>
        <w:pStyle w:val="Normal"/>
        <w:jc w:val="left"/>
        <w:rPr>
          <w:rFonts w:ascii="Arial" w:hAnsi="Arial" w:eastAsia="Arial" w:cs="Arial"/>
          <w:b w:val="false"/>
          <w:bCs w:val="false"/>
          <w:i w:val="false"/>
          <w:i w:val="false"/>
          <w:iCs w:val="false"/>
          <w:caps w:val="false"/>
          <w:smallCaps w:val="false"/>
          <w:color w:val="000000" w:themeColor="dark1"/>
          <w:sz w:val="20"/>
          <w:szCs w:val="20"/>
          <w:lang w:val="pt-BR"/>
        </w:rPr>
      </w:pPr>
      <w:r>
        <w:rPr/>
      </w:r>
    </w:p>
    <w:p xmlns:wp14="http://schemas.microsoft.com/office/word/2010/wordml" w14:paraId="01A74735" wp14:textId="77777777">
      <w:pPr>
        <w:pStyle w:val="FigureIndexHeading"/>
        <w:rPr/>
      </w:pPr>
      <w:r>
        <w:rPr/>
        <w:t xml:space="preserve">Lista de </w:t>
      </w:r>
      <w:r>
        <w:rPr/>
        <w:t>Ilustrações</w:t>
      </w:r>
      <w:r>
        <w:rPr/>
        <w:t xml:space="preserve"> </w:t>
      </w:r>
    </w:p>
    <w:p xmlns:wp14="http://schemas.microsoft.com/office/word/2010/wordml" w14:paraId="721D1990" wp14:textId="77777777">
      <w:pPr>
        <w:pStyle w:val="TableofFigures"/>
        <w:rPr/>
      </w:pPr>
      <w:r>
        <w:fldChar w:fldCharType="begin"/>
      </w:r>
      <w:r>
        <w:rPr>
          <w:rStyle w:val="IndexLink"/>
        </w:rPr>
        <w:instrText xml:space="preserve"> TOC \c "Figura2" \h \t "Figure" </w:instrText>
      </w:r>
      <w:r>
        <w:rPr>
          <w:rStyle w:val="IndexLink"/>
        </w:rPr>
        <w:fldChar w:fldCharType="separate"/>
      </w:r>
      <w:hyperlink w:anchor="__RefHeading___Toc1811_3028258864">
        <w:r>
          <w:rPr>
            <w:rStyle w:val="IndexLink"/>
          </w:rPr>
          <w:t>Figura 1: Gráfico mostrando o uso da computação em nuvem em 2020 e 2021</w:t>
        </w:r>
        <w:r>
          <w:rPr>
            <w:rStyle w:val="IndexLink"/>
          </w:rPr>
          <w:tab/>
        </w:r>
        <w:r>
          <w:rPr>
            <w:rStyle w:val="IndexLink"/>
          </w:rPr>
          <w:t>8</w:t>
        </w:r>
      </w:hyperlink>
    </w:p>
    <w:p xmlns:wp14="http://schemas.microsoft.com/office/word/2010/wordml" w14:paraId="7C3D3BA3" wp14:textId="77777777">
      <w:pPr>
        <w:pStyle w:val="TableofFigures"/>
        <w:rPr/>
      </w:pPr>
      <w:hyperlink w:anchor="__RefHeading___Toc1917_3028258864">
        <w:r>
          <w:rPr>
            <w:rStyle w:val="IndexLink"/>
          </w:rPr>
          <w:t>Figura 2: Diagrama comparando IaaS, PaaS e SaaS</w:t>
        </w:r>
        <w:r>
          <w:rPr>
            <w:rStyle w:val="IndexLink"/>
          </w:rPr>
          <w:tab/>
        </w:r>
        <w:r>
          <w:rPr>
            <w:rStyle w:val="IndexLink"/>
          </w:rPr>
          <w:t>10</w:t>
        </w:r>
      </w:hyperlink>
    </w:p>
    <w:p xmlns:wp14="http://schemas.microsoft.com/office/word/2010/wordml" w14:paraId="57067DB4" wp14:textId="77777777">
      <w:pPr>
        <w:pStyle w:val="TableofFigures"/>
        <w:rPr/>
      </w:pPr>
      <w:hyperlink w:anchor="__RefHeading___Toc2020_3028258864">
        <w:r>
          <w:rPr>
            <w:rStyle w:val="IndexLink"/>
          </w:rPr>
          <w:t>Figure 3: Gráfico ilustrando a elasticidade e escalabilidade de recursos na nuvem</w:t>
        </w:r>
        <w:r>
          <w:rPr>
            <w:rStyle w:val="IndexLink"/>
          </w:rPr>
          <w:tab/>
        </w:r>
        <w:r>
          <w:rPr>
            <w:rStyle w:val="IndexLink"/>
          </w:rPr>
          <w:t>12</w:t>
        </w:r>
      </w:hyperlink>
      <w:r>
        <w:rPr>
          <w:rStyle w:val="IndexLink"/>
        </w:rPr>
        <w:fldChar w:fldCharType="end"/>
      </w:r>
    </w:p>
    <w:p xmlns:wp14="http://schemas.microsoft.com/office/word/2010/wordml" w14:paraId="6BB9E253" wp14:textId="77777777">
      <w:pPr>
        <w:pStyle w:val="Normal"/>
        <w:jc w:val="left"/>
        <w:rPr>
          <w:rFonts w:ascii="Arial" w:hAnsi="Arial" w:eastAsia="Arial" w:cs="Arial"/>
          <w:b/>
          <w:bCs/>
          <w:color w:val="000000" w:themeColor="dark1"/>
          <w:sz w:val="48"/>
          <w:szCs w:val="48"/>
          <w:lang w:val="pt-BR"/>
        </w:rPr>
      </w:pPr>
      <w:r>
        <w:rPr/>
      </w:r>
    </w:p>
    <w:p xmlns:wp14="http://schemas.microsoft.com/office/word/2010/wordml" w14:paraId="504AB2AF" wp14:textId="77777777">
      <w:pPr>
        <w:pStyle w:val="TableIndexHeading"/>
        <w:rPr/>
      </w:pPr>
      <w:r>
        <w:br w:type="page"/>
      </w:r>
      <w:r>
        <w:rPr/>
        <w:t xml:space="preserve">Lista de Tabelas </w:t>
      </w:r>
    </w:p>
    <w:p xmlns:wp14="http://schemas.microsoft.com/office/word/2010/wordml" w14:paraId="6898168B" wp14:textId="77777777">
      <w:pPr>
        <w:pStyle w:val="TableIndex1"/>
        <w:rPr/>
      </w:pPr>
      <w:r>
        <w:fldChar w:fldCharType="begin"/>
      </w:r>
      <w:r>
        <w:rPr/>
        <w:instrText xml:space="preserve"> TOC \c "Table" \t "Table" </w:instrText>
      </w:r>
      <w:r>
        <w:rPr/>
        <w:fldChar w:fldCharType="separate"/>
      </w:r>
      <w:r>
        <w:rPr/>
        <w:t>Tabela 1: Exemplos de IaaS</w:t>
      </w:r>
      <w:r>
        <w:rPr/>
        <w:tab/>
      </w:r>
      <w:r>
        <w:rPr/>
        <w:t>9</w:t>
      </w:r>
    </w:p>
    <w:p xmlns:wp14="http://schemas.microsoft.com/office/word/2010/wordml" w14:paraId="22B9839F" wp14:textId="77777777">
      <w:pPr>
        <w:pStyle w:val="TableIndex1"/>
        <w:rPr/>
      </w:pPr>
      <w:r>
        <w:rPr/>
        <w:t>Tabela 2: Comparação entre Nuvem Pública, Privada e Híbrida</w:t>
      </w:r>
      <w:r>
        <w:rPr/>
        <w:tab/>
      </w:r>
      <w:r>
        <w:rPr/>
        <w:t>10</w:t>
      </w:r>
      <w:r>
        <w:rPr/>
        <w:fldChar w:fldCharType="end"/>
      </w:r>
    </w:p>
    <w:p xmlns:wp14="http://schemas.microsoft.com/office/word/2010/wordml" w14:paraId="23DE523C" wp14:textId="77777777">
      <w:pPr>
        <w:pStyle w:val="Normal"/>
        <w:jc w:val="left"/>
        <w:rPr>
          <w:rFonts w:ascii="Arial" w:hAnsi="Arial" w:eastAsia="Arial" w:cs="Arial"/>
          <w:b/>
          <w:bCs/>
          <w:color w:val="000000" w:themeColor="dark1"/>
          <w:sz w:val="48"/>
          <w:szCs w:val="48"/>
          <w:lang w:val="pt-BR"/>
        </w:rPr>
      </w:pPr>
      <w:r>
        <w:rPr/>
      </w:r>
      <w:r>
        <w:br w:type="page"/>
      </w:r>
    </w:p>
    <w:p xmlns:wp14="http://schemas.microsoft.com/office/word/2010/wordml" w14:paraId="52E56223" wp14:textId="77777777">
      <w:pPr>
        <w:pStyle w:val="Normal"/>
        <w:jc w:val="left"/>
        <w:rPr>
          <w:rFonts w:ascii="Arial" w:hAnsi="Arial" w:eastAsia="Arial" w:cs="Arial"/>
          <w:b/>
          <w:bCs/>
          <w:color w:val="000000" w:themeColor="dark1"/>
          <w:sz w:val="48"/>
          <w:szCs w:val="48"/>
          <w:lang w:val="pt-BR"/>
        </w:rPr>
      </w:pPr>
      <w:r>
        <w:rPr/>
      </w:r>
    </w:p>
    <w:sdt>
      <w:sdtPr>
        <w:id w:val="29486052"/>
        <w:docPartObj>
          <w:docPartGallery w:val="Table of Contents"/>
          <w:docPartUnique w:val="true"/>
        </w:docPartObj>
      </w:sdtPr>
      <w:sdtContent>
        <w:p xmlns:wp14="http://schemas.microsoft.com/office/word/2010/wordml" w14:paraId="2D32F493" wp14:textId="77777777">
          <w:pPr>
            <w:pStyle w:val="TITULO1"/>
            <w:jc w:val="left"/>
            <w:rPr>
              <w:rFonts w:ascii="Arial" w:hAnsi="Arial" w:eastAsia="Arial" w:cs="Arial"/>
              <w:b/>
              <w:bCs/>
              <w:color w:val="000000" w:themeColor="dark1"/>
              <w:sz w:val="28"/>
              <w:szCs w:val="28"/>
              <w:lang w:val="pt-BR"/>
            </w:rPr>
          </w:pPr>
          <w:r>
            <w:rPr>
              <w:rFonts w:eastAsia="Arial" w:cs="Arial"/>
              <w:b/>
              <w:bCs/>
              <w:color w:val="000000" w:themeColor="dark1"/>
              <w:sz w:val="28"/>
              <w:szCs w:val="28"/>
              <w:lang w:val="pt-BR"/>
            </w:rPr>
            <w:t>Sumário</w:t>
          </w:r>
        </w:p>
        <w:p xmlns:wp14="http://schemas.microsoft.com/office/word/2010/wordml" w14:paraId="29A9BA5F" wp14:textId="77777777">
          <w:pPr>
            <w:pStyle w:val="TITULO1"/>
            <w:tabs>
              <w:tab w:val="clear" w:pos="708"/>
              <w:tab w:val="right" w:leader="dot" w:pos="9026"/>
            </w:tabs>
            <w:rPr/>
          </w:pPr>
          <w:r>
            <w:fldChar w:fldCharType="begin"/>
          </w:r>
          <w:r>
            <w:rPr>
              <w:rStyle w:val="IndexLink"/>
            </w:rPr>
            <w:instrText xml:space="preserve"> TOC \f \o "1-9" \t "TITULO 1,1,SUB TITULO 1,3" \h</w:instrText>
          </w:r>
          <w:r>
            <w:rPr>
              <w:rStyle w:val="IndexLink"/>
            </w:rPr>
            <w:fldChar w:fldCharType="separate"/>
          </w:r>
          <w:hyperlink w:anchor="__RefHeading___Toc1383_3028258864">
            <w:r>
              <w:rPr>
                <w:rStyle w:val="IndexLink"/>
              </w:rPr>
              <w:t>1. Introdução</w:t>
            </w:r>
            <w:r>
              <w:rPr>
                <w:rStyle w:val="IndexLink"/>
              </w:rPr>
              <w:tab/>
            </w:r>
            <w:r>
              <w:rPr>
                <w:rStyle w:val="IndexLink"/>
              </w:rPr>
              <w:t>8</w:t>
            </w:r>
          </w:hyperlink>
        </w:p>
        <w:p xmlns:wp14="http://schemas.microsoft.com/office/word/2010/wordml" w14:paraId="6CD3377F" wp14:textId="77777777">
          <w:pPr>
            <w:pStyle w:val="TITULO1"/>
            <w:tabs>
              <w:tab w:val="clear" w:pos="708"/>
              <w:tab w:val="right" w:leader="dot" w:pos="9026"/>
            </w:tabs>
            <w:rPr/>
          </w:pPr>
          <w:hyperlink w:anchor="__RefHeading___Toc594_3028258864">
            <w:r>
              <w:rPr>
                <w:rStyle w:val="IndexLink"/>
              </w:rPr>
              <w:t>2. Definição de Computação em Nuvem</w:t>
            </w:r>
            <w:r>
              <w:rPr>
                <w:rStyle w:val="IndexLink"/>
              </w:rPr>
              <w:tab/>
            </w:r>
            <w:r>
              <w:rPr>
                <w:rStyle w:val="IndexLink"/>
              </w:rPr>
              <w:t>9</w:t>
            </w:r>
          </w:hyperlink>
        </w:p>
        <w:p xmlns:wp14="http://schemas.microsoft.com/office/word/2010/wordml" w14:paraId="22373018" wp14:textId="77777777">
          <w:pPr>
            <w:pStyle w:val="TOC3"/>
            <w:tabs>
              <w:tab w:val="clear" w:pos="8459"/>
              <w:tab w:val="right" w:leader="dot" w:pos="9026"/>
            </w:tabs>
            <w:rPr/>
          </w:pPr>
          <w:hyperlink w:anchor="__RefHeading___Toc596_3028258864">
            <w:r>
              <w:rPr>
                <w:rStyle w:val="IndexLink"/>
              </w:rPr>
              <w:t>2.1 O Que é Computação em Nuvem</w:t>
            </w:r>
            <w:r>
              <w:rPr>
                <w:rStyle w:val="IndexLink"/>
              </w:rPr>
              <w:tab/>
            </w:r>
            <w:r>
              <w:rPr>
                <w:rStyle w:val="IndexLink"/>
              </w:rPr>
              <w:t>9</w:t>
            </w:r>
          </w:hyperlink>
        </w:p>
        <w:p xmlns:wp14="http://schemas.microsoft.com/office/word/2010/wordml" w14:paraId="64BEE821" wp14:textId="77777777">
          <w:pPr>
            <w:pStyle w:val="TOC3"/>
            <w:tabs>
              <w:tab w:val="clear" w:pos="8459"/>
              <w:tab w:val="right" w:leader="dot" w:pos="9026"/>
            </w:tabs>
            <w:rPr/>
          </w:pPr>
          <w:hyperlink w:anchor="__RefHeading___Toc610_3028258864">
            <w:r>
              <w:rPr>
                <w:rStyle w:val="IndexLink"/>
              </w:rPr>
              <w:t>2.2 História da Computação em Nuvem</w:t>
            </w:r>
            <w:r>
              <w:rPr>
                <w:rStyle w:val="IndexLink"/>
              </w:rPr>
              <w:tab/>
            </w:r>
            <w:r>
              <w:rPr>
                <w:rStyle w:val="IndexLink"/>
              </w:rPr>
              <w:t>9</w:t>
            </w:r>
          </w:hyperlink>
        </w:p>
        <w:p xmlns:wp14="http://schemas.microsoft.com/office/word/2010/wordml" w14:paraId="60D2B37D" wp14:textId="77777777">
          <w:pPr>
            <w:pStyle w:val="TITULO1"/>
            <w:tabs>
              <w:tab w:val="clear" w:pos="708"/>
              <w:tab w:val="right" w:leader="dot" w:pos="9026"/>
            </w:tabs>
            <w:rPr/>
          </w:pPr>
          <w:hyperlink w:anchor="__RefHeading___Toc592_3028258864">
            <w:r>
              <w:rPr>
                <w:rStyle w:val="IndexLink"/>
              </w:rPr>
              <w:t>3. Modelos de Serviço da Computação em Nuvem</w:t>
            </w:r>
            <w:r>
              <w:rPr>
                <w:rStyle w:val="IndexLink"/>
              </w:rPr>
              <w:tab/>
            </w:r>
            <w:r>
              <w:rPr>
                <w:rStyle w:val="IndexLink"/>
              </w:rPr>
              <w:t>9</w:t>
            </w:r>
          </w:hyperlink>
        </w:p>
        <w:p xmlns:wp14="http://schemas.microsoft.com/office/word/2010/wordml" w14:paraId="071C01A3" wp14:textId="77777777">
          <w:pPr>
            <w:pStyle w:val="TOC3"/>
            <w:tabs>
              <w:tab w:val="clear" w:pos="8459"/>
              <w:tab w:val="right" w:leader="dot" w:pos="9026"/>
            </w:tabs>
            <w:rPr/>
          </w:pPr>
          <w:hyperlink w:anchor="__RefHeading___Toc608_3028258864">
            <w:r>
              <w:rPr>
                <w:rStyle w:val="IndexLink"/>
              </w:rPr>
              <w:t>3.1 Infraestrutura como Serviço (IaaS)</w:t>
            </w:r>
            <w:r>
              <w:rPr>
                <w:rStyle w:val="IndexLink"/>
              </w:rPr>
              <w:tab/>
            </w:r>
            <w:r>
              <w:rPr>
                <w:rStyle w:val="IndexLink"/>
              </w:rPr>
              <w:t>9</w:t>
            </w:r>
          </w:hyperlink>
        </w:p>
        <w:p xmlns:wp14="http://schemas.microsoft.com/office/word/2010/wordml" w14:paraId="6AF621B3" wp14:textId="77777777">
          <w:pPr>
            <w:pStyle w:val="TOC3"/>
            <w:tabs>
              <w:tab w:val="clear" w:pos="8459"/>
              <w:tab w:val="right" w:leader="dot" w:pos="9026"/>
            </w:tabs>
            <w:rPr/>
          </w:pPr>
          <w:hyperlink w:anchor="__RefHeading___Toc606_3028258864">
            <w:r>
              <w:rPr>
                <w:rStyle w:val="IndexLink"/>
              </w:rPr>
              <w:t>3.2 Plataforma como Serviço (PaaS)</w:t>
            </w:r>
            <w:r>
              <w:rPr>
                <w:rStyle w:val="IndexLink"/>
              </w:rPr>
              <w:tab/>
            </w:r>
            <w:r>
              <w:rPr>
                <w:rStyle w:val="IndexLink"/>
              </w:rPr>
              <w:t>11</w:t>
            </w:r>
          </w:hyperlink>
        </w:p>
        <w:p xmlns:wp14="http://schemas.microsoft.com/office/word/2010/wordml" w14:paraId="0A0E2817" wp14:textId="77777777">
          <w:pPr>
            <w:pStyle w:val="TOC3"/>
            <w:tabs>
              <w:tab w:val="clear" w:pos="8459"/>
              <w:tab w:val="right" w:leader="dot" w:pos="9026"/>
            </w:tabs>
            <w:rPr/>
          </w:pPr>
          <w:hyperlink w:anchor="__RefHeading___Toc604_3028258864">
            <w:r>
              <w:rPr>
                <w:rStyle w:val="IndexLink"/>
              </w:rPr>
              <w:t>3.3 Software como Serviço (SaaS)</w:t>
            </w:r>
            <w:r>
              <w:rPr>
                <w:rStyle w:val="IndexLink"/>
              </w:rPr>
              <w:tab/>
            </w:r>
            <w:r>
              <w:rPr>
                <w:rStyle w:val="IndexLink"/>
              </w:rPr>
              <w:t>11</w:t>
            </w:r>
          </w:hyperlink>
        </w:p>
        <w:p xmlns:wp14="http://schemas.microsoft.com/office/word/2010/wordml" w14:paraId="04C8B8C1" wp14:textId="77777777">
          <w:pPr>
            <w:pStyle w:val="TITULO1"/>
            <w:tabs>
              <w:tab w:val="clear" w:pos="708"/>
              <w:tab w:val="right" w:leader="dot" w:pos="9026"/>
            </w:tabs>
            <w:rPr/>
          </w:pPr>
          <w:hyperlink w:anchor="__RefHeading___Toc590_3028258864">
            <w:r>
              <w:rPr>
                <w:rStyle w:val="IndexLink"/>
              </w:rPr>
              <w:t>4. Tipos de Implantação em Nuvem</w:t>
            </w:r>
            <w:r>
              <w:rPr>
                <w:rStyle w:val="IndexLink"/>
              </w:rPr>
              <w:tab/>
            </w:r>
            <w:r>
              <w:rPr>
                <w:rStyle w:val="IndexLink"/>
              </w:rPr>
              <w:t>11</w:t>
            </w:r>
          </w:hyperlink>
        </w:p>
        <w:p xmlns:wp14="http://schemas.microsoft.com/office/word/2010/wordml" w14:paraId="5381A71A" wp14:textId="77777777">
          <w:pPr>
            <w:pStyle w:val="TOC3"/>
            <w:tabs>
              <w:tab w:val="clear" w:pos="8459"/>
              <w:tab w:val="right" w:leader="dot" w:pos="9026"/>
            </w:tabs>
            <w:rPr/>
          </w:pPr>
          <w:hyperlink w:anchor="__RefHeading___Toc856_3028258864">
            <w:r>
              <w:rPr>
                <w:rStyle w:val="IndexLink"/>
              </w:rPr>
              <w:t>4.1 Nuvem Pública</w:t>
            </w:r>
            <w:r>
              <w:rPr>
                <w:rStyle w:val="IndexLink"/>
              </w:rPr>
              <w:tab/>
            </w:r>
            <w:r>
              <w:rPr>
                <w:rStyle w:val="IndexLink"/>
              </w:rPr>
              <w:t>11</w:t>
            </w:r>
          </w:hyperlink>
        </w:p>
        <w:p xmlns:wp14="http://schemas.microsoft.com/office/word/2010/wordml" w14:paraId="08E7F7C2" wp14:textId="77777777">
          <w:pPr>
            <w:pStyle w:val="TITULO1"/>
            <w:tabs>
              <w:tab w:val="clear" w:pos="708"/>
              <w:tab w:val="right" w:leader="dot" w:pos="9026"/>
            </w:tabs>
            <w:rPr/>
          </w:pPr>
          <w:hyperlink w:anchor="__RefHeading___Toc588_3028258864">
            <w:r>
              <w:rPr>
                <w:rStyle w:val="IndexLink"/>
              </w:rPr>
              <w:t>5. Benefícios da Computação em Nuvem</w:t>
            </w:r>
            <w:r>
              <w:rPr>
                <w:rStyle w:val="IndexLink"/>
              </w:rPr>
              <w:tab/>
            </w:r>
            <w:r>
              <w:rPr>
                <w:rStyle w:val="IndexLink"/>
              </w:rPr>
              <w:t>12</w:t>
            </w:r>
          </w:hyperlink>
        </w:p>
        <w:p xmlns:wp14="http://schemas.microsoft.com/office/word/2010/wordml" w14:paraId="3023474B" wp14:textId="77777777">
          <w:pPr>
            <w:pStyle w:val="TOC3"/>
            <w:tabs>
              <w:tab w:val="clear" w:pos="8459"/>
              <w:tab w:val="right" w:leader="dot" w:pos="9026"/>
            </w:tabs>
            <w:rPr/>
          </w:pPr>
          <w:hyperlink w:anchor="__RefHeading___Toc602_3028258864">
            <w:r>
              <w:rPr>
                <w:rStyle w:val="IndexLink"/>
              </w:rPr>
              <w:t>5.1 Custo</w:t>
            </w:r>
            <w:r>
              <w:rPr>
                <w:rStyle w:val="IndexLink"/>
              </w:rPr>
              <w:tab/>
            </w:r>
            <w:r>
              <w:rPr>
                <w:rStyle w:val="IndexLink"/>
              </w:rPr>
              <w:t>12</w:t>
            </w:r>
          </w:hyperlink>
        </w:p>
        <w:p xmlns:wp14="http://schemas.microsoft.com/office/word/2010/wordml" w14:paraId="12E8A65F" wp14:textId="77777777">
          <w:pPr>
            <w:pStyle w:val="TOC3"/>
            <w:tabs>
              <w:tab w:val="clear" w:pos="8459"/>
              <w:tab w:val="right" w:leader="dot" w:pos="9026"/>
            </w:tabs>
            <w:rPr/>
          </w:pPr>
          <w:hyperlink w:anchor="__RefHeading___Toc600_3028258864">
            <w:r>
              <w:rPr>
                <w:rStyle w:val="IndexLink"/>
              </w:rPr>
              <w:t>5.2 Escalabilidade e Elasticidade</w:t>
            </w:r>
            <w:r>
              <w:rPr>
                <w:rStyle w:val="IndexLink"/>
              </w:rPr>
              <w:tab/>
            </w:r>
            <w:r>
              <w:rPr>
                <w:rStyle w:val="IndexLink"/>
              </w:rPr>
              <w:t>13</w:t>
            </w:r>
          </w:hyperlink>
        </w:p>
        <w:p xmlns:wp14="http://schemas.microsoft.com/office/word/2010/wordml" w14:paraId="4AB906F5" wp14:textId="77777777">
          <w:pPr>
            <w:pStyle w:val="TOC3"/>
            <w:tabs>
              <w:tab w:val="clear" w:pos="8459"/>
              <w:tab w:val="right" w:leader="dot" w:pos="9026"/>
            </w:tabs>
            <w:rPr/>
          </w:pPr>
          <w:hyperlink w:anchor="__RefHeading___Toc598_3028258864">
            <w:r>
              <w:rPr>
                <w:rStyle w:val="IndexLink"/>
              </w:rPr>
              <w:t>5.3 Desempenho e Confiabilidade</w:t>
            </w:r>
            <w:r>
              <w:rPr>
                <w:rStyle w:val="IndexLink"/>
              </w:rPr>
              <w:tab/>
            </w:r>
            <w:r>
              <w:rPr>
                <w:rStyle w:val="IndexLink"/>
              </w:rPr>
              <w:t>13</w:t>
            </w:r>
          </w:hyperlink>
        </w:p>
        <w:p xmlns:wp14="http://schemas.microsoft.com/office/word/2010/wordml" w14:paraId="04EBAFDE" wp14:textId="77777777">
          <w:pPr>
            <w:pStyle w:val="TITULO1"/>
            <w:tabs>
              <w:tab w:val="clear" w:pos="708"/>
              <w:tab w:val="right" w:leader="dot" w:pos="9026"/>
            </w:tabs>
            <w:rPr/>
          </w:pPr>
          <w:hyperlink w:anchor="__RefHeading___Toc586_3028258864">
            <w:r>
              <w:rPr>
                <w:rStyle w:val="IndexLink"/>
              </w:rPr>
              <w:t>6. Desafios e Segurança na Computação em Nuvem</w:t>
            </w:r>
            <w:r>
              <w:rPr>
                <w:rStyle w:val="IndexLink"/>
              </w:rPr>
              <w:tab/>
            </w:r>
            <w:r>
              <w:rPr>
                <w:rStyle w:val="IndexLink"/>
              </w:rPr>
              <w:t>13</w:t>
            </w:r>
          </w:hyperlink>
        </w:p>
        <w:p xmlns:wp14="http://schemas.microsoft.com/office/word/2010/wordml" w14:paraId="3F9204AD" wp14:textId="77777777">
          <w:pPr>
            <w:pStyle w:val="TITULO1"/>
            <w:tabs>
              <w:tab w:val="clear" w:pos="708"/>
              <w:tab w:val="right" w:leader="dot" w:pos="9026"/>
            </w:tabs>
            <w:rPr/>
          </w:pPr>
          <w:hyperlink w:anchor="__RefHeading___Toc584_3028258864">
            <w:r>
              <w:rPr>
                <w:rStyle w:val="IndexLink"/>
              </w:rPr>
              <w:t>7. Uso da Computação em Nuvem no Brasil</w:t>
            </w:r>
            <w:r>
              <w:rPr>
                <w:rStyle w:val="IndexLink"/>
              </w:rPr>
              <w:tab/>
            </w:r>
            <w:r>
              <w:rPr>
                <w:rStyle w:val="IndexLink"/>
              </w:rPr>
              <w:t>13</w:t>
            </w:r>
          </w:hyperlink>
        </w:p>
        <w:p xmlns:wp14="http://schemas.microsoft.com/office/word/2010/wordml" w14:paraId="503E8BC1" wp14:textId="77777777">
          <w:pPr>
            <w:pStyle w:val="TITULO1"/>
            <w:tabs>
              <w:tab w:val="clear" w:pos="708"/>
              <w:tab w:val="right" w:leader="dot" w:pos="9026"/>
            </w:tabs>
            <w:rPr/>
          </w:pPr>
          <w:hyperlink w:anchor="__RefHeading___Toc582_3028258864">
            <w:r>
              <w:rPr>
                <w:rStyle w:val="IndexLink"/>
              </w:rPr>
              <w:t>8. Conclusão</w:t>
            </w:r>
            <w:r>
              <w:rPr>
                <w:rStyle w:val="IndexLink"/>
              </w:rPr>
              <w:tab/>
            </w:r>
            <w:r>
              <w:rPr>
                <w:rStyle w:val="IndexLink"/>
              </w:rPr>
              <w:t>13</w:t>
            </w:r>
          </w:hyperlink>
        </w:p>
        <w:p xmlns:wp14="http://schemas.microsoft.com/office/word/2010/wordml" w14:paraId="4B5EA4FB" wp14:textId="77777777">
          <w:pPr>
            <w:pStyle w:val="TITULO1"/>
            <w:tabs>
              <w:tab w:val="clear" w:pos="708"/>
              <w:tab w:val="right" w:leader="dot" w:pos="9026"/>
            </w:tabs>
            <w:rPr/>
          </w:pPr>
          <w:hyperlink w:anchor="__RefHeading___Toc580_3028258864">
            <w:r>
              <w:rPr>
                <w:rStyle w:val="IndexLink"/>
              </w:rPr>
              <w:t>9. Referências</w:t>
            </w:r>
            <w:r>
              <w:rPr>
                <w:rStyle w:val="IndexLink"/>
              </w:rPr>
              <w:tab/>
            </w:r>
            <w:r>
              <w:rPr>
                <w:rStyle w:val="IndexLink"/>
              </w:rPr>
              <w:t>15</w:t>
            </w:r>
          </w:hyperlink>
          <w:r>
            <w:rPr>
              <w:rStyle w:val="IndexLink"/>
            </w:rPr>
            <w:fldChar w:fldCharType="end"/>
          </w:r>
        </w:p>
      </w:sdtContent>
    </w:sdt>
    <w:p xmlns:wp14="http://schemas.microsoft.com/office/word/2010/wordml" w14:paraId="07547A01" wp14:textId="77777777">
      <w:pPr>
        <w:pStyle w:val="Normal"/>
        <w:jc w:val="left"/>
        <w:rPr>
          <w:rFonts w:ascii="Arial" w:hAnsi="Arial" w:eastAsia="Arial" w:cs="Arial"/>
          <w:b/>
          <w:bCs/>
          <w:color w:val="000000" w:themeColor="dark1"/>
          <w:sz w:val="48"/>
          <w:szCs w:val="48"/>
          <w:lang w:val="pt-BR"/>
        </w:rPr>
      </w:pPr>
      <w:r>
        <w:rPr>
          <w:rFonts w:ascii="Arial" w:hAnsi="Arial" w:eastAsia="Arial" w:cs="Arial"/>
          <w:b/>
          <w:bCs/>
          <w:color w:val="000000" w:themeColor="dark1"/>
          <w:sz w:val="48"/>
          <w:szCs w:val="48"/>
          <w:lang w:val="pt-BR"/>
        </w:rPr>
      </w:r>
      <w:r>
        <w:br w:type="page"/>
      </w:r>
    </w:p>
    <w:p xmlns:wp14="http://schemas.microsoft.com/office/word/2010/wordml" w14:paraId="0C4D7865" wp14:textId="77777777">
      <w:pPr>
        <w:pStyle w:val="TITULO1"/>
        <w:rPr/>
      </w:pPr>
      <w:bookmarkStart w:name="__RefHeading___Toc1383_3028258864" w:id="3"/>
      <w:bookmarkEnd w:id="3"/>
      <w:r>
        <w:rPr/>
        <w:t>1. Introdução</w:t>
      </w:r>
    </w:p>
    <w:p xmlns:wp14="http://schemas.microsoft.com/office/word/2010/wordml" w14:paraId="00FB72C7" wp14:textId="77777777">
      <w:pPr>
        <w:pStyle w:val="NORMAL1"/>
        <w:rPr>
          <w:rFonts w:ascii="Arial" w:hAnsi="Arial" w:eastAsia="Arial" w:cs="Arial"/>
          <w:color w:val="000000" w:themeColor="dark1"/>
          <w:sz w:val="24"/>
          <w:szCs w:val="24"/>
          <w:lang w:val="pt-BR"/>
        </w:rPr>
      </w:pPr>
      <w:bookmarkStart w:name="__RefHeading___Toc612_3028258864" w:id="4"/>
      <w:bookmarkEnd w:id="4"/>
      <w:r>
        <w:rPr>
          <w:lang w:val="pt-BR"/>
        </w:rPr>
        <w:t>Com o avanço das tecnologias da informação, a Computação em Nuvem tornou-se essencial para organizações de todos os portes, revolucionando a maneira como os serviços de TI são fornecidos, consumidos e gerenciados. Esta pesquisa aborda a definição, os principais modelos de serviço, os tipos de implantação, os benefícios, desafios e a aplicação da computação em nuvem no Brasil.</w:t>
      </w:r>
    </w:p>
    <w:p xmlns:wp14="http://schemas.microsoft.com/office/word/2010/wordml" w14:paraId="0ED4348B" wp14:textId="77777777">
      <w:pPr>
        <w:pStyle w:val="Normal"/>
        <w:spacing w:before="240" w:after="240"/>
        <w:jc w:val="right"/>
        <w:rPr>
          <w:rFonts w:ascii="Arial" w:hAnsi="Arial" w:eastAsia="Arial" w:cs="Arial"/>
          <w:b/>
          <w:bCs/>
          <w:color w:val="000000" w:themeColor="dark1"/>
          <w:sz w:val="48"/>
          <w:szCs w:val="48"/>
          <w:lang w:val="pt-BR"/>
        </w:rPr>
      </w:pPr>
      <w:r>
        <w:rPr/>
      </w:r>
      <w:r>
        <w:rPr>
          <w:rStyle w:val="EndnoteReference"/>
          <w:rFonts w:ascii="Arial" w:hAnsi="Arial" w:eastAsia="Arial" w:cs="Arial"/>
          <w:i/>
          <w:iCs/>
          <w:color w:val="000000" w:themeColor="dark1"/>
          <w:sz w:val="20"/>
          <w:szCs w:val="20"/>
          <w:lang w:val="pt-BR"/>
        </w:rPr>
        <w:endnoteReference w:id="2"/>
      </w:r>
      <w:r>
        <mc:AlternateContent>
          <mc:Choice Requires="wps">
            <w:drawing>
              <wp:inline xmlns:wp14="http://schemas.microsoft.com/office/word/2010/wordprocessingDrawing" distT="0" distB="0" distL="0" distR="0" wp14:anchorId="1D99C353" wp14:editId="7777777">
                <wp:extent cx="5724525" cy="2815590"/>
                <wp:effectExtent l="0" t="0" r="0" b="0"/>
                <wp:docPr id="1" name="Frame1"/>
                <a:graphic xmlns:a="http://schemas.openxmlformats.org/drawingml/2006/main">
                  <a:graphicData uri="http://schemas.microsoft.com/office/word/2010/wordprocessingShape">
                    <wps:wsp>
                      <wps:cNvSpPr txBox="1"/>
                      <wps:spPr>
                        <a:xfrm>
                          <a:off x="0" y="0"/>
                          <a:ext cx="5724525" cy="2815590"/>
                        </a:xfrm>
                        <a:prstGeom prst="rect"/>
                        <a:solidFill>
                          <a:srgbClr val="FFFFFF"/>
                        </a:solidFill>
                      </wps:spPr>
                      <wps:txbx>
                        <w:txbxContent>
                          <w:p xmlns:wp14="http://schemas.microsoft.com/office/word/2010/wordml" w14:paraId="38E22A54" wp14:textId="77777777">
                            <w:pPr>
                              <w:pStyle w:val="Figure"/>
                              <w:spacing w:before="120" w:after="120"/>
                              <w:jc w:val="right"/>
                              <w:rPr/>
                            </w:pPr>
                            <w:bookmarkStart w:name="__RefHeading___Toc1811_3028258864" w:id="5"/>
                            <w:bookmarkEnd w:id="5"/>
                            <w:r>
                              <w:rPr/>
                              <w:drawing>
                                <wp:inline xmlns:wp14="http://schemas.microsoft.com/office/word/2010/wordprocessingDrawing" distT="0" distB="0" distL="0" distR="0" wp14:anchorId="44DFB9D9" wp14:editId="7777777">
                                  <wp:extent cx="5724525" cy="24479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724525" cy="2447925"/>
                                          </a:xfrm>
                                          <a:prstGeom prst="rect">
                                            <a:avLst/>
                                          </a:prstGeom>
                                        </pic:spPr>
                                      </pic:pic>
                                    </a:graphicData>
                                  </a:graphic>
                                </wp:inline>
                              </w:drawing>
                            </w:r>
                            <w:r>
                              <w:rPr/>
                              <w:t>Figur</w:t>
                            </w:r>
                            <w:r>
                              <w:rPr/>
                              <w:t>a</w:t>
                            </w:r>
                            <w:r>
                              <w:rPr/>
                              <w:t xml:space="preserve"> </w:t>
                            </w:r>
                            <w:r>
                              <w:rPr/>
                              <w:t>1</w:t>
                            </w:r>
                            <w:r>
                              <w:rPr/>
                              <w:t>: Gráfico mostrando o uso da computação em nuvem em 2020 e 2021</w:t>
                            </w:r>
                          </w:p>
                        </w:txbxContent>
                      </wps:txbx>
                      <wps:bodyPr lIns="0" tIns="0" rIns="0" bIns="0" anchor="t">
                        <a:noAutofit/>
                      </wps:bodyPr>
                    </wps:wsp>
                  </a:graphicData>
                </a:graphic>
              </wp:inline>
            </w:drawing>
          </mc:Choice>
          <mc:Fallback>
            <w:pict w14:anchorId="56BABAD7">
              <v:rect style="position:absolute;rotation:-0;width:450.75pt;height:221.7pt;mso-wrap-distance-left:9.05pt;mso-wrap-distance-right:9.05pt;mso-wrap-distance-top:0pt;mso-wrap-distance-bottom:0pt;margin-top:-221.7pt;mso-position-vertical:top;mso-position-vertical-relative:text;margin-left:0pt;mso-position-horizontal:center;mso-position-horizontal-relative:text">
                <v:textbox inset="0in,0in,0in,0in">
                  <w:txbxContent>
                    <w:p w14:paraId="0098765F" wp14:textId="77777777">
                      <w:pPr>
                        <w:pStyle w:val="Figure"/>
                        <w:spacing w:before="120" w:after="120"/>
                        <w:jc w:val="right"/>
                        <w:rPr/>
                      </w:pPr>
                      <w:r>
                        <w:rPr/>
                        <w:drawing>
                          <wp:inline xmlns:wp14="http://schemas.microsoft.com/office/word/2010/wordprocessingDrawing" distT="0" distB="0" distL="0" distR="0" wp14:anchorId="7349CF3C" wp14:editId="7777777">
                            <wp:extent cx="5724525" cy="24479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724525" cy="2447925"/>
                                    </a:xfrm>
                                    <a:prstGeom prst="rect">
                                      <a:avLst/>
                                    </a:prstGeom>
                                  </pic:spPr>
                                </pic:pic>
                              </a:graphicData>
                            </a:graphic>
                          </wp:inline>
                        </w:drawing>
                      </w:r>
                      <w:r>
                        <w:rPr/>
                        <w:t>Figur</w:t>
                      </w:r>
                      <w:r>
                        <w:rPr/>
                        <w:t>a</w:t>
                      </w:r>
                      <w:r>
                        <w:rPr/>
                        <w:t xml:space="preserve"> </w:t>
                      </w:r>
                      <w:r>
                        <w:rPr/>
                        <w:t>1</w:t>
                      </w:r>
                      <w:r>
                        <w:rPr/>
                        <w:t>: Gráfico mostrando o uso da computação em nuvem em 2020 e 2021</w:t>
                      </w:r>
                    </w:p>
                  </w:txbxContent>
                </v:textbox>
                <w10:wrap type="square" side="largest"/>
              </v:rect>
            </w:pict>
          </mc:Fallback>
        </mc:AlternateContent>
      </w:r>
    </w:p>
    <w:p xmlns:wp14="http://schemas.microsoft.com/office/word/2010/wordml" w14:paraId="19102F62" wp14:textId="77777777">
      <w:pPr>
        <w:pStyle w:val="TITULO1"/>
        <w:rPr>
          <w:rFonts w:ascii="Arial" w:hAnsi="Arial" w:eastAsia="Arial" w:cs="Arial"/>
          <w:b/>
          <w:bCs/>
          <w:color w:val="000000" w:themeColor="dark1"/>
          <w:sz w:val="36"/>
          <w:szCs w:val="36"/>
          <w:lang w:val="pt-BR"/>
        </w:rPr>
      </w:pPr>
      <w:bookmarkStart w:name="__RefHeading___Toc594_3028258864" w:id="7"/>
      <w:bookmarkStart w:name="_Toc1793696048" w:id="8"/>
      <w:bookmarkStart w:name="_Toc125988314" w:id="9"/>
      <w:bookmarkEnd w:id="7"/>
      <w:r>
        <w:rPr>
          <w:lang w:val="pt-BR"/>
        </w:rPr>
        <w:t>2. Definição de Computação em Nuvem</w:t>
      </w:r>
      <w:bookmarkEnd w:id="8"/>
      <w:bookmarkEnd w:id="9"/>
    </w:p>
    <w:p xmlns:wp14="http://schemas.microsoft.com/office/word/2010/wordml" w14:paraId="6BACC7CF" wp14:textId="77777777">
      <w:pPr>
        <w:pStyle w:val="SUBTITULO1"/>
        <w:rPr>
          <w:rFonts w:ascii="Arial" w:hAnsi="Arial" w:eastAsia="Arial" w:cs="Arial"/>
          <w:color w:val="000000" w:themeColor="dark1"/>
          <w:sz w:val="28"/>
          <w:szCs w:val="28"/>
          <w:lang w:val="pt-BR"/>
        </w:rPr>
      </w:pPr>
      <w:bookmarkStart w:name="__RefHeading___Toc596_3028258864" w:id="10"/>
      <w:bookmarkStart w:name="_Toc848014988" w:id="11"/>
      <w:bookmarkEnd w:id="10"/>
      <w:r>
        <w:rPr>
          <w:lang w:val="pt-BR"/>
        </w:rPr>
        <w:t>2.1 O Que é Computação em Nuvem</w:t>
      </w:r>
      <w:bookmarkEnd w:id="11"/>
    </w:p>
    <w:p xmlns:wp14="http://schemas.microsoft.com/office/word/2010/wordml" w14:paraId="0EBF8A4B" wp14:textId="77777777">
      <w:pPr>
        <w:pStyle w:val="NORMAL1"/>
        <w:rPr>
          <w:rFonts w:ascii="Arial" w:hAnsi="Arial" w:eastAsia="Arial" w:cs="Arial"/>
          <w:b/>
          <w:bCs/>
          <w:color w:val="000000" w:themeColor="dark1"/>
          <w:sz w:val="36"/>
          <w:szCs w:val="36"/>
          <w:lang w:val="pt-BR"/>
        </w:rPr>
      </w:pPr>
      <w:bookmarkStart w:name="__RefHeading___Toc644_3028258864" w:id="12"/>
      <w:bookmarkEnd w:id="12"/>
      <w:r>
        <w:rPr>
          <w:lang w:val="pt-BR"/>
        </w:rPr>
        <w:t>A computação em nuvem é uma tecnologia que permite o fornecimento de serviços de computação – como servidores, armazenamento, redes, bancos de dados, software e análise – pela internet, proporcionando escalabilidade, flexibilidade e economia de custos. Com a nuvem, as organizações pagam apenas pelos serviços que utilizam, reduzindo os gastos operacionais e melhorando a eficiência de sua infraestrutura de TI.</w:t>
      </w:r>
    </w:p>
    <w:p xmlns:wp14="http://schemas.microsoft.com/office/word/2010/wordml" w14:paraId="72CE9C3C" wp14:textId="77777777">
      <w:pPr>
        <w:pStyle w:val="SUBTITULO1"/>
        <w:rPr>
          <w:rFonts w:ascii="Arial" w:hAnsi="Arial" w:eastAsia="Arial" w:cs="Arial"/>
          <w:color w:val="000000" w:themeColor="dark1"/>
          <w:sz w:val="20"/>
          <w:szCs w:val="20"/>
          <w:lang w:val="pt-BR"/>
        </w:rPr>
      </w:pPr>
      <w:bookmarkStart w:name="__RefHeading___Toc610_3028258864" w:id="13"/>
      <w:bookmarkStart w:name="_Toc901801527" w:id="14"/>
      <w:bookmarkEnd w:id="13"/>
      <w:r>
        <w:rPr>
          <w:lang w:val="pt-BR"/>
        </w:rPr>
        <w:t>2.2 História da Computação em Nuvem</w:t>
      </w:r>
      <w:bookmarkEnd w:id="14"/>
    </w:p>
    <w:p xmlns:wp14="http://schemas.microsoft.com/office/word/2010/wordml" w14:paraId="66938EBE" wp14:textId="77777777">
      <w:pPr>
        <w:pStyle w:val="NORMAL1"/>
        <w:rPr>
          <w:rFonts w:ascii="Arial" w:hAnsi="Arial" w:eastAsia="Arial" w:cs="Arial"/>
          <w:color w:val="000000" w:themeColor="dark1"/>
          <w:sz w:val="20"/>
          <w:szCs w:val="20"/>
          <w:lang w:val="pt-BR"/>
        </w:rPr>
      </w:pPr>
      <w:bookmarkStart w:name="__RefHeading___Toc642_3028258864" w:id="15"/>
      <w:bookmarkEnd w:id="15"/>
      <w:r>
        <w:rPr>
          <w:lang w:val="pt-BR"/>
        </w:rPr>
        <w:t>O conceito de computação em nuvem teve início nos anos 2000, mas foi a partir de 2008 que o serviço ganhou impulso comercial globalmente. No Brasil, a Centralx® foi pioneira ao lançar, em 2001, o HiDoctor® NET, um software para a área médica que implementou um dos primeiros sistemas de sincronização de dados e acesso remoto, conforme abordado nos textos consultados.</w:t>
      </w:r>
    </w:p>
    <w:p xmlns:wp14="http://schemas.microsoft.com/office/word/2010/wordml" w14:paraId="2E53DB5F" wp14:textId="77777777">
      <w:pPr>
        <w:pStyle w:val="TITULO1"/>
        <w:rPr>
          <w:rFonts w:ascii="Arial" w:hAnsi="Arial" w:eastAsia="Arial" w:cs="Arial"/>
          <w:i/>
          <w:i/>
          <w:iCs/>
          <w:color w:val="000000" w:themeColor="dark1"/>
          <w:sz w:val="20"/>
          <w:szCs w:val="20"/>
          <w:lang w:val="pt-BR"/>
        </w:rPr>
      </w:pPr>
      <w:bookmarkStart w:name="__RefHeading___Toc592_3028258864" w:id="16"/>
      <w:bookmarkStart w:name="_Toc1571477084" w:id="17"/>
      <w:bookmarkEnd w:id="16"/>
      <w:r>
        <w:rPr>
          <w:lang w:val="pt-BR"/>
        </w:rPr>
        <w:t>3. Modelos de Serviço da Computação em Nuvem</w:t>
      </w:r>
      <w:bookmarkEnd w:id="17"/>
    </w:p>
    <w:p xmlns:wp14="http://schemas.microsoft.com/office/word/2010/wordml" w14:paraId="753438A7" wp14:textId="77777777">
      <w:pPr>
        <w:pStyle w:val="NORMAL1"/>
        <w:rPr>
          <w:rFonts w:ascii="Arial" w:hAnsi="Arial" w:eastAsia="Arial" w:cs="Arial"/>
          <w:i/>
          <w:i/>
          <w:iCs/>
          <w:color w:val="000000" w:themeColor="dark1"/>
          <w:sz w:val="20"/>
          <w:szCs w:val="20"/>
          <w:lang w:val="pt-BR"/>
        </w:rPr>
      </w:pPr>
      <w:bookmarkStart w:name="__RefHeading___Toc640_3028258864" w:id="18"/>
      <w:bookmarkEnd w:id="18"/>
      <w:r>
        <w:rPr>
          <w:lang w:val="pt-BR"/>
        </w:rPr>
        <w:t>Os modelos de serviço são classificados em três categorias principais:</w:t>
      </w:r>
    </w:p>
    <w:p xmlns:wp14="http://schemas.microsoft.com/office/word/2010/wordml" w14:paraId="28C52FFE" wp14:textId="77777777">
      <w:pPr>
        <w:pStyle w:val="SUBTITULO1"/>
        <w:rPr>
          <w:rFonts w:ascii="Arial" w:hAnsi="Arial" w:eastAsia="Arial" w:cs="Arial"/>
          <w:i/>
          <w:i/>
          <w:iCs/>
          <w:color w:val="000000" w:themeColor="dark1"/>
          <w:sz w:val="20"/>
          <w:szCs w:val="20"/>
          <w:lang w:val="pt-BR"/>
        </w:rPr>
      </w:pPr>
      <w:bookmarkStart w:name="__RefHeading___Toc608_3028258864" w:id="19"/>
      <w:bookmarkStart w:name="_Toc1735294720" w:id="20"/>
      <w:bookmarkEnd w:id="19"/>
      <w:r>
        <w:rPr>
          <w:lang w:val="pt-BR"/>
        </w:rPr>
        <w:t>3.1 Infraestrutura como Serviço (IaaS)</w:t>
      </w:r>
      <w:bookmarkEnd w:id="20"/>
    </w:p>
    <w:p xmlns:wp14="http://schemas.microsoft.com/office/word/2010/wordml" w14:paraId="0E8E776F" wp14:textId="77777777">
      <w:pPr>
        <w:pStyle w:val="NORMAL1"/>
        <w:rPr>
          <w:rFonts w:ascii="Arial" w:hAnsi="Arial" w:eastAsia="Arial" w:cs="Arial"/>
          <w:b/>
          <w:bCs/>
          <w:color w:val="000000" w:themeColor="dark1"/>
          <w:sz w:val="28"/>
          <w:szCs w:val="28"/>
          <w:lang w:val="pt-BR"/>
        </w:rPr>
      </w:pPr>
      <w:bookmarkStart w:name="__RefHeading___Toc638_3028258864" w:id="21"/>
      <w:bookmarkEnd w:id="21"/>
      <w:r>
        <w:rPr>
          <w:lang w:val="pt-BR"/>
        </w:rPr>
        <w:t>O IaaS oferece recursos de TI básicos, como computação, armazenamento e redes, de forma sob demanda. Este modelo proporciona o maior controle sobre a infraestrutura, permitindo flexibilidade para customizar as necessidades de hardware e software.</w:t>
      </w:r>
    </w:p>
    <w:p xmlns:wp14="http://schemas.microsoft.com/office/word/2010/wordml" w14:paraId="72433573" wp14:textId="77777777">
      <w:pPr>
        <w:pStyle w:val="Table"/>
        <w:keepNext w:val="true"/>
        <w:rPr/>
      </w:pPr>
      <w:bookmarkStart w:name="__RefHeading___Toc1457_4007417875" w:id="22"/>
      <w:bookmarkEnd w:id="22"/>
      <w:r>
        <w:rPr/>
        <w:t>Tab</w:t>
      </w:r>
      <w:r>
        <w:rPr/>
        <w:t>ela</w:t>
      </w:r>
      <w:r>
        <w:rPr/>
        <w:t xml:space="preserve"> </w:t>
      </w:r>
      <w:r>
        <w:rPr/>
        <w:t>1</w:t>
      </w:r>
      <w:r>
        <w:rPr/>
        <w:t>: Exemplos de IaaS</w:t>
      </w:r>
    </w:p>
    <w:tbl>
      <w:tblPr>
        <w:tblW w:w="9016" w:type="dxa"/>
        <w:jc w:val="left"/>
        <w:tblInd w:w="0" w:type="dxa"/>
        <w:tblLayout w:type="fixed"/>
        <w:tblCellMar>
          <w:top w:w="0" w:type="dxa"/>
          <w:left w:w="108" w:type="dxa"/>
          <w:bottom w:w="0" w:type="dxa"/>
          <w:right w:w="108" w:type="dxa"/>
        </w:tblCellMar>
      </w:tblPr>
      <w:tblGrid>
        <w:gridCol w:w="4508"/>
        <w:gridCol w:w="4508"/>
      </w:tblGrid>
      <w:tr xmlns:wp14="http://schemas.microsoft.com/office/word/2010/wordml" w14:paraId="054FF74F" wp14:textId="77777777">
        <w:trPr>
          <w:trHeight w:val="300" w:hRule="atLeast"/>
        </w:trPr>
        <w:tc>
          <w:tcPr>
            <w:tcW w:w="4508" w:type="dxa"/>
            <w:tcBorders>
              <w:top w:val="single" w:color="000000" w:sz="4" w:space="0"/>
              <w:left w:val="single" w:color="000000" w:sz="4" w:space="0"/>
              <w:bottom w:val="single" w:color="000000" w:sz="4" w:space="0"/>
              <w:right w:val="single" w:color="000000" w:sz="4" w:space="0"/>
            </w:tcBorders>
          </w:tcPr>
          <w:p w14:paraId="4E435D46" wp14:textId="77777777">
            <w:pPr>
              <w:pStyle w:val="Normal"/>
              <w:widowControl/>
              <w:spacing w:before="0" w:after="0" w:line="240" w:lineRule="auto"/>
              <w:jc w:val="left"/>
              <w:rPr>
                <w:rFonts w:ascii="Arial" w:hAnsi="Arial" w:eastAsia="Arial" w:cs="Arial"/>
                <w:b/>
                <w:bCs/>
                <w:color w:val="000000" w:themeColor="dark1"/>
                <w:sz w:val="28"/>
                <w:szCs w:val="28"/>
                <w:lang w:val="pt-BR"/>
              </w:rPr>
            </w:pPr>
            <w:r>
              <w:rPr>
                <w:rFonts w:ascii="Arial" w:hAnsi="Arial" w:eastAsia="Arial" w:cs="Arial"/>
                <w:b/>
                <w:bCs/>
                <w:color w:val="000000" w:themeColor="dark1"/>
                <w:kern w:val="0"/>
                <w:sz w:val="28"/>
                <w:szCs w:val="28"/>
                <w:lang w:val="pt-BR" w:eastAsia="en-US" w:bidi="ar-SA"/>
              </w:rPr>
              <w:t>Provedor</w:t>
            </w:r>
          </w:p>
        </w:tc>
        <w:tc>
          <w:tcPr>
            <w:tcW w:w="4508" w:type="dxa"/>
            <w:tcBorders>
              <w:top w:val="single" w:color="000000" w:sz="4" w:space="0"/>
              <w:left w:val="single" w:color="000000" w:sz="4" w:space="0"/>
              <w:bottom w:val="single" w:color="000000" w:sz="4" w:space="0"/>
              <w:right w:val="single" w:color="000000" w:sz="4" w:space="0"/>
            </w:tcBorders>
          </w:tcPr>
          <w:p w14:paraId="212251CE" wp14:textId="77777777">
            <w:pPr>
              <w:pStyle w:val="Normal"/>
              <w:widowControl/>
              <w:spacing w:before="0" w:after="0" w:line="240" w:lineRule="auto"/>
              <w:jc w:val="left"/>
              <w:rPr>
                <w:rFonts w:ascii="Arial" w:hAnsi="Arial" w:eastAsia="Arial" w:cs="Arial"/>
                <w:b/>
                <w:bCs/>
                <w:color w:val="000000" w:themeColor="dark1"/>
                <w:sz w:val="28"/>
                <w:szCs w:val="28"/>
                <w:lang w:val="pt-BR"/>
              </w:rPr>
            </w:pPr>
            <w:r>
              <w:rPr>
                <w:rFonts w:ascii="Arial" w:hAnsi="Arial" w:eastAsia="Arial" w:cs="Arial"/>
                <w:b/>
                <w:bCs/>
                <w:color w:val="000000" w:themeColor="dark1"/>
                <w:kern w:val="0"/>
                <w:sz w:val="28"/>
                <w:szCs w:val="28"/>
                <w:lang w:val="pt-BR" w:eastAsia="en-US" w:bidi="ar-SA"/>
              </w:rPr>
              <w:t>Descrição</w:t>
            </w:r>
          </w:p>
        </w:tc>
      </w:tr>
      <w:tr xmlns:wp14="http://schemas.microsoft.com/office/word/2010/wordml" w14:paraId="0D978502" wp14:textId="77777777">
        <w:trPr>
          <w:trHeight w:val="300" w:hRule="atLeast"/>
        </w:trPr>
        <w:tc>
          <w:tcPr>
            <w:tcW w:w="4508" w:type="dxa"/>
            <w:tcBorders>
              <w:top w:val="single" w:color="000000" w:sz="4" w:space="0"/>
              <w:left w:val="single" w:color="000000" w:sz="4" w:space="0"/>
              <w:bottom w:val="single" w:color="000000" w:sz="4" w:space="0"/>
              <w:right w:val="single" w:color="000000" w:sz="4" w:space="0"/>
            </w:tcBorders>
          </w:tcPr>
          <w:p w14:paraId="0D770673" wp14:textId="77777777">
            <w:pPr>
              <w:pStyle w:val="Normal"/>
              <w:widowControl/>
              <w:spacing w:before="0" w:after="0" w:line="240" w:lineRule="auto"/>
              <w:jc w:val="left"/>
              <w:rPr>
                <w:rFonts w:ascii="Arial" w:hAnsi="Arial" w:eastAsia="Arial" w:cs="Arial"/>
                <w:b w:val="false"/>
                <w:bCs w:val="false"/>
                <w:color w:val="000000" w:themeColor="dark1"/>
                <w:sz w:val="28"/>
                <w:szCs w:val="28"/>
                <w:lang w:val="pt-BR"/>
              </w:rPr>
            </w:pPr>
            <w:r>
              <w:rPr>
                <w:rFonts w:ascii="Arial" w:hAnsi="Arial" w:eastAsia="Arial" w:cs="Arial"/>
                <w:b w:val="false"/>
                <w:bCs w:val="false"/>
                <w:color w:val="000000" w:themeColor="dark1"/>
                <w:kern w:val="0"/>
                <w:sz w:val="28"/>
                <w:szCs w:val="28"/>
                <w:lang w:val="pt-BR" w:eastAsia="en-US" w:bidi="ar-SA"/>
              </w:rPr>
              <w:t>AWS EC2</w:t>
            </w:r>
          </w:p>
        </w:tc>
        <w:tc>
          <w:tcPr>
            <w:tcW w:w="4508" w:type="dxa"/>
            <w:tcBorders>
              <w:top w:val="single" w:color="000000" w:sz="4" w:space="0"/>
              <w:left w:val="single" w:color="000000" w:sz="4" w:space="0"/>
              <w:bottom w:val="single" w:color="000000" w:sz="4" w:space="0"/>
              <w:right w:val="single" w:color="000000" w:sz="4" w:space="0"/>
            </w:tcBorders>
          </w:tcPr>
          <w:p w14:paraId="5DCAA590" wp14:textId="77777777">
            <w:pPr>
              <w:pStyle w:val="Normal"/>
              <w:widowControl/>
              <w:spacing w:before="0" w:after="0" w:line="240" w:lineRule="auto"/>
              <w:jc w:val="left"/>
              <w:rPr>
                <w:rFonts w:ascii="Arial" w:hAnsi="Arial" w:eastAsia="Arial" w:cs="Arial"/>
                <w:b w:val="false"/>
                <w:bCs w:val="false"/>
                <w:color w:val="000000" w:themeColor="dark1"/>
                <w:sz w:val="28"/>
                <w:szCs w:val="28"/>
                <w:lang w:val="pt-BR"/>
              </w:rPr>
            </w:pPr>
            <w:r>
              <w:rPr>
                <w:rFonts w:ascii="Arial" w:hAnsi="Arial" w:eastAsia="Arial" w:cs="Arial"/>
                <w:b w:val="false"/>
                <w:bCs w:val="false"/>
                <w:color w:val="000000" w:themeColor="dark1"/>
                <w:kern w:val="0"/>
                <w:sz w:val="28"/>
                <w:szCs w:val="28"/>
                <w:lang w:val="pt-BR" w:eastAsia="en-US" w:bidi="ar-SA"/>
              </w:rPr>
              <w:t>Serviço de máquinas virtuais</w:t>
            </w:r>
          </w:p>
        </w:tc>
      </w:tr>
      <w:tr xmlns:wp14="http://schemas.microsoft.com/office/word/2010/wordml" w14:paraId="5D7744A7" wp14:textId="77777777">
        <w:trPr>
          <w:trHeight w:val="300" w:hRule="atLeast"/>
        </w:trPr>
        <w:tc>
          <w:tcPr>
            <w:tcW w:w="4508" w:type="dxa"/>
            <w:tcBorders>
              <w:top w:val="single" w:color="000000" w:sz="4" w:space="0"/>
              <w:left w:val="single" w:color="000000" w:sz="4" w:space="0"/>
              <w:bottom w:val="single" w:color="000000" w:sz="4" w:space="0"/>
              <w:right w:val="single" w:color="000000" w:sz="4" w:space="0"/>
            </w:tcBorders>
          </w:tcPr>
          <w:p w14:paraId="6F4ED04E" wp14:textId="77777777">
            <w:pPr>
              <w:pStyle w:val="Normal"/>
              <w:widowControl/>
              <w:spacing w:before="0" w:after="0" w:line="240" w:lineRule="auto"/>
              <w:jc w:val="left"/>
              <w:rPr>
                <w:rFonts w:ascii="Arial" w:hAnsi="Arial" w:eastAsia="Arial" w:cs="Arial"/>
                <w:b w:val="false"/>
                <w:bCs w:val="false"/>
                <w:color w:val="000000" w:themeColor="dark1"/>
                <w:sz w:val="28"/>
                <w:szCs w:val="28"/>
                <w:lang w:val="pt-BR"/>
              </w:rPr>
            </w:pPr>
            <w:r>
              <w:rPr>
                <w:rFonts w:ascii="Arial" w:hAnsi="Arial" w:eastAsia="Arial" w:cs="Arial"/>
                <w:b w:val="false"/>
                <w:bCs w:val="false"/>
                <w:color w:val="000000" w:themeColor="dark1"/>
                <w:kern w:val="0"/>
                <w:sz w:val="28"/>
                <w:szCs w:val="28"/>
                <w:lang w:val="pt-BR" w:eastAsia="en-US" w:bidi="ar-SA"/>
              </w:rPr>
              <w:t>Google Compute Engine</w:t>
            </w:r>
          </w:p>
        </w:tc>
        <w:tc>
          <w:tcPr>
            <w:tcW w:w="4508" w:type="dxa"/>
            <w:tcBorders>
              <w:top w:val="single" w:color="000000" w:sz="4" w:space="0"/>
              <w:left w:val="single" w:color="000000" w:sz="4" w:space="0"/>
              <w:bottom w:val="single" w:color="000000" w:sz="4" w:space="0"/>
              <w:right w:val="single" w:color="000000" w:sz="4" w:space="0"/>
            </w:tcBorders>
          </w:tcPr>
          <w:p w14:paraId="45C89E17" wp14:textId="77777777">
            <w:pPr>
              <w:pStyle w:val="Normal"/>
              <w:widowControl/>
              <w:spacing w:before="0" w:after="0" w:line="240" w:lineRule="auto"/>
              <w:jc w:val="left"/>
              <w:rPr>
                <w:rFonts w:ascii="Arial" w:hAnsi="Arial" w:eastAsia="Arial" w:cs="Arial"/>
                <w:b w:val="false"/>
                <w:bCs w:val="false"/>
                <w:color w:val="000000" w:themeColor="dark1"/>
                <w:sz w:val="28"/>
                <w:szCs w:val="28"/>
                <w:lang w:val="pt-BR"/>
              </w:rPr>
            </w:pPr>
            <w:r>
              <w:rPr>
                <w:rFonts w:ascii="Arial" w:hAnsi="Arial" w:eastAsia="Arial" w:cs="Arial"/>
                <w:b w:val="false"/>
                <w:bCs w:val="false"/>
                <w:color w:val="000000" w:themeColor="dark1"/>
                <w:kern w:val="0"/>
                <w:sz w:val="28"/>
                <w:szCs w:val="28"/>
                <w:lang w:val="pt-BR" w:eastAsia="en-US" w:bidi="ar-SA"/>
              </w:rPr>
              <w:t>Servidores Virtuais de alta performance</w:t>
            </w:r>
          </w:p>
        </w:tc>
      </w:tr>
    </w:tbl>
    <w:p xmlns:wp14="http://schemas.microsoft.com/office/word/2010/wordml" w14:paraId="5043CB0F" wp14:textId="77777777">
      <w:pPr>
        <w:pStyle w:val="Normal"/>
        <w:rPr>
          <w:lang w:val="pt-BR"/>
        </w:rPr>
      </w:pPr>
      <w:r>
        <w:rPr>
          <w:lang w:val="pt-BR"/>
        </w:rPr>
      </w:r>
    </w:p>
    <w:p xmlns:wp14="http://schemas.microsoft.com/office/word/2010/wordml" w14:paraId="54FE1489" wp14:textId="77777777">
      <w:pPr>
        <w:pStyle w:val="SUBTITULO1"/>
        <w:rPr>
          <w:rFonts w:ascii="Arial" w:hAnsi="Arial" w:eastAsia="Arial" w:cs="Arial"/>
          <w:b/>
          <w:bCs/>
          <w:color w:val="000000" w:themeColor="dark1"/>
          <w:sz w:val="36"/>
          <w:szCs w:val="36"/>
          <w:lang w:val="pt-BR"/>
        </w:rPr>
      </w:pPr>
      <w:bookmarkStart w:name="__RefHeading___Toc606_3028258864" w:id="23"/>
      <w:bookmarkEnd w:id="23"/>
      <w:r>
        <w:rPr>
          <w:lang w:val="pt-BR"/>
        </w:rPr>
        <w:t>3.2 Plataforma como Serviço (PaaS)</w:t>
      </w:r>
    </w:p>
    <w:p xmlns:wp14="http://schemas.microsoft.com/office/word/2010/wordml" w14:paraId="33C5EA42" wp14:textId="77777777">
      <w:pPr>
        <w:pStyle w:val="NORMAL1"/>
        <w:rPr>
          <w:rFonts w:ascii="Arial" w:hAnsi="Arial" w:eastAsia="Arial" w:cs="Arial"/>
          <w:b/>
          <w:bCs/>
          <w:color w:val="000000" w:themeColor="dark1"/>
          <w:sz w:val="36"/>
          <w:szCs w:val="36"/>
          <w:lang w:val="pt-BR"/>
        </w:rPr>
      </w:pPr>
      <w:bookmarkStart w:name="__RefHeading___Toc634_3028258864" w:id="25"/>
      <w:bookmarkEnd w:id="25"/>
      <w:r>
        <w:rPr>
          <w:lang w:val="pt-BR"/>
        </w:rPr>
        <w:t xml:space="preserve">O PaaS oferece um ambiente para desenvolvimento, teste e implantação de aplicativos. Nesse modelo, o usuário não precisa gerenciar a infraestrutura subjacente, podendo focar no desenvolvimento e implementação. </w:t>
      </w:r>
    </w:p>
    <w:p xmlns:wp14="http://schemas.microsoft.com/office/word/2010/wordml" w14:paraId="4018C9DE" wp14:textId="77777777">
      <w:pPr>
        <w:pStyle w:val="SUBTITULO1"/>
        <w:rPr>
          <w:rFonts w:ascii="Arial" w:hAnsi="Arial" w:eastAsia="Arial" w:cs="Arial"/>
          <w:b/>
          <w:bCs/>
          <w:color w:val="000000" w:themeColor="dark1"/>
          <w:sz w:val="36"/>
          <w:szCs w:val="36"/>
          <w:lang w:val="pt-BR"/>
        </w:rPr>
      </w:pPr>
      <w:bookmarkStart w:name="__RefHeading___Toc604_3028258864" w:id="27"/>
      <w:bookmarkEnd w:id="27"/>
      <w:r>
        <w:rPr>
          <w:lang w:val="pt-BR"/>
        </w:rPr>
        <w:t>3.3 Software como Serviço (SaaS)</w:t>
      </w:r>
    </w:p>
    <w:p xmlns:wp14="http://schemas.microsoft.com/office/word/2010/wordml" w14:paraId="0683A1C7" wp14:textId="77777777">
      <w:pPr>
        <w:pStyle w:val="NORMAL1"/>
        <w:rPr>
          <w:rFonts w:ascii="Arial" w:hAnsi="Arial" w:eastAsia="Arial" w:cs="Arial"/>
          <w:color w:val="000000" w:themeColor="dark1"/>
          <w:sz w:val="20"/>
          <w:szCs w:val="20"/>
          <w:lang w:val="pt-BR"/>
        </w:rPr>
      </w:pPr>
      <w:bookmarkStart w:name="__RefHeading___Toc632_3028258864" w:id="28"/>
      <w:bookmarkEnd w:id="28"/>
      <w:r>
        <w:rPr>
          <w:lang w:val="pt-BR"/>
        </w:rPr>
        <w:t>O SaaS é um modelo de entrega de aplicativos completos e gerenciados pelo provedor de serviços, disponibilizados ao usuário final. Exemplos incluem plataformas de e-mail e aplicativos de produtividade.</w:t>
      </w:r>
    </w:p>
    <w:p xmlns:wp14="http://schemas.microsoft.com/office/word/2010/wordml" w14:paraId="5F7F2655" wp14:textId="77777777">
      <w:pPr>
        <w:pStyle w:val="NORMAL1"/>
        <w:jc w:val="right"/>
        <w:rPr>
          <w:rFonts w:ascii="Arial" w:hAnsi="Arial" w:eastAsia="Arial" w:cs="Arial"/>
          <w:b/>
          <w:bCs/>
          <w:color w:val="000000" w:themeColor="dark1"/>
          <w:sz w:val="48"/>
          <w:szCs w:val="48"/>
          <w:lang w:val="pt-BR"/>
        </w:rPr>
      </w:pPr>
      <w:bookmarkStart w:name="__RefHeading___Toc630_3028258864" w:id="29"/>
      <w:bookmarkEnd w:id="29"/>
      <w:r>
        <w:rPr/>
      </w:r>
      <w:r>
        <mc:AlternateContent>
          <mc:Choice Requires="wps">
            <w:drawing>
              <wp:inline xmlns:wp14="http://schemas.microsoft.com/office/word/2010/wordprocessingDrawing" distT="0" distB="0" distL="0" distR="0" wp14:anchorId="15B72768" wp14:editId="7777777">
                <wp:extent cx="5715000" cy="3402330"/>
                <wp:effectExtent l="0" t="0" r="0" b="0"/>
                <wp:docPr id="4" name="Frame2"/>
                <a:graphic xmlns:a="http://schemas.openxmlformats.org/drawingml/2006/main">
                  <a:graphicData uri="http://schemas.microsoft.com/office/word/2010/wordprocessingShape">
                    <wps:wsp>
                      <wps:cNvSpPr txBox="1"/>
                      <wps:spPr>
                        <a:xfrm>
                          <a:off x="0" y="0"/>
                          <a:ext cx="5715000" cy="3402330"/>
                        </a:xfrm>
                        <a:prstGeom prst="rect"/>
                        <a:solidFill>
                          <a:srgbClr val="FFFFFF"/>
                        </a:solidFill>
                      </wps:spPr>
                      <wps:txbx>
                        <w:txbxContent>
                          <w:p xmlns:wp14="http://schemas.microsoft.com/office/word/2010/wordml" w14:paraId="07459315" wp14:textId="77777777">
                            <w:pPr>
                              <w:pStyle w:val="Figura2"/>
                              <w:spacing w:before="120" w:after="120"/>
                              <w:jc w:val="right"/>
                              <w:rPr/>
                            </w:pPr>
                            <w:r>
                              <w:rPr/>
                            </w:r>
                          </w:p>
                        </w:txbxContent>
                      </wps:txbx>
                      <wps:bodyPr lIns="0" tIns="0" rIns="0" bIns="0" anchor="t">
                        <a:noAutofit/>
                      </wps:bodyPr>
                    </wps:wsp>
                  </a:graphicData>
                </a:graphic>
              </wp:inline>
            </w:drawing>
          </mc:Choice>
          <mc:Fallback>
            <w:pict w14:anchorId="082BAEEC">
              <v:rect style="position:absolute;rotation:-0;width:450pt;height:267.9pt;mso-wrap-distance-left:1.45pt;mso-wrap-distance-right:0pt;mso-wrap-distance-top:0pt;mso-wrap-distance-bottom:0pt;margin-top:-267.9pt;mso-position-vertical:top;mso-position-vertical-relative:text;margin-left:0pt;mso-position-horizontal:center;mso-position-horizontal-relative:text">
                <v:textbox inset="0in,0in,0in,0in">
                  <w:txbxContent>
                    <w:p w14:paraId="6537F28F" wp14:textId="77777777">
                      <w:pPr>
                        <w:pStyle w:val="Figura2"/>
                        <w:spacing w:before="120" w:after="120"/>
                        <w:jc w:val="right"/>
                        <w:rPr/>
                      </w:pPr>
                      <w:r>
                        <w:rPr/>
                      </w:r>
                    </w:p>
                  </w:txbxContent>
                </v:textbox>
                <w10:wrap type="square" side="largest"/>
              </v:rect>
            </w:pict>
          </mc:Fallback>
        </mc:AlternateContent>
      </w:r>
      <w:r>
        <mc:AlternateContent>
          <mc:Choice Requires="wps">
            <w:drawing>
              <wp:anchor xmlns:wp14="http://schemas.microsoft.com/office/word/2010/wordprocessingDrawing" distT="0" distB="0" distL="0" distR="0" simplePos="0" relativeHeight="4" behindDoc="0" locked="0" layoutInCell="0" allowOverlap="1" wp14:anchorId="55599D69" wp14:editId="7777777">
                <wp:simplePos x="0" y="0"/>
                <wp:positionH relativeFrom="column">
                  <wp:align>center</wp:align>
                </wp:positionH>
                <wp:positionV relativeFrom="line">
                  <wp:posOffset>635</wp:posOffset>
                </wp:positionV>
                <wp:extent cx="5715000" cy="3034665"/>
                <wp:effectExtent l="0" t="0" r="0" b="0"/>
                <wp:wrapTopAndBottom/>
                <wp:docPr id="5" name="Frame4"/>
                <a:graphic xmlns:a="http://schemas.openxmlformats.org/drawingml/2006/main">
                  <a:graphicData uri="http://schemas.microsoft.com/office/word/2010/wordprocessingShape">
                    <wps:wsp>
                      <wps:cNvSpPr txBox="1"/>
                      <wps:spPr>
                        <a:xfrm>
                          <a:off x="0" y="0"/>
                          <a:ext cx="5715000" cy="3034665"/>
                        </a:xfrm>
                        <a:prstGeom prst="rect"/>
                        <a:solidFill>
                          <a:srgbClr val="FFFFFF"/>
                        </a:solidFill>
                      </wps:spPr>
                      <wps:txbx>
                        <w:txbxContent>
                          <w:p xmlns:wp14="http://schemas.microsoft.com/office/word/2010/wordml" w14:paraId="4DF45B24" wp14:textId="77777777">
                            <w:pPr>
                              <w:pStyle w:val="Figure"/>
                              <w:spacing w:before="120" w:after="120"/>
                              <w:jc w:val="right"/>
                              <w:rPr/>
                            </w:pPr>
                            <w:bookmarkStart w:name="__RefHeading___Toc1917_3028258864" w:id="30"/>
                            <w:bookmarkEnd w:id="30"/>
                            <w:r>
                              <w:rPr/>
                              <w:drawing>
                                <wp:inline xmlns:wp14="http://schemas.microsoft.com/office/word/2010/wordprocessingDrawing" distT="0" distB="0" distL="0" distR="0" wp14:anchorId="64D38445" wp14:editId="7777777">
                                  <wp:extent cx="5715000" cy="26670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5715000" cy="2667000"/>
                                          </a:xfrm>
                                          <a:prstGeom prst="rect">
                                            <a:avLst/>
                                          </a:prstGeom>
                                        </pic:spPr>
                                      </pic:pic>
                                    </a:graphicData>
                                  </a:graphic>
                                </wp:inline>
                              </w:drawing>
                            </w:r>
                            <w:r>
                              <w:rPr/>
                              <w:t>Figur</w:t>
                            </w:r>
                            <w:r>
                              <w:rPr/>
                              <w:t>a</w:t>
                            </w:r>
                            <w:r>
                              <w:rPr/>
                              <w:t xml:space="preserve"> </w:t>
                            </w:r>
                            <w:r>
                              <w:rPr/>
                              <w:t>2</w:t>
                            </w:r>
                            <w:r>
                              <w:rPr/>
                              <w:t>: Diagrama comparando IaaS, PaaS e SaaS</w:t>
                            </w:r>
                          </w:p>
                        </w:txbxContent>
                      </wps:txbx>
                      <wps:bodyPr lIns="0" tIns="0" rIns="0" bIns="0" anchor="t">
                        <a:noAutofit/>
                      </wps:bodyPr>
                    </wps:wsp>
                  </a:graphicData>
                </a:graphic>
                <wp14:sizeRelH relativeFrom="margin">
                  <wp14:pctWidth>100000</wp14:pctWidth>
                </wp14:sizeRelH>
              </wp:anchor>
            </w:drawing>
          </mc:Choice>
          <mc:Fallback>
            <w:pict w14:anchorId="01BAB247">
              <v:rect style="position:absolute;rotation:-0;width:450pt;height:238.95pt;mso-wrap-distance-left:0pt;mso-wrap-distance-right:0pt;mso-wrap-distance-top:0pt;mso-wrap-distance-bottom:0pt;margin-top:0pt;mso-position-vertical:top;mso-position-vertical-relative:text;margin-left:0pt;mso-position-horizontal:center;mso-position-horizontal-relative:text">
                <v:textbox inset="0in,0in,0in,0in">
                  <w:txbxContent>
                    <w:p w14:paraId="6DC60301" wp14:textId="77777777">
                      <w:pPr>
                        <w:pStyle w:val="Figure"/>
                        <w:spacing w:before="120" w:after="120"/>
                        <w:jc w:val="right"/>
                        <w:rPr/>
                      </w:pPr>
                      <w:r>
                        <w:rPr/>
                        <w:drawing>
                          <wp:inline xmlns:wp14="http://schemas.microsoft.com/office/word/2010/wordprocessingDrawing" distT="0" distB="0" distL="0" distR="0" wp14:anchorId="4D6D8B71" wp14:editId="7777777">
                            <wp:extent cx="5715000" cy="266700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5715000" cy="2667000"/>
                                    </a:xfrm>
                                    <a:prstGeom prst="rect">
                                      <a:avLst/>
                                    </a:prstGeom>
                                  </pic:spPr>
                                </pic:pic>
                              </a:graphicData>
                            </a:graphic>
                          </wp:inline>
                        </w:drawing>
                      </w:r>
                      <w:r>
                        <w:rPr/>
                        <w:t>Figur</w:t>
                      </w:r>
                      <w:r>
                        <w:rPr/>
                        <w:t>a</w:t>
                      </w:r>
                      <w:r>
                        <w:rPr/>
                        <w:t xml:space="preserve"> </w:t>
                      </w:r>
                      <w:r>
                        <w:rPr/>
                        <w:t>2</w:t>
                      </w:r>
                      <w:r>
                        <w:rPr/>
                        <w:t>: Diagrama comparando IaaS, PaaS e SaaS</w:t>
                      </w:r>
                    </w:p>
                  </w:txbxContent>
                </v:textbox>
                <w10:wrap type="topAndBottom"/>
              </v:rect>
            </w:pict>
          </mc:Fallback>
        </mc:AlternateContent>
      </w:r>
    </w:p>
    <w:p xmlns:wp14="http://schemas.microsoft.com/office/word/2010/wordml" w14:paraId="319B7638" wp14:textId="77777777">
      <w:pPr>
        <w:pStyle w:val="TITULO1"/>
        <w:rPr>
          <w:rFonts w:ascii="Arial" w:hAnsi="Arial" w:eastAsia="Arial" w:cs="Arial"/>
          <w:color w:val="000000" w:themeColor="dark1"/>
          <w:sz w:val="20"/>
          <w:szCs w:val="20"/>
          <w:lang w:val="pt-BR"/>
        </w:rPr>
      </w:pPr>
      <w:bookmarkStart w:name="__RefHeading___Toc590_3028258864" w:id="32"/>
      <w:bookmarkStart w:name="_Toc1185121984" w:id="33"/>
      <w:bookmarkEnd w:id="32"/>
      <w:r>
        <w:rPr>
          <w:lang w:val="pt-BR"/>
        </w:rPr>
        <w:t>4. Tipos de Implantação em Nuvem</w:t>
      </w:r>
      <w:bookmarkEnd w:id="33"/>
    </w:p>
    <w:p xmlns:wp14="http://schemas.microsoft.com/office/word/2010/wordml" w14:paraId="3A1A5D3C" wp14:textId="77777777">
      <w:pPr>
        <w:pStyle w:val="NORMAL1"/>
        <w:rPr>
          <w:rFonts w:ascii="Arial" w:hAnsi="Arial" w:eastAsia="Arial" w:cs="Arial"/>
          <w:b/>
          <w:bCs/>
          <w:color w:val="000000" w:themeColor="dark1"/>
          <w:sz w:val="36"/>
          <w:szCs w:val="36"/>
          <w:lang w:val="pt-BR"/>
        </w:rPr>
      </w:pPr>
      <w:bookmarkStart w:name="__RefHeading___Toc628_3028258864" w:id="34"/>
      <w:bookmarkEnd w:id="34"/>
      <w:r>
        <w:rPr>
          <w:lang w:val="pt-BR"/>
        </w:rPr>
        <w:t>Os serviços de computação em nuvem podem ser implementados de diferentes maneiras, dependendo das necessidades e da infraestrutura de cada organização.</w:t>
      </w:r>
    </w:p>
    <w:p xmlns:wp14="http://schemas.microsoft.com/office/word/2010/wordml" w14:paraId="617135B2" wp14:textId="77777777">
      <w:pPr>
        <w:pStyle w:val="SUBTITULO1"/>
        <w:rPr>
          <w:rFonts w:ascii="Arial" w:hAnsi="Arial" w:eastAsia="Arial" w:cs="Arial"/>
          <w:color w:val="000000" w:themeColor="dark1"/>
          <w:sz w:val="20"/>
          <w:szCs w:val="20"/>
          <w:lang w:val="pt-BR"/>
        </w:rPr>
      </w:pPr>
      <w:bookmarkStart w:name="__RefHeading___Toc856_3028258864" w:id="35"/>
      <w:bookmarkStart w:name="_Toc1526398872" w:id="36"/>
      <w:bookmarkEnd w:id="35"/>
      <w:r>
        <w:rPr/>
        <w:t>4.1 Nuvem Pública</w:t>
      </w:r>
      <w:bookmarkEnd w:id="36"/>
    </w:p>
    <w:p xmlns:wp14="http://schemas.microsoft.com/office/word/2010/wordml" w14:paraId="1A9FA656" wp14:textId="77777777">
      <w:pPr>
        <w:pStyle w:val="NORMAL1"/>
        <w:rPr>
          <w:rFonts w:ascii="Arial" w:hAnsi="Arial" w:eastAsia="Arial" w:cs="Arial"/>
          <w:b/>
          <w:bCs/>
          <w:color w:val="000000" w:themeColor="dark1"/>
          <w:sz w:val="36"/>
          <w:szCs w:val="36"/>
          <w:lang w:val="pt-BR"/>
        </w:rPr>
      </w:pPr>
      <w:r>
        <w:rPr/>
        <w:t>As nuvens públicas são operadas por provedores terceirizados e acessadas pela internet. Elas são ideais para empresas que não desejam manter sua própria infraestrutura física.</w:t>
      </w:r>
    </w:p>
    <w:p xmlns:wp14="http://schemas.microsoft.com/office/word/2010/wordml" w14:paraId="221EC24E" wp14:textId="77777777">
      <w:pPr>
        <w:pStyle w:val="SUBTITULO1"/>
        <w:rPr/>
      </w:pPr>
      <w:bookmarkStart w:name="_Toc17656960" w:id="37"/>
      <w:r>
        <w:rPr/>
        <w:t>4.2 Nuvem Privada</w:t>
      </w:r>
      <w:bookmarkEnd w:id="37"/>
    </w:p>
    <w:p xmlns:wp14="http://schemas.microsoft.com/office/word/2010/wordml" w14:paraId="26EF1220" wp14:textId="77777777">
      <w:pPr>
        <w:pStyle w:val="NORMAL1"/>
        <w:rPr>
          <w:rFonts w:ascii="Arial" w:hAnsi="Arial" w:eastAsia="Arial" w:cs="Arial"/>
          <w:b/>
          <w:bCs/>
          <w:color w:val="000000" w:themeColor="dark1"/>
          <w:sz w:val="36"/>
          <w:szCs w:val="36"/>
          <w:lang w:val="pt-BR"/>
        </w:rPr>
      </w:pPr>
      <w:r>
        <w:rPr/>
        <w:t>As nuvens privadas são dedicadas a uma única organização e podem ser mantidas internamente ou por terceiros. Elas proporcionam maior controle e segurança dos dados.</w:t>
      </w:r>
    </w:p>
    <w:p xmlns:wp14="http://schemas.microsoft.com/office/word/2010/wordml" w14:paraId="2FAD0A0B" wp14:textId="77777777">
      <w:pPr>
        <w:pStyle w:val="SUBTITULO1"/>
        <w:rPr>
          <w:rFonts w:ascii="Arial" w:hAnsi="Arial" w:eastAsia="Arial" w:cs="Arial"/>
          <w:b/>
          <w:bCs/>
          <w:color w:val="000000" w:themeColor="dark1"/>
          <w:sz w:val="36"/>
          <w:szCs w:val="36"/>
          <w:lang w:val="pt-BR"/>
        </w:rPr>
      </w:pPr>
      <w:bookmarkStart w:name="_Toc282173666" w:id="38"/>
      <w:r>
        <w:rPr/>
        <w:t>4.3 Nuvem Híbrida</w:t>
      </w:r>
      <w:bookmarkEnd w:id="38"/>
    </w:p>
    <w:p xmlns:wp14="http://schemas.microsoft.com/office/word/2010/wordml" w14:paraId="2123B748" wp14:textId="77777777">
      <w:pPr>
        <w:pStyle w:val="NORMAL1"/>
        <w:rPr/>
      </w:pPr>
      <w:r>
        <w:rPr/>
        <w:t>A nuvem híbrida combina recursos da nuvem pública e privada, permitindo maior flexibilidade no uso de aplicativos e armazenamento. É uma alternativa interessante para organizações que precisam manter dados sensíveis em redes privadas.</w:t>
      </w:r>
    </w:p>
    <w:p xmlns:wp14="http://schemas.microsoft.com/office/word/2010/wordml" w14:paraId="5D8A3541" wp14:textId="77777777">
      <w:pPr>
        <w:pStyle w:val="Table"/>
        <w:keepNext w:val="true"/>
        <w:rPr/>
      </w:pPr>
      <w:bookmarkStart w:name="__RefHeading___Toc1459_4007417875" w:id="39"/>
      <w:bookmarkEnd w:id="39"/>
      <w:r>
        <w:rPr/>
        <w:t>Tab</w:t>
      </w:r>
      <w:r>
        <w:rPr/>
        <w:t>ela</w:t>
      </w:r>
      <w:r>
        <w:rPr/>
        <w:t xml:space="preserve"> </w:t>
      </w:r>
      <w:r>
        <w:rPr/>
        <w:t>2</w:t>
      </w:r>
      <w:r>
        <w:rPr/>
        <w:t>: Comparação entre Nuvem Pública, Privada e Híbrida</w:t>
      </w:r>
    </w:p>
    <w:tbl>
      <w:tblPr>
        <w:tblW w:w="9015" w:type="dxa"/>
        <w:jc w:val="left"/>
        <w:tblInd w:w="0" w:type="dxa"/>
        <w:tblLayout w:type="fixed"/>
        <w:tblCellMar>
          <w:top w:w="0" w:type="dxa"/>
          <w:left w:w="108" w:type="dxa"/>
          <w:bottom w:w="0" w:type="dxa"/>
          <w:right w:w="108" w:type="dxa"/>
        </w:tblCellMar>
      </w:tblPr>
      <w:tblGrid>
        <w:gridCol w:w="3005"/>
        <w:gridCol w:w="3005"/>
        <w:gridCol w:w="3005"/>
      </w:tblGrid>
      <w:tr xmlns:wp14="http://schemas.microsoft.com/office/word/2010/wordml" w14:paraId="40B5E23A" wp14:textId="77777777">
        <w:trPr>
          <w:trHeight w:val="300" w:hRule="atLeast"/>
        </w:trPr>
        <w:tc>
          <w:tcPr>
            <w:tcW w:w="3005" w:type="dxa"/>
            <w:tcBorders>
              <w:top w:val="single" w:color="000000" w:sz="4" w:space="0"/>
              <w:left w:val="single" w:color="000000" w:sz="4" w:space="0"/>
              <w:bottom w:val="single" w:color="000000" w:sz="4" w:space="0"/>
              <w:right w:val="single" w:color="000000" w:sz="4" w:space="0"/>
            </w:tcBorders>
          </w:tcPr>
          <w:p w14:paraId="7444BE67" wp14:textId="77777777">
            <w:pPr>
              <w:pStyle w:val="Normal"/>
              <w:widowControl/>
              <w:spacing w:before="0" w:after="0" w:line="240" w:lineRule="auto"/>
              <w:jc w:val="left"/>
              <w:rPr>
                <w:rFonts w:ascii="Arial" w:hAnsi="Arial" w:eastAsia="Arial" w:cs="Arial"/>
                <w:b/>
                <w:bCs/>
                <w:color w:val="000000" w:themeColor="dark1"/>
                <w:sz w:val="28"/>
                <w:szCs w:val="28"/>
                <w:lang w:val="pt-BR"/>
              </w:rPr>
            </w:pPr>
            <w:r>
              <w:rPr>
                <w:rFonts w:ascii="Arial" w:hAnsi="Arial" w:eastAsia="Arial" w:cs="Arial"/>
                <w:b/>
                <w:bCs/>
                <w:color w:val="000000" w:themeColor="dark1"/>
                <w:kern w:val="0"/>
                <w:sz w:val="28"/>
                <w:szCs w:val="28"/>
                <w:lang w:val="pt-BR" w:eastAsia="en-US" w:bidi="ar-SA"/>
              </w:rPr>
              <w:t>Tipo</w:t>
            </w:r>
          </w:p>
        </w:tc>
        <w:tc>
          <w:tcPr>
            <w:tcW w:w="3005" w:type="dxa"/>
            <w:tcBorders>
              <w:top w:val="single" w:color="000000" w:sz="4" w:space="0"/>
              <w:left w:val="single" w:color="000000" w:sz="4" w:space="0"/>
              <w:bottom w:val="single" w:color="000000" w:sz="4" w:space="0"/>
              <w:right w:val="single" w:color="000000" w:sz="4" w:space="0"/>
            </w:tcBorders>
          </w:tcPr>
          <w:p w14:paraId="3669DB42" wp14:textId="77777777">
            <w:pPr>
              <w:pStyle w:val="Normal"/>
              <w:widowControl/>
              <w:spacing w:before="0" w:after="0" w:line="240" w:lineRule="auto"/>
              <w:jc w:val="left"/>
              <w:rPr>
                <w:rFonts w:ascii="Arial" w:hAnsi="Arial" w:eastAsia="Arial" w:cs="Arial"/>
                <w:b/>
                <w:bCs/>
                <w:color w:val="000000" w:themeColor="dark1"/>
                <w:sz w:val="28"/>
                <w:szCs w:val="28"/>
                <w:lang w:val="pt-BR"/>
              </w:rPr>
            </w:pPr>
            <w:r>
              <w:rPr>
                <w:rFonts w:ascii="Arial" w:hAnsi="Arial" w:eastAsia="Arial" w:cs="Arial"/>
                <w:b/>
                <w:bCs/>
                <w:color w:val="000000" w:themeColor="dark1"/>
                <w:kern w:val="0"/>
                <w:sz w:val="28"/>
                <w:szCs w:val="28"/>
                <w:lang w:val="pt-BR" w:eastAsia="en-US" w:bidi="ar-SA"/>
              </w:rPr>
              <w:t>Vantagens</w:t>
            </w:r>
          </w:p>
        </w:tc>
        <w:tc>
          <w:tcPr>
            <w:tcW w:w="3005" w:type="dxa"/>
            <w:tcBorders>
              <w:top w:val="single" w:color="000000" w:sz="4" w:space="0"/>
              <w:left w:val="single" w:color="000000" w:sz="4" w:space="0"/>
              <w:bottom w:val="single" w:color="000000" w:sz="4" w:space="0"/>
              <w:right w:val="single" w:color="000000" w:sz="4" w:space="0"/>
            </w:tcBorders>
          </w:tcPr>
          <w:p w14:paraId="34D6E8DB" wp14:textId="77777777">
            <w:pPr>
              <w:pStyle w:val="Normal"/>
              <w:widowControl/>
              <w:spacing w:before="0" w:after="0" w:line="240" w:lineRule="auto"/>
              <w:jc w:val="left"/>
              <w:rPr>
                <w:rFonts w:ascii="Arial" w:hAnsi="Arial" w:eastAsia="Arial" w:cs="Arial"/>
                <w:b/>
                <w:bCs/>
                <w:color w:val="000000" w:themeColor="dark1"/>
                <w:sz w:val="28"/>
                <w:szCs w:val="28"/>
                <w:lang w:val="pt-BR"/>
              </w:rPr>
            </w:pPr>
            <w:r>
              <w:rPr>
                <w:rFonts w:ascii="Arial" w:hAnsi="Arial" w:eastAsia="Arial" w:cs="Arial"/>
                <w:b/>
                <w:bCs/>
                <w:color w:val="000000" w:themeColor="dark1"/>
                <w:kern w:val="0"/>
                <w:sz w:val="28"/>
                <w:szCs w:val="28"/>
                <w:lang w:val="pt-BR" w:eastAsia="en-US" w:bidi="ar-SA"/>
              </w:rPr>
              <w:t>Desvantagens</w:t>
            </w:r>
          </w:p>
        </w:tc>
      </w:tr>
      <w:tr xmlns:wp14="http://schemas.microsoft.com/office/word/2010/wordml" w14:paraId="58AFD070" wp14:textId="77777777">
        <w:trPr>
          <w:trHeight w:val="300" w:hRule="atLeast"/>
        </w:trPr>
        <w:tc>
          <w:tcPr>
            <w:tcW w:w="3005" w:type="dxa"/>
            <w:tcBorders>
              <w:top w:val="single" w:color="000000" w:sz="4" w:space="0"/>
              <w:left w:val="single" w:color="000000" w:sz="4" w:space="0"/>
              <w:bottom w:val="single" w:color="000000" w:sz="4" w:space="0"/>
              <w:right w:val="single" w:color="000000" w:sz="4" w:space="0"/>
            </w:tcBorders>
          </w:tcPr>
          <w:p w14:paraId="106BBC46" wp14:textId="77777777">
            <w:pPr>
              <w:pStyle w:val="Normal"/>
              <w:widowControl/>
              <w:spacing w:before="0" w:after="0" w:line="240" w:lineRule="auto"/>
              <w:jc w:val="left"/>
              <w:rPr>
                <w:rFonts w:ascii="Arial" w:hAnsi="Arial" w:eastAsia="Arial" w:cs="Arial"/>
                <w:b w:val="false"/>
                <w:bCs w:val="false"/>
                <w:color w:val="000000" w:themeColor="dark1"/>
                <w:sz w:val="28"/>
                <w:szCs w:val="28"/>
                <w:lang w:val="pt-BR"/>
              </w:rPr>
            </w:pPr>
            <w:r>
              <w:rPr>
                <w:rFonts w:ascii="Arial" w:hAnsi="Arial" w:eastAsia="Arial" w:cs="Arial"/>
                <w:b w:val="false"/>
                <w:bCs w:val="false"/>
                <w:color w:val="000000" w:themeColor="dark1"/>
                <w:kern w:val="0"/>
                <w:sz w:val="28"/>
                <w:szCs w:val="28"/>
                <w:lang w:val="pt-BR" w:eastAsia="en-US" w:bidi="ar-SA"/>
              </w:rPr>
              <w:t>Nuvem Pública</w:t>
            </w:r>
          </w:p>
        </w:tc>
        <w:tc>
          <w:tcPr>
            <w:tcW w:w="3005" w:type="dxa"/>
            <w:tcBorders>
              <w:top w:val="single" w:color="000000" w:sz="4" w:space="0"/>
              <w:left w:val="single" w:color="000000" w:sz="4" w:space="0"/>
              <w:bottom w:val="single" w:color="000000" w:sz="4" w:space="0"/>
              <w:right w:val="single" w:color="000000" w:sz="4" w:space="0"/>
            </w:tcBorders>
          </w:tcPr>
          <w:p w14:paraId="5FC7353A" wp14:textId="77777777">
            <w:pPr>
              <w:pStyle w:val="Normal"/>
              <w:widowControl/>
              <w:spacing w:before="0" w:after="0" w:line="240" w:lineRule="auto"/>
              <w:jc w:val="left"/>
              <w:rPr>
                <w:rFonts w:ascii="Arial" w:hAnsi="Arial" w:eastAsia="Arial" w:cs="Arial"/>
                <w:b w:val="false"/>
                <w:bCs w:val="false"/>
                <w:color w:val="000000" w:themeColor="dark1"/>
                <w:sz w:val="28"/>
                <w:szCs w:val="28"/>
                <w:lang w:val="pt-BR"/>
              </w:rPr>
            </w:pPr>
            <w:r>
              <w:rPr>
                <w:rFonts w:ascii="Arial" w:hAnsi="Arial" w:eastAsia="Arial" w:cs="Arial"/>
                <w:b w:val="false"/>
                <w:bCs w:val="false"/>
                <w:color w:val="000000" w:themeColor="dark1"/>
                <w:kern w:val="0"/>
                <w:sz w:val="28"/>
                <w:szCs w:val="28"/>
                <w:lang w:val="pt-BR" w:eastAsia="en-US" w:bidi="ar-SA"/>
              </w:rPr>
              <w:t>Custo reduzido, elasticidade</w:t>
            </w:r>
          </w:p>
        </w:tc>
        <w:tc>
          <w:tcPr>
            <w:tcW w:w="3005" w:type="dxa"/>
            <w:tcBorders>
              <w:top w:val="single" w:color="000000" w:sz="4" w:space="0"/>
              <w:left w:val="single" w:color="000000" w:sz="4" w:space="0"/>
              <w:bottom w:val="single" w:color="000000" w:sz="4" w:space="0"/>
              <w:right w:val="single" w:color="000000" w:sz="4" w:space="0"/>
            </w:tcBorders>
          </w:tcPr>
          <w:p w14:paraId="09CB9C16" wp14:textId="77777777">
            <w:pPr>
              <w:pStyle w:val="Normal"/>
              <w:widowControl/>
              <w:spacing w:before="0" w:after="0" w:line="240" w:lineRule="auto"/>
              <w:jc w:val="left"/>
              <w:rPr>
                <w:rFonts w:ascii="Arial" w:hAnsi="Arial" w:eastAsia="Arial" w:cs="Arial"/>
                <w:b w:val="false"/>
                <w:bCs w:val="false"/>
                <w:color w:val="000000" w:themeColor="dark1"/>
                <w:sz w:val="28"/>
                <w:szCs w:val="28"/>
                <w:lang w:val="pt-BR"/>
              </w:rPr>
            </w:pPr>
            <w:r>
              <w:rPr>
                <w:rFonts w:ascii="Arial" w:hAnsi="Arial" w:eastAsia="Arial" w:cs="Arial"/>
                <w:b w:val="false"/>
                <w:bCs w:val="false"/>
                <w:color w:val="000000" w:themeColor="dark1"/>
                <w:kern w:val="0"/>
                <w:sz w:val="28"/>
                <w:szCs w:val="28"/>
                <w:lang w:val="pt-BR" w:eastAsia="en-US" w:bidi="ar-SA"/>
              </w:rPr>
              <w:t>Menor controle de segurança</w:t>
            </w:r>
          </w:p>
        </w:tc>
      </w:tr>
      <w:tr xmlns:wp14="http://schemas.microsoft.com/office/word/2010/wordml" w14:paraId="5FDFCA38" wp14:textId="77777777">
        <w:trPr>
          <w:trHeight w:val="300" w:hRule="atLeast"/>
        </w:trPr>
        <w:tc>
          <w:tcPr>
            <w:tcW w:w="3005" w:type="dxa"/>
            <w:tcBorders>
              <w:top w:val="single" w:color="000000" w:sz="4" w:space="0"/>
              <w:left w:val="single" w:color="000000" w:sz="4" w:space="0"/>
              <w:bottom w:val="single" w:color="000000" w:sz="4" w:space="0"/>
              <w:right w:val="single" w:color="000000" w:sz="4" w:space="0"/>
            </w:tcBorders>
          </w:tcPr>
          <w:p w14:paraId="728B4B78" wp14:textId="77777777">
            <w:pPr>
              <w:pStyle w:val="Normal"/>
              <w:widowControl/>
              <w:spacing w:before="0" w:after="0" w:line="240" w:lineRule="auto"/>
              <w:jc w:val="left"/>
              <w:rPr>
                <w:rFonts w:ascii="Arial" w:hAnsi="Arial" w:eastAsia="Arial" w:cs="Arial"/>
                <w:b w:val="false"/>
                <w:bCs w:val="false"/>
                <w:color w:val="000000" w:themeColor="dark1"/>
                <w:sz w:val="28"/>
                <w:szCs w:val="28"/>
                <w:lang w:val="pt-BR"/>
              </w:rPr>
            </w:pPr>
            <w:r>
              <w:rPr>
                <w:rFonts w:ascii="Arial" w:hAnsi="Arial" w:eastAsia="Arial" w:cs="Arial"/>
                <w:b w:val="false"/>
                <w:bCs w:val="false"/>
                <w:color w:val="000000" w:themeColor="dark1"/>
                <w:kern w:val="0"/>
                <w:sz w:val="28"/>
                <w:szCs w:val="28"/>
                <w:lang w:val="pt-BR" w:eastAsia="en-US" w:bidi="ar-SA"/>
              </w:rPr>
              <w:t>Nuvem Privada</w:t>
            </w:r>
          </w:p>
        </w:tc>
        <w:tc>
          <w:tcPr>
            <w:tcW w:w="3005" w:type="dxa"/>
            <w:tcBorders>
              <w:top w:val="single" w:color="000000" w:sz="4" w:space="0"/>
              <w:left w:val="single" w:color="000000" w:sz="4" w:space="0"/>
              <w:bottom w:val="single" w:color="000000" w:sz="4" w:space="0"/>
              <w:right w:val="single" w:color="000000" w:sz="4" w:space="0"/>
            </w:tcBorders>
          </w:tcPr>
          <w:p w14:paraId="6CE73C2E" wp14:textId="77777777">
            <w:pPr>
              <w:pStyle w:val="Normal"/>
              <w:widowControl/>
              <w:spacing w:before="0" w:after="0" w:line="240" w:lineRule="auto"/>
              <w:jc w:val="left"/>
              <w:rPr>
                <w:rFonts w:ascii="Arial" w:hAnsi="Arial" w:eastAsia="Arial" w:cs="Arial"/>
                <w:b w:val="false"/>
                <w:bCs w:val="false"/>
                <w:color w:val="000000" w:themeColor="dark1"/>
                <w:sz w:val="28"/>
                <w:szCs w:val="28"/>
                <w:lang w:val="pt-BR"/>
              </w:rPr>
            </w:pPr>
            <w:r>
              <w:rPr>
                <w:rFonts w:ascii="Arial" w:hAnsi="Arial" w:eastAsia="Arial" w:cs="Arial"/>
                <w:b w:val="false"/>
                <w:bCs w:val="false"/>
                <w:color w:val="000000" w:themeColor="dark1"/>
                <w:kern w:val="0"/>
                <w:sz w:val="28"/>
                <w:szCs w:val="28"/>
                <w:lang w:val="pt-BR" w:eastAsia="en-US" w:bidi="ar-SA"/>
              </w:rPr>
              <w:t>Maior segurança e controle</w:t>
            </w:r>
          </w:p>
        </w:tc>
        <w:tc>
          <w:tcPr>
            <w:tcW w:w="3005" w:type="dxa"/>
            <w:tcBorders>
              <w:top w:val="single" w:color="000000" w:sz="4" w:space="0"/>
              <w:left w:val="single" w:color="000000" w:sz="4" w:space="0"/>
              <w:bottom w:val="single" w:color="000000" w:sz="4" w:space="0"/>
              <w:right w:val="single" w:color="000000" w:sz="4" w:space="0"/>
            </w:tcBorders>
          </w:tcPr>
          <w:p w14:paraId="3804D41C" wp14:textId="77777777">
            <w:pPr>
              <w:pStyle w:val="Normal"/>
              <w:widowControl/>
              <w:spacing w:before="0" w:after="0" w:line="240" w:lineRule="auto"/>
              <w:jc w:val="left"/>
              <w:rPr>
                <w:rFonts w:ascii="Arial" w:hAnsi="Arial" w:eastAsia="Arial" w:cs="Arial"/>
                <w:b w:val="false"/>
                <w:bCs w:val="false"/>
                <w:color w:val="000000" w:themeColor="dark1"/>
                <w:sz w:val="28"/>
                <w:szCs w:val="28"/>
                <w:lang w:val="pt-BR"/>
              </w:rPr>
            </w:pPr>
            <w:r>
              <w:rPr>
                <w:rFonts w:ascii="Arial" w:hAnsi="Arial" w:eastAsia="Arial" w:cs="Arial"/>
                <w:b w:val="false"/>
                <w:bCs w:val="false"/>
                <w:color w:val="000000" w:themeColor="dark1"/>
                <w:kern w:val="0"/>
                <w:sz w:val="28"/>
                <w:szCs w:val="28"/>
                <w:lang w:val="pt-BR" w:eastAsia="en-US" w:bidi="ar-SA"/>
              </w:rPr>
              <w:t>Custos mais elevados</w:t>
            </w:r>
          </w:p>
        </w:tc>
      </w:tr>
      <w:tr xmlns:wp14="http://schemas.microsoft.com/office/word/2010/wordml" w14:paraId="50728B38" wp14:textId="77777777">
        <w:trPr>
          <w:trHeight w:val="300" w:hRule="atLeast"/>
        </w:trPr>
        <w:tc>
          <w:tcPr>
            <w:tcW w:w="3005" w:type="dxa"/>
            <w:tcBorders>
              <w:top w:val="single" w:color="000000" w:sz="4" w:space="0"/>
              <w:left w:val="single" w:color="000000" w:sz="4" w:space="0"/>
              <w:bottom w:val="single" w:color="000000" w:sz="4" w:space="0"/>
              <w:right w:val="single" w:color="000000" w:sz="4" w:space="0"/>
            </w:tcBorders>
          </w:tcPr>
          <w:p w14:paraId="5664B6C8" wp14:textId="77777777">
            <w:pPr>
              <w:pStyle w:val="Normal"/>
              <w:widowControl/>
              <w:spacing w:before="0" w:after="0" w:line="240" w:lineRule="auto"/>
              <w:jc w:val="left"/>
              <w:rPr>
                <w:rFonts w:ascii="Arial" w:hAnsi="Arial" w:eastAsia="Arial" w:cs="Arial"/>
                <w:b w:val="false"/>
                <w:bCs w:val="false"/>
                <w:color w:val="000000" w:themeColor="dark1"/>
                <w:sz w:val="28"/>
                <w:szCs w:val="28"/>
                <w:lang w:val="pt-BR"/>
              </w:rPr>
            </w:pPr>
            <w:r>
              <w:rPr>
                <w:rFonts w:ascii="Arial" w:hAnsi="Arial" w:eastAsia="Arial" w:cs="Arial"/>
                <w:b w:val="false"/>
                <w:bCs w:val="false"/>
                <w:color w:val="000000" w:themeColor="dark1"/>
                <w:kern w:val="0"/>
                <w:sz w:val="28"/>
                <w:szCs w:val="28"/>
                <w:lang w:val="pt-BR" w:eastAsia="en-US" w:bidi="ar-SA"/>
              </w:rPr>
              <w:t xml:space="preserve">Nuvem Híbrida </w:t>
            </w:r>
          </w:p>
        </w:tc>
        <w:tc>
          <w:tcPr>
            <w:tcW w:w="3005" w:type="dxa"/>
            <w:tcBorders>
              <w:top w:val="single" w:color="000000" w:sz="4" w:space="0"/>
              <w:left w:val="single" w:color="000000" w:sz="4" w:space="0"/>
              <w:bottom w:val="single" w:color="000000" w:sz="4" w:space="0"/>
              <w:right w:val="single" w:color="000000" w:sz="4" w:space="0"/>
            </w:tcBorders>
          </w:tcPr>
          <w:p w14:paraId="0AB561D8" wp14:textId="77777777">
            <w:pPr>
              <w:pStyle w:val="Normal"/>
              <w:widowControl/>
              <w:spacing w:before="0" w:after="0" w:line="240" w:lineRule="auto"/>
              <w:jc w:val="left"/>
              <w:rPr>
                <w:rFonts w:ascii="Arial" w:hAnsi="Arial" w:eastAsia="Arial" w:cs="Arial"/>
                <w:b w:val="false"/>
                <w:bCs w:val="false"/>
                <w:color w:val="000000" w:themeColor="dark1"/>
                <w:sz w:val="28"/>
                <w:szCs w:val="28"/>
                <w:lang w:val="pt-BR"/>
              </w:rPr>
            </w:pPr>
            <w:r>
              <w:rPr>
                <w:rFonts w:ascii="Arial" w:hAnsi="Arial" w:eastAsia="Arial" w:cs="Arial"/>
                <w:b w:val="false"/>
                <w:bCs w:val="false"/>
                <w:color w:val="000000" w:themeColor="dark1"/>
                <w:kern w:val="0"/>
                <w:sz w:val="28"/>
                <w:szCs w:val="28"/>
                <w:lang w:val="pt-BR" w:eastAsia="en-US" w:bidi="ar-SA"/>
              </w:rPr>
              <w:t>Flexibilidade, segurança</w:t>
            </w:r>
          </w:p>
        </w:tc>
        <w:tc>
          <w:tcPr>
            <w:tcW w:w="3005" w:type="dxa"/>
            <w:tcBorders>
              <w:top w:val="single" w:color="000000" w:sz="4" w:space="0"/>
              <w:left w:val="single" w:color="000000" w:sz="4" w:space="0"/>
              <w:bottom w:val="single" w:color="000000" w:sz="4" w:space="0"/>
              <w:right w:val="single" w:color="000000" w:sz="4" w:space="0"/>
            </w:tcBorders>
          </w:tcPr>
          <w:p w14:paraId="37BC0CDD" wp14:textId="77777777">
            <w:pPr>
              <w:pStyle w:val="Normal"/>
              <w:widowControl/>
              <w:spacing w:before="0" w:after="0" w:line="240" w:lineRule="auto"/>
              <w:jc w:val="left"/>
              <w:rPr>
                <w:rFonts w:ascii="Arial" w:hAnsi="Arial" w:eastAsia="Arial" w:cs="Arial"/>
                <w:b w:val="false"/>
                <w:bCs w:val="false"/>
                <w:color w:val="000000" w:themeColor="dark1"/>
                <w:sz w:val="28"/>
                <w:szCs w:val="28"/>
                <w:lang w:val="pt-BR"/>
              </w:rPr>
            </w:pPr>
            <w:r>
              <w:rPr>
                <w:rFonts w:ascii="Arial" w:hAnsi="Arial" w:eastAsia="Arial" w:cs="Arial"/>
                <w:b w:val="false"/>
                <w:bCs w:val="false"/>
                <w:color w:val="000000" w:themeColor="dark1"/>
                <w:kern w:val="0"/>
                <w:sz w:val="28"/>
                <w:szCs w:val="28"/>
                <w:lang w:val="pt-BR" w:eastAsia="en-US" w:bidi="ar-SA"/>
              </w:rPr>
              <w:t>Complexidade na gestão</w:t>
            </w:r>
          </w:p>
        </w:tc>
      </w:tr>
    </w:tbl>
    <w:p xmlns:wp14="http://schemas.microsoft.com/office/word/2010/wordml" w14:paraId="6DFB9E20" wp14:textId="77777777">
      <w:pPr>
        <w:pStyle w:val="TITULO1"/>
        <w:bidi w:val="0"/>
        <w:rPr>
          <w:lang w:val="pt-BR"/>
        </w:rPr>
      </w:pPr>
      <w:r>
        <w:rPr>
          <w:lang w:val="pt-BR"/>
        </w:rPr>
      </w:r>
    </w:p>
    <w:p xmlns:wp14="http://schemas.microsoft.com/office/word/2010/wordml" w14:paraId="2B250698" wp14:textId="77777777">
      <w:pPr>
        <w:pStyle w:val="TITULO1"/>
        <w:bidi w:val="0"/>
        <w:rPr>
          <w:rFonts w:ascii="Arial" w:hAnsi="Arial" w:eastAsia="Arial" w:cs="Arial"/>
          <w:b/>
          <w:bCs/>
          <w:color w:val="000000" w:themeColor="dark1"/>
          <w:sz w:val="36"/>
          <w:szCs w:val="36"/>
          <w:lang w:val="pt-BR"/>
        </w:rPr>
      </w:pPr>
      <w:bookmarkStart w:name="__RefHeading___Toc588_3028258864" w:id="40"/>
      <w:bookmarkStart w:name="_Toc1759982456" w:id="41"/>
      <w:bookmarkEnd w:id="40"/>
      <w:r>
        <w:rPr>
          <w:lang w:val="pt-BR"/>
        </w:rPr>
        <w:t>5. Benefícios da Computação em Nuvem</w:t>
      </w:r>
      <w:bookmarkEnd w:id="41"/>
    </w:p>
    <w:p xmlns:wp14="http://schemas.microsoft.com/office/word/2010/wordml" w14:paraId="765238C8" wp14:textId="77777777">
      <w:pPr>
        <w:pStyle w:val="SUBTITULO1"/>
        <w:rPr>
          <w:rFonts w:ascii="Arial" w:hAnsi="Arial" w:eastAsia="Arial" w:cs="Arial"/>
          <w:color w:val="000000" w:themeColor="dark1"/>
          <w:sz w:val="20"/>
          <w:szCs w:val="20"/>
          <w:lang w:val="pt-BR"/>
        </w:rPr>
      </w:pPr>
      <w:bookmarkStart w:name="__RefHeading___Toc602_3028258864" w:id="42"/>
      <w:bookmarkStart w:name="_Toc1464647426" w:id="43"/>
      <w:bookmarkEnd w:id="42"/>
      <w:r>
        <w:rPr>
          <w:lang w:val="pt-BR"/>
        </w:rPr>
        <w:t>5.1 Custo</w:t>
      </w:r>
      <w:bookmarkEnd w:id="43"/>
    </w:p>
    <w:p xmlns:wp14="http://schemas.microsoft.com/office/word/2010/wordml" w14:paraId="0407E5A6" wp14:textId="77777777">
      <w:pPr>
        <w:pStyle w:val="NORMAL1"/>
        <w:rPr>
          <w:rFonts w:ascii="Arial" w:hAnsi="Arial" w:eastAsia="Arial" w:cs="Arial"/>
          <w:b/>
          <w:bCs/>
          <w:color w:val="000000" w:themeColor="dark1"/>
          <w:sz w:val="36"/>
          <w:szCs w:val="36"/>
          <w:lang w:val="pt-BR"/>
        </w:rPr>
      </w:pPr>
      <w:bookmarkStart w:name="__RefHeading___Toc624_3028258864" w:id="44"/>
      <w:bookmarkEnd w:id="44"/>
      <w:r>
        <w:rPr>
          <w:lang w:val="pt-BR"/>
        </w:rPr>
        <w:t>Com a nuvem, as empresas eliminam o capital gasto na aquisição de hardware e software, além de despesas relacionadas ao gerenciamento de data centers locais.</w:t>
      </w:r>
    </w:p>
    <w:p xmlns:wp14="http://schemas.microsoft.com/office/word/2010/wordml" w14:paraId="70DF9E56" wp14:textId="77777777">
      <w:pPr>
        <w:pStyle w:val="Normal"/>
        <w:rPr/>
      </w:pPr>
      <w:r>
        <w:rPr/>
      </w:r>
      <w:r>
        <w:br w:type="page"/>
      </w:r>
    </w:p>
    <w:p xmlns:wp14="http://schemas.microsoft.com/office/word/2010/wordml" w14:paraId="50C27B0F" wp14:textId="77777777">
      <w:pPr>
        <w:pStyle w:val="SUBTITULO1"/>
        <w:spacing w:before="0" w:after="240"/>
        <w:rPr>
          <w:lang w:val="pt-BR"/>
        </w:rPr>
      </w:pPr>
      <w:bookmarkStart w:name="__RefHeading___Toc600_3028258864" w:id="45"/>
      <w:bookmarkStart w:name="_Toc2141767867" w:id="46"/>
      <w:bookmarkEnd w:id="45"/>
      <w:r>
        <w:rPr>
          <w:lang w:val="pt-BR"/>
        </w:rPr>
        <w:t>5.2 Escalabilidade e Elasticidade</w:t>
      </w:r>
      <w:bookmarkEnd w:id="46"/>
    </w:p>
    <w:p xmlns:wp14="http://schemas.microsoft.com/office/word/2010/wordml" w14:paraId="0F419FF6" wp14:textId="77777777">
      <w:pPr>
        <w:pStyle w:val="NORMAL1"/>
      </w:pPr>
      <w:r w:rsidR="5ABA9E2F">
        <w:rPr>
          <w:lang w:val="pt-BR"/>
        </w:rPr>
        <w:t>A computação em nuvem permite que empresas aumentem ou reduzam rapidamente seus recursos conforme as necessidades, sem custos adicionais de infraestrutura física.</w:t>
      </w:r>
      <w:r w:rsidR="5ABA9E2F">
        <w:rPr>
          <w:lang w:val="pt-BR"/>
        </w:rPr>
        <w:t xml:space="preserve"> </w:t>
      </w:r>
      <w:r>
        <mc:AlternateContent>
          <mc:Choice Requires="wps">
            <w:drawing>
              <wp:anchor xmlns:wp14="http://schemas.microsoft.com/office/word/2010/wordprocessingDrawing" distT="0" distB="0" distL="0" distR="0" simplePos="0" relativeHeight="7" behindDoc="0" locked="0" layoutInCell="0" allowOverlap="1" wp14:anchorId="44FB46E5" wp14:editId="7777777">
                <wp:simplePos x="0" y="0"/>
                <wp:positionH relativeFrom="column">
                  <wp:align>center</wp:align>
                </wp:positionH>
                <wp:positionV relativeFrom="line">
                  <wp:posOffset>635</wp:posOffset>
                </wp:positionV>
                <wp:extent cx="3114675" cy="2049780"/>
                <wp:effectExtent l="0" t="0" r="0" b="0"/>
                <wp:wrapTopAndBottom/>
                <wp:docPr id="9" name="Frame5"/>
                <a:graphic xmlns:a="http://schemas.openxmlformats.org/drawingml/2006/main">
                  <a:graphicData uri="http://schemas.microsoft.com/office/word/2010/wordprocessingShape">
                    <wps:wsp>
                      <wps:cNvSpPr txBox="1"/>
                      <wps:spPr>
                        <a:xfrm>
                          <a:off x="0" y="0"/>
                          <a:ext cx="3114675" cy="2049780"/>
                        </a:xfrm>
                        <a:prstGeom prst="rect"/>
                        <a:solidFill>
                          <a:srgbClr val="FFFFFF"/>
                        </a:solidFill>
                      </wps:spPr>
                      <wps:txbx>
                        <w:txbxContent>
                          <w:p xmlns:wp14="http://schemas.microsoft.com/office/word/2010/wordml" w14:paraId="4FEF4BB8" wp14:textId="77777777">
                            <w:pPr>
                              <w:pStyle w:val="Figure"/>
                              <w:spacing w:before="120" w:after="120"/>
                              <w:rPr/>
                            </w:pPr>
                            <w:bookmarkStart w:name="__RefHeading___Toc2020_3028258864" w:id="47"/>
                            <w:bookmarkEnd w:id="47"/>
                            <w:r>
                              <w:rPr/>
                              <w:drawing>
                                <wp:inline xmlns:wp14="http://schemas.microsoft.com/office/word/2010/wordprocessingDrawing" distT="0" distB="0" distL="0" distR="0" wp14:anchorId="1EEAEA5D" wp14:editId="7777777">
                                  <wp:extent cx="3114675" cy="146685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3114675" cy="1466850"/>
                                          </a:xfrm>
                                          <a:prstGeom prst="rect">
                                            <a:avLst/>
                                          </a:prstGeom>
                                        </pic:spPr>
                                      </pic:pic>
                                    </a:graphicData>
                                  </a:graphic>
                                </wp:inline>
                              </w:drawing>
                            </w:r>
                            <w:r>
                              <w:rPr/>
                              <w:t xml:space="preserve">Figure </w:t>
                            </w:r>
                            <w:r>
                              <w:rPr/>
                              <w:t>3</w:t>
                            </w:r>
                            <w:r>
                              <w:rPr/>
                              <w:t>: Gráfico ilustrando a elasticidade e escalabilidade de recursos na nuvem</w:t>
                            </w:r>
                          </w:p>
                        </w:txbxContent>
                      </wps:txbx>
                      <wps:bodyPr lIns="0" tIns="0" rIns="0" bIns="0" anchor="t">
                        <a:noAutofit/>
                      </wps:bodyPr>
                    </wps:wsp>
                  </a:graphicData>
                </a:graphic>
                <wp14:sizeRelH relativeFrom="margin">
                  <wp14:pctWidth>100000</wp14:pctWidth>
                </wp14:sizeRelH>
              </wp:anchor>
            </w:drawing>
          </mc:Choice>
          <mc:Fallback>
            <w:pict w14:anchorId="5D7FAA8F">
              <v:rect style="position:absolute;rotation:-0;width:245.25pt;height:161.4pt;mso-wrap-distance-left:0pt;mso-wrap-distance-right:0pt;mso-wrap-distance-top:0pt;mso-wrap-distance-bottom:0pt;margin-top:0pt;mso-position-vertical:top;mso-position-vertical-relative:text;margin-left:0pt;mso-position-horizontal:center;mso-position-horizontal-relative:text">
                <v:textbox inset="0in,0in,0in,0in">
                  <w:txbxContent>
                    <w:p w14:paraId="0CCEE4FC" wp14:textId="77777777">
                      <w:pPr>
                        <w:pStyle w:val="Figure"/>
                        <w:spacing w:before="120" w:after="120"/>
                        <w:rPr/>
                      </w:pPr>
                      <w:r>
                        <w:rPr/>
                        <w:drawing>
                          <wp:inline xmlns:wp14="http://schemas.microsoft.com/office/word/2010/wordprocessingDrawing" distT="0" distB="0" distL="0" distR="0" wp14:anchorId="4911AAA1" wp14:editId="7777777">
                            <wp:extent cx="3114675" cy="146685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7"/>
                                    <a:stretch>
                                      <a:fillRect/>
                                    </a:stretch>
                                  </pic:blipFill>
                                  <pic:spPr bwMode="auto">
                                    <a:xfrm>
                                      <a:off x="0" y="0"/>
                                      <a:ext cx="3114675" cy="1466850"/>
                                    </a:xfrm>
                                    <a:prstGeom prst="rect">
                                      <a:avLst/>
                                    </a:prstGeom>
                                  </pic:spPr>
                                </pic:pic>
                              </a:graphicData>
                            </a:graphic>
                          </wp:inline>
                        </w:drawing>
                      </w:r>
                      <w:r>
                        <w:rPr/>
                        <w:t xml:space="preserve">Figure </w:t>
                      </w:r>
                      <w:r>
                        <w:rPr/>
                        <w:t>3</w:t>
                      </w:r>
                      <w:r>
                        <w:rPr/>
                        <w:t>: Gráfico ilustrando a elasticidade e escalabilidade de recursos na nuvem</w:t>
                      </w:r>
                    </w:p>
                  </w:txbxContent>
                </v:textbox>
                <w10:wrap type="topAndBottom"/>
              </v:rect>
            </w:pict>
          </mc:Fallback>
        </mc:AlternateContent>
      </w:r>
    </w:p>
    <w:p xmlns:wp14="http://schemas.microsoft.com/office/word/2010/wordml" w14:paraId="738610EB" wp14:textId="77777777">
      <w:pPr>
        <w:pStyle w:val="SUBTITULO1"/>
        <w:rPr>
          <w:rFonts w:ascii="Arial" w:hAnsi="Arial" w:eastAsia="Arial" w:cs="Arial"/>
          <w:b/>
          <w:bCs/>
          <w:color w:val="000000" w:themeColor="dark1"/>
          <w:sz w:val="36"/>
          <w:szCs w:val="36"/>
          <w:lang w:val="pt-BR"/>
        </w:rPr>
      </w:pPr>
      <w:r>
        <w:rPr/>
      </w:r>
    </w:p>
    <w:p xmlns:wp14="http://schemas.microsoft.com/office/word/2010/wordml" w14:paraId="432E12CA" wp14:textId="77777777">
      <w:pPr>
        <w:pStyle w:val="SUBTITULO1"/>
        <w:rPr>
          <w:rFonts w:ascii="Arial" w:hAnsi="Arial" w:eastAsia="Arial" w:cs="Arial"/>
          <w:b/>
          <w:bCs/>
          <w:color w:val="000000" w:themeColor="dark1"/>
          <w:sz w:val="36"/>
          <w:szCs w:val="36"/>
          <w:lang w:val="pt-BR"/>
        </w:rPr>
      </w:pPr>
      <w:bookmarkStart w:name="__RefHeading___Toc598_3028258864" w:id="49"/>
      <w:bookmarkStart w:name="_Toc106280409" w:id="50"/>
      <w:bookmarkEnd w:id="49"/>
      <w:r>
        <w:rPr>
          <w:lang w:val="pt-BR"/>
        </w:rPr>
        <w:t>5.3 Desempenho e Confiabilidade</w:t>
      </w:r>
      <w:bookmarkEnd w:id="50"/>
    </w:p>
    <w:p xmlns:wp14="http://schemas.microsoft.com/office/word/2010/wordml" w14:paraId="76EFF30F" wp14:textId="77777777">
      <w:pPr>
        <w:pStyle w:val="NORMAL1"/>
        <w:rPr>
          <w:rFonts w:ascii="Arial" w:hAnsi="Arial" w:eastAsia="Arial" w:cs="Arial"/>
          <w:color w:val="000000" w:themeColor="dark1"/>
          <w:sz w:val="20"/>
          <w:szCs w:val="20"/>
          <w:lang w:val="pt-BR"/>
        </w:rPr>
      </w:pPr>
      <w:bookmarkStart w:name="__RefHeading___Toc620_3028258864" w:id="51"/>
      <w:bookmarkEnd w:id="51"/>
      <w:r>
        <w:rPr>
          <w:lang w:val="pt-BR"/>
        </w:rPr>
        <w:t>Os provedores de nuvem operam data centers ao redor do mundo, com infraestrutura avançada e redundância, garantindo maior confiabilidade para seus clientes.</w:t>
      </w:r>
    </w:p>
    <w:p xmlns:wp14="http://schemas.microsoft.com/office/word/2010/wordml" w14:paraId="4A3244C3" wp14:textId="77777777">
      <w:pPr>
        <w:pStyle w:val="TITULO1"/>
        <w:rPr>
          <w:rFonts w:ascii="Arial" w:hAnsi="Arial" w:eastAsia="Arial" w:cs="Arial"/>
          <w:color w:val="000000" w:themeColor="dark1"/>
          <w:sz w:val="20"/>
          <w:szCs w:val="20"/>
          <w:lang w:val="pt-BR"/>
        </w:rPr>
      </w:pPr>
      <w:bookmarkStart w:name="__RefHeading___Toc586_3028258864" w:id="52"/>
      <w:bookmarkStart w:name="_Toc1753605097" w:id="53"/>
      <w:bookmarkEnd w:id="52"/>
      <w:r>
        <w:rPr>
          <w:lang w:val="pt-BR"/>
        </w:rPr>
        <w:t>6. Desafios e Segurança na Computação em Nuvem</w:t>
      </w:r>
      <w:bookmarkEnd w:id="53"/>
    </w:p>
    <w:p xmlns:wp14="http://schemas.microsoft.com/office/word/2010/wordml" w14:paraId="4F51787F" wp14:textId="77777777">
      <w:pPr>
        <w:pStyle w:val="NORMAL1"/>
        <w:rPr>
          <w:rFonts w:ascii="Arial" w:hAnsi="Arial" w:eastAsia="Arial" w:cs="Arial"/>
          <w:b/>
          <w:bCs/>
          <w:color w:val="000000" w:themeColor="dark1"/>
          <w:sz w:val="48"/>
          <w:szCs w:val="48"/>
          <w:lang w:val="pt-BR"/>
        </w:rPr>
      </w:pPr>
      <w:bookmarkStart w:name="__RefHeading___Toc618_3028258864" w:id="54"/>
      <w:bookmarkEnd w:id="54"/>
      <w:r>
        <w:rPr>
          <w:lang w:val="pt-BR"/>
        </w:rPr>
        <w:t xml:space="preserve">A segurança na nuvem é um dos principais desafios, pois envolve a proteção de dados em uma rede compartilhada. Os provedores oferecem políticas, tecnologias e controles avançados para manter os dados seguros, mas é importante que as organizações avaliem a conformidade e o nível de segurança de seus fornecedores </w:t>
      </w:r>
      <w:r>
        <w:rPr>
          <w:rFonts w:ascii="Arial" w:hAnsi="Arial"/>
          <w:lang w:val="pt-BR"/>
        </w:rPr>
        <w:t>de serviços.</w:t>
      </w:r>
    </w:p>
    <w:p xmlns:wp14="http://schemas.microsoft.com/office/word/2010/wordml" w14:paraId="4BE866D2" wp14:textId="77777777">
      <w:pPr>
        <w:pStyle w:val="TITULO1"/>
        <w:rPr>
          <w:rFonts w:ascii="Arial" w:hAnsi="Arial"/>
        </w:rPr>
      </w:pPr>
      <w:bookmarkStart w:name="__RefHeading___Toc584_3028258864" w:id="55"/>
      <w:bookmarkStart w:name="_Toc445985190" w:id="56"/>
      <w:bookmarkEnd w:id="55"/>
      <w:r>
        <w:rPr>
          <w:rFonts w:ascii="Arial" w:hAnsi="Arial"/>
          <w:lang w:val="pt-BR"/>
        </w:rPr>
        <w:t>7. Uso da Computação em Nuvem no Brasil</w:t>
      </w:r>
      <w:bookmarkEnd w:id="56"/>
    </w:p>
    <w:p xmlns:wp14="http://schemas.microsoft.com/office/word/2010/wordml" w14:paraId="134E8BDF" wp14:textId="77777777">
      <w:pPr>
        <w:pStyle w:val="NORMAL1"/>
        <w:rPr>
          <w:rFonts w:ascii="Arial" w:hAnsi="Arial"/>
        </w:rPr>
      </w:pPr>
      <w:bookmarkStart w:name="__RefHeading___Toc616_3028258864" w:id="57"/>
      <w:bookmarkEnd w:id="57"/>
      <w:r>
        <w:rPr>
          <w:rFonts w:ascii="Arial" w:hAnsi="Arial"/>
          <w:lang w:val="pt-BR"/>
        </w:rPr>
        <w:t>No Brasil, a adoção da computação em nuvem cresce rapidamente. A Centralx e a Katri foram pioneiras no país, oferecendo serviços de sincronização de dados e acesso remoto desde o início dos anos 2000. Hoje, grandes empresas e até mesmo pequenas startups estão adotando a tecnologia para otimizar suas operações.</w:t>
      </w:r>
    </w:p>
    <w:p xmlns:wp14="http://schemas.microsoft.com/office/word/2010/wordml" w14:paraId="516CD258" wp14:textId="77777777">
      <w:pPr>
        <w:pStyle w:val="TITULO1"/>
        <w:rPr>
          <w:rFonts w:ascii="Arial" w:hAnsi="Arial"/>
        </w:rPr>
      </w:pPr>
      <w:bookmarkStart w:name="__RefHeading___Toc582_3028258864" w:id="58"/>
      <w:bookmarkStart w:name="_Toc1170874069" w:id="59"/>
      <w:bookmarkEnd w:id="58"/>
      <w:r>
        <w:rPr>
          <w:rFonts w:ascii="Arial" w:hAnsi="Arial"/>
          <w:lang w:val="pt-BR"/>
        </w:rPr>
        <w:t>8. Conclusão</w:t>
      </w:r>
      <w:bookmarkEnd w:id="59"/>
    </w:p>
    <w:p xmlns:wp14="http://schemas.microsoft.com/office/word/2010/wordml" w14:paraId="598725B2" wp14:textId="77777777">
      <w:pPr>
        <w:pStyle w:val="NORMAL1"/>
        <w:rPr>
          <w:rFonts w:ascii="Arial" w:hAnsi="Arial"/>
        </w:rPr>
      </w:pPr>
      <w:bookmarkStart w:name="__RefHeading___Toc614_3028258864" w:id="60"/>
      <w:bookmarkEnd w:id="60"/>
      <w:r>
        <w:rPr>
          <w:rFonts w:ascii="Arial" w:hAnsi="Arial"/>
          <w:lang w:val="pt-BR"/>
        </w:rPr>
        <w:t>A computação em nuvem revolucionou a maneira como as organizações gerenciam e utilizam recursos de TI. Com modelos de serviço flexíveis, escalabilidade, custo-benefício e uma gama variada de aplicações, a nuvem continua a transformar o ambiente corporativo. No entanto, a segurança e a confiabilidade ainda são desafios a serem superados, exigindo que as empresas implementem boas práticas de gerenciamento de dados e selecionem provedores de confiança.</w:t>
      </w:r>
      <w:r>
        <w:br w:type="page"/>
      </w:r>
    </w:p>
    <w:p xmlns:wp14="http://schemas.microsoft.com/office/word/2010/wordml" w14:paraId="637805D2" wp14:textId="77777777">
      <w:pPr>
        <w:pStyle w:val="NORMAL1"/>
        <w:spacing w:before="0" w:after="160"/>
        <w:rPr>
          <w:rFonts w:ascii="Arial" w:hAnsi="Arial"/>
          <w:lang w:val="pt-BR"/>
        </w:rPr>
      </w:pPr>
      <w:r>
        <w:rPr>
          <w:rFonts w:ascii="Arial" w:hAnsi="Arial"/>
          <w:lang w:val="pt-BR"/>
        </w:rPr>
      </w:r>
    </w:p>
    <w:p xmlns:wp14="http://schemas.microsoft.com/office/word/2010/wordml" w14:paraId="16474163" wp14:textId="77777777">
      <w:pPr>
        <w:pStyle w:val="TITULO1"/>
        <w:rPr>
          <w:rFonts w:ascii="Arial" w:hAnsi="Arial"/>
        </w:rPr>
      </w:pPr>
      <w:bookmarkStart w:name="__RefHeading___Toc580_3028258864" w:id="61"/>
      <w:bookmarkStart w:name="_Toc80747524" w:id="62"/>
      <w:bookmarkEnd w:id="61"/>
      <w:r>
        <w:rPr>
          <w:rFonts w:ascii="Arial" w:hAnsi="Arial"/>
          <w:lang w:val="pt-BR"/>
        </w:rPr>
        <w:t>9. Referências</w:t>
      </w:r>
      <w:bookmarkEnd w:id="62"/>
    </w:p>
    <w:p xmlns:wp14="http://schemas.microsoft.com/office/word/2010/wordml" w14:paraId="08C381CE" wp14:textId="77777777">
      <w:pPr>
        <w:pStyle w:val="ListParagraph"/>
        <w:numPr>
          <w:ilvl w:val="0"/>
          <w:numId w:val="1"/>
        </w:numPr>
        <w:spacing w:before="0" w:after="0"/>
        <w:contextualSpacing/>
        <w:jc w:val="left"/>
        <w:rPr/>
      </w:pPr>
      <w:r w:rsidRPr="5ABA9E2F" w:rsidR="5ABA9E2F">
        <w:rPr>
          <w:rFonts w:ascii="Arial" w:hAnsi="Arial" w:eastAsia="Arial" w:cs="Arial"/>
          <w:color w:val="000000" w:themeColor="text1" w:themeTint="FF" w:themeShade="FF"/>
          <w:sz w:val="24"/>
          <w:szCs w:val="24"/>
          <w:lang w:val="pt-BR"/>
        </w:rPr>
        <w:t xml:space="preserve">Wikipedia. Computação em Nuvem. Disponível em: </w:t>
      </w:r>
      <w:hyperlink r:id="R1c15cb55ce004116">
        <w:r w:rsidRPr="5ABA9E2F" w:rsidR="5ABA9E2F">
          <w:rPr>
            <w:rStyle w:val="Hyperlink"/>
            <w:rFonts w:ascii="Arial" w:hAnsi="Arial" w:eastAsia="Arial" w:cs="Arial"/>
            <w:color w:val="0070C0"/>
            <w:sz w:val="24"/>
            <w:szCs w:val="24"/>
            <w:lang w:val="pt-BR"/>
          </w:rPr>
          <w:t>https://pt.wikipedia.org/wiki/Computa%C3%A7%C3%A3o_em_nuvem</w:t>
        </w:r>
      </w:hyperlink>
      <w:r w:rsidRPr="5ABA9E2F" w:rsidR="5ABA9E2F">
        <w:rPr>
          <w:rFonts w:ascii="Arial" w:hAnsi="Arial" w:eastAsia="Arial" w:cs="Arial"/>
          <w:color w:val="000000" w:themeColor="text1" w:themeTint="FF" w:themeShade="FF"/>
          <w:sz w:val="24"/>
          <w:szCs w:val="24"/>
          <w:lang w:val="pt-BR"/>
        </w:rPr>
        <w:t>. Acesso em: 07 out. 2024.</w:t>
      </w:r>
    </w:p>
    <w:p xmlns:wp14="http://schemas.microsoft.com/office/word/2010/wordml" w14:paraId="463F29E8" wp14:textId="77777777">
      <w:pPr>
        <w:pStyle w:val="ListParagraph"/>
        <w:numPr>
          <w:ilvl w:val="0"/>
          <w:numId w:val="0"/>
        </w:numPr>
        <w:spacing w:before="0" w:after="0"/>
        <w:ind w:left="720" w:hanging="0"/>
        <w:contextualSpacing/>
        <w:jc w:val="left"/>
        <w:rPr>
          <w:rFonts w:ascii="Arial" w:hAnsi="Arial" w:eastAsia="Arial" w:cs="Arial"/>
          <w:color w:val="000000" w:themeColor="dark1"/>
          <w:sz w:val="24"/>
          <w:szCs w:val="24"/>
          <w:lang w:val="pt-BR"/>
        </w:rPr>
      </w:pPr>
      <w:r>
        <w:rPr/>
      </w:r>
    </w:p>
    <w:p xmlns:wp14="http://schemas.microsoft.com/office/word/2010/wordml" w14:paraId="0EE6FE05" wp14:textId="77777777">
      <w:pPr>
        <w:pStyle w:val="ListParagraph"/>
        <w:numPr>
          <w:ilvl w:val="0"/>
          <w:numId w:val="1"/>
        </w:numPr>
        <w:spacing w:before="0" w:after="0"/>
        <w:contextualSpacing/>
        <w:jc w:val="left"/>
        <w:rPr/>
      </w:pPr>
      <w:r w:rsidRPr="5ABA9E2F" w:rsidR="5ABA9E2F">
        <w:rPr>
          <w:rFonts w:ascii="Arial" w:hAnsi="Arial" w:eastAsia="Arial" w:cs="Arial"/>
          <w:color w:val="000000" w:themeColor="text1" w:themeTint="FF" w:themeShade="FF"/>
          <w:sz w:val="24"/>
          <w:szCs w:val="24"/>
          <w:lang w:val="pt-BR"/>
        </w:rPr>
        <w:t xml:space="preserve">AWS. What is Cloud Computing?. Disponível em: </w:t>
      </w:r>
      <w:hyperlink r:id="R2ea9c6569b004585">
        <w:r w:rsidRPr="5ABA9E2F" w:rsidR="5ABA9E2F">
          <w:rPr>
            <w:rStyle w:val="Hyperlink"/>
            <w:rFonts w:ascii="Arial" w:hAnsi="Arial" w:eastAsia="Arial" w:cs="Arial"/>
            <w:color w:val="0070C0"/>
            <w:sz w:val="24"/>
            <w:szCs w:val="24"/>
            <w:lang w:val="pt-BR"/>
          </w:rPr>
          <w:t>https://aws.amazon.com/pt/what-is-cloud-computing/</w:t>
        </w:r>
      </w:hyperlink>
      <w:r w:rsidRPr="5ABA9E2F" w:rsidR="5ABA9E2F">
        <w:rPr>
          <w:rFonts w:ascii="Arial" w:hAnsi="Arial" w:eastAsia="Arial" w:cs="Arial"/>
          <w:color w:val="000000" w:themeColor="text1" w:themeTint="FF" w:themeShade="FF"/>
          <w:sz w:val="24"/>
          <w:szCs w:val="24"/>
          <w:lang w:val="pt-BR"/>
        </w:rPr>
        <w:t>. Acesso em: 07 out. 2024.</w:t>
      </w:r>
    </w:p>
    <w:p xmlns:wp14="http://schemas.microsoft.com/office/word/2010/wordml" w14:paraId="3B7B4B86" wp14:textId="77777777">
      <w:pPr>
        <w:pStyle w:val="ListParagraph"/>
        <w:numPr>
          <w:ilvl w:val="0"/>
          <w:numId w:val="0"/>
        </w:numPr>
        <w:spacing w:before="0" w:after="0"/>
        <w:ind w:left="720" w:hanging="0"/>
        <w:contextualSpacing/>
        <w:jc w:val="left"/>
        <w:rPr>
          <w:rFonts w:ascii="Arial" w:hAnsi="Arial" w:eastAsia="Arial" w:cs="Arial"/>
          <w:color w:val="000000" w:themeColor="dark1"/>
          <w:sz w:val="24"/>
          <w:szCs w:val="24"/>
          <w:lang w:val="pt-BR"/>
        </w:rPr>
      </w:pPr>
      <w:r>
        <w:rPr/>
      </w:r>
    </w:p>
    <w:p xmlns:wp14="http://schemas.microsoft.com/office/word/2010/wordml" w14:paraId="6ACB5305" wp14:textId="77777777">
      <w:pPr>
        <w:pStyle w:val="ListParagraph"/>
        <w:numPr>
          <w:ilvl w:val="0"/>
          <w:numId w:val="1"/>
        </w:numPr>
        <w:spacing w:before="0" w:after="0"/>
        <w:contextualSpacing/>
        <w:jc w:val="left"/>
        <w:rPr/>
      </w:pPr>
      <w:r w:rsidRPr="5ABA9E2F" w:rsidR="5ABA9E2F">
        <w:rPr>
          <w:rFonts w:ascii="Arial" w:hAnsi="Arial" w:eastAsia="Arial" w:cs="Arial"/>
          <w:color w:val="000000" w:themeColor="text1" w:themeTint="FF" w:themeShade="FF"/>
          <w:sz w:val="24"/>
          <w:szCs w:val="24"/>
          <w:lang w:val="pt-BR"/>
        </w:rPr>
        <w:t xml:space="preserve">Microsoft Azure. Cloud Computing Dictionary. Disponível em: </w:t>
      </w:r>
      <w:hyperlink r:id="R7f3aeba222a24f71">
        <w:r w:rsidRPr="5ABA9E2F" w:rsidR="5ABA9E2F">
          <w:rPr>
            <w:rStyle w:val="Hyperlink"/>
            <w:rFonts w:ascii="Arial" w:hAnsi="Arial" w:eastAsia="Arial" w:cs="Arial"/>
            <w:color w:val="0070C0"/>
            <w:sz w:val="24"/>
            <w:szCs w:val="24"/>
            <w:lang w:val="pt-BR"/>
          </w:rPr>
          <w:t>https://azure.microsoft.com/pt-br/resources/cloud-computing-dictionary/what-is-cloud-computing</w:t>
        </w:r>
      </w:hyperlink>
      <w:r w:rsidRPr="5ABA9E2F" w:rsidR="5ABA9E2F">
        <w:rPr>
          <w:rFonts w:ascii="Arial" w:hAnsi="Arial" w:eastAsia="Arial" w:cs="Arial"/>
          <w:color w:val="000000" w:themeColor="text1" w:themeTint="FF" w:themeShade="FF"/>
          <w:sz w:val="24"/>
          <w:szCs w:val="24"/>
          <w:lang w:val="pt-BR"/>
        </w:rPr>
        <w:t xml:space="preserve">. </w:t>
      </w:r>
      <w:r w:rsidRPr="5ABA9E2F" w:rsidR="5ABA9E2F">
        <w:rPr>
          <w:rFonts w:ascii="Arial" w:hAnsi="Arial" w:eastAsia="Arial" w:cs="Arial"/>
          <w:color w:val="000000" w:themeColor="text1" w:themeTint="FF" w:themeShade="FF"/>
          <w:sz w:val="24"/>
          <w:szCs w:val="24"/>
          <w:lang w:val="pt-BR"/>
        </w:rPr>
        <w:t>Acesso em: 07 out. 2024.</w:t>
      </w:r>
    </w:p>
    <w:p xmlns:wp14="http://schemas.microsoft.com/office/word/2010/wordml" w14:paraId="3A0FF5F2" wp14:textId="77777777">
      <w:pPr>
        <w:pStyle w:val="ListParagraph"/>
        <w:numPr>
          <w:ilvl w:val="0"/>
          <w:numId w:val="0"/>
        </w:numPr>
        <w:spacing w:before="0" w:after="0"/>
        <w:ind w:left="720" w:hanging="0"/>
        <w:contextualSpacing/>
        <w:jc w:val="left"/>
        <w:rPr>
          <w:rFonts w:ascii="Arial" w:hAnsi="Arial" w:eastAsia="Arial" w:cs="Arial"/>
          <w:color w:val="000000" w:themeColor="dark1"/>
          <w:sz w:val="24"/>
          <w:szCs w:val="24"/>
          <w:lang w:val="pt-BR"/>
        </w:rPr>
      </w:pPr>
      <w:r>
        <w:rPr/>
      </w:r>
    </w:p>
    <w:p xmlns:wp14="http://schemas.microsoft.com/office/word/2010/wordml" w14:paraId="40166AD3" wp14:textId="77777777">
      <w:pPr>
        <w:pStyle w:val="ListParagraph"/>
        <w:numPr>
          <w:ilvl w:val="0"/>
          <w:numId w:val="1"/>
        </w:numPr>
        <w:rPr/>
      </w:pPr>
      <w:r w:rsidRPr="5ABA9E2F" w:rsidR="5ABA9E2F">
        <w:rPr>
          <w:rFonts w:ascii="Arial" w:hAnsi="Arial"/>
        </w:rPr>
        <w:t xml:space="preserve">TECNOMEGA. Conheça os modelos IaaS, PaaS e SaaS. Disponível em: </w:t>
      </w:r>
      <w:hyperlink r:id="R4052318972314799">
        <w:r w:rsidRPr="5ABA9E2F" w:rsidR="5ABA9E2F">
          <w:rPr>
            <w:rStyle w:val="Hyperlink"/>
            <w:rFonts w:ascii="Arial" w:hAnsi="Arial"/>
            <w:color w:val="0070C0"/>
          </w:rPr>
          <w:t>https://tecnomega.com.br/blog/conheca-os-modelos-iaas-paas-saas/</w:t>
        </w:r>
      </w:hyperlink>
      <w:r w:rsidRPr="5ABA9E2F" w:rsidR="5ABA9E2F">
        <w:rPr>
          <w:rFonts w:ascii="Arial" w:hAnsi="Arial"/>
          <w:color w:val="auto"/>
        </w:rPr>
        <w:t>.</w:t>
      </w:r>
      <w:r w:rsidRPr="5ABA9E2F" w:rsidR="5ABA9E2F">
        <w:rPr>
          <w:rFonts w:ascii="Arial" w:hAnsi="Arial"/>
          <w:color w:val="auto"/>
        </w:rPr>
        <w:t xml:space="preserve"> </w:t>
      </w:r>
      <w:r w:rsidRPr="5ABA9E2F" w:rsidR="5ABA9E2F">
        <w:rPr>
          <w:rFonts w:ascii="Arial" w:hAnsi="Arial"/>
        </w:rPr>
        <w:t>Acesso em: 08 out. 2024.</w:t>
      </w:r>
    </w:p>
    <w:p xmlns:wp14="http://schemas.microsoft.com/office/word/2010/wordml" w14:paraId="5630AD66" wp14:textId="77777777">
      <w:pPr>
        <w:pStyle w:val="ListParagraph"/>
        <w:numPr>
          <w:ilvl w:val="0"/>
          <w:numId w:val="0"/>
        </w:numPr>
        <w:ind w:left="720" w:hanging="0"/>
        <w:rPr>
          <w:rFonts w:ascii="Arial" w:hAnsi="Arial"/>
        </w:rPr>
      </w:pPr>
      <w:r>
        <w:rPr/>
      </w:r>
    </w:p>
    <w:p xmlns:wp14="http://schemas.microsoft.com/office/word/2010/wordml" w14:paraId="7DD6AB8C" wp14:textId="77777777">
      <w:pPr>
        <w:pStyle w:val="ListParagraph"/>
        <w:numPr>
          <w:ilvl w:val="0"/>
          <w:numId w:val="1"/>
        </w:numPr>
        <w:rPr/>
      </w:pPr>
      <w:r w:rsidRPr="5ABA9E2F" w:rsidR="5ABA9E2F">
        <w:rPr>
          <w:rFonts w:ascii="Arial" w:hAnsi="Arial"/>
        </w:rPr>
        <w:t xml:space="preserve">IPNEWS. Pesquisa revela aumento da adesão de empresas de pequeno porte à computação em nuvem. Disponível em: </w:t>
      </w:r>
      <w:hyperlink r:id="R0172e7da89f54ade">
        <w:r w:rsidRPr="5ABA9E2F" w:rsidR="5ABA9E2F">
          <w:rPr>
            <w:rStyle w:val="Hyperlink"/>
            <w:rFonts w:ascii="Arial" w:hAnsi="Arial"/>
            <w:color w:val="0070C0"/>
          </w:rPr>
          <w:t>https://ipnews.com.br/pesquisa-revela-aumento-da-adesao-de-empresas-de-pequeno-porte-a-computacao-em-nuvem/</w:t>
        </w:r>
      </w:hyperlink>
      <w:r w:rsidRPr="5ABA9E2F" w:rsidR="5ABA9E2F">
        <w:rPr>
          <w:rFonts w:ascii="Arial" w:hAnsi="Arial"/>
        </w:rPr>
        <w:t>. Acesso em: 08 out. 2024.</w:t>
      </w:r>
    </w:p>
    <w:p xmlns:wp14="http://schemas.microsoft.com/office/word/2010/wordml" w14:paraId="61829076" wp14:textId="77777777">
      <w:pPr>
        <w:pStyle w:val="ListParagraph"/>
        <w:numPr>
          <w:ilvl w:val="0"/>
          <w:numId w:val="0"/>
        </w:numPr>
        <w:ind w:left="720" w:hanging="0"/>
        <w:rPr>
          <w:rFonts w:ascii="Arial" w:hAnsi="Arial"/>
        </w:rPr>
      </w:pPr>
      <w:r>
        <w:rPr/>
      </w:r>
    </w:p>
    <w:p xmlns:wp14="http://schemas.microsoft.com/office/word/2010/wordml" w14:paraId="0AAA1908" wp14:textId="77777777">
      <w:pPr>
        <w:pStyle w:val="ListParagraph"/>
        <w:numPr>
          <w:ilvl w:val="0"/>
          <w:numId w:val="1"/>
        </w:numPr>
        <w:rPr/>
      </w:pPr>
      <w:r w:rsidRPr="5ABA9E2F" w:rsidR="5ABA9E2F">
        <w:rPr>
          <w:rFonts w:ascii="Arial" w:hAnsi="Arial"/>
        </w:rPr>
        <w:t xml:space="preserve">SOUZA, Felipe; CAVALCANTI, Danilo; FREITAS, Bruno. Computação em nuvem: conceitos e tecnologias. In: Anais do Simpósio Brasileiro de Redes de Computadores e Sistemas Distribuídos, 2013. Disponível em: </w:t>
      </w:r>
      <w:hyperlink r:id="Ra438cc07c6a340b1">
        <w:r w:rsidRPr="5ABA9E2F" w:rsidR="5ABA9E2F">
          <w:rPr>
            <w:rStyle w:val="Hyperlink"/>
            <w:rFonts w:ascii="Arial" w:hAnsi="Arial"/>
            <w:color w:val="0070C0"/>
          </w:rPr>
          <w:t>http://sbrc2013.unb.br/files/anais/minicursos/minicurso-5.pdf</w:t>
        </w:r>
      </w:hyperlink>
      <w:r w:rsidRPr="5ABA9E2F" w:rsidR="5ABA9E2F">
        <w:rPr>
          <w:rFonts w:ascii="Arial" w:hAnsi="Arial"/>
        </w:rPr>
        <w:t>. Acesso em: 08 out. 2024.</w:t>
      </w:r>
    </w:p>
    <w:p xmlns:wp14="http://schemas.microsoft.com/office/word/2010/wordml" w14:paraId="7BAB6A5F" wp14:textId="77777777">
      <w:pPr>
        <w:pStyle w:val="Normal"/>
        <w:jc w:val="left"/>
        <w:rPr>
          <w:rFonts w:ascii="Arial" w:hAnsi="Arial" w:eastAsia="Arial" w:cs="Arial"/>
          <w:b w:val="false"/>
          <w:bCs w:val="false"/>
          <w:i w:val="false"/>
          <w:i w:val="false"/>
          <w:iCs w:val="false"/>
          <w:caps w:val="false"/>
          <w:smallCaps w:val="false"/>
          <w:color w:val="000000" w:themeColor="dark1"/>
          <w:sz w:val="24"/>
          <w:szCs w:val="24"/>
          <w:lang w:val="pt-BR"/>
        </w:rPr>
      </w:pPr>
      <w:r>
        <w:rPr>
          <w:rFonts w:ascii="Arial" w:hAnsi="Arial" w:eastAsia="Arial" w:cs="Arial"/>
          <w:b w:val="false"/>
          <w:bCs w:val="false"/>
          <w:i w:val="false"/>
          <w:iCs w:val="false"/>
          <w:caps w:val="false"/>
          <w:smallCaps w:val="false"/>
          <w:color w:val="000000" w:themeColor="dark1"/>
          <w:sz w:val="24"/>
          <w:szCs w:val="24"/>
          <w:lang w:val="pt-BR"/>
        </w:rPr>
        <w:t xml:space="preserve">                                </w:t>
      </w:r>
    </w:p>
    <w:p xmlns:wp14="http://schemas.microsoft.com/office/word/2010/wordml" w14:paraId="2BA226A1" wp14:textId="77777777">
      <w:pPr>
        <w:pStyle w:val="Normal"/>
        <w:spacing w:before="0" w:after="160"/>
        <w:jc w:val="left"/>
        <w:rPr>
          <w:rFonts w:ascii="Arial" w:hAnsi="Arial" w:eastAsia="Arial" w:cs="Arial"/>
          <w:color w:val="000000" w:themeColor="dark1"/>
        </w:rPr>
      </w:pPr>
      <w:r>
        <w:rPr>
          <w:rFonts w:ascii="Arial" w:hAnsi="Arial" w:eastAsia="Arial" w:cs="Arial"/>
          <w:color w:val="000000" w:themeColor="dark1"/>
        </w:rPr>
      </w:r>
    </w:p>
    <w:sectPr>
      <w:endnotePr>
        <w:numFmt w:val="lowerRoman"/>
      </w:endnotePr>
      <w:type w:val="nextPage"/>
      <w:pgSz w:w="11906" w:h="16838" w:orient="portrait"/>
      <w:pgMar w:top="1440" w:right="1440" w:bottom="1440" w:left="1440" w:header="0" w:footer="0" w:gutter="0"/>
      <w:pgNumType w:fmt="decimal"/>
      <w:formProt w:val="false"/>
      <w:textDirection w:val="lrTb"/>
      <w:docGrid w:type="default" w:linePitch="360" w:charSpace="0"/>
      <w:cols w:num="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type="separator" w:id="0">
    <w:p xmlns:wp14="http://schemas.microsoft.com/office/word/2010/wordml" w14:paraId="17AD93B2" wp14:textId="77777777">
      <w:r>
        <w:separator/>
      </w:r>
    </w:p>
  </w:endnote>
  <w:endnote w:type="continuationSeparator" w:id="1">
    <w:p xmlns:wp14="http://schemas.microsoft.com/office/word/2010/wordml" w14:paraId="0DE4B5B7" wp14:textId="77777777">
      <w:r>
        <w:continuationSeparator/>
      </w:r>
    </w:p>
  </w:endnote>
  <w:endnote w:id="2">
    <w:p xmlns:wp14="http://schemas.microsoft.com/office/word/2010/wordml" w14:paraId="0DF8DB91" wp14:textId="77777777">
      <w:pPr>
        <w:pStyle w:val="EndnoteText"/>
        <w:bidi w:val="0"/>
        <w:rPr/>
      </w:pPr>
      <w:r>
        <w:rPr>
          <w:rStyle w:val="EndnoteCharacters"/>
        </w:rPr>
        <w:endnoteRef/>
      </w:r>
      <w:r>
        <w:rPr/>
        <w:t xml:space="preserve"> </w:t>
      </w:r>
      <w:r>
        <w:rPr/>
        <w:t>Imagem 2: Diagrama comparando IaaS, PaaS e SaaS</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swiss"/>
    <w:pitch w:val="default"/>
  </w:font>
  <w:font w:name="Arial">
    <w:charset w:val="01"/>
    <w:family w:val="swiss"/>
    <w:pitch w:val="default"/>
  </w:font>
  <w:font w:name="Aptos Display">
    <w:charset w:val="01"/>
    <w:family w:val="swiss"/>
    <w:pitch w:val="default"/>
  </w:font>
  <w:font w:name="OpenSymbol">
    <w:altName w:val="Arial Unicode MS"/>
    <w:charset w:val="02"/>
    <w:family w:val="auto"/>
    <w:pitch w:val="default"/>
  </w:font>
  <w:font w:name="Calibri">
    <w:charset w:val="01"/>
    <w:family w:val="swiss"/>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5af37aaf"/>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nsid w:val="46e6d410"/>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endnotePr>
    <w:numFmt w:val="lowerRoman"/>
    <w:endnote w:id="0"/>
    <w:endnote w:id="1"/>
  </w:endnotePr>
  <w:compat>
    <w:compatSetting w:name="compatibilityMode" w:uri="http://schemas.microsoft.com/office/word" w:val="12"/>
  </w:compat>
  <w14:docId w14:val="21DCF8A1"/>
  <w15:docId w15:val="{4B600B6E-9538-40CC-8EAD-26C5D3AFE523}"/>
  <w:rsids>
    <w:rsidRoot w:val="2A4ECE40"/>
    <w:rsid w:val="2A4ECE40"/>
    <w:rsid w:val="5ABA9E2F"/>
    <w:rsid w:val="63960383"/>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ptos" w:hAnsi="Aptos" w:eastAsia="Aptos" w:cs="Tahoma"/>
        <w:sz w:val="24"/>
        <w:szCs w:val="24"/>
        <w:lang w:val="pt-BR"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160" w:line="278" w:lineRule="auto"/>
      <w:jc w:val="left"/>
    </w:pPr>
    <w:rPr>
      <w:rFonts w:ascii="Aptos" w:hAnsi="Aptos" w:eastAsia="Aptos"/>
      <w:color w:val="auto"/>
      <w:kern w:val="0"/>
      <w:sz w:val="24"/>
      <w:szCs w:val="24"/>
      <w:lang w:val="pt-BR" w:eastAsia="en-US" w:bidi="ar-SA"/>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character" w:styleId="DefaultParagraphFont">
    <w:name w:val="Default Paragraph Font"/>
    <w:qFormat/>
    <w:rPr/>
  </w:style>
  <w:style w:type="character" w:styleId="TITULO1Char">
    <w:name w:val="TITULO 1 Char"/>
    <w:basedOn w:val="DefaultParagraphFont"/>
    <w:link w:val="TITULO1"/>
    <w:qFormat/>
    <w:rPr>
      <w:rFonts w:ascii="Arial" w:hAnsi="Arial" w:eastAsia="Arial" w:cs="Arial"/>
      <w:b/>
      <w:bCs/>
      <w:color w:val="000000" w:themeColor="dark1"/>
      <w:sz w:val="28"/>
      <w:szCs w:val="28"/>
      <w:lang w:val="pt-BR"/>
    </w:rPr>
  </w:style>
  <w:style w:type="character" w:styleId="SUBTITULO1Char">
    <w:name w:val="SUB TITULO 1 Char"/>
    <w:basedOn w:val="DefaultParagraphFont"/>
    <w:link w:val="SUBTITULO1"/>
    <w:qFormat/>
    <w:rPr>
      <w:rFonts w:ascii="Arial" w:hAnsi="Arial" w:eastAsia="Arial" w:cs="Arial"/>
      <w:b/>
      <w:bCs/>
      <w:color w:val="000000" w:themeColor="dark1"/>
      <w:sz w:val="28"/>
      <w:szCs w:val="28"/>
      <w:lang w:val="pt-BR"/>
    </w:rPr>
  </w:style>
  <w:style w:type="character" w:styleId="NORMAL1Char">
    <w:name w:val="NORMAL 1 Char"/>
    <w:basedOn w:val="DefaultParagraphFont"/>
    <w:link w:val="NORMAL1"/>
    <w:qFormat/>
    <w:rPr>
      <w:rFonts w:ascii="Arial" w:hAnsi="Arial" w:eastAsia="Arial" w:cs="Arial"/>
      <w:color w:val="000000" w:themeColor="dark1"/>
      <w:sz w:val="24"/>
      <w:szCs w:val="24"/>
      <w:lang w:val="pt-BR"/>
    </w:rPr>
  </w:style>
  <w:style w:type="character" w:styleId="TitleChar">
    <w:name w:val="Title Char"/>
    <w:basedOn w:val="DefaultParagraphFont"/>
    <w:link w:val="Title"/>
    <w:qFormat/>
    <w:rPr>
      <w:rFonts w:ascii="Aptos Display" w:hAnsi="Aptos Display" w:eastAsia="Aptos" w:cs="Tahoma"/>
      <w:spacing w:val="-10"/>
      <w:kern w:val="2"/>
      <w:sz w:val="56"/>
      <w:szCs w:val="56"/>
    </w:rPr>
  </w:style>
  <w:style w:type="character" w:styleId="Hyperlink">
    <w:name w:val="Hyperlink"/>
    <w:basedOn w:val="DefaultParagraphFont"/>
    <w:rPr>
      <w:color w:val="0563C1" w:themeColor="hyperlink"/>
      <w:u w:val="single"/>
    </w:rPr>
  </w:style>
  <w:style w:type="character" w:styleId="EndnoteCharacters">
    <w:name w:val="Endnote Characters"/>
    <w:basedOn w:val="DefaultParagraphFont"/>
    <w:qFormat/>
    <w:rPr>
      <w:vertAlign w:val="superscript"/>
    </w:rPr>
  </w:style>
  <w:style w:type="character" w:styleId="EndnoteReference">
    <w:name w:val="endnote reference"/>
    <w:rPr>
      <w:vertAlign w:val="superscript"/>
    </w:rPr>
  </w:style>
  <w:style w:type="character" w:styleId="EndnoteTextChar">
    <w:name w:val="Endnote Text Char"/>
    <w:basedOn w:val="DefaultParagraphFont"/>
    <w:link w:val="EndnoteText"/>
    <w:qFormat/>
    <w:rPr>
      <w:sz w:val="20"/>
      <w:szCs w:val="20"/>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FootnoteReference">
    <w:name w:val="footnote reference"/>
    <w:rPr>
      <w:vertAlign w:val="superscript"/>
    </w:rPr>
  </w:style>
  <w:style w:type="character" w:styleId="FootnoteCharacters">
    <w:name w:val="Footnote Characters"/>
    <w:qFormat/>
    <w:rPr/>
  </w:style>
  <w:style w:type="paragraph" w:styleId="Heading">
    <w:name w:val="Heading"/>
    <w:basedOn w:val="Normal"/>
    <w:next w:val="BodyText"/>
    <w:qFormat/>
    <w:pPr>
      <w:keepNext w:val="true"/>
      <w:spacing w:before="240" w:after="120"/>
    </w:pPr>
    <w:rPr>
      <w:rFonts w:ascii="Calibri" w:hAnsi="Calibri" w:eastAsia="Arial Unicode MS" w:cs="Lucida Sans"/>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NORMAL1">
    <w:name w:val="NORMAL 1"/>
    <w:basedOn w:val="Normal"/>
    <w:link w:val="NORMAL1Char"/>
    <w:qFormat/>
    <w:pPr>
      <w:spacing w:line="360" w:lineRule="auto"/>
      <w:jc w:val="left"/>
    </w:pPr>
    <w:rPr>
      <w:rFonts w:ascii="Arial" w:hAnsi="Arial" w:eastAsia="Arial" w:cs="Arial"/>
      <w:color w:val="000000" w:themeColor="dark1"/>
      <w:sz w:val="24"/>
      <w:szCs w:val="24"/>
      <w:lang w:val="pt-BR"/>
    </w:rPr>
  </w:style>
  <w:style w:type="paragraph" w:styleId="SUBTITULO1">
    <w:name w:val="SUB TITULO 1"/>
    <w:basedOn w:val="Normal"/>
    <w:link w:val="SUBTITULO1Char"/>
    <w:qFormat/>
    <w:pPr>
      <w:spacing w:before="240" w:after="240"/>
      <w:jc w:val="left"/>
    </w:pPr>
    <w:rPr>
      <w:rFonts w:ascii="Arial" w:hAnsi="Arial" w:eastAsia="Arial" w:cs="Arial"/>
      <w:b/>
      <w:bCs/>
      <w:color w:val="000000" w:themeColor="dark1"/>
      <w:sz w:val="28"/>
      <w:szCs w:val="28"/>
      <w:lang w:val="pt-BR"/>
    </w:rPr>
  </w:style>
  <w:style w:type="paragraph" w:styleId="TITULO1">
    <w:name w:val="TITULO 1"/>
    <w:basedOn w:val="Normal"/>
    <w:link w:val="TITULO1Char"/>
    <w:qFormat/>
    <w:pPr>
      <w:jc w:val="left"/>
    </w:pPr>
    <w:rPr>
      <w:rFonts w:ascii="Arial" w:hAnsi="Arial" w:eastAsia="Arial" w:cs="Arial"/>
      <w:b/>
      <w:bCs/>
      <w:color w:val="000000" w:themeColor="dark1"/>
      <w:sz w:val="28"/>
      <w:szCs w:val="28"/>
      <w:lang w:val="pt-BR"/>
    </w:rPr>
  </w:style>
  <w:style w:type="paragraph" w:styleId="Title">
    <w:name w:val="Title"/>
    <w:basedOn w:val="Normal"/>
    <w:next w:val="TITULO1"/>
    <w:link w:val="TitleChar"/>
    <w:qFormat/>
    <w:pPr>
      <w:spacing w:before="0" w:after="0" w:line="240" w:lineRule="auto"/>
      <w:contextualSpacing/>
    </w:pPr>
    <w:rPr>
      <w:rFonts w:ascii="Aptos Display" w:hAnsi="Aptos Display" w:eastAsia="Aptos" w:cs="Tahoma"/>
      <w:spacing w:val="-10"/>
      <w:kern w:val="2"/>
      <w:sz w:val="56"/>
      <w:szCs w:val="56"/>
    </w:rPr>
  </w:style>
  <w:style w:type="paragraph" w:styleId="ListParagraph">
    <w:name w:val="List Paragraph"/>
    <w:basedOn w:val="Normal"/>
    <w:qFormat/>
    <w:pPr>
      <w:spacing w:before="0" w:after="160"/>
      <w:ind w:left="720"/>
      <w:contextualSpacing/>
    </w:pPr>
    <w:rPr/>
  </w:style>
  <w:style w:type="paragraph" w:styleId="EndnoteText">
    <w:name w:val="endnote text"/>
    <w:basedOn w:val="Normal"/>
    <w:link w:val="EndnoteTextChar"/>
    <w:pPr>
      <w:spacing w:before="0" w:after="0" w:line="240" w:lineRule="auto"/>
    </w:pPr>
    <w:rPr>
      <w:sz w:val="20"/>
      <w:szCs w:val="20"/>
    </w:rPr>
  </w:style>
  <w:style w:type="paragraph" w:styleId="IndexHeading">
    <w:name w:val="Index Heading"/>
    <w:basedOn w:val="Heading"/>
    <w:pPr>
      <w:suppressLineNumbers/>
      <w:ind w:left="0" w:hanging="0"/>
    </w:pPr>
    <w:rPr>
      <w:b/>
      <w:bCs/>
      <w:sz w:val="32"/>
      <w:szCs w:val="32"/>
    </w:rPr>
  </w:style>
  <w:style w:type="paragraph" w:styleId="TOCHeading">
    <w:name w:val="TOC Heading"/>
    <w:basedOn w:val="IndexHeading"/>
    <w:qFormat/>
    <w:pPr>
      <w:suppressLineNumbers/>
      <w:ind w:left="0" w:hanging="0"/>
    </w:pPr>
    <w:rPr>
      <w:b/>
      <w:bCs/>
      <w:sz w:val="32"/>
      <w:szCs w:val="32"/>
    </w:rPr>
  </w:style>
  <w:style w:type="paragraph" w:styleId="TOC3">
    <w:name w:val="toc 3"/>
    <w:basedOn w:val="Index"/>
    <w:pPr>
      <w:tabs>
        <w:tab w:val="clear" w:pos="708"/>
        <w:tab w:val="right" w:leader="dot" w:pos="8459"/>
      </w:tabs>
      <w:ind w:left="567" w:hanging="0"/>
    </w:pPr>
    <w:rPr/>
  </w:style>
  <w:style w:type="paragraph" w:styleId="TOC2">
    <w:name w:val="toc 2"/>
    <w:basedOn w:val="Index"/>
    <w:pPr>
      <w:tabs>
        <w:tab w:val="clear" w:pos="708"/>
        <w:tab w:val="right" w:leader="dot" w:pos="8743"/>
      </w:tabs>
      <w:ind w:left="283" w:hanging="0"/>
    </w:pPr>
    <w:rPr/>
  </w:style>
  <w:style w:type="paragraph" w:styleId="TOC1">
    <w:name w:val="toc 1"/>
    <w:basedOn w:val="Index"/>
    <w:pPr>
      <w:tabs>
        <w:tab w:val="clear" w:pos="708"/>
        <w:tab w:val="right" w:leader="dot" w:pos="9026"/>
      </w:tabs>
      <w:ind w:left="0" w:hanging="0"/>
    </w:pPr>
    <w:rPr/>
  </w:style>
  <w:style w:type="paragraph" w:styleId="FigureIndexHeading">
    <w:name w:val="Figure Index Heading"/>
    <w:basedOn w:val="IndexHeading"/>
    <w:qFormat/>
    <w:pPr>
      <w:suppressLineNumbers/>
      <w:ind w:left="0" w:hanging="0"/>
    </w:pPr>
    <w:rPr>
      <w:b/>
      <w:bCs/>
      <w:sz w:val="32"/>
      <w:szCs w:val="32"/>
    </w:rPr>
  </w:style>
  <w:style w:type="paragraph" w:styleId="Figure">
    <w:name w:val="Figure"/>
    <w:basedOn w:val="Caption"/>
    <w:qFormat/>
    <w:pPr/>
    <w:rPr/>
  </w:style>
  <w:style w:type="paragraph" w:styleId="Table">
    <w:name w:val="Table"/>
    <w:basedOn w:val="Caption"/>
    <w:qFormat/>
    <w:pPr/>
    <w:rPr/>
  </w:style>
  <w:style w:type="paragraph" w:styleId="Figura2">
    <w:name w:val="Figura2"/>
    <w:basedOn w:val="Caption"/>
    <w:qFormat/>
    <w:pPr/>
    <w:rPr/>
  </w:style>
  <w:style w:type="paragraph" w:styleId="TableofFigures">
    <w:name w:val="Table of Figures"/>
    <w:basedOn w:val="Index"/>
    <w:pPr>
      <w:tabs>
        <w:tab w:val="clear" w:pos="708"/>
        <w:tab w:val="right" w:leader="dot" w:pos="9026"/>
      </w:tabs>
      <w:ind w:left="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IndexHeading">
    <w:name w:val="Table Index Heading"/>
    <w:basedOn w:val="IndexHeading"/>
    <w:qFormat/>
    <w:pPr>
      <w:suppressLineNumbers/>
      <w:ind w:left="0" w:hanging="0"/>
    </w:pPr>
    <w:rPr>
      <w:b/>
      <w:bCs/>
      <w:sz w:val="32"/>
      <w:szCs w:val="32"/>
    </w:rPr>
  </w:style>
  <w:style w:type="paragraph" w:styleId="TableIndex1">
    <w:name w:val="Table Index 1"/>
    <w:basedOn w:val="Index"/>
    <w:qFormat/>
    <w:pPr>
      <w:tabs>
        <w:tab w:val="clear" w:pos="708"/>
        <w:tab w:val="right" w:leader="dot" w:pos="9026"/>
      </w:tabs>
      <w:ind w:left="0" w:hanging="0"/>
    </w:pPr>
    <w:rPr/>
  </w:style>
  <w:style w:type="numbering" w:styleId="NoList">
    <w:name w:val="No List"/>
    <w:qForma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1.png" Id="rId3" /><Relationship Type="http://schemas.openxmlformats.org/officeDocument/2006/relationships/image" Target="media/image2.jpeg" Id="rId4" /><Relationship Type="http://schemas.openxmlformats.org/officeDocument/2006/relationships/image" Target="media/image2.jpeg" Id="rId5" /><Relationship Type="http://schemas.openxmlformats.org/officeDocument/2006/relationships/image" Target="media/image3.png" Id="rId6" /><Relationship Type="http://schemas.openxmlformats.org/officeDocument/2006/relationships/image" Target="media/image3.png" Id="rId7" /><Relationship Type="http://schemas.openxmlformats.org/officeDocument/2006/relationships/endnotes" Target="endnotes.xml" Id="rId14" /><Relationship Type="http://schemas.openxmlformats.org/officeDocument/2006/relationships/numbering" Target="numbering.xml" Id="rId15" /><Relationship Type="http://schemas.openxmlformats.org/officeDocument/2006/relationships/fontTable" Target="fontTable.xml" Id="rId16" /><Relationship Type="http://schemas.openxmlformats.org/officeDocument/2006/relationships/settings" Target="settings.xml" Id="rId17" /><Relationship Type="http://schemas.openxmlformats.org/officeDocument/2006/relationships/theme" Target="theme/theme1.xml" Id="rId18" /><Relationship Type="http://schemas.openxmlformats.org/officeDocument/2006/relationships/hyperlink" Target="https://pt.wikipedia.org/wiki/Computa&#231;&#227;o_em_nuvem" TargetMode="External" Id="R1c15cb55ce004116" /><Relationship Type="http://schemas.openxmlformats.org/officeDocument/2006/relationships/hyperlink" Target="https://aws.amazon.com/pt/what-is-cloud-computing/" TargetMode="External" Id="R2ea9c6569b004585" /><Relationship Type="http://schemas.openxmlformats.org/officeDocument/2006/relationships/hyperlink" Target="https://azure.microsoft.com/pt-br/resources/cloud-computing-dictionary/what-is-cloud-computing" TargetMode="External" Id="R7f3aeba222a24f71" /><Relationship Type="http://schemas.openxmlformats.org/officeDocument/2006/relationships/hyperlink" Target="https://tecnomega.com.br/blog/conheca-os-modelos-iaas-paas-saas/" TargetMode="External" Id="R4052318972314799" /><Relationship Type="http://schemas.openxmlformats.org/officeDocument/2006/relationships/hyperlink" Target="https://ipnews.com.br/pesquisa-revela-aumento-da-adesao-de-empresas-de-pequeno-porte-a-computacao-em-nuvem/" TargetMode="External" Id="R0172e7da89f54ade" /><Relationship Type="http://schemas.openxmlformats.org/officeDocument/2006/relationships/hyperlink" Target="http://sbrc2013.unb.br/files/anais/minicursos/minicurso-5.pdf" TargetMode="External" Id="Ra438cc07c6a340b1"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2024-10-07T23:32:30.0000000Z</dcterms:created>
  <dc:creator>ALAN NEVES RIBEIRO</dc:creator>
  <dc:description/>
  <dc:language>en-US</dc:language>
  <lastModifiedBy>ALAN NEVES RIBEIRO</lastModifiedBy>
  <dcterms:modified xsi:type="dcterms:W3CDTF">2024-10-08T20:08:21.7645057Z</dcterms:modified>
  <revision>3</revision>
  <dc:subject/>
  <dc:title/>
</coreProperties>
</file>

<file path=docProps/custom.xml><?xml version="1.0" encoding="utf-8"?>
<Properties xmlns="http://schemas.openxmlformats.org/officeDocument/2006/custom-properties" xmlns:vt="http://schemas.openxmlformats.org/officeDocument/2006/docPropsVTypes"/>
</file>