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F368" w14:textId="77777777" w:rsidR="00A72EE7" w:rsidRDefault="00A72EE7" w:rsidP="00A72EE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Ryan Chen</w:t>
      </w:r>
      <w:r>
        <w:rPr>
          <w:rFonts w:ascii="Times New Roman" w:eastAsia="Times New Roman" w:hAnsi="Times New Roman" w:cs="Times New Roman"/>
        </w:rPr>
        <w:tab/>
        <w:t>893219394</w:t>
      </w:r>
    </w:p>
    <w:p w14:paraId="25CBCB9A" w14:textId="77777777" w:rsidR="00A72EE7" w:rsidRDefault="00A72EE7" w:rsidP="00A72EE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Frank Ngo</w:t>
      </w:r>
      <w:r>
        <w:rPr>
          <w:rFonts w:ascii="Times New Roman" w:eastAsia="Times New Roman" w:hAnsi="Times New Roman" w:cs="Times New Roman"/>
        </w:rPr>
        <w:tab/>
        <w:t>889272738</w:t>
      </w:r>
    </w:p>
    <w:p w14:paraId="164E9F4D" w14:textId="77777777" w:rsidR="00A72EE7" w:rsidRDefault="00A72EE7" w:rsidP="00A72EE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CPSC 481</w:t>
      </w:r>
    </w:p>
    <w:p w14:paraId="614203F8" w14:textId="77777777" w:rsidR="00A72EE7" w:rsidRDefault="00A72EE7" w:rsidP="00A72EE7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5</w:t>
      </w:r>
    </w:p>
    <w:p w14:paraId="3C9F275F" w14:textId="77777777" w:rsidR="00A72EE7" w:rsidRDefault="00A72EE7" w:rsidP="00A72EE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apple_gan.py</w:t>
      </w:r>
    </w:p>
    <w:p w14:paraId="40B63F07" w14:textId="77777777" w:rsidR="00A72EE7" w:rsidRDefault="00A72EE7" w:rsidP="00A72EE7">
      <w:pPr>
        <w:spacing w:line="360" w:lineRule="auto"/>
        <w:rPr>
          <w:rFonts w:ascii="Times New Roman" w:eastAsia="Times New Roman" w:hAnsi="Times New Roman" w:cs="Times New Roman"/>
        </w:rPr>
      </w:pPr>
    </w:p>
    <w:p w14:paraId="2A9CCF61" w14:textId="77777777" w:rsidR="00A72EE7" w:rsidRDefault="00A72EE7" w:rsidP="00A72E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GUI.py</w:t>
      </w:r>
    </w:p>
    <w:p w14:paraId="5CCC7BED" w14:textId="77777777" w:rsidR="00A72EE7" w:rsidRDefault="00A72EE7" w:rsidP="00A72E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GUI.py uses the </w:t>
      </w:r>
      <w:proofErr w:type="spellStart"/>
      <w:r>
        <w:rPr>
          <w:rFonts w:ascii="Times New Roman" w:eastAsia="Times New Roman" w:hAnsi="Times New Roman" w:cs="Times New Roman"/>
        </w:rPr>
        <w:t>tkinter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tkinter.messagebox</w:t>
      </w:r>
      <w:proofErr w:type="spellEnd"/>
      <w:r>
        <w:rPr>
          <w:rFonts w:ascii="Times New Roman" w:eastAsia="Times New Roman" w:hAnsi="Times New Roman" w:cs="Times New Roman"/>
        </w:rPr>
        <w:t xml:space="preserve"> libraries to display windows, canvases, buttons, and prompts. We did some research on how to use the libraries, but the code is 100% original.</w:t>
      </w:r>
    </w:p>
    <w:p w14:paraId="2BBB1C13" w14:textId="77777777" w:rsidR="00A72EE7" w:rsidRDefault="00A72EE7" w:rsidP="00A72E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GUI.py is estimated to score 90% in originality.</w:t>
      </w:r>
    </w:p>
    <w:p w14:paraId="4430CABC" w14:textId="77777777" w:rsidR="00A72EE7" w:rsidRDefault="00A72EE7" w:rsidP="00A72E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contribution</w:t>
      </w:r>
    </w:p>
    <w:p w14:paraId="1EDE733A" w14:textId="77777777" w:rsidR="00A72EE7" w:rsidRDefault="00A72EE7" w:rsidP="00A72EE7">
      <w:pPr>
        <w:rPr>
          <w:rFonts w:ascii="Times New Roman" w:eastAsia="Times New Roman" w:hAnsi="Times New Roman" w:cs="Times New Roman"/>
        </w:rPr>
      </w:pPr>
    </w:p>
    <w:p w14:paraId="56F7453F" w14:textId="77777777" w:rsidR="00A72EE7" w:rsidRDefault="00A72EE7" w:rsidP="00A72E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README file can be found on our project’s repository at </w:t>
      </w:r>
      <w:hyperlink r:id="rId7" w:history="1">
        <w:r>
          <w:rPr>
            <w:rStyle w:val="Hyperlink"/>
            <w:rFonts w:ascii="Times New Roman" w:eastAsia="Times New Roman" w:hAnsi="Times New Roman" w:cs="Times New Roman"/>
          </w:rPr>
          <w:t>https://github.com/CowOfWrath/CPSC-481-Apple-GAN/blob/master/README.md</w:t>
        </w:r>
      </w:hyperlink>
    </w:p>
    <w:p w14:paraId="01247188" w14:textId="77777777" w:rsidR="00671E4C" w:rsidRPr="00A72EE7" w:rsidRDefault="00671E4C" w:rsidP="00A72EE7">
      <w:bookmarkStart w:id="0" w:name="_GoBack"/>
      <w:bookmarkEnd w:id="0"/>
    </w:p>
    <w:sectPr w:rsidR="00671E4C" w:rsidRPr="00A7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5E"/>
    <w:rsid w:val="00671E4C"/>
    <w:rsid w:val="006E30AD"/>
    <w:rsid w:val="007C0E5E"/>
    <w:rsid w:val="00A72EE7"/>
    <w:rsid w:val="00A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8F11"/>
  <w15:chartTrackingRefBased/>
  <w15:docId w15:val="{43A0D3D7-A659-4EB5-8264-782278CD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5E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2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CowOfWrath/CPSC-481-Apple-GAN/blob/master/README.m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E92EE8886224B963BF171EF8A3802" ma:contentTypeVersion="12" ma:contentTypeDescription="Create a new document." ma:contentTypeScope="" ma:versionID="ed4ff05f6e9f24b73a076f24270570f8">
  <xsd:schema xmlns:xsd="http://www.w3.org/2001/XMLSchema" xmlns:xs="http://www.w3.org/2001/XMLSchema" xmlns:p="http://schemas.microsoft.com/office/2006/metadata/properties" xmlns:ns3="e9239c04-bca9-410f-8557-a0e84750ae27" xmlns:ns4="8703c19d-5966-4d0d-b434-93d3782fd4e8" targetNamespace="http://schemas.microsoft.com/office/2006/metadata/properties" ma:root="true" ma:fieldsID="87dc89ce4fc4efd99ffd2c38a55df654" ns3:_="" ns4:_="">
    <xsd:import namespace="e9239c04-bca9-410f-8557-a0e84750ae27"/>
    <xsd:import namespace="8703c19d-5966-4d0d-b434-93d3782fd4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39c04-bca9-410f-8557-a0e84750a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3c19d-5966-4d0d-b434-93d3782fd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D885A7-ACCE-4528-AB69-A53D208162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5E6146-9757-447C-94A1-7280B3576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39c04-bca9-410f-8557-a0e84750ae27"/>
    <ds:schemaRef ds:uri="8703c19d-5966-4d0d-b434-93d3782fd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110EF9-CE22-4F80-BC15-A3260F3023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frank.ngo</dc:creator>
  <cp:keywords/>
  <dc:description/>
  <cp:lastModifiedBy>frank.ngo</cp:lastModifiedBy>
  <cp:revision>4</cp:revision>
  <dcterms:created xsi:type="dcterms:W3CDTF">2019-11-24T04:48:00Z</dcterms:created>
  <dcterms:modified xsi:type="dcterms:W3CDTF">2019-11-24T05:19:00Z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0x01010084CE92EE8886224B963BF171EF8A3802</vt:lpwstr>
  </property>
</Properties>
</file>