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Preparar os testes – Leonor Silva · Órgão · 3.º grau</w:t>
      </w:r>
    </w:p>
    <w:p>
      <w:pPr>
        <w:spacing w:after="80" w:before="0"/>
      </w:pPr>
      <w:r>
        <w:rPr>
          <w:b/>
          <w:i w:val="0"/>
        </w:rPr>
        <w:t>Olá, Leonor!</w:t>
      </w:r>
      <w:r>
        <w:rPr>
          <w:b w:val="0"/>
          <w:i w:val="0"/>
        </w:rPr>
        <w:t xml:space="preserve"> Este guia divide o teu programa em </w:t>
      </w:r>
      <w:r>
        <w:rPr>
          <w:b/>
          <w:i w:val="0"/>
        </w:rPr>
        <w:t>4 testes</w:t>
      </w:r>
      <w:r>
        <w:rPr>
          <w:b w:val="0"/>
          <w:i w:val="0"/>
        </w:rPr>
        <w:t>. Para cada teste tens:</w:t>
      </w:r>
    </w:p>
    <w:p>
      <w:pPr>
        <w:pStyle w:val="ListNumber"/>
        <w:spacing w:after="20" w:before="0"/>
      </w:pPr>
      <w:r>
        <w:rPr>
          <w:b/>
          <w:i w:val="0"/>
        </w:rPr>
        <w:t>o que vais tocar</w:t>
      </w:r>
      <w:r>
        <w:rPr>
          <w:b w:val="0"/>
          <w:i w:val="0"/>
        </w:rPr>
        <w:t>;</w:t>
      </w:r>
    </w:p>
    <w:p>
      <w:pPr>
        <w:pStyle w:val="ListNumber"/>
        <w:spacing w:after="20" w:before="0"/>
      </w:pPr>
      <w:r>
        <w:rPr>
          <w:b/>
          <w:i w:val="0"/>
        </w:rPr>
        <w:t>as peças explicadas de forma simples</w:t>
      </w:r>
      <w:r>
        <w:rPr>
          <w:b w:val="0"/>
          <w:i w:val="0"/>
        </w:rPr>
        <w:t>: como estão construídas e onde estão os sítios difíceis;</w:t>
      </w:r>
    </w:p>
    <w:p>
      <w:pPr>
        <w:pStyle w:val="ListNumber"/>
        <w:spacing w:after="20" w:before="0"/>
      </w:pPr>
      <w:r>
        <w:rPr>
          <w:b/>
          <w:i w:val="0"/>
        </w:rPr>
        <w:t>o que estudar em cada semana</w:t>
      </w:r>
      <w:r>
        <w:rPr>
          <w:b w:val="0"/>
          <w:i w:val="0"/>
        </w:rPr>
        <w:t>;</w:t>
      </w:r>
    </w:p>
    <w:p>
      <w:pPr>
        <w:pStyle w:val="ListNumber"/>
        <w:spacing w:after="20" w:before="0"/>
      </w:pPr>
      <w:r>
        <w:rPr>
          <w:b/>
          <w:i w:val="0"/>
        </w:rPr>
        <w:t>uma lista para saberes se estás pronta.</w:t>
      </w:r>
    </w:p>
    <w:p>
      <w:pPr>
        <w:spacing w:after="80" w:before="0"/>
      </w:pPr>
      <w:r>
        <w:rPr>
          <w:b/>
          <w:i w:val="0"/>
        </w:rPr>
        <w:t>Como ler os compassos:</w:t>
      </w:r>
      <w:r>
        <w:rPr>
          <w:b w:val="0"/>
          <w:i w:val="0"/>
        </w:rPr>
        <w:t xml:space="preserve"> «c. 1–8» quer dizer do compasso 1 ao compasso 8.</w:t>
      </w:r>
    </w:p>
    <w:p>
      <w:pPr>
        <w:spacing w:after="80" w:before="0"/>
      </w:pPr>
      <w:r>
        <w:rPr>
          <w:b/>
          <w:i w:val="0"/>
        </w:rPr>
        <w:t>Siglas:</w:t>
      </w:r>
    </w:p>
    <w:p>
      <w:pPr>
        <w:pStyle w:val="ListBullet"/>
        <w:spacing w:after="20" w:before="0"/>
      </w:pPr>
      <w:r>
        <w:rPr>
          <w:b/>
          <w:i w:val="0"/>
        </w:rPr>
        <w:t>MS</w:t>
      </w:r>
      <w:r>
        <w:rPr>
          <w:b w:val="0"/>
          <w:i w:val="0"/>
        </w:rPr>
        <w:t xml:space="preserve"> = mãos separadas;</w:t>
      </w:r>
    </w:p>
    <w:p>
      <w:pPr>
        <w:pStyle w:val="ListBullet"/>
        <w:spacing w:after="20" w:before="0"/>
      </w:pPr>
      <w:r>
        <w:rPr>
          <w:b/>
          <w:i w:val="0"/>
        </w:rPr>
        <w:t>MJ</w:t>
      </w:r>
      <w:r>
        <w:rPr>
          <w:b w:val="0"/>
          <w:i w:val="0"/>
        </w:rPr>
        <w:t xml:space="preserve"> = mãos juntas;</w:t>
      </w:r>
    </w:p>
    <w:p>
      <w:pPr>
        <w:pStyle w:val="ListBullet"/>
        <w:spacing w:after="20" w:before="0"/>
      </w:pPr>
      <w:r>
        <w:rPr>
          <w:b/>
          <w:i w:val="0"/>
        </w:rPr>
        <w:t>♩=60</w:t>
      </w:r>
      <w:r>
        <w:rPr>
          <w:b w:val="0"/>
          <w:i w:val="0"/>
        </w:rPr>
        <w:t xml:space="preserve"> = número do metrónomo.</w:t>
      </w:r>
    </w:p>
    <w:p>
      <w:pPr>
        <w:spacing w:after="80" w:before="0"/>
      </w:pPr>
      <w:r>
        <w:rPr>
          <w:b/>
          <w:i w:val="0"/>
        </w:rPr>
        <w:t>As 4 regras de ouro do estudo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val="clear" w:color="auto" w:fill="1F4E78"/>
          </w:tcPr>
          <w:p>
            <w:pPr>
              <w:spacing w:after="0" w:before="0"/>
            </w:pPr>
            <w:r/>
          </w:p>
        </w:tc>
        <w:tc>
          <w:tcPr>
            <w:tcW w:type="dxa" w:w="515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Regra</w:t>
            </w:r>
          </w:p>
        </w:tc>
      </w:tr>
      <w:tr>
        <w:tc>
          <w:tcPr>
            <w:tcW w:type="dxa" w:w="515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515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Pouco de cada vez.</w:t>
            </w:r>
            <w:r>
              <w:rPr>
                <w:b w:val="0"/>
                <w:i w:val="0"/>
                <w:sz w:val="18"/>
              </w:rPr>
              <w:t xml:space="preserve"> 2 a 4 compassos bem feitos valem mais do que uma página com erros.</w:t>
            </w:r>
          </w:p>
        </w:tc>
      </w:tr>
      <w:tr>
        <w:tc>
          <w:tcPr>
            <w:tcW w:type="dxa" w:w="515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5159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3 vezes seguidas sem erro</w:t>
            </w:r>
            <w:r>
              <w:rPr>
                <w:b w:val="0"/>
                <w:i w:val="0"/>
                <w:sz w:val="18"/>
              </w:rPr>
              <w:t xml:space="preserve"> → só então sobes o metrónomo 4 números.</w:t>
            </w:r>
          </w:p>
        </w:tc>
      </w:tr>
      <w:tr>
        <w:tc>
          <w:tcPr>
            <w:tcW w:type="dxa" w:w="515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515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Primeiro o ritmo, depois as notas</w:t>
            </w:r>
            <w:r>
              <w:rPr>
                <w:b w:val="0"/>
                <w:i w:val="0"/>
                <w:sz w:val="18"/>
              </w:rPr>
              <w:t>: bate o ritmo com palmas e conta em voz alta.</w:t>
            </w:r>
          </w:p>
        </w:tc>
      </w:tr>
      <w:tr>
        <w:tc>
          <w:tcPr>
            <w:tcW w:type="dxa" w:w="515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5159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Blocos de 10 minutos.</w:t>
            </w:r>
            <w:r>
              <w:rPr>
                <w:b w:val="0"/>
                <w:i w:val="0"/>
                <w:sz w:val="18"/>
              </w:rPr>
              <w:t xml:space="preserve"> Quando te cansares, muda de tarefa e volta depois.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b w:val="0"/>
          <w:i w:val="0"/>
        </w:rPr>
        <w:t>TESTE 1 – quarta-feira, 11 de novembro</w:t>
      </w:r>
    </w:p>
    <w:p>
      <w:pPr>
        <w:spacing w:after="80" w:before="0"/>
      </w:pPr>
      <w:r>
        <w:rPr>
          <w:b/>
          <w:i w:val="0"/>
        </w:rPr>
        <w:t>Programa:</w:t>
      </w:r>
    </w:p>
    <w:p>
      <w:pPr>
        <w:pStyle w:val="ListBullet"/>
        <w:spacing w:after="20" w:before="0"/>
      </w:pPr>
      <w:r>
        <w:rPr>
          <w:b/>
          <w:i w:val="0"/>
        </w:rPr>
        <w:t>Ré Maior</w:t>
      </w:r>
      <w:r>
        <w:rPr>
          <w:b w:val="0"/>
          <w:i w:val="0"/>
        </w:rPr>
        <w:t xml:space="preserve"> e </w:t>
      </w:r>
      <w:r>
        <w:rPr>
          <w:b/>
          <w:i w:val="0"/>
        </w:rPr>
        <w:t>si menor</w:t>
      </w:r>
      <w:r>
        <w:rPr>
          <w:b w:val="0"/>
          <w:i w:val="0"/>
        </w:rPr>
        <w:t>: escala, arpejo, acorde e cadências;</w:t>
      </w:r>
    </w:p>
    <w:p>
      <w:pPr>
        <w:pStyle w:val="ListBullet"/>
        <w:spacing w:after="20" w:before="0"/>
      </w:pPr>
      <w:r>
        <w:rPr>
          <w:b/>
          <w:i w:val="0"/>
        </w:rPr>
        <w:t>Carlos Seixas – Sonata em Dó Maior</w:t>
      </w:r>
      <w:r>
        <w:rPr>
          <w:b w:val="0"/>
          <w:i w:val="0"/>
        </w:rPr>
        <w:t>.</w:t>
      </w:r>
    </w:p>
    <w:p>
      <w:pPr>
        <w:spacing w:after="80" w:before="0"/>
      </w:pPr>
      <w:r>
        <w:rPr>
          <w:b w:val="0"/>
          <w:i w:val="0"/>
        </w:rPr>
        <w:t xml:space="preserve">A técnica está toda escrita no ficheiro </w:t>
      </w:r>
      <w:r>
        <w:rPr>
          <w:b/>
          <w:i w:val="0"/>
        </w:rPr>
        <w:t>«Técnica – escalas, arpejos e cadências»</w:t>
      </w:r>
      <w:r>
        <w:rPr>
          <w:b w:val="0"/>
          <w:i w:val="0"/>
        </w:rPr>
        <w:t>, nas páginas de Ré M e si m.</w:t>
      </w:r>
    </w:p>
    <w:p>
      <w:pPr>
        <w:pStyle w:val="Heading3"/>
      </w:pPr>
      <w:r>
        <w:rPr>
          <w:b w:val="0"/>
          <w:i w:val="0"/>
        </w:rPr>
        <w:t>A peça explicada: Seixas – Sonata em Dó M</w:t>
      </w:r>
    </w:p>
    <w:p>
      <w:pPr>
        <w:pStyle w:val="ListBullet"/>
        <w:spacing w:after="20" w:before="0"/>
      </w:pPr>
      <w:r>
        <w:rPr>
          <w:b/>
          <w:i w:val="0"/>
        </w:rPr>
        <w:t>O que é:</w:t>
      </w:r>
      <w:r>
        <w:rPr>
          <w:b w:val="0"/>
          <w:i w:val="0"/>
        </w:rPr>
        <w:t xml:space="preserve"> uma sonata portuguesa do séc. XVIII, rápida e alegre. O compasso é 6/8: contas </w:t>
      </w:r>
      <w:r>
        <w:rPr>
          <w:b/>
          <w:i w:val="0"/>
        </w:rPr>
        <w:t>2 tempos grandes</w:t>
      </w:r>
      <w:r>
        <w:rPr>
          <w:b w:val="0"/>
          <w:i w:val="0"/>
        </w:rPr>
        <w:t>, cada um com 3 colcheias («</w:t>
      </w:r>
      <w:r>
        <w:rPr>
          <w:b/>
          <w:i w:val="0"/>
        </w:rPr>
        <w:t>1</w:t>
      </w:r>
      <w:r>
        <w:rPr>
          <w:b w:val="0"/>
          <w:i w:val="0"/>
        </w:rPr>
        <w:t xml:space="preserve">-2-3 </w:t>
      </w:r>
      <w:r>
        <w:rPr>
          <w:b/>
          <w:i w:val="0"/>
        </w:rPr>
        <w:t>4</w:t>
      </w:r>
      <w:r>
        <w:rPr>
          <w:b w:val="0"/>
          <w:i w:val="0"/>
        </w:rPr>
        <w:t>-5-6»).</w:t>
      </w:r>
    </w:p>
    <w:p>
      <w:pPr>
        <w:pStyle w:val="ListBullet"/>
        <w:spacing w:after="20" w:before="0"/>
      </w:pPr>
      <w:r>
        <w:rPr>
          <w:b/>
          <w:i w:val="0"/>
        </w:rPr>
        <w:t>A boa notícia:</w:t>
      </w:r>
      <w:r>
        <w:rPr>
          <w:b w:val="0"/>
          <w:i w:val="0"/>
        </w:rPr>
        <w:t xml:space="preserve"> a mão esquerda tem quase só </w:t>
      </w:r>
      <w:r>
        <w:rPr>
          <w:b/>
          <w:i w:val="0"/>
        </w:rPr>
        <w:t>uma nota por tempo</w:t>
      </w:r>
      <w:r>
        <w:rPr>
          <w:b w:val="0"/>
          <w:i w:val="0"/>
        </w:rPr>
        <w:t>, e há muitas partes que se repetem!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Parte</w:t>
            </w:r>
          </w:p>
        </w:tc>
        <w:tc>
          <w:tcPr>
            <w:tcW w:type="dxa" w:w="25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Compassos</w:t>
            </w:r>
          </w:p>
        </w:tc>
        <w:tc>
          <w:tcPr>
            <w:tcW w:type="dxa" w:w="25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 que acontece</w:t>
            </w:r>
          </w:p>
        </w:tc>
        <w:tc>
          <w:tcPr>
            <w:tcW w:type="dxa" w:w="25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Dificuldade</w:t>
            </w:r>
          </w:p>
        </w:tc>
      </w:tr>
      <w:tr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A1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1–13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Tema principal (c. 6 = c. 1; c. 8–10 = c. 3–5)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Fácil</w:t>
            </w:r>
          </w:p>
        </w:tc>
      </w:tr>
      <w:tr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A2</w:t>
            </w:r>
          </w:p>
        </w:tc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14–19</w:t>
            </w:r>
          </w:p>
        </w:tc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O mesmo desenho, 4 vezes, cada vez uma nota abaixo</w:t>
            </w:r>
          </w:p>
        </w:tc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Fácil (aprendes 1, sabes 4)</w:t>
            </w:r>
          </w:p>
        </w:tc>
      </w:tr>
      <w:tr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A3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20–26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Aparece o </w:t>
            </w:r>
            <w:r>
              <w:rPr>
                <w:b/>
                <w:i w:val="0"/>
                <w:sz w:val="18"/>
              </w:rPr>
              <w:t>Fá#</w:t>
            </w:r>
            <w:r>
              <w:rPr>
                <w:b w:val="0"/>
                <w:i w:val="0"/>
                <w:sz w:val="18"/>
              </w:rPr>
              <w:t>, com saltos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★ Difícil</w:t>
            </w:r>
          </w:p>
        </w:tc>
      </w:tr>
      <w:tr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B1</w:t>
            </w:r>
          </w:p>
        </w:tc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27–40</w:t>
            </w:r>
          </w:p>
        </w:tc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Igual ao início, noutra altura. Atenção ao </w:t>
            </w:r>
            <w:r>
              <w:rPr>
                <w:b/>
                <w:i w:val="0"/>
                <w:sz w:val="18"/>
              </w:rPr>
              <w:t>Sib</w:t>
            </w:r>
            <w:r>
              <w:rPr>
                <w:b w:val="0"/>
                <w:i w:val="0"/>
                <w:sz w:val="18"/>
              </w:rPr>
              <w:t xml:space="preserve"> em c. 38–39</w:t>
            </w:r>
          </w:p>
        </w:tc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Média</w:t>
            </w:r>
          </w:p>
        </w:tc>
      </w:tr>
      <w:tr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B2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41–54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Trilos em c. 39 e c. 42</w:t>
            </w:r>
            <w:r>
              <w:rPr>
                <w:b w:val="0"/>
                <w:i w:val="0"/>
                <w:sz w:val="18"/>
              </w:rPr>
              <w:t xml:space="preserve">. A mão esquerda toca uma nota e </w:t>
            </w:r>
            <w:r>
              <w:rPr>
                <w:b/>
                <w:i w:val="0"/>
                <w:sz w:val="18"/>
              </w:rPr>
              <w:t>faz pausa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★ Difícil (contar as pausas)</w:t>
            </w:r>
          </w:p>
        </w:tc>
      </w:tr>
      <w:tr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B3</w:t>
            </w:r>
          </w:p>
        </w:tc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55–62</w:t>
            </w:r>
          </w:p>
        </w:tc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Final</w:t>
            </w:r>
          </w:p>
        </w:tc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Média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i w:val="0"/>
        </w:rPr>
        <w:t>Truques:</w:t>
      </w:r>
    </w:p>
    <w:p>
      <w:pPr>
        <w:pStyle w:val="ListBullet"/>
        <w:spacing w:after="20" w:before="0"/>
      </w:pPr>
      <w:r>
        <w:rPr>
          <w:b/>
          <w:i w:val="0"/>
        </w:rPr>
        <w:t>Trilo:</w:t>
      </w:r>
      <w:r>
        <w:rPr>
          <w:b w:val="0"/>
          <w:i w:val="0"/>
        </w:rPr>
        <w:t xml:space="preserve"> começa na nota </w:t>
      </w:r>
      <w:r>
        <w:rPr>
          <w:b/>
          <w:i w:val="0"/>
        </w:rPr>
        <w:t>de cima</w:t>
      </w:r>
      <w:r>
        <w:rPr>
          <w:b w:val="0"/>
          <w:i w:val="0"/>
        </w:rPr>
        <w:t>, conta 4 notas rápidas e só depois o tornas livre.</w:t>
      </w:r>
    </w:p>
    <w:p>
      <w:pPr>
        <w:pStyle w:val="ListBullet"/>
        <w:spacing w:after="20" w:before="0"/>
      </w:pPr>
      <w:r>
        <w:rPr>
          <w:b/>
          <w:i w:val="0"/>
        </w:rPr>
        <w:t>Pausas da ME (c. 43–55):</w:t>
      </w:r>
      <w:r>
        <w:rPr>
          <w:b w:val="0"/>
          <w:i w:val="0"/>
        </w:rPr>
        <w:t xml:space="preserve"> diz alto «UM – shh – shh – quatro-cinco-seis».</w:t>
      </w:r>
    </w:p>
    <w:p>
      <w:pPr>
        <w:pStyle w:val="ListBullet"/>
        <w:spacing w:after="20" w:before="0"/>
      </w:pPr>
      <w:r>
        <w:rPr>
          <w:b/>
          <w:i w:val="0"/>
        </w:rPr>
        <w:t>Sítios difíceis (c. 20–26, 38–42 e 55–62):</w:t>
      </w:r>
      <w:r>
        <w:rPr>
          <w:b w:val="0"/>
          <w:i w:val="0"/>
        </w:rPr>
        <w:t xml:space="preserve"> estuda-os </w:t>
      </w:r>
      <w:r>
        <w:rPr>
          <w:b/>
          <w:i w:val="0"/>
        </w:rPr>
        <w:t>5 minutos todos os dias</w:t>
      </w:r>
      <w:r>
        <w:rPr>
          <w:b w:val="0"/>
          <w:i w:val="0"/>
        </w:rPr>
        <w:t>, do fim para o princípio.</w:t>
      </w:r>
    </w:p>
    <w:p>
      <w:pPr>
        <w:pStyle w:val="Heading3"/>
      </w:pPr>
      <w:r>
        <w:rPr>
          <w:b w:val="0"/>
          <w:i w:val="0"/>
        </w:rPr>
        <w:t>Plano semanal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Semana</w:t>
            </w:r>
          </w:p>
        </w:tc>
        <w:tc>
          <w:tcPr>
            <w:tcW w:type="dxa" w:w="25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Seixas</w:t>
            </w:r>
          </w:p>
        </w:tc>
        <w:tc>
          <w:tcPr>
            <w:tcW w:type="dxa" w:w="25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Técnica</w:t>
            </w:r>
          </w:p>
        </w:tc>
        <w:tc>
          <w:tcPr>
            <w:tcW w:type="dxa" w:w="25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✔</w:t>
            </w:r>
          </w:p>
        </w:tc>
      </w:tr>
      <w:tr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30 set / 1 out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c. 1–13 MS (lê e diz o nome das notas da ME)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 M MS ♩=60 · acorde Ré M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7 / 8 out</w:t>
            </w:r>
          </w:p>
        </w:tc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c. 1–13 MJ lento · c. 14–26 MS</w:t>
            </w:r>
          </w:p>
        </w:tc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 M MJ ♩=60 · arpejo MS · cadências 1.ª posição</w:t>
            </w:r>
          </w:p>
        </w:tc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14 / 15 out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c. 1–26 MJ ♩.=40 · c. 27–40 MS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 m harmónica MS · cadências Ré M 2.ª e 3.ª posição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21 / 22 out</w:t>
            </w:r>
          </w:p>
        </w:tc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c. 27–40 MJ · c. 41–54 MS (trilos lentos)</w:t>
            </w:r>
          </w:p>
        </w:tc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 m MJ + melódica · arpejos MJ · cadências si m</w:t>
            </w:r>
          </w:p>
        </w:tc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28 / 29 out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c. 55–62 · </w:t>
            </w:r>
            <w:r>
              <w:rPr>
                <w:b/>
                <w:i w:val="0"/>
                <w:sz w:val="18"/>
              </w:rPr>
              <w:t>obra inteira</w:t>
            </w:r>
            <w:r>
              <w:rPr>
                <w:b w:val="0"/>
                <w:i w:val="0"/>
                <w:sz w:val="18"/>
              </w:rPr>
              <w:t xml:space="preserve"> MJ ♩.=48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tudo ♩=72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 / 5 nov</w:t>
            </w:r>
          </w:p>
        </w:tc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Ensaio geral</w:t>
            </w:r>
            <w:r>
              <w:rPr>
                <w:b w:val="0"/>
                <w:i w:val="0"/>
                <w:sz w:val="18"/>
              </w:rPr>
              <w:t>: obra inteira com repetições, ♩.=56–60</w:t>
            </w:r>
          </w:p>
        </w:tc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tudo ♩=80</w:t>
            </w:r>
          </w:p>
        </w:tc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i w:val="0"/>
        </w:rPr>
        <w:t>Estou pronta quando…</w:t>
      </w:r>
    </w:p>
    <w:p>
      <w:pPr>
        <w:pStyle w:val="ListBullet"/>
        <w:spacing w:after="20" w:before="0"/>
      </w:pPr>
      <w:r>
        <w:rPr>
          <w:b w:val="0"/>
          <w:i w:val="0"/>
        </w:rPr>
        <w:t xml:space="preserve">☐ toco o Seixas do princípio ao fim </w:t>
      </w:r>
      <w:r>
        <w:rPr>
          <w:b/>
          <w:i w:val="0"/>
        </w:rPr>
        <w:t>sem parar</w:t>
      </w:r>
      <w:r>
        <w:rPr>
          <w:b w:val="0"/>
          <w:i w:val="0"/>
        </w:rPr>
        <w:t>, a ♩.=56 ou mais;</w:t>
      </w:r>
    </w:p>
    <w:p>
      <w:pPr>
        <w:pStyle w:val="ListBullet"/>
        <w:spacing w:after="20" w:before="0"/>
      </w:pPr>
      <w:r>
        <w:rPr>
          <w:b w:val="0"/>
          <w:i w:val="0"/>
        </w:rPr>
        <w:t>☐ faço as escalas de Ré M e si m (harmónica e melódica) de mãos juntas, a ♩=80;</w:t>
      </w:r>
    </w:p>
    <w:p>
      <w:pPr>
        <w:pStyle w:val="ListBullet"/>
        <w:spacing w:after="20" w:before="0"/>
      </w:pPr>
      <w:r>
        <w:rPr>
          <w:b w:val="0"/>
          <w:i w:val="0"/>
        </w:rPr>
        <w:t xml:space="preserve">☐ faço arpejos, acordes e as 3 cadências nas 3 posições </w:t>
      </w:r>
      <w:r>
        <w:rPr>
          <w:b/>
          <w:i w:val="0"/>
        </w:rPr>
        <w:t>sem hesitar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2"/>
      </w:pPr>
      <w:r>
        <w:rPr>
          <w:b w:val="0"/>
          <w:i w:val="0"/>
        </w:rPr>
        <w:t>TESTE 2 – quarta-feira, 20 de janeiro</w:t>
      </w:r>
    </w:p>
    <w:p>
      <w:pPr>
        <w:spacing w:after="80" w:before="0"/>
      </w:pPr>
      <w:r>
        <w:rPr>
          <w:b/>
          <w:i w:val="0"/>
        </w:rPr>
        <w:t>Programa:</w:t>
      </w:r>
    </w:p>
    <w:p>
      <w:pPr>
        <w:pStyle w:val="ListBullet"/>
        <w:spacing w:after="20" w:before="0"/>
      </w:pPr>
      <w:r>
        <w:rPr>
          <w:b/>
          <w:i w:val="0"/>
        </w:rPr>
        <w:t>Fá Maior</w:t>
      </w:r>
      <w:r>
        <w:rPr>
          <w:b w:val="0"/>
          <w:i w:val="0"/>
        </w:rPr>
        <w:t xml:space="preserve"> e </w:t>
      </w:r>
      <w:r>
        <w:rPr>
          <w:b/>
          <w:i w:val="0"/>
        </w:rPr>
        <w:t>ré menor</w:t>
      </w:r>
      <w:r>
        <w:rPr>
          <w:b w:val="0"/>
          <w:i w:val="0"/>
        </w:rPr>
        <w:t>: escala, arpejo, acorde e cadências;</w:t>
      </w:r>
    </w:p>
    <w:p>
      <w:pPr>
        <w:pStyle w:val="ListBullet"/>
        <w:spacing w:after="20" w:before="0"/>
      </w:pPr>
      <w:r>
        <w:rPr>
          <w:b/>
          <w:i w:val="0"/>
        </w:rPr>
        <w:t>Loeillet – Menuet</w:t>
      </w:r>
      <w:r>
        <w:rPr>
          <w:b w:val="0"/>
          <w:i w:val="0"/>
        </w:rPr>
        <w:t>;</w:t>
      </w:r>
    </w:p>
    <w:p>
      <w:pPr>
        <w:pStyle w:val="ListBullet"/>
        <w:spacing w:after="20" w:before="0"/>
      </w:pPr>
      <w:r>
        <w:rPr>
          <w:b/>
          <w:i w:val="0"/>
        </w:rPr>
        <w:t>Langlais – Petite Pièce III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Peça 1: Loeillet – Menuet (mi menor)</w:t>
      </w:r>
    </w:p>
    <w:p>
      <w:pPr>
        <w:pStyle w:val="ListBullet"/>
        <w:spacing w:after="20" w:before="0"/>
      </w:pPr>
      <w:r>
        <w:rPr>
          <w:b/>
          <w:i w:val="0"/>
        </w:rPr>
        <w:t>O que é:</w:t>
      </w:r>
      <w:r>
        <w:rPr>
          <w:b w:val="0"/>
          <w:i w:val="0"/>
        </w:rPr>
        <w:t xml:space="preserve"> uma </w:t>
      </w:r>
      <w:r>
        <w:rPr>
          <w:b/>
          <w:i w:val="0"/>
        </w:rPr>
        <w:t>dança</w:t>
      </w:r>
      <w:r>
        <w:rPr>
          <w:b w:val="0"/>
          <w:i w:val="0"/>
        </w:rPr>
        <w:t xml:space="preserve"> de salão barroca em 3/4 («</w:t>
      </w:r>
      <w:r>
        <w:rPr>
          <w:b/>
          <w:i w:val="0"/>
        </w:rPr>
        <w:t>UM</w:t>
      </w:r>
      <w:r>
        <w:rPr>
          <w:b w:val="0"/>
          <w:i w:val="0"/>
        </w:rPr>
        <w:t>-dois-três»). O 1.º tempo é forte; o 2.º e o 3.º são leves.</w:t>
      </w:r>
    </w:p>
    <w:p>
      <w:pPr>
        <w:pStyle w:val="ListBullet"/>
        <w:spacing w:after="20" w:before="0"/>
      </w:pPr>
      <w:r>
        <w:rPr>
          <w:b/>
          <w:i w:val="0"/>
        </w:rPr>
        <w:t>Usa a partitura nova</w:t>
      </w:r>
      <w:r>
        <w:rPr>
          <w:b w:val="0"/>
          <w:i w:val="0"/>
        </w:rPr>
        <w:t xml:space="preserve"> (letra grande, com todos os compassos numerados).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Parte</w:t>
            </w:r>
          </w:p>
        </w:tc>
        <w:tc>
          <w:tcPr>
            <w:tcW w:type="dxa" w:w="343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Compassos</w:t>
            </w:r>
          </w:p>
        </w:tc>
        <w:tc>
          <w:tcPr>
            <w:tcW w:type="dxa" w:w="343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 que acontece</w:t>
            </w:r>
          </w:p>
        </w:tc>
      </w:tr>
      <w:tr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 (repete)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1–11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Tema. A ME toca </w:t>
            </w:r>
            <w:r>
              <w:rPr>
                <w:b/>
                <w:i w:val="0"/>
                <w:sz w:val="18"/>
              </w:rPr>
              <w:t>2 vozes</w:t>
            </w:r>
            <w:r>
              <w:rPr>
                <w:b w:val="0"/>
                <w:i w:val="0"/>
                <w:sz w:val="18"/>
              </w:rPr>
              <w:t xml:space="preserve"> em c. 5–10: uma nota longa em baixo e uma nota por cima</w:t>
            </w:r>
          </w:p>
        </w:tc>
      </w:tr>
      <w:tr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B1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12–23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O tema começa </w:t>
            </w:r>
            <w:r>
              <w:rPr>
                <w:b/>
                <w:i w:val="0"/>
                <w:sz w:val="18"/>
              </w:rPr>
              <w:t>igual, mas mais agudo</w:t>
            </w:r>
            <w:r>
              <w:rPr>
                <w:b w:val="0"/>
                <w:i w:val="0"/>
                <w:sz w:val="18"/>
              </w:rPr>
              <w:t xml:space="preserve"> (c. 12 ≈ c. 1)</w:t>
            </w:r>
          </w:p>
        </w:tc>
      </w:tr>
      <w:tr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B2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24–34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A </w:t>
            </w:r>
            <w:r>
              <w:rPr>
                <w:b/>
                <w:i w:val="0"/>
                <w:sz w:val="18"/>
              </w:rPr>
              <w:t>ME faz as colcheias</w:t>
            </w:r>
            <w:r>
              <w:rPr>
                <w:b w:val="0"/>
                <w:i w:val="0"/>
                <w:sz w:val="18"/>
              </w:rPr>
              <w:t>, e a MD responde com notas curtas (</w:t>
            </w:r>
            <w:r>
              <w:rPr>
                <w:b w:val="0"/>
                <w:i/>
                <w:sz w:val="18"/>
              </w:rPr>
              <w:t>staccato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B3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35–43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= c. 24–32, exatamente igual!</w:t>
            </w:r>
            <w:r>
              <w:rPr>
                <w:b w:val="0"/>
                <w:i w:val="0"/>
                <w:sz w:val="18"/>
              </w:rPr>
              <w:t xml:space="preserve"> Não há nada novo para ler</w:t>
            </w:r>
          </w:p>
        </w:tc>
      </w:tr>
      <w:tr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Final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44–48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Sobe até ao fim, com </w:t>
            </w:r>
            <w:r>
              <w:rPr>
                <w:b w:val="0"/>
                <w:i/>
                <w:sz w:val="18"/>
              </w:rPr>
              <w:t>f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i w:val="0"/>
        </w:rPr>
        <w:t>Truques:</w:t>
      </w:r>
    </w:p>
    <w:p>
      <w:pPr>
        <w:pStyle w:val="ListBullet"/>
        <w:spacing w:after="20" w:before="0"/>
      </w:pPr>
      <w:r>
        <w:rPr>
          <w:b w:val="0"/>
          <w:i w:val="0"/>
        </w:rPr>
        <w:t xml:space="preserve">Dos 48 compassos, </w:t>
      </w:r>
      <w:r>
        <w:rPr>
          <w:b/>
          <w:i w:val="0"/>
        </w:rPr>
        <w:t>só cerca de 22 são novos</w:t>
      </w:r>
      <w:r>
        <w:rPr>
          <w:b w:val="0"/>
          <w:i w:val="0"/>
        </w:rPr>
        <w:t>: muita coisa repete-se.</w:t>
      </w:r>
    </w:p>
    <w:p>
      <w:pPr>
        <w:pStyle w:val="ListBullet"/>
        <w:spacing w:after="20" w:before="0"/>
      </w:pPr>
      <w:r>
        <w:rPr>
          <w:b/>
          <w:i w:val="0"/>
        </w:rPr>
        <w:t>Desenho da MD</w:t>
      </w:r>
      <w:r>
        <w:rPr>
          <w:b w:val="0"/>
          <w:i w:val="0"/>
        </w:rPr>
        <w:t xml:space="preserve"> (c. 6–9 e 17–21): 4 notas ligadas + 2 notas curtas. Aprendes uma vez e aplica-se 12 vezes.</w:t>
      </w:r>
    </w:p>
    <w:p>
      <w:pPr>
        <w:pStyle w:val="ListBullet"/>
        <w:spacing w:after="20" w:before="0"/>
      </w:pPr>
      <w:r>
        <w:rPr>
          <w:b/>
          <w:i w:val="0"/>
        </w:rPr>
        <w:t>Ornamento</w:t>
      </w:r>
      <w:r>
        <w:rPr>
          <w:b w:val="0"/>
          <w:i w:val="0"/>
        </w:rPr>
        <w:t xml:space="preserve"> (sinal ∿ em c. 3, 14, 26, 29, 32, 37, 40 e 43): começa na nota de cima, curto.</w:t>
      </w:r>
    </w:p>
    <w:p>
      <w:pPr>
        <w:pStyle w:val="Heading3"/>
      </w:pPr>
      <w:r>
        <w:rPr>
          <w:b w:val="0"/>
          <w:i w:val="0"/>
        </w:rPr>
        <w:t>Peça 2: Langlais – Petite Pièce III</w:t>
      </w:r>
    </w:p>
    <w:p>
      <w:pPr>
        <w:pStyle w:val="ListBullet"/>
        <w:spacing w:after="20" w:before="0"/>
      </w:pPr>
      <w:r>
        <w:rPr>
          <w:b/>
          <w:i w:val="0"/>
        </w:rPr>
        <w:t>O que é:</w:t>
      </w:r>
      <w:r>
        <w:rPr>
          <w:b w:val="0"/>
          <w:i w:val="0"/>
        </w:rPr>
        <w:t xml:space="preserve"> uma peça do séc. XX com som «antigo» (</w:t>
      </w:r>
      <w:r>
        <w:rPr>
          <w:b/>
          <w:i w:val="0"/>
        </w:rPr>
        <w:t>modo de Lá</w:t>
      </w:r>
      <w:r>
        <w:rPr>
          <w:b w:val="0"/>
          <w:i w:val="0"/>
        </w:rPr>
        <w:t>).</w:t>
      </w:r>
    </w:p>
    <w:p>
      <w:pPr>
        <w:pStyle w:val="ListBullet"/>
        <w:spacing w:after="20" w:before="0"/>
      </w:pPr>
      <w:r>
        <w:rPr>
          <w:b/>
          <w:i w:val="0"/>
        </w:rPr>
        <w:t>Não tem acidentes nenhuns:</w:t>
      </w:r>
      <w:r>
        <w:rPr>
          <w:b w:val="0"/>
          <w:i w:val="0"/>
        </w:rPr>
        <w:t xml:space="preserve"> nunca toques Sol#!</w:t>
      </w:r>
    </w:p>
    <w:p>
      <w:pPr>
        <w:pStyle w:val="ListBullet"/>
        <w:spacing w:after="20" w:before="0"/>
      </w:pPr>
      <w:r>
        <w:rPr>
          <w:b/>
          <w:i w:val="0"/>
        </w:rPr>
        <w:t>Registação:</w:t>
      </w:r>
      <w:r>
        <w:rPr>
          <w:b w:val="0"/>
          <w:i w:val="0"/>
        </w:rPr>
        <w:t xml:space="preserve"> dois teclados. MD: Bourdon 8' + Nasard + Tierce; ME: Bourdon 8' + Flûte 4'.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Parte</w:t>
            </w:r>
          </w:p>
        </w:tc>
        <w:tc>
          <w:tcPr>
            <w:tcW w:type="dxa" w:w="343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Compassos</w:t>
            </w:r>
          </w:p>
        </w:tc>
        <w:tc>
          <w:tcPr>
            <w:tcW w:type="dxa" w:w="343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 que acontece</w:t>
            </w:r>
          </w:p>
        </w:tc>
      </w:tr>
      <w:tr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 (repete)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1–8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A ME faz sempre o mesmo ritmo: </w:t>
            </w:r>
            <w:r>
              <w:rPr>
                <w:b/>
                <w:i w:val="0"/>
                <w:sz w:val="18"/>
              </w:rPr>
              <w:t>pausa – 2 colcheias – pausa – 2 colcheias</w:t>
            </w:r>
          </w:p>
        </w:tc>
      </w:tr>
      <w:tr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B1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9–13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A ME toca </w:t>
            </w:r>
            <w:r>
              <w:rPr>
                <w:b/>
                <w:i w:val="0"/>
                <w:sz w:val="18"/>
              </w:rPr>
              <w:t>terceiras</w:t>
            </w:r>
            <w:r>
              <w:rPr>
                <w:b w:val="0"/>
                <w:i w:val="0"/>
                <w:sz w:val="18"/>
              </w:rPr>
              <w:t xml:space="preserve"> (duas notas juntas) em c. 11–13</w:t>
            </w:r>
          </w:p>
        </w:tc>
      </w:tr>
      <w:tr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B2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14–17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Notas longas na ME</w:t>
            </w:r>
          </w:p>
        </w:tc>
      </w:tr>
      <w:tr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B3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18–22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Volta o ritmo do início; </w:t>
            </w:r>
            <w:r>
              <w:rPr>
                <w:b w:val="0"/>
                <w:i/>
                <w:sz w:val="18"/>
              </w:rPr>
              <w:t>rall.</w:t>
            </w:r>
            <w:r>
              <w:rPr>
                <w:b w:val="0"/>
                <w:i w:val="0"/>
                <w:sz w:val="18"/>
              </w:rPr>
              <w:t xml:space="preserve"> no último compasso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i w:val="0"/>
        </w:rPr>
        <w:t>Truques:</w:t>
      </w:r>
    </w:p>
    <w:p>
      <w:pPr>
        <w:pStyle w:val="ListBullet"/>
        <w:spacing w:after="20" w:before="0"/>
      </w:pPr>
      <w:r>
        <w:rPr>
          <w:b/>
          <w:i w:val="0"/>
        </w:rPr>
        <w:t>Ritmo da ME:</w:t>
      </w:r>
      <w:r>
        <w:rPr>
          <w:b w:val="0"/>
          <w:i w:val="0"/>
        </w:rPr>
        <w:t xml:space="preserve"> diz alto «</w:t>
      </w:r>
      <w:r>
        <w:rPr>
          <w:b/>
          <w:i w:val="0"/>
        </w:rPr>
        <w:t>shh</w:t>
      </w:r>
      <w:r>
        <w:rPr>
          <w:b w:val="0"/>
          <w:i w:val="0"/>
        </w:rPr>
        <w:t xml:space="preserve"> 2-e </w:t>
      </w:r>
      <w:r>
        <w:rPr>
          <w:b/>
          <w:i w:val="0"/>
        </w:rPr>
        <w:t>shh</w:t>
      </w:r>
      <w:r>
        <w:rPr>
          <w:b w:val="0"/>
          <w:i w:val="0"/>
        </w:rPr>
        <w:t xml:space="preserve"> 4-e».</w:t>
      </w:r>
    </w:p>
    <w:p>
      <w:pPr>
        <w:pStyle w:val="ListBullet"/>
        <w:spacing w:after="20" w:before="0"/>
      </w:pPr>
      <w:r>
        <w:rPr>
          <w:b/>
          <w:i w:val="0"/>
        </w:rPr>
        <w:t>Respirações:</w:t>
      </w:r>
      <w:r>
        <w:rPr>
          <w:b w:val="0"/>
          <w:i w:val="0"/>
        </w:rPr>
        <w:t xml:space="preserve"> nas vírgulas (’) levanta um pouco as mãos.</w:t>
      </w:r>
    </w:p>
    <w:p>
      <w:pPr>
        <w:pStyle w:val="Heading3"/>
      </w:pPr>
      <w:r>
        <w:rPr>
          <w:b w:val="0"/>
          <w:i w:val="0"/>
        </w:rPr>
        <w:t>Plano semanal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Semana</w:t>
            </w:r>
          </w:p>
        </w:tc>
        <w:tc>
          <w:tcPr>
            <w:tcW w:type="dxa" w:w="2064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Loeillet</w:t>
            </w:r>
          </w:p>
        </w:tc>
        <w:tc>
          <w:tcPr>
            <w:tcW w:type="dxa" w:w="2064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Langlais</w:t>
            </w:r>
          </w:p>
        </w:tc>
        <w:tc>
          <w:tcPr>
            <w:tcW w:type="dxa" w:w="2064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Técnica</w:t>
            </w:r>
          </w:p>
        </w:tc>
        <w:tc>
          <w:tcPr>
            <w:tcW w:type="dxa" w:w="2064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✔</w:t>
            </w:r>
          </w:p>
        </w:tc>
      </w:tr>
      <w:tr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12 nov (5.ª)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c. 1–11: só ritmo + notas da ME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 M MS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18 / 19 nov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c. 1–11 MS → MJ ♩=60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ritmo da ME c. 1–8 (sem notas)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Fá M MJ · ré m MS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25 / 26 nov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c. 12–23 MS · c. 1–11 MJ ♩=66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c. 1–8 MS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arpejos MS · cadências Fá M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 / 3 dez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c. 24–34 MS (35–43 é igual!) · c. 12–23 MJ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c. 1–8 MJ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ré m MJ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9 / 10 dez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c. 44–48 · </w:t>
            </w:r>
            <w:r>
              <w:rPr>
                <w:b/>
                <w:i w:val="0"/>
                <w:sz w:val="18"/>
              </w:rPr>
              <w:t>inteiro</w:t>
            </w:r>
            <w:r>
              <w:rPr>
                <w:b w:val="0"/>
                <w:i w:val="0"/>
                <w:sz w:val="18"/>
              </w:rPr>
              <w:t xml:space="preserve"> MJ ♩=72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c. 9–17 MS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cadências ré m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16 / 17 dez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inteiro ♩=80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c. 18–22 MS · c. 1–13 MJ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arpejos MJ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Férias de Natal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 vez por dia, lento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por partes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20 min/dia, 5 dias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6 / 7 jan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♩=88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inteira</w:t>
            </w:r>
            <w:r>
              <w:rPr>
                <w:b w:val="0"/>
                <w:i w:val="0"/>
                <w:sz w:val="18"/>
              </w:rPr>
              <w:t xml:space="preserve"> MJ ♩=66 + troca de teclados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tudo ♩=76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13 / 14 jan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Ensaio geral</w:t>
            </w:r>
            <w:r>
              <w:rPr>
                <w:b w:val="0"/>
                <w:i w:val="0"/>
                <w:sz w:val="18"/>
              </w:rPr>
              <w:t>: ♩=92–96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Ensaio geral</w:t>
            </w:r>
            <w:r>
              <w:rPr>
                <w:b w:val="0"/>
                <w:i w:val="0"/>
                <w:sz w:val="18"/>
              </w:rPr>
              <w:t>: ♩=76–80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tudo ♩=80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i w:val="0"/>
        </w:rPr>
        <w:t>Estou pronta quando…</w:t>
      </w:r>
    </w:p>
    <w:p>
      <w:pPr>
        <w:pStyle w:val="ListBullet"/>
        <w:spacing w:after="20" w:before="0"/>
      </w:pPr>
      <w:r>
        <w:rPr>
          <w:b w:val="0"/>
          <w:i w:val="0"/>
        </w:rPr>
        <w:t>☐ toco o Menuet inteiro com repetição, sem parar, a ♩=92 ou mais;</w:t>
      </w:r>
    </w:p>
    <w:p>
      <w:pPr>
        <w:pStyle w:val="ListBullet"/>
        <w:spacing w:after="20" w:before="0"/>
      </w:pPr>
      <w:r>
        <w:rPr>
          <w:b w:val="0"/>
          <w:i w:val="0"/>
        </w:rPr>
        <w:t>☐ toco o Langlais inteiro nos dois teclados, a ♩=76 ou mais, sem nenhum Sol#;</w:t>
      </w:r>
    </w:p>
    <w:p>
      <w:pPr>
        <w:pStyle w:val="ListBullet"/>
        <w:spacing w:after="20" w:before="0"/>
      </w:pPr>
      <w:r>
        <w:rPr>
          <w:b w:val="0"/>
          <w:i w:val="0"/>
        </w:rPr>
        <w:t>☐ faço a técnica de Fá M e ré m sem hesitar.</w:t>
      </w:r>
    </w:p>
    <w:p>
      <w:r>
        <w:br w:type="page"/>
      </w:r>
    </w:p>
    <w:p>
      <w:pPr>
        <w:pStyle w:val="Heading2"/>
      </w:pPr>
      <w:r>
        <w:rPr>
          <w:b w:val="0"/>
          <w:i w:val="0"/>
        </w:rPr>
        <w:t>TESTE 3 – quarta-feira, 10 de março</w:t>
      </w:r>
    </w:p>
    <w:p>
      <w:pPr>
        <w:spacing w:after="80" w:before="0"/>
      </w:pPr>
      <w:r>
        <w:rPr>
          <w:b/>
          <w:i w:val="0"/>
        </w:rPr>
        <w:t>Programa:</w:t>
      </w:r>
    </w:p>
    <w:p>
      <w:pPr>
        <w:pStyle w:val="ListBullet"/>
        <w:spacing w:after="20" w:before="0"/>
      </w:pPr>
      <w:r>
        <w:rPr>
          <w:b/>
          <w:i w:val="0"/>
        </w:rPr>
        <w:t>Si♭ Maior</w:t>
      </w:r>
      <w:r>
        <w:rPr>
          <w:b w:val="0"/>
          <w:i w:val="0"/>
        </w:rPr>
        <w:t xml:space="preserve"> e </w:t>
      </w:r>
      <w:r>
        <w:rPr>
          <w:b/>
          <w:i w:val="0"/>
        </w:rPr>
        <w:t>sol menor</w:t>
      </w:r>
      <w:r>
        <w:rPr>
          <w:b w:val="0"/>
          <w:i w:val="0"/>
        </w:rPr>
        <w:t>: escala, arpejo, acorde e cadências;</w:t>
      </w:r>
    </w:p>
    <w:p>
      <w:pPr>
        <w:pStyle w:val="ListBullet"/>
        <w:spacing w:after="20" w:before="0"/>
      </w:pPr>
      <w:r>
        <w:rPr>
          <w:b/>
          <w:i w:val="0"/>
        </w:rPr>
        <w:t>Rheinberger – Trio op. 49 n.º 1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 xml:space="preserve">A peça explicada: Rheinberger – Trio n.º 1 (sol menor, 6/8, </w:t>
      </w:r>
      <w:r>
        <w:rPr>
          <w:b w:val="0"/>
          <w:i/>
        </w:rPr>
        <w:t>Andante</w:t>
      </w:r>
      <w:r>
        <w:rPr>
          <w:b w:val="0"/>
          <w:i w:val="0"/>
        </w:rPr>
        <w:t>)</w:t>
      </w:r>
    </w:p>
    <w:p>
      <w:pPr>
        <w:spacing w:after="80" w:before="0"/>
      </w:pPr>
      <w:r>
        <w:rPr>
          <w:b/>
          <w:i w:val="0"/>
        </w:rPr>
        <w:t>O que é:</w:t>
      </w:r>
      <w:r>
        <w:rPr>
          <w:b w:val="0"/>
          <w:i w:val="0"/>
        </w:rPr>
        <w:t xml:space="preserve"> um </w:t>
      </w:r>
      <w:r>
        <w:rPr>
          <w:b/>
          <w:i w:val="0"/>
        </w:rPr>
        <w:t>trio</w:t>
      </w:r>
      <w:r>
        <w:rPr>
          <w:b w:val="0"/>
          <w:i w:val="0"/>
        </w:rPr>
        <w:t xml:space="preserve"> tem </w:t>
      </w:r>
      <w:r>
        <w:rPr>
          <w:b/>
          <w:i w:val="0"/>
        </w:rPr>
        <w:t>3 vozes</w:t>
      </w:r>
      <w:r>
        <w:rPr>
          <w:b w:val="0"/>
          <w:i w:val="0"/>
        </w:rPr>
        <w:t>, e cada uma é tocada por uma parte diferente do corpo: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Quem toca</w:t>
            </w:r>
          </w:p>
        </w:tc>
        <w:tc>
          <w:tcPr>
            <w:tcW w:type="dxa" w:w="343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 quê</w:t>
            </w:r>
          </w:p>
        </w:tc>
        <w:tc>
          <w:tcPr>
            <w:tcW w:type="dxa" w:w="343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Onde</w:t>
            </w:r>
          </w:p>
        </w:tc>
      </w:tr>
      <w:tr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Mão direita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a </w:t>
            </w:r>
            <w:r>
              <w:rPr>
                <w:b/>
                <w:i w:val="0"/>
                <w:sz w:val="18"/>
              </w:rPr>
              <w:t>melodia</w:t>
            </w:r>
            <w:r>
              <w:rPr>
                <w:b w:val="0"/>
                <w:i w:val="0"/>
                <w:sz w:val="18"/>
              </w:rPr>
              <w:t>, com notas longas e cantadas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teclado de cima (solo)</w:t>
            </w:r>
          </w:p>
        </w:tc>
      </w:tr>
      <w:tr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Mão esquerda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o </w:t>
            </w:r>
            <w:r>
              <w:rPr>
                <w:b/>
                <w:i w:val="0"/>
                <w:sz w:val="18"/>
              </w:rPr>
              <w:t>acompanhamento</w:t>
            </w:r>
            <w:r>
              <w:rPr>
                <w:b w:val="0"/>
                <w:i w:val="0"/>
                <w:sz w:val="18"/>
              </w:rPr>
              <w:t xml:space="preserve">, em colcheias sempre seguidas, que </w:t>
            </w:r>
            <w:r>
              <w:rPr>
                <w:b/>
                <w:i w:val="0"/>
                <w:sz w:val="18"/>
              </w:rPr>
              <w:t>começam com pausa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teclado de baixo (mais suave)</w:t>
            </w:r>
          </w:p>
        </w:tc>
      </w:tr>
      <w:tr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Pés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o </w:t>
            </w:r>
            <w:r>
              <w:rPr>
                <w:b/>
                <w:i w:val="0"/>
                <w:sz w:val="18"/>
              </w:rPr>
              <w:t>baixo</w:t>
            </w:r>
            <w:r>
              <w:rPr>
                <w:b w:val="0"/>
                <w:i w:val="0"/>
                <w:sz w:val="18"/>
              </w:rPr>
              <w:t>, com notas longas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pedaleira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Parte</w:t>
            </w:r>
          </w:p>
        </w:tc>
        <w:tc>
          <w:tcPr>
            <w:tcW w:type="dxa" w:w="343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Compassos</w:t>
            </w:r>
          </w:p>
        </w:tc>
        <w:tc>
          <w:tcPr>
            <w:tcW w:type="dxa" w:w="343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Atenção</w:t>
            </w:r>
          </w:p>
        </w:tc>
      </w:tr>
      <w:tr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R1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1–8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A ME começa em </w:t>
            </w:r>
            <w:r>
              <w:rPr>
                <w:b/>
                <w:i w:val="0"/>
                <w:sz w:val="18"/>
              </w:rPr>
              <w:t>clave de sol</w:t>
            </w:r>
            <w:r>
              <w:rPr>
                <w:b w:val="0"/>
                <w:i w:val="0"/>
                <w:sz w:val="18"/>
              </w:rPr>
              <w:t xml:space="preserve"> e muda para </w:t>
            </w:r>
            <w:r>
              <w:rPr>
                <w:b/>
                <w:i w:val="0"/>
                <w:sz w:val="18"/>
              </w:rPr>
              <w:t>clave de fá</w:t>
            </w:r>
            <w:r>
              <w:rPr>
                <w:b w:val="0"/>
                <w:i w:val="0"/>
                <w:sz w:val="18"/>
              </w:rPr>
              <w:t xml:space="preserve"> no c. 3</w:t>
            </w:r>
          </w:p>
        </w:tc>
      </w:tr>
      <w:tr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R2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9–16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Acidentes: Fá#, Si♮, Láb</w:t>
            </w:r>
          </w:p>
        </w:tc>
      </w:tr>
      <w:tr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R3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17–24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★ A mais difícil: acidentes + pausas no pedal (c. 21–24)</w:t>
            </w:r>
          </w:p>
        </w:tc>
      </w:tr>
      <w:tr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R4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25–33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Sol na MD </w:t>
            </w:r>
            <w:r>
              <w:rPr>
                <w:b/>
                <w:i w:val="0"/>
                <w:sz w:val="18"/>
              </w:rPr>
              <w:t>preso durante 5 compassos</w:t>
            </w:r>
            <w:r>
              <w:rPr>
                <w:b w:val="0"/>
                <w:i w:val="0"/>
                <w:sz w:val="18"/>
              </w:rPr>
              <w:t xml:space="preserve"> (c. 27–31); acaba em </w:t>
            </w:r>
            <w:r>
              <w:rPr>
                <w:b/>
                <w:i w:val="0"/>
                <w:sz w:val="18"/>
              </w:rPr>
              <w:t>Sol Maior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i w:val="0"/>
        </w:rPr>
        <w:t>Truques:</w:t>
      </w:r>
    </w:p>
    <w:p>
      <w:pPr>
        <w:pStyle w:val="ListBullet"/>
        <w:spacing w:after="20" w:before="0"/>
      </w:pPr>
      <w:r>
        <w:rPr>
          <w:b/>
          <w:i w:val="0"/>
        </w:rPr>
        <w:t>Em casa não tens pedaleira:</w:t>
      </w:r>
      <w:r>
        <w:rPr>
          <w:b w:val="0"/>
          <w:i w:val="0"/>
        </w:rPr>
        <w:t xml:space="preserve"> toca a linha do pedal com a </w:t>
      </w:r>
      <w:r>
        <w:rPr>
          <w:b/>
          <w:i w:val="0"/>
        </w:rPr>
        <w:t>mão esquerda</w:t>
      </w:r>
      <w:r>
        <w:rPr>
          <w:b w:val="0"/>
          <w:i w:val="0"/>
        </w:rPr>
        <w:t xml:space="preserve"> no piano. É também ótimo treino de clave de fá!</w:t>
      </w:r>
    </w:p>
    <w:p>
      <w:pPr>
        <w:pStyle w:val="ListBullet"/>
        <w:spacing w:after="20" w:before="0"/>
      </w:pPr>
      <w:r>
        <w:rPr>
          <w:b/>
          <w:i w:val="0"/>
        </w:rPr>
        <w:t>Ordem de estudo</w:t>
      </w:r>
      <w:r>
        <w:rPr>
          <w:b w:val="0"/>
          <w:i w:val="0"/>
        </w:rPr>
        <w:t>, em cada parte:</w:t>
      </w:r>
    </w:p>
    <w:p>
      <w:pPr>
        <w:pStyle w:val="ListNumber"/>
        <w:spacing w:after="20" w:before="0"/>
      </w:pPr>
      <w:r>
        <w:rPr>
          <w:b w:val="0"/>
          <w:i w:val="0"/>
        </w:rPr>
        <w:t>MD sozinha;</w:t>
      </w:r>
    </w:p>
    <w:p>
      <w:pPr>
        <w:pStyle w:val="ListNumber"/>
        <w:spacing w:after="20" w:before="0"/>
      </w:pPr>
      <w:r>
        <w:rPr>
          <w:b w:val="0"/>
          <w:i w:val="0"/>
        </w:rPr>
        <w:t>ME sozinha;</w:t>
      </w:r>
    </w:p>
    <w:p>
      <w:pPr>
        <w:pStyle w:val="ListNumber"/>
        <w:spacing w:after="20" w:before="0"/>
      </w:pPr>
      <w:r>
        <w:rPr>
          <w:b w:val="0"/>
          <w:i w:val="0"/>
        </w:rPr>
        <w:t>pedal sozinho;</w:t>
      </w:r>
    </w:p>
    <w:p>
      <w:pPr>
        <w:pStyle w:val="ListNumber"/>
        <w:spacing w:after="20" w:before="0"/>
      </w:pPr>
      <w:r>
        <w:rPr>
          <w:b w:val="0"/>
          <w:i w:val="0"/>
        </w:rPr>
        <w:t>MD + pedal;</w:t>
      </w:r>
    </w:p>
    <w:p>
      <w:pPr>
        <w:pStyle w:val="ListNumber"/>
        <w:spacing w:after="20" w:before="0"/>
      </w:pPr>
      <w:r>
        <w:rPr>
          <w:b w:val="0"/>
          <w:i w:val="0"/>
        </w:rPr>
        <w:t>ME + pedal;</w:t>
      </w:r>
    </w:p>
    <w:p>
      <w:pPr>
        <w:pStyle w:val="ListNumber"/>
        <w:spacing w:after="20" w:before="0"/>
      </w:pPr>
      <w:r>
        <w:rPr>
          <w:b w:val="0"/>
          <w:i w:val="0"/>
        </w:rPr>
        <w:t>as 3 vozes (só no órgão).</w:t>
      </w:r>
    </w:p>
    <w:p>
      <w:pPr>
        <w:pStyle w:val="ListBullet"/>
        <w:spacing w:after="20" w:before="0"/>
      </w:pPr>
      <w:r>
        <w:rPr>
          <w:b/>
          <w:i w:val="0"/>
        </w:rPr>
        <w:t>Pedal:</w:t>
      </w:r>
      <w:r>
        <w:rPr>
          <w:b w:val="0"/>
          <w:i w:val="0"/>
        </w:rPr>
        <w:t xml:space="preserve"> pontas dos pés, alternando esquerdo–direito. Marca na partitura: ∧ por baixo = pé esquerdo; ∧ por cima = pé direito.</w:t>
      </w:r>
    </w:p>
    <w:p>
      <w:pPr>
        <w:pStyle w:val="Heading3"/>
      </w:pPr>
      <w:r>
        <w:rPr>
          <w:b w:val="0"/>
          <w:i w:val="0"/>
        </w:rPr>
        <w:t>Plano semanal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Semana</w:t>
            </w:r>
          </w:p>
        </w:tc>
        <w:tc>
          <w:tcPr>
            <w:tcW w:type="dxa" w:w="25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Rheinberger</w:t>
            </w:r>
          </w:p>
        </w:tc>
        <w:tc>
          <w:tcPr>
            <w:tcW w:type="dxa" w:w="25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Técnica</w:t>
            </w:r>
          </w:p>
        </w:tc>
        <w:tc>
          <w:tcPr>
            <w:tcW w:type="dxa" w:w="257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✔</w:t>
            </w:r>
          </w:p>
        </w:tc>
      </w:tr>
      <w:tr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21 jan (5.ª)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ouvir uma gravação · ler a MD de c. 1–8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Si♭ M MS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Pausa 25–29 jan</w:t>
            </w:r>
          </w:p>
        </w:tc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em casa: MD e ME de c. 1–8</w:t>
            </w:r>
          </w:p>
        </w:tc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Si♭ M</w:t>
            </w:r>
          </w:p>
        </w:tc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 / 4 fev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c. 1–8: MD + pedal, ME + pedal · c. 9–16 MS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Si♭ M MJ ♩=60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11 fev (5.ª)</w:t>
            </w:r>
          </w:p>
        </w:tc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c. 9–16 MS</w:t>
            </w:r>
          </w:p>
        </w:tc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sol m MS</w:t>
            </w:r>
          </w:p>
        </w:tc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17 / 18 fev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c. 1–8 </w:t>
            </w:r>
            <w:r>
              <w:rPr>
                <w:b/>
                <w:i w:val="0"/>
                <w:sz w:val="18"/>
              </w:rPr>
              <w:t>a 3 vozes</w:t>
            </w:r>
            <w:r>
              <w:rPr>
                <w:b w:val="0"/>
                <w:i w:val="0"/>
                <w:sz w:val="18"/>
              </w:rPr>
              <w:t xml:space="preserve"> · c. 17–24 MS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sol m MJ · cadências Si♭ M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24 / 25 fev</w:t>
            </w:r>
          </w:p>
        </w:tc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c. 1–16 a 3 vozes · c. 25–33 MS</w:t>
            </w:r>
          </w:p>
        </w:tc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arpejos MJ · cadências sol m</w:t>
            </w:r>
          </w:p>
        </w:tc>
        <w:tc>
          <w:tcPr>
            <w:tcW w:type="dxa" w:w="257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 / 4 mar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Ensaio geral</w:t>
            </w:r>
            <w:r>
              <w:rPr>
                <w:b w:val="0"/>
                <w:i w:val="0"/>
                <w:sz w:val="18"/>
              </w:rPr>
              <w:t>: inteiro a 3 vozes, ♩.=40–44, dois teclados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tudo ♩=80</w:t>
            </w:r>
          </w:p>
        </w:tc>
        <w:tc>
          <w:tcPr>
            <w:tcW w:type="dxa" w:w="257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i w:val="0"/>
        </w:rPr>
        <w:t>Começar já as peças do Teste 4</w:t>
      </w:r>
      <w:r>
        <w:rPr>
          <w:b w:val="0"/>
          <w:i w:val="0"/>
        </w:rPr>
        <w:t xml:space="preserve"> (5 minutos por aula):</w:t>
      </w:r>
    </w:p>
    <w:p>
      <w:pPr>
        <w:pStyle w:val="ListBullet"/>
        <w:spacing w:after="20" w:before="0"/>
      </w:pPr>
      <w:r>
        <w:rPr>
          <w:b/>
          <w:i w:val="0"/>
        </w:rPr>
        <w:t>17 fev:</w:t>
      </w:r>
      <w:r>
        <w:rPr>
          <w:b w:val="0"/>
          <w:i w:val="0"/>
        </w:rPr>
        <w:t xml:space="preserve"> cantar o sujeito do Pachelbel (c. 1–2);</w:t>
      </w:r>
    </w:p>
    <w:p>
      <w:pPr>
        <w:pStyle w:val="ListBullet"/>
        <w:spacing w:after="20" w:before="0"/>
      </w:pPr>
      <w:r>
        <w:rPr>
          <w:b/>
          <w:i w:val="0"/>
        </w:rPr>
        <w:t>24 fev:</w:t>
      </w:r>
      <w:r>
        <w:rPr>
          <w:b w:val="0"/>
          <w:i w:val="0"/>
        </w:rPr>
        <w:t xml:space="preserve"> Pachelbel c. 1–7 MS;</w:t>
      </w:r>
    </w:p>
    <w:p>
      <w:pPr>
        <w:pStyle w:val="ListBullet"/>
        <w:spacing w:after="20" w:before="0"/>
      </w:pPr>
      <w:r>
        <w:rPr>
          <w:b/>
          <w:i w:val="0"/>
        </w:rPr>
        <w:t>3 mar:</w:t>
      </w:r>
      <w:r>
        <w:rPr>
          <w:b w:val="0"/>
          <w:i w:val="0"/>
        </w:rPr>
        <w:t xml:space="preserve"> Prelúdio c. 1–8, só leitura.</w:t>
      </w:r>
    </w:p>
    <w:p>
      <w:pPr>
        <w:spacing w:after="80" w:before="0"/>
      </w:pPr>
      <w:r>
        <w:rPr>
          <w:b/>
          <w:i w:val="0"/>
        </w:rPr>
        <w:t>Estou pronta quando…</w:t>
      </w:r>
    </w:p>
    <w:p>
      <w:pPr>
        <w:pStyle w:val="ListBullet"/>
        <w:spacing w:after="20" w:before="0"/>
      </w:pPr>
      <w:r>
        <w:rPr>
          <w:b w:val="0"/>
          <w:i w:val="0"/>
        </w:rPr>
        <w:t>☐ toco o Trio inteiro a 3 vozes, sem parar, a ♩.=44 ou mais;</w:t>
      </w:r>
    </w:p>
    <w:p>
      <w:pPr>
        <w:pStyle w:val="ListBullet"/>
        <w:spacing w:after="20" w:before="0"/>
      </w:pPr>
      <w:r>
        <w:rPr>
          <w:b w:val="0"/>
          <w:i w:val="0"/>
        </w:rPr>
        <w:t>☐ a melodia da MD se ouve por cima e as pausas estão certas;</w:t>
      </w:r>
    </w:p>
    <w:p>
      <w:pPr>
        <w:pStyle w:val="ListBullet"/>
        <w:spacing w:after="20" w:before="0"/>
      </w:pPr>
      <w:r>
        <w:rPr>
          <w:b w:val="0"/>
          <w:i w:val="0"/>
        </w:rPr>
        <w:t>☐ faço a técnica de Si♭ M e sol m sem hesitar.</w:t>
      </w:r>
    </w:p>
    <w:p>
      <w:r>
        <w:br w:type="page"/>
      </w:r>
    </w:p>
    <w:p>
      <w:pPr>
        <w:pStyle w:val="Heading2"/>
      </w:pPr>
      <w:r>
        <w:rPr>
          <w:b w:val="0"/>
          <w:i w:val="0"/>
        </w:rPr>
        <w:t>TESTE 4 – quarta-feira, 28 de abril</w:t>
      </w:r>
    </w:p>
    <w:p>
      <w:pPr>
        <w:spacing w:after="80" w:before="0"/>
      </w:pPr>
      <w:r>
        <w:rPr>
          <w:b/>
          <w:i w:val="0"/>
        </w:rPr>
        <w:t>Programa:</w:t>
      </w:r>
    </w:p>
    <w:p>
      <w:pPr>
        <w:pStyle w:val="ListBullet"/>
        <w:spacing w:after="20" w:before="0"/>
      </w:pPr>
      <w:r>
        <w:rPr>
          <w:b/>
          <w:i w:val="0"/>
        </w:rPr>
        <w:t>Mi♭ Maior</w:t>
      </w:r>
      <w:r>
        <w:rPr>
          <w:b w:val="0"/>
          <w:i w:val="0"/>
        </w:rPr>
        <w:t xml:space="preserve"> e </w:t>
      </w:r>
      <w:r>
        <w:rPr>
          <w:b/>
          <w:i w:val="0"/>
        </w:rPr>
        <w:t>dó menor</w:t>
      </w:r>
      <w:r>
        <w:rPr>
          <w:b w:val="0"/>
          <w:i w:val="0"/>
        </w:rPr>
        <w:t>: escala, arpejo, acorde e cadências;</w:t>
      </w:r>
    </w:p>
    <w:p>
      <w:pPr>
        <w:pStyle w:val="ListBullet"/>
        <w:spacing w:after="20" w:before="0"/>
      </w:pPr>
      <w:r>
        <w:rPr>
          <w:b/>
          <w:i w:val="0"/>
        </w:rPr>
        <w:t>Prelúdio em sol menor BWV 558</w:t>
      </w:r>
      <w:r>
        <w:rPr>
          <w:b w:val="0"/>
          <w:i w:val="0"/>
        </w:rPr>
        <w:t>;</w:t>
      </w:r>
    </w:p>
    <w:p>
      <w:pPr>
        <w:pStyle w:val="ListBullet"/>
        <w:spacing w:after="20" w:before="0"/>
      </w:pPr>
      <w:r>
        <w:rPr>
          <w:b/>
          <w:i w:val="0"/>
        </w:rPr>
        <w:t>Pachelbel – Fuga do Magnificat</w:t>
      </w:r>
      <w:r>
        <w:rPr>
          <w:b w:val="0"/>
          <w:i w:val="0"/>
        </w:rPr>
        <w:t>.</w:t>
      </w:r>
    </w:p>
    <w:p>
      <w:pPr>
        <w:spacing w:after="80" w:before="0"/>
      </w:pPr>
      <w:r>
        <w:rPr>
          <w:b w:val="0"/>
          <w:i w:val="0"/>
        </w:rPr>
        <w:t xml:space="preserve">⚠ </w:t>
      </w:r>
      <w:r>
        <w:rPr>
          <w:b/>
          <w:i w:val="0"/>
        </w:rPr>
        <w:t>Há pouco tempo:</w:t>
      </w:r>
      <w:r>
        <w:rPr>
          <w:b w:val="0"/>
          <w:i w:val="0"/>
        </w:rPr>
        <w:t xml:space="preserve"> entre o Teste 3 e o Teste 4 há só </w:t>
      </w:r>
      <w:r>
        <w:rPr>
          <w:b/>
          <w:i w:val="0"/>
        </w:rPr>
        <w:t>4 semanas de aulas</w:t>
      </w:r>
      <w:r>
        <w:rPr>
          <w:b w:val="0"/>
          <w:i w:val="0"/>
        </w:rPr>
        <w:t>, por causa da Páscoa. Por isso começas estas peças já em fevereiro.</w:t>
      </w:r>
    </w:p>
    <w:p>
      <w:pPr>
        <w:pStyle w:val="Heading3"/>
      </w:pPr>
      <w:r>
        <w:rPr>
          <w:b w:val="0"/>
          <w:i w:val="0"/>
        </w:rPr>
        <w:t>Peça 1: Prelúdio em sol menor BWV 558 (3/2, com pedal)</w:t>
      </w:r>
    </w:p>
    <w:p>
      <w:pPr>
        <w:pStyle w:val="ListBullet"/>
        <w:spacing w:after="20" w:before="0"/>
      </w:pPr>
      <w:r>
        <w:rPr>
          <w:b/>
          <w:i w:val="0"/>
        </w:rPr>
        <w:t>O que é:</w:t>
      </w:r>
      <w:r>
        <w:rPr>
          <w:b w:val="0"/>
          <w:i w:val="0"/>
        </w:rPr>
        <w:t xml:space="preserve"> um prelúdio barroco solene, com órgão cheio.</w:t>
      </w:r>
    </w:p>
    <w:p>
      <w:pPr>
        <w:pStyle w:val="ListBullet"/>
        <w:spacing w:after="20" w:before="0"/>
      </w:pPr>
      <w:r>
        <w:rPr>
          <w:b/>
          <w:i w:val="0"/>
        </w:rPr>
        <w:t>Compasso 3/2:</w:t>
      </w:r>
      <w:r>
        <w:rPr>
          <w:b w:val="0"/>
          <w:i w:val="0"/>
        </w:rPr>
        <w:t xml:space="preserve"> contas </w:t>
      </w:r>
      <w:r>
        <w:rPr>
          <w:b/>
          <w:i w:val="0"/>
        </w:rPr>
        <w:t>3 mínimas</w:t>
      </w:r>
      <w:r>
        <w:rPr>
          <w:b w:val="0"/>
          <w:i w:val="0"/>
        </w:rPr>
        <w:t xml:space="preserve"> por compasso («</w:t>
      </w:r>
      <w:r>
        <w:rPr>
          <w:b/>
          <w:i w:val="0"/>
        </w:rPr>
        <w:t>1</w:t>
      </w:r>
      <w:r>
        <w:rPr>
          <w:b w:val="0"/>
          <w:i w:val="0"/>
        </w:rPr>
        <w:t>-e 2-e 3-e»).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Parte</w:t>
            </w:r>
          </w:p>
        </w:tc>
        <w:tc>
          <w:tcPr>
            <w:tcW w:type="dxa" w:w="343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Compassos</w:t>
            </w:r>
          </w:p>
        </w:tc>
        <w:tc>
          <w:tcPr>
            <w:tcW w:type="dxa" w:w="343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 que acontece</w:t>
            </w:r>
          </w:p>
        </w:tc>
      </w:tr>
      <w:tr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P-A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1–8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As mãos </w:t>
            </w:r>
            <w:r>
              <w:rPr>
                <w:b/>
                <w:i w:val="0"/>
                <w:sz w:val="18"/>
              </w:rPr>
              <w:t>conversam</w:t>
            </w:r>
            <w:r>
              <w:rPr>
                <w:b w:val="0"/>
                <w:i w:val="0"/>
                <w:sz w:val="18"/>
              </w:rPr>
              <w:t>: uma faz o arpejo e a outra segura o acorde</w:t>
            </w:r>
          </w:p>
        </w:tc>
      </w:tr>
      <w:tr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P-B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9–18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A MD faz </w:t>
            </w:r>
            <w:r>
              <w:rPr>
                <w:b/>
                <w:i w:val="0"/>
                <w:sz w:val="18"/>
              </w:rPr>
              <w:t>colcheias seguidas</w:t>
            </w:r>
            <w:r>
              <w:rPr>
                <w:b w:val="0"/>
                <w:i w:val="0"/>
                <w:sz w:val="18"/>
              </w:rPr>
              <w:t>; trilo no c. 16</w:t>
            </w:r>
          </w:p>
        </w:tc>
      </w:tr>
      <w:tr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P-C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19–22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★ Difícil: acidentes (Mi♮, Dó#, Si♮); trilo no c. 22</w:t>
            </w:r>
          </w:p>
        </w:tc>
      </w:tr>
      <w:tr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P-D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23–28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= c. 1–5, igual!</w:t>
            </w:r>
            <w:r>
              <w:rPr>
                <w:b w:val="0"/>
                <w:i w:val="0"/>
                <w:sz w:val="18"/>
              </w:rPr>
              <w:t xml:space="preserve"> Não há nada novo para ler</w:t>
            </w:r>
          </w:p>
        </w:tc>
      </w:tr>
      <w:tr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P-E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29–36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Final; trilos em c. 33 e c. 35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i w:val="0"/>
        </w:rPr>
        <w:t>Pedal fácil:</w:t>
      </w:r>
      <w:r>
        <w:rPr>
          <w:b w:val="0"/>
          <w:i w:val="0"/>
        </w:rPr>
        <w:t xml:space="preserve"> em c. 1–13 e 23–28 há </w:t>
      </w:r>
      <w:r>
        <w:rPr>
          <w:b/>
          <w:i w:val="0"/>
        </w:rPr>
        <w:t>uma nota por compasso</w:t>
      </w:r>
      <w:r>
        <w:rPr>
          <w:b w:val="0"/>
          <w:i w:val="0"/>
        </w:rPr>
        <w:t>. É ótimo para treinar as pontas dos pés.</w:t>
      </w:r>
    </w:p>
    <w:p>
      <w:pPr>
        <w:pStyle w:val="Heading3"/>
      </w:pPr>
      <w:r>
        <w:rPr>
          <w:b w:val="0"/>
          <w:i w:val="0"/>
        </w:rPr>
        <w:t>Peça 2: Pachelbel – Fuga do Magnificat (12/8, sem pedal)</w:t>
      </w:r>
    </w:p>
    <w:p>
      <w:pPr>
        <w:pStyle w:val="ListBullet"/>
        <w:spacing w:after="20" w:before="0"/>
      </w:pPr>
      <w:r>
        <w:rPr>
          <w:b/>
          <w:i w:val="0"/>
        </w:rPr>
        <w:t>O que é:</w:t>
      </w:r>
      <w:r>
        <w:rPr>
          <w:b w:val="0"/>
          <w:i w:val="0"/>
        </w:rPr>
        <w:t xml:space="preserve"> uma </w:t>
      </w:r>
      <w:r>
        <w:rPr>
          <w:b/>
          <w:i w:val="0"/>
        </w:rPr>
        <w:t>fuga</w:t>
      </w:r>
      <w:r>
        <w:rPr>
          <w:b w:val="0"/>
          <w:i w:val="0"/>
        </w:rPr>
        <w:t xml:space="preserve">. Uma pequena melodia, o </w:t>
      </w:r>
      <w:r>
        <w:rPr>
          <w:b/>
          <w:i w:val="0"/>
        </w:rPr>
        <w:t>sujeito</w:t>
      </w:r>
      <w:r>
        <w:rPr>
          <w:b w:val="0"/>
          <w:i w:val="0"/>
        </w:rPr>
        <w:t>, entra várias vezes, ora numa mão ora na outra, como numa conversa.</w:t>
      </w:r>
    </w:p>
    <w:p>
      <w:pPr>
        <w:pStyle w:val="ListBullet"/>
        <w:spacing w:after="20" w:before="0"/>
      </w:pPr>
      <w:r>
        <w:rPr>
          <w:b/>
          <w:i w:val="0"/>
        </w:rPr>
        <w:t>Compasso 12/8:</w:t>
      </w:r>
      <w:r>
        <w:rPr>
          <w:b w:val="0"/>
          <w:i w:val="0"/>
        </w:rPr>
        <w:t xml:space="preserve"> conta </w:t>
      </w:r>
      <w:r>
        <w:rPr>
          <w:b/>
          <w:i w:val="0"/>
        </w:rPr>
        <w:t>4 tempos grandes</w:t>
      </w:r>
      <w:r>
        <w:rPr>
          <w:b w:val="0"/>
          <w:i w:val="0"/>
        </w:rPr>
        <w:t>, com 3 colcheias cada.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Parte</w:t>
            </w:r>
          </w:p>
        </w:tc>
        <w:tc>
          <w:tcPr>
            <w:tcW w:type="dxa" w:w="343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Compassos</w:t>
            </w:r>
          </w:p>
        </w:tc>
        <w:tc>
          <w:tcPr>
            <w:tcW w:type="dxa" w:w="343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 que acontece</w:t>
            </w:r>
          </w:p>
        </w:tc>
      </w:tr>
      <w:tr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Exposição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1–7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Sujeito</w:t>
            </w:r>
            <w:r>
              <w:rPr>
                <w:b w:val="0"/>
                <w:i w:val="0"/>
                <w:sz w:val="18"/>
              </w:rPr>
              <w:t xml:space="preserve"> na ME (c. 1–2), depois na MD (c. 3–4); a ME faz semicolcheias</w:t>
            </w:r>
          </w:p>
        </w:tc>
      </w:tr>
      <w:tr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Meio 1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8–14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O sujeito volta na MD (c. 8)</w:t>
            </w:r>
          </w:p>
        </w:tc>
      </w:tr>
      <w:tr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Meio 2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15–21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Entradas do sujeito (c. 18–19)</w:t>
            </w:r>
          </w:p>
        </w:tc>
      </w:tr>
      <w:tr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Final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22–27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Semicolcheias nas duas mãos; acorde final com suspensão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i w:val="0"/>
        </w:rPr>
        <w:t>Truques:</w:t>
      </w:r>
    </w:p>
    <w:p>
      <w:pPr>
        <w:pStyle w:val="ListBullet"/>
        <w:spacing w:after="20" w:before="0"/>
      </w:pPr>
      <w:r>
        <w:rPr>
          <w:b/>
          <w:i w:val="0"/>
        </w:rPr>
        <w:t>Pinta o sujeito a amarelo</w:t>
      </w:r>
      <w:r>
        <w:rPr>
          <w:b w:val="0"/>
          <w:i w:val="0"/>
        </w:rPr>
        <w:t xml:space="preserve"> sempre que aparece. Assim percebes a peça e lês mais depressa.</w:t>
      </w:r>
    </w:p>
    <w:p>
      <w:pPr>
        <w:pStyle w:val="ListBullet"/>
        <w:spacing w:after="20" w:before="0"/>
      </w:pPr>
      <w:r>
        <w:rPr>
          <w:b/>
          <w:i w:val="0"/>
        </w:rPr>
        <w:t>Articulação:</w:t>
      </w:r>
      <w:r>
        <w:rPr>
          <w:b w:val="0"/>
          <w:i w:val="0"/>
        </w:rPr>
        <w:t xml:space="preserve"> o sujeito é </w:t>
      </w:r>
      <w:r>
        <w:rPr>
          <w:b/>
          <w:i w:val="0"/>
        </w:rPr>
        <w:t>destacado</w:t>
      </w:r>
      <w:r>
        <w:rPr>
          <w:b w:val="0"/>
          <w:i w:val="0"/>
        </w:rPr>
        <w:t xml:space="preserve">; as semicolcheias são </w:t>
      </w:r>
      <w:r>
        <w:rPr>
          <w:b/>
          <w:i w:val="0"/>
        </w:rPr>
        <w:t>ligadas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Plano semanal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c>
          <w:tcPr>
            <w:tcW w:type="dxa" w:w="2064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Semana</w:t>
            </w:r>
          </w:p>
        </w:tc>
        <w:tc>
          <w:tcPr>
            <w:tcW w:type="dxa" w:w="2064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Pachelbel</w:t>
            </w:r>
          </w:p>
        </w:tc>
        <w:tc>
          <w:tcPr>
            <w:tcW w:type="dxa" w:w="2064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Prelúdio</w:t>
            </w:r>
          </w:p>
        </w:tc>
        <w:tc>
          <w:tcPr>
            <w:tcW w:type="dxa" w:w="2064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Técnica</w:t>
            </w:r>
          </w:p>
        </w:tc>
        <w:tc>
          <w:tcPr>
            <w:tcW w:type="dxa" w:w="2064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✔</w:t>
            </w:r>
          </w:p>
        </w:tc>
      </w:tr>
      <w:tr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11 mar (5.ª)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c. 8–14 MS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Mi♭ M MS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17 / 18 mar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c. 1–14 MJ lento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 xml:space="preserve">c. 1–8 MJ + </w:t>
            </w:r>
            <w:r>
              <w:rPr>
                <w:b/>
                <w:i w:val="0"/>
                <w:sz w:val="18"/>
              </w:rPr>
              <w:t>pedal sozinho</w:t>
            </w:r>
            <w:r>
              <w:rPr>
                <w:b w:val="0"/>
                <w:i w:val="0"/>
                <w:sz w:val="18"/>
              </w:rPr>
              <w:t xml:space="preserve"> c. 1–13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Mi♭ M MJ · dó m MS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Páscoa (22 mar – 2 abr)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c. 15–21 MS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c. 9–18 MS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20 min/dia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7 / 8 abr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c. 15–27 MS → MJ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c. 1–18 MJ + pedal em c. 1–8 e 23–28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dó m MJ · cadências Mi♭ M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14 / 15 abr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inteiro</w:t>
            </w:r>
            <w:r>
              <w:rPr>
                <w:b w:val="0"/>
                <w:i w:val="0"/>
                <w:sz w:val="18"/>
              </w:rPr>
              <w:t xml:space="preserve"> ♩.=44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c. 19–22 + c. 29–36 + pedal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cadências dó m · arpejos</w:t>
            </w:r>
          </w:p>
        </w:tc>
        <w:tc>
          <w:tcPr>
            <w:tcW w:type="dxa" w:w="2064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  <w:tr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21 / 22 abr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Ensaio geral</w:t>
            </w:r>
            <w:r>
              <w:rPr>
                <w:b w:val="0"/>
                <w:i w:val="0"/>
                <w:sz w:val="18"/>
              </w:rPr>
              <w:t>: ♩.=48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Ensaio geral</w:t>
            </w:r>
            <w:r>
              <w:rPr>
                <w:b w:val="0"/>
                <w:i w:val="0"/>
                <w:sz w:val="18"/>
              </w:rPr>
              <w:t>: inteiro com pedal, mínima=48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tudo ♩=80</w:t>
            </w:r>
          </w:p>
        </w:tc>
        <w:tc>
          <w:tcPr>
            <w:tcW w:type="dxa" w:w="2064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☐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i w:val="0"/>
        </w:rPr>
        <w:t>Estou pronta quando…</w:t>
      </w:r>
    </w:p>
    <w:p>
      <w:pPr>
        <w:pStyle w:val="ListBullet"/>
        <w:spacing w:after="20" w:before="0"/>
      </w:pPr>
      <w:r>
        <w:rPr>
          <w:b w:val="0"/>
          <w:i w:val="0"/>
        </w:rPr>
        <w:t>☐ toco a Fuga inteira sem parar e ouve-se o sujeito sempre que entra;</w:t>
      </w:r>
    </w:p>
    <w:p>
      <w:pPr>
        <w:pStyle w:val="ListBullet"/>
        <w:spacing w:after="20" w:before="0"/>
      </w:pPr>
      <w:r>
        <w:rPr>
          <w:b w:val="0"/>
          <w:i w:val="0"/>
        </w:rPr>
        <w:t>☐ toco o Prelúdio inteiro com pedal (pode ser um pouco mais lento);</w:t>
      </w:r>
    </w:p>
    <w:p>
      <w:pPr>
        <w:pStyle w:val="ListBullet"/>
        <w:spacing w:after="20" w:before="0"/>
      </w:pPr>
      <w:r>
        <w:rPr>
          <w:b w:val="0"/>
          <w:i w:val="0"/>
        </w:rPr>
        <w:t>☐ faço a técnica de Mi♭ M e dó m sem hesitar.</w:t>
      </w:r>
    </w:p>
    <w:p>
      <w:r>
        <w:br w:type="page"/>
      </w:r>
    </w:p>
    <w:p>
      <w:pPr>
        <w:pStyle w:val="Heading2"/>
      </w:pPr>
      <w:r>
        <w:rPr>
          <w:b w:val="0"/>
          <w:i w:val="0"/>
        </w:rPr>
        <w:t>O meu estudo em casa (30–40 min por dia)</w:t>
      </w:r>
    </w:p>
    <w:p>
      <w:pPr>
        <w:spacing w:after="80" w:before="0"/>
      </w:pPr>
      <w:r>
        <w:rPr>
          <w:b w:val="0"/>
          <w:i w:val="0"/>
        </w:rPr>
        <w:t xml:space="preserve">Divide o estudo em </w:t>
      </w:r>
      <w:r>
        <w:rPr>
          <w:b/>
          <w:i w:val="0"/>
        </w:rPr>
        <w:t>2 partes</w:t>
      </w:r>
      <w:r>
        <w:rPr>
          <w:b w:val="0"/>
          <w:i w:val="0"/>
        </w:rPr>
        <w:t>, com uma pausa no meio.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Parte</w:t>
            </w:r>
          </w:p>
        </w:tc>
        <w:tc>
          <w:tcPr>
            <w:tcW w:type="dxa" w:w="343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Minutos</w:t>
            </w:r>
          </w:p>
        </w:tc>
        <w:tc>
          <w:tcPr>
            <w:tcW w:type="dxa" w:w="3439"/>
            <w:shd w:val="clear" w:color="auto" w:fill="1F4E78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 quê</w:t>
            </w:r>
          </w:p>
        </w:tc>
      </w:tr>
      <w:tr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5'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Escala + arpejo da semana, com metrónomo</w:t>
            </w:r>
          </w:p>
        </w:tc>
      </w:tr>
      <w:tr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3'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Cadências numa posição (segunda: 1.ª posição, terça: 2.ª, quarta: 3.ª, …)</w:t>
            </w:r>
          </w:p>
        </w:tc>
      </w:tr>
      <w:tr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3'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Jogo de notas em clave de fá (app ou cartões): tenta bater o teu recorde</w:t>
            </w:r>
          </w:p>
        </w:tc>
      </w:tr>
      <w:tr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3'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Ritmo dos compassos difíceis: palmas + contar em voz alta</w:t>
            </w:r>
          </w:p>
        </w:tc>
      </w:tr>
      <w:tr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pausa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5'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Água, mexer-te</w:t>
            </w:r>
          </w:p>
        </w:tc>
      </w:tr>
      <w:tr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15–20'</w:t>
            </w:r>
          </w:p>
        </w:tc>
        <w:tc>
          <w:tcPr>
            <w:tcW w:type="dxa" w:w="3439"/>
            <w:shd w:val="clear" w:color="auto" w:fill="EEF4FA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Só os compassos da semana</w:t>
            </w:r>
            <w:r>
              <w:rPr>
                <w:b w:val="0"/>
                <w:i w:val="0"/>
                <w:sz w:val="18"/>
              </w:rPr>
              <w:t>, 3 vezes seguidas sem erro</w:t>
            </w:r>
          </w:p>
        </w:tc>
      </w:tr>
      <w:tr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1'</w:t>
            </w:r>
          </w:p>
        </w:tc>
        <w:tc>
          <w:tcPr>
            <w:tcW w:type="dxa" w:w="343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Pintar a tabela da semana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i w:val="0"/>
        </w:rPr>
        <w:t>Importante:</w:t>
      </w:r>
      <w:r>
        <w:rPr>
          <w:b w:val="0"/>
          <w:i w:val="0"/>
        </w:rPr>
        <w:t xml:space="preserve"> no piano, </w:t>
      </w:r>
      <w:r>
        <w:rPr>
          <w:b/>
          <w:i w:val="0"/>
        </w:rPr>
        <w:t>não uses o pedal do piano</w:t>
      </w:r>
      <w:r>
        <w:rPr>
          <w:b w:val="0"/>
          <w:i w:val="0"/>
        </w:rPr>
        <w:t>. Solta as teclas como no órgão.</w:t>
      </w:r>
    </w:p>
    <w:sectPr w:rsidR="00FC693F" w:rsidRPr="0006063C" w:rsidSect="00034616">
      <w:footerReference w:type="default" r:id="rId9"/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