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2BF13" w14:textId="3BF17A9C" w:rsidR="00F67F7C" w:rsidRDefault="00F67F7C" w:rsidP="00F67F7C">
      <w:r w:rsidRPr="00C62DA4">
        <w:rPr>
          <w:b/>
          <w:bCs/>
        </w:rPr>
        <w:t>Package</w:t>
      </w:r>
      <w:r w:rsidR="00F93B85" w:rsidRPr="00C62DA4">
        <w:rPr>
          <w:b/>
          <w:bCs/>
        </w:rPr>
        <w:t>/R functions</w:t>
      </w:r>
      <w:r>
        <w:t xml:space="preserve">: </w:t>
      </w:r>
      <w:proofErr w:type="spellStart"/>
      <w:r w:rsidR="00F93B85">
        <w:t>OptimalCEITR</w:t>
      </w:r>
      <w:proofErr w:type="spellEnd"/>
    </w:p>
    <w:p w14:paraId="6CCFA76F" w14:textId="6BAA43CB" w:rsidR="00F67F7C" w:rsidRDefault="00F67F7C" w:rsidP="00F93B85">
      <w:r w:rsidRPr="00C62DA4">
        <w:rPr>
          <w:b/>
          <w:bCs/>
        </w:rPr>
        <w:t>Title</w:t>
      </w:r>
      <w:r>
        <w:t xml:space="preserve">: </w:t>
      </w:r>
      <w:r w:rsidR="00F93B85" w:rsidRPr="00F93B85">
        <w:t>Estimating the Optimal Individualized Treatment Rule from A Cost-Effectiveness Perspective</w:t>
      </w:r>
    </w:p>
    <w:p w14:paraId="75573B17" w14:textId="5280609E" w:rsidR="00F67F7C" w:rsidRDefault="00F67F7C" w:rsidP="00F67F7C">
      <w:r w:rsidRPr="00C62DA4">
        <w:rPr>
          <w:b/>
          <w:bCs/>
        </w:rPr>
        <w:t>Date</w:t>
      </w:r>
      <w:r>
        <w:t>: 20</w:t>
      </w:r>
      <w:r w:rsidR="00F93B85">
        <w:t>20</w:t>
      </w:r>
      <w:r>
        <w:t>-0</w:t>
      </w:r>
      <w:r w:rsidR="00F93B85">
        <w:t>7</w:t>
      </w:r>
      <w:r>
        <w:t>-</w:t>
      </w:r>
      <w:r w:rsidR="00F93B85">
        <w:t>09</w:t>
      </w:r>
    </w:p>
    <w:p w14:paraId="2E82E59B" w14:textId="6BF2B2CF" w:rsidR="00F67F7C" w:rsidRDefault="00F67F7C" w:rsidP="00F67F7C">
      <w:r w:rsidRPr="00C62DA4">
        <w:rPr>
          <w:b/>
          <w:bCs/>
        </w:rPr>
        <w:t>Depends</w:t>
      </w:r>
      <w:r>
        <w:t>: R (&gt;= 3.</w:t>
      </w:r>
      <w:r w:rsidR="00F93B85">
        <w:t>5.3</w:t>
      </w:r>
      <w:r>
        <w:t>)</w:t>
      </w:r>
      <w:r w:rsidR="00F93B85">
        <w:t xml:space="preserve">, </w:t>
      </w:r>
      <w:r w:rsidR="00F93B85" w:rsidRPr="00F93B85">
        <w:t>survival</w:t>
      </w:r>
      <w:r w:rsidR="00F93B85">
        <w:t xml:space="preserve">, </w:t>
      </w:r>
      <w:proofErr w:type="spellStart"/>
      <w:r w:rsidR="00F93B85">
        <w:t>rpart</w:t>
      </w:r>
      <w:proofErr w:type="spellEnd"/>
      <w:r w:rsidR="00F93B85">
        <w:t xml:space="preserve">, </w:t>
      </w:r>
      <w:proofErr w:type="spellStart"/>
      <w:r w:rsidR="00F93B85">
        <w:t>dplyr</w:t>
      </w:r>
      <w:proofErr w:type="spellEnd"/>
      <w:r w:rsidR="00F93B85">
        <w:t xml:space="preserve">, </w:t>
      </w:r>
      <w:r w:rsidR="00F93B85" w:rsidRPr="00F93B85">
        <w:t>cubature</w:t>
      </w:r>
    </w:p>
    <w:p w14:paraId="52AC6F1E" w14:textId="4A560C6B" w:rsidR="00F67F7C" w:rsidRDefault="00F67F7C" w:rsidP="00F67F7C">
      <w:r w:rsidRPr="00C62DA4">
        <w:rPr>
          <w:b/>
          <w:bCs/>
        </w:rPr>
        <w:t>Author</w:t>
      </w:r>
      <w:r>
        <w:t xml:space="preserve">: </w:t>
      </w:r>
      <w:r w:rsidR="00F93B85">
        <w:t>Yizhe Xu and Jincheng Shen</w:t>
      </w:r>
      <w:r>
        <w:t>.</w:t>
      </w:r>
    </w:p>
    <w:p w14:paraId="3C2FB03C" w14:textId="5EF9C43F" w:rsidR="00F67F7C" w:rsidRDefault="00F67F7C" w:rsidP="00F67F7C">
      <w:r w:rsidRPr="00C62DA4">
        <w:rPr>
          <w:b/>
          <w:bCs/>
        </w:rPr>
        <w:t>Description</w:t>
      </w:r>
      <w:r>
        <w:t xml:space="preserve">: </w:t>
      </w:r>
      <w:r w:rsidR="006B174E">
        <w:t xml:space="preserve">This set of functions is created to estimate the optimal individualized treatment rule (ITR) by </w:t>
      </w:r>
      <w:proofErr w:type="gramStart"/>
      <w:r w:rsidR="006B174E">
        <w:t>taking into account</w:t>
      </w:r>
      <w:proofErr w:type="gramEnd"/>
      <w:r w:rsidR="006B174E">
        <w:t xml:space="preserve"> the trade-off between health benefits and added costs of an intervention.  A statistical learning method is used to provide nonparametric estimations of the most cost-effective treatment decision, which is also tailored to individual heterogeneity. </w:t>
      </w:r>
    </w:p>
    <w:p w14:paraId="2EEA9F65" w14:textId="0309BA93" w:rsidR="009844A3" w:rsidRDefault="009844A3" w:rsidP="00F67F7C">
      <w:r w:rsidRPr="00C62DA4">
        <w:rPr>
          <w:b/>
          <w:bCs/>
        </w:rPr>
        <w:t>Usage</w:t>
      </w:r>
      <w:r>
        <w:t>: There are t</w:t>
      </w:r>
      <w:r w:rsidR="00C96254">
        <w:t>wo</w:t>
      </w:r>
      <w:r>
        <w:t xml:space="preserve"> R files available in the zipped folder. </w:t>
      </w:r>
      <w:r w:rsidR="00B47EBE">
        <w:t xml:space="preserve">The file </w:t>
      </w:r>
      <w:r>
        <w:t>“.</w:t>
      </w:r>
      <w:proofErr w:type="spellStart"/>
      <w:r>
        <w:t>OptimalCEITR.R</w:t>
      </w:r>
      <w:proofErr w:type="spellEnd"/>
      <w:r>
        <w:t>” contains all the R functions that we created for this paper</w:t>
      </w:r>
      <w:r w:rsidR="00B47EBE">
        <w:t xml:space="preserve"> and the file </w:t>
      </w:r>
      <w:r>
        <w:t>“.</w:t>
      </w:r>
      <w:proofErr w:type="spellStart"/>
      <w:r>
        <w:t>Example.R</w:t>
      </w:r>
      <w:proofErr w:type="spellEnd"/>
      <w:r>
        <w:t xml:space="preserve">” </w:t>
      </w:r>
      <w:r w:rsidR="00B47EBE">
        <w:t xml:space="preserve">provides </w:t>
      </w:r>
      <w:r>
        <w:t xml:space="preserve">a simplified example for illustrating the use of our R functions to estimate the most cost-effective individualized treatment rule. Please execute the R functions </w:t>
      </w:r>
      <w:r w:rsidR="00306568">
        <w:t>before</w:t>
      </w:r>
      <w:r>
        <w:t xml:space="preserve"> running the example code, and the libraries listed in </w:t>
      </w:r>
      <w:r w:rsidRPr="006078F5">
        <w:rPr>
          <w:i/>
          <w:iCs/>
          <w:u w:val="single"/>
        </w:rPr>
        <w:t>Depends</w:t>
      </w:r>
      <w:r>
        <w:t xml:space="preserve"> also need to be loaded</w:t>
      </w:r>
      <w:r w:rsidR="00306568">
        <w:t xml:space="preserve"> first</w:t>
      </w:r>
      <w:r>
        <w:t>.</w:t>
      </w:r>
    </w:p>
    <w:p w14:paraId="0C88BB93" w14:textId="55F65AC7" w:rsidR="00F67F7C" w:rsidRDefault="00F67F7C" w:rsidP="00F67F7C">
      <w:r w:rsidRPr="00C62DA4">
        <w:rPr>
          <w:b/>
          <w:bCs/>
        </w:rPr>
        <w:t>Maintainer</w:t>
      </w:r>
      <w:r>
        <w:t xml:space="preserve">: </w:t>
      </w:r>
      <w:r w:rsidR="001A2E82">
        <w:t>Yizhe Xu</w:t>
      </w:r>
      <w:r>
        <w:t>&lt;</w:t>
      </w:r>
      <w:r w:rsidR="001A2E82">
        <w:t>yizhe.xu@hsc.utah.edu</w:t>
      </w:r>
      <w:r>
        <w:t>&gt;</w:t>
      </w:r>
    </w:p>
    <w:p w14:paraId="6FF10A74" w14:textId="771B695E" w:rsidR="00F67F7C" w:rsidRDefault="00F67F7C" w:rsidP="00F67F7C">
      <w:r w:rsidRPr="00C62DA4">
        <w:rPr>
          <w:b/>
          <w:bCs/>
        </w:rPr>
        <w:t>URL</w:t>
      </w:r>
      <w:r>
        <w:t xml:space="preserve">: </w:t>
      </w:r>
      <w:r w:rsidR="001A2E82" w:rsidRPr="001A2E82">
        <w:t>https://github.com/CrystalXuR/CEAOptimalITR</w:t>
      </w:r>
    </w:p>
    <w:p w14:paraId="0D2B0924" w14:textId="77777777" w:rsidR="00F67F7C" w:rsidRDefault="00F67F7C" w:rsidP="00F67F7C">
      <w:proofErr w:type="spellStart"/>
      <w:r w:rsidRPr="00C62DA4">
        <w:rPr>
          <w:b/>
          <w:bCs/>
        </w:rPr>
        <w:t>NeedsCompilation</w:t>
      </w:r>
      <w:proofErr w:type="spellEnd"/>
      <w:r>
        <w:t>: yes</w:t>
      </w:r>
    </w:p>
    <w:p w14:paraId="41C312ED" w14:textId="71A631AF" w:rsidR="00F67F7C" w:rsidRDefault="00F67F7C" w:rsidP="00F67F7C"/>
    <w:sectPr w:rsidR="00F6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3MDE3Njc3tbQ0sTRS0lEKTi0uzszPAykwqgUAZ7B9MywAAAA="/>
  </w:docVars>
  <w:rsids>
    <w:rsidRoot w:val="00D90C9B"/>
    <w:rsid w:val="000858E6"/>
    <w:rsid w:val="001206CC"/>
    <w:rsid w:val="001370FD"/>
    <w:rsid w:val="001A2E82"/>
    <w:rsid w:val="001B4585"/>
    <w:rsid w:val="001C36A0"/>
    <w:rsid w:val="00306568"/>
    <w:rsid w:val="00375904"/>
    <w:rsid w:val="006078F5"/>
    <w:rsid w:val="006B174E"/>
    <w:rsid w:val="007000ED"/>
    <w:rsid w:val="009844A3"/>
    <w:rsid w:val="00A0424A"/>
    <w:rsid w:val="00B47EBE"/>
    <w:rsid w:val="00C62DA4"/>
    <w:rsid w:val="00C96254"/>
    <w:rsid w:val="00D90C9B"/>
    <w:rsid w:val="00EA2F93"/>
    <w:rsid w:val="00F67F7C"/>
    <w:rsid w:val="00F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9297"/>
  <w15:chartTrackingRefBased/>
  <w15:docId w15:val="{72D29EDE-BC8A-44C1-9BAD-CBE6AC8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Xu</dc:creator>
  <cp:keywords/>
  <dc:description/>
  <cp:lastModifiedBy>Crystal Xu</cp:lastModifiedBy>
  <cp:revision>17</cp:revision>
  <dcterms:created xsi:type="dcterms:W3CDTF">2020-07-09T16:12:00Z</dcterms:created>
  <dcterms:modified xsi:type="dcterms:W3CDTF">2020-07-09T17:01:00Z</dcterms:modified>
</cp:coreProperties>
</file>