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E0" w:rsidRPr="00734AE0" w:rsidRDefault="00734AE0" w:rsidP="00734AE0">
      <w:pPr>
        <w:pBdr>
          <w:top w:val="single" w:sz="4" w:space="1" w:color="auto"/>
        </w:pBdr>
        <w:shd w:val="solid" w:color="AEAAAA" w:themeColor="background2" w:themeShade="BF" w:fill="auto"/>
        <w:jc w:val="center"/>
        <w:rPr>
          <w:b/>
          <w:sz w:val="36"/>
          <w:szCs w:val="36"/>
        </w:rPr>
      </w:pPr>
      <w:r w:rsidRPr="00734AE0">
        <w:rPr>
          <w:b/>
          <w:sz w:val="36"/>
          <w:szCs w:val="36"/>
        </w:rPr>
        <w:t>TÁBOROZÁS</w:t>
      </w:r>
    </w:p>
    <w:p w:rsidR="00734AE0" w:rsidRDefault="00734AE0" w:rsidP="00734AE0">
      <w:r>
        <w:t xml:space="preserve">A </w:t>
      </w:r>
      <w:r w:rsidRPr="00734AE0">
        <w:rPr>
          <w:b/>
          <w:i/>
        </w:rPr>
        <w:t>FOUNDATION OF EUROPEAN</w:t>
      </w:r>
      <w:r>
        <w:t xml:space="preserve"> FILM </w:t>
      </w:r>
      <w:proofErr w:type="spellStart"/>
      <w:r>
        <w:t>magyországi</w:t>
      </w:r>
      <w:proofErr w:type="spellEnd"/>
      <w:r>
        <w:t xml:space="preserve"> szervezete </w:t>
      </w:r>
      <w:r w:rsidRPr="00734AE0">
        <w:rPr>
          <w:u w:val="single"/>
        </w:rPr>
        <w:t>rajzfilmes tábort</w:t>
      </w:r>
      <w:r>
        <w:t xml:space="preserve"> szervez a Hűvösvölgyben, a nyári szünidőben.</w:t>
      </w:r>
      <w:r w:rsidR="00893A63">
        <w:br/>
      </w:r>
      <w:r>
        <w:t>A programban</w:t>
      </w:r>
    </w:p>
    <w:p w:rsidR="00734AE0" w:rsidRDefault="00734AE0" w:rsidP="00893A63">
      <w:pPr>
        <w:pStyle w:val="Listaszerbekezds"/>
        <w:numPr>
          <w:ilvl w:val="0"/>
          <w:numId w:val="2"/>
        </w:numPr>
        <w:ind w:firstLine="414"/>
      </w:pPr>
      <w:r>
        <w:t>filmkészítés.</w:t>
      </w:r>
    </w:p>
    <w:p w:rsidR="00734AE0" w:rsidRDefault="00734AE0" w:rsidP="00893A63">
      <w:pPr>
        <w:pStyle w:val="Listaszerbekezds"/>
        <w:numPr>
          <w:ilvl w:val="0"/>
          <w:numId w:val="2"/>
        </w:numPr>
        <w:ind w:firstLine="414"/>
      </w:pPr>
      <w:r>
        <w:t>rajzfilm vetítés.</w:t>
      </w:r>
    </w:p>
    <w:p w:rsidR="00734AE0" w:rsidRDefault="00734AE0" w:rsidP="00893A63">
      <w:pPr>
        <w:pStyle w:val="Listaszerbekezds"/>
        <w:numPr>
          <w:ilvl w:val="0"/>
          <w:numId w:val="2"/>
        </w:numPr>
        <w:ind w:firstLine="414"/>
      </w:pPr>
      <w:r>
        <w:t>játékos foglalkoztatások szerepelnek.</w:t>
      </w:r>
    </w:p>
    <w:p w:rsidR="00734AE0" w:rsidRDefault="00734AE0" w:rsidP="00734AE0">
      <w:r>
        <w:t>A 9.00-16.00-ig tartó foglalkozások részvételi díja 5 napra 8000 Ft. 5 ebéd ára 1100 Ft.</w:t>
      </w:r>
    </w:p>
    <w:p w:rsidR="00734AE0" w:rsidRDefault="00734AE0" w:rsidP="00734AE0">
      <w:r>
        <w:t>Jelentkezés: Lévai Györgynél (FEF Iroda. Budapest II. ker., Tölgy allé 21. Telefon: 987-6442)</w:t>
      </w:r>
    </w:p>
    <w:p w:rsidR="00734AE0" w:rsidRPr="00734AE0" w:rsidRDefault="00893A63" w:rsidP="00734AE0">
      <w:pPr>
        <w:pBdr>
          <w:top w:val="single" w:sz="4" w:space="1" w:color="auto"/>
        </w:pBdr>
        <w:shd w:val="solid" w:color="AEAAAA" w:themeColor="background2" w:themeShade="BF" w:fill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OKTATÁS</w:t>
      </w:r>
    </w:p>
    <w:p w:rsidR="00734AE0" w:rsidRDefault="00734AE0" w:rsidP="00734AE0">
      <w:r>
        <w:tab/>
        <w:t>Az XYZ Magyarország Oktatási Központja várja a jelentkezőket július 1-jén induló nyári intenzív nyelvtanfolyamaira. Alap-, közép- és felsőfokon tanulhatja a következő nyelveket:</w:t>
      </w:r>
    </w:p>
    <w:p w:rsidR="00734AE0" w:rsidRDefault="00734AE0" w:rsidP="0011383A">
      <w:pPr>
        <w:pStyle w:val="Listaszerbekezds"/>
        <w:numPr>
          <w:ilvl w:val="0"/>
          <w:numId w:val="3"/>
        </w:numPr>
        <w:ind w:firstLine="414"/>
      </w:pPr>
      <w:r>
        <w:t>angol</w:t>
      </w:r>
      <w:r w:rsidR="0011383A">
        <w:rPr>
          <w:rStyle w:val="Lbjegyzet-hivatkozs"/>
        </w:rPr>
        <w:footnoteReference w:id="1"/>
      </w:r>
    </w:p>
    <w:p w:rsidR="00734AE0" w:rsidRDefault="00734AE0" w:rsidP="0011383A">
      <w:pPr>
        <w:pStyle w:val="Listaszerbekezds"/>
        <w:numPr>
          <w:ilvl w:val="0"/>
          <w:numId w:val="3"/>
        </w:numPr>
        <w:ind w:firstLine="414"/>
      </w:pPr>
      <w:r>
        <w:t>német</w:t>
      </w:r>
    </w:p>
    <w:p w:rsidR="00734AE0" w:rsidRDefault="00734AE0" w:rsidP="0011383A">
      <w:pPr>
        <w:pStyle w:val="Listaszerbekezds"/>
        <w:numPr>
          <w:ilvl w:val="0"/>
          <w:numId w:val="3"/>
        </w:numPr>
        <w:ind w:firstLine="414"/>
      </w:pPr>
      <w:r>
        <w:t>spanyol</w:t>
      </w:r>
    </w:p>
    <w:p w:rsidR="00734AE0" w:rsidRDefault="00734AE0" w:rsidP="0011383A">
      <w:pPr>
        <w:pStyle w:val="Listaszerbekezds"/>
        <w:numPr>
          <w:ilvl w:val="0"/>
          <w:numId w:val="3"/>
        </w:numPr>
        <w:ind w:firstLine="414"/>
      </w:pPr>
      <w:r>
        <w:t>lengyel</w:t>
      </w:r>
    </w:p>
    <w:p w:rsidR="00734AE0" w:rsidRDefault="00734AE0" w:rsidP="0011383A">
      <w:pPr>
        <w:pStyle w:val="Listaszerbekezds"/>
        <w:numPr>
          <w:ilvl w:val="0"/>
          <w:numId w:val="3"/>
        </w:numPr>
        <w:ind w:firstLine="414"/>
      </w:pPr>
      <w:r>
        <w:t>kínai</w:t>
      </w:r>
    </w:p>
    <w:p w:rsidR="00734AE0" w:rsidRDefault="00734AE0" w:rsidP="00734AE0">
      <w:r>
        <w:t>Foglalkozások mindennap, reggeltől estig. Bővebb információkért kérjük, hívja Tass Szilviát!</w:t>
      </w:r>
    </w:p>
    <w:p w:rsidR="00734AE0" w:rsidRDefault="00734AE0" w:rsidP="00734AE0">
      <w:r>
        <w:t>XYZ Oktatási Központ. Budapest. XVII. ker., Építők útja 4. Telefon: 957-6642</w:t>
      </w:r>
    </w:p>
    <w:p w:rsidR="00893A63" w:rsidRDefault="00734AE0" w:rsidP="00893A63">
      <w:pPr>
        <w:tabs>
          <w:tab w:val="left" w:leader="underscore" w:pos="0"/>
          <w:tab w:val="right" w:leader="underscore" w:pos="9072"/>
        </w:tabs>
      </w:pPr>
      <w:r>
        <w:tab/>
      </w:r>
    </w:p>
    <w:p w:rsidR="00893A63" w:rsidRDefault="00893A63" w:rsidP="00893A63">
      <w:pPr>
        <w:tabs>
          <w:tab w:val="left" w:pos="3119"/>
          <w:tab w:val="right" w:leader="dot" w:pos="5387"/>
        </w:tabs>
      </w:pPr>
      <w:r>
        <w:tab/>
      </w:r>
      <w:r>
        <w:tab/>
      </w:r>
    </w:p>
    <w:p w:rsidR="00893A63" w:rsidRDefault="00893A63" w:rsidP="00893A63">
      <w:pPr>
        <w:tabs>
          <w:tab w:val="left" w:pos="3119"/>
          <w:tab w:val="right" w:leader="dot" w:pos="5387"/>
        </w:tabs>
      </w:pPr>
      <w:r>
        <w:tab/>
        <w:t xml:space="preserve">Solti Csongor Péter </w:t>
      </w:r>
      <w:proofErr w:type="spellStart"/>
      <w:r>
        <w:t>Lancelot</w:t>
      </w:r>
      <w:proofErr w:type="spellEnd"/>
    </w:p>
    <w:p w:rsidR="00893A63" w:rsidRDefault="0011383A" w:rsidP="00893A63">
      <w:pPr>
        <w:tabs>
          <w:tab w:val="center" w:pos="4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954405</wp:posOffset>
                </wp:positionV>
                <wp:extent cx="809625" cy="466725"/>
                <wp:effectExtent l="0" t="19050" r="0" b="47625"/>
                <wp:wrapNone/>
                <wp:docPr id="2" name="Nem egyenl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8E69" id="Nem egyenlő 2" o:spid="_x0000_s1026" style="position:absolute;margin-left:190.9pt;margin-top:75.15pt;width:63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" path="m107316,96145r289030,l431340,,534494,37545,513165,96145r189144,l702309,205919r-229099,l453233,260806r249076,l702309,370580r-289030,l378285,466725,275131,429180r21329,-58600l107316,370580r,-109774l336415,260806r19977,-54887l107316,205919r,-109774xe" fillcolor="black [3200]" strokecolor="black [1600]" strokeweight="1pt">
                <v:stroke joinstyle="miter"/>
                <v:path arrowok="t" o:connecttype="custom" o:connectlocs="107316,96145;396346,96145;431340,0;534494,37545;513165,96145;702309,96145;702309,205919;473210,205919;453233,260806;702309,260806;702309,370580;413279,370580;378285,466725;275131,429180;296460,370580;107316,370580;107316,260806;336415,260806;356392,205919;107316,205919;107316,9614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973455</wp:posOffset>
                </wp:positionV>
                <wp:extent cx="1543050" cy="1152525"/>
                <wp:effectExtent l="0" t="0" r="19050" b="28575"/>
                <wp:wrapNone/>
                <wp:docPr id="1" name="L al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5252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62E9" id="L alak 1" o:spid="_x0000_s1026" style="position:absolute;margin-left:140.65pt;margin-top:76.65pt;width:121.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" path="m,l576263,r,576263l1543050,576263r,576262l,1152525,,xe" fillcolor="#4472c4 [3204]" strokecolor="#1f3763 [1604]" strokeweight="1pt">
                <v:stroke joinstyle="miter"/>
                <v:path arrowok="t" o:connecttype="custom" o:connectlocs="0,0;576263,0;576263,576263;1543050,576263;1543050,1152525;0,1152525;0,0" o:connectangles="0,0,0,0,0,0,0"/>
              </v:shape>
            </w:pict>
          </mc:Fallback>
        </mc:AlternateContent>
      </w:r>
      <w:r w:rsidR="00893A63">
        <w:tab/>
        <w:t>tanuló</w:t>
      </w:r>
      <w:bookmarkStart w:id="0" w:name="_GoBack"/>
      <w:bookmarkEnd w:id="0"/>
    </w:p>
    <w:sectPr w:rsidR="00893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906" w:rsidRDefault="00253906" w:rsidP="00F20E85">
      <w:pPr>
        <w:spacing w:after="0" w:line="240" w:lineRule="auto"/>
      </w:pPr>
      <w:r>
        <w:separator/>
      </w:r>
    </w:p>
  </w:endnote>
  <w:endnote w:type="continuationSeparator" w:id="0">
    <w:p w:rsidR="00253906" w:rsidRDefault="00253906" w:rsidP="00F2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906" w:rsidRDefault="00253906" w:rsidP="00F20E85">
      <w:pPr>
        <w:spacing w:after="0" w:line="240" w:lineRule="auto"/>
      </w:pPr>
      <w:r>
        <w:separator/>
      </w:r>
    </w:p>
  </w:footnote>
  <w:footnote w:type="continuationSeparator" w:id="0">
    <w:p w:rsidR="00253906" w:rsidRDefault="00253906" w:rsidP="00F20E85">
      <w:pPr>
        <w:spacing w:after="0" w:line="240" w:lineRule="auto"/>
      </w:pPr>
      <w:r>
        <w:continuationSeparator/>
      </w:r>
    </w:p>
  </w:footnote>
  <w:footnote w:id="1">
    <w:p w:rsidR="0011383A" w:rsidRDefault="0011383A">
      <w:pPr>
        <w:pStyle w:val="Lbjegyzetszveg"/>
      </w:pPr>
      <w:r>
        <w:rPr>
          <w:rStyle w:val="Lbjegyzet-hivatkozs"/>
        </w:rPr>
        <w:footnoteRef/>
      </w:r>
      <w:r>
        <w:t xml:space="preserve"> Angol: Az elsődleges fő nyelv az egész világgon.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5BF"/>
    <w:multiLevelType w:val="hybridMultilevel"/>
    <w:tmpl w:val="2B6E9A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6704"/>
    <w:multiLevelType w:val="hybridMultilevel"/>
    <w:tmpl w:val="FE8C06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A4F0A"/>
    <w:multiLevelType w:val="hybridMultilevel"/>
    <w:tmpl w:val="0930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E0"/>
    <w:rsid w:val="0011383A"/>
    <w:rsid w:val="00253906"/>
    <w:rsid w:val="00734AE0"/>
    <w:rsid w:val="00893A63"/>
    <w:rsid w:val="00F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BF45"/>
  <w15:chartTrackingRefBased/>
  <w15:docId w15:val="{8D9DDC54-6ED0-48F7-BF7A-9429251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4AE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20E8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20E8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20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937C-AE07-4257-A34D-BFCB220A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2</cp:revision>
  <dcterms:created xsi:type="dcterms:W3CDTF">2023-03-16T09:01:00Z</dcterms:created>
  <dcterms:modified xsi:type="dcterms:W3CDTF">2023-03-16T09:35:00Z</dcterms:modified>
</cp:coreProperties>
</file>