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and Ansible, with a strong understanding of cloud infrastructure and containerization using Docker.</w:t>
      </w:r>
    </w:p>
    <w:p>
      <w:r>
        <w:t>- Proficient in database technologies including Snowflake, MSSQL, and Oracle, with experience in data modeling and ETL processes.</w:t>
      </w:r>
    </w:p>
    <w:p>
      <w:r>
        <w:t>- Hands-on experience with cloud infrastructure (AWS, Azure), scripting languages (Python, Bash), and data analysis using Pandas and NumPy.</w:t>
      </w:r>
    </w:p>
    <w:p/>
    <w:p>
      <w:r>
        <w:t>Skills</w:t>
      </w:r>
    </w:p>
    <w:p>
      <w:r>
        <w:t>Python, Java, AWS, Azure, Jenkins, Ansible, Docker, SQL, Snowflake, GitHub</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demonstrated my ability to work with data and automate tasks using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