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software development and a passion for innovative technologies. With experience as a Research Assistant at McMaster University and a Software Developer/DevOps Intern at Ontario Teachers' Pension Plan, I have developed a unique blend of technical skills and collaborative experience. My proficiency in programming languages such as Python, C, Java, and Swift, as well as expertise in cloud platforms like Azure, AWS, and Linux, enable me to approach complex problems with a comprehensive perspective.</w:t>
      </w:r>
    </w:p>
    <w:p/>
    <w:p>
      <w:r>
        <w:t>As a skilled developer, I have successfully implemented CI/CD pipelines using Jenkins, GitHub, Ansible, and SonarQube, and have worked with various databases including MySQL, Snowflake, MsSQL, and Oracle. My personal projects, such as the Gym Tracker App and Expense Sheet Combiner, demonstrate my ability to design and develop practical solutions using technologies like Swift, Python, and Bash. Furthermore, my experience with machine learning and automation has allowed me to explore innovative applications, including the development of a Python application that integrates Google's Gemini 2.0 model to optimize resumes based on job descriptions.</w:t>
      </w:r>
    </w:p>
    <w:p/>
    <w:p>
      <w:r>
        <w:t>I am confident that my technical expertise, passion for learning, and collaborative mindset make me an ideal candidate for this role. I am excited to contribute my skills and experience to a dynamic team and look forward to discussing my application. Thank you for considering my candidacy.</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