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513B5" w14:textId="77777777" w:rsidR="004F651C" w:rsidRDefault="004F651C" w:rsidP="004F651C">
      <w:pPr>
        <w:jc w:val="center"/>
        <w:rPr>
          <w:rFonts w:ascii="黑体" w:eastAsia="黑体" w:hAnsi="黑体"/>
          <w:b/>
          <w:bCs/>
          <w:sz w:val="72"/>
          <w:szCs w:val="96"/>
        </w:rPr>
      </w:pPr>
      <w:r>
        <w:rPr>
          <w:rFonts w:ascii="黑体" w:eastAsia="黑体" w:hAnsi="黑体" w:hint="eastAsia"/>
          <w:b/>
          <w:bCs/>
          <w:sz w:val="72"/>
          <w:szCs w:val="96"/>
        </w:rPr>
        <w:t>电子线路设计实验报告</w:t>
      </w:r>
    </w:p>
    <w:p w14:paraId="7A81E95B" w14:textId="77777777" w:rsidR="004F651C" w:rsidRDefault="004F651C" w:rsidP="004F651C">
      <w:pPr>
        <w:jc w:val="center"/>
        <w:rPr>
          <w:rFonts w:eastAsiaTheme="minorHAnsi" w:hint="eastAsia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自动化71任泽华 2171411498</w:t>
      </w:r>
    </w:p>
    <w:p w14:paraId="64E249C2" w14:textId="4F26E6C1" w:rsidR="004F651C" w:rsidRDefault="004F651C" w:rsidP="004F651C">
      <w:pPr>
        <w:jc w:val="center"/>
        <w:rPr>
          <w:rFonts w:eastAsiaTheme="minorHAnsi" w:hint="eastAsia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第</w:t>
      </w:r>
      <w:r>
        <w:rPr>
          <w:rFonts w:eastAsiaTheme="minorHAnsi" w:hint="eastAsia"/>
          <w:sz w:val="28"/>
          <w:szCs w:val="32"/>
        </w:rPr>
        <w:t>二</w:t>
      </w:r>
      <w:r>
        <w:rPr>
          <w:rFonts w:eastAsiaTheme="minorHAnsi" w:hint="eastAsia"/>
          <w:sz w:val="28"/>
          <w:szCs w:val="32"/>
        </w:rPr>
        <w:t>次实验</w:t>
      </w:r>
    </w:p>
    <w:p w14:paraId="58348180" w14:textId="01EF8694" w:rsidR="004F651C" w:rsidRDefault="004F651C" w:rsidP="004F651C">
      <w:pPr>
        <w:pStyle w:val="1"/>
        <w:rPr>
          <w:rFonts w:eastAsiaTheme="minorEastAsia" w:hint="eastAsia"/>
        </w:rPr>
      </w:pPr>
      <w:r>
        <w:rPr>
          <w:rFonts w:hint="eastAsia"/>
        </w:rPr>
        <w:t>方波三角波发生器</w:t>
      </w:r>
    </w:p>
    <w:p w14:paraId="7158E629" w14:textId="77777777" w:rsidR="004F651C" w:rsidRDefault="004F651C" w:rsidP="004F651C">
      <w:pPr>
        <w:pStyle w:val="2"/>
        <w:rPr>
          <w:rFonts w:hint="eastAsia"/>
          <w:noProof/>
        </w:rPr>
      </w:pPr>
      <w:r>
        <w:rPr>
          <w:rFonts w:hint="eastAsia"/>
        </w:rPr>
        <w:t>电路图：</w:t>
      </w:r>
    </w:p>
    <w:p w14:paraId="7A82AADA" w14:textId="2F94C0F7" w:rsidR="004F651C" w:rsidRPr="004F651C" w:rsidRDefault="004F651C" w:rsidP="004F651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3E4E3C4" wp14:editId="10C6A42B">
            <wp:extent cx="5274310" cy="2611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660F" w14:textId="77777777" w:rsidR="004F651C" w:rsidRDefault="004F651C" w:rsidP="004F651C">
      <w:pPr>
        <w:pStyle w:val="2"/>
        <w:rPr>
          <w:rFonts w:hint="eastAsia"/>
        </w:rPr>
      </w:pPr>
      <w:r>
        <w:rPr>
          <w:rFonts w:hint="eastAsia"/>
        </w:rPr>
        <w:t>用到的器件：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6"/>
        <w:gridCol w:w="2052"/>
        <w:gridCol w:w="4968"/>
      </w:tblGrid>
      <w:tr w:rsidR="001A760A" w14:paraId="494EFF4F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007A" w14:textId="77777777" w:rsidR="004F651C" w:rsidRPr="004F651C" w:rsidRDefault="004F651C">
            <w:pPr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图中器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168D" w14:textId="77777777" w:rsidR="004F651C" w:rsidRDefault="004F651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中文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名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DB9E" w14:textId="77777777" w:rsidR="004F651C" w:rsidRPr="004F651C" w:rsidRDefault="004F651C">
            <w:pPr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英文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名</w:t>
            </w:r>
          </w:p>
        </w:tc>
      </w:tr>
      <w:tr w:rsidR="001A760A" w14:paraId="7DB97274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5B67" w14:textId="77777777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793A" w14:textId="77777777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固定电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阻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74D2" w14:textId="77777777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</w:t>
            </w:r>
          </w:p>
        </w:tc>
      </w:tr>
      <w:tr w:rsidR="001A760A" w14:paraId="79623772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C7FF" w14:textId="77777777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6538" w14:textId="3FEC01DB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稳压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二极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管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D82D" w14:textId="38237FED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DIODE-ZEN</w:t>
            </w:r>
          </w:p>
        </w:tc>
      </w:tr>
      <w:tr w:rsidR="001A760A" w14:paraId="4EB26555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0F6B" w14:textId="77777777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5137" w14:textId="46580BBB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电容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808D" w14:textId="0A5C09A3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</w:tr>
      <w:tr w:rsidR="004F651C" w:rsidRPr="004F651C" w14:paraId="4EB936EA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21F6" w14:textId="07EA77E7" w:rsidR="004F651C" w:rsidRP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BB52" w14:textId="226F69CF" w:rsidR="004F651C" w:rsidRPr="004F651C" w:rsidRDefault="004F651C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电位器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3ACA" w14:textId="3F99A790" w:rsidR="004F651C" w:rsidRP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OT-HG</w:t>
            </w:r>
          </w:p>
        </w:tc>
      </w:tr>
      <w:tr w:rsidR="004F651C" w:rsidRPr="004F651C" w14:paraId="5FD33D26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DF80" w14:textId="45DDC8A6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09FE" w14:textId="3E50F01C" w:rsidR="004F651C" w:rsidRDefault="004F651C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理想运放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1C9B" w14:textId="5D5B1A6C" w:rsid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P1P</w:t>
            </w:r>
          </w:p>
        </w:tc>
      </w:tr>
      <w:tr w:rsidR="004F651C" w:rsidRPr="004F651C" w14:paraId="7B7EE3FA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5D46" w14:textId="68676D15" w:rsidR="004F651C" w:rsidRP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3FAA" w14:textId="3587C237" w:rsidR="004F651C" w:rsidRPr="004F651C" w:rsidRDefault="004F651C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电源地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32B3" w14:textId="30CEB567" w:rsidR="004F651C" w:rsidRPr="004F651C" w:rsidRDefault="004F65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ND</w:t>
            </w:r>
          </w:p>
        </w:tc>
      </w:tr>
      <w:tr w:rsidR="001A760A" w:rsidRPr="004F651C" w14:paraId="78817075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70DC" w14:textId="18C44419" w:rsidR="001A760A" w:rsidRDefault="001A760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7EB0" w14:textId="59FFCC96" w:rsidR="001A760A" w:rsidRDefault="001A760A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示波器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0CD0" w14:textId="61025DAD" w:rsidR="001A760A" w:rsidRDefault="001A760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SCILLOSCOPE</w:t>
            </w:r>
          </w:p>
        </w:tc>
      </w:tr>
    </w:tbl>
    <w:p w14:paraId="2CE64BFE" w14:textId="77777777" w:rsidR="004F651C" w:rsidRDefault="004F651C" w:rsidP="004F651C">
      <w:pPr>
        <w:pStyle w:val="2"/>
        <w:rPr>
          <w:rFonts w:hint="eastAsia"/>
        </w:rPr>
      </w:pPr>
      <w:r>
        <w:rPr>
          <w:rFonts w:hint="eastAsia"/>
        </w:rPr>
        <w:t>实验过程：</w:t>
      </w:r>
    </w:p>
    <w:p w14:paraId="418B481C" w14:textId="67F52B48" w:rsidR="004F651C" w:rsidRDefault="004F651C" w:rsidP="004F651C">
      <w:r>
        <w:rPr>
          <w:rFonts w:hint="eastAsia"/>
        </w:rPr>
        <w:t>调用器件库中的元件，</w:t>
      </w:r>
      <w:r w:rsidR="001A760A">
        <w:rPr>
          <w:rFonts w:hint="eastAsia"/>
        </w:rPr>
        <w:t>如图</w:t>
      </w:r>
      <w:r>
        <w:rPr>
          <w:rFonts w:hint="eastAsia"/>
        </w:rPr>
        <w:t>连接电路，点击运行，</w:t>
      </w:r>
      <w:r w:rsidR="001A760A">
        <w:rPr>
          <w:rFonts w:hint="eastAsia"/>
        </w:rPr>
        <w:t>示波器显示出方波和三角波</w:t>
      </w:r>
    </w:p>
    <w:p w14:paraId="438A4D1C" w14:textId="77777777" w:rsidR="001A760A" w:rsidRDefault="001A760A" w:rsidP="004F651C">
      <w:pPr>
        <w:rPr>
          <w:rFonts w:hint="eastAsia"/>
        </w:rPr>
      </w:pPr>
    </w:p>
    <w:p w14:paraId="175A3DC1" w14:textId="2BBD10DA" w:rsidR="004F651C" w:rsidRDefault="004F651C" w:rsidP="004F651C">
      <w:r>
        <w:rPr>
          <w:noProof/>
        </w:rPr>
        <w:drawing>
          <wp:inline distT="0" distB="0" distL="0" distR="0" wp14:anchorId="5D7601A6" wp14:editId="132A156C">
            <wp:extent cx="5250635" cy="347502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4155" w14:textId="77777777" w:rsidR="001A760A" w:rsidRDefault="001A760A" w:rsidP="004F651C">
      <w:pPr>
        <w:rPr>
          <w:rFonts w:hint="eastAsia"/>
        </w:rPr>
      </w:pPr>
    </w:p>
    <w:p w14:paraId="54DFF0B4" w14:textId="7D2F10C6" w:rsidR="001A760A" w:rsidRDefault="001A760A" w:rsidP="004F651C">
      <w:r>
        <w:rPr>
          <w:rFonts w:hint="eastAsia"/>
        </w:rPr>
        <w:t>调节电位器，示波器显示的方波三角波的频率发生改变</w:t>
      </w:r>
    </w:p>
    <w:p w14:paraId="11A3656F" w14:textId="66768910" w:rsidR="001A760A" w:rsidRDefault="001A760A" w:rsidP="004F65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751D3A" wp14:editId="63EF21EB">
            <wp:extent cx="5250635" cy="347502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D7F2" w14:textId="1668F495" w:rsidR="004F651C" w:rsidRDefault="001A760A" w:rsidP="004F651C">
      <w:pPr>
        <w:pStyle w:val="2"/>
        <w:rPr>
          <w:rStyle w:val="20"/>
          <w:rFonts w:hint="eastAsia"/>
          <w:b/>
          <w:bCs/>
        </w:rPr>
      </w:pPr>
      <w:r>
        <w:rPr>
          <w:rStyle w:val="20"/>
          <w:rFonts w:hint="eastAsia"/>
        </w:rPr>
        <w:t>遇到的问题</w:t>
      </w:r>
      <w:r w:rsidR="004F651C">
        <w:rPr>
          <w:rStyle w:val="20"/>
        </w:rPr>
        <w:t>：</w:t>
      </w:r>
    </w:p>
    <w:p w14:paraId="210C6005" w14:textId="438BFEDA" w:rsidR="001A760A" w:rsidRDefault="001A760A" w:rsidP="001A760A">
      <w:r>
        <w:rPr>
          <w:rFonts w:hint="eastAsia"/>
        </w:rPr>
        <w:t>1.</w:t>
      </w:r>
      <w:r>
        <w:rPr>
          <w:rFonts w:hint="eastAsia"/>
        </w:rPr>
        <w:t>把运放换成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741</w:t>
      </w:r>
      <w:r>
        <w:rPr>
          <w:rFonts w:hint="eastAsia"/>
        </w:rPr>
        <w:t>无法显示波形，怀疑是参数不匹配造成的，有待进一步调整</w:t>
      </w:r>
    </w:p>
    <w:p w14:paraId="344B7AC5" w14:textId="2AB4277E" w:rsidR="001A760A" w:rsidRPr="001A760A" w:rsidRDefault="001A760A" w:rsidP="001A760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初始没有扰动的情况下没有波形，因为这是仿真环境，不会有噪声信号，稍微移动一下电位器的位置，人工引入扰动才能产生方波和三角波。</w:t>
      </w:r>
    </w:p>
    <w:p w14:paraId="237637FD" w14:textId="15A30DF5" w:rsidR="004F651C" w:rsidRDefault="004F651C" w:rsidP="004F651C">
      <w:pPr>
        <w:rPr>
          <w:rFonts w:hint="eastAsia"/>
        </w:rPr>
      </w:pPr>
    </w:p>
    <w:p w14:paraId="05E412D0" w14:textId="596EC68A" w:rsidR="001F5FDF" w:rsidRDefault="00420F9D" w:rsidP="001A760A">
      <w:pPr>
        <w:pStyle w:val="1"/>
      </w:pPr>
      <w:r>
        <w:rPr>
          <w:rFonts w:hint="eastAsia"/>
        </w:rPr>
        <w:lastRenderedPageBreak/>
        <w:t>小型电子声光礼花器</w:t>
      </w:r>
    </w:p>
    <w:p w14:paraId="6E274DF4" w14:textId="09C37B4C" w:rsidR="001A760A" w:rsidRDefault="00420F9D" w:rsidP="001A760A">
      <w:pPr>
        <w:pStyle w:val="2"/>
        <w:numPr>
          <w:ilvl w:val="0"/>
          <w:numId w:val="5"/>
        </w:numPr>
      </w:pPr>
      <w:r>
        <w:rPr>
          <w:rFonts w:hint="eastAsia"/>
        </w:rPr>
        <w:t>电路图</w:t>
      </w:r>
    </w:p>
    <w:p w14:paraId="2B5DB9F3" w14:textId="50DFB867" w:rsidR="00420F9D" w:rsidRPr="00420F9D" w:rsidRDefault="00420F9D" w:rsidP="00420F9D">
      <w:pPr>
        <w:rPr>
          <w:rFonts w:hint="eastAsia"/>
        </w:rPr>
      </w:pPr>
      <w:r>
        <w:rPr>
          <w:noProof/>
        </w:rPr>
        <w:drawing>
          <wp:inline distT="0" distB="0" distL="0" distR="0" wp14:anchorId="31B218DE" wp14:editId="7104CA40">
            <wp:extent cx="5274310" cy="3300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185" w14:textId="5FCFF195" w:rsidR="001A760A" w:rsidRDefault="00420F9D" w:rsidP="001A760A">
      <w:pPr>
        <w:pStyle w:val="2"/>
      </w:pPr>
      <w:r>
        <w:rPr>
          <w:rFonts w:hint="eastAsia"/>
        </w:rPr>
        <w:t>用到的器件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6"/>
        <w:gridCol w:w="2052"/>
        <w:gridCol w:w="4968"/>
      </w:tblGrid>
      <w:tr w:rsidR="007D5374" w14:paraId="61887FCD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7D17" w14:textId="77777777" w:rsidR="00420F9D" w:rsidRPr="004F651C" w:rsidRDefault="00420F9D" w:rsidP="00E311F6">
            <w:pPr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图中器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件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B0A1" w14:textId="77777777" w:rsidR="00420F9D" w:rsidRDefault="00420F9D" w:rsidP="00E311F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中文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名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B8B9" w14:textId="77777777" w:rsidR="00420F9D" w:rsidRPr="004F651C" w:rsidRDefault="00420F9D" w:rsidP="00E311F6">
            <w:pPr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英文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名</w:t>
            </w:r>
          </w:p>
        </w:tc>
      </w:tr>
      <w:tr w:rsidR="007D5374" w14:paraId="574E90B5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B935" w14:textId="77777777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0903" w14:textId="77777777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固定电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阻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B01" w14:textId="77777777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</w:t>
            </w:r>
          </w:p>
        </w:tc>
      </w:tr>
      <w:tr w:rsidR="007D5374" w14:paraId="66DE9CB6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4432" w14:textId="77777777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2733" w14:textId="2211A71D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二极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管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C53E" w14:textId="5566D991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1N4001</w:t>
            </w:r>
          </w:p>
        </w:tc>
      </w:tr>
      <w:tr w:rsidR="007D5374" w14:paraId="448A024D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CD02" w14:textId="77777777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5DD" w14:textId="77777777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电容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5BB4" w14:textId="77777777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</w:tr>
      <w:tr w:rsidR="00420F9D" w:rsidRPr="004F651C" w14:paraId="1405DFBE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0BD3" w14:textId="77777777" w:rsidR="00420F9D" w:rsidRPr="004F651C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A546" w14:textId="77777777" w:rsidR="00420F9D" w:rsidRPr="004F651C" w:rsidRDefault="00420F9D" w:rsidP="00E311F6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电位器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3F95" w14:textId="77777777" w:rsidR="00420F9D" w:rsidRPr="004F651C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OT-HG</w:t>
            </w:r>
          </w:p>
        </w:tc>
      </w:tr>
      <w:tr w:rsidR="00420F9D" w:rsidRPr="004F651C" w14:paraId="425337BD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40BC" w14:textId="77777777" w:rsidR="00420F9D" w:rsidRDefault="00420F9D" w:rsidP="00420F9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356E" w14:textId="49BCA054" w:rsidR="00420F9D" w:rsidRDefault="00420F9D" w:rsidP="00420F9D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极性电容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7B3B" w14:textId="41B997EE" w:rsidR="00420F9D" w:rsidRDefault="00420F9D" w:rsidP="00420F9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ELEC</w:t>
            </w:r>
          </w:p>
        </w:tc>
      </w:tr>
      <w:tr w:rsidR="00420F9D" w:rsidRPr="004F651C" w14:paraId="0BFAEF39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1512" w14:textId="77777777" w:rsidR="00420F9D" w:rsidRPr="004F651C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0AFD" w14:textId="77777777" w:rsidR="00420F9D" w:rsidRPr="004F651C" w:rsidRDefault="00420F9D" w:rsidP="00E311F6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电源地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4F45" w14:textId="77777777" w:rsidR="00420F9D" w:rsidRPr="004F651C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ND</w:t>
            </w:r>
          </w:p>
        </w:tc>
      </w:tr>
      <w:tr w:rsidR="00420F9D" w:rsidRPr="004F651C" w14:paraId="6EE247F1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D145" w14:textId="1A942630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0C26" w14:textId="7F682B26" w:rsidR="00420F9D" w:rsidRDefault="00420F9D" w:rsidP="00E311F6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电源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D9B" w14:textId="50E9D769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</w:t>
            </w:r>
            <w:r>
              <w:rPr>
                <w:sz w:val="28"/>
                <w:szCs w:val="28"/>
              </w:rPr>
              <w:t>V</w:t>
            </w:r>
          </w:p>
        </w:tc>
      </w:tr>
      <w:tr w:rsidR="00420F9D" w:rsidRPr="004F651C" w14:paraId="79FE6398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DCC2" w14:textId="35F9B57B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BCD2" w14:textId="72BD8CC3" w:rsidR="00420F9D" w:rsidRDefault="00420F9D" w:rsidP="00E311F6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晶体管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7C8F" w14:textId="405F28D1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PN</w:t>
            </w:r>
          </w:p>
        </w:tc>
      </w:tr>
      <w:tr w:rsidR="00420F9D" w:rsidRPr="004F651C" w14:paraId="29A2CB8B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06E6" w14:textId="1DADBD95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6937" w14:textId="444B2A9F" w:rsidR="00420F9D" w:rsidRDefault="00420F9D" w:rsidP="00E311F6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扬声器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3DA5" w14:textId="7191796D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PEAKER</w:t>
            </w:r>
          </w:p>
        </w:tc>
      </w:tr>
      <w:tr w:rsidR="00420F9D" w:rsidRPr="004F651C" w14:paraId="2B9E5389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A1AB" w14:textId="25F623B4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16BB" w14:textId="098B652A" w:rsidR="00420F9D" w:rsidRDefault="00420F9D" w:rsidP="00E311F6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时基集成电路555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648" w14:textId="4914C4EA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E555</w:t>
            </w:r>
          </w:p>
        </w:tc>
      </w:tr>
      <w:tr w:rsidR="00420F9D" w:rsidRPr="004F651C" w14:paraId="1126DA5F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8ABE" w14:textId="0CE57EE4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6101" w14:textId="6F68AC19" w:rsidR="00420F9D" w:rsidRDefault="00420F9D" w:rsidP="00E311F6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十进制集成电路计数器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563A" w14:textId="0EA47654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4017</w:t>
            </w:r>
          </w:p>
        </w:tc>
      </w:tr>
      <w:tr w:rsidR="00420F9D" w:rsidRPr="004F651C" w14:paraId="3CFA2CA9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E95C" w14:textId="02851C47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547A" w14:textId="68AAFC15" w:rsidR="00420F9D" w:rsidRDefault="00420F9D" w:rsidP="00E311F6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集成电双向模拟开关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EEF" w14:textId="348A2934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4066</w:t>
            </w:r>
          </w:p>
        </w:tc>
      </w:tr>
      <w:tr w:rsidR="007D5374" w:rsidRPr="004F651C" w14:paraId="71945FB7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3D82" w14:textId="10212E1A" w:rsidR="007D5374" w:rsidRDefault="007D5374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76DF" w14:textId="6C947B24" w:rsidR="007D5374" w:rsidRDefault="007D5374" w:rsidP="00E311F6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发光二极管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3042" w14:textId="72BC7A1D" w:rsidR="007D5374" w:rsidRDefault="007D5374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（三色）</w:t>
            </w:r>
          </w:p>
        </w:tc>
      </w:tr>
      <w:tr w:rsidR="00420F9D" w:rsidRPr="004F651C" w14:paraId="7A52603A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1993" w14:textId="42F344AB" w:rsidR="00420F9D" w:rsidRDefault="007D5374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FB44" w14:textId="77777777" w:rsidR="00420F9D" w:rsidRDefault="00420F9D" w:rsidP="00E311F6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示波器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1188" w14:textId="77777777" w:rsidR="00420F9D" w:rsidRDefault="00420F9D" w:rsidP="00E311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SCILLOSCOPE</w:t>
            </w:r>
          </w:p>
        </w:tc>
      </w:tr>
    </w:tbl>
    <w:p w14:paraId="4773D68B" w14:textId="77777777" w:rsidR="00420F9D" w:rsidRPr="00420F9D" w:rsidRDefault="00420F9D" w:rsidP="00420F9D">
      <w:pPr>
        <w:rPr>
          <w:rFonts w:hint="eastAsia"/>
        </w:rPr>
      </w:pPr>
    </w:p>
    <w:p w14:paraId="68648FFB" w14:textId="13C3233A" w:rsidR="001A760A" w:rsidRDefault="00420F9D" w:rsidP="001A760A">
      <w:pPr>
        <w:pStyle w:val="2"/>
      </w:pPr>
      <w:r>
        <w:rPr>
          <w:rFonts w:hint="eastAsia"/>
        </w:rPr>
        <w:t>实验过程</w:t>
      </w:r>
    </w:p>
    <w:p w14:paraId="402B280F" w14:textId="14AB1FB6" w:rsidR="003F0A63" w:rsidRPr="003F0A63" w:rsidRDefault="003F0A63" w:rsidP="003F0A63">
      <w:pPr>
        <w:rPr>
          <w:rFonts w:hint="eastAsia"/>
          <w:b/>
          <w:bCs/>
        </w:rPr>
      </w:pPr>
      <w:r w:rsidRPr="003F0A63">
        <w:rPr>
          <w:rFonts w:hint="eastAsia"/>
          <w:b/>
          <w:bCs/>
        </w:rPr>
        <w:t>原理</w:t>
      </w:r>
    </w:p>
    <w:p w14:paraId="161953BD" w14:textId="740CA830" w:rsidR="007D5374" w:rsidRDefault="00580878" w:rsidP="007D5374">
      <w:r>
        <w:rPr>
          <w:rFonts w:hint="eastAsia"/>
        </w:rPr>
        <w:t>电路分两部分：模拟礼花发光电路、模拟礼花爆炸发声电路</w:t>
      </w:r>
    </w:p>
    <w:p w14:paraId="249D27F5" w14:textId="40E07989" w:rsidR="00580878" w:rsidRDefault="00580878" w:rsidP="007D5374">
      <w:r>
        <w:rPr>
          <w:rFonts w:hint="eastAsia"/>
        </w:rPr>
        <w:t>时基集成电路</w:t>
      </w:r>
      <w:r>
        <w:rPr>
          <w:rFonts w:hint="eastAsia"/>
        </w:rPr>
        <w:t>555</w:t>
      </w:r>
      <w:r>
        <w:rPr>
          <w:rFonts w:hint="eastAsia"/>
        </w:rPr>
        <w:t>构成方波发生器，方波信号一路送至十进制集成电路计数器</w:t>
      </w:r>
      <w:r>
        <w:rPr>
          <w:rFonts w:hint="eastAsia"/>
        </w:rPr>
        <w:t>4017</w:t>
      </w:r>
      <w:r>
        <w:rPr>
          <w:rFonts w:hint="eastAsia"/>
        </w:rPr>
        <w:t>做触发信号，每次的结果</w:t>
      </w:r>
      <w:r w:rsidR="003F0A63">
        <w:rPr>
          <w:rFonts w:hint="eastAsia"/>
        </w:rPr>
        <w:t>使其</w:t>
      </w:r>
      <w:r w:rsidR="003F0A63">
        <w:rPr>
          <w:rFonts w:hint="eastAsia"/>
        </w:rPr>
        <w:t>Q1~</w:t>
      </w:r>
      <w:r w:rsidR="003F0A63">
        <w:t>Q</w:t>
      </w:r>
      <w:r w:rsidR="003F0A63">
        <w:rPr>
          <w:rFonts w:hint="eastAsia"/>
        </w:rPr>
        <w:t>6</w:t>
      </w:r>
      <w:r w:rsidR="003F0A63">
        <w:rPr>
          <w:rFonts w:hint="eastAsia"/>
        </w:rPr>
        <w:t>之一为“</w:t>
      </w:r>
      <w:r w:rsidR="003F0A63">
        <w:rPr>
          <w:rFonts w:hint="eastAsia"/>
        </w:rPr>
        <w:t>1</w:t>
      </w:r>
      <w:r w:rsidR="003F0A63">
        <w:rPr>
          <w:rFonts w:hint="eastAsia"/>
        </w:rPr>
        <w:t>”，有二极管电路传输至集成电双向模拟开关</w:t>
      </w:r>
      <w:r w:rsidR="003F0A63">
        <w:rPr>
          <w:rFonts w:hint="eastAsia"/>
        </w:rPr>
        <w:t>4066</w:t>
      </w:r>
      <w:r w:rsidR="003F0A63">
        <w:rPr>
          <w:rFonts w:hint="eastAsia"/>
        </w:rPr>
        <w:t>控制端，使它们单独或组合导通，方波信号通过其驱动的三极管饱和导通，点亮相应的发光二极管。</w:t>
      </w:r>
    </w:p>
    <w:p w14:paraId="7EA35807" w14:textId="4DF0B5F0" w:rsidR="00045619" w:rsidRDefault="00045619" w:rsidP="007D5374">
      <w:r>
        <w:rPr>
          <w:noProof/>
        </w:rPr>
        <w:lastRenderedPageBreak/>
        <w:drawing>
          <wp:inline distT="0" distB="0" distL="0" distR="0" wp14:anchorId="2E108AB8" wp14:editId="4BA682B2">
            <wp:extent cx="5250635" cy="347502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98C6" w14:textId="77777777" w:rsidR="00045619" w:rsidRDefault="00045619" w:rsidP="007D5374">
      <w:pPr>
        <w:rPr>
          <w:rFonts w:hint="eastAsia"/>
        </w:rPr>
      </w:pPr>
    </w:p>
    <w:p w14:paraId="5D15B8B5" w14:textId="4D416F4C" w:rsidR="003F0A63" w:rsidRDefault="003F0A63" w:rsidP="007D5374">
      <w:r>
        <w:rPr>
          <w:rFonts w:hint="eastAsia"/>
        </w:rPr>
        <w:t>方波信号经过一个微分电路驱动三极管，三极管在方波上升沿导通，电压按指数规律减小，会产生忽亮渐暗的效果，可以调节电阻和电容的数值来调节变化快慢。</w:t>
      </w:r>
    </w:p>
    <w:p w14:paraId="62579504" w14:textId="6A422A84" w:rsidR="003F0A63" w:rsidRDefault="003F0A63" w:rsidP="007D5374">
      <w:r>
        <w:rPr>
          <w:rFonts w:hint="eastAsia"/>
        </w:rPr>
        <w:t>由电路可知，</w:t>
      </w:r>
      <w:r w:rsidR="00AF39DD">
        <w:t>Q</w:t>
      </w:r>
      <w:r w:rsidR="00AF39DD">
        <w:rPr>
          <w:rFonts w:hint="eastAsia"/>
        </w:rPr>
        <w:t>0</w:t>
      </w:r>
      <w:r w:rsidR="00AF39DD">
        <w:t>~Q</w:t>
      </w:r>
      <w:r w:rsidR="00AF39DD">
        <w:rPr>
          <w:rFonts w:hint="eastAsia"/>
        </w:rPr>
        <w:t>7</w:t>
      </w:r>
      <w:r w:rsidR="00AF39DD">
        <w:rPr>
          <w:rFonts w:hint="eastAsia"/>
        </w:rPr>
        <w:t>亮起时分别对应如下颜色：</w:t>
      </w:r>
    </w:p>
    <w:p w14:paraId="6F27A38F" w14:textId="5EBA860E" w:rsidR="00AF39DD" w:rsidRDefault="00AF39DD" w:rsidP="007D5374">
      <w:r>
        <w:rPr>
          <w:rFonts w:hint="eastAsia"/>
        </w:rPr>
        <w:t>Q0</w:t>
      </w:r>
      <w:r>
        <w:t xml:space="preserve"> </w:t>
      </w:r>
      <w:r>
        <w:rPr>
          <w:rFonts w:hint="eastAsia"/>
        </w:rPr>
        <w:t>红、</w:t>
      </w:r>
      <w:r>
        <w:t>Q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绿、</w:t>
      </w:r>
      <w:r>
        <w:t>Q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蓝、</w:t>
      </w:r>
      <w:r>
        <w:t>Q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红</w:t>
      </w:r>
      <w:r>
        <w:rPr>
          <w:rFonts w:hint="eastAsia"/>
        </w:rPr>
        <w:t>+</w:t>
      </w:r>
      <w:r>
        <w:rPr>
          <w:rFonts w:hint="eastAsia"/>
        </w:rPr>
        <w:t>绿、</w:t>
      </w:r>
      <w:r>
        <w:t>Q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红</w:t>
      </w:r>
      <w:r>
        <w:rPr>
          <w:rFonts w:hint="eastAsia"/>
        </w:rPr>
        <w:t>+</w:t>
      </w:r>
      <w:r>
        <w:rPr>
          <w:rFonts w:hint="eastAsia"/>
        </w:rPr>
        <w:t>蓝、</w:t>
      </w:r>
      <w:r>
        <w:t>Q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绿</w:t>
      </w:r>
      <w:r>
        <w:rPr>
          <w:rFonts w:hint="eastAsia"/>
        </w:rPr>
        <w:t>+</w:t>
      </w:r>
      <w:r>
        <w:rPr>
          <w:rFonts w:hint="eastAsia"/>
        </w:rPr>
        <w:t>蓝、</w:t>
      </w:r>
      <w:r>
        <w:rPr>
          <w:rFonts w:hint="eastAsia"/>
        </w:rPr>
        <w:t>Q</w:t>
      </w:r>
      <w:r>
        <w:t xml:space="preserve">6 </w:t>
      </w:r>
      <w:r>
        <w:rPr>
          <w:rFonts w:hint="eastAsia"/>
        </w:rPr>
        <w:t>红</w:t>
      </w:r>
      <w:r>
        <w:rPr>
          <w:rFonts w:hint="eastAsia"/>
        </w:rPr>
        <w:t>+</w:t>
      </w:r>
      <w:r>
        <w:rPr>
          <w:rFonts w:hint="eastAsia"/>
        </w:rPr>
        <w:t>绿</w:t>
      </w:r>
      <w:r>
        <w:rPr>
          <w:rFonts w:hint="eastAsia"/>
        </w:rPr>
        <w:t>+</w:t>
      </w:r>
      <w:r>
        <w:rPr>
          <w:rFonts w:hint="eastAsia"/>
        </w:rPr>
        <w:t>蓝</w:t>
      </w:r>
    </w:p>
    <w:p w14:paraId="34B5B083" w14:textId="7298762A" w:rsidR="00AF39DD" w:rsidRDefault="00AF39DD" w:rsidP="007D5374">
      <w:pPr>
        <w:rPr>
          <w:rFonts w:hint="eastAsia"/>
        </w:rPr>
      </w:pPr>
      <w:r>
        <w:rPr>
          <w:rFonts w:hint="eastAsia"/>
        </w:rPr>
        <w:t>几种颜色交替出现产生多彩效果，不同原色混合成其他颜色。</w:t>
      </w:r>
    </w:p>
    <w:p w14:paraId="088C85CE" w14:textId="7B9F342D" w:rsidR="00AF39DD" w:rsidRDefault="00AF39DD" w:rsidP="007D5374">
      <w:r>
        <w:t xml:space="preserve">Q7 </w:t>
      </w:r>
      <w:r>
        <w:rPr>
          <w:rFonts w:hint="eastAsia"/>
        </w:rPr>
        <w:t>端为“</w:t>
      </w:r>
      <w:r>
        <w:rPr>
          <w:rFonts w:hint="eastAsia"/>
        </w:rPr>
        <w:t>1</w:t>
      </w:r>
      <w:r>
        <w:rPr>
          <w:rFonts w:hint="eastAsia"/>
        </w:rPr>
        <w:t>”时，复位，循环出现</w:t>
      </w:r>
    </w:p>
    <w:p w14:paraId="25A19D88" w14:textId="3F8E2C03" w:rsidR="00AF39DD" w:rsidRPr="007D5374" w:rsidRDefault="00AF39DD" w:rsidP="007D5374">
      <w:pPr>
        <w:rPr>
          <w:rFonts w:hint="eastAsia"/>
        </w:rPr>
      </w:pPr>
      <w:r>
        <w:rPr>
          <w:rFonts w:hint="eastAsia"/>
        </w:rPr>
        <w:t>模拟声音电路由另一时基集成电路完成，复位端接出微分电路</w:t>
      </w:r>
      <w:r w:rsidR="00045619">
        <w:rPr>
          <w:rFonts w:hint="eastAsia"/>
        </w:rPr>
        <w:t>，即方波上升沿起与之后一段时间，可以保持高电平，产生的震荡信号去掉扬声器和</w:t>
      </w:r>
      <w:r w:rsidR="00045619">
        <w:rPr>
          <w:rFonts w:hint="eastAsia"/>
        </w:rPr>
        <w:t>L</w:t>
      </w:r>
      <w:r w:rsidR="00045619">
        <w:t>ED</w:t>
      </w:r>
      <w:r w:rsidR="00045619">
        <w:rPr>
          <w:rFonts w:hint="eastAsia"/>
        </w:rPr>
        <w:t>同步工作，发出类似礼花爆炸的声音。</w:t>
      </w:r>
    </w:p>
    <w:p w14:paraId="62C4951F" w14:textId="4C3B4542" w:rsidR="001A760A" w:rsidRDefault="00420F9D" w:rsidP="001A760A">
      <w:pPr>
        <w:pStyle w:val="2"/>
      </w:pPr>
      <w:r>
        <w:rPr>
          <w:rFonts w:hint="eastAsia"/>
        </w:rPr>
        <w:t>遇到的问题</w:t>
      </w:r>
    </w:p>
    <w:p w14:paraId="18DCCA79" w14:textId="6621D951" w:rsidR="00045619" w:rsidRDefault="00045619" w:rsidP="00045619">
      <w:r>
        <w:rPr>
          <w:rFonts w:hint="eastAsia"/>
        </w:rPr>
        <w:t>方波不方，有杂波</w:t>
      </w:r>
    </w:p>
    <w:p w14:paraId="3B9AE632" w14:textId="4F941865" w:rsidR="00045619" w:rsidRDefault="00045619" w:rsidP="00045619">
      <w:r>
        <w:rPr>
          <w:rFonts w:hint="eastAsia"/>
        </w:rPr>
        <w:t>三个发光二极管常量</w:t>
      </w:r>
    </w:p>
    <w:p w14:paraId="7F78B0B5" w14:textId="31F80CA6" w:rsidR="00045619" w:rsidRDefault="00045619" w:rsidP="00045619">
      <w:pPr>
        <w:rPr>
          <w:rFonts w:hint="eastAsia"/>
        </w:rPr>
      </w:pPr>
      <w:r>
        <w:rPr>
          <w:rFonts w:hint="eastAsia"/>
        </w:rPr>
        <w:t>扬声器没有声音</w:t>
      </w:r>
    </w:p>
    <w:p w14:paraId="1134D9AD" w14:textId="414D5BEA" w:rsidR="00045619" w:rsidRPr="00045619" w:rsidRDefault="00946E8B" w:rsidP="00045619">
      <w:pPr>
        <w:rPr>
          <w:rFonts w:hint="eastAsia"/>
        </w:rPr>
      </w:pPr>
      <w:r>
        <w:rPr>
          <w:rFonts w:hint="eastAsia"/>
        </w:rPr>
        <w:t>声音和礼花不匹配</w:t>
      </w:r>
      <w:bookmarkStart w:id="0" w:name="_GoBack"/>
      <w:bookmarkEnd w:id="0"/>
    </w:p>
    <w:sectPr w:rsidR="00045619" w:rsidRPr="00045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E7302"/>
    <w:multiLevelType w:val="hybridMultilevel"/>
    <w:tmpl w:val="A74C9302"/>
    <w:lvl w:ilvl="0" w:tplc="5B9CEB6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835D9"/>
    <w:multiLevelType w:val="hybridMultilevel"/>
    <w:tmpl w:val="E76259A4"/>
    <w:lvl w:ilvl="0" w:tplc="5A38882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62"/>
    <w:rsid w:val="00045619"/>
    <w:rsid w:val="001A760A"/>
    <w:rsid w:val="001F5FDF"/>
    <w:rsid w:val="003F0A63"/>
    <w:rsid w:val="00420F9D"/>
    <w:rsid w:val="004F651C"/>
    <w:rsid w:val="00580878"/>
    <w:rsid w:val="00655A5B"/>
    <w:rsid w:val="007D5374"/>
    <w:rsid w:val="00946E8B"/>
    <w:rsid w:val="00AF39DD"/>
    <w:rsid w:val="00B26A62"/>
    <w:rsid w:val="00B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8ED3"/>
  <w15:chartTrackingRefBased/>
  <w15:docId w15:val="{6CF1C209-3975-4E53-BCFC-9D5B94C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651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F651C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黑体"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51C"/>
    <w:pPr>
      <w:keepNext/>
      <w:keepLines/>
      <w:numPr>
        <w:numId w:val="2"/>
      </w:numPr>
      <w:spacing w:before="260" w:after="260" w:line="360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51C"/>
    <w:rPr>
      <w:rFonts w:eastAsia="黑体" w:cs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F651C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651C"/>
    <w:pPr>
      <w:ind w:firstLineChars="200" w:firstLine="420"/>
    </w:pPr>
    <w:rPr>
      <w:rFonts w:eastAsiaTheme="minorEastAsia"/>
      <w:sz w:val="21"/>
    </w:rPr>
  </w:style>
  <w:style w:type="table" w:styleId="a4">
    <w:name w:val="Table Grid"/>
    <w:basedOn w:val="a1"/>
    <w:uiPriority w:val="59"/>
    <w:rsid w:val="004F651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2579734849@qq.com</dc:creator>
  <cp:keywords/>
  <dc:description/>
  <cp:lastModifiedBy>2579734849@qq.com</cp:lastModifiedBy>
  <cp:revision>4</cp:revision>
  <dcterms:created xsi:type="dcterms:W3CDTF">2019-10-08T12:27:00Z</dcterms:created>
  <dcterms:modified xsi:type="dcterms:W3CDTF">2019-10-08T14:21:00Z</dcterms:modified>
</cp:coreProperties>
</file>