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36E4D3C5" w:rsidR="00E958BA" w:rsidRPr="005D7ABC" w:rsidRDefault="00BC556B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Оценка качества методов </w:t>
      </w:r>
      <w:r w:rsidR="006211EE">
        <w:rPr>
          <w:sz w:val="32"/>
          <w:u w:val="single"/>
        </w:rPr>
        <w:t>кластеризации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2EF3C0F3" w:rsidR="00382F9A" w:rsidRPr="00B418E4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5D7ABC">
        <w:rPr>
          <w:bCs/>
          <w:sz w:val="28"/>
          <w:u w:val="single"/>
        </w:rPr>
        <w:t>Основам машинного обучения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6A10C858" w:rsidR="00C44F47" w:rsidRPr="00BC556B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6211EE">
              <w:rPr>
                <w:sz w:val="40"/>
              </w:rPr>
              <w:t>3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r w:rsidR="006A1B3E">
              <w:t>Шарыгин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Лепоринский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7B11BAD1" w:rsidR="00C44F47" w:rsidRPr="00B418E4" w:rsidRDefault="00D817EC" w:rsidP="005D7ABC">
            <w:r w:rsidRPr="00B418E4">
              <w:t xml:space="preserve"> </w:t>
            </w:r>
            <w:r w:rsidR="005D7ABC">
              <w:t>Миронов К.В.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628C9541" w14:textId="77777777" w:rsidR="00275758" w:rsidRDefault="00275758" w:rsidP="00C44F47">
      <w:pPr>
        <w:jc w:val="center"/>
        <w:rPr>
          <w:b/>
          <w:bCs/>
          <w:sz w:val="28"/>
        </w:rPr>
      </w:pPr>
    </w:p>
    <w:p w14:paraId="2560A64F" w14:textId="77777777" w:rsidR="00275758" w:rsidRDefault="00275758" w:rsidP="00C44F47">
      <w:pPr>
        <w:jc w:val="center"/>
        <w:rPr>
          <w:b/>
          <w:bCs/>
          <w:sz w:val="28"/>
        </w:rPr>
      </w:pPr>
    </w:p>
    <w:p w14:paraId="0B0B1106" w14:textId="4646CE2E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4AD26051" w14:textId="2E9BE4B4" w:rsidR="003A7F3E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4710022" w:history="1">
        <w:r w:rsidR="003A7F3E" w:rsidRPr="00CE70B7">
          <w:rPr>
            <w:rStyle w:val="ad"/>
            <w:noProof/>
          </w:rPr>
          <w:t>1</w:t>
        </w:r>
        <w:r w:rsidR="003A7F3E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A7F3E" w:rsidRPr="00CE70B7">
          <w:rPr>
            <w:rStyle w:val="ad"/>
            <w:noProof/>
          </w:rPr>
          <w:t>Цель работы</w:t>
        </w:r>
        <w:r w:rsidR="003A7F3E">
          <w:rPr>
            <w:noProof/>
            <w:webHidden/>
          </w:rPr>
          <w:tab/>
        </w:r>
        <w:r w:rsidR="003A7F3E">
          <w:rPr>
            <w:noProof/>
            <w:webHidden/>
          </w:rPr>
          <w:fldChar w:fldCharType="begin"/>
        </w:r>
        <w:r w:rsidR="003A7F3E">
          <w:rPr>
            <w:noProof/>
            <w:webHidden/>
          </w:rPr>
          <w:instrText xml:space="preserve"> PAGEREF _Toc194710022 \h </w:instrText>
        </w:r>
        <w:r w:rsidR="003A7F3E">
          <w:rPr>
            <w:noProof/>
            <w:webHidden/>
          </w:rPr>
        </w:r>
        <w:r w:rsidR="003A7F3E">
          <w:rPr>
            <w:noProof/>
            <w:webHidden/>
          </w:rPr>
          <w:fldChar w:fldCharType="separate"/>
        </w:r>
        <w:r w:rsidR="003A7F3E">
          <w:rPr>
            <w:noProof/>
            <w:webHidden/>
          </w:rPr>
          <w:t>3</w:t>
        </w:r>
        <w:r w:rsidR="003A7F3E">
          <w:rPr>
            <w:noProof/>
            <w:webHidden/>
          </w:rPr>
          <w:fldChar w:fldCharType="end"/>
        </w:r>
      </w:hyperlink>
    </w:p>
    <w:p w14:paraId="03C5DADF" w14:textId="5EC70E79" w:rsidR="003A7F3E" w:rsidRDefault="003A7F3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710023" w:history="1">
        <w:r w:rsidRPr="00CE70B7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E70B7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_Toc194710023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6A4F83" w14:textId="48CFCF68" w:rsidR="003A7F3E" w:rsidRDefault="003A7F3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710024" w:history="1">
        <w:r w:rsidRPr="00CE70B7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E70B7">
          <w:rPr>
            <w:rStyle w:val="ad"/>
            <w:noProof/>
          </w:rPr>
          <w:t>Подготовка датасета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_Toc194710024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793EC4" w14:textId="44FBE479" w:rsidR="003A7F3E" w:rsidRDefault="003A7F3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710025" w:history="1">
        <w:r w:rsidRPr="00CE70B7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E70B7">
          <w:rPr>
            <w:rStyle w:val="ad"/>
            <w:noProof/>
          </w:rPr>
          <w:t>Подготовка таблиц и массивов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_Toc194710025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69A771" w14:textId="7513FFBF" w:rsidR="003A7F3E" w:rsidRDefault="003A7F3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710026" w:history="1">
        <w:r w:rsidRPr="00CE70B7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E70B7">
          <w:rPr>
            <w:rStyle w:val="ad"/>
            <w:noProof/>
          </w:rPr>
          <w:t>Дополнительные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_Toc194710026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496369" w14:textId="74DC81C4" w:rsidR="003A7F3E" w:rsidRDefault="003A7F3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710027" w:history="1">
        <w:r w:rsidRPr="00CE70B7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E70B7">
          <w:rPr>
            <w:rStyle w:val="ad"/>
            <w:noProof/>
          </w:rPr>
          <w:t>Метод k-средних / «kMeans»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_Toc194710027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776B74" w14:textId="6F8824B6" w:rsidR="003A7F3E" w:rsidRDefault="003A7F3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710028" w:history="1">
        <w:r w:rsidRPr="00CE70B7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E70B7">
          <w:rPr>
            <w:rStyle w:val="ad"/>
            <w:noProof/>
          </w:rPr>
          <w:t>Метод сдвига среднего значения / «MeanShift»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_Toc194710028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621B18" w14:textId="35188FA9" w:rsidR="003A7F3E" w:rsidRDefault="003A7F3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710029" w:history="1">
        <w:r w:rsidRPr="00CE70B7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E70B7">
          <w:rPr>
            <w:rStyle w:val="ad"/>
            <w:noProof/>
          </w:rPr>
          <w:t>Метод агломеративной кластеризации / «AgglomerativeClustering»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_Toc194710029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B630B2" w14:textId="132AB39D" w:rsidR="003A7F3E" w:rsidRDefault="003A7F3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710030" w:history="1">
        <w:r w:rsidRPr="00CE70B7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E70B7">
          <w:rPr>
            <w:rStyle w:val="ad"/>
            <w:noProof/>
          </w:rPr>
          <w:t>Метод пространственной кластеризации для приложений с шумами / «DBSCAN»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_Toc194710030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7719B9" w14:textId="424450CF" w:rsidR="003A7F3E" w:rsidRDefault="003A7F3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710031" w:history="1">
        <w:r w:rsidRPr="00CE70B7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E70B7">
          <w:rPr>
            <w:rStyle w:val="ad"/>
            <w:noProof/>
          </w:rPr>
          <w:t>Сравнение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_Toc194710031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2287D4" w14:textId="470A65DA" w:rsidR="003A7F3E" w:rsidRDefault="003A7F3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710032" w:history="1">
        <w:r w:rsidRPr="00CE70B7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E70B7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_Toc194710032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C19DA3" w14:textId="45FF6A9A" w:rsidR="003A7F3E" w:rsidRDefault="003A7F3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710033" w:history="1">
        <w:r w:rsidRPr="00CE70B7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E70B7">
          <w:rPr>
            <w:rStyle w:val="ad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_Toc194710033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C97D4F" w14:textId="01947B70" w:rsidR="003A7F3E" w:rsidRDefault="003A7F3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710034" w:history="1">
        <w:r w:rsidRPr="00CE70B7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E70B7">
          <w:rPr>
            <w:rStyle w:val="ad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_Toc194710034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B38E2B" w14:textId="7CD92CB7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4710022"/>
      <w:r w:rsidRPr="00B418E4">
        <w:rPr>
          <w:lang w:val="ru-RU"/>
        </w:rPr>
        <w:lastRenderedPageBreak/>
        <w:t>Цель работы</w:t>
      </w:r>
      <w:bookmarkEnd w:id="2"/>
    </w:p>
    <w:p w14:paraId="1C08CD6A" w14:textId="10CF4587" w:rsidR="006211EE" w:rsidRDefault="006211EE" w:rsidP="006211EE">
      <w:pPr>
        <w:pStyle w:val="a2"/>
        <w:rPr>
          <w:lang w:val="ru-RU"/>
        </w:rPr>
      </w:pPr>
      <w:r>
        <w:rPr>
          <w:lang w:val="ru-RU"/>
        </w:rPr>
        <w:t>В ходе лабораторной работы необходимо</w:t>
      </w:r>
      <w:r>
        <w:rPr>
          <w:rFonts w:ascii="Segoe UI" w:hAnsi="Segoe UI" w:cs="Segoe UI"/>
          <w:color w:val="1F2328"/>
          <w:lang w:val="ru-RU"/>
        </w:rPr>
        <w:t xml:space="preserve"> </w:t>
      </w:r>
      <w:r>
        <w:rPr>
          <w:lang w:val="ru-RU"/>
        </w:rPr>
        <w:t>и</w:t>
      </w:r>
      <w:r w:rsidRPr="006211EE">
        <w:rPr>
          <w:lang w:val="ru-RU"/>
        </w:rPr>
        <w:t>сследовать</w:t>
      </w:r>
      <w:r w:rsidR="003A7F3E">
        <w:rPr>
          <w:lang w:val="ru-RU"/>
        </w:rPr>
        <w:t xml:space="preserve"> следующие</w:t>
      </w:r>
      <w:r w:rsidRPr="006211EE">
        <w:rPr>
          <w:lang w:val="ru-RU"/>
        </w:rPr>
        <w:t xml:space="preserve"> методы кластеризации при </w:t>
      </w:r>
      <w:r>
        <w:rPr>
          <w:lang w:val="ru-RU"/>
        </w:rPr>
        <w:t>разн</w:t>
      </w:r>
      <w:r w:rsidR="003A7F3E">
        <w:rPr>
          <w:lang w:val="ru-RU"/>
        </w:rPr>
        <w:t>ых</w:t>
      </w:r>
      <w:r w:rsidRPr="006211EE">
        <w:rPr>
          <w:lang w:val="ru-RU"/>
        </w:rPr>
        <w:t xml:space="preserve"> размерност</w:t>
      </w:r>
      <w:r w:rsidR="003A7F3E">
        <w:rPr>
          <w:lang w:val="ru-RU"/>
        </w:rPr>
        <w:t>ях</w:t>
      </w:r>
      <w:r w:rsidRPr="006211EE">
        <w:rPr>
          <w:lang w:val="ru-RU"/>
        </w:rPr>
        <w:t xml:space="preserve"> и</w:t>
      </w:r>
      <w:r>
        <w:rPr>
          <w:lang w:val="ru-RU"/>
        </w:rPr>
        <w:t xml:space="preserve"> различных</w:t>
      </w:r>
      <w:r w:rsidRPr="006211EE">
        <w:rPr>
          <w:lang w:val="ru-RU"/>
        </w:rPr>
        <w:t xml:space="preserve"> гиперпараметрах:</w:t>
      </w:r>
    </w:p>
    <w:p w14:paraId="0A1B65BE" w14:textId="77777777" w:rsidR="006211EE" w:rsidRDefault="006211EE" w:rsidP="006211EE">
      <w:pPr>
        <w:pStyle w:val="a2"/>
        <w:numPr>
          <w:ilvl w:val="0"/>
          <w:numId w:val="12"/>
        </w:numPr>
        <w:rPr>
          <w:lang w:val="ru-RU"/>
        </w:rPr>
      </w:pPr>
      <w:r w:rsidRPr="006211EE">
        <w:rPr>
          <w:lang w:val="ru-RU"/>
        </w:rPr>
        <w:t xml:space="preserve">Метод </w:t>
      </w:r>
      <w:r w:rsidRPr="006211EE">
        <w:t>k</w:t>
      </w:r>
      <w:r w:rsidRPr="006211EE">
        <w:rPr>
          <w:lang w:val="ru-RU"/>
        </w:rPr>
        <w:t xml:space="preserve">-средних / </w:t>
      </w:r>
      <w:r w:rsidRPr="006211EE">
        <w:t>kMeans</w:t>
      </w:r>
      <w:r w:rsidRPr="006211EE">
        <w:rPr>
          <w:lang w:val="ru-RU"/>
        </w:rPr>
        <w:t>;</w:t>
      </w:r>
    </w:p>
    <w:p w14:paraId="5B5E7126" w14:textId="76BE1428" w:rsidR="006211EE" w:rsidRDefault="006211EE" w:rsidP="006211EE">
      <w:pPr>
        <w:pStyle w:val="a2"/>
        <w:numPr>
          <w:ilvl w:val="0"/>
          <w:numId w:val="12"/>
        </w:numPr>
        <w:rPr>
          <w:lang w:val="ru-RU"/>
        </w:rPr>
      </w:pPr>
      <w:r w:rsidRPr="006211EE">
        <w:rPr>
          <w:lang w:val="ru-RU"/>
        </w:rPr>
        <w:t xml:space="preserve">Метод сдвига среднего значения / </w:t>
      </w:r>
      <w:r w:rsidRPr="006211EE">
        <w:t>Mean</w:t>
      </w:r>
      <w:r w:rsidR="00CB46FE">
        <w:t>S</w:t>
      </w:r>
      <w:r w:rsidRPr="006211EE">
        <w:t>hift</w:t>
      </w:r>
      <w:r w:rsidRPr="006211EE">
        <w:rPr>
          <w:lang w:val="ru-RU"/>
        </w:rPr>
        <w:t>;</w:t>
      </w:r>
    </w:p>
    <w:p w14:paraId="3959F071" w14:textId="77777777" w:rsidR="006211EE" w:rsidRDefault="006211EE" w:rsidP="006211EE">
      <w:pPr>
        <w:pStyle w:val="a2"/>
        <w:numPr>
          <w:ilvl w:val="0"/>
          <w:numId w:val="12"/>
        </w:numPr>
        <w:rPr>
          <w:lang w:val="ru-RU"/>
        </w:rPr>
      </w:pPr>
      <w:r w:rsidRPr="006211EE">
        <w:rPr>
          <w:lang w:val="ru-RU"/>
        </w:rPr>
        <w:t xml:space="preserve">Метод агломеративной кластеризации / </w:t>
      </w:r>
      <w:r w:rsidRPr="006211EE">
        <w:t>AgglomerativeClustering</w:t>
      </w:r>
      <w:r w:rsidRPr="006211EE">
        <w:rPr>
          <w:lang w:val="ru-RU"/>
        </w:rPr>
        <w:t>;</w:t>
      </w:r>
    </w:p>
    <w:p w14:paraId="05FF4994" w14:textId="5B5F7338" w:rsidR="006211EE" w:rsidRPr="006211EE" w:rsidRDefault="006211EE" w:rsidP="006211EE">
      <w:pPr>
        <w:pStyle w:val="a2"/>
        <w:numPr>
          <w:ilvl w:val="0"/>
          <w:numId w:val="12"/>
        </w:numPr>
        <w:rPr>
          <w:lang w:val="ru-RU"/>
        </w:rPr>
      </w:pPr>
      <w:r w:rsidRPr="006211EE">
        <w:rPr>
          <w:lang w:val="ru-RU"/>
        </w:rPr>
        <w:t xml:space="preserve">Метод пространственной кластеризации для приложений с шумами / </w:t>
      </w:r>
      <w:r w:rsidRPr="006211EE">
        <w:t>DBSCAN</w:t>
      </w:r>
      <w:r w:rsidRPr="006211EE">
        <w:rPr>
          <w:lang w:val="ru-RU"/>
        </w:rPr>
        <w:t>.</w:t>
      </w:r>
    </w:p>
    <w:p w14:paraId="68D8316F" w14:textId="56753FF3" w:rsidR="003B0D8F" w:rsidRPr="00B418E4" w:rsidRDefault="007F0FF7" w:rsidP="00D66D59">
      <w:pPr>
        <w:pStyle w:val="1"/>
        <w:rPr>
          <w:lang w:val="ru-RU"/>
        </w:rPr>
      </w:pPr>
      <w:bookmarkStart w:id="3" w:name="_Toc194710023"/>
      <w:r w:rsidRPr="00B418E4">
        <w:rPr>
          <w:lang w:val="ru-RU"/>
        </w:rPr>
        <w:lastRenderedPageBreak/>
        <w:t>Практическая часть</w:t>
      </w:r>
      <w:bookmarkEnd w:id="3"/>
    </w:p>
    <w:p w14:paraId="31160CAF" w14:textId="3DC412F1" w:rsidR="000C459D" w:rsidRDefault="00BC556B" w:rsidP="005D7ABC">
      <w:pPr>
        <w:pStyle w:val="2"/>
        <w:rPr>
          <w:lang w:val="ru-RU"/>
        </w:rPr>
      </w:pPr>
      <w:bookmarkStart w:id="4" w:name="_Toc194710024"/>
      <w:r>
        <w:rPr>
          <w:lang w:val="ru-RU"/>
        </w:rPr>
        <w:t>Подготовка датасета</w:t>
      </w:r>
      <w:bookmarkEnd w:id="4"/>
    </w:p>
    <w:p w14:paraId="1612EBE4" w14:textId="30C7381F" w:rsidR="00BC556B" w:rsidRPr="00BC556B" w:rsidRDefault="00BC556B" w:rsidP="00BC556B">
      <w:pPr>
        <w:pStyle w:val="a2"/>
        <w:rPr>
          <w:lang w:val="ru-RU"/>
        </w:rPr>
      </w:pPr>
      <w:r>
        <w:rPr>
          <w:lang w:val="ru-RU"/>
        </w:rPr>
        <w:t xml:space="preserve">Для начала </w:t>
      </w:r>
      <w:r w:rsidR="004F289A">
        <w:rPr>
          <w:lang w:val="ru-RU"/>
        </w:rPr>
        <w:t>импортир</w:t>
      </w:r>
      <w:r w:rsidR="00FA5F42">
        <w:rPr>
          <w:lang w:val="ru-RU"/>
        </w:rPr>
        <w:t>уем</w:t>
      </w:r>
      <w:r>
        <w:rPr>
          <w:lang w:val="ru-RU"/>
        </w:rPr>
        <w:t xml:space="preserve"> и нормализ</w:t>
      </w:r>
      <w:r w:rsidR="00FA5F42">
        <w:rPr>
          <w:lang w:val="ru-RU"/>
        </w:rPr>
        <w:t>уем</w:t>
      </w:r>
      <w:r w:rsidR="004F289A">
        <w:rPr>
          <w:lang w:val="ru-RU"/>
        </w:rPr>
        <w:t xml:space="preserve"> датасет, а также заполни</w:t>
      </w:r>
      <w:r w:rsidR="00FA5F42">
        <w:rPr>
          <w:lang w:val="ru-RU"/>
        </w:rPr>
        <w:t>м</w:t>
      </w:r>
      <w:r w:rsidR="004F289A">
        <w:rPr>
          <w:lang w:val="ru-RU"/>
        </w:rPr>
        <w:t xml:space="preserve"> таблицу собственных векторов и значений так, как показано на </w:t>
      </w:r>
      <w:r w:rsidR="004F289A" w:rsidRPr="004F289A">
        <w:rPr>
          <w:lang w:val="ru-RU"/>
        </w:rPr>
        <w:fldChar w:fldCharType="begin"/>
      </w:r>
      <w:r w:rsidR="004F289A" w:rsidRPr="004F289A">
        <w:rPr>
          <w:lang w:val="ru-RU"/>
        </w:rPr>
        <w:instrText xml:space="preserve"> REF _Ref193495440 \h  \* MERGEFORMAT </w:instrText>
      </w:r>
      <w:r w:rsidR="004F289A" w:rsidRPr="004F289A">
        <w:rPr>
          <w:lang w:val="ru-RU"/>
        </w:rPr>
      </w:r>
      <w:r w:rsidR="004F289A" w:rsidRPr="004F289A">
        <w:rPr>
          <w:lang w:val="ru-RU"/>
        </w:rPr>
        <w:fldChar w:fldCharType="separate"/>
      </w:r>
      <w:r w:rsidR="004F289A">
        <w:rPr>
          <w:lang w:val="ru-RU"/>
        </w:rPr>
        <w:t>р</w:t>
      </w:r>
      <w:r w:rsidR="004F289A" w:rsidRPr="004F289A">
        <w:rPr>
          <w:lang w:val="ru-RU"/>
        </w:rPr>
        <w:t>исунк</w:t>
      </w:r>
      <w:r w:rsidR="004F289A">
        <w:rPr>
          <w:lang w:val="ru-RU"/>
        </w:rPr>
        <w:t>е</w:t>
      </w:r>
      <w:r w:rsidR="004F289A" w:rsidRPr="004F289A">
        <w:rPr>
          <w:lang w:val="ru-RU"/>
        </w:rPr>
        <w:t xml:space="preserve"> </w:t>
      </w:r>
      <w:r w:rsidR="004F289A" w:rsidRPr="004F289A">
        <w:rPr>
          <w:noProof/>
          <w:lang w:val="ru-RU"/>
        </w:rPr>
        <w:t>2</w:t>
      </w:r>
      <w:r w:rsidR="004F289A" w:rsidRPr="004F289A">
        <w:rPr>
          <w:lang w:val="ru-RU"/>
        </w:rPr>
        <w:t>.</w:t>
      </w:r>
      <w:r w:rsidR="004F289A" w:rsidRPr="004F289A">
        <w:rPr>
          <w:noProof/>
          <w:lang w:val="ru-RU"/>
        </w:rPr>
        <w:t>1</w:t>
      </w:r>
      <w:r w:rsidR="004F289A" w:rsidRPr="004F289A">
        <w:rPr>
          <w:lang w:val="ru-RU"/>
        </w:rPr>
        <w:fldChar w:fldCharType="end"/>
      </w:r>
      <w:r w:rsidR="004F289A">
        <w:rPr>
          <w:rStyle w:val="af5"/>
          <w:lang w:val="ru-RU"/>
        </w:rPr>
        <w:footnoteReference w:id="1"/>
      </w:r>
      <w:r w:rsidR="004F289A" w:rsidRPr="004F289A">
        <w:rPr>
          <w:lang w:val="ru-RU"/>
        </w:rPr>
        <w:t>.</w:t>
      </w:r>
    </w:p>
    <w:p w14:paraId="6B8170E4" w14:textId="43629A06" w:rsidR="00BC556B" w:rsidRDefault="00513990" w:rsidP="00BC556B">
      <w:pPr>
        <w:pStyle w:val="a2"/>
        <w:jc w:val="center"/>
        <w:rPr>
          <w:lang w:val="ru-RU"/>
        </w:rPr>
      </w:pPr>
      <w:r w:rsidRPr="00513990">
        <w:rPr>
          <w:lang w:val="ru-RU"/>
        </w:rPr>
        <w:drawing>
          <wp:inline distT="0" distB="0" distL="0" distR="0" wp14:anchorId="38BBA37C" wp14:editId="4D79B4A8">
            <wp:extent cx="5565474" cy="5414010"/>
            <wp:effectExtent l="0" t="0" r="0" b="0"/>
            <wp:docPr id="1613368010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68010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48" cy="54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72FA" w14:textId="3D02F939" w:rsidR="004F289A" w:rsidRDefault="004F289A" w:rsidP="004F289A">
      <w:pPr>
        <w:pStyle w:val="ab"/>
        <w:rPr>
          <w:b/>
          <w:bCs w:val="0"/>
          <w:lang w:val="ru-RU"/>
        </w:rPr>
      </w:pPr>
      <w:bookmarkStart w:id="5" w:name="_Ref193495440"/>
      <w:r w:rsidRPr="004F289A">
        <w:rPr>
          <w:bCs w:val="0"/>
        </w:rPr>
        <w:t>Рисуно</w:t>
      </w:r>
      <w:r w:rsidRPr="00767789">
        <w:rPr>
          <w:bCs w:val="0"/>
        </w:rPr>
        <w:t xml:space="preserve">к </w:t>
      </w:r>
      <w:r w:rsidR="00767789" w:rsidRPr="00767789">
        <w:rPr>
          <w:bCs w:val="0"/>
        </w:rPr>
        <w:fldChar w:fldCharType="begin"/>
      </w:r>
      <w:r w:rsidR="00767789" w:rsidRPr="00767789">
        <w:rPr>
          <w:bCs w:val="0"/>
        </w:rPr>
        <w:instrText xml:space="preserve"> STYLEREF 1 \s </w:instrText>
      </w:r>
      <w:r w:rsidR="00767789" w:rsidRPr="00767789">
        <w:rPr>
          <w:bCs w:val="0"/>
        </w:rPr>
        <w:fldChar w:fldCharType="separate"/>
      </w:r>
      <w:r w:rsidR="00767789" w:rsidRPr="00767789">
        <w:rPr>
          <w:bCs w:val="0"/>
          <w:noProof/>
        </w:rPr>
        <w:t>2</w:t>
      </w:r>
      <w:r w:rsidR="00767789" w:rsidRPr="00767789">
        <w:rPr>
          <w:bCs w:val="0"/>
        </w:rPr>
        <w:fldChar w:fldCharType="end"/>
      </w:r>
      <w:r w:rsidR="00767789" w:rsidRPr="00767789">
        <w:rPr>
          <w:bCs w:val="0"/>
        </w:rPr>
        <w:t>.</w:t>
      </w:r>
      <w:r w:rsidR="00767789" w:rsidRPr="00767789">
        <w:rPr>
          <w:bCs w:val="0"/>
        </w:rPr>
        <w:fldChar w:fldCharType="begin"/>
      </w:r>
      <w:r w:rsidR="00767789" w:rsidRPr="00767789">
        <w:rPr>
          <w:bCs w:val="0"/>
        </w:rPr>
        <w:instrText xml:space="preserve"> SEQ Рисунок \* ARABIC \s 1 </w:instrText>
      </w:r>
      <w:r w:rsidR="00767789" w:rsidRPr="00767789">
        <w:rPr>
          <w:bCs w:val="0"/>
        </w:rPr>
        <w:fldChar w:fldCharType="separate"/>
      </w:r>
      <w:r w:rsidR="00767789" w:rsidRPr="00767789">
        <w:rPr>
          <w:bCs w:val="0"/>
          <w:noProof/>
        </w:rPr>
        <w:t>1</w:t>
      </w:r>
      <w:r w:rsidR="00767789" w:rsidRPr="00767789">
        <w:rPr>
          <w:bCs w:val="0"/>
        </w:rPr>
        <w:fldChar w:fldCharType="end"/>
      </w:r>
      <w:bookmarkEnd w:id="5"/>
      <w:r w:rsidRPr="004F289A">
        <w:rPr>
          <w:bCs w:val="0"/>
          <w:lang w:val="ru-RU"/>
        </w:rPr>
        <w:t xml:space="preserve"> – Подготовка датасета</w:t>
      </w:r>
    </w:p>
    <w:p w14:paraId="3265ED99" w14:textId="52B99709" w:rsidR="004F289A" w:rsidRDefault="004F289A" w:rsidP="004F289A">
      <w:pPr>
        <w:pStyle w:val="2"/>
        <w:rPr>
          <w:lang w:val="ru-RU"/>
        </w:rPr>
      </w:pPr>
      <w:bookmarkStart w:id="6" w:name="_Toc194710025"/>
      <w:r>
        <w:lastRenderedPageBreak/>
        <w:t>Подготовка таблиц и массивов</w:t>
      </w:r>
      <w:bookmarkEnd w:id="6"/>
    </w:p>
    <w:p w14:paraId="1035CD11" w14:textId="14B2EF11" w:rsidR="004F289A" w:rsidRPr="002A271A" w:rsidRDefault="004F289A" w:rsidP="004F289A">
      <w:pPr>
        <w:pStyle w:val="a2"/>
        <w:rPr>
          <w:lang w:val="ru-RU"/>
        </w:rPr>
      </w:pPr>
      <w:r>
        <w:rPr>
          <w:lang w:val="ru-RU"/>
        </w:rPr>
        <w:t xml:space="preserve">Затем необходимо </w:t>
      </w:r>
      <w:r w:rsidR="00456208">
        <w:rPr>
          <w:lang w:val="ru-RU"/>
        </w:rPr>
        <w:t>модулем</w:t>
      </w:r>
      <w:r w:rsidR="002A271A">
        <w:rPr>
          <w:lang w:val="ru-RU"/>
        </w:rPr>
        <w:t xml:space="preserve"> </w:t>
      </w:r>
      <w:r>
        <w:rPr>
          <w:lang w:val="ru-RU"/>
        </w:rPr>
        <w:t>«</w:t>
      </w:r>
      <w:r w:rsidR="002A271A">
        <w:t>PrettyTable</w:t>
      </w:r>
      <w:r w:rsidR="002A271A" w:rsidRPr="002A271A">
        <w:rPr>
          <w:lang w:val="ru-RU"/>
        </w:rPr>
        <w:t>()</w:t>
      </w:r>
      <w:r>
        <w:rPr>
          <w:lang w:val="ru-RU"/>
        </w:rPr>
        <w:t>»</w:t>
      </w:r>
      <w:r w:rsidR="002A271A" w:rsidRPr="002A271A">
        <w:rPr>
          <w:lang w:val="ru-RU"/>
        </w:rPr>
        <w:t xml:space="preserve"> </w:t>
      </w:r>
      <w:r w:rsidR="002A271A">
        <w:rPr>
          <w:lang w:val="ru-RU"/>
        </w:rPr>
        <w:t xml:space="preserve">создать таблицы для хранения результатов выполнения каждого метода, в которые </w:t>
      </w:r>
      <w:r w:rsidR="00E2469E">
        <w:rPr>
          <w:lang w:val="ru-RU"/>
        </w:rPr>
        <w:t>с помощью</w:t>
      </w:r>
      <w:r w:rsidR="002A271A">
        <w:rPr>
          <w:lang w:val="ru-RU"/>
        </w:rPr>
        <w:t xml:space="preserve"> «</w:t>
      </w:r>
      <w:r w:rsidR="002A271A">
        <w:t>field</w:t>
      </w:r>
      <w:r w:rsidR="002A271A" w:rsidRPr="002A271A">
        <w:rPr>
          <w:lang w:val="ru-RU"/>
        </w:rPr>
        <w:t>_</w:t>
      </w:r>
      <w:r w:rsidR="002A271A">
        <w:t>names</w:t>
      </w:r>
      <w:r w:rsidR="002A271A">
        <w:rPr>
          <w:lang w:val="ru-RU"/>
        </w:rPr>
        <w:t>» добавим колонки</w:t>
      </w:r>
      <w:r w:rsidR="002A271A" w:rsidRPr="002A271A">
        <w:rPr>
          <w:lang w:val="ru-RU"/>
        </w:rPr>
        <w:t xml:space="preserve">; </w:t>
      </w:r>
      <w:r w:rsidR="002A271A">
        <w:rPr>
          <w:lang w:val="ru-RU"/>
        </w:rPr>
        <w:t>также</w:t>
      </w:r>
      <w:r w:rsidR="00E2469E">
        <w:rPr>
          <w:lang w:val="ru-RU"/>
        </w:rPr>
        <w:t xml:space="preserve"> для каждого метода</w:t>
      </w:r>
      <w:r w:rsidR="00C452E4">
        <w:rPr>
          <w:lang w:val="ru-RU"/>
        </w:rPr>
        <w:t xml:space="preserve"> и лучших результатов</w:t>
      </w:r>
      <w:r w:rsidR="002A271A">
        <w:rPr>
          <w:lang w:val="ru-RU"/>
        </w:rPr>
        <w:t xml:space="preserve"> </w:t>
      </w:r>
      <w:r w:rsidR="00E2469E">
        <w:rPr>
          <w:lang w:val="ru-RU"/>
        </w:rPr>
        <w:t xml:space="preserve">нужно создать массивы, которые будут использованы для </w:t>
      </w:r>
      <w:r w:rsidR="00456208">
        <w:rPr>
          <w:lang w:val="ru-RU"/>
        </w:rPr>
        <w:t>хранения</w:t>
      </w:r>
      <w:r w:rsidR="00E2469E">
        <w:rPr>
          <w:lang w:val="ru-RU"/>
        </w:rPr>
        <w:t xml:space="preserve"> лучших результатов (</w:t>
      </w:r>
      <w:r w:rsidR="00E2469E">
        <w:rPr>
          <w:lang w:val="ru-RU"/>
        </w:rPr>
        <w:fldChar w:fldCharType="begin"/>
      </w:r>
      <w:r w:rsidR="00E2469E">
        <w:rPr>
          <w:lang w:val="ru-RU"/>
        </w:rPr>
        <w:instrText xml:space="preserve"> REF _Ref193496103 \h </w:instrText>
      </w:r>
      <w:r w:rsidR="00E2469E">
        <w:rPr>
          <w:lang w:val="ru-RU"/>
        </w:rPr>
      </w:r>
      <w:r w:rsidR="00E2469E">
        <w:rPr>
          <w:lang w:val="ru-RU"/>
        </w:rPr>
        <w:fldChar w:fldCharType="separate"/>
      </w:r>
      <w:r w:rsidR="00E2469E">
        <w:rPr>
          <w:lang w:val="ru-RU"/>
        </w:rPr>
        <w:t>р</w:t>
      </w:r>
      <w:r w:rsidR="00E2469E" w:rsidRPr="00E2469E">
        <w:rPr>
          <w:lang w:val="ru-RU"/>
        </w:rPr>
        <w:t xml:space="preserve">исунок </w:t>
      </w:r>
      <w:r w:rsidR="00E2469E" w:rsidRPr="00E2469E">
        <w:rPr>
          <w:noProof/>
          <w:lang w:val="ru-RU"/>
        </w:rPr>
        <w:t>2</w:t>
      </w:r>
      <w:r w:rsidR="00E2469E" w:rsidRPr="00E2469E">
        <w:rPr>
          <w:lang w:val="ru-RU"/>
        </w:rPr>
        <w:t>.</w:t>
      </w:r>
      <w:r w:rsidR="00E2469E" w:rsidRPr="00E2469E">
        <w:rPr>
          <w:noProof/>
          <w:lang w:val="ru-RU"/>
        </w:rPr>
        <w:t>2</w:t>
      </w:r>
      <w:r w:rsidR="00E2469E">
        <w:rPr>
          <w:lang w:val="ru-RU"/>
        </w:rPr>
        <w:fldChar w:fldCharType="end"/>
      </w:r>
      <w:r w:rsidR="00E2469E">
        <w:rPr>
          <w:lang w:val="ru-RU"/>
        </w:rPr>
        <w:t xml:space="preserve">). </w:t>
      </w:r>
    </w:p>
    <w:p w14:paraId="5431F293" w14:textId="2A65FF31" w:rsidR="004F289A" w:rsidRDefault="00456208" w:rsidP="00E2469E">
      <w:pPr>
        <w:pStyle w:val="a2"/>
        <w:jc w:val="center"/>
        <w:rPr>
          <w:lang w:val="ru-RU"/>
        </w:rPr>
      </w:pPr>
      <w:r w:rsidRPr="00456208">
        <w:rPr>
          <w:lang w:val="ru-RU"/>
        </w:rPr>
        <w:drawing>
          <wp:inline distT="0" distB="0" distL="0" distR="0" wp14:anchorId="25FBB4B9" wp14:editId="40B89B3D">
            <wp:extent cx="5880735" cy="2810850"/>
            <wp:effectExtent l="0" t="0" r="5715" b="8890"/>
            <wp:docPr id="58761215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1215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935" cy="281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242D" w14:textId="0EC5161D" w:rsidR="00E2469E" w:rsidRDefault="00E2469E" w:rsidP="00E2469E">
      <w:pPr>
        <w:pStyle w:val="ab"/>
        <w:rPr>
          <w:b/>
          <w:bCs w:val="0"/>
          <w:lang w:val="ru-RU"/>
        </w:rPr>
      </w:pPr>
      <w:bookmarkStart w:id="7" w:name="_Ref193496103"/>
      <w:r w:rsidRPr="00E2469E">
        <w:rPr>
          <w:bCs w:val="0"/>
          <w:lang w:val="ru-RU"/>
        </w:rPr>
        <w:t xml:space="preserve">Рисунок </w:t>
      </w:r>
      <w:r w:rsidR="00767789" w:rsidRPr="00767789">
        <w:rPr>
          <w:lang w:val="ru-RU"/>
        </w:rPr>
        <w:fldChar w:fldCharType="begin"/>
      </w:r>
      <w:r w:rsidR="00767789" w:rsidRPr="00767789">
        <w:rPr>
          <w:lang w:val="ru-RU"/>
        </w:rPr>
        <w:instrText xml:space="preserve"> STYLEREF 1 \s </w:instrText>
      </w:r>
      <w:r w:rsidR="00767789" w:rsidRPr="00767789">
        <w:rPr>
          <w:lang w:val="ru-RU"/>
        </w:rPr>
        <w:fldChar w:fldCharType="separate"/>
      </w:r>
      <w:r w:rsidR="00767789" w:rsidRPr="00767789">
        <w:rPr>
          <w:noProof/>
          <w:lang w:val="ru-RU"/>
        </w:rPr>
        <w:t>2</w:t>
      </w:r>
      <w:r w:rsidR="00767789" w:rsidRPr="00767789">
        <w:rPr>
          <w:lang w:val="ru-RU"/>
        </w:rPr>
        <w:fldChar w:fldCharType="end"/>
      </w:r>
      <w:r w:rsidR="00767789" w:rsidRPr="00767789">
        <w:rPr>
          <w:lang w:val="ru-RU"/>
        </w:rPr>
        <w:t>.</w:t>
      </w:r>
      <w:r w:rsidR="00767789" w:rsidRPr="00767789">
        <w:rPr>
          <w:lang w:val="ru-RU"/>
        </w:rPr>
        <w:fldChar w:fldCharType="begin"/>
      </w:r>
      <w:r w:rsidR="00767789" w:rsidRPr="00767789">
        <w:rPr>
          <w:lang w:val="ru-RU"/>
        </w:rPr>
        <w:instrText xml:space="preserve"> SEQ Рисунок \* ARABIC \s 1 </w:instrText>
      </w:r>
      <w:r w:rsidR="00767789" w:rsidRPr="00767789">
        <w:rPr>
          <w:lang w:val="ru-RU"/>
        </w:rPr>
        <w:fldChar w:fldCharType="separate"/>
      </w:r>
      <w:r w:rsidR="00767789" w:rsidRPr="00767789">
        <w:rPr>
          <w:noProof/>
          <w:lang w:val="ru-RU"/>
        </w:rPr>
        <w:t>2</w:t>
      </w:r>
      <w:r w:rsidR="00767789" w:rsidRPr="00767789">
        <w:rPr>
          <w:lang w:val="ru-RU"/>
        </w:rPr>
        <w:fldChar w:fldCharType="end"/>
      </w:r>
      <w:bookmarkEnd w:id="7"/>
      <w:r w:rsidRPr="00E2469E">
        <w:rPr>
          <w:bCs w:val="0"/>
          <w:lang w:val="ru-RU"/>
        </w:rPr>
        <w:t xml:space="preserve"> – Создание таблиц и массивов</w:t>
      </w:r>
    </w:p>
    <w:p w14:paraId="174CFD6F" w14:textId="1F996774" w:rsidR="005057C9" w:rsidRDefault="005057C9" w:rsidP="005057C9">
      <w:pPr>
        <w:pStyle w:val="2"/>
        <w:rPr>
          <w:lang w:val="ru-RU"/>
        </w:rPr>
      </w:pPr>
      <w:bookmarkStart w:id="8" w:name="_Toc194710026"/>
      <w:r w:rsidRPr="005057C9">
        <w:t>Дополнительные функции</w:t>
      </w:r>
      <w:bookmarkEnd w:id="8"/>
    </w:p>
    <w:p w14:paraId="5C1789AD" w14:textId="1F414937" w:rsidR="005057C9" w:rsidRDefault="005057C9" w:rsidP="005057C9">
      <w:pPr>
        <w:pStyle w:val="a2"/>
        <w:rPr>
          <w:lang w:val="ru-RU"/>
        </w:rPr>
      </w:pPr>
      <w:r>
        <w:rPr>
          <w:lang w:val="ru-RU"/>
        </w:rPr>
        <w:t>Для начала реализуем функцию «</w:t>
      </w:r>
      <w:r>
        <w:t>search</w:t>
      </w:r>
      <w:r w:rsidRPr="005057C9">
        <w:rPr>
          <w:lang w:val="ru-RU"/>
        </w:rPr>
        <w:t>_</w:t>
      </w:r>
      <w:r>
        <w:t>for</w:t>
      </w:r>
      <w:r w:rsidRPr="005057C9">
        <w:rPr>
          <w:lang w:val="ru-RU"/>
        </w:rPr>
        <w:t>_</w:t>
      </w:r>
      <w:r>
        <w:t>best</w:t>
      </w:r>
      <w:r w:rsidRPr="005057C9">
        <w:rPr>
          <w:lang w:val="ru-RU"/>
        </w:rPr>
        <w:t>_</w:t>
      </w:r>
      <w:r>
        <w:t>results</w:t>
      </w:r>
      <w:r>
        <w:rPr>
          <w:lang w:val="ru-RU"/>
        </w:rPr>
        <w:t>», которая будет принимать в себя следующие параметры:</w:t>
      </w:r>
    </w:p>
    <w:p w14:paraId="44D4B394" w14:textId="527CDFAD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table</w:t>
      </w:r>
      <w:r>
        <w:rPr>
          <w:lang w:val="ru-RU"/>
        </w:rPr>
        <w:t>»</w:t>
      </w:r>
      <w:r w:rsidRPr="005057C9">
        <w:rPr>
          <w:lang w:val="ru-RU"/>
        </w:rPr>
        <w:t xml:space="preserve"> – </w:t>
      </w:r>
      <w:r>
        <w:rPr>
          <w:lang w:val="ru-RU"/>
        </w:rPr>
        <w:t>таблица, в которую будут записаны полученные на данном шаге результаты</w:t>
      </w:r>
      <w:r w:rsidRPr="005057C9">
        <w:rPr>
          <w:lang w:val="ru-RU"/>
        </w:rPr>
        <w:t>;</w:t>
      </w:r>
    </w:p>
    <w:p w14:paraId="448DCABE" w14:textId="16F90FA7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 w:rsidR="00767789">
        <w:t>best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массив, хранящий лучший результат до текущего шага</w:t>
      </w:r>
      <w:r w:rsidRPr="005057C9">
        <w:rPr>
          <w:lang w:val="ru-RU"/>
        </w:rPr>
        <w:t>;</w:t>
      </w:r>
    </w:p>
    <w:p w14:paraId="3D8FAFC5" w14:textId="216B0592" w:rsidR="005057C9" w:rsidRPr="0076778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dimension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размерность пространства на текущем шаге</w:t>
      </w:r>
      <w:r w:rsidRPr="005057C9">
        <w:rPr>
          <w:lang w:val="ru-RU"/>
        </w:rPr>
        <w:t>;</w:t>
      </w:r>
    </w:p>
    <w:p w14:paraId="2F2791E7" w14:textId="5A4FA6BC" w:rsidR="00767789" w:rsidRPr="00767789" w:rsidRDefault="00767789" w:rsidP="00767789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 w:rsidRPr="00767789">
        <w:t>ari</w:t>
      </w:r>
      <w:r w:rsidRPr="00767789">
        <w:rPr>
          <w:lang w:val="ru-RU"/>
        </w:rPr>
        <w:t>»</w:t>
      </w:r>
      <w:r>
        <w:rPr>
          <w:lang w:val="ru-RU"/>
        </w:rPr>
        <w:t xml:space="preserve"> </w:t>
      </w:r>
      <w:r w:rsidR="00374F29">
        <w:rPr>
          <w:lang w:val="ru-RU"/>
        </w:rPr>
        <w:t>–</w:t>
      </w:r>
      <w:r>
        <w:rPr>
          <w:lang w:val="ru-RU"/>
        </w:rPr>
        <w:t xml:space="preserve"> и</w:t>
      </w:r>
      <w:r w:rsidRPr="00767789">
        <w:rPr>
          <w:lang w:val="ru-RU"/>
        </w:rPr>
        <w:t>ндекс</w:t>
      </w:r>
      <w:r w:rsidR="00374F29">
        <w:rPr>
          <w:lang w:val="ru-RU"/>
        </w:rPr>
        <w:t xml:space="preserve"> </w:t>
      </w:r>
      <w:r w:rsidRPr="00767789">
        <w:rPr>
          <w:lang w:val="ru-RU"/>
        </w:rPr>
        <w:t>Рэнда</w:t>
      </w:r>
      <w:r>
        <w:rPr>
          <w:lang w:val="ru-RU"/>
        </w:rPr>
        <w:t>, который</w:t>
      </w:r>
      <w:r w:rsidRPr="00767789">
        <w:rPr>
          <w:lang w:val="ru-RU"/>
        </w:rPr>
        <w:t xml:space="preserve"> вычисляет меру сходства между </w:t>
      </w:r>
      <w:r>
        <w:rPr>
          <w:lang w:val="ru-RU"/>
        </w:rPr>
        <w:t>известными и полученными классами</w:t>
      </w:r>
      <w:r w:rsidRPr="00767789">
        <w:rPr>
          <w:lang w:val="ru-RU"/>
        </w:rPr>
        <w:t>, рассматривая все пары образцов и подсчитывая пары, которые отнесены к одним и тем же или разным кластерам</w:t>
      </w:r>
      <w:r w:rsidRPr="00767789">
        <w:rPr>
          <w:lang w:val="ru-RU"/>
        </w:rPr>
        <w:t>;</w:t>
      </w:r>
    </w:p>
    <w:p w14:paraId="2B0517F2" w14:textId="0CF260DD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«</w:t>
      </w:r>
      <w:r>
        <w:t>accuracy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полученная точность при заданных параметрах</w:t>
      </w:r>
      <w:r w:rsidRPr="005057C9">
        <w:rPr>
          <w:lang w:val="ru-RU"/>
        </w:rPr>
        <w:t>;</w:t>
      </w:r>
      <w:r>
        <w:rPr>
          <w:lang w:val="ru-RU"/>
        </w:rPr>
        <w:t xml:space="preserve"> </w:t>
      </w:r>
    </w:p>
    <w:p w14:paraId="74548435" w14:textId="564F7A8C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period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время выполнения классификации</w:t>
      </w:r>
      <w:r w:rsidRPr="005057C9">
        <w:rPr>
          <w:lang w:val="ru-RU"/>
        </w:rPr>
        <w:t>;</w:t>
      </w:r>
    </w:p>
    <w:p w14:paraId="42F0E870" w14:textId="2AC157BB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parameter_1</w:t>
      </w:r>
      <w:r>
        <w:rPr>
          <w:lang w:val="ru-RU"/>
        </w:rPr>
        <w:t>» –</w:t>
      </w:r>
      <w:r>
        <w:t xml:space="preserve"> </w:t>
      </w:r>
      <w:r>
        <w:rPr>
          <w:lang w:val="ru-RU"/>
        </w:rPr>
        <w:t>первый гиперпараметр</w:t>
      </w:r>
      <w:r>
        <w:t>;</w:t>
      </w:r>
    </w:p>
    <w:p w14:paraId="47DF3E8D" w14:textId="4DE02391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parameter_2</w:t>
      </w:r>
      <w:r>
        <w:rPr>
          <w:lang w:val="ru-RU"/>
        </w:rPr>
        <w:t>» – второй гиперпараметр.</w:t>
      </w:r>
    </w:p>
    <w:p w14:paraId="5B890EB8" w14:textId="09F1F4D5" w:rsidR="00C452E4" w:rsidRPr="00C452E4" w:rsidRDefault="00C452E4" w:rsidP="00C452E4">
      <w:pPr>
        <w:pStyle w:val="a2"/>
        <w:rPr>
          <w:lang w:val="ru-RU"/>
        </w:rPr>
      </w:pPr>
      <w:r>
        <w:rPr>
          <w:lang w:val="ru-RU"/>
        </w:rPr>
        <w:t xml:space="preserve">Она </w:t>
      </w:r>
      <w:r w:rsidRPr="00C452E4">
        <w:rPr>
          <w:lang w:val="ru-RU"/>
        </w:rPr>
        <w:t>[</w:t>
      </w:r>
      <w:r>
        <w:rPr>
          <w:lang w:val="ru-RU"/>
        </w:rPr>
        <w:t>функция</w:t>
      </w:r>
      <w:r w:rsidRPr="00C452E4">
        <w:rPr>
          <w:lang w:val="ru-RU"/>
        </w:rPr>
        <w:t>]</w:t>
      </w:r>
      <w:r>
        <w:rPr>
          <w:lang w:val="ru-RU"/>
        </w:rPr>
        <w:t xml:space="preserve"> будет сравнивать результаты текущего шага с лучшими и если текущие окажутся лучше, то они будут сохранены на их месте </w:t>
      </w:r>
      <w:r w:rsidRPr="00C452E4">
        <w:rPr>
          <w:lang w:val="ru-RU"/>
        </w:rPr>
        <w:t>[</w:t>
      </w:r>
      <w:r>
        <w:rPr>
          <w:lang w:val="ru-RU"/>
        </w:rPr>
        <w:t>месте лучших</w:t>
      </w:r>
      <w:r w:rsidRPr="00C452E4">
        <w:rPr>
          <w:lang w:val="ru-RU"/>
        </w:rPr>
        <w:t>]</w:t>
      </w:r>
      <w:r w:rsidR="00FA5F42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FA5F42">
        <w:rPr>
          <w:lang w:val="ru-RU"/>
        </w:rPr>
        <w:t>добавлены</w:t>
      </w:r>
      <w:r>
        <w:rPr>
          <w:lang w:val="ru-RU"/>
        </w:rPr>
        <w:t xml:space="preserve"> в соответствующ</w:t>
      </w:r>
      <w:r w:rsidR="00FA5F42">
        <w:rPr>
          <w:lang w:val="ru-RU"/>
        </w:rPr>
        <w:t>ую</w:t>
      </w:r>
      <w:r>
        <w:rPr>
          <w:lang w:val="ru-RU"/>
        </w:rPr>
        <w:t xml:space="preserve"> таблиц</w:t>
      </w:r>
      <w:r w:rsidR="00FA5F42">
        <w:rPr>
          <w:lang w:val="ru-RU"/>
        </w:rPr>
        <w:t>у</w:t>
      </w:r>
      <w:r>
        <w:rPr>
          <w:lang w:val="ru-RU"/>
        </w:rPr>
        <w:t xml:space="preserve"> своего метода</w:t>
      </w:r>
      <w:r w:rsidR="00FA5F42">
        <w:rPr>
          <w:lang w:val="ru-RU"/>
        </w:rPr>
        <w:t xml:space="preserve">, как показано на </w:t>
      </w:r>
      <w:r w:rsidR="00FA5F42" w:rsidRPr="00C452E4">
        <w:rPr>
          <w:lang w:val="ru-RU"/>
        </w:rPr>
        <w:fldChar w:fldCharType="begin"/>
      </w:r>
      <w:r w:rsidR="00FA5F42" w:rsidRPr="00C452E4">
        <w:rPr>
          <w:lang w:val="ru-RU"/>
        </w:rPr>
        <w:instrText xml:space="preserve"> REF _Ref193497924 \h  \* MERGEFORMAT </w:instrText>
      </w:r>
      <w:r w:rsidR="00FA5F42" w:rsidRPr="00C452E4">
        <w:rPr>
          <w:lang w:val="ru-RU"/>
        </w:rPr>
      </w:r>
      <w:r w:rsidR="00FA5F42" w:rsidRPr="00C452E4">
        <w:rPr>
          <w:lang w:val="ru-RU"/>
        </w:rPr>
        <w:fldChar w:fldCharType="separate"/>
      </w:r>
      <w:r w:rsidR="00FA5F42" w:rsidRPr="00C452E4">
        <w:rPr>
          <w:lang w:val="ru-RU"/>
        </w:rPr>
        <w:t>рисун</w:t>
      </w:r>
      <w:r w:rsidR="00FA5F42" w:rsidRPr="00C452E4">
        <w:rPr>
          <w:lang w:val="ru-RU"/>
        </w:rPr>
        <w:t>к</w:t>
      </w:r>
      <w:r w:rsidR="00FA5F42" w:rsidRPr="00C452E4">
        <w:rPr>
          <w:lang w:val="ru-RU"/>
        </w:rPr>
        <w:t xml:space="preserve">е </w:t>
      </w:r>
      <w:r w:rsidR="00FA5F42" w:rsidRPr="00C452E4">
        <w:rPr>
          <w:noProof/>
          <w:lang w:val="ru-RU"/>
        </w:rPr>
        <w:t>2</w:t>
      </w:r>
      <w:r w:rsidR="00FA5F42" w:rsidRPr="00C452E4">
        <w:rPr>
          <w:lang w:val="ru-RU"/>
        </w:rPr>
        <w:t>.</w:t>
      </w:r>
      <w:r w:rsidR="00FA5F42" w:rsidRPr="00C452E4">
        <w:rPr>
          <w:noProof/>
          <w:lang w:val="ru-RU"/>
        </w:rPr>
        <w:t>3</w:t>
      </w:r>
      <w:r w:rsidR="00FA5F42" w:rsidRPr="00C452E4">
        <w:rPr>
          <w:lang w:val="ru-RU"/>
        </w:rPr>
        <w:fldChar w:fldCharType="end"/>
      </w:r>
      <w:r w:rsidR="00FA5F42">
        <w:rPr>
          <w:lang w:val="ru-RU"/>
        </w:rPr>
        <w:t>.</w:t>
      </w:r>
    </w:p>
    <w:p w14:paraId="3C41040E" w14:textId="76B13CCE" w:rsidR="005057C9" w:rsidRDefault="00767789" w:rsidP="005057C9">
      <w:pPr>
        <w:pStyle w:val="a2"/>
        <w:jc w:val="center"/>
        <w:rPr>
          <w:lang w:val="ru-RU"/>
        </w:rPr>
      </w:pPr>
      <w:r w:rsidRPr="00767789">
        <w:rPr>
          <w:lang w:val="ru-RU"/>
        </w:rPr>
        <w:drawing>
          <wp:inline distT="0" distB="0" distL="0" distR="0" wp14:anchorId="0876B049" wp14:editId="06D95E59">
            <wp:extent cx="5775960" cy="1709326"/>
            <wp:effectExtent l="0" t="0" r="0" b="5715"/>
            <wp:docPr id="60467688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7688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7433" cy="17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D7CC" w14:textId="091D75C5" w:rsidR="00C452E4" w:rsidRPr="00767789" w:rsidRDefault="00C452E4" w:rsidP="00C452E4">
      <w:pPr>
        <w:pStyle w:val="ab"/>
        <w:rPr>
          <w:b/>
          <w:bCs w:val="0"/>
        </w:rPr>
      </w:pPr>
      <w:bookmarkStart w:id="9" w:name="_Ref193497924"/>
      <w:r w:rsidRPr="00C452E4">
        <w:rPr>
          <w:bCs w:val="0"/>
        </w:rPr>
        <w:t xml:space="preserve">Рисунок </w:t>
      </w:r>
      <w:r w:rsidR="00767789" w:rsidRPr="00767789">
        <w:fldChar w:fldCharType="begin"/>
      </w:r>
      <w:r w:rsidR="00767789" w:rsidRPr="00767789">
        <w:instrText xml:space="preserve"> STYLEREF 1 \s </w:instrText>
      </w:r>
      <w:r w:rsidR="00767789" w:rsidRPr="00767789">
        <w:fldChar w:fldCharType="separate"/>
      </w:r>
      <w:r w:rsidR="00767789" w:rsidRPr="00767789">
        <w:rPr>
          <w:noProof/>
        </w:rPr>
        <w:t>2</w:t>
      </w:r>
      <w:r w:rsidR="00767789" w:rsidRPr="00767789">
        <w:fldChar w:fldCharType="end"/>
      </w:r>
      <w:r w:rsidR="00767789" w:rsidRPr="00767789">
        <w:t>.</w:t>
      </w:r>
      <w:r w:rsidR="00767789" w:rsidRPr="00767789">
        <w:fldChar w:fldCharType="begin"/>
      </w:r>
      <w:r w:rsidR="00767789" w:rsidRPr="00767789">
        <w:instrText xml:space="preserve"> SEQ Рисунок \* ARABIC \s 1 </w:instrText>
      </w:r>
      <w:r w:rsidR="00767789" w:rsidRPr="00767789">
        <w:fldChar w:fldCharType="separate"/>
      </w:r>
      <w:r w:rsidR="00767789" w:rsidRPr="00767789">
        <w:rPr>
          <w:noProof/>
        </w:rPr>
        <w:t>3</w:t>
      </w:r>
      <w:r w:rsidR="00767789" w:rsidRPr="00767789">
        <w:fldChar w:fldCharType="end"/>
      </w:r>
      <w:bookmarkEnd w:id="9"/>
      <w:r w:rsidRPr="00C452E4">
        <w:rPr>
          <w:bCs w:val="0"/>
        </w:rPr>
        <w:t xml:space="preserve"> – </w:t>
      </w:r>
      <w:r w:rsidRPr="00C452E4">
        <w:rPr>
          <w:bCs w:val="0"/>
          <w:lang w:val="ru-RU"/>
        </w:rPr>
        <w:t>Функция</w:t>
      </w:r>
      <w:r w:rsidRPr="00C452E4">
        <w:rPr>
          <w:bCs w:val="0"/>
        </w:rPr>
        <w:t xml:space="preserve"> «search_for_best_results»</w:t>
      </w:r>
    </w:p>
    <w:p w14:paraId="25C2E6AB" w14:textId="5843E837" w:rsidR="00767789" w:rsidRPr="00767789" w:rsidRDefault="00767789" w:rsidP="00767789">
      <w:pPr>
        <w:pStyle w:val="a2"/>
        <w:rPr>
          <w:lang w:val="ru-RU"/>
        </w:rPr>
      </w:pPr>
      <w:r>
        <w:rPr>
          <w:lang w:val="ru-RU"/>
        </w:rPr>
        <w:t>Теперь</w:t>
      </w:r>
      <w:r w:rsidRPr="00767789">
        <w:rPr>
          <w:lang w:val="ru-RU"/>
        </w:rPr>
        <w:t xml:space="preserve"> </w:t>
      </w:r>
      <w:r>
        <w:rPr>
          <w:lang w:val="ru-RU"/>
        </w:rPr>
        <w:t>создадим</w:t>
      </w:r>
      <w:r w:rsidRPr="00767789">
        <w:rPr>
          <w:lang w:val="ru-RU"/>
        </w:rPr>
        <w:t xml:space="preserve"> </w:t>
      </w:r>
      <w:r>
        <w:rPr>
          <w:lang w:val="ru-RU"/>
        </w:rPr>
        <w:t>функцию</w:t>
      </w:r>
      <w:r w:rsidRPr="00767789">
        <w:rPr>
          <w:lang w:val="ru-RU"/>
        </w:rPr>
        <w:t xml:space="preserve"> «</w:t>
      </w:r>
      <w:r w:rsidRPr="00767789">
        <w:t>definition</w:t>
      </w:r>
      <w:r w:rsidRPr="00767789">
        <w:rPr>
          <w:lang w:val="ru-RU"/>
        </w:rPr>
        <w:t>_</w:t>
      </w:r>
      <w:r w:rsidRPr="00767789">
        <w:t>of</w:t>
      </w:r>
      <w:r w:rsidRPr="00767789">
        <w:rPr>
          <w:lang w:val="ru-RU"/>
        </w:rPr>
        <w:t>_</w:t>
      </w:r>
      <w:r w:rsidRPr="00767789">
        <w:t>accuracy</w:t>
      </w:r>
      <w:r>
        <w:rPr>
          <w:lang w:val="ru-RU"/>
        </w:rPr>
        <w:t xml:space="preserve">», которая будет подсчитывать точность путем деления верных ответов на количество </w:t>
      </w:r>
      <w:r w:rsidR="0052562A">
        <w:rPr>
          <w:lang w:val="ru-RU"/>
        </w:rPr>
        <w:t>объектов</w:t>
      </w:r>
      <w:r w:rsidR="002C0FF1">
        <w:rPr>
          <w:lang w:val="ru-RU"/>
        </w:rPr>
        <w:t xml:space="preserve"> </w:t>
      </w:r>
      <w:r w:rsidR="0052562A">
        <w:rPr>
          <w:lang w:val="ru-RU"/>
        </w:rPr>
        <w:t>(</w:t>
      </w:r>
      <w:r w:rsidR="0052562A">
        <w:rPr>
          <w:lang w:val="ru-RU"/>
        </w:rPr>
        <w:fldChar w:fldCharType="begin"/>
      </w:r>
      <w:r w:rsidR="0052562A">
        <w:rPr>
          <w:lang w:val="ru-RU"/>
        </w:rPr>
        <w:instrText xml:space="preserve"> REF _Ref194708341 \h </w:instrText>
      </w:r>
      <w:r w:rsidR="0052562A">
        <w:rPr>
          <w:lang w:val="ru-RU"/>
        </w:rPr>
      </w:r>
      <w:r w:rsidR="0052562A">
        <w:rPr>
          <w:lang w:val="ru-RU"/>
        </w:rPr>
        <w:fldChar w:fldCharType="separate"/>
      </w:r>
      <w:r w:rsidR="0052562A">
        <w:rPr>
          <w:lang w:val="ru-RU"/>
        </w:rPr>
        <w:t>р</w:t>
      </w:r>
      <w:r w:rsidR="0052562A" w:rsidRPr="00767789">
        <w:rPr>
          <w:lang w:val="ru-RU"/>
        </w:rPr>
        <w:t>исунок</w:t>
      </w:r>
      <w:r w:rsidR="0052562A" w:rsidRPr="0052562A">
        <w:rPr>
          <w:lang w:val="ru-RU"/>
        </w:rPr>
        <w:t xml:space="preserve"> 2.4</w:t>
      </w:r>
      <w:r w:rsidR="0052562A">
        <w:rPr>
          <w:lang w:val="ru-RU"/>
        </w:rPr>
        <w:fldChar w:fldCharType="end"/>
      </w:r>
      <w:r w:rsidR="0052562A">
        <w:rPr>
          <w:lang w:val="ru-RU"/>
        </w:rPr>
        <w:t>).</w:t>
      </w:r>
    </w:p>
    <w:p w14:paraId="519A3E2D" w14:textId="3AE3438A" w:rsidR="00767789" w:rsidRDefault="00767789" w:rsidP="00767789">
      <w:pPr>
        <w:pStyle w:val="a2"/>
        <w:jc w:val="center"/>
        <w:rPr>
          <w:lang w:val="ru-RU"/>
        </w:rPr>
      </w:pPr>
      <w:r w:rsidRPr="00767789">
        <w:rPr>
          <w:lang w:val="ru-RU"/>
        </w:rPr>
        <w:drawing>
          <wp:inline distT="0" distB="0" distL="0" distR="0" wp14:anchorId="3BA2CE1D" wp14:editId="6A053BCF">
            <wp:extent cx="3924848" cy="2076740"/>
            <wp:effectExtent l="0" t="0" r="0" b="0"/>
            <wp:docPr id="121774903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4903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1E83" w14:textId="018DB902" w:rsidR="00767789" w:rsidRPr="00767789" w:rsidRDefault="00767789" w:rsidP="00767789">
      <w:pPr>
        <w:pStyle w:val="ab"/>
      </w:pPr>
      <w:bookmarkStart w:id="10" w:name="_Ref194708341"/>
      <w:r w:rsidRPr="00767789">
        <w:rPr>
          <w:lang w:val="ru-RU"/>
        </w:rPr>
        <w:t>Рисунок</w:t>
      </w:r>
      <w:r w:rsidRPr="00767789">
        <w:t xml:space="preserve"> </w:t>
      </w:r>
      <w:r w:rsidRPr="00767789">
        <w:fldChar w:fldCharType="begin"/>
      </w:r>
      <w:r w:rsidRPr="00767789">
        <w:instrText xml:space="preserve"> STYLEREF 1 \s </w:instrText>
      </w:r>
      <w:r w:rsidRPr="00767789">
        <w:fldChar w:fldCharType="separate"/>
      </w:r>
      <w:r w:rsidRPr="00767789">
        <w:t>2</w:t>
      </w:r>
      <w:r w:rsidRPr="00767789">
        <w:fldChar w:fldCharType="end"/>
      </w:r>
      <w:r w:rsidRPr="00767789">
        <w:t>.</w:t>
      </w:r>
      <w:r w:rsidRPr="00767789">
        <w:fldChar w:fldCharType="begin"/>
      </w:r>
      <w:r w:rsidRPr="00767789">
        <w:instrText xml:space="preserve"> SEQ </w:instrText>
      </w:r>
      <w:r w:rsidRPr="00767789">
        <w:rPr>
          <w:lang w:val="ru-RU"/>
        </w:rPr>
        <w:instrText>Рисунок</w:instrText>
      </w:r>
      <w:r w:rsidRPr="00767789">
        <w:instrText xml:space="preserve"> \* ARABIC \s 1 </w:instrText>
      </w:r>
      <w:r w:rsidRPr="00767789">
        <w:fldChar w:fldCharType="separate"/>
      </w:r>
      <w:r w:rsidRPr="00767789">
        <w:t>4</w:t>
      </w:r>
      <w:r w:rsidRPr="00767789">
        <w:fldChar w:fldCharType="end"/>
      </w:r>
      <w:bookmarkEnd w:id="10"/>
      <w:r w:rsidRPr="00767789">
        <w:t xml:space="preserve"> – </w:t>
      </w:r>
      <w:r>
        <w:rPr>
          <w:lang w:val="ru-RU"/>
        </w:rPr>
        <w:t>Функция</w:t>
      </w:r>
      <w:r w:rsidRPr="00767789">
        <w:t xml:space="preserve"> «</w:t>
      </w:r>
      <w:r w:rsidRPr="00767789">
        <w:rPr>
          <w:szCs w:val="24"/>
        </w:rPr>
        <w:t>definition_of_accuracy</w:t>
      </w:r>
      <w:r w:rsidRPr="00767789">
        <w:t>»</w:t>
      </w:r>
    </w:p>
    <w:p w14:paraId="7A783DCA" w14:textId="3E73FD97" w:rsidR="00C452E4" w:rsidRPr="00C452E4" w:rsidRDefault="00767789" w:rsidP="00C452E4">
      <w:pPr>
        <w:pStyle w:val="a2"/>
        <w:rPr>
          <w:lang w:val="ru-RU"/>
        </w:rPr>
      </w:pPr>
      <w:r>
        <w:rPr>
          <w:lang w:val="ru-RU"/>
        </w:rPr>
        <w:t>Наконец</w:t>
      </w:r>
      <w:r w:rsidR="00C452E4">
        <w:rPr>
          <w:lang w:val="ru-RU"/>
        </w:rPr>
        <w:t xml:space="preserve"> реализуем функцию</w:t>
      </w:r>
      <w:r w:rsidR="00C452E4" w:rsidRPr="00C452E4">
        <w:rPr>
          <w:lang w:val="ru-RU"/>
        </w:rPr>
        <w:t xml:space="preserve"> «</w:t>
      </w:r>
      <w:r w:rsidR="00C452E4" w:rsidRPr="00C452E4">
        <w:t>table</w:t>
      </w:r>
      <w:r w:rsidR="00C452E4" w:rsidRPr="00C452E4">
        <w:rPr>
          <w:lang w:val="ru-RU"/>
        </w:rPr>
        <w:t>_</w:t>
      </w:r>
      <w:r w:rsidR="00C452E4" w:rsidRPr="00C452E4">
        <w:t>best</w:t>
      </w:r>
      <w:r w:rsidR="00C452E4" w:rsidRPr="00C452E4">
        <w:rPr>
          <w:lang w:val="ru-RU"/>
        </w:rPr>
        <w:t>_</w:t>
      </w:r>
      <w:r w:rsidR="00C452E4" w:rsidRPr="00C452E4">
        <w:t>formation</w:t>
      </w:r>
      <w:r w:rsidR="00C452E4" w:rsidRPr="00C452E4">
        <w:rPr>
          <w:lang w:val="ru-RU"/>
        </w:rPr>
        <w:t>»</w:t>
      </w:r>
      <w:r w:rsidR="00C452E4">
        <w:rPr>
          <w:lang w:val="ru-RU"/>
        </w:rPr>
        <w:t>, добавляющую лучшие результаты в соответствующую таблицу.</w:t>
      </w:r>
      <w:r w:rsidR="002E7A1D">
        <w:rPr>
          <w:lang w:val="ru-RU"/>
        </w:rPr>
        <w:t xml:space="preserve"> Функция приведена на </w:t>
      </w:r>
      <w:r w:rsidR="002E7A1D" w:rsidRPr="002E7A1D">
        <w:rPr>
          <w:lang w:val="ru-RU"/>
        </w:rPr>
        <w:fldChar w:fldCharType="begin"/>
      </w:r>
      <w:r w:rsidR="002E7A1D" w:rsidRPr="002E7A1D">
        <w:rPr>
          <w:lang w:val="ru-RU"/>
        </w:rPr>
        <w:instrText xml:space="preserve"> REF _Ref193498636 \h  \* MERGEFORMAT </w:instrText>
      </w:r>
      <w:r w:rsidR="002E7A1D" w:rsidRPr="002E7A1D">
        <w:rPr>
          <w:lang w:val="ru-RU"/>
        </w:rPr>
      </w:r>
      <w:r w:rsidR="002E7A1D" w:rsidRPr="002E7A1D">
        <w:rPr>
          <w:lang w:val="ru-RU"/>
        </w:rPr>
        <w:fldChar w:fldCharType="separate"/>
      </w:r>
      <w:r>
        <w:rPr>
          <w:lang w:val="ru-RU"/>
        </w:rPr>
        <w:t>р</w:t>
      </w:r>
      <w:r w:rsidRPr="00767789">
        <w:rPr>
          <w:lang w:val="ru-RU"/>
        </w:rPr>
        <w:t>исунк</w:t>
      </w:r>
      <w:r>
        <w:rPr>
          <w:lang w:val="ru-RU"/>
        </w:rPr>
        <w:t>е</w:t>
      </w:r>
      <w:r w:rsidRPr="00767789">
        <w:rPr>
          <w:lang w:val="ru-RU"/>
        </w:rPr>
        <w:t xml:space="preserve"> </w:t>
      </w:r>
      <w:r w:rsidRPr="00767789">
        <w:rPr>
          <w:noProof/>
          <w:lang w:val="ru-RU"/>
        </w:rPr>
        <w:t>2</w:t>
      </w:r>
      <w:r w:rsidRPr="00767789">
        <w:rPr>
          <w:lang w:val="ru-RU"/>
        </w:rPr>
        <w:t>.</w:t>
      </w:r>
      <w:r w:rsidRPr="00767789">
        <w:rPr>
          <w:noProof/>
          <w:lang w:val="ru-RU"/>
        </w:rPr>
        <w:t>5</w:t>
      </w:r>
      <w:r w:rsidR="002E7A1D" w:rsidRPr="002E7A1D">
        <w:rPr>
          <w:lang w:val="ru-RU"/>
        </w:rPr>
        <w:fldChar w:fldCharType="end"/>
      </w:r>
      <w:r w:rsidR="002E7A1D" w:rsidRPr="002E7A1D">
        <w:rPr>
          <w:lang w:val="ru-RU"/>
        </w:rPr>
        <w:t>.</w:t>
      </w:r>
    </w:p>
    <w:p w14:paraId="2154ED2C" w14:textId="1DDAA046" w:rsidR="00C452E4" w:rsidRDefault="00767789" w:rsidP="00C452E4">
      <w:pPr>
        <w:pStyle w:val="a2"/>
        <w:jc w:val="center"/>
        <w:rPr>
          <w:lang w:val="ru-RU"/>
        </w:rPr>
      </w:pPr>
      <w:r w:rsidRPr="00767789">
        <w:rPr>
          <w:lang w:val="ru-RU"/>
        </w:rPr>
        <w:lastRenderedPageBreak/>
        <w:drawing>
          <wp:inline distT="0" distB="0" distL="0" distR="0" wp14:anchorId="67436270" wp14:editId="782E8E64">
            <wp:extent cx="5924553" cy="754199"/>
            <wp:effectExtent l="0" t="0" r="0" b="8255"/>
            <wp:docPr id="10149061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061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849" cy="7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4373" w14:textId="297B889F" w:rsidR="00C452E4" w:rsidRPr="00C452E4" w:rsidRDefault="00C452E4" w:rsidP="00C452E4">
      <w:pPr>
        <w:pStyle w:val="ab"/>
        <w:rPr>
          <w:b/>
          <w:bCs w:val="0"/>
        </w:rPr>
      </w:pPr>
      <w:bookmarkStart w:id="11" w:name="_Ref193498636"/>
      <w:r w:rsidRPr="00C452E4">
        <w:rPr>
          <w:bCs w:val="0"/>
        </w:rPr>
        <w:t xml:space="preserve">Рисунок </w:t>
      </w:r>
      <w:r w:rsidR="00767789" w:rsidRPr="00767789">
        <w:fldChar w:fldCharType="begin"/>
      </w:r>
      <w:r w:rsidR="00767789" w:rsidRPr="00767789">
        <w:instrText xml:space="preserve"> STYLEREF 1 \s </w:instrText>
      </w:r>
      <w:r w:rsidR="00767789" w:rsidRPr="00767789">
        <w:fldChar w:fldCharType="separate"/>
      </w:r>
      <w:r w:rsidR="00767789" w:rsidRPr="00767789">
        <w:rPr>
          <w:noProof/>
        </w:rPr>
        <w:t>2</w:t>
      </w:r>
      <w:r w:rsidR="00767789" w:rsidRPr="00767789">
        <w:fldChar w:fldCharType="end"/>
      </w:r>
      <w:r w:rsidR="00767789" w:rsidRPr="00767789">
        <w:t>.</w:t>
      </w:r>
      <w:r w:rsidR="00767789" w:rsidRPr="00767789">
        <w:fldChar w:fldCharType="begin"/>
      </w:r>
      <w:r w:rsidR="00767789" w:rsidRPr="00767789">
        <w:instrText xml:space="preserve"> SEQ Рисунок \* ARABIC \s 1 </w:instrText>
      </w:r>
      <w:r w:rsidR="00767789" w:rsidRPr="00767789">
        <w:fldChar w:fldCharType="separate"/>
      </w:r>
      <w:r w:rsidR="00767789" w:rsidRPr="00767789">
        <w:rPr>
          <w:noProof/>
        </w:rPr>
        <w:t>5</w:t>
      </w:r>
      <w:r w:rsidR="00767789" w:rsidRPr="00767789">
        <w:fldChar w:fldCharType="end"/>
      </w:r>
      <w:bookmarkEnd w:id="11"/>
      <w:r w:rsidRPr="00C452E4">
        <w:rPr>
          <w:bCs w:val="0"/>
        </w:rPr>
        <w:t xml:space="preserve"> – </w:t>
      </w:r>
      <w:r w:rsidRPr="00C452E4">
        <w:rPr>
          <w:bCs w:val="0"/>
          <w:lang w:val="ru-RU"/>
        </w:rPr>
        <w:t>Функция</w:t>
      </w:r>
      <w:r w:rsidRPr="00C452E4">
        <w:rPr>
          <w:bCs w:val="0"/>
        </w:rPr>
        <w:t xml:space="preserve"> «table_best_formation»</w:t>
      </w:r>
    </w:p>
    <w:p w14:paraId="7AD71A15" w14:textId="6330A0DE" w:rsidR="005057C9" w:rsidRDefault="005057C9" w:rsidP="005057C9">
      <w:pPr>
        <w:pStyle w:val="2"/>
      </w:pPr>
      <w:bookmarkStart w:id="12" w:name="_Toc194710027"/>
      <w:r w:rsidRPr="005057C9">
        <w:t>Метод k-</w:t>
      </w:r>
      <w:r w:rsidR="00767789">
        <w:rPr>
          <w:lang w:val="ru-RU"/>
        </w:rPr>
        <w:t>средних / «</w:t>
      </w:r>
      <w:r w:rsidR="00767789">
        <w:t>kMeans</w:t>
      </w:r>
      <w:r w:rsidR="00767789">
        <w:rPr>
          <w:lang w:val="ru-RU"/>
        </w:rPr>
        <w:t>»</w:t>
      </w:r>
      <w:bookmarkEnd w:id="12"/>
    </w:p>
    <w:p w14:paraId="3A6CDBF8" w14:textId="4B52361F" w:rsidR="002E7A1D" w:rsidRPr="002E7A1D" w:rsidRDefault="002E7A1D" w:rsidP="002E7A1D">
      <w:pPr>
        <w:pStyle w:val="a2"/>
        <w:rPr>
          <w:lang w:val="ru-RU"/>
        </w:rPr>
      </w:pPr>
      <w:r>
        <w:rPr>
          <w:lang w:val="ru-RU"/>
        </w:rPr>
        <w:t>Сначала запустим цикл «</w:t>
      </w:r>
      <w:r>
        <w:t>for</w:t>
      </w:r>
      <w:r>
        <w:rPr>
          <w:lang w:val="ru-RU"/>
        </w:rPr>
        <w:t>», который будет задавать размерность пространства от одного до всех параметров. После этого применим метод «</w:t>
      </w:r>
      <w:r>
        <w:t>PCA</w:t>
      </w:r>
      <w:r>
        <w:rPr>
          <w:lang w:val="ru-RU"/>
        </w:rPr>
        <w:t>»</w:t>
      </w:r>
      <w:r w:rsidRPr="002E7A1D">
        <w:rPr>
          <w:lang w:val="ru-RU"/>
        </w:rPr>
        <w:t xml:space="preserve"> </w:t>
      </w:r>
      <w:r>
        <w:rPr>
          <w:lang w:val="ru-RU"/>
        </w:rPr>
        <w:t>для сокращения размерности пространства</w:t>
      </w:r>
      <w:r w:rsidR="00237A08" w:rsidRPr="00237A08">
        <w:rPr>
          <w:lang w:val="ru-RU"/>
        </w:rPr>
        <w:t xml:space="preserve"> </w:t>
      </w:r>
      <w:r>
        <w:rPr>
          <w:lang w:val="ru-RU"/>
        </w:rPr>
        <w:t>–</w:t>
      </w:r>
      <w:r w:rsidR="00237A08" w:rsidRPr="00237A08">
        <w:rPr>
          <w:lang w:val="ru-RU"/>
        </w:rPr>
        <w:t xml:space="preserve"> </w:t>
      </w:r>
      <w:r w:rsidR="00237A08">
        <w:rPr>
          <w:lang w:val="ru-RU"/>
        </w:rPr>
        <w:t>это</w:t>
      </w:r>
      <w:r>
        <w:rPr>
          <w:lang w:val="ru-RU"/>
        </w:rPr>
        <w:t xml:space="preserve"> выполняются однажды для всех методов сразу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_Ref193498680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C42700">
        <w:rPr>
          <w:bCs/>
          <w:lang w:val="ru-RU"/>
        </w:rPr>
        <w:t>р</w:t>
      </w:r>
      <w:r w:rsidR="00C42700" w:rsidRPr="00C42700">
        <w:rPr>
          <w:bCs/>
          <w:lang w:val="ru-RU"/>
        </w:rPr>
        <w:t xml:space="preserve">исунок </w:t>
      </w:r>
      <w:r w:rsidR="00C42700" w:rsidRPr="00C42700">
        <w:rPr>
          <w:bCs/>
          <w:noProof/>
          <w:lang w:val="ru-RU"/>
        </w:rPr>
        <w:t>2</w:t>
      </w:r>
      <w:r w:rsidR="00C42700" w:rsidRPr="00C42700">
        <w:rPr>
          <w:bCs/>
          <w:lang w:val="ru-RU"/>
        </w:rPr>
        <w:t>.</w:t>
      </w:r>
      <w:r w:rsidR="00C42700" w:rsidRPr="00C42700">
        <w:rPr>
          <w:bCs/>
          <w:noProof/>
          <w:lang w:val="ru-RU"/>
        </w:rPr>
        <w:t>6</w:t>
      </w:r>
      <w:r>
        <w:rPr>
          <w:lang w:val="ru-RU"/>
        </w:rPr>
        <w:fldChar w:fldCharType="end"/>
      </w:r>
      <w:r>
        <w:rPr>
          <w:lang w:val="ru-RU"/>
        </w:rPr>
        <w:t xml:space="preserve">). </w:t>
      </w:r>
    </w:p>
    <w:p w14:paraId="7B61E2C1" w14:textId="6D6CAD2C" w:rsidR="002E7A1D" w:rsidRDefault="00C42700" w:rsidP="002E7A1D">
      <w:pPr>
        <w:pStyle w:val="a2"/>
        <w:jc w:val="center"/>
        <w:rPr>
          <w:lang w:val="ru-RU"/>
        </w:rPr>
      </w:pPr>
      <w:r w:rsidRPr="00C42700">
        <w:rPr>
          <w:lang w:val="ru-RU"/>
        </w:rPr>
        <w:drawing>
          <wp:inline distT="0" distB="0" distL="0" distR="0" wp14:anchorId="7D3C675E" wp14:editId="4C088A3F">
            <wp:extent cx="4849997" cy="1381125"/>
            <wp:effectExtent l="0" t="0" r="8255" b="0"/>
            <wp:docPr id="210906182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6182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3304" cy="13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713B" w14:textId="290DB926" w:rsidR="002E7A1D" w:rsidRDefault="002E7A1D" w:rsidP="002E7A1D">
      <w:pPr>
        <w:pStyle w:val="ab"/>
        <w:rPr>
          <w:b/>
          <w:bCs w:val="0"/>
          <w:lang w:val="ru-RU"/>
        </w:rPr>
      </w:pPr>
      <w:bookmarkStart w:id="13" w:name="_Ref193498680"/>
      <w:r w:rsidRPr="00C42700">
        <w:rPr>
          <w:bCs w:val="0"/>
          <w:lang w:val="ru-RU"/>
        </w:rPr>
        <w:t xml:space="preserve">Рисунок </w:t>
      </w:r>
      <w:r w:rsidR="00767789" w:rsidRPr="00C42700">
        <w:rPr>
          <w:bCs w:val="0"/>
          <w:lang w:val="ru-RU"/>
        </w:rPr>
        <w:fldChar w:fldCharType="begin"/>
      </w:r>
      <w:r w:rsidR="00767789" w:rsidRPr="00C42700">
        <w:rPr>
          <w:bCs w:val="0"/>
          <w:lang w:val="ru-RU"/>
        </w:rPr>
        <w:instrText xml:space="preserve"> STYLEREF 1 \s </w:instrText>
      </w:r>
      <w:r w:rsidR="00767789" w:rsidRPr="00C42700">
        <w:rPr>
          <w:bCs w:val="0"/>
          <w:lang w:val="ru-RU"/>
        </w:rPr>
        <w:fldChar w:fldCharType="separate"/>
      </w:r>
      <w:r w:rsidR="00767789" w:rsidRPr="00C42700">
        <w:rPr>
          <w:bCs w:val="0"/>
          <w:noProof/>
          <w:lang w:val="ru-RU"/>
        </w:rPr>
        <w:t>2</w:t>
      </w:r>
      <w:r w:rsidR="00767789" w:rsidRPr="00C42700">
        <w:rPr>
          <w:bCs w:val="0"/>
          <w:lang w:val="ru-RU"/>
        </w:rPr>
        <w:fldChar w:fldCharType="end"/>
      </w:r>
      <w:r w:rsidR="00767789" w:rsidRPr="00C42700">
        <w:rPr>
          <w:bCs w:val="0"/>
          <w:lang w:val="ru-RU"/>
        </w:rPr>
        <w:t>.</w:t>
      </w:r>
      <w:r w:rsidR="00767789" w:rsidRPr="00C42700">
        <w:rPr>
          <w:bCs w:val="0"/>
          <w:lang w:val="ru-RU"/>
        </w:rPr>
        <w:fldChar w:fldCharType="begin"/>
      </w:r>
      <w:r w:rsidR="00767789" w:rsidRPr="00C42700">
        <w:rPr>
          <w:bCs w:val="0"/>
          <w:lang w:val="ru-RU"/>
        </w:rPr>
        <w:instrText xml:space="preserve"> SEQ Рисунок \* ARABIC \s 1 </w:instrText>
      </w:r>
      <w:r w:rsidR="00767789" w:rsidRPr="00C42700">
        <w:rPr>
          <w:bCs w:val="0"/>
          <w:lang w:val="ru-RU"/>
        </w:rPr>
        <w:fldChar w:fldCharType="separate"/>
      </w:r>
      <w:r w:rsidR="00767789" w:rsidRPr="00C42700">
        <w:rPr>
          <w:bCs w:val="0"/>
          <w:noProof/>
          <w:lang w:val="ru-RU"/>
        </w:rPr>
        <w:t>6</w:t>
      </w:r>
      <w:r w:rsidR="00767789" w:rsidRPr="00C42700">
        <w:rPr>
          <w:bCs w:val="0"/>
          <w:lang w:val="ru-RU"/>
        </w:rPr>
        <w:fldChar w:fldCharType="end"/>
      </w:r>
      <w:bookmarkEnd w:id="13"/>
      <w:r w:rsidRPr="002E7A1D">
        <w:rPr>
          <w:bCs w:val="0"/>
          <w:lang w:val="ru-RU"/>
        </w:rPr>
        <w:t xml:space="preserve"> – Сокращение размерности и разделение выборки</w:t>
      </w:r>
    </w:p>
    <w:p w14:paraId="76565543" w14:textId="1EA1B977" w:rsidR="002E7A1D" w:rsidRDefault="002E7A1D" w:rsidP="00EF0C4F">
      <w:pPr>
        <w:pStyle w:val="a2"/>
        <w:rPr>
          <w:lang w:val="ru-RU"/>
        </w:rPr>
      </w:pPr>
      <w:r>
        <w:rPr>
          <w:lang w:val="ru-RU"/>
        </w:rPr>
        <w:t>Теперь реализуем метод</w:t>
      </w:r>
      <w:r w:rsidRPr="002E7A1D">
        <w:rPr>
          <w:lang w:val="ru-RU"/>
        </w:rPr>
        <w:t xml:space="preserve"> </w:t>
      </w:r>
      <w:r>
        <w:t>k</w:t>
      </w:r>
      <w:r w:rsidRPr="002E7A1D">
        <w:rPr>
          <w:lang w:val="ru-RU"/>
        </w:rPr>
        <w:t>-</w:t>
      </w:r>
      <w:r w:rsidR="00EF0C4F">
        <w:rPr>
          <w:lang w:val="ru-RU"/>
        </w:rPr>
        <w:t>средних</w:t>
      </w:r>
      <w:r w:rsidR="00EF0C4F" w:rsidRPr="00EF0C4F">
        <w:rPr>
          <w:rFonts w:ascii="Segoe UI" w:hAnsi="Segoe UI" w:cs="Segoe UI"/>
          <w:b/>
          <w:bCs/>
          <w:color w:val="404040"/>
          <w:sz w:val="24"/>
          <w:lang w:val="ru-RU"/>
        </w:rPr>
        <w:t xml:space="preserve"> </w:t>
      </w:r>
      <w:r w:rsidR="00EF0C4F">
        <w:rPr>
          <w:b/>
          <w:bCs/>
          <w:lang w:val="ru-RU"/>
        </w:rPr>
        <w:t xml:space="preserve">– </w:t>
      </w:r>
      <w:r w:rsidR="00EF0C4F" w:rsidRPr="00EF0C4F">
        <w:rPr>
          <w:lang w:val="ru-RU"/>
        </w:rPr>
        <w:t>это алгоритм кластеризации, который разделяет данные на </w:t>
      </w:r>
      <w:r w:rsidR="00EF0C4F">
        <w:rPr>
          <w:lang w:val="ru-RU"/>
        </w:rPr>
        <w:t>«</w:t>
      </w:r>
      <w:r w:rsidR="00EF0C4F" w:rsidRPr="00EF0C4F">
        <w:rPr>
          <w:lang w:val="ru-RU"/>
        </w:rPr>
        <w:t>k</w:t>
      </w:r>
      <w:r w:rsidR="00EF0C4F">
        <w:rPr>
          <w:lang w:val="ru-RU"/>
        </w:rPr>
        <w:t>»</w:t>
      </w:r>
      <w:r w:rsidR="00EF0C4F" w:rsidRPr="00EF0C4F">
        <w:rPr>
          <w:lang w:val="ru-RU"/>
        </w:rPr>
        <w:t> кластеров, минимизируя суммарное квадратичное расстояние точек до центроидов</w:t>
      </w:r>
      <w:r w:rsidR="00EF0C4F">
        <w:rPr>
          <w:rStyle w:val="af5"/>
          <w:lang w:val="ru-RU"/>
        </w:rPr>
        <w:footnoteReference w:id="2"/>
      </w:r>
      <w:r w:rsidR="00EF0C4F">
        <w:rPr>
          <w:lang w:val="ru-RU"/>
        </w:rPr>
        <w:t xml:space="preserve"> </w:t>
      </w:r>
      <w:r w:rsidR="00EF0C4F" w:rsidRPr="00EF0C4F">
        <w:rPr>
          <w:lang w:val="ru-RU"/>
        </w:rPr>
        <w:t xml:space="preserve">их кластеров. На каждом шаге он пересчитывает центроиды и перераспределяет точки, пока </w:t>
      </w:r>
      <w:r w:rsidR="00EF0C4F">
        <w:rPr>
          <w:lang w:val="ru-RU"/>
        </w:rPr>
        <w:t xml:space="preserve">они </w:t>
      </w:r>
      <w:r w:rsidR="00EF0C4F" w:rsidRPr="00EF0C4F">
        <w:rPr>
          <w:lang w:val="ru-RU"/>
        </w:rPr>
        <w:t>[</w:t>
      </w:r>
      <w:r w:rsidR="00EF0C4F">
        <w:rPr>
          <w:lang w:val="ru-RU"/>
        </w:rPr>
        <w:t>центроиды</w:t>
      </w:r>
      <w:r w:rsidR="00EF0C4F" w:rsidRPr="00EF0C4F">
        <w:rPr>
          <w:lang w:val="ru-RU"/>
        </w:rPr>
        <w:t>]</w:t>
      </w:r>
      <w:r w:rsidR="00EF0C4F" w:rsidRPr="00EF0C4F">
        <w:rPr>
          <w:lang w:val="ru-RU"/>
        </w:rPr>
        <w:t xml:space="preserve"> не стабилизируются. </w:t>
      </w:r>
      <w:r w:rsidR="00EF0C4F">
        <w:rPr>
          <w:lang w:val="ru-RU"/>
        </w:rPr>
        <w:t>Метод п</w:t>
      </w:r>
      <w:r w:rsidR="00EF0C4F" w:rsidRPr="00EF0C4F">
        <w:rPr>
          <w:lang w:val="ru-RU"/>
        </w:rPr>
        <w:t>рост в реализации, но требует заранее задавать число кластеро</w:t>
      </w:r>
      <w:r w:rsidR="00EF0C4F">
        <w:rPr>
          <w:lang w:val="ru-RU"/>
        </w:rPr>
        <w:t xml:space="preserve">в, которое и является основным гиперпараметром. </w:t>
      </w:r>
      <w:r w:rsidR="00EF0C4F" w:rsidRPr="00EF0C4F">
        <w:rPr>
          <w:lang w:val="ru-RU"/>
        </w:rPr>
        <w:t xml:space="preserve"> </w:t>
      </w:r>
      <w:r w:rsidR="00EF0C4F">
        <w:rPr>
          <w:lang w:val="ru-RU"/>
        </w:rPr>
        <w:t xml:space="preserve">На </w:t>
      </w:r>
      <w:r w:rsidR="00EF0C4F">
        <w:rPr>
          <w:lang w:val="ru-RU"/>
        </w:rPr>
        <w:fldChar w:fldCharType="begin"/>
      </w:r>
      <w:r w:rsidR="00EF0C4F">
        <w:rPr>
          <w:lang w:val="ru-RU"/>
        </w:rPr>
        <w:instrText xml:space="preserve"> REF _Ref194707980 \h </w:instrText>
      </w:r>
      <w:r w:rsidR="00EF0C4F">
        <w:rPr>
          <w:lang w:val="ru-RU"/>
        </w:rPr>
      </w:r>
      <w:r w:rsidR="00EF0C4F">
        <w:rPr>
          <w:lang w:val="ru-RU"/>
        </w:rPr>
        <w:fldChar w:fldCharType="separate"/>
      </w:r>
      <w:r w:rsidR="00EF0C4F">
        <w:rPr>
          <w:bCs/>
          <w:lang w:val="ru-RU"/>
        </w:rPr>
        <w:t>р</w:t>
      </w:r>
      <w:r w:rsidR="00EF0C4F" w:rsidRPr="00EF0C4F">
        <w:rPr>
          <w:bCs/>
          <w:lang w:val="ru-RU"/>
        </w:rPr>
        <w:t>исунк</w:t>
      </w:r>
      <w:r w:rsidR="00EF0C4F">
        <w:rPr>
          <w:bCs/>
          <w:lang w:val="ru-RU"/>
        </w:rPr>
        <w:t>е</w:t>
      </w:r>
      <w:r w:rsidR="00EF0C4F" w:rsidRPr="00EF0C4F">
        <w:rPr>
          <w:bCs/>
          <w:lang w:val="ru-RU"/>
        </w:rPr>
        <w:t xml:space="preserve"> </w:t>
      </w:r>
      <w:r w:rsidR="00EF0C4F" w:rsidRPr="00EF0C4F">
        <w:rPr>
          <w:bCs/>
          <w:noProof/>
          <w:lang w:val="ru-RU"/>
        </w:rPr>
        <w:t>2</w:t>
      </w:r>
      <w:r w:rsidR="00EF0C4F" w:rsidRPr="00EF0C4F">
        <w:rPr>
          <w:bCs/>
          <w:lang w:val="ru-RU"/>
        </w:rPr>
        <w:t>.</w:t>
      </w:r>
      <w:r w:rsidR="00EF0C4F" w:rsidRPr="00EF0C4F">
        <w:rPr>
          <w:bCs/>
          <w:noProof/>
          <w:lang w:val="ru-RU"/>
        </w:rPr>
        <w:t>7</w:t>
      </w:r>
      <w:r w:rsidR="00EF0C4F">
        <w:rPr>
          <w:lang w:val="ru-RU"/>
        </w:rPr>
        <w:fldChar w:fldCharType="end"/>
      </w:r>
      <w:r w:rsidR="00EF0C4F">
        <w:rPr>
          <w:lang w:val="ru-RU"/>
        </w:rPr>
        <w:t xml:space="preserve"> представлена реализация метода, а на </w:t>
      </w:r>
      <w:r w:rsidR="00EF0C4F">
        <w:rPr>
          <w:lang w:val="ru-RU"/>
        </w:rPr>
        <w:fldChar w:fldCharType="begin"/>
      </w:r>
      <w:r w:rsidR="00EF0C4F">
        <w:rPr>
          <w:lang w:val="ru-RU"/>
        </w:rPr>
        <w:instrText xml:space="preserve"> REF _Ref194707985 \h </w:instrText>
      </w:r>
      <w:r w:rsidR="00EF0C4F">
        <w:rPr>
          <w:lang w:val="ru-RU"/>
        </w:rPr>
      </w:r>
      <w:r w:rsidR="00EF0C4F">
        <w:rPr>
          <w:lang w:val="ru-RU"/>
        </w:rPr>
        <w:fldChar w:fldCharType="separate"/>
      </w:r>
      <w:r w:rsidR="00EF0C4F">
        <w:rPr>
          <w:lang w:val="ru-RU"/>
        </w:rPr>
        <w:t>р</w:t>
      </w:r>
      <w:r w:rsidR="00EF0C4F" w:rsidRPr="00D66D59">
        <w:rPr>
          <w:lang w:val="ru-RU"/>
        </w:rPr>
        <w:t>исунк</w:t>
      </w:r>
      <w:r w:rsidR="00EF0C4F">
        <w:rPr>
          <w:lang w:val="ru-RU"/>
        </w:rPr>
        <w:t>е</w:t>
      </w:r>
      <w:r w:rsidR="00EF0C4F" w:rsidRPr="00D66D59">
        <w:rPr>
          <w:lang w:val="ru-RU"/>
        </w:rPr>
        <w:t xml:space="preserve"> </w:t>
      </w:r>
      <w:r w:rsidR="00EF0C4F" w:rsidRPr="00EF0C4F">
        <w:rPr>
          <w:bCs/>
          <w:noProof/>
          <w:lang w:val="ru-RU"/>
        </w:rPr>
        <w:t>2</w:t>
      </w:r>
      <w:r w:rsidR="00EF0C4F" w:rsidRPr="00EF0C4F">
        <w:rPr>
          <w:bCs/>
          <w:lang w:val="ru-RU"/>
        </w:rPr>
        <w:t>.</w:t>
      </w:r>
      <w:r w:rsidR="00EF0C4F" w:rsidRPr="00EF0C4F">
        <w:rPr>
          <w:bCs/>
          <w:noProof/>
          <w:lang w:val="ru-RU"/>
        </w:rPr>
        <w:t>8</w:t>
      </w:r>
      <w:r w:rsidR="00EF0C4F">
        <w:rPr>
          <w:lang w:val="ru-RU"/>
        </w:rPr>
        <w:fldChar w:fldCharType="end"/>
      </w:r>
      <w:r w:rsidR="00EF0C4F">
        <w:rPr>
          <w:lang w:val="ru-RU"/>
        </w:rPr>
        <w:t xml:space="preserve"> –</w:t>
      </w:r>
      <w:r w:rsidR="006E216A">
        <w:rPr>
          <w:lang w:val="ru-RU"/>
        </w:rPr>
        <w:t xml:space="preserve"> </w:t>
      </w:r>
      <w:r w:rsidR="00EF0C4F">
        <w:rPr>
          <w:lang w:val="ru-RU"/>
        </w:rPr>
        <w:t>наилучшие результаты.</w:t>
      </w:r>
    </w:p>
    <w:p w14:paraId="43C2B201" w14:textId="758DDA04" w:rsidR="00EF0C4F" w:rsidRDefault="00EF0C4F" w:rsidP="00EF0C4F">
      <w:pPr>
        <w:pStyle w:val="a2"/>
        <w:jc w:val="center"/>
        <w:rPr>
          <w:lang w:val="ru-RU"/>
        </w:rPr>
      </w:pPr>
      <w:r w:rsidRPr="00EF0C4F">
        <w:rPr>
          <w:lang w:val="ru-RU"/>
        </w:rPr>
        <w:lastRenderedPageBreak/>
        <w:drawing>
          <wp:inline distT="0" distB="0" distL="0" distR="0" wp14:anchorId="5DF1B9AC" wp14:editId="315A67A3">
            <wp:extent cx="5314950" cy="1575575"/>
            <wp:effectExtent l="0" t="0" r="0" b="5715"/>
            <wp:docPr id="1783377622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77622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0220" cy="15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1CFE" w14:textId="5AF15AD3" w:rsidR="00D66D59" w:rsidRPr="00D66D59" w:rsidRDefault="002E7A1D" w:rsidP="00D66D59">
      <w:pPr>
        <w:pStyle w:val="ab"/>
        <w:rPr>
          <w:b/>
          <w:bCs w:val="0"/>
          <w:lang w:val="ru-RU"/>
        </w:rPr>
      </w:pPr>
      <w:bookmarkStart w:id="14" w:name="_Ref193499198"/>
      <w:bookmarkStart w:id="15" w:name="_Ref194707980"/>
      <w:r w:rsidRPr="00EF0C4F">
        <w:rPr>
          <w:bCs w:val="0"/>
          <w:lang w:val="ru-RU"/>
        </w:rPr>
        <w:t xml:space="preserve">Рисунок </w:t>
      </w:r>
      <w:r w:rsidR="00767789" w:rsidRPr="00EF0C4F">
        <w:rPr>
          <w:bCs w:val="0"/>
          <w:lang w:val="ru-RU"/>
        </w:rPr>
        <w:fldChar w:fldCharType="begin"/>
      </w:r>
      <w:r w:rsidR="00767789" w:rsidRPr="00EF0C4F">
        <w:rPr>
          <w:bCs w:val="0"/>
          <w:lang w:val="ru-RU"/>
        </w:rPr>
        <w:instrText xml:space="preserve"> STYLEREF 1 \s </w:instrText>
      </w:r>
      <w:r w:rsidR="00767789" w:rsidRPr="00EF0C4F">
        <w:rPr>
          <w:bCs w:val="0"/>
          <w:lang w:val="ru-RU"/>
        </w:rPr>
        <w:fldChar w:fldCharType="separate"/>
      </w:r>
      <w:r w:rsidR="00767789" w:rsidRPr="00EF0C4F">
        <w:rPr>
          <w:bCs w:val="0"/>
          <w:noProof/>
          <w:lang w:val="ru-RU"/>
        </w:rPr>
        <w:t>2</w:t>
      </w:r>
      <w:r w:rsidR="00767789" w:rsidRPr="00EF0C4F">
        <w:rPr>
          <w:bCs w:val="0"/>
          <w:lang w:val="ru-RU"/>
        </w:rPr>
        <w:fldChar w:fldCharType="end"/>
      </w:r>
      <w:r w:rsidR="00767789" w:rsidRPr="00EF0C4F">
        <w:rPr>
          <w:bCs w:val="0"/>
          <w:lang w:val="ru-RU"/>
        </w:rPr>
        <w:t>.</w:t>
      </w:r>
      <w:r w:rsidR="00767789" w:rsidRPr="00EF0C4F">
        <w:rPr>
          <w:bCs w:val="0"/>
          <w:lang w:val="ru-RU"/>
        </w:rPr>
        <w:fldChar w:fldCharType="begin"/>
      </w:r>
      <w:r w:rsidR="00767789" w:rsidRPr="00EF0C4F">
        <w:rPr>
          <w:bCs w:val="0"/>
          <w:lang w:val="ru-RU"/>
        </w:rPr>
        <w:instrText xml:space="preserve"> SEQ Рисунок \* ARABIC \s 1 </w:instrText>
      </w:r>
      <w:r w:rsidR="00767789" w:rsidRPr="00EF0C4F">
        <w:rPr>
          <w:bCs w:val="0"/>
          <w:lang w:val="ru-RU"/>
        </w:rPr>
        <w:fldChar w:fldCharType="separate"/>
      </w:r>
      <w:r w:rsidR="00767789" w:rsidRPr="00EF0C4F">
        <w:rPr>
          <w:bCs w:val="0"/>
          <w:noProof/>
          <w:lang w:val="ru-RU"/>
        </w:rPr>
        <w:t>7</w:t>
      </w:r>
      <w:r w:rsidR="00767789" w:rsidRPr="00EF0C4F">
        <w:rPr>
          <w:bCs w:val="0"/>
          <w:lang w:val="ru-RU"/>
        </w:rPr>
        <w:fldChar w:fldCharType="end"/>
      </w:r>
      <w:bookmarkEnd w:id="14"/>
      <w:r w:rsidRPr="002E7A1D">
        <w:rPr>
          <w:bCs w:val="0"/>
          <w:lang w:val="ru-RU"/>
        </w:rPr>
        <w:t xml:space="preserve"> – Метод </w:t>
      </w:r>
      <w:r w:rsidRPr="002E7A1D">
        <w:rPr>
          <w:bCs w:val="0"/>
        </w:rPr>
        <w:t>k</w:t>
      </w:r>
      <w:r w:rsidRPr="002E7A1D">
        <w:rPr>
          <w:bCs w:val="0"/>
          <w:lang w:val="ru-RU"/>
        </w:rPr>
        <w:t>-</w:t>
      </w:r>
      <w:r w:rsidR="00EF0C4F">
        <w:rPr>
          <w:lang w:val="ru-RU"/>
        </w:rPr>
        <w:t>средних</w:t>
      </w:r>
      <w:bookmarkEnd w:id="15"/>
    </w:p>
    <w:p w14:paraId="57ED930A" w14:textId="0E447D7D" w:rsidR="00D66D59" w:rsidRDefault="00EF0C4F" w:rsidP="00D66D59">
      <w:pPr>
        <w:pStyle w:val="a2"/>
        <w:jc w:val="center"/>
        <w:rPr>
          <w:lang w:val="ru-RU"/>
        </w:rPr>
      </w:pPr>
      <w:r w:rsidRPr="00EF0C4F">
        <w:rPr>
          <w:lang w:val="ru-RU"/>
        </w:rPr>
        <w:drawing>
          <wp:inline distT="0" distB="0" distL="0" distR="0" wp14:anchorId="748EEF7C" wp14:editId="66376C44">
            <wp:extent cx="5334000" cy="965078"/>
            <wp:effectExtent l="0" t="0" r="0" b="6985"/>
            <wp:docPr id="1588563912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63912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4013" cy="9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5F11" w14:textId="104F5D6E" w:rsidR="00D66D59" w:rsidRPr="00D66D59" w:rsidRDefault="00D66D59" w:rsidP="00D66D59">
      <w:pPr>
        <w:pStyle w:val="ab"/>
        <w:rPr>
          <w:b/>
          <w:lang w:val="ru-RU"/>
        </w:rPr>
      </w:pPr>
      <w:bookmarkStart w:id="16" w:name="_Ref193543784"/>
      <w:bookmarkStart w:id="17" w:name="_Ref194707985"/>
      <w:r w:rsidRPr="00D66D59">
        <w:rPr>
          <w:lang w:val="ru-RU"/>
        </w:rPr>
        <w:t xml:space="preserve">Рисунок </w:t>
      </w:r>
      <w:r w:rsidR="00767789" w:rsidRPr="00EF0C4F">
        <w:rPr>
          <w:bCs w:val="0"/>
          <w:lang w:val="ru-RU"/>
        </w:rPr>
        <w:fldChar w:fldCharType="begin"/>
      </w:r>
      <w:r w:rsidR="00767789" w:rsidRPr="00EF0C4F">
        <w:rPr>
          <w:bCs w:val="0"/>
          <w:lang w:val="ru-RU"/>
        </w:rPr>
        <w:instrText xml:space="preserve"> STYLEREF 1 \s </w:instrText>
      </w:r>
      <w:r w:rsidR="00767789" w:rsidRPr="00EF0C4F">
        <w:rPr>
          <w:bCs w:val="0"/>
          <w:lang w:val="ru-RU"/>
        </w:rPr>
        <w:fldChar w:fldCharType="separate"/>
      </w:r>
      <w:r w:rsidR="00767789" w:rsidRPr="00EF0C4F">
        <w:rPr>
          <w:bCs w:val="0"/>
          <w:noProof/>
          <w:lang w:val="ru-RU"/>
        </w:rPr>
        <w:t>2</w:t>
      </w:r>
      <w:r w:rsidR="00767789" w:rsidRPr="00EF0C4F">
        <w:rPr>
          <w:bCs w:val="0"/>
          <w:lang w:val="ru-RU"/>
        </w:rPr>
        <w:fldChar w:fldCharType="end"/>
      </w:r>
      <w:r w:rsidR="00767789" w:rsidRPr="00EF0C4F">
        <w:rPr>
          <w:bCs w:val="0"/>
          <w:lang w:val="ru-RU"/>
        </w:rPr>
        <w:t>.</w:t>
      </w:r>
      <w:r w:rsidR="00767789" w:rsidRPr="00EF0C4F">
        <w:rPr>
          <w:bCs w:val="0"/>
          <w:lang w:val="ru-RU"/>
        </w:rPr>
        <w:fldChar w:fldCharType="begin"/>
      </w:r>
      <w:r w:rsidR="00767789" w:rsidRPr="00EF0C4F">
        <w:rPr>
          <w:bCs w:val="0"/>
          <w:lang w:val="ru-RU"/>
        </w:rPr>
        <w:instrText xml:space="preserve"> SEQ Рисунок \* ARABIC \s 1 </w:instrText>
      </w:r>
      <w:r w:rsidR="00767789" w:rsidRPr="00EF0C4F">
        <w:rPr>
          <w:bCs w:val="0"/>
          <w:lang w:val="ru-RU"/>
        </w:rPr>
        <w:fldChar w:fldCharType="separate"/>
      </w:r>
      <w:r w:rsidR="00767789" w:rsidRPr="00EF0C4F">
        <w:rPr>
          <w:bCs w:val="0"/>
          <w:noProof/>
          <w:lang w:val="ru-RU"/>
        </w:rPr>
        <w:t>8</w:t>
      </w:r>
      <w:r w:rsidR="00767789" w:rsidRPr="00EF0C4F">
        <w:rPr>
          <w:bCs w:val="0"/>
          <w:lang w:val="ru-RU"/>
        </w:rPr>
        <w:fldChar w:fldCharType="end"/>
      </w:r>
      <w:bookmarkEnd w:id="16"/>
      <w:r w:rsidRPr="00D66D59">
        <w:t xml:space="preserve"> – </w:t>
      </w:r>
      <w:r w:rsidRPr="00D66D59">
        <w:rPr>
          <w:lang w:val="ru-RU"/>
        </w:rPr>
        <w:t>Лучшие результаты</w:t>
      </w:r>
      <w:bookmarkEnd w:id="17"/>
      <w:r w:rsidRPr="00D66D59">
        <w:rPr>
          <w:lang w:val="ru-RU"/>
        </w:rPr>
        <w:t xml:space="preserve"> </w:t>
      </w:r>
    </w:p>
    <w:p w14:paraId="794335ED" w14:textId="216A2808" w:rsidR="005057C9" w:rsidRDefault="005057C9" w:rsidP="005057C9">
      <w:pPr>
        <w:pStyle w:val="2"/>
      </w:pPr>
      <w:bookmarkStart w:id="18" w:name="_Toc194710028"/>
      <w:r w:rsidRPr="00767789">
        <w:rPr>
          <w:lang w:val="ru-RU"/>
        </w:rPr>
        <w:t xml:space="preserve">Метод </w:t>
      </w:r>
      <w:r w:rsidR="00767789">
        <w:rPr>
          <w:lang w:val="ru-RU"/>
        </w:rPr>
        <w:t>сдвига среднего значения / «</w:t>
      </w:r>
      <w:r w:rsidR="00767789">
        <w:t>MeanShift</w:t>
      </w:r>
      <w:r w:rsidR="00767789">
        <w:rPr>
          <w:lang w:val="ru-RU"/>
        </w:rPr>
        <w:t>»</w:t>
      </w:r>
      <w:bookmarkEnd w:id="18"/>
    </w:p>
    <w:p w14:paraId="129940B5" w14:textId="24BD3383" w:rsidR="00CB46FE" w:rsidRPr="00CB46FE" w:rsidRDefault="00CB46FE" w:rsidP="00CB46FE">
      <w:pPr>
        <w:pStyle w:val="a2"/>
        <w:rPr>
          <w:lang w:val="ru-RU"/>
        </w:rPr>
      </w:pPr>
      <w:r w:rsidRPr="00767789">
        <w:rPr>
          <w:lang w:val="ru-RU"/>
        </w:rPr>
        <w:t xml:space="preserve">Метод </w:t>
      </w:r>
      <w:r>
        <w:rPr>
          <w:lang w:val="ru-RU"/>
        </w:rPr>
        <w:t>сдвига среднего значения</w:t>
      </w:r>
      <w:r>
        <w:rPr>
          <w:lang w:val="ru-RU"/>
        </w:rPr>
        <w:t xml:space="preserve"> – </w:t>
      </w:r>
      <w:r w:rsidRPr="00CB46FE">
        <w:rPr>
          <w:lang w:val="ru-RU"/>
        </w:rPr>
        <w:t xml:space="preserve">алгоритм кластеризации на основе плотности, который автоматически определяет число кластеров, итеративно сдвигая точки в направлении наибольшего увеличения плотности данных. Он использует </w:t>
      </w:r>
      <w:r>
        <w:rPr>
          <w:lang w:val="ru-RU"/>
        </w:rPr>
        <w:t>основной гипер</w:t>
      </w:r>
      <w:r w:rsidRPr="00CB46FE">
        <w:rPr>
          <w:lang w:val="ru-RU"/>
        </w:rPr>
        <w:t>параметр </w:t>
      </w:r>
      <w:r>
        <w:rPr>
          <w:lang w:val="ru-RU"/>
        </w:rPr>
        <w:t>«</w:t>
      </w:r>
      <w:r w:rsidRPr="00CB46FE">
        <w:rPr>
          <w:lang w:val="ru-RU"/>
        </w:rPr>
        <w:t>bandwidth</w:t>
      </w:r>
      <w:r>
        <w:rPr>
          <w:lang w:val="ru-RU"/>
        </w:rPr>
        <w:t>»</w:t>
      </w:r>
      <w:r w:rsidRPr="00CB46FE">
        <w:rPr>
          <w:lang w:val="ru-RU"/>
        </w:rPr>
        <w:t> </w:t>
      </w:r>
      <w:r>
        <w:rPr>
          <w:lang w:val="ru-RU"/>
        </w:rPr>
        <w:t>(</w:t>
      </w:r>
      <w:r w:rsidRPr="00CB46FE">
        <w:rPr>
          <w:lang w:val="ru-RU"/>
        </w:rPr>
        <w:t>радиус окрестности</w:t>
      </w:r>
      <w:r>
        <w:rPr>
          <w:lang w:val="ru-RU"/>
        </w:rPr>
        <w:t xml:space="preserve">) </w:t>
      </w:r>
      <w:r w:rsidRPr="00CB46FE">
        <w:rPr>
          <w:lang w:val="ru-RU"/>
        </w:rPr>
        <w:t xml:space="preserve">для оценки плотности и не требует предварительного задания количества кластеров. </w:t>
      </w:r>
      <w:r>
        <w:rPr>
          <w:lang w:val="ru-RU"/>
        </w:rPr>
        <w:t>Алгоритм</w:t>
      </w:r>
      <w:r w:rsidRPr="00CB46FE">
        <w:rPr>
          <w:lang w:val="ru-RU"/>
        </w:rPr>
        <w:t xml:space="preserve"> эффективен для данных сложной формы, но требует тщательного подбора радиус</w:t>
      </w:r>
      <w:r>
        <w:rPr>
          <w:lang w:val="ru-RU"/>
        </w:rPr>
        <w:t>а</w:t>
      </w:r>
      <w:r w:rsidRPr="00CB46FE">
        <w:rPr>
          <w:lang w:val="ru-RU"/>
        </w:rPr>
        <w:t xml:space="preserve"> окрестности</w:t>
      </w:r>
      <w:r>
        <w:rPr>
          <w:lang w:val="ru-RU"/>
        </w:rPr>
        <w:t>, а также</w:t>
      </w:r>
      <w:r w:rsidRPr="00CB46FE">
        <w:rPr>
          <w:lang w:val="ru-RU"/>
        </w:rPr>
        <w:t xml:space="preserve"> вычислительно затратен для больших наборов данных.</w:t>
      </w:r>
      <w:r w:rsidR="00FC1DBA">
        <w:rPr>
          <w:lang w:val="ru-RU"/>
        </w:rPr>
        <w:t xml:space="preserve"> Реализация метода и его результаты представлены на </w:t>
      </w:r>
      <w:r w:rsidR="00FC1DBA">
        <w:rPr>
          <w:lang w:val="ru-RU"/>
        </w:rPr>
        <w:fldChar w:fldCharType="begin"/>
      </w:r>
      <w:r w:rsidR="00FC1DBA">
        <w:rPr>
          <w:lang w:val="ru-RU"/>
        </w:rPr>
        <w:instrText xml:space="preserve"> REF _Ref193499267 \h </w:instrText>
      </w:r>
      <w:r w:rsidR="00FC1DBA">
        <w:rPr>
          <w:lang w:val="ru-RU"/>
        </w:rPr>
      </w:r>
      <w:r w:rsidR="00FC1DBA">
        <w:rPr>
          <w:lang w:val="ru-RU"/>
        </w:rPr>
        <w:fldChar w:fldCharType="separate"/>
      </w:r>
      <w:r w:rsidR="00FC1DBA">
        <w:rPr>
          <w:lang w:val="ru-RU"/>
        </w:rPr>
        <w:t>р</w:t>
      </w:r>
      <w:r w:rsidR="00FC1DBA" w:rsidRPr="002E7A1D">
        <w:rPr>
          <w:lang w:val="ru-RU"/>
        </w:rPr>
        <w:t>и</w:t>
      </w:r>
      <w:r w:rsidR="00FC1DBA" w:rsidRPr="002E7A1D">
        <w:rPr>
          <w:lang w:val="ru-RU"/>
        </w:rPr>
        <w:t>с</w:t>
      </w:r>
      <w:r w:rsidR="00FC1DBA" w:rsidRPr="002E7A1D">
        <w:rPr>
          <w:lang w:val="ru-RU"/>
        </w:rPr>
        <w:t>унк</w:t>
      </w:r>
      <w:r w:rsidR="00FC1DBA">
        <w:rPr>
          <w:lang w:val="ru-RU"/>
        </w:rPr>
        <w:t>а</w:t>
      </w:r>
      <w:r w:rsidR="00FC1DBA">
        <w:rPr>
          <w:lang w:val="ru-RU"/>
        </w:rPr>
        <w:t>х</w:t>
      </w:r>
      <w:r w:rsidR="00FC1DBA" w:rsidRPr="002E7A1D">
        <w:rPr>
          <w:lang w:val="ru-RU"/>
        </w:rPr>
        <w:t xml:space="preserve"> </w:t>
      </w:r>
      <w:r w:rsidR="00FC1DBA" w:rsidRPr="00425F36">
        <w:rPr>
          <w:noProof/>
          <w:lang w:val="ru-RU"/>
        </w:rPr>
        <w:t>2</w:t>
      </w:r>
      <w:r w:rsidR="00FC1DBA" w:rsidRPr="00425F36">
        <w:rPr>
          <w:lang w:val="ru-RU"/>
        </w:rPr>
        <w:t>.</w:t>
      </w:r>
      <w:r w:rsidR="00FC1DBA" w:rsidRPr="00425F36">
        <w:rPr>
          <w:noProof/>
          <w:lang w:val="ru-RU"/>
        </w:rPr>
        <w:t>9</w:t>
      </w:r>
      <w:r w:rsidR="00FC1DBA">
        <w:rPr>
          <w:lang w:val="ru-RU"/>
        </w:rPr>
        <w:fldChar w:fldCharType="end"/>
      </w:r>
      <w:r w:rsidR="00FC1DBA">
        <w:rPr>
          <w:lang w:val="ru-RU"/>
        </w:rPr>
        <w:t xml:space="preserve"> и </w:t>
      </w:r>
      <w:r w:rsidR="00FC1DBA">
        <w:rPr>
          <w:lang w:val="ru-RU"/>
        </w:rPr>
        <w:fldChar w:fldCharType="begin"/>
      </w:r>
      <w:r w:rsidR="00FC1DBA">
        <w:rPr>
          <w:lang w:val="ru-RU"/>
        </w:rPr>
        <w:instrText xml:space="preserve"> REF _Ref193543785 \h </w:instrText>
      </w:r>
      <w:r w:rsidR="00FC1DBA">
        <w:rPr>
          <w:lang w:val="ru-RU"/>
        </w:rPr>
      </w:r>
      <w:r w:rsidR="00FC1DBA">
        <w:rPr>
          <w:lang w:val="ru-RU"/>
        </w:rPr>
        <w:fldChar w:fldCharType="separate"/>
      </w:r>
      <w:r w:rsidR="00FC1DBA" w:rsidRPr="00FC1DBA">
        <w:rPr>
          <w:bCs/>
          <w:noProof/>
          <w:lang w:val="ru-RU"/>
        </w:rPr>
        <w:t>2</w:t>
      </w:r>
      <w:r w:rsidR="00FC1DBA" w:rsidRPr="00FC1DBA">
        <w:rPr>
          <w:bCs/>
          <w:lang w:val="ru-RU"/>
        </w:rPr>
        <w:t>.</w:t>
      </w:r>
      <w:r w:rsidR="00FC1DBA" w:rsidRPr="00FC1DBA">
        <w:rPr>
          <w:bCs/>
          <w:noProof/>
          <w:lang w:val="ru-RU"/>
        </w:rPr>
        <w:t>10</w:t>
      </w:r>
      <w:r w:rsidR="00FC1DBA">
        <w:rPr>
          <w:lang w:val="ru-RU"/>
        </w:rPr>
        <w:fldChar w:fldCharType="end"/>
      </w:r>
      <w:r w:rsidR="00FC1DBA">
        <w:rPr>
          <w:lang w:val="ru-RU"/>
        </w:rPr>
        <w:t xml:space="preserve"> соответственно.</w:t>
      </w:r>
    </w:p>
    <w:p w14:paraId="5D70A36A" w14:textId="57A80AD7" w:rsidR="002E7A1D" w:rsidRDefault="00425F36" w:rsidP="002E7A1D">
      <w:pPr>
        <w:pStyle w:val="a2"/>
        <w:jc w:val="center"/>
        <w:rPr>
          <w:lang w:val="ru-RU"/>
        </w:rPr>
      </w:pPr>
      <w:r w:rsidRPr="00425F36">
        <w:rPr>
          <w:lang w:val="ru-RU"/>
        </w:rPr>
        <w:drawing>
          <wp:inline distT="0" distB="0" distL="0" distR="0" wp14:anchorId="64B4B43E" wp14:editId="07616025">
            <wp:extent cx="5334000" cy="1680685"/>
            <wp:effectExtent l="0" t="0" r="0" b="0"/>
            <wp:docPr id="197644494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4494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4587" cy="170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F6F6" w14:textId="2FA53D4B" w:rsidR="002E7A1D" w:rsidRDefault="002E7A1D" w:rsidP="002E7A1D">
      <w:pPr>
        <w:pStyle w:val="ab"/>
        <w:rPr>
          <w:b/>
          <w:bCs w:val="0"/>
          <w:lang w:val="ru-RU"/>
        </w:rPr>
      </w:pPr>
      <w:bookmarkStart w:id="19" w:name="_Ref193499267"/>
      <w:r w:rsidRPr="002E7A1D">
        <w:rPr>
          <w:bCs w:val="0"/>
          <w:lang w:val="ru-RU"/>
        </w:rPr>
        <w:t xml:space="preserve">Рисунок </w:t>
      </w:r>
      <w:r w:rsidR="00767789" w:rsidRPr="00425F36">
        <w:rPr>
          <w:lang w:val="ru-RU"/>
        </w:rPr>
        <w:fldChar w:fldCharType="begin"/>
      </w:r>
      <w:r w:rsidR="00767789" w:rsidRPr="00425F36">
        <w:rPr>
          <w:lang w:val="ru-RU"/>
        </w:rPr>
        <w:instrText xml:space="preserve"> STYLEREF 1 \s </w:instrText>
      </w:r>
      <w:r w:rsidR="00767789" w:rsidRPr="00425F36">
        <w:rPr>
          <w:lang w:val="ru-RU"/>
        </w:rPr>
        <w:fldChar w:fldCharType="separate"/>
      </w:r>
      <w:r w:rsidR="00767789" w:rsidRPr="00425F36">
        <w:rPr>
          <w:noProof/>
          <w:lang w:val="ru-RU"/>
        </w:rPr>
        <w:t>2</w:t>
      </w:r>
      <w:r w:rsidR="00767789" w:rsidRPr="00425F36">
        <w:rPr>
          <w:lang w:val="ru-RU"/>
        </w:rPr>
        <w:fldChar w:fldCharType="end"/>
      </w:r>
      <w:r w:rsidR="00767789" w:rsidRPr="00425F36">
        <w:rPr>
          <w:lang w:val="ru-RU"/>
        </w:rPr>
        <w:t>.</w:t>
      </w:r>
      <w:r w:rsidR="00767789" w:rsidRPr="00425F36">
        <w:rPr>
          <w:lang w:val="ru-RU"/>
        </w:rPr>
        <w:fldChar w:fldCharType="begin"/>
      </w:r>
      <w:r w:rsidR="00767789" w:rsidRPr="00425F36">
        <w:rPr>
          <w:lang w:val="ru-RU"/>
        </w:rPr>
        <w:instrText xml:space="preserve"> SEQ Рисунок \* ARABIC \s 1 </w:instrText>
      </w:r>
      <w:r w:rsidR="00767789" w:rsidRPr="00425F36">
        <w:rPr>
          <w:lang w:val="ru-RU"/>
        </w:rPr>
        <w:fldChar w:fldCharType="separate"/>
      </w:r>
      <w:r w:rsidR="00767789" w:rsidRPr="00425F36">
        <w:rPr>
          <w:noProof/>
          <w:lang w:val="ru-RU"/>
        </w:rPr>
        <w:t>9</w:t>
      </w:r>
      <w:r w:rsidR="00767789" w:rsidRPr="00425F36">
        <w:rPr>
          <w:lang w:val="ru-RU"/>
        </w:rPr>
        <w:fldChar w:fldCharType="end"/>
      </w:r>
      <w:bookmarkEnd w:id="19"/>
      <w:r w:rsidRPr="002E7A1D">
        <w:rPr>
          <w:bCs w:val="0"/>
          <w:lang w:val="ru-RU"/>
        </w:rPr>
        <w:t xml:space="preserve"> – Метод </w:t>
      </w:r>
      <w:r w:rsidR="00FC1DBA">
        <w:rPr>
          <w:lang w:val="ru-RU"/>
        </w:rPr>
        <w:t>сдвига среднего значения</w:t>
      </w:r>
    </w:p>
    <w:p w14:paraId="2B18C263" w14:textId="29A91D28" w:rsidR="00D66D59" w:rsidRDefault="00425F36" w:rsidP="00D66D59">
      <w:pPr>
        <w:pStyle w:val="a2"/>
        <w:jc w:val="center"/>
        <w:rPr>
          <w:lang w:val="ru-RU"/>
        </w:rPr>
      </w:pPr>
      <w:r w:rsidRPr="00425F36">
        <w:rPr>
          <w:lang w:val="ru-RU"/>
        </w:rPr>
        <w:lastRenderedPageBreak/>
        <w:drawing>
          <wp:inline distT="0" distB="0" distL="0" distR="0" wp14:anchorId="57D05468" wp14:editId="67CD2B89">
            <wp:extent cx="5712460" cy="1397454"/>
            <wp:effectExtent l="0" t="0" r="2540" b="0"/>
            <wp:docPr id="142716879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6879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153" cy="140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F9B4" w14:textId="6737CB17" w:rsidR="00D66D59" w:rsidRPr="00D66D59" w:rsidRDefault="00D66D59" w:rsidP="00D66D59">
      <w:pPr>
        <w:pStyle w:val="ab"/>
        <w:rPr>
          <w:b/>
          <w:lang w:val="ru-RU"/>
        </w:rPr>
      </w:pPr>
      <w:bookmarkStart w:id="20" w:name="_Ref193543785"/>
      <w:r w:rsidRPr="00D66D59">
        <w:t xml:space="preserve">Рисунок </w:t>
      </w:r>
      <w:r w:rsidR="00767789" w:rsidRPr="00FC1DBA">
        <w:rPr>
          <w:bCs w:val="0"/>
        </w:rPr>
        <w:fldChar w:fldCharType="begin"/>
      </w:r>
      <w:r w:rsidR="00767789" w:rsidRPr="00FC1DBA">
        <w:rPr>
          <w:bCs w:val="0"/>
        </w:rPr>
        <w:instrText xml:space="preserve"> STYLEREF 1 \s </w:instrText>
      </w:r>
      <w:r w:rsidR="00767789" w:rsidRPr="00FC1DBA">
        <w:rPr>
          <w:bCs w:val="0"/>
        </w:rPr>
        <w:fldChar w:fldCharType="separate"/>
      </w:r>
      <w:r w:rsidR="00767789" w:rsidRPr="00FC1DBA">
        <w:rPr>
          <w:bCs w:val="0"/>
          <w:noProof/>
        </w:rPr>
        <w:t>2</w:t>
      </w:r>
      <w:r w:rsidR="00767789" w:rsidRPr="00FC1DBA">
        <w:rPr>
          <w:bCs w:val="0"/>
        </w:rPr>
        <w:fldChar w:fldCharType="end"/>
      </w:r>
      <w:r w:rsidR="00767789" w:rsidRPr="00FC1DBA">
        <w:rPr>
          <w:bCs w:val="0"/>
        </w:rPr>
        <w:t>.</w:t>
      </w:r>
      <w:r w:rsidR="00767789" w:rsidRPr="00FC1DBA">
        <w:rPr>
          <w:bCs w:val="0"/>
        </w:rPr>
        <w:fldChar w:fldCharType="begin"/>
      </w:r>
      <w:r w:rsidR="00767789" w:rsidRPr="00FC1DBA">
        <w:rPr>
          <w:bCs w:val="0"/>
        </w:rPr>
        <w:instrText xml:space="preserve"> SEQ Рисунок \* ARABIC \s 1 </w:instrText>
      </w:r>
      <w:r w:rsidR="00767789" w:rsidRPr="00FC1DBA">
        <w:rPr>
          <w:bCs w:val="0"/>
        </w:rPr>
        <w:fldChar w:fldCharType="separate"/>
      </w:r>
      <w:r w:rsidR="00767789" w:rsidRPr="00FC1DBA">
        <w:rPr>
          <w:bCs w:val="0"/>
          <w:noProof/>
        </w:rPr>
        <w:t>10</w:t>
      </w:r>
      <w:r w:rsidR="00767789" w:rsidRPr="00FC1DBA">
        <w:rPr>
          <w:bCs w:val="0"/>
        </w:rPr>
        <w:fldChar w:fldCharType="end"/>
      </w:r>
      <w:bookmarkEnd w:id="20"/>
      <w:r w:rsidRPr="00D66D59">
        <w:rPr>
          <w:lang w:val="ru-RU"/>
        </w:rPr>
        <w:t xml:space="preserve"> – Лучшие результаты</w:t>
      </w:r>
    </w:p>
    <w:p w14:paraId="212B4188" w14:textId="2D8D9783" w:rsidR="005057C9" w:rsidRDefault="005057C9" w:rsidP="005057C9">
      <w:pPr>
        <w:pStyle w:val="2"/>
        <w:rPr>
          <w:lang w:val="ru-RU"/>
        </w:rPr>
      </w:pPr>
      <w:bookmarkStart w:id="21" w:name="_Toc194710029"/>
      <w:r w:rsidRPr="005057C9">
        <w:t xml:space="preserve">Метод </w:t>
      </w:r>
      <w:r w:rsidR="00767789">
        <w:rPr>
          <w:lang w:val="ru-RU"/>
        </w:rPr>
        <w:t>агломеративной кластеризации / «</w:t>
      </w:r>
      <w:r w:rsidR="00767789" w:rsidRPr="00767789">
        <w:rPr>
          <w:lang w:val="ru-RU"/>
        </w:rPr>
        <w:t>AgglomerativeClustering</w:t>
      </w:r>
      <w:r w:rsidR="00767789">
        <w:rPr>
          <w:lang w:val="ru-RU"/>
        </w:rPr>
        <w:t>»</w:t>
      </w:r>
      <w:bookmarkEnd w:id="21"/>
    </w:p>
    <w:p w14:paraId="08A74494" w14:textId="42209802" w:rsidR="00990669" w:rsidRPr="00990669" w:rsidRDefault="00990669" w:rsidP="00990669">
      <w:pPr>
        <w:pStyle w:val="a2"/>
        <w:rPr>
          <w:lang w:val="ru-RU"/>
        </w:rPr>
      </w:pPr>
      <w:r w:rsidRPr="00990669">
        <w:rPr>
          <w:lang w:val="ru-RU"/>
        </w:rPr>
        <w:t xml:space="preserve">Метод </w:t>
      </w:r>
      <w:r>
        <w:rPr>
          <w:lang w:val="ru-RU"/>
        </w:rPr>
        <w:t xml:space="preserve">агломеративной кластеризации </w:t>
      </w:r>
      <w:r>
        <w:rPr>
          <w:lang w:val="ru-RU"/>
        </w:rPr>
        <w:t>–</w:t>
      </w:r>
      <w:r w:rsidRPr="00990669">
        <w:rPr>
          <w:lang w:val="ru-RU"/>
        </w:rPr>
        <w:t xml:space="preserve"> иерархический алгоритм кластеризации "снизу вверх", который последовательно объединяет ближайшие пары кластеров, пока не останется заданное число кластеров</w:t>
      </w:r>
      <w:r>
        <w:rPr>
          <w:lang w:val="ru-RU"/>
        </w:rPr>
        <w:t xml:space="preserve"> – основной гиперпараметр</w:t>
      </w:r>
      <w:r w:rsidRPr="00990669">
        <w:rPr>
          <w:lang w:val="ru-RU"/>
        </w:rPr>
        <w:t xml:space="preserve">. </w:t>
      </w:r>
      <w:r>
        <w:rPr>
          <w:lang w:val="ru-RU"/>
        </w:rPr>
        <w:t>Метод</w:t>
      </w:r>
      <w:r w:rsidRPr="00990669">
        <w:rPr>
          <w:lang w:val="ru-RU"/>
        </w:rPr>
        <w:t xml:space="preserve"> хорошо работает с данными сложной структуры, но требует вычислительных ресурсов для больших наборов данных</w:t>
      </w:r>
      <w:r>
        <w:rPr>
          <w:lang w:val="ru-RU"/>
        </w:rPr>
        <w:t xml:space="preserve"> и задания количества кластеров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_Ref193499272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990669">
        <w:rPr>
          <w:lang w:val="ru-RU"/>
        </w:rPr>
        <w:t>исунк</w:t>
      </w:r>
      <w:r>
        <w:rPr>
          <w:lang w:val="ru-RU"/>
        </w:rPr>
        <w:t>и</w:t>
      </w:r>
      <w:r w:rsidRPr="00990669">
        <w:rPr>
          <w:lang w:val="ru-RU"/>
        </w:rPr>
        <w:t xml:space="preserve"> </w:t>
      </w:r>
      <w:r w:rsidRPr="00990669">
        <w:rPr>
          <w:noProof/>
          <w:lang w:val="ru-RU"/>
        </w:rPr>
        <w:t>2</w:t>
      </w:r>
      <w:r w:rsidRPr="00990669">
        <w:rPr>
          <w:lang w:val="ru-RU"/>
        </w:rPr>
        <w:t>.</w:t>
      </w:r>
      <w:r w:rsidRPr="00990669">
        <w:rPr>
          <w:noProof/>
          <w:lang w:val="ru-RU"/>
        </w:rPr>
        <w:t>11</w:t>
      </w:r>
      <w:r>
        <w:rPr>
          <w:lang w:val="ru-RU"/>
        </w:rPr>
        <w:fldChar w:fldCharType="end"/>
      </w:r>
      <w:r>
        <w:rPr>
          <w:lang w:val="ru-RU"/>
        </w:rPr>
        <w:t xml:space="preserve"> 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_Ref193543786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990669">
        <w:rPr>
          <w:bCs/>
          <w:noProof/>
          <w:lang w:val="ru-RU"/>
        </w:rPr>
        <w:t>2</w:t>
      </w:r>
      <w:r w:rsidRPr="00990669">
        <w:rPr>
          <w:bCs/>
          <w:lang w:val="ru-RU"/>
        </w:rPr>
        <w:t>.</w:t>
      </w:r>
      <w:r w:rsidRPr="00990669">
        <w:rPr>
          <w:bCs/>
          <w:noProof/>
          <w:lang w:val="ru-RU"/>
        </w:rPr>
        <w:t>12</w:t>
      </w:r>
      <w:r>
        <w:rPr>
          <w:lang w:val="ru-RU"/>
        </w:rPr>
        <w:fldChar w:fldCharType="end"/>
      </w:r>
      <w:r>
        <w:rPr>
          <w:lang w:val="ru-RU"/>
        </w:rPr>
        <w:t>)</w:t>
      </w:r>
      <w:r w:rsidRPr="00990669">
        <w:rPr>
          <w:lang w:val="ru-RU"/>
        </w:rPr>
        <w:t>.</w:t>
      </w:r>
    </w:p>
    <w:p w14:paraId="07772167" w14:textId="56215786" w:rsidR="002E7A1D" w:rsidRDefault="00990669" w:rsidP="002E7A1D">
      <w:pPr>
        <w:pStyle w:val="a2"/>
        <w:jc w:val="center"/>
        <w:rPr>
          <w:lang w:val="ru-RU"/>
        </w:rPr>
      </w:pPr>
      <w:r w:rsidRPr="00990669">
        <w:rPr>
          <w:lang w:val="ru-RU"/>
        </w:rPr>
        <w:drawing>
          <wp:inline distT="0" distB="0" distL="0" distR="0" wp14:anchorId="58279415" wp14:editId="6D12CEFA">
            <wp:extent cx="5712460" cy="1807420"/>
            <wp:effectExtent l="0" t="0" r="2540" b="2540"/>
            <wp:docPr id="646856880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6880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6" cy="181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9601" w14:textId="6D43BC38" w:rsidR="002E7A1D" w:rsidRDefault="002E7A1D" w:rsidP="002E7A1D">
      <w:pPr>
        <w:pStyle w:val="ab"/>
        <w:rPr>
          <w:b/>
          <w:bCs w:val="0"/>
          <w:lang w:val="ru-RU"/>
        </w:rPr>
      </w:pPr>
      <w:bookmarkStart w:id="22" w:name="_Ref193499272"/>
      <w:r w:rsidRPr="002E7A1D">
        <w:rPr>
          <w:bCs w:val="0"/>
        </w:rPr>
        <w:t xml:space="preserve">Рисунок </w:t>
      </w:r>
      <w:r w:rsidR="00767789" w:rsidRPr="00990669">
        <w:fldChar w:fldCharType="begin"/>
      </w:r>
      <w:r w:rsidR="00767789" w:rsidRPr="00990669">
        <w:instrText xml:space="preserve"> STYLEREF 1 \s </w:instrText>
      </w:r>
      <w:r w:rsidR="00767789" w:rsidRPr="00990669">
        <w:fldChar w:fldCharType="separate"/>
      </w:r>
      <w:r w:rsidR="00767789" w:rsidRPr="00990669">
        <w:rPr>
          <w:noProof/>
        </w:rPr>
        <w:t>2</w:t>
      </w:r>
      <w:r w:rsidR="00767789" w:rsidRPr="00990669">
        <w:fldChar w:fldCharType="end"/>
      </w:r>
      <w:r w:rsidR="00767789" w:rsidRPr="00990669">
        <w:t>.</w:t>
      </w:r>
      <w:r w:rsidR="00767789" w:rsidRPr="00990669">
        <w:fldChar w:fldCharType="begin"/>
      </w:r>
      <w:r w:rsidR="00767789" w:rsidRPr="00990669">
        <w:instrText xml:space="preserve"> SEQ Рисунок \* ARABIC \s 1 </w:instrText>
      </w:r>
      <w:r w:rsidR="00767789" w:rsidRPr="00990669">
        <w:fldChar w:fldCharType="separate"/>
      </w:r>
      <w:r w:rsidR="00767789" w:rsidRPr="00990669">
        <w:rPr>
          <w:noProof/>
        </w:rPr>
        <w:t>11</w:t>
      </w:r>
      <w:r w:rsidR="00767789" w:rsidRPr="00990669">
        <w:fldChar w:fldCharType="end"/>
      </w:r>
      <w:bookmarkEnd w:id="22"/>
      <w:r w:rsidRPr="002E7A1D">
        <w:rPr>
          <w:bCs w:val="0"/>
          <w:lang w:val="ru-RU"/>
        </w:rPr>
        <w:t xml:space="preserve"> – Метод </w:t>
      </w:r>
      <w:r w:rsidR="00990669">
        <w:rPr>
          <w:lang w:val="ru-RU"/>
        </w:rPr>
        <w:t>агломеративной кластеризации</w:t>
      </w:r>
    </w:p>
    <w:p w14:paraId="56DF798A" w14:textId="11815B08" w:rsidR="00D66D59" w:rsidRDefault="00990669" w:rsidP="00D66D59">
      <w:pPr>
        <w:pStyle w:val="a2"/>
        <w:jc w:val="center"/>
        <w:rPr>
          <w:lang w:val="ru-RU"/>
        </w:rPr>
      </w:pPr>
      <w:r w:rsidRPr="00990669">
        <w:rPr>
          <w:lang w:val="ru-RU"/>
        </w:rPr>
        <w:drawing>
          <wp:inline distT="0" distB="0" distL="0" distR="0" wp14:anchorId="2A8E0605" wp14:editId="3D4EA5F3">
            <wp:extent cx="5712460" cy="1185561"/>
            <wp:effectExtent l="0" t="0" r="2540" b="0"/>
            <wp:docPr id="452829397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29397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915" cy="119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C836" w14:textId="42119952" w:rsidR="00D66D59" w:rsidRPr="00D66D59" w:rsidRDefault="00D66D59" w:rsidP="00D66D59">
      <w:pPr>
        <w:pStyle w:val="ab"/>
        <w:rPr>
          <w:b/>
          <w:lang w:val="ru-RU"/>
        </w:rPr>
      </w:pPr>
      <w:bookmarkStart w:id="23" w:name="_Ref193543786"/>
      <w:r w:rsidRPr="00D66D59">
        <w:t xml:space="preserve">Рисунок </w:t>
      </w:r>
      <w:r w:rsidR="00767789" w:rsidRPr="00990669">
        <w:rPr>
          <w:bCs w:val="0"/>
        </w:rPr>
        <w:fldChar w:fldCharType="begin"/>
      </w:r>
      <w:r w:rsidR="00767789" w:rsidRPr="00990669">
        <w:rPr>
          <w:bCs w:val="0"/>
        </w:rPr>
        <w:instrText xml:space="preserve"> STYLEREF 1 \s </w:instrText>
      </w:r>
      <w:r w:rsidR="00767789" w:rsidRPr="00990669">
        <w:rPr>
          <w:bCs w:val="0"/>
        </w:rPr>
        <w:fldChar w:fldCharType="separate"/>
      </w:r>
      <w:r w:rsidR="00767789" w:rsidRPr="00990669">
        <w:rPr>
          <w:bCs w:val="0"/>
          <w:noProof/>
        </w:rPr>
        <w:t>2</w:t>
      </w:r>
      <w:r w:rsidR="00767789" w:rsidRPr="00990669">
        <w:rPr>
          <w:bCs w:val="0"/>
        </w:rPr>
        <w:fldChar w:fldCharType="end"/>
      </w:r>
      <w:r w:rsidR="00767789" w:rsidRPr="00990669">
        <w:rPr>
          <w:bCs w:val="0"/>
        </w:rPr>
        <w:t>.</w:t>
      </w:r>
      <w:r w:rsidR="00767789" w:rsidRPr="00990669">
        <w:rPr>
          <w:bCs w:val="0"/>
        </w:rPr>
        <w:fldChar w:fldCharType="begin"/>
      </w:r>
      <w:r w:rsidR="00767789" w:rsidRPr="00990669">
        <w:rPr>
          <w:bCs w:val="0"/>
        </w:rPr>
        <w:instrText xml:space="preserve"> SEQ Рисунок \* ARABIC \s 1 </w:instrText>
      </w:r>
      <w:r w:rsidR="00767789" w:rsidRPr="00990669">
        <w:rPr>
          <w:bCs w:val="0"/>
        </w:rPr>
        <w:fldChar w:fldCharType="separate"/>
      </w:r>
      <w:r w:rsidR="00767789" w:rsidRPr="00990669">
        <w:rPr>
          <w:bCs w:val="0"/>
          <w:noProof/>
        </w:rPr>
        <w:t>12</w:t>
      </w:r>
      <w:r w:rsidR="00767789" w:rsidRPr="00990669">
        <w:rPr>
          <w:bCs w:val="0"/>
        </w:rPr>
        <w:fldChar w:fldCharType="end"/>
      </w:r>
      <w:bookmarkEnd w:id="23"/>
      <w:r w:rsidRPr="00D66D59">
        <w:rPr>
          <w:lang w:val="ru-RU"/>
        </w:rPr>
        <w:t xml:space="preserve"> – </w:t>
      </w:r>
      <w:r w:rsidRPr="00D66D59">
        <w:t>Лучшие результаты</w:t>
      </w:r>
    </w:p>
    <w:p w14:paraId="6431D660" w14:textId="351D18B3" w:rsidR="005057C9" w:rsidRDefault="005057C9" w:rsidP="005057C9">
      <w:pPr>
        <w:pStyle w:val="2"/>
        <w:rPr>
          <w:lang w:val="ru-RU"/>
        </w:rPr>
      </w:pPr>
      <w:bookmarkStart w:id="24" w:name="_Toc194710030"/>
      <w:r w:rsidRPr="00767789">
        <w:rPr>
          <w:lang w:val="ru-RU"/>
        </w:rPr>
        <w:lastRenderedPageBreak/>
        <w:t xml:space="preserve">Метод </w:t>
      </w:r>
      <w:r w:rsidR="00767789" w:rsidRPr="00767789">
        <w:rPr>
          <w:lang w:val="ru-RU"/>
        </w:rPr>
        <w:t>пространственной кластеризации для приложений с шумами</w:t>
      </w:r>
      <w:r w:rsidR="00767789">
        <w:rPr>
          <w:lang w:val="ru-RU"/>
        </w:rPr>
        <w:t xml:space="preserve"> / «</w:t>
      </w:r>
      <w:r w:rsidR="00767789" w:rsidRPr="00767789">
        <w:rPr>
          <w:lang w:val="ru-RU"/>
        </w:rPr>
        <w:t>DBSCAN</w:t>
      </w:r>
      <w:r w:rsidR="00767789">
        <w:rPr>
          <w:lang w:val="ru-RU"/>
        </w:rPr>
        <w:t>»</w:t>
      </w:r>
      <w:bookmarkEnd w:id="24"/>
    </w:p>
    <w:p w14:paraId="5B0ABC04" w14:textId="2E2D7421" w:rsidR="00F10B7C" w:rsidRPr="00F10B7C" w:rsidRDefault="00F10B7C" w:rsidP="00F10B7C">
      <w:pPr>
        <w:pStyle w:val="a2"/>
        <w:rPr>
          <w:lang w:val="ru-RU"/>
        </w:rPr>
      </w:pPr>
      <w:r w:rsidRPr="00767789">
        <w:rPr>
          <w:lang w:val="ru-RU"/>
        </w:rPr>
        <w:t>Метод пространственной кластеризации для приложений с шумами</w:t>
      </w:r>
      <w:r>
        <w:rPr>
          <w:lang w:val="ru-RU"/>
        </w:rPr>
        <w:t xml:space="preserve"> </w:t>
      </w:r>
      <w:r>
        <w:rPr>
          <w:lang w:val="ru-RU"/>
        </w:rPr>
        <w:t>–</w:t>
      </w:r>
      <w:r w:rsidRPr="00F10B7C">
        <w:rPr>
          <w:lang w:val="ru-RU"/>
        </w:rPr>
        <w:t xml:space="preserve"> это алгоритм кластеризации на основе плотности, который группирует точки, находящиеся в зоне заданного радиуса </w:t>
      </w:r>
      <w:r>
        <w:rPr>
          <w:lang w:val="ru-RU"/>
        </w:rPr>
        <w:t>«</w:t>
      </w:r>
      <w:r w:rsidRPr="00F10B7C">
        <w:rPr>
          <w:lang w:val="ru-RU"/>
        </w:rPr>
        <w:t>eps</w:t>
      </w:r>
      <w:r>
        <w:rPr>
          <w:lang w:val="ru-RU"/>
        </w:rPr>
        <w:t>»</w:t>
      </w:r>
      <w:r w:rsidRPr="00F10B7C">
        <w:rPr>
          <w:lang w:val="ru-RU"/>
        </w:rPr>
        <w:t xml:space="preserve">, при условии минимального числа соседей </w:t>
      </w:r>
      <w:r>
        <w:rPr>
          <w:lang w:val="ru-RU"/>
        </w:rPr>
        <w:t>«</w:t>
      </w:r>
      <w:r w:rsidRPr="00F10B7C">
        <w:rPr>
          <w:lang w:val="ru-RU"/>
        </w:rPr>
        <w:t>min_samples</w:t>
      </w:r>
      <w:r>
        <w:rPr>
          <w:lang w:val="ru-RU"/>
        </w:rPr>
        <w:t>»</w:t>
      </w:r>
      <w:r w:rsidRPr="00F10B7C">
        <w:rPr>
          <w:lang w:val="ru-RU"/>
        </w:rPr>
        <w:t xml:space="preserve">. Он автоматически определяет число кластеров и хорошо работает с данными произвольной формы, помечая выбросы как шум. Однако его эффективность сильно зависит от правильного выбора </w:t>
      </w:r>
      <w:r>
        <w:rPr>
          <w:lang w:val="ru-RU"/>
        </w:rPr>
        <w:t>гипер</w:t>
      </w:r>
      <w:r w:rsidRPr="00F10B7C">
        <w:rPr>
          <w:lang w:val="ru-RU"/>
        </w:rPr>
        <w:t>параметров </w:t>
      </w:r>
      <w:r>
        <w:rPr>
          <w:lang w:val="ru-RU"/>
        </w:rPr>
        <w:t>«</w:t>
      </w:r>
      <w:r w:rsidRPr="00F10B7C">
        <w:rPr>
          <w:lang w:val="ru-RU"/>
        </w:rPr>
        <w:t>eps</w:t>
      </w:r>
      <w:r>
        <w:rPr>
          <w:lang w:val="ru-RU"/>
        </w:rPr>
        <w:t>»</w:t>
      </w:r>
      <w:r w:rsidRPr="00F10B7C">
        <w:rPr>
          <w:lang w:val="ru-RU"/>
        </w:rPr>
        <w:t> и </w:t>
      </w:r>
      <w:r>
        <w:rPr>
          <w:lang w:val="ru-RU"/>
        </w:rPr>
        <w:t>«</w:t>
      </w:r>
      <w:r w:rsidRPr="00F10B7C">
        <w:rPr>
          <w:lang w:val="ru-RU"/>
        </w:rPr>
        <w:t>min_samples</w:t>
      </w:r>
      <w:r>
        <w:rPr>
          <w:lang w:val="ru-RU"/>
        </w:rPr>
        <w:t>»</w:t>
      </w:r>
      <w:r w:rsidRPr="00F10B7C">
        <w:rPr>
          <w:lang w:val="ru-RU"/>
        </w:rPr>
        <w:t>, а также от масштабирования данных.</w:t>
      </w:r>
      <w:r>
        <w:rPr>
          <w:lang w:val="ru-RU"/>
        </w:rPr>
        <w:t xml:space="preserve"> Реализация и результаты метода приведены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_Ref193499439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F10B7C">
        <w:rPr>
          <w:lang w:val="ru-RU"/>
        </w:rPr>
        <w:t>исунк</w:t>
      </w:r>
      <w:r>
        <w:rPr>
          <w:lang w:val="ru-RU"/>
        </w:rPr>
        <w:t>ах</w:t>
      </w:r>
      <w:r w:rsidRPr="00F10B7C">
        <w:rPr>
          <w:lang w:val="ru-RU"/>
        </w:rPr>
        <w:t xml:space="preserve"> </w:t>
      </w:r>
      <w:r w:rsidRPr="00F10B7C">
        <w:rPr>
          <w:noProof/>
          <w:lang w:val="ru-RU"/>
        </w:rPr>
        <w:t>2</w:t>
      </w:r>
      <w:r w:rsidRPr="00F10B7C">
        <w:rPr>
          <w:lang w:val="ru-RU"/>
        </w:rPr>
        <w:t>.</w:t>
      </w:r>
      <w:r w:rsidRPr="00F10B7C">
        <w:rPr>
          <w:noProof/>
          <w:lang w:val="ru-RU"/>
        </w:rPr>
        <w:t>13</w:t>
      </w:r>
      <w:r>
        <w:rPr>
          <w:lang w:val="ru-RU"/>
        </w:rPr>
        <w:fldChar w:fldCharType="end"/>
      </w:r>
      <w:r>
        <w:rPr>
          <w:lang w:val="ru-RU"/>
        </w:rPr>
        <w:t xml:space="preserve"> 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_Ref193544023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F10B7C">
        <w:rPr>
          <w:bCs/>
          <w:noProof/>
          <w:lang w:val="ru-RU"/>
        </w:rPr>
        <w:t>2</w:t>
      </w:r>
      <w:r w:rsidRPr="00F10B7C">
        <w:rPr>
          <w:bCs/>
          <w:lang w:val="ru-RU"/>
        </w:rPr>
        <w:t>.</w:t>
      </w:r>
      <w:r w:rsidRPr="00F10B7C">
        <w:rPr>
          <w:bCs/>
          <w:noProof/>
          <w:lang w:val="ru-RU"/>
        </w:rPr>
        <w:t>14</w:t>
      </w:r>
      <w:r>
        <w:rPr>
          <w:lang w:val="ru-RU"/>
        </w:rPr>
        <w:fldChar w:fldCharType="end"/>
      </w:r>
      <w:r>
        <w:rPr>
          <w:lang w:val="ru-RU"/>
        </w:rPr>
        <w:t xml:space="preserve"> соответственно.</w:t>
      </w:r>
    </w:p>
    <w:p w14:paraId="28C36C96" w14:textId="78E29269" w:rsidR="0019487A" w:rsidRDefault="00F10B7C" w:rsidP="0019487A">
      <w:pPr>
        <w:pStyle w:val="a2"/>
        <w:jc w:val="center"/>
        <w:rPr>
          <w:lang w:val="ru-RU"/>
        </w:rPr>
      </w:pPr>
      <w:r w:rsidRPr="00F10B7C">
        <w:rPr>
          <w:lang w:val="ru-RU"/>
        </w:rPr>
        <w:drawing>
          <wp:inline distT="0" distB="0" distL="0" distR="0" wp14:anchorId="2717AE26" wp14:editId="64098450">
            <wp:extent cx="5833110" cy="1912620"/>
            <wp:effectExtent l="0" t="0" r="0" b="0"/>
            <wp:docPr id="110796047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6047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1586" cy="191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4546" w14:textId="1BE5517E" w:rsidR="0019487A" w:rsidRDefault="0019487A" w:rsidP="0019487A">
      <w:pPr>
        <w:pStyle w:val="ab"/>
        <w:rPr>
          <w:b/>
          <w:bCs w:val="0"/>
          <w:lang w:val="ru-RU"/>
        </w:rPr>
      </w:pPr>
      <w:bookmarkStart w:id="25" w:name="_Ref193499439"/>
      <w:r w:rsidRPr="00F10B7C">
        <w:rPr>
          <w:bCs w:val="0"/>
          <w:lang w:val="ru-RU"/>
        </w:rPr>
        <w:t xml:space="preserve">Рисунок </w:t>
      </w:r>
      <w:r w:rsidR="00767789" w:rsidRPr="00F10B7C">
        <w:fldChar w:fldCharType="begin"/>
      </w:r>
      <w:r w:rsidR="00767789" w:rsidRPr="00F10B7C">
        <w:rPr>
          <w:lang w:val="ru-RU"/>
        </w:rPr>
        <w:instrText xml:space="preserve"> </w:instrText>
      </w:r>
      <w:r w:rsidR="00767789" w:rsidRPr="00F10B7C">
        <w:instrText>STYLEREF</w:instrText>
      </w:r>
      <w:r w:rsidR="00767789" w:rsidRPr="00F10B7C">
        <w:rPr>
          <w:lang w:val="ru-RU"/>
        </w:rPr>
        <w:instrText xml:space="preserve"> 1 \</w:instrText>
      </w:r>
      <w:r w:rsidR="00767789" w:rsidRPr="00F10B7C">
        <w:instrText>s</w:instrText>
      </w:r>
      <w:r w:rsidR="00767789" w:rsidRPr="00F10B7C">
        <w:rPr>
          <w:lang w:val="ru-RU"/>
        </w:rPr>
        <w:instrText xml:space="preserve"> </w:instrText>
      </w:r>
      <w:r w:rsidR="00767789" w:rsidRPr="00F10B7C">
        <w:fldChar w:fldCharType="separate"/>
      </w:r>
      <w:r w:rsidR="00767789" w:rsidRPr="00F10B7C">
        <w:rPr>
          <w:noProof/>
          <w:lang w:val="ru-RU"/>
        </w:rPr>
        <w:t>2</w:t>
      </w:r>
      <w:r w:rsidR="00767789" w:rsidRPr="00F10B7C">
        <w:fldChar w:fldCharType="end"/>
      </w:r>
      <w:r w:rsidR="00767789" w:rsidRPr="00F10B7C">
        <w:rPr>
          <w:lang w:val="ru-RU"/>
        </w:rPr>
        <w:t>.</w:t>
      </w:r>
      <w:r w:rsidR="00767789" w:rsidRPr="00F10B7C">
        <w:fldChar w:fldCharType="begin"/>
      </w:r>
      <w:r w:rsidR="00767789" w:rsidRPr="00F10B7C">
        <w:rPr>
          <w:lang w:val="ru-RU"/>
        </w:rPr>
        <w:instrText xml:space="preserve"> </w:instrText>
      </w:r>
      <w:r w:rsidR="00767789" w:rsidRPr="00F10B7C">
        <w:instrText>SEQ</w:instrText>
      </w:r>
      <w:r w:rsidR="00767789" w:rsidRPr="00F10B7C">
        <w:rPr>
          <w:lang w:val="ru-RU"/>
        </w:rPr>
        <w:instrText xml:space="preserve"> Рисунок \* </w:instrText>
      </w:r>
      <w:r w:rsidR="00767789" w:rsidRPr="00F10B7C">
        <w:instrText>ARABIC</w:instrText>
      </w:r>
      <w:r w:rsidR="00767789" w:rsidRPr="00F10B7C">
        <w:rPr>
          <w:lang w:val="ru-RU"/>
        </w:rPr>
        <w:instrText xml:space="preserve"> \</w:instrText>
      </w:r>
      <w:r w:rsidR="00767789" w:rsidRPr="00F10B7C">
        <w:instrText>s</w:instrText>
      </w:r>
      <w:r w:rsidR="00767789" w:rsidRPr="00F10B7C">
        <w:rPr>
          <w:lang w:val="ru-RU"/>
        </w:rPr>
        <w:instrText xml:space="preserve"> 1 </w:instrText>
      </w:r>
      <w:r w:rsidR="00767789" w:rsidRPr="00F10B7C">
        <w:fldChar w:fldCharType="separate"/>
      </w:r>
      <w:r w:rsidR="00767789" w:rsidRPr="00F10B7C">
        <w:rPr>
          <w:noProof/>
          <w:lang w:val="ru-RU"/>
        </w:rPr>
        <w:t>13</w:t>
      </w:r>
      <w:r w:rsidR="00767789" w:rsidRPr="00F10B7C">
        <w:fldChar w:fldCharType="end"/>
      </w:r>
      <w:bookmarkEnd w:id="25"/>
      <w:r w:rsidRPr="0019487A">
        <w:rPr>
          <w:bCs w:val="0"/>
          <w:lang w:val="ru-RU"/>
        </w:rPr>
        <w:t xml:space="preserve"> – Метод </w:t>
      </w:r>
      <w:r w:rsidR="00F10B7C" w:rsidRPr="00767789">
        <w:rPr>
          <w:lang w:val="ru-RU"/>
        </w:rPr>
        <w:t>пространственной кластеризации для приложений с шумами</w:t>
      </w:r>
    </w:p>
    <w:p w14:paraId="78B11E20" w14:textId="6A9DC363" w:rsidR="00D66D59" w:rsidRDefault="00F10B7C" w:rsidP="00D66D59">
      <w:pPr>
        <w:pStyle w:val="a2"/>
        <w:jc w:val="center"/>
        <w:rPr>
          <w:lang w:val="ru-RU"/>
        </w:rPr>
      </w:pPr>
      <w:r w:rsidRPr="00F10B7C">
        <w:rPr>
          <w:lang w:val="ru-RU"/>
        </w:rPr>
        <w:drawing>
          <wp:inline distT="0" distB="0" distL="0" distR="0" wp14:anchorId="415D8A7A" wp14:editId="2165448C">
            <wp:extent cx="5833110" cy="914859"/>
            <wp:effectExtent l="0" t="0" r="0" b="0"/>
            <wp:docPr id="1407087133" name="Рисунок 1" descr="Изображение выглядит как снимок экрана, текст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87133" name="Рисунок 1" descr="Изображение выглядит как снимок экрана, текст, Шрифт, лин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3409" cy="91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5818" w14:textId="3B751691" w:rsidR="00D66D59" w:rsidRPr="00D66D59" w:rsidRDefault="00D66D59" w:rsidP="00D66D59">
      <w:pPr>
        <w:pStyle w:val="ab"/>
        <w:rPr>
          <w:b/>
          <w:lang w:val="ru-RU"/>
        </w:rPr>
      </w:pPr>
      <w:bookmarkStart w:id="26" w:name="_Ref193544023"/>
      <w:r w:rsidRPr="00D66D59">
        <w:t xml:space="preserve">Рисунок </w:t>
      </w:r>
      <w:r w:rsidR="00767789" w:rsidRPr="00F10B7C">
        <w:rPr>
          <w:bCs w:val="0"/>
        </w:rPr>
        <w:fldChar w:fldCharType="begin"/>
      </w:r>
      <w:r w:rsidR="00767789" w:rsidRPr="00F10B7C">
        <w:rPr>
          <w:bCs w:val="0"/>
        </w:rPr>
        <w:instrText xml:space="preserve"> STYLEREF 1 \s </w:instrText>
      </w:r>
      <w:r w:rsidR="00767789" w:rsidRPr="00F10B7C">
        <w:rPr>
          <w:bCs w:val="0"/>
        </w:rPr>
        <w:fldChar w:fldCharType="separate"/>
      </w:r>
      <w:r w:rsidR="00767789" w:rsidRPr="00F10B7C">
        <w:rPr>
          <w:bCs w:val="0"/>
          <w:noProof/>
        </w:rPr>
        <w:t>2</w:t>
      </w:r>
      <w:r w:rsidR="00767789" w:rsidRPr="00F10B7C">
        <w:rPr>
          <w:bCs w:val="0"/>
        </w:rPr>
        <w:fldChar w:fldCharType="end"/>
      </w:r>
      <w:r w:rsidR="00767789" w:rsidRPr="00F10B7C">
        <w:rPr>
          <w:bCs w:val="0"/>
        </w:rPr>
        <w:t>.</w:t>
      </w:r>
      <w:r w:rsidR="00767789" w:rsidRPr="00F10B7C">
        <w:rPr>
          <w:bCs w:val="0"/>
        </w:rPr>
        <w:fldChar w:fldCharType="begin"/>
      </w:r>
      <w:r w:rsidR="00767789" w:rsidRPr="00F10B7C">
        <w:rPr>
          <w:bCs w:val="0"/>
        </w:rPr>
        <w:instrText xml:space="preserve"> SEQ Рисунок \* ARABIC \s 1 </w:instrText>
      </w:r>
      <w:r w:rsidR="00767789" w:rsidRPr="00F10B7C">
        <w:rPr>
          <w:bCs w:val="0"/>
        </w:rPr>
        <w:fldChar w:fldCharType="separate"/>
      </w:r>
      <w:r w:rsidR="00767789" w:rsidRPr="00F10B7C">
        <w:rPr>
          <w:bCs w:val="0"/>
          <w:noProof/>
        </w:rPr>
        <w:t>14</w:t>
      </w:r>
      <w:r w:rsidR="00767789" w:rsidRPr="00F10B7C">
        <w:rPr>
          <w:bCs w:val="0"/>
        </w:rPr>
        <w:fldChar w:fldCharType="end"/>
      </w:r>
      <w:bookmarkEnd w:id="26"/>
      <w:r w:rsidRPr="00F10B7C">
        <w:rPr>
          <w:bCs w:val="0"/>
          <w:lang w:val="ru-RU"/>
        </w:rPr>
        <w:t xml:space="preserve"> </w:t>
      </w:r>
      <w:r w:rsidRPr="00D66D59">
        <w:rPr>
          <w:lang w:val="ru-RU"/>
        </w:rPr>
        <w:t xml:space="preserve">– </w:t>
      </w:r>
      <w:r w:rsidRPr="00D66D59">
        <w:t>Лучшие результаты</w:t>
      </w:r>
    </w:p>
    <w:p w14:paraId="5205E806" w14:textId="32296B3C" w:rsidR="005057C9" w:rsidRPr="005057C9" w:rsidRDefault="005057C9" w:rsidP="005057C9">
      <w:pPr>
        <w:pStyle w:val="2"/>
      </w:pPr>
      <w:bookmarkStart w:id="27" w:name="_Toc194710031"/>
      <w:r w:rsidRPr="005057C9">
        <w:t>Сравнение результатов</w:t>
      </w:r>
      <w:bookmarkEnd w:id="27"/>
    </w:p>
    <w:p w14:paraId="7E320169" w14:textId="7458DEBA" w:rsidR="005057C9" w:rsidRDefault="008163C3" w:rsidP="005057C9">
      <w:pPr>
        <w:pStyle w:val="a2"/>
        <w:rPr>
          <w:lang w:val="ru-RU"/>
        </w:rPr>
      </w:pPr>
      <w:r>
        <w:rPr>
          <w:lang w:val="ru-RU"/>
        </w:rPr>
        <w:t xml:space="preserve">После выполнения всех </w:t>
      </w:r>
      <w:r w:rsidR="00A86042">
        <w:rPr>
          <w:lang w:val="ru-RU"/>
        </w:rPr>
        <w:t>методов</w:t>
      </w:r>
      <w:r>
        <w:rPr>
          <w:lang w:val="ru-RU"/>
        </w:rPr>
        <w:t xml:space="preserve"> добавим информацию о лучших результатах</w:t>
      </w:r>
      <w:r w:rsidR="00A86042">
        <w:rPr>
          <w:lang w:val="ru-RU"/>
        </w:rPr>
        <w:t xml:space="preserve"> каждого метода</w:t>
      </w:r>
      <w:r>
        <w:rPr>
          <w:lang w:val="ru-RU"/>
        </w:rPr>
        <w:t xml:space="preserve"> в сводную таблицу (каждая строка в этой таблице – это наилучший </w:t>
      </w:r>
      <w:r>
        <w:rPr>
          <w:lang w:val="ru-RU"/>
        </w:rPr>
        <w:lastRenderedPageBreak/>
        <w:t xml:space="preserve">результат по точности и времени выполнения при </w:t>
      </w:r>
      <w:r w:rsidR="00A86042">
        <w:rPr>
          <w:lang w:val="ru-RU"/>
        </w:rPr>
        <w:t>различных</w:t>
      </w:r>
      <w:r>
        <w:rPr>
          <w:lang w:val="ru-RU"/>
        </w:rPr>
        <w:t xml:space="preserve"> размерностях и гиперпараметрах), как показано на </w:t>
      </w:r>
      <w:r w:rsidRPr="008163C3">
        <w:rPr>
          <w:lang w:val="ru-RU"/>
        </w:rPr>
        <w:fldChar w:fldCharType="begin"/>
      </w:r>
      <w:r w:rsidRPr="008163C3">
        <w:rPr>
          <w:lang w:val="ru-RU"/>
        </w:rPr>
        <w:instrText xml:space="preserve"> REF _Ref193500571 \h  \* MERGEFORMAT </w:instrText>
      </w:r>
      <w:r w:rsidRPr="008163C3">
        <w:rPr>
          <w:lang w:val="ru-RU"/>
        </w:rPr>
      </w:r>
      <w:r w:rsidRPr="008163C3">
        <w:rPr>
          <w:lang w:val="ru-RU"/>
        </w:rPr>
        <w:fldChar w:fldCharType="separate"/>
      </w:r>
      <w:r w:rsidR="00A86042">
        <w:rPr>
          <w:lang w:val="ru-RU"/>
        </w:rPr>
        <w:t>р</w:t>
      </w:r>
      <w:r w:rsidR="00A86042" w:rsidRPr="008163C3">
        <w:rPr>
          <w:lang w:val="ru-RU"/>
        </w:rPr>
        <w:t>исунк</w:t>
      </w:r>
      <w:r w:rsidR="00A86042">
        <w:rPr>
          <w:lang w:val="ru-RU"/>
        </w:rPr>
        <w:t>ах</w:t>
      </w:r>
      <w:r w:rsidR="00A86042" w:rsidRPr="008163C3">
        <w:rPr>
          <w:lang w:val="ru-RU"/>
        </w:rPr>
        <w:t xml:space="preserve"> </w:t>
      </w:r>
      <w:r w:rsidR="00A86042" w:rsidRPr="00A86042">
        <w:rPr>
          <w:noProof/>
          <w:lang w:val="ru-RU"/>
        </w:rPr>
        <w:t>2</w:t>
      </w:r>
      <w:r w:rsidR="00A86042" w:rsidRPr="00A86042">
        <w:rPr>
          <w:lang w:val="ru-RU"/>
        </w:rPr>
        <w:t>.</w:t>
      </w:r>
      <w:r w:rsidR="00A86042" w:rsidRPr="00A86042">
        <w:rPr>
          <w:noProof/>
          <w:lang w:val="ru-RU"/>
        </w:rPr>
        <w:t>21</w:t>
      </w:r>
      <w:r w:rsidRPr="008163C3">
        <w:rPr>
          <w:lang w:val="ru-RU"/>
        </w:rPr>
        <w:fldChar w:fldCharType="end"/>
      </w:r>
      <w:r w:rsidRPr="008163C3">
        <w:rPr>
          <w:lang w:val="ru-RU"/>
        </w:rPr>
        <w:t xml:space="preserve"> и</w:t>
      </w:r>
      <w:r w:rsidR="00A86042">
        <w:rPr>
          <w:lang w:val="ru-RU"/>
        </w:rPr>
        <w:t xml:space="preserve"> </w:t>
      </w:r>
      <w:r w:rsidRPr="00A86042">
        <w:rPr>
          <w:lang w:val="ru-RU"/>
        </w:rPr>
        <w:fldChar w:fldCharType="begin"/>
      </w:r>
      <w:r w:rsidRPr="00A86042">
        <w:rPr>
          <w:lang w:val="ru-RU"/>
        </w:rPr>
        <w:instrText xml:space="preserve"> REF _Ref193500572 \h  \* MERGEFORMAT </w:instrText>
      </w:r>
      <w:r w:rsidRPr="00A86042">
        <w:rPr>
          <w:lang w:val="ru-RU"/>
        </w:rPr>
      </w:r>
      <w:r w:rsidRPr="00A86042">
        <w:rPr>
          <w:lang w:val="ru-RU"/>
        </w:rPr>
        <w:fldChar w:fldCharType="separate"/>
      </w:r>
      <w:r w:rsidR="00A86042" w:rsidRPr="00A86042">
        <w:rPr>
          <w:noProof/>
          <w:lang w:val="ru-RU"/>
        </w:rPr>
        <w:t>2</w:t>
      </w:r>
      <w:r w:rsidR="00A86042" w:rsidRPr="00A86042">
        <w:rPr>
          <w:lang w:val="ru-RU"/>
        </w:rPr>
        <w:t>.</w:t>
      </w:r>
      <w:r w:rsidR="00A86042" w:rsidRPr="00A86042">
        <w:rPr>
          <w:noProof/>
          <w:lang w:val="ru-RU"/>
        </w:rPr>
        <w:t>22</w:t>
      </w:r>
      <w:r w:rsidRPr="00A86042">
        <w:rPr>
          <w:lang w:val="ru-RU"/>
        </w:rPr>
        <w:fldChar w:fldCharType="end"/>
      </w:r>
      <w:r w:rsidRPr="00A86042">
        <w:rPr>
          <w:lang w:val="ru-RU"/>
        </w:rPr>
        <w:t>.</w:t>
      </w:r>
    </w:p>
    <w:p w14:paraId="5872A4C1" w14:textId="1A25A43E" w:rsidR="008163C3" w:rsidRDefault="00A86042" w:rsidP="008163C3">
      <w:pPr>
        <w:pStyle w:val="a2"/>
        <w:jc w:val="center"/>
        <w:rPr>
          <w:lang w:val="ru-RU"/>
        </w:rPr>
      </w:pPr>
      <w:r w:rsidRPr="00A86042">
        <w:rPr>
          <w:noProof/>
          <w:lang w:val="ru-RU"/>
        </w:rPr>
        <w:drawing>
          <wp:inline distT="0" distB="0" distL="0" distR="0" wp14:anchorId="57D7860C" wp14:editId="2308F524">
            <wp:extent cx="4210638" cy="1257475"/>
            <wp:effectExtent l="0" t="0" r="0" b="0"/>
            <wp:docPr id="162075681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5681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D40A" w14:textId="5FE45F3F" w:rsidR="008163C3" w:rsidRPr="008163C3" w:rsidRDefault="008163C3" w:rsidP="008163C3">
      <w:pPr>
        <w:pStyle w:val="ab"/>
        <w:rPr>
          <w:b/>
          <w:bCs w:val="0"/>
          <w:lang w:val="ru-RU"/>
        </w:rPr>
      </w:pPr>
      <w:bookmarkStart w:id="28" w:name="_Ref193500571"/>
      <w:r w:rsidRPr="008163C3">
        <w:rPr>
          <w:bCs w:val="0"/>
          <w:lang w:val="ru-RU"/>
        </w:rPr>
        <w:t xml:space="preserve">Рисунок </w:t>
      </w:r>
      <w:r w:rsidR="00767789" w:rsidRPr="00A86042">
        <w:rPr>
          <w:lang w:val="ru-RU"/>
        </w:rPr>
        <w:fldChar w:fldCharType="begin"/>
      </w:r>
      <w:r w:rsidR="00767789" w:rsidRPr="00A86042">
        <w:rPr>
          <w:lang w:val="ru-RU"/>
        </w:rPr>
        <w:instrText xml:space="preserve"> STYLEREF 1 \s </w:instrText>
      </w:r>
      <w:r w:rsidR="00767789" w:rsidRPr="00A86042">
        <w:rPr>
          <w:lang w:val="ru-RU"/>
        </w:rPr>
        <w:fldChar w:fldCharType="separate"/>
      </w:r>
      <w:r w:rsidR="00767789" w:rsidRPr="00A86042">
        <w:rPr>
          <w:noProof/>
          <w:lang w:val="ru-RU"/>
        </w:rPr>
        <w:t>2</w:t>
      </w:r>
      <w:r w:rsidR="00767789" w:rsidRPr="00A86042">
        <w:rPr>
          <w:lang w:val="ru-RU"/>
        </w:rPr>
        <w:fldChar w:fldCharType="end"/>
      </w:r>
      <w:r w:rsidR="00767789" w:rsidRPr="00A86042">
        <w:rPr>
          <w:lang w:val="ru-RU"/>
        </w:rPr>
        <w:t>.</w:t>
      </w:r>
      <w:r w:rsidR="00767789" w:rsidRPr="00A86042">
        <w:rPr>
          <w:lang w:val="ru-RU"/>
        </w:rPr>
        <w:fldChar w:fldCharType="begin"/>
      </w:r>
      <w:r w:rsidR="00767789" w:rsidRPr="00A86042">
        <w:rPr>
          <w:lang w:val="ru-RU"/>
        </w:rPr>
        <w:instrText xml:space="preserve"> SEQ Рисунок \* ARABIC \s 1 </w:instrText>
      </w:r>
      <w:r w:rsidR="00767789" w:rsidRPr="00A86042">
        <w:rPr>
          <w:lang w:val="ru-RU"/>
        </w:rPr>
        <w:fldChar w:fldCharType="separate"/>
      </w:r>
      <w:r w:rsidR="00767789" w:rsidRPr="00A86042">
        <w:rPr>
          <w:noProof/>
          <w:lang w:val="ru-RU"/>
        </w:rPr>
        <w:t>21</w:t>
      </w:r>
      <w:r w:rsidR="00767789" w:rsidRPr="00A86042">
        <w:rPr>
          <w:lang w:val="ru-RU"/>
        </w:rPr>
        <w:fldChar w:fldCharType="end"/>
      </w:r>
      <w:bookmarkEnd w:id="28"/>
      <w:r w:rsidRPr="008163C3">
        <w:rPr>
          <w:bCs w:val="0"/>
          <w:lang w:val="ru-RU"/>
        </w:rPr>
        <w:t xml:space="preserve"> – Добавлений строк с лучшими результатами в сводную таблицу</w:t>
      </w:r>
    </w:p>
    <w:p w14:paraId="108FA0EC" w14:textId="5F84A77A" w:rsidR="008163C3" w:rsidRDefault="00F10B7C" w:rsidP="008163C3">
      <w:pPr>
        <w:pStyle w:val="a2"/>
        <w:jc w:val="center"/>
        <w:rPr>
          <w:lang w:val="ru-RU"/>
        </w:rPr>
      </w:pPr>
      <w:r w:rsidRPr="00F10B7C">
        <w:rPr>
          <w:lang w:val="ru-RU"/>
        </w:rPr>
        <w:drawing>
          <wp:inline distT="0" distB="0" distL="0" distR="0" wp14:anchorId="7F19EDE6" wp14:editId="255B1B43">
            <wp:extent cx="5852160" cy="1118405"/>
            <wp:effectExtent l="0" t="0" r="0" b="5715"/>
            <wp:docPr id="114240021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0021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9603" cy="11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F011" w14:textId="46441AC0" w:rsidR="008163C3" w:rsidRDefault="008163C3" w:rsidP="008163C3">
      <w:pPr>
        <w:pStyle w:val="ab"/>
        <w:rPr>
          <w:b/>
          <w:bCs w:val="0"/>
          <w:lang w:val="ru-RU"/>
        </w:rPr>
      </w:pPr>
      <w:bookmarkStart w:id="29" w:name="_Ref193500572"/>
      <w:r w:rsidRPr="00D66D59">
        <w:rPr>
          <w:bCs w:val="0"/>
          <w:lang w:val="ru-RU"/>
        </w:rPr>
        <w:t xml:space="preserve">Рисунок </w:t>
      </w:r>
      <w:r w:rsidR="00767789" w:rsidRPr="00A86042">
        <w:rPr>
          <w:lang w:val="ru-RU"/>
        </w:rPr>
        <w:fldChar w:fldCharType="begin"/>
      </w:r>
      <w:r w:rsidR="00767789" w:rsidRPr="00A86042">
        <w:rPr>
          <w:lang w:val="ru-RU"/>
        </w:rPr>
        <w:instrText xml:space="preserve"> STYLEREF 1 \s </w:instrText>
      </w:r>
      <w:r w:rsidR="00767789" w:rsidRPr="00A86042">
        <w:rPr>
          <w:lang w:val="ru-RU"/>
        </w:rPr>
        <w:fldChar w:fldCharType="separate"/>
      </w:r>
      <w:r w:rsidR="00767789" w:rsidRPr="00A86042">
        <w:rPr>
          <w:noProof/>
          <w:lang w:val="ru-RU"/>
        </w:rPr>
        <w:t>2</w:t>
      </w:r>
      <w:r w:rsidR="00767789" w:rsidRPr="00A86042">
        <w:rPr>
          <w:lang w:val="ru-RU"/>
        </w:rPr>
        <w:fldChar w:fldCharType="end"/>
      </w:r>
      <w:r w:rsidR="00767789" w:rsidRPr="00A86042">
        <w:rPr>
          <w:lang w:val="ru-RU"/>
        </w:rPr>
        <w:t>.</w:t>
      </w:r>
      <w:r w:rsidR="00767789" w:rsidRPr="00A86042">
        <w:rPr>
          <w:lang w:val="ru-RU"/>
        </w:rPr>
        <w:fldChar w:fldCharType="begin"/>
      </w:r>
      <w:r w:rsidR="00767789" w:rsidRPr="00A86042">
        <w:rPr>
          <w:lang w:val="ru-RU"/>
        </w:rPr>
        <w:instrText xml:space="preserve"> SEQ Рисунок \* ARABIC \s 1 </w:instrText>
      </w:r>
      <w:r w:rsidR="00767789" w:rsidRPr="00A86042">
        <w:rPr>
          <w:lang w:val="ru-RU"/>
        </w:rPr>
        <w:fldChar w:fldCharType="separate"/>
      </w:r>
      <w:r w:rsidR="00767789" w:rsidRPr="00A86042">
        <w:rPr>
          <w:noProof/>
          <w:lang w:val="ru-RU"/>
        </w:rPr>
        <w:t>22</w:t>
      </w:r>
      <w:r w:rsidR="00767789" w:rsidRPr="00A86042">
        <w:rPr>
          <w:lang w:val="ru-RU"/>
        </w:rPr>
        <w:fldChar w:fldCharType="end"/>
      </w:r>
      <w:bookmarkEnd w:id="29"/>
      <w:r w:rsidRPr="008163C3">
        <w:rPr>
          <w:bCs w:val="0"/>
          <w:lang w:val="ru-RU"/>
        </w:rPr>
        <w:t xml:space="preserve"> – Таблица лучших результатов</w:t>
      </w:r>
    </w:p>
    <w:p w14:paraId="53BEC592" w14:textId="3979390D" w:rsidR="008163C3" w:rsidRPr="008163C3" w:rsidRDefault="008163C3" w:rsidP="008163C3">
      <w:pPr>
        <w:pStyle w:val="a2"/>
        <w:rPr>
          <w:lang w:val="ru-RU"/>
        </w:rPr>
      </w:pPr>
      <w:r>
        <w:rPr>
          <w:lang w:val="ru-RU"/>
        </w:rPr>
        <w:t>Большинство</w:t>
      </w:r>
      <w:r w:rsidR="00DB4FCD">
        <w:rPr>
          <w:lang w:val="ru-RU"/>
        </w:rPr>
        <w:t>м</w:t>
      </w:r>
      <w:r>
        <w:rPr>
          <w:lang w:val="ru-RU"/>
        </w:rPr>
        <w:t xml:space="preserve"> методов</w:t>
      </w:r>
      <w:r w:rsidR="00DB4FCD">
        <w:rPr>
          <w:lang w:val="ru-RU"/>
        </w:rPr>
        <w:t xml:space="preserve"> были</w:t>
      </w:r>
      <w:r>
        <w:rPr>
          <w:lang w:val="ru-RU"/>
        </w:rPr>
        <w:t xml:space="preserve"> </w:t>
      </w:r>
      <w:r w:rsidR="00DB4FCD">
        <w:rPr>
          <w:lang w:val="ru-RU"/>
        </w:rPr>
        <w:t>получены примерно</w:t>
      </w:r>
      <w:r>
        <w:rPr>
          <w:lang w:val="ru-RU"/>
        </w:rPr>
        <w:t xml:space="preserve"> одинаковые точности (0.</w:t>
      </w:r>
      <w:r w:rsidR="00DB4FCD">
        <w:rPr>
          <w:lang w:val="ru-RU"/>
        </w:rPr>
        <w:t>002</w:t>
      </w:r>
      <w:r>
        <w:rPr>
          <w:lang w:val="ru-RU"/>
        </w:rPr>
        <w:t xml:space="preserve"> – 0.</w:t>
      </w:r>
      <w:r w:rsidR="00DB4FCD">
        <w:rPr>
          <w:lang w:val="ru-RU"/>
        </w:rPr>
        <w:t>004</w:t>
      </w:r>
      <w:r>
        <w:rPr>
          <w:lang w:val="ru-RU"/>
        </w:rPr>
        <w:t>), исключени</w:t>
      </w:r>
      <w:r w:rsidR="007734AC">
        <w:rPr>
          <w:lang w:val="ru-RU"/>
        </w:rPr>
        <w:t>е</w:t>
      </w:r>
      <w:r>
        <w:rPr>
          <w:lang w:val="ru-RU"/>
        </w:rPr>
        <w:t xml:space="preserve"> </w:t>
      </w:r>
      <w:r w:rsidR="007734AC">
        <w:rPr>
          <w:lang w:val="ru-RU"/>
        </w:rPr>
        <w:t>составил «</w:t>
      </w:r>
      <w:r w:rsidR="00DB4FCD" w:rsidRPr="00767789">
        <w:rPr>
          <w:lang w:val="ru-RU"/>
        </w:rPr>
        <w:t>DBSCAN</w:t>
      </w:r>
      <w:r w:rsidR="007734AC">
        <w:rPr>
          <w:lang w:val="ru-RU"/>
        </w:rPr>
        <w:t>»</w:t>
      </w:r>
      <w:r w:rsidR="00DB4FCD">
        <w:rPr>
          <w:lang w:val="ru-RU"/>
        </w:rPr>
        <w:t xml:space="preserve">, точность которого составила </w:t>
      </w:r>
      <w:r w:rsidR="00DB4FCD" w:rsidRPr="00DB4FCD">
        <w:rPr>
          <w:lang w:val="ru-RU"/>
        </w:rPr>
        <w:t>~</w:t>
      </w:r>
      <w:r w:rsidR="00DB4FCD">
        <w:rPr>
          <w:lang w:val="ru-RU"/>
        </w:rPr>
        <w:t xml:space="preserve"> 0.026</w:t>
      </w:r>
      <w:r w:rsidR="007734AC">
        <w:rPr>
          <w:lang w:val="ru-RU"/>
        </w:rPr>
        <w:t>.</w:t>
      </w:r>
      <w:r w:rsidR="00DB4FCD">
        <w:rPr>
          <w:lang w:val="ru-RU"/>
        </w:rPr>
        <w:t xml:space="preserve"> При этом время выполнения всех методов в секундах составило 0.001 – 0.002, и только «</w:t>
      </w:r>
      <w:r w:rsidR="00DB4FCD" w:rsidRPr="00767789">
        <w:rPr>
          <w:lang w:val="ru-RU"/>
        </w:rPr>
        <w:t>AgglomerativeClustering</w:t>
      </w:r>
      <w:r w:rsidR="00DB4FCD">
        <w:rPr>
          <w:lang w:val="ru-RU"/>
        </w:rPr>
        <w:t>» был выполнен за 0.6 секунд.</w:t>
      </w:r>
    </w:p>
    <w:p w14:paraId="16289B8C" w14:textId="162D235B" w:rsidR="008163C3" w:rsidRPr="008163C3" w:rsidRDefault="008163C3" w:rsidP="000C2734">
      <w:pPr>
        <w:pStyle w:val="a2"/>
        <w:rPr>
          <w:lang w:val="ru-RU"/>
        </w:rPr>
      </w:pPr>
      <w:r w:rsidRPr="008163C3">
        <w:rPr>
          <w:lang w:val="ru-RU"/>
        </w:rPr>
        <w:t xml:space="preserve">Таким образом, можно отметить, что из-за особенности выборки данных в данном датасете </w:t>
      </w:r>
      <w:r w:rsidR="00DB4FCD">
        <w:rPr>
          <w:lang w:val="ru-RU"/>
        </w:rPr>
        <w:t>наилучшим методом стал «</w:t>
      </w:r>
      <w:r w:rsidR="00DB4FCD" w:rsidRPr="00DB4FCD">
        <w:rPr>
          <w:lang w:val="ru-RU"/>
        </w:rPr>
        <w:t>DBSCAN</w:t>
      </w:r>
      <w:r w:rsidR="00DB4FCD">
        <w:rPr>
          <w:lang w:val="ru-RU"/>
        </w:rPr>
        <w:t>»</w:t>
      </w:r>
      <w:r w:rsidR="000C2734">
        <w:rPr>
          <w:lang w:val="ru-RU"/>
        </w:rPr>
        <w:t>.</w:t>
      </w:r>
    </w:p>
    <w:p w14:paraId="6F44B432" w14:textId="34159050" w:rsidR="004A2822" w:rsidRPr="00B418E4" w:rsidRDefault="00B44786" w:rsidP="00B44786">
      <w:pPr>
        <w:pStyle w:val="1"/>
        <w:rPr>
          <w:lang w:val="ru-RU"/>
        </w:rPr>
      </w:pPr>
      <w:bookmarkStart w:id="30" w:name="_Toc194710032"/>
      <w:r w:rsidRPr="00B418E4">
        <w:rPr>
          <w:lang w:val="ru-RU"/>
        </w:rPr>
        <w:lastRenderedPageBreak/>
        <w:t>Вывод</w:t>
      </w:r>
      <w:bookmarkEnd w:id="30"/>
    </w:p>
    <w:p w14:paraId="213300BC" w14:textId="7A09CB45" w:rsidR="00BC556B" w:rsidRPr="00BC556B" w:rsidRDefault="00212AB4" w:rsidP="006211EE">
      <w:pPr>
        <w:pStyle w:val="a2"/>
        <w:rPr>
          <w:lang w:val="ru-RU"/>
        </w:rPr>
      </w:pPr>
      <w:r>
        <w:rPr>
          <w:lang w:val="ru-RU"/>
        </w:rPr>
        <w:t xml:space="preserve">В ходе </w:t>
      </w:r>
      <w:r w:rsidR="008163C3">
        <w:rPr>
          <w:lang w:val="ru-RU"/>
        </w:rPr>
        <w:t xml:space="preserve">лабораторной </w:t>
      </w:r>
      <w:r>
        <w:rPr>
          <w:lang w:val="ru-RU"/>
        </w:rPr>
        <w:t xml:space="preserve">работы мы </w:t>
      </w:r>
      <w:r w:rsidR="006211EE">
        <w:rPr>
          <w:lang w:val="ru-RU"/>
        </w:rPr>
        <w:t>и</w:t>
      </w:r>
      <w:r w:rsidR="006211EE" w:rsidRPr="006211EE">
        <w:rPr>
          <w:lang w:val="ru-RU"/>
        </w:rPr>
        <w:t>сследова</w:t>
      </w:r>
      <w:r w:rsidR="006211EE">
        <w:rPr>
          <w:lang w:val="ru-RU"/>
        </w:rPr>
        <w:t>ли</w:t>
      </w:r>
      <w:r w:rsidR="006211EE" w:rsidRPr="006211EE">
        <w:rPr>
          <w:lang w:val="ru-RU"/>
        </w:rPr>
        <w:t xml:space="preserve"> методы кластеризации при </w:t>
      </w:r>
      <w:r w:rsidR="006211EE">
        <w:rPr>
          <w:lang w:val="ru-RU"/>
        </w:rPr>
        <w:t>разной</w:t>
      </w:r>
      <w:r w:rsidR="006211EE" w:rsidRPr="006211EE">
        <w:rPr>
          <w:lang w:val="ru-RU"/>
        </w:rPr>
        <w:t xml:space="preserve"> размерности и</w:t>
      </w:r>
      <w:r w:rsidR="006211EE">
        <w:rPr>
          <w:lang w:val="ru-RU"/>
        </w:rPr>
        <w:t xml:space="preserve"> различных</w:t>
      </w:r>
      <w:r w:rsidR="006211EE" w:rsidRPr="006211EE">
        <w:rPr>
          <w:lang w:val="ru-RU"/>
        </w:rPr>
        <w:t xml:space="preserve"> гиперпараметрах</w:t>
      </w:r>
      <w:r w:rsidR="006211EE">
        <w:rPr>
          <w:lang w:val="ru-RU"/>
        </w:rPr>
        <w:t>.</w:t>
      </w:r>
    </w:p>
    <w:p w14:paraId="3876DFBE" w14:textId="70DC3A3F" w:rsidR="00BF67DF" w:rsidRDefault="00BC556B" w:rsidP="00BC556B">
      <w:pPr>
        <w:pStyle w:val="1"/>
      </w:pPr>
      <w:bookmarkStart w:id="31" w:name="_Toc194710033"/>
      <w:r>
        <w:lastRenderedPageBreak/>
        <w:t>Приложение</w:t>
      </w:r>
      <w:bookmarkEnd w:id="31"/>
    </w:p>
    <w:p w14:paraId="6057A19E" w14:textId="38B8152F" w:rsidR="00BC556B" w:rsidRDefault="00BC556B" w:rsidP="006211EE">
      <w:pPr>
        <w:pStyle w:val="2"/>
        <w:rPr>
          <w:lang w:val="ru-RU"/>
        </w:rPr>
      </w:pPr>
      <w:bookmarkStart w:id="32" w:name="_Toc194710034"/>
      <w:r>
        <w:t>Код программы</w:t>
      </w:r>
      <w:bookmarkEnd w:id="32"/>
    </w:p>
    <w:p w14:paraId="5E716C6E" w14:textId="0CA84EFB" w:rsidR="006211EE" w:rsidRPr="006211EE" w:rsidRDefault="006211EE" w:rsidP="006211EE">
      <w:pPr>
        <w:pStyle w:val="HTML"/>
        <w:shd w:val="clear" w:color="auto" w:fill="131314"/>
        <w:rPr>
          <w:color w:val="EBEBEB"/>
        </w:rPr>
      </w:pPr>
      <w:r w:rsidRPr="006211EE">
        <w:rPr>
          <w:color w:val="ED864A"/>
          <w:lang w:val="en-US"/>
        </w:rPr>
        <w:t xml:space="preserve">from </w:t>
      </w:r>
      <w:r w:rsidRPr="006211EE">
        <w:rPr>
          <w:color w:val="EBEBEB"/>
          <w:lang w:val="en-US"/>
        </w:rPr>
        <w:t xml:space="preserve">ucimlrepo </w:t>
      </w:r>
      <w:r w:rsidRPr="006211EE">
        <w:rPr>
          <w:color w:val="ED864A"/>
          <w:lang w:val="en-US"/>
        </w:rPr>
        <w:t xml:space="preserve">import </w:t>
      </w:r>
      <w:r w:rsidRPr="006211EE">
        <w:rPr>
          <w:color w:val="EBEBEB"/>
          <w:lang w:val="en-US"/>
        </w:rPr>
        <w:t>fetch_ucirepo</w:t>
      </w:r>
      <w:r w:rsidRPr="006211EE">
        <w:rPr>
          <w:color w:val="EBEBEB"/>
          <w:lang w:val="en-US"/>
        </w:rPr>
        <w:br/>
      </w:r>
      <w:r w:rsidRPr="006211EE">
        <w:rPr>
          <w:color w:val="ED864A"/>
          <w:lang w:val="en-US"/>
        </w:rPr>
        <w:t xml:space="preserve">from </w:t>
      </w:r>
      <w:r w:rsidRPr="006211EE">
        <w:rPr>
          <w:color w:val="EBEBEB"/>
          <w:lang w:val="en-US"/>
        </w:rPr>
        <w:t xml:space="preserve">sklearn </w:t>
      </w:r>
      <w:r w:rsidRPr="006211EE">
        <w:rPr>
          <w:color w:val="ED864A"/>
          <w:lang w:val="en-US"/>
        </w:rPr>
        <w:t xml:space="preserve">import </w:t>
      </w:r>
      <w:r w:rsidRPr="006211EE">
        <w:rPr>
          <w:color w:val="EBEBEB"/>
          <w:lang w:val="en-US"/>
        </w:rPr>
        <w:t>preprocessing</w:t>
      </w:r>
      <w:r w:rsidRPr="006211EE">
        <w:rPr>
          <w:color w:val="EBEBEB"/>
          <w:lang w:val="en-US"/>
        </w:rPr>
        <w:br/>
      </w:r>
      <w:r w:rsidRPr="006211EE">
        <w:rPr>
          <w:color w:val="ED864A"/>
          <w:lang w:val="en-US"/>
        </w:rPr>
        <w:t xml:space="preserve">from </w:t>
      </w:r>
      <w:r w:rsidRPr="006211EE">
        <w:rPr>
          <w:color w:val="EBEBEB"/>
          <w:lang w:val="en-US"/>
        </w:rPr>
        <w:t xml:space="preserve">sklearn.decomposition </w:t>
      </w:r>
      <w:r w:rsidRPr="006211EE">
        <w:rPr>
          <w:color w:val="ED864A"/>
          <w:lang w:val="en-US"/>
        </w:rPr>
        <w:t xml:space="preserve">import </w:t>
      </w:r>
      <w:r w:rsidRPr="006211EE">
        <w:rPr>
          <w:color w:val="EBEBEB"/>
          <w:lang w:val="en-US"/>
        </w:rPr>
        <w:t>PCA</w:t>
      </w:r>
      <w:r w:rsidRPr="006211EE">
        <w:rPr>
          <w:color w:val="EBEBEB"/>
          <w:lang w:val="en-US"/>
        </w:rPr>
        <w:br/>
      </w:r>
      <w:r w:rsidRPr="006211EE">
        <w:rPr>
          <w:color w:val="ED864A"/>
          <w:lang w:val="en-US"/>
        </w:rPr>
        <w:t xml:space="preserve">from </w:t>
      </w:r>
      <w:r w:rsidRPr="006211EE">
        <w:rPr>
          <w:color w:val="EBEBEB"/>
          <w:lang w:val="en-US"/>
        </w:rPr>
        <w:t xml:space="preserve">sklearn.cluster </w:t>
      </w:r>
      <w:r w:rsidRPr="006211EE">
        <w:rPr>
          <w:color w:val="ED864A"/>
          <w:lang w:val="en-US"/>
        </w:rPr>
        <w:t xml:space="preserve">import </w:t>
      </w:r>
      <w:r w:rsidRPr="006211EE">
        <w:rPr>
          <w:color w:val="EBEBEB"/>
          <w:lang w:val="en-US"/>
        </w:rPr>
        <w:t>KMeans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MeanShift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AgglomerativeClustering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DBSCAN</w:t>
      </w:r>
      <w:r w:rsidRPr="006211EE">
        <w:rPr>
          <w:color w:val="EBEBEB"/>
          <w:lang w:val="en-US"/>
        </w:rPr>
        <w:br/>
      </w:r>
      <w:r w:rsidRPr="006211EE">
        <w:rPr>
          <w:color w:val="ED864A"/>
          <w:lang w:val="en-US"/>
        </w:rPr>
        <w:t xml:space="preserve">from </w:t>
      </w:r>
      <w:r w:rsidRPr="006211EE">
        <w:rPr>
          <w:color w:val="EBEBEB"/>
          <w:lang w:val="en-US"/>
        </w:rPr>
        <w:t xml:space="preserve">sklearn.metrics </w:t>
      </w:r>
      <w:r w:rsidRPr="006211EE">
        <w:rPr>
          <w:color w:val="ED864A"/>
          <w:lang w:val="en-US"/>
        </w:rPr>
        <w:t xml:space="preserve">import </w:t>
      </w:r>
      <w:r w:rsidRPr="006211EE">
        <w:rPr>
          <w:color w:val="EBEBEB"/>
          <w:lang w:val="en-US"/>
        </w:rPr>
        <w:t>adjusted_rand_score</w:t>
      </w:r>
      <w:r w:rsidRPr="006211EE">
        <w:rPr>
          <w:color w:val="EBEBEB"/>
          <w:lang w:val="en-US"/>
        </w:rPr>
        <w:br/>
      </w:r>
      <w:r w:rsidRPr="006211EE">
        <w:rPr>
          <w:color w:val="ED864A"/>
          <w:lang w:val="en-US"/>
        </w:rPr>
        <w:t xml:space="preserve">from </w:t>
      </w:r>
      <w:r w:rsidRPr="006211EE">
        <w:rPr>
          <w:color w:val="EBEBEB"/>
          <w:lang w:val="en-US"/>
        </w:rPr>
        <w:t xml:space="preserve">prettytable </w:t>
      </w:r>
      <w:r w:rsidRPr="006211EE">
        <w:rPr>
          <w:color w:val="ED864A"/>
          <w:lang w:val="en-US"/>
        </w:rPr>
        <w:t xml:space="preserve">import </w:t>
      </w:r>
      <w:r w:rsidRPr="006211EE">
        <w:rPr>
          <w:color w:val="EBEBEB"/>
          <w:lang w:val="en-US"/>
        </w:rPr>
        <w:t>PrettyTable</w:t>
      </w:r>
      <w:r w:rsidRPr="006211EE">
        <w:rPr>
          <w:color w:val="EBEBEB"/>
          <w:lang w:val="en-US"/>
        </w:rPr>
        <w:br/>
      </w:r>
      <w:r w:rsidRPr="006211EE">
        <w:rPr>
          <w:color w:val="ED864A"/>
          <w:lang w:val="en-US"/>
        </w:rPr>
        <w:t xml:space="preserve">import </w:t>
      </w:r>
      <w:r w:rsidRPr="006211EE">
        <w:rPr>
          <w:color w:val="EBEBEB"/>
          <w:lang w:val="en-US"/>
        </w:rPr>
        <w:t xml:space="preserve">numpy </w:t>
      </w:r>
      <w:r w:rsidRPr="006211EE">
        <w:rPr>
          <w:color w:val="ED864A"/>
          <w:lang w:val="en-US"/>
        </w:rPr>
        <w:t xml:space="preserve">as </w:t>
      </w:r>
      <w:r w:rsidRPr="006211EE">
        <w:rPr>
          <w:color w:val="EBEBEB"/>
          <w:lang w:val="en-US"/>
        </w:rPr>
        <w:t>np</w:t>
      </w:r>
      <w:r w:rsidRPr="006211EE">
        <w:rPr>
          <w:color w:val="EBEBEB"/>
          <w:lang w:val="en-US"/>
        </w:rPr>
        <w:br/>
      </w:r>
      <w:r w:rsidRPr="006211EE">
        <w:rPr>
          <w:color w:val="ED864A"/>
          <w:lang w:val="en-US"/>
        </w:rPr>
        <w:t xml:space="preserve">import </w:t>
      </w:r>
      <w:r w:rsidRPr="006211EE">
        <w:rPr>
          <w:color w:val="EBEBEB"/>
          <w:lang w:val="en-US"/>
        </w:rPr>
        <w:t>time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7EC3E6"/>
          <w:lang w:val="en-US"/>
        </w:rPr>
        <w:t xml:space="preserve"># </w:t>
      </w:r>
      <w:r>
        <w:rPr>
          <w:color w:val="7EC3E6"/>
        </w:rPr>
        <w:t>Импорт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датасета</w:t>
      </w:r>
      <w:r w:rsidRPr="006211EE">
        <w:rPr>
          <w:color w:val="7EC3E6"/>
          <w:lang w:val="en-US"/>
        </w:rPr>
        <w:br/>
      </w:r>
      <w:r w:rsidRPr="006211EE">
        <w:rPr>
          <w:color w:val="EBEBEB"/>
          <w:lang w:val="en-US"/>
        </w:rPr>
        <w:t>wholesale_customers = fetch_ucirepo(</w:t>
      </w:r>
      <w:r w:rsidRPr="006211EE">
        <w:rPr>
          <w:color w:val="AA4926"/>
          <w:lang w:val="en-US"/>
        </w:rPr>
        <w:t>id</w:t>
      </w:r>
      <w:r w:rsidRPr="006211EE">
        <w:rPr>
          <w:color w:val="EBEBEB"/>
          <w:lang w:val="en-US"/>
        </w:rPr>
        <w:t>=</w:t>
      </w:r>
      <w:r w:rsidRPr="006211EE">
        <w:rPr>
          <w:b/>
          <w:bCs/>
          <w:color w:val="33CCFF"/>
          <w:lang w:val="en-US"/>
        </w:rPr>
        <w:t>292</w:t>
      </w:r>
      <w:r w:rsidRPr="006211EE">
        <w:rPr>
          <w:color w:val="EBEBEB"/>
          <w:lang w:val="en-US"/>
        </w:rPr>
        <w:t>)</w:t>
      </w:r>
      <w:r w:rsidRPr="006211EE">
        <w:rPr>
          <w:color w:val="EBEBEB"/>
          <w:lang w:val="en-US"/>
        </w:rPr>
        <w:br/>
        <w:t>x = wholesale_customers.data.features</w:t>
      </w:r>
      <w:r w:rsidRPr="006211EE">
        <w:rPr>
          <w:color w:val="EBEBEB"/>
          <w:lang w:val="en-US"/>
        </w:rPr>
        <w:br/>
        <w:t>y = wholesale_customers.data.targets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7EC3E6"/>
          <w:lang w:val="en-US"/>
        </w:rPr>
        <w:t xml:space="preserve"># </w:t>
      </w:r>
      <w:r>
        <w:rPr>
          <w:color w:val="7EC3E6"/>
        </w:rPr>
        <w:t>Нормализация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датасета</w:t>
      </w:r>
      <w:r w:rsidRPr="006211EE">
        <w:rPr>
          <w:color w:val="7EC3E6"/>
          <w:lang w:val="en-US"/>
        </w:rPr>
        <w:br/>
      </w:r>
      <w:r w:rsidRPr="006211EE">
        <w:rPr>
          <w:color w:val="EBEBEB"/>
          <w:lang w:val="en-US"/>
        </w:rPr>
        <w:t>x_train = np.array(x)</w:t>
      </w:r>
      <w:r w:rsidRPr="006211EE">
        <w:rPr>
          <w:color w:val="EBEBEB"/>
          <w:lang w:val="en-US"/>
        </w:rPr>
        <w:br/>
        <w:t>x_scaled = preprocessing.StandardScaler().fit_transform(x_train)</w:t>
      </w:r>
      <w:r w:rsidRPr="006211EE">
        <w:rPr>
          <w:color w:val="EBEBEB"/>
          <w:lang w:val="en-US"/>
        </w:rPr>
        <w:br/>
        <w:t>y = np.array(y).ravel()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7EC3E6"/>
          <w:lang w:val="en-US"/>
        </w:rPr>
        <w:t xml:space="preserve"># </w:t>
      </w:r>
      <w:r>
        <w:rPr>
          <w:color w:val="7EC3E6"/>
        </w:rPr>
        <w:t>Заполнение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таблицы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собственных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векторов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и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значений</w:t>
      </w:r>
      <w:r w:rsidRPr="006211EE">
        <w:rPr>
          <w:color w:val="7EC3E6"/>
          <w:lang w:val="en-US"/>
        </w:rPr>
        <w:br/>
      </w:r>
      <w:r w:rsidRPr="006211EE">
        <w:rPr>
          <w:color w:val="EBEBEB"/>
          <w:lang w:val="en-US"/>
        </w:rPr>
        <w:t>pca = PCA()</w:t>
      </w:r>
      <w:r w:rsidRPr="006211EE">
        <w:rPr>
          <w:color w:val="EBEBEB"/>
          <w:lang w:val="en-US"/>
        </w:rPr>
        <w:br/>
        <w:t>X = pca.fit_transform(x_scaled)</w:t>
      </w:r>
      <w:r w:rsidRPr="006211EE">
        <w:rPr>
          <w:color w:val="EBEBEB"/>
          <w:lang w:val="en-US"/>
        </w:rPr>
        <w:br/>
        <w:t>eigenvectors = pca.fit_transform(X)</w:t>
      </w:r>
      <w:r w:rsidRPr="006211EE">
        <w:rPr>
          <w:color w:val="EBEBEB"/>
          <w:lang w:val="en-US"/>
        </w:rPr>
        <w:br/>
        <w:t>eigenvalues = pca.explained_variance_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7EC3E6"/>
          <w:lang w:val="en-US"/>
        </w:rPr>
        <w:t xml:space="preserve"># </w:t>
      </w:r>
      <w:r>
        <w:rPr>
          <w:color w:val="7EC3E6"/>
        </w:rPr>
        <w:t>Создание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таблиц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для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представления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результатов</w:t>
      </w:r>
      <w:r w:rsidRPr="006211EE">
        <w:rPr>
          <w:color w:val="7EC3E6"/>
          <w:lang w:val="en-US"/>
        </w:rPr>
        <w:br/>
      </w:r>
      <w:r w:rsidRPr="006211EE">
        <w:rPr>
          <w:color w:val="EBEBEB"/>
          <w:lang w:val="en-US"/>
        </w:rPr>
        <w:t>table_kmeans = PrettyTable()</w:t>
      </w:r>
      <w:r w:rsidRPr="006211EE">
        <w:rPr>
          <w:color w:val="EBEBEB"/>
          <w:lang w:val="en-US"/>
        </w:rPr>
        <w:br/>
        <w:t>table_ms     = PrettyTable()</w:t>
      </w:r>
      <w:r w:rsidRPr="006211EE">
        <w:rPr>
          <w:color w:val="EBEBEB"/>
          <w:lang w:val="en-US"/>
        </w:rPr>
        <w:br/>
        <w:t>table_ac     = PrettyTable()</w:t>
      </w:r>
      <w:r w:rsidRPr="006211EE">
        <w:rPr>
          <w:color w:val="EBEBEB"/>
          <w:lang w:val="en-US"/>
        </w:rPr>
        <w:br/>
        <w:t>table_dbscan = PrettyTable()</w:t>
      </w:r>
      <w:r w:rsidRPr="006211EE">
        <w:rPr>
          <w:color w:val="EBEBEB"/>
          <w:lang w:val="en-US"/>
        </w:rPr>
        <w:br/>
        <w:t>table_best   = PrettyTable()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7EC3E6"/>
          <w:lang w:val="en-US"/>
        </w:rPr>
        <w:t xml:space="preserve"># </w:t>
      </w:r>
      <w:r>
        <w:rPr>
          <w:color w:val="7EC3E6"/>
        </w:rPr>
        <w:t>Добавление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колонок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в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таблицы</w:t>
      </w:r>
      <w:r w:rsidRPr="006211EE">
        <w:rPr>
          <w:color w:val="7EC3E6"/>
          <w:lang w:val="en-US"/>
        </w:rPr>
        <w:br/>
      </w:r>
      <w:r w:rsidRPr="006211EE">
        <w:rPr>
          <w:color w:val="EBEBEB"/>
          <w:lang w:val="en-US"/>
        </w:rPr>
        <w:t>table_kmeans.field_names = [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6211EE">
        <w:rPr>
          <w:color w:val="54B33E"/>
          <w:lang w:val="en-US"/>
        </w:rPr>
        <w:t>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"ARI"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6211EE">
        <w:rPr>
          <w:color w:val="54B33E"/>
          <w:lang w:val="en-US"/>
        </w:rPr>
        <w:t>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выполнения</w:t>
      </w:r>
      <w:r w:rsidRPr="006211EE">
        <w:rPr>
          <w:color w:val="54B33E"/>
          <w:lang w:val="en-US"/>
        </w:rPr>
        <w:t>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"n_clusters"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 xml:space="preserve">"-"          </w:t>
      </w:r>
      <w:r w:rsidRPr="006211EE">
        <w:rPr>
          <w:color w:val="EBEBEB"/>
          <w:lang w:val="en-US"/>
        </w:rPr>
        <w:t>]</w:t>
      </w:r>
      <w:r w:rsidRPr="006211EE">
        <w:rPr>
          <w:color w:val="EBEBEB"/>
          <w:lang w:val="en-US"/>
        </w:rPr>
        <w:br/>
        <w:t>table_ms.field_names     = [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6211EE">
        <w:rPr>
          <w:color w:val="54B33E"/>
          <w:lang w:val="en-US"/>
        </w:rPr>
        <w:t>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"ARI"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6211EE">
        <w:rPr>
          <w:color w:val="54B33E"/>
          <w:lang w:val="en-US"/>
        </w:rPr>
        <w:t>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выполнения</w:t>
      </w:r>
      <w:r w:rsidRPr="006211EE">
        <w:rPr>
          <w:color w:val="54B33E"/>
          <w:lang w:val="en-US"/>
        </w:rPr>
        <w:t>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 xml:space="preserve">"bandwidth" 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 xml:space="preserve">"-"          </w:t>
      </w:r>
      <w:r w:rsidRPr="006211EE">
        <w:rPr>
          <w:color w:val="EBEBEB"/>
          <w:lang w:val="en-US"/>
        </w:rPr>
        <w:t>]</w:t>
      </w:r>
      <w:r w:rsidRPr="006211EE">
        <w:rPr>
          <w:color w:val="EBEBEB"/>
          <w:lang w:val="en-US"/>
        </w:rPr>
        <w:br/>
        <w:t>table_ac.field_names     = [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6211EE">
        <w:rPr>
          <w:color w:val="54B33E"/>
          <w:lang w:val="en-US"/>
        </w:rPr>
        <w:t>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"ARI"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6211EE">
        <w:rPr>
          <w:color w:val="54B33E"/>
          <w:lang w:val="en-US"/>
        </w:rPr>
        <w:t>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выполнения</w:t>
      </w:r>
      <w:r w:rsidRPr="006211EE">
        <w:rPr>
          <w:color w:val="54B33E"/>
          <w:lang w:val="en-US"/>
        </w:rPr>
        <w:t>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"n_clusters"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 xml:space="preserve">"-"          </w:t>
      </w:r>
      <w:r w:rsidRPr="006211EE">
        <w:rPr>
          <w:color w:val="EBEBEB"/>
          <w:lang w:val="en-US"/>
        </w:rPr>
        <w:t>]</w:t>
      </w:r>
      <w:r w:rsidRPr="006211EE">
        <w:rPr>
          <w:color w:val="EBEBEB"/>
          <w:lang w:val="en-US"/>
        </w:rPr>
        <w:br/>
        <w:t>table_dbscan.field_names = [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6211EE">
        <w:rPr>
          <w:color w:val="54B33E"/>
          <w:lang w:val="en-US"/>
        </w:rPr>
        <w:t>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"ARI"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6211EE">
        <w:rPr>
          <w:color w:val="54B33E"/>
          <w:lang w:val="en-US"/>
        </w:rPr>
        <w:t>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выполнения</w:t>
      </w:r>
      <w:r w:rsidRPr="006211EE">
        <w:rPr>
          <w:color w:val="54B33E"/>
          <w:lang w:val="en-US"/>
        </w:rPr>
        <w:t>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 xml:space="preserve">"eps"       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'min_samples'</w:t>
      </w:r>
      <w:r w:rsidRPr="006211EE">
        <w:rPr>
          <w:color w:val="EBEBEB"/>
          <w:lang w:val="en-US"/>
        </w:rPr>
        <w:t>]</w:t>
      </w:r>
      <w:r w:rsidRPr="006211EE">
        <w:rPr>
          <w:color w:val="EBEBEB"/>
          <w:lang w:val="en-US"/>
        </w:rPr>
        <w:br/>
        <w:t>table_best.field_names   = [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6211EE">
        <w:rPr>
          <w:color w:val="54B33E"/>
          <w:lang w:val="en-US"/>
        </w:rPr>
        <w:t>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"ARI"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6211EE">
        <w:rPr>
          <w:color w:val="54B33E"/>
          <w:lang w:val="en-US"/>
        </w:rPr>
        <w:t>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выполнения</w:t>
      </w:r>
      <w:r w:rsidRPr="006211EE">
        <w:rPr>
          <w:color w:val="54B33E"/>
          <w:lang w:val="en-US"/>
        </w:rPr>
        <w:t>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Параметр</w:t>
      </w:r>
      <w:r w:rsidRPr="006211EE">
        <w:rPr>
          <w:color w:val="54B33E"/>
          <w:lang w:val="en-US"/>
        </w:rPr>
        <w:t xml:space="preserve"> 1"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Параметр</w:t>
      </w:r>
      <w:r w:rsidRPr="006211EE">
        <w:rPr>
          <w:color w:val="54B33E"/>
          <w:lang w:val="en-US"/>
        </w:rPr>
        <w:t xml:space="preserve"> 2" </w:t>
      </w:r>
      <w:r w:rsidRPr="006211EE">
        <w:rPr>
          <w:color w:val="EBEBEB"/>
          <w:lang w:val="en-US"/>
        </w:rPr>
        <w:t>]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7EC3E6"/>
          <w:lang w:val="en-US"/>
        </w:rPr>
        <w:t xml:space="preserve"># </w:t>
      </w:r>
      <w:r>
        <w:rPr>
          <w:color w:val="7EC3E6"/>
        </w:rPr>
        <w:t>Создание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массивов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для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поиска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лучших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результатов</w:t>
      </w:r>
      <w:r w:rsidRPr="006211EE">
        <w:rPr>
          <w:color w:val="7EC3E6"/>
          <w:lang w:val="en-US"/>
        </w:rPr>
        <w:br/>
      </w:r>
      <w:r w:rsidRPr="006211EE">
        <w:rPr>
          <w:color w:val="EBEBEB"/>
          <w:lang w:val="en-US"/>
        </w:rPr>
        <w:t>best_kmeans = [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""</w:t>
      </w:r>
      <w:r w:rsidRPr="006211EE">
        <w:rPr>
          <w:color w:val="EBEBEB"/>
          <w:lang w:val="en-US"/>
        </w:rPr>
        <w:t>]</w:t>
      </w:r>
      <w:r w:rsidRPr="006211EE">
        <w:rPr>
          <w:color w:val="EBEBEB"/>
          <w:lang w:val="en-US"/>
        </w:rPr>
        <w:br/>
        <w:t>best_ms     = [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""</w:t>
      </w:r>
      <w:r w:rsidRPr="006211EE">
        <w:rPr>
          <w:color w:val="EBEBEB"/>
          <w:lang w:val="en-US"/>
        </w:rPr>
        <w:t>]</w:t>
      </w:r>
      <w:r w:rsidRPr="006211EE">
        <w:rPr>
          <w:color w:val="EBEBEB"/>
          <w:lang w:val="en-US"/>
        </w:rPr>
        <w:br/>
        <w:t>best_ac     = [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""</w:t>
      </w:r>
      <w:r w:rsidRPr="006211EE">
        <w:rPr>
          <w:color w:val="EBEBEB"/>
          <w:lang w:val="en-US"/>
        </w:rPr>
        <w:t>]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lastRenderedPageBreak/>
        <w:t>best_dbscan = [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""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""</w:t>
      </w:r>
      <w:r w:rsidRPr="006211EE">
        <w:rPr>
          <w:color w:val="EBEBEB"/>
          <w:lang w:val="en-US"/>
        </w:rPr>
        <w:t>]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D864A"/>
          <w:lang w:val="en-US"/>
        </w:rPr>
        <w:t xml:space="preserve">def </w:t>
      </w:r>
      <w:r w:rsidRPr="006211EE">
        <w:rPr>
          <w:color w:val="FFCF40"/>
          <w:lang w:val="en-US"/>
        </w:rPr>
        <w:t xml:space="preserve">search_for_best_results </w:t>
      </w:r>
      <w:r w:rsidRPr="006211EE">
        <w:rPr>
          <w:color w:val="EBEBEB"/>
          <w:lang w:val="en-US"/>
        </w:rPr>
        <w:t>(</w:t>
      </w:r>
      <w:r w:rsidRPr="006211EE">
        <w:rPr>
          <w:color w:val="FFFFFF"/>
          <w:lang w:val="en-US"/>
        </w:rPr>
        <w:t>table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best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dimension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ari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accuracy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period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parameter_1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parameter_2</w:t>
      </w:r>
      <w:r w:rsidRPr="006211EE">
        <w:rPr>
          <w:color w:val="EBEBEB"/>
          <w:lang w:val="en-US"/>
        </w:rPr>
        <w:t>):</w:t>
      </w:r>
      <w:r w:rsidRPr="006211EE">
        <w:rPr>
          <w:color w:val="EBEBEB"/>
          <w:lang w:val="en-US"/>
        </w:rPr>
        <w:br/>
        <w:t xml:space="preserve">    </w:t>
      </w:r>
      <w:r w:rsidRPr="006211EE">
        <w:rPr>
          <w:color w:val="ED864A"/>
          <w:lang w:val="en-US"/>
        </w:rPr>
        <w:t xml:space="preserve">if </w:t>
      </w:r>
      <w:r w:rsidRPr="006211EE">
        <w:rPr>
          <w:color w:val="EBEBEB"/>
          <w:lang w:val="en-US"/>
        </w:rPr>
        <w:t>(</w:t>
      </w:r>
      <w:r w:rsidRPr="006211EE">
        <w:rPr>
          <w:color w:val="FFFFFF"/>
          <w:lang w:val="en-US"/>
        </w:rPr>
        <w:t>best</w:t>
      </w:r>
      <w:r w:rsidRPr="006211EE">
        <w:rPr>
          <w:color w:val="EBEBEB"/>
          <w:lang w:val="en-US"/>
        </w:rPr>
        <w:t>[</w:t>
      </w:r>
      <w:r w:rsidRPr="006211EE">
        <w:rPr>
          <w:b/>
          <w:bCs/>
          <w:color w:val="33CCFF"/>
          <w:lang w:val="en-US"/>
        </w:rPr>
        <w:t>1</w:t>
      </w:r>
      <w:r w:rsidRPr="006211EE">
        <w:rPr>
          <w:color w:val="EBEBEB"/>
          <w:lang w:val="en-US"/>
        </w:rPr>
        <w:t xml:space="preserve">] &lt; </w:t>
      </w:r>
      <w:r w:rsidRPr="006211EE">
        <w:rPr>
          <w:color w:val="FFFFFF"/>
          <w:lang w:val="en-US"/>
        </w:rPr>
        <w:t>ari</w:t>
      </w:r>
      <w:r w:rsidRPr="006211EE">
        <w:rPr>
          <w:color w:val="EBEBEB"/>
          <w:lang w:val="en-US"/>
        </w:rPr>
        <w:t xml:space="preserve">) </w:t>
      </w:r>
      <w:r w:rsidRPr="006211EE">
        <w:rPr>
          <w:color w:val="ED864A"/>
          <w:lang w:val="en-US"/>
        </w:rPr>
        <w:t xml:space="preserve">or </w:t>
      </w:r>
      <w:r w:rsidRPr="006211EE">
        <w:rPr>
          <w:color w:val="EBEBEB"/>
          <w:lang w:val="en-US"/>
        </w:rPr>
        <w:t>(</w:t>
      </w:r>
      <w:r w:rsidRPr="006211EE">
        <w:rPr>
          <w:color w:val="FFFFFF"/>
          <w:lang w:val="en-US"/>
        </w:rPr>
        <w:t>best</w:t>
      </w:r>
      <w:r w:rsidRPr="006211EE">
        <w:rPr>
          <w:color w:val="EBEBEB"/>
          <w:lang w:val="en-US"/>
        </w:rPr>
        <w:t>[</w:t>
      </w:r>
      <w:r w:rsidRPr="006211EE">
        <w:rPr>
          <w:b/>
          <w:bCs/>
          <w:color w:val="33CCFF"/>
          <w:lang w:val="en-US"/>
        </w:rPr>
        <w:t>1</w:t>
      </w:r>
      <w:r w:rsidRPr="006211EE">
        <w:rPr>
          <w:color w:val="EBEBEB"/>
          <w:lang w:val="en-US"/>
        </w:rPr>
        <w:t xml:space="preserve">] == </w:t>
      </w:r>
      <w:r w:rsidRPr="006211EE">
        <w:rPr>
          <w:color w:val="FFFFFF"/>
          <w:lang w:val="en-US"/>
        </w:rPr>
        <w:t xml:space="preserve">ari </w:t>
      </w:r>
      <w:r w:rsidRPr="006211EE">
        <w:rPr>
          <w:color w:val="ED864A"/>
          <w:lang w:val="en-US"/>
        </w:rPr>
        <w:t xml:space="preserve">and </w:t>
      </w:r>
      <w:r w:rsidRPr="006211EE">
        <w:rPr>
          <w:color w:val="FFFFFF"/>
          <w:lang w:val="en-US"/>
        </w:rPr>
        <w:t>best</w:t>
      </w:r>
      <w:r w:rsidRPr="006211EE">
        <w:rPr>
          <w:color w:val="EBEBEB"/>
          <w:lang w:val="en-US"/>
        </w:rPr>
        <w:t>[</w:t>
      </w:r>
      <w:r w:rsidRPr="006211EE">
        <w:rPr>
          <w:b/>
          <w:bCs/>
          <w:color w:val="33CCFF"/>
          <w:lang w:val="en-US"/>
        </w:rPr>
        <w:t>3</w:t>
      </w:r>
      <w:r w:rsidRPr="006211EE">
        <w:rPr>
          <w:color w:val="EBEBEB"/>
          <w:lang w:val="en-US"/>
        </w:rPr>
        <w:t xml:space="preserve">] &gt; </w:t>
      </w:r>
      <w:r w:rsidRPr="006211EE">
        <w:rPr>
          <w:color w:val="FFFFFF"/>
          <w:lang w:val="en-US"/>
        </w:rPr>
        <w:t>period</w:t>
      </w:r>
      <w:r w:rsidRPr="006211EE">
        <w:rPr>
          <w:color w:val="EBEBEB"/>
          <w:lang w:val="en-US"/>
        </w:rPr>
        <w:t>):</w:t>
      </w:r>
      <w:r w:rsidRPr="006211EE">
        <w:rPr>
          <w:color w:val="EBEBEB"/>
          <w:lang w:val="en-US"/>
        </w:rPr>
        <w:br/>
        <w:t xml:space="preserve">        </w:t>
      </w:r>
      <w:r w:rsidRPr="006211EE">
        <w:rPr>
          <w:color w:val="FFFFFF"/>
          <w:lang w:val="en-US"/>
        </w:rPr>
        <w:t>best</w:t>
      </w:r>
      <w:r w:rsidRPr="006211EE">
        <w:rPr>
          <w:color w:val="EBEBEB"/>
          <w:lang w:val="en-US"/>
        </w:rPr>
        <w:t>[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color w:val="EBEBEB"/>
          <w:lang w:val="en-US"/>
        </w:rPr>
        <w:t xml:space="preserve">] = </w:t>
      </w:r>
      <w:r w:rsidRPr="006211EE">
        <w:rPr>
          <w:color w:val="FFFFFF"/>
          <w:lang w:val="en-US"/>
        </w:rPr>
        <w:t>dimension</w:t>
      </w:r>
      <w:r w:rsidRPr="006211EE">
        <w:rPr>
          <w:color w:val="FFFFFF"/>
          <w:lang w:val="en-US"/>
        </w:rPr>
        <w:br/>
        <w:t xml:space="preserve">        best</w:t>
      </w:r>
      <w:r w:rsidRPr="006211EE">
        <w:rPr>
          <w:color w:val="EBEBEB"/>
          <w:lang w:val="en-US"/>
        </w:rPr>
        <w:t>[</w:t>
      </w:r>
      <w:r w:rsidRPr="006211EE">
        <w:rPr>
          <w:b/>
          <w:bCs/>
          <w:color w:val="33CCFF"/>
          <w:lang w:val="en-US"/>
        </w:rPr>
        <w:t>1</w:t>
      </w:r>
      <w:r w:rsidRPr="006211EE">
        <w:rPr>
          <w:color w:val="EBEBEB"/>
          <w:lang w:val="en-US"/>
        </w:rPr>
        <w:t xml:space="preserve">] = </w:t>
      </w:r>
      <w:r w:rsidRPr="006211EE">
        <w:rPr>
          <w:color w:val="FFFFFF"/>
          <w:lang w:val="en-US"/>
        </w:rPr>
        <w:t>ari</w:t>
      </w:r>
      <w:r w:rsidRPr="006211EE">
        <w:rPr>
          <w:color w:val="FFFFFF"/>
          <w:lang w:val="en-US"/>
        </w:rPr>
        <w:br/>
        <w:t xml:space="preserve">        best</w:t>
      </w:r>
      <w:r w:rsidRPr="006211EE">
        <w:rPr>
          <w:color w:val="EBEBEB"/>
          <w:lang w:val="en-US"/>
        </w:rPr>
        <w:t>[</w:t>
      </w:r>
      <w:r w:rsidRPr="006211EE">
        <w:rPr>
          <w:b/>
          <w:bCs/>
          <w:color w:val="33CCFF"/>
          <w:lang w:val="en-US"/>
        </w:rPr>
        <w:t>2</w:t>
      </w:r>
      <w:r w:rsidRPr="006211EE">
        <w:rPr>
          <w:color w:val="EBEBEB"/>
          <w:lang w:val="en-US"/>
        </w:rPr>
        <w:t xml:space="preserve">] = </w:t>
      </w:r>
      <w:r w:rsidRPr="006211EE">
        <w:rPr>
          <w:color w:val="FFFFFF"/>
          <w:lang w:val="en-US"/>
        </w:rPr>
        <w:t>accuracy</w:t>
      </w:r>
      <w:r w:rsidRPr="006211EE">
        <w:rPr>
          <w:color w:val="FFFFFF"/>
          <w:lang w:val="en-US"/>
        </w:rPr>
        <w:br/>
        <w:t xml:space="preserve">        best</w:t>
      </w:r>
      <w:r w:rsidRPr="006211EE">
        <w:rPr>
          <w:color w:val="EBEBEB"/>
          <w:lang w:val="en-US"/>
        </w:rPr>
        <w:t>[</w:t>
      </w:r>
      <w:r w:rsidRPr="006211EE">
        <w:rPr>
          <w:b/>
          <w:bCs/>
          <w:color w:val="33CCFF"/>
          <w:lang w:val="en-US"/>
        </w:rPr>
        <w:t>3</w:t>
      </w:r>
      <w:r w:rsidRPr="006211EE">
        <w:rPr>
          <w:color w:val="EBEBEB"/>
          <w:lang w:val="en-US"/>
        </w:rPr>
        <w:t xml:space="preserve">] = </w:t>
      </w:r>
      <w:r w:rsidRPr="006211EE">
        <w:rPr>
          <w:color w:val="FFFFFF"/>
          <w:lang w:val="en-US"/>
        </w:rPr>
        <w:t>period</w:t>
      </w:r>
      <w:r w:rsidRPr="006211EE">
        <w:rPr>
          <w:color w:val="FFFFFF"/>
          <w:lang w:val="en-US"/>
        </w:rPr>
        <w:br/>
        <w:t xml:space="preserve">        best</w:t>
      </w:r>
      <w:r w:rsidRPr="006211EE">
        <w:rPr>
          <w:color w:val="EBEBEB"/>
          <w:lang w:val="en-US"/>
        </w:rPr>
        <w:t>[</w:t>
      </w:r>
      <w:r w:rsidRPr="006211EE">
        <w:rPr>
          <w:b/>
          <w:bCs/>
          <w:color w:val="33CCFF"/>
          <w:lang w:val="en-US"/>
        </w:rPr>
        <w:t>4</w:t>
      </w:r>
      <w:r w:rsidRPr="006211EE">
        <w:rPr>
          <w:color w:val="EBEBEB"/>
          <w:lang w:val="en-US"/>
        </w:rPr>
        <w:t xml:space="preserve">] = </w:t>
      </w:r>
      <w:r w:rsidRPr="006211EE">
        <w:rPr>
          <w:color w:val="FFFFFF"/>
          <w:lang w:val="en-US"/>
        </w:rPr>
        <w:t>parameter_1</w:t>
      </w:r>
      <w:r w:rsidRPr="006211EE">
        <w:rPr>
          <w:color w:val="FFFFFF"/>
          <w:lang w:val="en-US"/>
        </w:rPr>
        <w:br/>
        <w:t xml:space="preserve">        best</w:t>
      </w:r>
      <w:r w:rsidRPr="006211EE">
        <w:rPr>
          <w:color w:val="EBEBEB"/>
          <w:lang w:val="en-US"/>
        </w:rPr>
        <w:t>[</w:t>
      </w:r>
      <w:r w:rsidRPr="006211EE">
        <w:rPr>
          <w:b/>
          <w:bCs/>
          <w:color w:val="33CCFF"/>
          <w:lang w:val="en-US"/>
        </w:rPr>
        <w:t>5</w:t>
      </w:r>
      <w:r w:rsidRPr="006211EE">
        <w:rPr>
          <w:color w:val="EBEBEB"/>
          <w:lang w:val="en-US"/>
        </w:rPr>
        <w:t xml:space="preserve">] = </w:t>
      </w:r>
      <w:r w:rsidRPr="006211EE">
        <w:rPr>
          <w:color w:val="FFFFFF"/>
          <w:lang w:val="en-US"/>
        </w:rPr>
        <w:t>parameter_2</w:t>
      </w:r>
      <w:r w:rsidRPr="006211EE">
        <w:rPr>
          <w:color w:val="FFFFFF"/>
          <w:lang w:val="en-US"/>
        </w:rPr>
        <w:br/>
      </w:r>
      <w:r w:rsidRPr="006211EE">
        <w:rPr>
          <w:color w:val="FFFFFF"/>
          <w:lang w:val="en-US"/>
        </w:rPr>
        <w:br/>
        <w:t xml:space="preserve">        table</w:t>
      </w:r>
      <w:r w:rsidRPr="006211EE">
        <w:rPr>
          <w:color w:val="EBEBEB"/>
          <w:lang w:val="en-US"/>
        </w:rPr>
        <w:t>.add_row([</w:t>
      </w:r>
      <w:r w:rsidRPr="006211EE">
        <w:rPr>
          <w:color w:val="FFFFFF"/>
          <w:lang w:val="en-US"/>
        </w:rPr>
        <w:t>dimension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ari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accuracy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period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parameter_1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parameter_2</w:t>
      </w:r>
      <w:r w:rsidRPr="006211EE">
        <w:rPr>
          <w:color w:val="EBEBEB"/>
          <w:lang w:val="en-US"/>
        </w:rPr>
        <w:t>])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D864A"/>
          <w:lang w:val="en-US"/>
        </w:rPr>
        <w:t xml:space="preserve">def </w:t>
      </w:r>
      <w:r w:rsidRPr="006211EE">
        <w:rPr>
          <w:color w:val="FFCF40"/>
          <w:lang w:val="en-US"/>
        </w:rPr>
        <w:t>definition_of_accuracy</w:t>
      </w:r>
      <w:r w:rsidRPr="006211EE">
        <w:rPr>
          <w:color w:val="EBEBEB"/>
          <w:lang w:val="en-US"/>
        </w:rPr>
        <w:t>(</w:t>
      </w:r>
      <w:r w:rsidRPr="006211EE">
        <w:rPr>
          <w:color w:val="FFFFFF"/>
          <w:lang w:val="en-US"/>
        </w:rPr>
        <w:t>true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predict</w:t>
      </w:r>
      <w:r w:rsidRPr="006211EE">
        <w:rPr>
          <w:color w:val="EBEBEB"/>
          <w:lang w:val="en-US"/>
        </w:rPr>
        <w:t>):</w:t>
      </w:r>
      <w:r w:rsidRPr="006211EE">
        <w:rPr>
          <w:color w:val="EBEBEB"/>
          <w:lang w:val="en-US"/>
        </w:rPr>
        <w:br/>
        <w:t xml:space="preserve">    </w:t>
      </w:r>
      <w:r w:rsidRPr="006211EE">
        <w:rPr>
          <w:color w:val="FFFFFF"/>
          <w:lang w:val="en-US"/>
        </w:rPr>
        <w:t xml:space="preserve">count </w:t>
      </w:r>
      <w:r w:rsidRPr="006211EE">
        <w:rPr>
          <w:color w:val="EBEBEB"/>
          <w:lang w:val="en-US"/>
        </w:rPr>
        <w:t xml:space="preserve">= 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b/>
          <w:bCs/>
          <w:color w:val="33CCFF"/>
          <w:lang w:val="en-US"/>
        </w:rPr>
        <w:br/>
      </w:r>
      <w:r w:rsidRPr="006211EE">
        <w:rPr>
          <w:b/>
          <w:bCs/>
          <w:color w:val="33CCFF"/>
          <w:lang w:val="en-US"/>
        </w:rPr>
        <w:br/>
        <w:t xml:space="preserve">    </w:t>
      </w:r>
      <w:r w:rsidRPr="006211EE">
        <w:rPr>
          <w:color w:val="ED864A"/>
          <w:lang w:val="en-US"/>
        </w:rPr>
        <w:t xml:space="preserve">for </w:t>
      </w:r>
      <w:r w:rsidRPr="006211EE">
        <w:rPr>
          <w:color w:val="FFFFFF"/>
          <w:lang w:val="en-US"/>
        </w:rPr>
        <w:t xml:space="preserve">i </w:t>
      </w:r>
      <w:r w:rsidRPr="006211EE">
        <w:rPr>
          <w:color w:val="ED864A"/>
          <w:lang w:val="en-US"/>
        </w:rPr>
        <w:t xml:space="preserve">in </w:t>
      </w:r>
      <w:r w:rsidRPr="006211EE">
        <w:rPr>
          <w:color w:val="8888C6"/>
          <w:lang w:val="en-US"/>
        </w:rPr>
        <w:t>range</w:t>
      </w:r>
      <w:r w:rsidRPr="006211EE">
        <w:rPr>
          <w:color w:val="EBEBEB"/>
          <w:lang w:val="en-US"/>
        </w:rPr>
        <w:t>(</w:t>
      </w:r>
      <w:r w:rsidRPr="006211EE">
        <w:rPr>
          <w:color w:val="8888C6"/>
          <w:lang w:val="en-US"/>
        </w:rPr>
        <w:t>len</w:t>
      </w:r>
      <w:r w:rsidRPr="006211EE">
        <w:rPr>
          <w:color w:val="EBEBEB"/>
          <w:lang w:val="en-US"/>
        </w:rPr>
        <w:t>(</w:t>
      </w:r>
      <w:r w:rsidRPr="006211EE">
        <w:rPr>
          <w:color w:val="FFFFFF"/>
          <w:lang w:val="en-US"/>
        </w:rPr>
        <w:t>true</w:t>
      </w:r>
      <w:r w:rsidRPr="006211EE">
        <w:rPr>
          <w:color w:val="EBEBEB"/>
          <w:lang w:val="en-US"/>
        </w:rPr>
        <w:t>)):</w:t>
      </w:r>
      <w:r w:rsidRPr="006211EE">
        <w:rPr>
          <w:color w:val="EBEBEB"/>
          <w:lang w:val="en-US"/>
        </w:rPr>
        <w:br/>
        <w:t xml:space="preserve">        </w:t>
      </w:r>
      <w:r w:rsidRPr="006211EE">
        <w:rPr>
          <w:color w:val="ED864A"/>
          <w:lang w:val="en-US"/>
        </w:rPr>
        <w:t xml:space="preserve">if </w:t>
      </w:r>
      <w:r w:rsidRPr="006211EE">
        <w:rPr>
          <w:color w:val="FFFFFF"/>
          <w:lang w:val="en-US"/>
        </w:rPr>
        <w:t>true</w:t>
      </w:r>
      <w:r w:rsidRPr="006211EE">
        <w:rPr>
          <w:color w:val="EBEBEB"/>
          <w:lang w:val="en-US"/>
        </w:rPr>
        <w:t>[</w:t>
      </w:r>
      <w:r w:rsidRPr="006211EE">
        <w:rPr>
          <w:color w:val="FFFFFF"/>
          <w:lang w:val="en-US"/>
        </w:rPr>
        <w:t>i</w:t>
      </w:r>
      <w:r w:rsidRPr="006211EE">
        <w:rPr>
          <w:color w:val="EBEBEB"/>
          <w:lang w:val="en-US"/>
        </w:rPr>
        <w:t xml:space="preserve">] == </w:t>
      </w:r>
      <w:r w:rsidRPr="006211EE">
        <w:rPr>
          <w:color w:val="FFFFFF"/>
          <w:lang w:val="en-US"/>
        </w:rPr>
        <w:t>predict</w:t>
      </w:r>
      <w:r w:rsidRPr="006211EE">
        <w:rPr>
          <w:color w:val="EBEBEB"/>
          <w:lang w:val="en-US"/>
        </w:rPr>
        <w:t>[</w:t>
      </w:r>
      <w:r w:rsidRPr="006211EE">
        <w:rPr>
          <w:color w:val="FFFFFF"/>
          <w:lang w:val="en-US"/>
        </w:rPr>
        <w:t>i</w:t>
      </w:r>
      <w:r w:rsidRPr="006211EE">
        <w:rPr>
          <w:color w:val="EBEBEB"/>
          <w:lang w:val="en-US"/>
        </w:rPr>
        <w:t>]:</w:t>
      </w:r>
      <w:r w:rsidRPr="006211EE">
        <w:rPr>
          <w:color w:val="EBEBEB"/>
          <w:lang w:val="en-US"/>
        </w:rPr>
        <w:br/>
        <w:t xml:space="preserve">            </w:t>
      </w:r>
      <w:r w:rsidRPr="006211EE">
        <w:rPr>
          <w:color w:val="FFFFFF"/>
          <w:lang w:val="en-US"/>
        </w:rPr>
        <w:t xml:space="preserve">count </w:t>
      </w:r>
      <w:r w:rsidRPr="006211EE">
        <w:rPr>
          <w:color w:val="EBEBEB"/>
          <w:lang w:val="en-US"/>
        </w:rPr>
        <w:t xml:space="preserve">+= </w:t>
      </w:r>
      <w:r w:rsidRPr="006211EE">
        <w:rPr>
          <w:b/>
          <w:bCs/>
          <w:color w:val="33CCFF"/>
          <w:lang w:val="en-US"/>
        </w:rPr>
        <w:t>1</w:t>
      </w:r>
      <w:r w:rsidRPr="006211EE">
        <w:rPr>
          <w:b/>
          <w:bCs/>
          <w:color w:val="33CCFF"/>
          <w:lang w:val="en-US"/>
        </w:rPr>
        <w:br/>
      </w:r>
      <w:r w:rsidRPr="006211EE">
        <w:rPr>
          <w:b/>
          <w:bCs/>
          <w:color w:val="33CCFF"/>
          <w:lang w:val="en-US"/>
        </w:rPr>
        <w:br/>
        <w:t xml:space="preserve">    </w:t>
      </w:r>
      <w:r w:rsidRPr="006211EE">
        <w:rPr>
          <w:color w:val="ED864A"/>
          <w:lang w:val="en-US"/>
        </w:rPr>
        <w:t xml:space="preserve">return </w:t>
      </w:r>
      <w:r w:rsidRPr="006211EE">
        <w:rPr>
          <w:color w:val="FFFFFF"/>
          <w:lang w:val="en-US"/>
        </w:rPr>
        <w:t xml:space="preserve">count </w:t>
      </w:r>
      <w:r w:rsidRPr="006211EE">
        <w:rPr>
          <w:color w:val="EBEBEB"/>
          <w:lang w:val="en-US"/>
        </w:rPr>
        <w:t xml:space="preserve">/ </w:t>
      </w:r>
      <w:r w:rsidRPr="006211EE">
        <w:rPr>
          <w:color w:val="8888C6"/>
          <w:lang w:val="en-US"/>
        </w:rPr>
        <w:t>len</w:t>
      </w:r>
      <w:r w:rsidRPr="006211EE">
        <w:rPr>
          <w:color w:val="EBEBEB"/>
          <w:lang w:val="en-US"/>
        </w:rPr>
        <w:t>(</w:t>
      </w:r>
      <w:r w:rsidRPr="006211EE">
        <w:rPr>
          <w:color w:val="FFFFFF"/>
          <w:lang w:val="en-US"/>
        </w:rPr>
        <w:t>true</w:t>
      </w:r>
      <w:r w:rsidRPr="006211EE">
        <w:rPr>
          <w:color w:val="EBEBEB"/>
          <w:lang w:val="en-US"/>
        </w:rPr>
        <w:t>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D864A"/>
          <w:lang w:val="en-US"/>
        </w:rPr>
        <w:t xml:space="preserve">def </w:t>
      </w:r>
      <w:r w:rsidRPr="006211EE">
        <w:rPr>
          <w:color w:val="FFCF40"/>
          <w:lang w:val="en-US"/>
        </w:rPr>
        <w:t>table_best_formation</w:t>
      </w:r>
      <w:r w:rsidRPr="006211EE">
        <w:rPr>
          <w:color w:val="EBEBEB"/>
          <w:lang w:val="en-US"/>
        </w:rPr>
        <w:t>(</w:t>
      </w:r>
      <w:r w:rsidRPr="006211EE">
        <w:rPr>
          <w:color w:val="FFFFFF"/>
          <w:lang w:val="en-US"/>
        </w:rPr>
        <w:t>table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best</w:t>
      </w:r>
      <w:r w:rsidRPr="006211EE">
        <w:rPr>
          <w:color w:val="EBEBEB"/>
          <w:lang w:val="en-US"/>
        </w:rPr>
        <w:t>):</w:t>
      </w:r>
      <w:r w:rsidRPr="006211EE">
        <w:rPr>
          <w:color w:val="EBEBEB"/>
          <w:lang w:val="en-US"/>
        </w:rPr>
        <w:br/>
        <w:t xml:space="preserve">    </w:t>
      </w:r>
      <w:r w:rsidRPr="006211EE">
        <w:rPr>
          <w:color w:val="FFFFFF"/>
          <w:lang w:val="en-US"/>
        </w:rPr>
        <w:t>table</w:t>
      </w:r>
      <w:r w:rsidRPr="006211EE">
        <w:rPr>
          <w:color w:val="EBEBEB"/>
          <w:lang w:val="en-US"/>
        </w:rPr>
        <w:t>.add_row([</w:t>
      </w:r>
      <w:r w:rsidRPr="006211EE">
        <w:rPr>
          <w:color w:val="FFFFFF"/>
          <w:lang w:val="en-US"/>
        </w:rPr>
        <w:t>best</w:t>
      </w:r>
      <w:r w:rsidRPr="006211EE">
        <w:rPr>
          <w:color w:val="EBEBEB"/>
          <w:lang w:val="en-US"/>
        </w:rPr>
        <w:t>[</w:t>
      </w:r>
      <w:r w:rsidRPr="006211EE">
        <w:rPr>
          <w:b/>
          <w:bCs/>
          <w:color w:val="33CCFF"/>
          <w:lang w:val="en-US"/>
        </w:rPr>
        <w:t>0</w:t>
      </w:r>
      <w:r w:rsidRPr="006211EE">
        <w:rPr>
          <w:color w:val="EBEBEB"/>
          <w:lang w:val="en-US"/>
        </w:rPr>
        <w:t>]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best</w:t>
      </w:r>
      <w:r w:rsidRPr="006211EE">
        <w:rPr>
          <w:color w:val="EBEBEB"/>
          <w:lang w:val="en-US"/>
        </w:rPr>
        <w:t>[</w:t>
      </w:r>
      <w:r w:rsidRPr="006211EE">
        <w:rPr>
          <w:b/>
          <w:bCs/>
          <w:color w:val="33CCFF"/>
          <w:lang w:val="en-US"/>
        </w:rPr>
        <w:t>1</w:t>
      </w:r>
      <w:r w:rsidRPr="006211EE">
        <w:rPr>
          <w:color w:val="EBEBEB"/>
          <w:lang w:val="en-US"/>
        </w:rPr>
        <w:t>]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best</w:t>
      </w:r>
      <w:r w:rsidRPr="006211EE">
        <w:rPr>
          <w:color w:val="EBEBEB"/>
          <w:lang w:val="en-US"/>
        </w:rPr>
        <w:t>[</w:t>
      </w:r>
      <w:r w:rsidRPr="006211EE">
        <w:rPr>
          <w:b/>
          <w:bCs/>
          <w:color w:val="33CCFF"/>
          <w:lang w:val="en-US"/>
        </w:rPr>
        <w:t>2</w:t>
      </w:r>
      <w:r w:rsidRPr="006211EE">
        <w:rPr>
          <w:color w:val="EBEBEB"/>
          <w:lang w:val="en-US"/>
        </w:rPr>
        <w:t>]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best</w:t>
      </w:r>
      <w:r w:rsidRPr="006211EE">
        <w:rPr>
          <w:color w:val="EBEBEB"/>
          <w:lang w:val="en-US"/>
        </w:rPr>
        <w:t>[</w:t>
      </w:r>
      <w:r w:rsidRPr="006211EE">
        <w:rPr>
          <w:b/>
          <w:bCs/>
          <w:color w:val="33CCFF"/>
          <w:lang w:val="en-US"/>
        </w:rPr>
        <w:t>3</w:t>
      </w:r>
      <w:r w:rsidRPr="006211EE">
        <w:rPr>
          <w:color w:val="EBEBEB"/>
          <w:lang w:val="en-US"/>
        </w:rPr>
        <w:t>]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best</w:t>
      </w:r>
      <w:r w:rsidRPr="006211EE">
        <w:rPr>
          <w:color w:val="EBEBEB"/>
          <w:lang w:val="en-US"/>
        </w:rPr>
        <w:t>[</w:t>
      </w:r>
      <w:r w:rsidRPr="006211EE">
        <w:rPr>
          <w:b/>
          <w:bCs/>
          <w:color w:val="33CCFF"/>
          <w:lang w:val="en-US"/>
        </w:rPr>
        <w:t>4</w:t>
      </w:r>
      <w:r w:rsidRPr="006211EE">
        <w:rPr>
          <w:color w:val="EBEBEB"/>
          <w:lang w:val="en-US"/>
        </w:rPr>
        <w:t>]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FFFFFF"/>
          <w:lang w:val="en-US"/>
        </w:rPr>
        <w:t>best</w:t>
      </w:r>
      <w:r w:rsidRPr="006211EE">
        <w:rPr>
          <w:color w:val="EBEBEB"/>
          <w:lang w:val="en-US"/>
        </w:rPr>
        <w:t>[</w:t>
      </w:r>
      <w:r w:rsidRPr="006211EE">
        <w:rPr>
          <w:b/>
          <w:bCs/>
          <w:color w:val="33CCFF"/>
          <w:lang w:val="en-US"/>
        </w:rPr>
        <w:t>5</w:t>
      </w:r>
      <w:r w:rsidRPr="006211EE">
        <w:rPr>
          <w:color w:val="EBEBEB"/>
          <w:lang w:val="en-US"/>
        </w:rPr>
        <w:t>]])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7EC3E6"/>
          <w:lang w:val="en-US"/>
        </w:rPr>
        <w:t xml:space="preserve"># </w:t>
      </w:r>
      <w:r>
        <w:rPr>
          <w:color w:val="7EC3E6"/>
        </w:rPr>
        <w:t>Цикл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по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всем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размерностям</w:t>
      </w:r>
      <w:r w:rsidRPr="006211EE">
        <w:rPr>
          <w:color w:val="7EC3E6"/>
          <w:lang w:val="en-US"/>
        </w:rPr>
        <w:br/>
      </w:r>
      <w:r w:rsidRPr="006211EE">
        <w:rPr>
          <w:color w:val="ED864A"/>
          <w:lang w:val="en-US"/>
        </w:rPr>
        <w:t xml:space="preserve">for </w:t>
      </w:r>
      <w:r w:rsidRPr="006211EE">
        <w:rPr>
          <w:color w:val="EBEBEB"/>
          <w:lang w:val="en-US"/>
        </w:rPr>
        <w:t xml:space="preserve">component </w:t>
      </w:r>
      <w:r w:rsidRPr="006211EE">
        <w:rPr>
          <w:color w:val="ED864A"/>
          <w:lang w:val="en-US"/>
        </w:rPr>
        <w:t xml:space="preserve">in </w:t>
      </w:r>
      <w:r w:rsidRPr="006211EE">
        <w:rPr>
          <w:color w:val="8888C6"/>
          <w:lang w:val="en-US"/>
        </w:rPr>
        <w:t>range</w:t>
      </w:r>
      <w:r w:rsidRPr="006211EE">
        <w:rPr>
          <w:color w:val="EBEBEB"/>
          <w:lang w:val="en-US"/>
        </w:rPr>
        <w:t>(</w:t>
      </w:r>
      <w:r w:rsidRPr="006211EE">
        <w:rPr>
          <w:b/>
          <w:bCs/>
          <w:color w:val="33CCFF"/>
          <w:lang w:val="en-US"/>
        </w:rPr>
        <w:t>1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8888C6"/>
          <w:lang w:val="en-US"/>
        </w:rPr>
        <w:t>len</w:t>
      </w:r>
      <w:r w:rsidRPr="006211EE">
        <w:rPr>
          <w:color w:val="EBEBEB"/>
          <w:lang w:val="en-US"/>
        </w:rPr>
        <w:t xml:space="preserve">(eigenvalues) + </w:t>
      </w:r>
      <w:r w:rsidRPr="006211EE">
        <w:rPr>
          <w:b/>
          <w:bCs/>
          <w:color w:val="33CCFF"/>
          <w:lang w:val="en-US"/>
        </w:rPr>
        <w:t>1</w:t>
      </w:r>
      <w:r w:rsidRPr="006211EE">
        <w:rPr>
          <w:color w:val="EBEBEB"/>
          <w:lang w:val="en-US"/>
        </w:rPr>
        <w:t>):</w:t>
      </w:r>
      <w:r w:rsidRPr="006211EE">
        <w:rPr>
          <w:color w:val="EBEBEB"/>
          <w:lang w:val="en-US"/>
        </w:rPr>
        <w:br/>
        <w:t xml:space="preserve">    pca = PCA(</w:t>
      </w:r>
      <w:r w:rsidRPr="006211EE">
        <w:rPr>
          <w:color w:val="AA4926"/>
          <w:lang w:val="en-US"/>
        </w:rPr>
        <w:t>n_components</w:t>
      </w:r>
      <w:r w:rsidRPr="006211EE">
        <w:rPr>
          <w:color w:val="EBEBEB"/>
          <w:lang w:val="en-US"/>
        </w:rPr>
        <w:t>=component)</w:t>
      </w:r>
      <w:r w:rsidRPr="006211EE">
        <w:rPr>
          <w:color w:val="EBEBEB"/>
          <w:lang w:val="en-US"/>
        </w:rPr>
        <w:br/>
        <w:t xml:space="preserve">    X = pca.fit_transform(x_scaled)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</w:t>
      </w:r>
      <w:r w:rsidRPr="006211EE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6211EE">
        <w:rPr>
          <w:color w:val="7EC3E6"/>
          <w:lang w:val="en-US"/>
        </w:rPr>
        <w:t xml:space="preserve"> k-</w:t>
      </w:r>
      <w:r>
        <w:rPr>
          <w:color w:val="7EC3E6"/>
        </w:rPr>
        <w:t>средних</w:t>
      </w:r>
      <w:r w:rsidRPr="006211EE">
        <w:rPr>
          <w:color w:val="7EC3E6"/>
          <w:lang w:val="en-US"/>
        </w:rPr>
        <w:t xml:space="preserve"> / kMeans</w:t>
      </w:r>
      <w:r w:rsidRPr="006211EE">
        <w:rPr>
          <w:color w:val="7EC3E6"/>
          <w:lang w:val="en-US"/>
        </w:rPr>
        <w:br/>
        <w:t xml:space="preserve">    </w:t>
      </w:r>
      <w:r w:rsidRPr="006211EE">
        <w:rPr>
          <w:color w:val="ED864A"/>
          <w:lang w:val="en-US"/>
        </w:rPr>
        <w:t xml:space="preserve">for </w:t>
      </w:r>
      <w:r w:rsidRPr="006211EE">
        <w:rPr>
          <w:color w:val="EBEBEB"/>
          <w:lang w:val="en-US"/>
        </w:rPr>
        <w:t xml:space="preserve">k </w:t>
      </w:r>
      <w:r w:rsidRPr="006211EE">
        <w:rPr>
          <w:color w:val="ED864A"/>
          <w:lang w:val="en-US"/>
        </w:rPr>
        <w:t xml:space="preserve">in </w:t>
      </w:r>
      <w:r w:rsidRPr="006211EE">
        <w:rPr>
          <w:color w:val="8888C6"/>
          <w:lang w:val="en-US"/>
        </w:rPr>
        <w:t>range</w:t>
      </w:r>
      <w:r w:rsidRPr="006211EE">
        <w:rPr>
          <w:color w:val="EBEBEB"/>
          <w:lang w:val="en-US"/>
        </w:rPr>
        <w:t>(</w:t>
      </w:r>
      <w:r w:rsidRPr="006211EE">
        <w:rPr>
          <w:b/>
          <w:bCs/>
          <w:color w:val="33CCFF"/>
          <w:lang w:val="en-US"/>
        </w:rPr>
        <w:t>2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10</w:t>
      </w:r>
      <w:r w:rsidRPr="006211EE">
        <w:rPr>
          <w:color w:val="EBEBEB"/>
          <w:lang w:val="en-US"/>
        </w:rPr>
        <w:t>):</w:t>
      </w:r>
      <w:r w:rsidRPr="006211EE">
        <w:rPr>
          <w:color w:val="EBEBEB"/>
          <w:lang w:val="en-US"/>
        </w:rPr>
        <w:br/>
        <w:t xml:space="preserve">        kmeans = KMeans(</w:t>
      </w:r>
      <w:r w:rsidRPr="006211EE">
        <w:rPr>
          <w:color w:val="AA4926"/>
          <w:lang w:val="en-US"/>
        </w:rPr>
        <w:t>n_clusters</w:t>
      </w:r>
      <w:r w:rsidRPr="006211EE">
        <w:rPr>
          <w:color w:val="EBEBEB"/>
          <w:lang w:val="en-US"/>
        </w:rPr>
        <w:t>=k)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    start_time = time.time()</w:t>
      </w:r>
      <w:r w:rsidRPr="006211EE">
        <w:rPr>
          <w:color w:val="EBEBEB"/>
          <w:lang w:val="en-US"/>
        </w:rPr>
        <w:br/>
        <w:t xml:space="preserve">        kmeans.fit(X)</w:t>
      </w:r>
      <w:r w:rsidRPr="006211EE">
        <w:rPr>
          <w:color w:val="EBEBEB"/>
          <w:lang w:val="en-US"/>
        </w:rPr>
        <w:br/>
        <w:t xml:space="preserve">        end_time = time.time()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    ARI = adjusted_rand_score(y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kmeans.labels_)</w:t>
      </w:r>
      <w:r w:rsidRPr="006211EE">
        <w:rPr>
          <w:color w:val="EBEBEB"/>
          <w:lang w:val="en-US"/>
        </w:rPr>
        <w:br/>
        <w:t xml:space="preserve">        acc = definition_of_accuracy(y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kmeans.labels_)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    search_for_best_results(table_kmeans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best_kmeans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component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ARI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acc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end_time - start_time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k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""</w:t>
      </w:r>
      <w:r w:rsidRPr="006211EE">
        <w:rPr>
          <w:color w:val="EBEBEB"/>
          <w:lang w:val="en-US"/>
        </w:rPr>
        <w:t>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</w:t>
      </w:r>
      <w:r w:rsidRPr="006211EE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сдвига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среднего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значения</w:t>
      </w:r>
      <w:r w:rsidRPr="006211EE">
        <w:rPr>
          <w:color w:val="7EC3E6"/>
          <w:lang w:val="en-US"/>
        </w:rPr>
        <w:t xml:space="preserve"> / Mean shift</w:t>
      </w:r>
      <w:r w:rsidRPr="006211EE">
        <w:rPr>
          <w:color w:val="7EC3E6"/>
          <w:lang w:val="en-US"/>
        </w:rPr>
        <w:br/>
        <w:t xml:space="preserve">    </w:t>
      </w:r>
      <w:r w:rsidRPr="006211EE">
        <w:rPr>
          <w:color w:val="ED864A"/>
          <w:lang w:val="en-US"/>
        </w:rPr>
        <w:t xml:space="preserve">for </w:t>
      </w:r>
      <w:r w:rsidRPr="006211EE">
        <w:rPr>
          <w:color w:val="EBEBEB"/>
          <w:lang w:val="en-US"/>
        </w:rPr>
        <w:t xml:space="preserve">b </w:t>
      </w:r>
      <w:r w:rsidRPr="006211EE">
        <w:rPr>
          <w:color w:val="ED864A"/>
          <w:lang w:val="en-US"/>
        </w:rPr>
        <w:t xml:space="preserve">in </w:t>
      </w:r>
      <w:r w:rsidRPr="006211EE">
        <w:rPr>
          <w:color w:val="8888C6"/>
          <w:lang w:val="en-US"/>
        </w:rPr>
        <w:t>range</w:t>
      </w:r>
      <w:r w:rsidRPr="006211EE">
        <w:rPr>
          <w:color w:val="EBEBEB"/>
          <w:lang w:val="en-US"/>
        </w:rPr>
        <w:t>(</w:t>
      </w:r>
      <w:r w:rsidRPr="006211EE">
        <w:rPr>
          <w:b/>
          <w:bCs/>
          <w:color w:val="33CCFF"/>
          <w:lang w:val="en-US"/>
        </w:rPr>
        <w:t>2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10</w:t>
      </w:r>
      <w:r w:rsidRPr="006211EE">
        <w:rPr>
          <w:color w:val="EBEBEB"/>
          <w:lang w:val="en-US"/>
        </w:rPr>
        <w:t>):</w:t>
      </w:r>
      <w:r w:rsidRPr="006211EE">
        <w:rPr>
          <w:color w:val="EBEBEB"/>
          <w:lang w:val="en-US"/>
        </w:rPr>
        <w:br/>
        <w:t xml:space="preserve">        ms = MeanShift(</w:t>
      </w:r>
      <w:r w:rsidRPr="006211EE">
        <w:rPr>
          <w:color w:val="AA4926"/>
          <w:lang w:val="en-US"/>
        </w:rPr>
        <w:t>bandwidth</w:t>
      </w:r>
      <w:r w:rsidRPr="006211EE">
        <w:rPr>
          <w:color w:val="EBEBEB"/>
          <w:lang w:val="en-US"/>
        </w:rPr>
        <w:t>=b)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    start_time = time.time()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lastRenderedPageBreak/>
        <w:t xml:space="preserve">        ms.fit(X)</w:t>
      </w:r>
      <w:r w:rsidRPr="006211EE">
        <w:rPr>
          <w:color w:val="EBEBEB"/>
          <w:lang w:val="en-US"/>
        </w:rPr>
        <w:br/>
        <w:t xml:space="preserve">        end_time = time.time()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    ARI = adjusted_rand_score(y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ms.labels_)</w:t>
      </w:r>
      <w:r w:rsidRPr="006211EE">
        <w:rPr>
          <w:color w:val="EBEBEB"/>
          <w:lang w:val="en-US"/>
        </w:rPr>
        <w:br/>
        <w:t xml:space="preserve">        acc = definition_of_accuracy(y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ms.labels_)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    search_for_best_results(table_ms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best_ms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component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ARI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acc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end_time - start_time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b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""</w:t>
      </w:r>
      <w:r w:rsidRPr="006211EE">
        <w:rPr>
          <w:color w:val="EBEBEB"/>
          <w:lang w:val="en-US"/>
        </w:rPr>
        <w:t>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</w:t>
      </w:r>
      <w:r w:rsidRPr="006211EE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агломеративной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кластеризации</w:t>
      </w:r>
      <w:r w:rsidRPr="006211EE">
        <w:rPr>
          <w:color w:val="7EC3E6"/>
          <w:lang w:val="en-US"/>
        </w:rPr>
        <w:t xml:space="preserve"> / AgglomerativeClustering</w:t>
      </w:r>
      <w:r w:rsidRPr="006211EE">
        <w:rPr>
          <w:color w:val="7EC3E6"/>
          <w:lang w:val="en-US"/>
        </w:rPr>
        <w:br/>
        <w:t xml:space="preserve">    </w:t>
      </w:r>
      <w:r w:rsidRPr="006211EE">
        <w:rPr>
          <w:color w:val="ED864A"/>
          <w:lang w:val="en-US"/>
        </w:rPr>
        <w:t xml:space="preserve">for </w:t>
      </w:r>
      <w:r w:rsidRPr="006211EE">
        <w:rPr>
          <w:color w:val="EBEBEB"/>
          <w:lang w:val="en-US"/>
        </w:rPr>
        <w:t xml:space="preserve">k </w:t>
      </w:r>
      <w:r w:rsidRPr="006211EE">
        <w:rPr>
          <w:color w:val="ED864A"/>
          <w:lang w:val="en-US"/>
        </w:rPr>
        <w:t xml:space="preserve">in </w:t>
      </w:r>
      <w:r w:rsidRPr="006211EE">
        <w:rPr>
          <w:color w:val="8888C6"/>
          <w:lang w:val="en-US"/>
        </w:rPr>
        <w:t>range</w:t>
      </w:r>
      <w:r w:rsidRPr="006211EE">
        <w:rPr>
          <w:color w:val="EBEBEB"/>
          <w:lang w:val="en-US"/>
        </w:rPr>
        <w:t>(</w:t>
      </w:r>
      <w:r w:rsidRPr="006211EE">
        <w:rPr>
          <w:b/>
          <w:bCs/>
          <w:color w:val="33CCFF"/>
          <w:lang w:val="en-US"/>
        </w:rPr>
        <w:t>2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10</w:t>
      </w:r>
      <w:r w:rsidRPr="006211EE">
        <w:rPr>
          <w:color w:val="EBEBEB"/>
          <w:lang w:val="en-US"/>
        </w:rPr>
        <w:t>):</w:t>
      </w:r>
      <w:r w:rsidRPr="006211EE">
        <w:rPr>
          <w:color w:val="EBEBEB"/>
          <w:lang w:val="en-US"/>
        </w:rPr>
        <w:br/>
        <w:t xml:space="preserve">        ac = AgglomerativeClustering(</w:t>
      </w:r>
      <w:r w:rsidRPr="006211EE">
        <w:rPr>
          <w:color w:val="AA4926"/>
          <w:lang w:val="en-US"/>
        </w:rPr>
        <w:t>n_clusters</w:t>
      </w:r>
      <w:r w:rsidRPr="006211EE">
        <w:rPr>
          <w:color w:val="EBEBEB"/>
          <w:lang w:val="en-US"/>
        </w:rPr>
        <w:t>=k)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    start_time = time.time()</w:t>
      </w:r>
      <w:r w:rsidRPr="006211EE">
        <w:rPr>
          <w:color w:val="EBEBEB"/>
          <w:lang w:val="en-US"/>
        </w:rPr>
        <w:br/>
        <w:t xml:space="preserve">        ac.fit(X)</w:t>
      </w:r>
      <w:r w:rsidRPr="006211EE">
        <w:rPr>
          <w:color w:val="EBEBEB"/>
          <w:lang w:val="en-US"/>
        </w:rPr>
        <w:br/>
        <w:t xml:space="preserve">        end_time = time.time()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    ARI = adjusted_rand_score(y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ac.labels_)</w:t>
      </w:r>
      <w:r w:rsidRPr="006211EE">
        <w:rPr>
          <w:color w:val="EBEBEB"/>
          <w:lang w:val="en-US"/>
        </w:rPr>
        <w:br/>
        <w:t xml:space="preserve">        acc = definition_of_accuracy(y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ac.labels_)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    search_for_best_results(table_ac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best_ac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component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ARI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acc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end_time - start_time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k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54B33E"/>
          <w:lang w:val="en-US"/>
        </w:rPr>
        <w:t>""</w:t>
      </w:r>
      <w:r w:rsidRPr="006211EE">
        <w:rPr>
          <w:color w:val="EBEBEB"/>
          <w:lang w:val="en-US"/>
        </w:rPr>
        <w:t>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</w:t>
      </w:r>
      <w:r w:rsidRPr="006211EE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пространственной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кластеризации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для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приложений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с</w:t>
      </w:r>
      <w:r w:rsidRPr="006211EE">
        <w:rPr>
          <w:color w:val="7EC3E6"/>
          <w:lang w:val="en-US"/>
        </w:rPr>
        <w:t xml:space="preserve"> </w:t>
      </w:r>
      <w:r>
        <w:rPr>
          <w:color w:val="7EC3E6"/>
        </w:rPr>
        <w:t>шумами</w:t>
      </w:r>
      <w:r w:rsidRPr="006211EE">
        <w:rPr>
          <w:color w:val="7EC3E6"/>
          <w:lang w:val="en-US"/>
        </w:rPr>
        <w:t xml:space="preserve"> / DBSCAN</w:t>
      </w:r>
      <w:r w:rsidRPr="006211EE">
        <w:rPr>
          <w:color w:val="7EC3E6"/>
          <w:lang w:val="en-US"/>
        </w:rPr>
        <w:br/>
        <w:t xml:space="preserve">    </w:t>
      </w:r>
      <w:r w:rsidRPr="006211EE">
        <w:rPr>
          <w:color w:val="ED864A"/>
          <w:lang w:val="en-US"/>
        </w:rPr>
        <w:t xml:space="preserve">for </w:t>
      </w:r>
      <w:r w:rsidRPr="006211EE">
        <w:rPr>
          <w:color w:val="EBEBEB"/>
          <w:lang w:val="en-US"/>
        </w:rPr>
        <w:t xml:space="preserve">min_samples </w:t>
      </w:r>
      <w:r w:rsidRPr="006211EE">
        <w:rPr>
          <w:color w:val="ED864A"/>
          <w:lang w:val="en-US"/>
        </w:rPr>
        <w:t xml:space="preserve">in </w:t>
      </w:r>
      <w:r w:rsidRPr="006211EE">
        <w:rPr>
          <w:color w:val="8888C6"/>
          <w:lang w:val="en-US"/>
        </w:rPr>
        <w:t>range</w:t>
      </w:r>
      <w:r w:rsidRPr="006211EE">
        <w:rPr>
          <w:color w:val="EBEBEB"/>
          <w:lang w:val="en-US"/>
        </w:rPr>
        <w:t>(</w:t>
      </w:r>
      <w:r w:rsidRPr="006211EE">
        <w:rPr>
          <w:b/>
          <w:bCs/>
          <w:color w:val="33CCFF"/>
          <w:lang w:val="en-US"/>
        </w:rPr>
        <w:t>3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10</w:t>
      </w:r>
      <w:r w:rsidRPr="006211EE">
        <w:rPr>
          <w:color w:val="EBEBEB"/>
          <w:lang w:val="en-US"/>
        </w:rPr>
        <w:t>):</w:t>
      </w:r>
      <w:r w:rsidRPr="006211EE">
        <w:rPr>
          <w:color w:val="EBEBEB"/>
          <w:lang w:val="en-US"/>
        </w:rPr>
        <w:br/>
        <w:t xml:space="preserve">        </w:t>
      </w:r>
      <w:r w:rsidRPr="006211EE">
        <w:rPr>
          <w:color w:val="ED864A"/>
          <w:lang w:val="en-US"/>
        </w:rPr>
        <w:t xml:space="preserve">for </w:t>
      </w:r>
      <w:r w:rsidRPr="006211EE">
        <w:rPr>
          <w:color w:val="EBEBEB"/>
          <w:lang w:val="en-US"/>
        </w:rPr>
        <w:t xml:space="preserve">eps </w:t>
      </w:r>
      <w:r w:rsidRPr="006211EE">
        <w:rPr>
          <w:color w:val="ED864A"/>
          <w:lang w:val="en-US"/>
        </w:rPr>
        <w:t xml:space="preserve">in </w:t>
      </w:r>
      <w:r w:rsidRPr="006211EE">
        <w:rPr>
          <w:color w:val="8888C6"/>
          <w:lang w:val="en-US"/>
        </w:rPr>
        <w:t>range</w:t>
      </w:r>
      <w:r w:rsidRPr="006211EE">
        <w:rPr>
          <w:color w:val="EBEBEB"/>
          <w:lang w:val="en-US"/>
        </w:rPr>
        <w:t>(</w:t>
      </w:r>
      <w:r w:rsidRPr="006211EE">
        <w:rPr>
          <w:b/>
          <w:bCs/>
          <w:color w:val="33CCFF"/>
          <w:lang w:val="en-US"/>
        </w:rPr>
        <w:t>1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b/>
          <w:bCs/>
          <w:color w:val="33CCFF"/>
          <w:lang w:val="en-US"/>
        </w:rPr>
        <w:t>50</w:t>
      </w:r>
      <w:r w:rsidRPr="006211EE">
        <w:rPr>
          <w:color w:val="EBEBEB"/>
          <w:lang w:val="en-US"/>
        </w:rPr>
        <w:t>):</w:t>
      </w:r>
      <w:r w:rsidRPr="006211EE">
        <w:rPr>
          <w:color w:val="EBEBEB"/>
          <w:lang w:val="en-US"/>
        </w:rPr>
        <w:br/>
        <w:t xml:space="preserve">            e = eps / </w:t>
      </w:r>
      <w:r w:rsidRPr="006211EE">
        <w:rPr>
          <w:b/>
          <w:bCs/>
          <w:color w:val="33CCFF"/>
          <w:lang w:val="en-US"/>
        </w:rPr>
        <w:t>10</w:t>
      </w:r>
      <w:r w:rsidRPr="006211EE">
        <w:rPr>
          <w:b/>
          <w:bCs/>
          <w:color w:val="33CCFF"/>
          <w:lang w:val="en-US"/>
        </w:rPr>
        <w:br/>
        <w:t xml:space="preserve">            </w:t>
      </w:r>
      <w:r w:rsidRPr="006211EE">
        <w:rPr>
          <w:color w:val="EBEBEB"/>
          <w:lang w:val="en-US"/>
        </w:rPr>
        <w:t>dbscan = DBSCAN(</w:t>
      </w:r>
      <w:r w:rsidRPr="006211EE">
        <w:rPr>
          <w:color w:val="AA4926"/>
          <w:lang w:val="en-US"/>
        </w:rPr>
        <w:t>eps</w:t>
      </w:r>
      <w:r w:rsidRPr="006211EE">
        <w:rPr>
          <w:color w:val="EBEBEB"/>
          <w:lang w:val="en-US"/>
        </w:rPr>
        <w:t>=e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AA4926"/>
          <w:lang w:val="en-US"/>
        </w:rPr>
        <w:t>min_samples</w:t>
      </w:r>
      <w:r w:rsidRPr="006211EE">
        <w:rPr>
          <w:color w:val="EBEBEB"/>
          <w:lang w:val="en-US"/>
        </w:rPr>
        <w:t>=min_samples)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        start_time = time.time()</w:t>
      </w:r>
      <w:r w:rsidRPr="006211EE">
        <w:rPr>
          <w:color w:val="EBEBEB"/>
          <w:lang w:val="en-US"/>
        </w:rPr>
        <w:br/>
        <w:t xml:space="preserve">            dbscan.fit(X)</w:t>
      </w:r>
      <w:r w:rsidRPr="006211EE">
        <w:rPr>
          <w:color w:val="EBEBEB"/>
          <w:lang w:val="en-US"/>
        </w:rPr>
        <w:br/>
        <w:t xml:space="preserve">            end_time = time.time()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        ARI = adjusted_rand_score(y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dbscan.labels_)</w:t>
      </w:r>
      <w:r w:rsidRPr="006211EE">
        <w:rPr>
          <w:color w:val="EBEBEB"/>
          <w:lang w:val="en-US"/>
        </w:rPr>
        <w:br/>
        <w:t xml:space="preserve">            acc = definition_of_accuracy(y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dbscan.labels_)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 xml:space="preserve">            search_for_best_results(table_dbscan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best_dbscan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component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ARI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acc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end_time - start_time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e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min_samples)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  <w:t>table_best_formation(table_best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best_kmeans)</w:t>
      </w:r>
      <w:r w:rsidRPr="006211EE">
        <w:rPr>
          <w:color w:val="EBEBEB"/>
          <w:lang w:val="en-US"/>
        </w:rPr>
        <w:br/>
        <w:t>table_best_formation(table_best</w:t>
      </w:r>
      <w:r w:rsidRPr="006211EE">
        <w:rPr>
          <w:b/>
          <w:bCs/>
          <w:color w:val="ED864A"/>
          <w:lang w:val="en-US"/>
        </w:rPr>
        <w:t xml:space="preserve">,     </w:t>
      </w:r>
      <w:r w:rsidRPr="006211EE">
        <w:rPr>
          <w:color w:val="EBEBEB"/>
          <w:lang w:val="en-US"/>
        </w:rPr>
        <w:t>best_ms)</w:t>
      </w:r>
      <w:r w:rsidRPr="006211EE">
        <w:rPr>
          <w:color w:val="EBEBEB"/>
          <w:lang w:val="en-US"/>
        </w:rPr>
        <w:br/>
        <w:t>table_best_formation(table_best</w:t>
      </w:r>
      <w:r w:rsidRPr="006211EE">
        <w:rPr>
          <w:b/>
          <w:bCs/>
          <w:color w:val="ED864A"/>
          <w:lang w:val="en-US"/>
        </w:rPr>
        <w:t xml:space="preserve">,     </w:t>
      </w:r>
      <w:r w:rsidRPr="006211EE">
        <w:rPr>
          <w:color w:val="EBEBEB"/>
          <w:lang w:val="en-US"/>
        </w:rPr>
        <w:t>best_ac)</w:t>
      </w:r>
      <w:r w:rsidRPr="006211EE">
        <w:rPr>
          <w:color w:val="EBEBEB"/>
          <w:lang w:val="en-US"/>
        </w:rPr>
        <w:br/>
        <w:t>table_best_formation(table_best</w:t>
      </w:r>
      <w:r w:rsidRPr="006211EE">
        <w:rPr>
          <w:b/>
          <w:bCs/>
          <w:color w:val="ED864A"/>
          <w:lang w:val="en-US"/>
        </w:rPr>
        <w:t xml:space="preserve">, </w:t>
      </w:r>
      <w:r w:rsidRPr="006211EE">
        <w:rPr>
          <w:color w:val="EBEBEB"/>
          <w:lang w:val="en-US"/>
        </w:rPr>
        <w:t>best_dbscan)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8888C6"/>
          <w:lang w:val="en-US"/>
        </w:rPr>
        <w:t>print</w:t>
      </w:r>
      <w:r w:rsidRPr="006211EE">
        <w:rPr>
          <w:color w:val="EBEBEB"/>
          <w:lang w:val="en-US"/>
        </w:rPr>
        <w:t>(</w:t>
      </w:r>
      <w:r w:rsidRPr="006211EE">
        <w:rPr>
          <w:color w:val="54B33E"/>
          <w:lang w:val="en-US"/>
        </w:rPr>
        <w:t>"</w:t>
      </w:r>
      <w:r>
        <w:rPr>
          <w:color w:val="54B33E"/>
        </w:rPr>
        <w:t>Метод</w:t>
      </w:r>
      <w:r w:rsidRPr="006211EE">
        <w:rPr>
          <w:color w:val="54B33E"/>
          <w:lang w:val="en-US"/>
        </w:rPr>
        <w:t xml:space="preserve"> k-</w:t>
      </w:r>
      <w:r>
        <w:rPr>
          <w:color w:val="54B33E"/>
        </w:rPr>
        <w:t>средних</w:t>
      </w:r>
      <w:r w:rsidRPr="006211EE">
        <w:rPr>
          <w:color w:val="54B33E"/>
          <w:lang w:val="en-US"/>
        </w:rPr>
        <w:t xml:space="preserve"> / kMeans"</w:t>
      </w:r>
      <w:r w:rsidRPr="006211EE">
        <w:rPr>
          <w:color w:val="EBEBEB"/>
          <w:lang w:val="en-US"/>
        </w:rPr>
        <w:t>)</w:t>
      </w:r>
      <w:r w:rsidRPr="006211EE">
        <w:rPr>
          <w:color w:val="EBEBEB"/>
          <w:lang w:val="en-US"/>
        </w:rPr>
        <w:br/>
      </w:r>
      <w:r w:rsidRPr="006211EE">
        <w:rPr>
          <w:color w:val="8888C6"/>
          <w:lang w:val="en-US"/>
        </w:rPr>
        <w:t>print</w:t>
      </w:r>
      <w:r w:rsidRPr="006211EE">
        <w:rPr>
          <w:color w:val="EBEBEB"/>
          <w:lang w:val="en-US"/>
        </w:rPr>
        <w:t>(table_kmeans)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8888C6"/>
          <w:lang w:val="en-US"/>
        </w:rPr>
        <w:t>print</w:t>
      </w:r>
      <w:r w:rsidRPr="006211EE">
        <w:rPr>
          <w:color w:val="EBEBEB"/>
          <w:lang w:val="en-US"/>
        </w:rPr>
        <w:t>(</w:t>
      </w:r>
      <w:r w:rsidRPr="006211EE">
        <w:rPr>
          <w:color w:val="54B33E"/>
          <w:lang w:val="en-US"/>
        </w:rPr>
        <w:t>"</w:t>
      </w:r>
      <w:r w:rsidRPr="006211EE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сдвига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среднего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значения</w:t>
      </w:r>
      <w:r w:rsidRPr="006211EE">
        <w:rPr>
          <w:color w:val="54B33E"/>
          <w:lang w:val="en-US"/>
        </w:rPr>
        <w:t xml:space="preserve"> / Mean shift"</w:t>
      </w:r>
      <w:r w:rsidRPr="006211EE">
        <w:rPr>
          <w:color w:val="EBEBEB"/>
          <w:lang w:val="en-US"/>
        </w:rPr>
        <w:t>)</w:t>
      </w:r>
      <w:r w:rsidRPr="006211EE">
        <w:rPr>
          <w:color w:val="EBEBEB"/>
          <w:lang w:val="en-US"/>
        </w:rPr>
        <w:br/>
      </w:r>
      <w:r w:rsidRPr="006211EE">
        <w:rPr>
          <w:color w:val="8888C6"/>
          <w:lang w:val="en-US"/>
        </w:rPr>
        <w:t>print</w:t>
      </w:r>
      <w:r w:rsidRPr="006211EE">
        <w:rPr>
          <w:color w:val="EBEBEB"/>
          <w:lang w:val="en-US"/>
        </w:rPr>
        <w:t>(table_ms)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8888C6"/>
          <w:lang w:val="en-US"/>
        </w:rPr>
        <w:t>print</w:t>
      </w:r>
      <w:r w:rsidRPr="006211EE">
        <w:rPr>
          <w:color w:val="EBEBEB"/>
          <w:lang w:val="en-US"/>
        </w:rPr>
        <w:t>(</w:t>
      </w:r>
      <w:r w:rsidRPr="006211EE">
        <w:rPr>
          <w:color w:val="54B33E"/>
          <w:lang w:val="en-US"/>
        </w:rPr>
        <w:t>"</w:t>
      </w:r>
      <w:r w:rsidRPr="006211EE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агломеративной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кластеризации</w:t>
      </w:r>
      <w:r w:rsidRPr="006211EE">
        <w:rPr>
          <w:color w:val="54B33E"/>
          <w:lang w:val="en-US"/>
        </w:rPr>
        <w:t xml:space="preserve"> / AgglomerativeClustering"</w:t>
      </w:r>
      <w:r w:rsidRPr="006211EE">
        <w:rPr>
          <w:color w:val="EBEBEB"/>
          <w:lang w:val="en-US"/>
        </w:rPr>
        <w:t>)</w:t>
      </w:r>
      <w:r w:rsidRPr="006211EE">
        <w:rPr>
          <w:color w:val="EBEBEB"/>
          <w:lang w:val="en-US"/>
        </w:rPr>
        <w:br/>
      </w:r>
      <w:r w:rsidRPr="006211EE">
        <w:rPr>
          <w:color w:val="8888C6"/>
          <w:lang w:val="en-US"/>
        </w:rPr>
        <w:t>print</w:t>
      </w:r>
      <w:r w:rsidRPr="006211EE">
        <w:rPr>
          <w:color w:val="EBEBEB"/>
          <w:lang w:val="en-US"/>
        </w:rPr>
        <w:t>(table_ac)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br/>
      </w:r>
      <w:r w:rsidRPr="006211EE">
        <w:rPr>
          <w:color w:val="8888C6"/>
          <w:lang w:val="en-US"/>
        </w:rPr>
        <w:t>print</w:t>
      </w:r>
      <w:r w:rsidRPr="006211EE">
        <w:rPr>
          <w:color w:val="EBEBEB"/>
          <w:lang w:val="en-US"/>
        </w:rPr>
        <w:t>(</w:t>
      </w:r>
      <w:r w:rsidRPr="006211EE">
        <w:rPr>
          <w:color w:val="54B33E"/>
          <w:lang w:val="en-US"/>
        </w:rPr>
        <w:t>"</w:t>
      </w:r>
      <w:r w:rsidRPr="006211EE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пространственной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кластеризации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для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приложений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с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шумами</w:t>
      </w:r>
      <w:r w:rsidRPr="006211EE">
        <w:rPr>
          <w:color w:val="54B33E"/>
          <w:lang w:val="en-US"/>
        </w:rPr>
        <w:t xml:space="preserve"> / DBSCAN"</w:t>
      </w:r>
      <w:r w:rsidRPr="006211EE">
        <w:rPr>
          <w:color w:val="EBEBEB"/>
          <w:lang w:val="en-US"/>
        </w:rPr>
        <w:t>)</w:t>
      </w:r>
      <w:r w:rsidRPr="006211EE">
        <w:rPr>
          <w:color w:val="EBEBEB"/>
          <w:lang w:val="en-US"/>
        </w:rPr>
        <w:br/>
      </w:r>
      <w:r w:rsidRPr="006211EE">
        <w:rPr>
          <w:color w:val="8888C6"/>
          <w:lang w:val="en-US"/>
        </w:rPr>
        <w:t>print</w:t>
      </w:r>
      <w:r w:rsidRPr="006211EE">
        <w:rPr>
          <w:color w:val="EBEBEB"/>
          <w:lang w:val="en-US"/>
        </w:rPr>
        <w:t>(table_dbscan)</w:t>
      </w:r>
      <w:r w:rsidRPr="006211EE">
        <w:rPr>
          <w:color w:val="EBEBEB"/>
          <w:lang w:val="en-US"/>
        </w:rPr>
        <w:br/>
      </w:r>
      <w:r w:rsidRPr="006211EE">
        <w:rPr>
          <w:color w:val="EBEBEB"/>
          <w:lang w:val="en-US"/>
        </w:rPr>
        <w:lastRenderedPageBreak/>
        <w:br/>
      </w:r>
      <w:r w:rsidRPr="006211EE">
        <w:rPr>
          <w:color w:val="8888C6"/>
          <w:lang w:val="en-US"/>
        </w:rPr>
        <w:t>print</w:t>
      </w:r>
      <w:r w:rsidRPr="006211EE">
        <w:rPr>
          <w:color w:val="EBEBEB"/>
          <w:lang w:val="en-US"/>
        </w:rPr>
        <w:t>(</w:t>
      </w:r>
      <w:r w:rsidRPr="006211EE">
        <w:rPr>
          <w:color w:val="54B33E"/>
          <w:lang w:val="en-US"/>
        </w:rPr>
        <w:t>"</w:t>
      </w:r>
      <w:r w:rsidRPr="006211EE">
        <w:rPr>
          <w:color w:val="ED864A"/>
          <w:lang w:val="en-US"/>
        </w:rPr>
        <w:t>\n</w:t>
      </w:r>
      <w:r>
        <w:rPr>
          <w:color w:val="54B33E"/>
        </w:rPr>
        <w:t>Лучшие</w:t>
      </w:r>
      <w:r w:rsidRPr="006211EE">
        <w:rPr>
          <w:color w:val="54B33E"/>
          <w:lang w:val="en-US"/>
        </w:rPr>
        <w:t xml:space="preserve"> </w:t>
      </w:r>
      <w:r>
        <w:rPr>
          <w:color w:val="54B33E"/>
        </w:rPr>
        <w:t>результаты</w:t>
      </w:r>
      <w:r w:rsidRPr="006211EE">
        <w:rPr>
          <w:color w:val="54B33E"/>
          <w:lang w:val="en-US"/>
        </w:rPr>
        <w:t>"</w:t>
      </w:r>
      <w:r w:rsidRPr="006211EE">
        <w:rPr>
          <w:color w:val="EBEBEB"/>
          <w:lang w:val="en-US"/>
        </w:rPr>
        <w:t>)</w:t>
      </w:r>
      <w:r w:rsidRPr="006211EE">
        <w:rPr>
          <w:color w:val="EBEBEB"/>
          <w:lang w:val="en-US"/>
        </w:rPr>
        <w:br/>
      </w:r>
      <w:r w:rsidRPr="006211EE">
        <w:rPr>
          <w:color w:val="8888C6"/>
          <w:lang w:val="en-US"/>
        </w:rPr>
        <w:t>print</w:t>
      </w:r>
      <w:r w:rsidRPr="006211EE">
        <w:rPr>
          <w:color w:val="EBEBEB"/>
          <w:lang w:val="en-US"/>
        </w:rPr>
        <w:t>(table_best)</w:t>
      </w:r>
    </w:p>
    <w:sectPr w:rsidR="006211EE" w:rsidRPr="006211EE" w:rsidSect="00463921">
      <w:footerReference w:type="default" r:id="rId26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75481" w14:textId="77777777" w:rsidR="00867889" w:rsidRPr="00D817EC" w:rsidRDefault="00867889">
      <w:r w:rsidRPr="00D817EC">
        <w:separator/>
      </w:r>
    </w:p>
  </w:endnote>
  <w:endnote w:type="continuationSeparator" w:id="0">
    <w:p w14:paraId="668CF48B" w14:textId="77777777" w:rsidR="00867889" w:rsidRPr="00D817EC" w:rsidRDefault="00867889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AF424E1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4CDF391E" w:rsidR="00D66D59" w:rsidRPr="00AA0192" w:rsidRDefault="006211EE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Лабораторная работа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0A481B88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0C273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20FBDB32" w:rsidR="00D66D59" w:rsidRPr="005D7AB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Оценка качества методов </w:t>
                            </w:r>
                            <w:r w:rsidR="006211E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кластеризации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УУНиТ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М.С.,</w:t>
                            </w:r>
                          </w:p>
                          <w:p w14:paraId="39C3F6F5" w14:textId="35E32F09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77CEE01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Миронов К.В.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TQUAgAANZeAAAOAAAAZHJzL2Uyb0RvYy54bWzsXNtyo0YQfU9V/oHiPRbDcFWtvLXxXpKq&#10;TbJVu/kAjJBEBQEBbMn79em50CCE1vbGjLQFfnAhIW59Tvf0nGn6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A/IATQ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4CDF391E" w:rsidR="00D66D59" w:rsidRPr="00AA0192" w:rsidRDefault="006211EE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Лабораторная работа 3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0A481B88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0C273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20FBDB32" w:rsidR="00D66D59" w:rsidRPr="005D7AB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Оценка качества методов </w:t>
                      </w:r>
                      <w:r w:rsidR="006211E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кластеризации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УУНиТ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М.С.,</w:t>
                      </w:r>
                    </w:p>
                    <w:p w14:paraId="39C3F6F5" w14:textId="35E32F09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77CEE01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Миронов К.В.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8A376" w14:textId="77777777" w:rsidR="00867889" w:rsidRPr="00D817EC" w:rsidRDefault="00867889">
      <w:r w:rsidRPr="00D817EC">
        <w:separator/>
      </w:r>
    </w:p>
  </w:footnote>
  <w:footnote w:type="continuationSeparator" w:id="0">
    <w:p w14:paraId="1BFBB4F3" w14:textId="77777777" w:rsidR="00867889" w:rsidRPr="00D817EC" w:rsidRDefault="00867889">
      <w:r w:rsidRPr="00D817EC">
        <w:continuationSeparator/>
      </w:r>
    </w:p>
  </w:footnote>
  <w:footnote w:id="1">
    <w:p w14:paraId="7C7BCD0D" w14:textId="0CD43D3D" w:rsidR="00D66D59" w:rsidRPr="00D66D59" w:rsidRDefault="00D66D59" w:rsidP="004F289A">
      <w:pPr>
        <w:pStyle w:val="a2"/>
        <w:rPr>
          <w:lang w:val="ru-RU"/>
        </w:rPr>
      </w:pPr>
      <w:r w:rsidRPr="004F289A">
        <w:rPr>
          <w:lang w:val="ru-RU"/>
        </w:rPr>
        <w:footnoteRef/>
      </w:r>
      <w:r w:rsidRPr="004F289A">
        <w:rPr>
          <w:lang w:val="ru-RU"/>
        </w:rPr>
        <w:t xml:space="preserve"> Импорт, нормализация и заполнение были подробно разобраны в лабораторной работе 1.</w:t>
      </w:r>
    </w:p>
  </w:footnote>
  <w:footnote w:id="2">
    <w:p w14:paraId="79A204E0" w14:textId="3ABF3CC5" w:rsidR="00EF0C4F" w:rsidRDefault="00EF0C4F" w:rsidP="00584675">
      <w:pPr>
        <w:pStyle w:val="a2"/>
      </w:pPr>
      <w:r w:rsidRPr="00584675">
        <w:rPr>
          <w:lang w:val="ru-RU"/>
        </w:rPr>
        <w:footnoteRef/>
      </w:r>
      <w:r w:rsidRPr="00584675">
        <w:rPr>
          <w:lang w:val="ru-RU"/>
        </w:rPr>
        <w:t xml:space="preserve"> Центроид – с</w:t>
      </w:r>
      <w:r w:rsidRPr="00EF0C4F">
        <w:rPr>
          <w:lang w:val="ru-RU"/>
        </w:rPr>
        <w:t>редн</w:t>
      </w:r>
      <w:r w:rsidRPr="00584675">
        <w:rPr>
          <w:lang w:val="ru-RU"/>
        </w:rPr>
        <w:t>яя</w:t>
      </w:r>
      <w:r w:rsidRPr="00EF0C4F">
        <w:rPr>
          <w:lang w:val="ru-RU"/>
        </w:rPr>
        <w:t xml:space="preserve"> точк</w:t>
      </w:r>
      <w:r w:rsidRPr="00584675">
        <w:rPr>
          <w:lang w:val="ru-RU"/>
        </w:rPr>
        <w:t>а</w:t>
      </w:r>
      <w:r w:rsidRPr="00EF0C4F">
        <w:rPr>
          <w:lang w:val="ru-RU"/>
        </w:rPr>
        <w:t xml:space="preserve"> кластер</w:t>
      </w:r>
      <w:r w:rsidRPr="00584675">
        <w:rPr>
          <w:lang w:val="ru-RU"/>
        </w:rPr>
        <w:t>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2F57DB6"/>
    <w:multiLevelType w:val="hybridMultilevel"/>
    <w:tmpl w:val="2C402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F423B0"/>
    <w:multiLevelType w:val="multilevel"/>
    <w:tmpl w:val="82B0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92A7C"/>
    <w:multiLevelType w:val="multilevel"/>
    <w:tmpl w:val="04D4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6B0D58"/>
    <w:multiLevelType w:val="multilevel"/>
    <w:tmpl w:val="1A885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11" w15:restartNumberingAfterBreak="0">
    <w:nsid w:val="60672888"/>
    <w:multiLevelType w:val="hybridMultilevel"/>
    <w:tmpl w:val="57167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2098767">
    <w:abstractNumId w:val="1"/>
  </w:num>
  <w:num w:numId="2" w16cid:durableId="1298337551">
    <w:abstractNumId w:val="0"/>
  </w:num>
  <w:num w:numId="3" w16cid:durableId="423188318">
    <w:abstractNumId w:val="10"/>
  </w:num>
  <w:num w:numId="4" w16cid:durableId="2050034081">
    <w:abstractNumId w:val="7"/>
  </w:num>
  <w:num w:numId="5" w16cid:durableId="539905631">
    <w:abstractNumId w:val="9"/>
  </w:num>
  <w:num w:numId="6" w16cid:durableId="1793815997">
    <w:abstractNumId w:val="3"/>
  </w:num>
  <w:num w:numId="7" w16cid:durableId="1235121543">
    <w:abstractNumId w:val="12"/>
  </w:num>
  <w:num w:numId="8" w16cid:durableId="1265916828">
    <w:abstractNumId w:val="4"/>
  </w:num>
  <w:num w:numId="9" w16cid:durableId="1860197706">
    <w:abstractNumId w:val="6"/>
  </w:num>
  <w:num w:numId="10" w16cid:durableId="1199463827">
    <w:abstractNumId w:val="5"/>
  </w:num>
  <w:num w:numId="11" w16cid:durableId="909802208">
    <w:abstractNumId w:val="8"/>
  </w:num>
  <w:num w:numId="12" w16cid:durableId="338966364">
    <w:abstractNumId w:val="2"/>
  </w:num>
  <w:num w:numId="13" w16cid:durableId="1537424727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A0107"/>
    <w:rsid w:val="000B2719"/>
    <w:rsid w:val="000B3AE0"/>
    <w:rsid w:val="000B6F69"/>
    <w:rsid w:val="000C076D"/>
    <w:rsid w:val="000C2734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01E7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37A08"/>
    <w:rsid w:val="00241AE0"/>
    <w:rsid w:val="00256180"/>
    <w:rsid w:val="0026001E"/>
    <w:rsid w:val="002637C3"/>
    <w:rsid w:val="00264CED"/>
    <w:rsid w:val="002674E5"/>
    <w:rsid w:val="00275758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0FF1"/>
    <w:rsid w:val="002C31D2"/>
    <w:rsid w:val="002C53D3"/>
    <w:rsid w:val="002C79F3"/>
    <w:rsid w:val="002C7C93"/>
    <w:rsid w:val="002D0875"/>
    <w:rsid w:val="002D0B8D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4F29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A7F3E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400C94"/>
    <w:rsid w:val="0042033E"/>
    <w:rsid w:val="0042148C"/>
    <w:rsid w:val="00425F36"/>
    <w:rsid w:val="0042734B"/>
    <w:rsid w:val="00427B17"/>
    <w:rsid w:val="00444236"/>
    <w:rsid w:val="004501EA"/>
    <w:rsid w:val="00456208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3990"/>
    <w:rsid w:val="005141BD"/>
    <w:rsid w:val="00514F50"/>
    <w:rsid w:val="005202B2"/>
    <w:rsid w:val="0052497D"/>
    <w:rsid w:val="0052562A"/>
    <w:rsid w:val="005328EE"/>
    <w:rsid w:val="00533029"/>
    <w:rsid w:val="005368BE"/>
    <w:rsid w:val="00540FFE"/>
    <w:rsid w:val="0054353C"/>
    <w:rsid w:val="00557BC4"/>
    <w:rsid w:val="0056434B"/>
    <w:rsid w:val="00567657"/>
    <w:rsid w:val="005831C4"/>
    <w:rsid w:val="00584675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1EE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16A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167B1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789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67889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27D48"/>
    <w:rsid w:val="00931062"/>
    <w:rsid w:val="00943AB0"/>
    <w:rsid w:val="00951776"/>
    <w:rsid w:val="009571C7"/>
    <w:rsid w:val="00957D8E"/>
    <w:rsid w:val="009623E2"/>
    <w:rsid w:val="009677BF"/>
    <w:rsid w:val="00980797"/>
    <w:rsid w:val="00990669"/>
    <w:rsid w:val="00990C49"/>
    <w:rsid w:val="00996213"/>
    <w:rsid w:val="009963C9"/>
    <w:rsid w:val="009A307C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1F70"/>
    <w:rsid w:val="00A32E58"/>
    <w:rsid w:val="00A36643"/>
    <w:rsid w:val="00A36681"/>
    <w:rsid w:val="00A37BFF"/>
    <w:rsid w:val="00A43208"/>
    <w:rsid w:val="00A46B34"/>
    <w:rsid w:val="00A500A4"/>
    <w:rsid w:val="00A63221"/>
    <w:rsid w:val="00A71527"/>
    <w:rsid w:val="00A7321C"/>
    <w:rsid w:val="00A749F7"/>
    <w:rsid w:val="00A86042"/>
    <w:rsid w:val="00AA0192"/>
    <w:rsid w:val="00AA03BE"/>
    <w:rsid w:val="00AA1001"/>
    <w:rsid w:val="00AA50C5"/>
    <w:rsid w:val="00AB0E92"/>
    <w:rsid w:val="00AB1126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6B3A"/>
    <w:rsid w:val="00AF7CB8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E0CBD"/>
    <w:rsid w:val="00BE5FA6"/>
    <w:rsid w:val="00BF3351"/>
    <w:rsid w:val="00BF67DF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2700"/>
    <w:rsid w:val="00C44CE5"/>
    <w:rsid w:val="00C44F47"/>
    <w:rsid w:val="00C452E4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B46FE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0543"/>
    <w:rsid w:val="00D52D15"/>
    <w:rsid w:val="00D601DC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21E3"/>
    <w:rsid w:val="00DA3356"/>
    <w:rsid w:val="00DB4FCD"/>
    <w:rsid w:val="00DC61FB"/>
    <w:rsid w:val="00DC79A0"/>
    <w:rsid w:val="00DD1083"/>
    <w:rsid w:val="00DD375D"/>
    <w:rsid w:val="00DE3BFE"/>
    <w:rsid w:val="00DE7ED8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3FE7"/>
    <w:rsid w:val="00ED6320"/>
    <w:rsid w:val="00ED73B4"/>
    <w:rsid w:val="00EE7800"/>
    <w:rsid w:val="00EF0C4F"/>
    <w:rsid w:val="00EF3523"/>
    <w:rsid w:val="00EF43E9"/>
    <w:rsid w:val="00EF45EC"/>
    <w:rsid w:val="00F00BC4"/>
    <w:rsid w:val="00F01B41"/>
    <w:rsid w:val="00F03CF5"/>
    <w:rsid w:val="00F06390"/>
    <w:rsid w:val="00F07A63"/>
    <w:rsid w:val="00F10B7C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A5F42"/>
    <w:rsid w:val="00FB09E7"/>
    <w:rsid w:val="00FB4085"/>
    <w:rsid w:val="00FB5EAE"/>
    <w:rsid w:val="00FB7C88"/>
    <w:rsid w:val="00FC1DBA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67789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3390</TotalTime>
  <Pages>16</Pages>
  <Words>2148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125</cp:revision>
  <dcterms:created xsi:type="dcterms:W3CDTF">2023-04-12T04:58:00Z</dcterms:created>
  <dcterms:modified xsi:type="dcterms:W3CDTF">2025-04-04T20:49:00Z</dcterms:modified>
</cp:coreProperties>
</file>