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A6" w:rsidRDefault="000822A6" w:rsidP="000822A6"/>
    <w:p w:rsidR="000822A6" w:rsidRPr="000822A6" w:rsidRDefault="000822A6" w:rsidP="000822A6">
      <w:pPr>
        <w:jc w:val="center"/>
        <w:rPr>
          <w:rFonts w:ascii="Algerian" w:hAnsi="Algerian"/>
          <w:sz w:val="28"/>
          <w:szCs w:val="28"/>
        </w:rPr>
      </w:pPr>
      <w:r w:rsidRPr="000822A6">
        <w:rPr>
          <w:rFonts w:ascii="Algerian" w:hAnsi="Algerian"/>
          <w:color w:val="FF0000"/>
          <w:sz w:val="28"/>
          <w:szCs w:val="28"/>
        </w:rPr>
        <w:t>Happy birthday dear lover,</w:t>
      </w:r>
    </w:p>
    <w:p w:rsidR="000822A6" w:rsidRPr="000822A6" w:rsidRDefault="000822A6" w:rsidP="000822A6">
      <w:pPr>
        <w:jc w:val="center"/>
        <w:rPr>
          <w:rFonts w:ascii="Bahnschrift SemiCondensed" w:hAnsi="Bahnschrift SemiCondensed"/>
        </w:rPr>
      </w:pPr>
      <w:r w:rsidRPr="000822A6">
        <w:rPr>
          <w:rFonts w:ascii="Bahnschrift SemiCondensed" w:hAnsi="Bahnschrift SemiCondensed"/>
        </w:rPr>
        <w:t xml:space="preserve">All my senses are always intensified whenever we dive in love. Your kiss always drives a swarm of butterflies into my stomach. All I </w:t>
      </w:r>
      <w:proofErr w:type="spellStart"/>
      <w:r w:rsidRPr="000822A6">
        <w:rPr>
          <w:rFonts w:ascii="Bahnschrift SemiCondensed" w:hAnsi="Bahnschrift SemiCondensed"/>
        </w:rPr>
        <w:t>as</w:t>
      </w:r>
      <w:proofErr w:type="spellEnd"/>
      <w:r w:rsidRPr="000822A6">
        <w:rPr>
          <w:rFonts w:ascii="Bahnschrift SemiCondensed" w:hAnsi="Bahnschrift SemiCondensed"/>
        </w:rPr>
        <w:t xml:space="preserve"> for u is to keep your small talk when you add one more year into your life, kindly give me a deep conversation.</w:t>
      </w:r>
    </w:p>
    <w:p w:rsidR="000822A6" w:rsidRPr="000822A6" w:rsidRDefault="000822A6" w:rsidP="000822A6">
      <w:pPr>
        <w:jc w:val="center"/>
        <w:rPr>
          <w:rFonts w:ascii="Bahnschrift SemiCondensed" w:hAnsi="Bahnschrift SemiCondensed"/>
        </w:rPr>
      </w:pPr>
      <w:r w:rsidRPr="000822A6">
        <w:rPr>
          <w:rFonts w:ascii="Bahnschrift SemiCondensed" w:hAnsi="Bahnschrift SemiCondensed"/>
        </w:rPr>
        <w:t xml:space="preserve">I like riding trains of thought to unknown destinations. This </w:t>
      </w:r>
      <w:proofErr w:type="gramStart"/>
      <w:r w:rsidRPr="000822A6">
        <w:rPr>
          <w:rFonts w:ascii="Bahnschrift SemiCondensed" w:hAnsi="Bahnschrift SemiCondensed"/>
        </w:rPr>
        <w:t>new year</w:t>
      </w:r>
      <w:proofErr w:type="gramEnd"/>
      <w:r w:rsidRPr="000822A6">
        <w:rPr>
          <w:rFonts w:ascii="Bahnschrift SemiCondensed" w:hAnsi="Bahnschrift SemiCondensed"/>
        </w:rPr>
        <w:t xml:space="preserve"> to you, I want to carry your smile in my heart. This is because whenever I gaze at you my blood runs from zero to a hero. You're my hero</w:t>
      </w:r>
    </w:p>
    <w:sectPr w:rsidR="000822A6" w:rsidRPr="000822A6" w:rsidSect="004D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22A6"/>
    <w:rsid w:val="000822A6"/>
    <w:rsid w:val="004D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2021-02-02T05:13:00Z</dcterms:created>
  <dcterms:modified xsi:type="dcterms:W3CDTF">2021-02-02T05:20:00Z</dcterms:modified>
</cp:coreProperties>
</file>