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687C" w14:textId="2516EEB0" w:rsidR="00A50BEF" w:rsidRDefault="00A50BEF">
      <w:r>
        <w:rPr>
          <w:rFonts w:hint="eastAsia"/>
        </w:rPr>
        <w:t>新建表finance_</w:t>
      </w:r>
      <w:r>
        <w:t>record</w:t>
      </w:r>
      <w:r>
        <w:rPr>
          <w:rFonts w:hint="eastAsia"/>
        </w:rPr>
        <w:t>（起名的时候没</w:t>
      </w:r>
      <w:r w:rsidR="004D161B">
        <w:rPr>
          <w:rFonts w:hint="eastAsia"/>
        </w:rPr>
        <w:t>想</w:t>
      </w:r>
      <w:r>
        <w:rPr>
          <w:rFonts w:hint="eastAsia"/>
        </w:rPr>
        <w:t>好，不过懒得改了）</w:t>
      </w:r>
    </w:p>
    <w:p w14:paraId="4B0F2116" w14:textId="61CB2228" w:rsidR="00A50BEF" w:rsidRDefault="00A50BEF">
      <w:r>
        <w:rPr>
          <w:rFonts w:hint="eastAsia"/>
        </w:rPr>
        <w:t>记录用户钱包余额变动情况</w:t>
      </w:r>
    </w:p>
    <w:p w14:paraId="5D4784EA" w14:textId="196D7AAC" w:rsidR="00A50BEF" w:rsidRDefault="00A50BEF">
      <w:r>
        <w:rPr>
          <w:noProof/>
        </w:rPr>
        <w:drawing>
          <wp:inline distT="0" distB="0" distL="0" distR="0" wp14:anchorId="3DB416A0" wp14:editId="04DFD58A">
            <wp:extent cx="5274310" cy="2106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26AC" w14:textId="7DDFE61B" w:rsidR="009B1185" w:rsidRDefault="009B1185">
      <w:r>
        <w:rPr>
          <w:rFonts w:hint="eastAsia"/>
        </w:rPr>
        <w:t>关于各参数的属性，就是很简单的数字和字符串，涉及到余额变动的情况不多，充值和提现我已经实现，然后基金的买入和赎回应该有自己的记录，这里我只做钱包的金额变动记录，有需求的同学可以看看</w:t>
      </w:r>
    </w:p>
    <w:p w14:paraId="7B9202E3" w14:textId="5800B1A9" w:rsidR="009B1185" w:rsidRDefault="009B1185"/>
    <w:p w14:paraId="2DAC9163" w14:textId="24AF0ACF" w:rsidR="009B1185" w:rsidRPr="009B1185" w:rsidRDefault="009B1185">
      <w:r>
        <w:t>R</w:t>
      </w:r>
      <w:r>
        <w:rPr>
          <w:rFonts w:hint="eastAsia"/>
        </w:rPr>
        <w:t>emark记录变动的情况，我已经在FinanceServiceImpl</w:t>
      </w:r>
      <w:r>
        <w:t>.</w:t>
      </w:r>
      <w:r>
        <w:rPr>
          <w:rFonts w:hint="eastAsia"/>
        </w:rPr>
        <w:t>XXXXX这里定义好4种</w:t>
      </w:r>
    </w:p>
    <w:p w14:paraId="4DA457E6" w14:textId="07751B25" w:rsidR="00A50BEF" w:rsidRDefault="009B1185">
      <w:r>
        <w:t>S</w:t>
      </w:r>
      <w:r>
        <w:rPr>
          <w:rFonts w:hint="eastAsia"/>
        </w:rPr>
        <w:t>tate是充值和提现对支付宝那里进行的恰接(要向支付宝服务器发送请求，然后接受其订单的回应，所以有多种状态</w:t>
      </w:r>
      <w:r>
        <w:t>)</w:t>
      </w:r>
      <w:r>
        <w:rPr>
          <w:rFonts w:hint="eastAsia"/>
        </w:rPr>
        <w:t>，买入和赎回</w:t>
      </w:r>
      <w:r w:rsidR="00C6226B">
        <w:rPr>
          <w:rFonts w:hint="eastAsia"/>
        </w:rPr>
        <w:t>因为是内部处理所以</w:t>
      </w:r>
      <w:r w:rsidR="007520AC">
        <w:rPr>
          <w:rFonts w:hint="eastAsia"/>
        </w:rPr>
        <w:t>不用考虑</w:t>
      </w:r>
      <w:r w:rsidR="00C6226B">
        <w:rPr>
          <w:rFonts w:hint="eastAsia"/>
        </w:rPr>
        <w:t>，直接已完成就行，这个我在下面的接口中已经实现。</w:t>
      </w:r>
    </w:p>
    <w:p w14:paraId="6D4655FF" w14:textId="77777777" w:rsidR="00345D10" w:rsidRDefault="00C6226B">
      <w:r>
        <w:t>T</w:t>
      </w:r>
      <w:r>
        <w:rPr>
          <w:rFonts w:hint="eastAsia"/>
        </w:rPr>
        <w:t>rade</w:t>
      </w:r>
      <w:r>
        <w:t>_</w:t>
      </w:r>
      <w:r>
        <w:rPr>
          <w:rFonts w:hint="eastAsia"/>
        </w:rPr>
        <w:t>num是我用时间和随机数生成的订单号，是支付宝要求必须要的，所以也就随便生成并记录了</w:t>
      </w:r>
    </w:p>
    <w:p w14:paraId="68106C57" w14:textId="14C18E4D" w:rsidR="00A50BEF" w:rsidRDefault="00345D10">
      <w:r>
        <w:rPr>
          <w:rFonts w:hint="eastAsia"/>
        </w:rPr>
        <w:t>往这张表里插入记录的方法</w:t>
      </w:r>
      <w:r w:rsidR="00C6226B">
        <w:rPr>
          <w:rFonts w:hint="eastAsia"/>
        </w:rPr>
        <w:t>调用下面ServiceForBL的接口</w:t>
      </w:r>
      <w:r w:rsidR="00DD5D25">
        <w:rPr>
          <w:rFonts w:hint="eastAsia"/>
        </w:rPr>
        <w:t>就行</w:t>
      </w:r>
    </w:p>
    <w:p w14:paraId="053891E4" w14:textId="77777777" w:rsidR="00C6226B" w:rsidRPr="009B1185" w:rsidRDefault="00C6226B"/>
    <w:p w14:paraId="34D51EB5" w14:textId="1D0E8217" w:rsidR="00A50BEF" w:rsidRPr="00C6226B" w:rsidRDefault="00A50BEF">
      <w:pPr>
        <w:rPr>
          <w:b/>
          <w:bCs/>
        </w:rPr>
      </w:pPr>
      <w:r w:rsidRPr="00C6226B">
        <w:rPr>
          <w:rFonts w:hint="eastAsia"/>
          <w:b/>
          <w:bCs/>
        </w:rPr>
        <w:t>写消费部分的同学注意一下</w:t>
      </w:r>
    </w:p>
    <w:p w14:paraId="50A180CD" w14:textId="14C472BF" w:rsidR="00A50BEF" w:rsidRPr="00C6226B" w:rsidRDefault="00A50BEF">
      <w:pPr>
        <w:rPr>
          <w:b/>
          <w:bCs/>
        </w:rPr>
      </w:pPr>
      <w:r w:rsidRPr="00C6226B">
        <w:rPr>
          <w:rFonts w:hint="eastAsia"/>
          <w:b/>
          <w:bCs/>
        </w:rPr>
        <w:t>买入和赎回在</w:t>
      </w:r>
      <w:r w:rsidR="009008CA">
        <w:rPr>
          <w:rFonts w:hint="eastAsia"/>
          <w:b/>
          <w:bCs/>
        </w:rPr>
        <w:t>涉及</w:t>
      </w:r>
      <w:r w:rsidR="00000340">
        <w:rPr>
          <w:rFonts w:hint="eastAsia"/>
          <w:b/>
          <w:bCs/>
        </w:rPr>
        <w:t>钱包里的</w:t>
      </w:r>
      <w:r w:rsidRPr="00C6226B">
        <w:rPr>
          <w:rFonts w:hint="eastAsia"/>
          <w:b/>
          <w:bCs/>
        </w:rPr>
        <w:t>资金变动的时候记得增加一条</w:t>
      </w:r>
      <w:r w:rsidR="00000340">
        <w:rPr>
          <w:rFonts w:hint="eastAsia"/>
          <w:b/>
          <w:bCs/>
        </w:rPr>
        <w:t>这个</w:t>
      </w:r>
      <w:r w:rsidRPr="00C6226B">
        <w:rPr>
          <w:rFonts w:hint="eastAsia"/>
          <w:b/>
          <w:bCs/>
        </w:rPr>
        <w:t>记录，这个记录的增加</w:t>
      </w:r>
      <w:r w:rsidR="007520AC" w:rsidRPr="00C6226B">
        <w:rPr>
          <w:rFonts w:hint="eastAsia"/>
          <w:b/>
          <w:bCs/>
        </w:rPr>
        <w:t>不涉及用户余额变动，</w:t>
      </w:r>
      <w:r w:rsidR="00286AFB">
        <w:rPr>
          <w:rFonts w:hint="eastAsia"/>
          <w:b/>
          <w:bCs/>
        </w:rPr>
        <w:t>我没有将对钱包金额的变化单独抽象出来，</w:t>
      </w:r>
      <w:r w:rsidR="007520AC" w:rsidRPr="00C6226B">
        <w:rPr>
          <w:rFonts w:hint="eastAsia"/>
          <w:b/>
          <w:bCs/>
        </w:rPr>
        <w:t>因为充值、提现的资金变动和买入、赎回基金的可能不同，所以请自行实现</w:t>
      </w:r>
    </w:p>
    <w:p w14:paraId="3F4B9B12" w14:textId="5288C486" w:rsidR="007520AC" w:rsidRDefault="007520AC"/>
    <w:p w14:paraId="63E8315A" w14:textId="301F8D47" w:rsidR="007520AC" w:rsidRDefault="007520AC">
      <w:r w:rsidRPr="00C6226B">
        <w:rPr>
          <w:rFonts w:hint="eastAsia"/>
          <w:b/>
          <w:bCs/>
        </w:rPr>
        <w:t>增加</w:t>
      </w:r>
      <w:r w:rsidR="001650EA">
        <w:rPr>
          <w:rFonts w:hint="eastAsia"/>
          <w:b/>
          <w:bCs/>
        </w:rPr>
        <w:t>钱包余额变动</w:t>
      </w:r>
      <w:bookmarkStart w:id="0" w:name="_GoBack"/>
      <w:bookmarkEnd w:id="0"/>
      <w:r w:rsidRPr="00C6226B">
        <w:rPr>
          <w:rFonts w:hint="eastAsia"/>
          <w:b/>
          <w:bCs/>
        </w:rPr>
        <w:t>记录这里我写了一个接口供调用</w:t>
      </w:r>
      <w:r>
        <w:rPr>
          <w:rFonts w:hint="eastAsia"/>
        </w:rPr>
        <w:t>。</w:t>
      </w:r>
    </w:p>
    <w:p w14:paraId="7A47C464" w14:textId="2ACBB0BB" w:rsidR="007520AC" w:rsidRDefault="007520AC">
      <w:r>
        <w:rPr>
          <w:noProof/>
        </w:rPr>
        <w:drawing>
          <wp:inline distT="0" distB="0" distL="0" distR="0" wp14:anchorId="7D980484" wp14:editId="3617EB9C">
            <wp:extent cx="5274310" cy="21863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7AECD" w14:textId="5009E981" w:rsidR="00C6226B" w:rsidRDefault="00C6226B"/>
    <w:p w14:paraId="274FDD72" w14:textId="3DEF2140" w:rsidR="00C6226B" w:rsidRDefault="00C6226B"/>
    <w:p w14:paraId="19DB6EFE" w14:textId="123DB87B" w:rsidR="00C6226B" w:rsidRDefault="00C6226B"/>
    <w:p w14:paraId="64DAEE9E" w14:textId="4BAE88E7" w:rsidR="00C6226B" w:rsidRDefault="00C6226B">
      <w:r w:rsidRPr="00C6226B">
        <w:rPr>
          <w:rFonts w:hint="eastAsia"/>
          <w:b/>
          <w:bCs/>
        </w:rPr>
        <w:t>remark参数请使用FinanceServiceImpl</w:t>
      </w:r>
      <w:r w:rsidRPr="00C6226B">
        <w:rPr>
          <w:b/>
          <w:bCs/>
        </w:rPr>
        <w:t>.</w:t>
      </w:r>
      <w:r w:rsidRPr="00C6226B">
        <w:rPr>
          <w:rFonts w:hint="eastAsia"/>
          <w:b/>
          <w:bCs/>
        </w:rPr>
        <w:t>XXXXX</w:t>
      </w:r>
    </w:p>
    <w:p w14:paraId="6AF69753" w14:textId="101EDFEC" w:rsidR="007520AC" w:rsidRDefault="00C6226B">
      <w:r>
        <w:rPr>
          <w:noProof/>
        </w:rPr>
        <w:drawing>
          <wp:inline distT="0" distB="0" distL="0" distR="0" wp14:anchorId="0B8127B2" wp14:editId="60F52497">
            <wp:extent cx="5274310" cy="2487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AEF1" w14:textId="57FC34D5" w:rsidR="007520AC" w:rsidRDefault="007520AC"/>
    <w:p w14:paraId="0183C4B9" w14:textId="3DC6DB57" w:rsidR="00C6226B" w:rsidRDefault="00C6226B">
      <w:r>
        <w:rPr>
          <w:rFonts w:hint="eastAsia"/>
        </w:rPr>
        <w:t>如果对表中的属性trade</w:t>
      </w:r>
      <w:r>
        <w:t>_</w:t>
      </w:r>
      <w:r>
        <w:rPr>
          <w:rFonts w:hint="eastAsia"/>
        </w:rPr>
        <w:t>num有需求的同学可以参考这两个方法，格式就是时间+随机数+用户id，各数字用</w:t>
      </w:r>
      <w:r>
        <w:t>’-’</w:t>
      </w:r>
      <w:r>
        <w:rPr>
          <w:rFonts w:hint="eastAsia"/>
        </w:rPr>
        <w:t>分隔</w:t>
      </w:r>
    </w:p>
    <w:p w14:paraId="24AA2F85" w14:textId="5BAD2FED" w:rsidR="00C6226B" w:rsidRDefault="00C6226B">
      <w:r>
        <w:rPr>
          <w:noProof/>
        </w:rPr>
        <w:drawing>
          <wp:inline distT="0" distB="0" distL="0" distR="0" wp14:anchorId="1E146B9F" wp14:editId="27D95770">
            <wp:extent cx="5274310" cy="2235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2C65" w14:textId="10407375" w:rsidR="00C6226B" w:rsidRDefault="00C6226B">
      <w:r>
        <w:rPr>
          <w:noProof/>
        </w:rPr>
        <w:drawing>
          <wp:inline distT="0" distB="0" distL="0" distR="0" wp14:anchorId="139A1018" wp14:editId="0516F445">
            <wp:extent cx="5274310" cy="21812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E25" w14:textId="2A0C2718" w:rsidR="00C6226B" w:rsidRDefault="00C6226B">
      <w:r>
        <w:rPr>
          <w:rFonts w:hint="eastAsia"/>
        </w:rPr>
        <w:t>上图那个方法的写法很蠢，刚刚才看到，是忘记改了。。。只要看红框框圈出来的就好了</w:t>
      </w:r>
    </w:p>
    <w:p w14:paraId="6AAFE358" w14:textId="77777777" w:rsidR="00C6226B" w:rsidRDefault="00C6226B"/>
    <w:p w14:paraId="5D49F556" w14:textId="3553CB6D" w:rsidR="007520AC" w:rsidRDefault="00C6226B">
      <w:r>
        <w:rPr>
          <w:rFonts w:hint="eastAsia"/>
        </w:rPr>
        <w:t>有其他需求或问题请私戳</w:t>
      </w:r>
      <w:r>
        <w:t>”</w:t>
      </w:r>
      <w:r>
        <w:rPr>
          <w:rFonts w:hint="eastAsia"/>
        </w:rPr>
        <w:t>江辉</w:t>
      </w:r>
      <w:r>
        <w:t>”</w:t>
      </w:r>
    </w:p>
    <w:sectPr w:rsidR="00752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198"/>
    <w:rsid w:val="00000340"/>
    <w:rsid w:val="000B35D3"/>
    <w:rsid w:val="001650EA"/>
    <w:rsid w:val="00286AFB"/>
    <w:rsid w:val="00345D10"/>
    <w:rsid w:val="004D161B"/>
    <w:rsid w:val="00744622"/>
    <w:rsid w:val="007520AC"/>
    <w:rsid w:val="009008CA"/>
    <w:rsid w:val="009B1185"/>
    <w:rsid w:val="00A50BEF"/>
    <w:rsid w:val="00C6226B"/>
    <w:rsid w:val="00DD5D25"/>
    <w:rsid w:val="00EB356B"/>
    <w:rsid w:val="00F6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7984"/>
  <w15:chartTrackingRefBased/>
  <w15:docId w15:val="{FD8C22A9-9D9E-442F-9C41-F19AAD3D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Hui</dc:creator>
  <cp:keywords/>
  <dc:description/>
  <cp:lastModifiedBy>Jiang Hui</cp:lastModifiedBy>
  <cp:revision>13</cp:revision>
  <dcterms:created xsi:type="dcterms:W3CDTF">2019-09-03T14:57:00Z</dcterms:created>
  <dcterms:modified xsi:type="dcterms:W3CDTF">2019-09-03T16:02:00Z</dcterms:modified>
</cp:coreProperties>
</file>