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C3F0" w14:textId="77777777" w:rsidR="00431D06" w:rsidRPr="0092297D" w:rsidRDefault="00000000">
      <w:pPr>
        <w:pStyle w:val="slovanzoznam"/>
      </w:pPr>
      <w:r w:rsidRPr="0092297D">
        <w:t xml:space="preserve">Objekt predstavuje základnú entitu výpočtu dát, ktorá v sebe neuchováva dáta </w:t>
      </w:r>
      <w:r w:rsidRPr="0092297D">
        <w:rPr>
          <w:color w:val="FF0000"/>
        </w:rPr>
        <w:t>(Nie)</w:t>
      </w:r>
    </w:p>
    <w:p w14:paraId="07938E7B" w14:textId="77777777" w:rsidR="00431D06" w:rsidRPr="0092297D" w:rsidRDefault="00000000">
      <w:pPr>
        <w:pStyle w:val="slovanzoznam"/>
      </w:pPr>
      <w:r w:rsidRPr="0092297D">
        <w:t xml:space="preserve">Objekt predstavuje základnú entitu výpočtu, ktorá v sebe uchováva dáta, ktoré určujú jej stav v každom časovom okamihu </w:t>
      </w:r>
      <w:r w:rsidRPr="0092297D">
        <w:rPr>
          <w:color w:val="00B050"/>
        </w:rPr>
        <w:t>(Áno)</w:t>
      </w:r>
    </w:p>
    <w:p w14:paraId="42CDB251" w14:textId="77777777" w:rsidR="00431D06" w:rsidRPr="0092297D" w:rsidRDefault="00000000">
      <w:pPr>
        <w:pStyle w:val="slovanzoznam"/>
      </w:pPr>
      <w:r w:rsidRPr="0092297D">
        <w:t xml:space="preserve">Katalóg požiadaviek je neúplný popis požiadaviek nového SW produktu </w:t>
      </w:r>
      <w:r w:rsidRPr="0092297D">
        <w:rPr>
          <w:color w:val="FF0000"/>
        </w:rPr>
        <w:t>(Nie)</w:t>
      </w:r>
    </w:p>
    <w:p w14:paraId="683E98A7" w14:textId="77777777" w:rsidR="00431D06" w:rsidRPr="0092297D" w:rsidRDefault="00000000">
      <w:pPr>
        <w:pStyle w:val="slovanzoznam"/>
      </w:pPr>
      <w:r w:rsidRPr="0092297D">
        <w:t xml:space="preserve">Katalóg požiadaviek je úplný popis požiadaviek nového SW produktu </w:t>
      </w:r>
      <w:r w:rsidRPr="0092297D">
        <w:rPr>
          <w:color w:val="00B050"/>
        </w:rPr>
        <w:t>(Áno)</w:t>
      </w:r>
    </w:p>
    <w:p w14:paraId="44732698" w14:textId="1CE293AE" w:rsidR="00431D06" w:rsidRPr="0092297D" w:rsidRDefault="00000000">
      <w:pPr>
        <w:pStyle w:val="slovanzoznam"/>
      </w:pPr>
      <w:r w:rsidRPr="0092297D">
        <w:t xml:space="preserve">Každý objekt ma svoju identitu, kt. sa odlišuje od ostatných objektov </w:t>
      </w:r>
      <w:r w:rsidRPr="0092297D">
        <w:rPr>
          <w:color w:val="00B050"/>
        </w:rPr>
        <w:t>(Áno)</w:t>
      </w:r>
    </w:p>
    <w:p w14:paraId="109C6C97" w14:textId="77777777" w:rsidR="00431D06" w:rsidRPr="0092297D" w:rsidRDefault="00000000">
      <w:pPr>
        <w:pStyle w:val="slovanzoznam"/>
      </w:pPr>
      <w:r w:rsidRPr="0092297D">
        <w:t xml:space="preserve">Každý vytvorený objekt patrí každej triede </w:t>
      </w:r>
      <w:r w:rsidRPr="0092297D">
        <w:rPr>
          <w:color w:val="FF0000"/>
        </w:rPr>
        <w:t>(Nie)</w:t>
      </w:r>
    </w:p>
    <w:p w14:paraId="5BFE8863" w14:textId="77777777" w:rsidR="00431D06" w:rsidRPr="0092297D" w:rsidRDefault="00000000">
      <w:pPr>
        <w:pStyle w:val="slovanzoznam"/>
      </w:pPr>
      <w:r w:rsidRPr="0092297D">
        <w:t xml:space="preserve">Každý vytvorený objekt patrí práve jednej triede </w:t>
      </w:r>
      <w:r w:rsidRPr="0092297D">
        <w:rPr>
          <w:color w:val="00B050"/>
        </w:rPr>
        <w:t>(Áno)</w:t>
      </w:r>
    </w:p>
    <w:p w14:paraId="4EC32C42" w14:textId="77777777" w:rsidR="00431D06" w:rsidRPr="0092297D" w:rsidRDefault="00000000">
      <w:pPr>
        <w:pStyle w:val="slovanzoznam"/>
      </w:pPr>
      <w:r w:rsidRPr="0092297D">
        <w:t xml:space="preserve">V OO svete ....( nejaký text ) </w:t>
      </w:r>
      <w:r w:rsidRPr="0092297D">
        <w:rPr>
          <w:color w:val="00B050"/>
        </w:rPr>
        <w:t>(Áno)</w:t>
      </w:r>
    </w:p>
    <w:p w14:paraId="3085C834" w14:textId="77777777" w:rsidR="00431D06" w:rsidRPr="0092297D" w:rsidRDefault="00000000">
      <w:pPr>
        <w:pStyle w:val="slovanzoznam"/>
      </w:pPr>
      <w:r w:rsidRPr="0092297D">
        <w:t xml:space="preserve">V OO svete ....množstvo atribútov..... ( nejaký text ) </w:t>
      </w:r>
      <w:r w:rsidRPr="0092297D">
        <w:rPr>
          <w:color w:val="FF0000"/>
        </w:rPr>
        <w:t>(Nie)</w:t>
      </w:r>
    </w:p>
    <w:p w14:paraId="175E3FC5" w14:textId="77777777" w:rsidR="00431D06" w:rsidRPr="0092297D" w:rsidRDefault="00000000">
      <w:pPr>
        <w:pStyle w:val="slovanzoznam"/>
      </w:pPr>
      <w:r w:rsidRPr="0092297D">
        <w:t xml:space="preserve">Operácia triedy je operácia, ktorá je priradená príslušnej triede a nie jednotlivému objektu triedy. </w:t>
      </w:r>
      <w:r w:rsidRPr="0092297D">
        <w:rPr>
          <w:color w:val="00B050"/>
        </w:rPr>
        <w:t>(Áno)</w:t>
      </w:r>
    </w:p>
    <w:p w14:paraId="15C129FB" w14:textId="77777777" w:rsidR="00431D06" w:rsidRPr="0092297D" w:rsidRDefault="00000000">
      <w:pPr>
        <w:pStyle w:val="slovanzoznam"/>
      </w:pPr>
      <w:r w:rsidRPr="0092297D">
        <w:t xml:space="preserve">Odvodene atribúty je možné vypočítať z inej triedy </w:t>
      </w:r>
      <w:r w:rsidRPr="0092297D">
        <w:rPr>
          <w:color w:val="FF0000"/>
        </w:rPr>
        <w:t>(Nie)</w:t>
      </w:r>
    </w:p>
    <w:p w14:paraId="2E744B9D" w14:textId="77777777" w:rsidR="00431D06" w:rsidRPr="0092297D" w:rsidRDefault="00000000">
      <w:pPr>
        <w:pStyle w:val="slovanzoznam"/>
      </w:pPr>
      <w:r w:rsidRPr="0092297D">
        <w:t xml:space="preserve">Odvodene atribúty je možné vypočítať z iného atribútu </w:t>
      </w:r>
      <w:r w:rsidRPr="0092297D">
        <w:rPr>
          <w:color w:val="00B050"/>
        </w:rPr>
        <w:t>(Áno)</w:t>
      </w:r>
    </w:p>
    <w:p w14:paraId="3E85A02D" w14:textId="77777777" w:rsidR="00431D06" w:rsidRPr="0092297D" w:rsidRDefault="00000000">
      <w:pPr>
        <w:pStyle w:val="slovanzoznam"/>
      </w:pPr>
      <w:r w:rsidRPr="0092297D">
        <w:t xml:space="preserve">Middlecase – prostriedky, ktoré sa používajú v etape špecifikácie požiadaviek a ich analýzy; </w:t>
      </w:r>
      <w:r w:rsidRPr="0092297D">
        <w:rPr>
          <w:color w:val="FF0000"/>
        </w:rPr>
        <w:t>(Nie)</w:t>
      </w:r>
    </w:p>
    <w:p w14:paraId="275EA588" w14:textId="77777777" w:rsidR="00431D06" w:rsidRPr="0092297D" w:rsidRDefault="00000000">
      <w:pPr>
        <w:pStyle w:val="slovanzoznam"/>
      </w:pPr>
      <w:r w:rsidRPr="0092297D">
        <w:t xml:space="preserve">Middle-CASE – prostriedky pre prechod medzi etapou špecifikácie a návrhu </w:t>
      </w:r>
      <w:r w:rsidRPr="0092297D">
        <w:rPr>
          <w:color w:val="00B050"/>
        </w:rPr>
        <w:t>(Áno)</w:t>
      </w:r>
    </w:p>
    <w:p w14:paraId="75011B4F" w14:textId="77777777" w:rsidR="00431D06" w:rsidRPr="0092297D" w:rsidRDefault="00000000">
      <w:pPr>
        <w:pStyle w:val="slovanzoznam"/>
      </w:pPr>
      <w:r w:rsidRPr="0092297D">
        <w:t xml:space="preserve">Pre-CASE - prostriedky, ktoré sa používajú v etape prevádzky systému a jeho údržby. </w:t>
      </w:r>
      <w:r w:rsidRPr="0092297D">
        <w:rPr>
          <w:color w:val="FF0000"/>
        </w:rPr>
        <w:t>(Nie)</w:t>
      </w:r>
    </w:p>
    <w:p w14:paraId="46819BC9" w14:textId="77777777" w:rsidR="00431D06" w:rsidRPr="0092297D" w:rsidRDefault="00000000">
      <w:pPr>
        <w:pStyle w:val="slovanzoznam"/>
      </w:pPr>
      <w:r w:rsidRPr="0092297D">
        <w:t xml:space="preserve">Upper-CASE – prostriedky, ktoré sa používajú v etape špecifikácie požiadaviek a ich analýzy </w:t>
      </w:r>
      <w:r w:rsidRPr="0092297D">
        <w:rPr>
          <w:color w:val="00B050"/>
        </w:rPr>
        <w:t>(Áno)</w:t>
      </w:r>
    </w:p>
    <w:p w14:paraId="7542520C" w14:textId="77777777" w:rsidR="00431D06" w:rsidRPr="0092297D" w:rsidRDefault="00000000">
      <w:pPr>
        <w:pStyle w:val="slovanzoznam"/>
      </w:pPr>
      <w:r w:rsidRPr="0092297D">
        <w:t xml:space="preserve">Štruktúrová analýza obsahuje DFD, dat. slovník, rozvrh. tabuľky, stromy, ER </w:t>
      </w:r>
      <w:r w:rsidRPr="0092297D">
        <w:rPr>
          <w:color w:val="FF0000"/>
        </w:rPr>
        <w:t>(Nie)</w:t>
      </w:r>
    </w:p>
    <w:p w14:paraId="0C528302" w14:textId="77777777" w:rsidR="00431D06" w:rsidRPr="0092297D" w:rsidRDefault="00000000">
      <w:pPr>
        <w:pStyle w:val="slovanzoznam"/>
      </w:pPr>
      <w:r w:rsidRPr="0092297D">
        <w:t xml:space="preserve">Štruktúrová analýza obsahuje DFD, dat. slovník, rozvrh. tabuľky, stromy </w:t>
      </w:r>
      <w:r w:rsidRPr="0092297D">
        <w:rPr>
          <w:color w:val="00B050"/>
        </w:rPr>
        <w:t>(Áno)</w:t>
      </w:r>
    </w:p>
    <w:p w14:paraId="5478A5E3" w14:textId="77777777" w:rsidR="00431D06" w:rsidRPr="0092297D" w:rsidRDefault="00000000">
      <w:pPr>
        <w:pStyle w:val="slovanzoznam"/>
      </w:pPr>
      <w:r w:rsidRPr="0092297D">
        <w:t xml:space="preserve">Extend – vzťah medzi prípadmi použitia, keď jeden prípad použitia rozširuje svoje správanie pomocou jedného alebo viacerých fragmentov správania iného prípadu použitia </w:t>
      </w:r>
      <w:r w:rsidRPr="0092297D">
        <w:rPr>
          <w:color w:val="00B050"/>
        </w:rPr>
        <w:t>(Áno)</w:t>
      </w:r>
    </w:p>
    <w:p w14:paraId="3380DE37" w14:textId="77777777" w:rsidR="00431D06" w:rsidRPr="0092297D" w:rsidRDefault="00000000">
      <w:pPr>
        <w:pStyle w:val="slovanzoznam"/>
      </w:pPr>
      <w:r w:rsidRPr="0092297D">
        <w:t xml:space="preserve">Include – vzťah medzi prípadmi použitia, keď jeden prípad použitia obsahuje správanie iného prípadu použitia </w:t>
      </w:r>
      <w:r w:rsidRPr="0092297D">
        <w:rPr>
          <w:color w:val="00B050"/>
        </w:rPr>
        <w:t>(Áno)</w:t>
      </w:r>
    </w:p>
    <w:p w14:paraId="71D9BB45" w14:textId="77777777" w:rsidR="00431D06" w:rsidRPr="0092297D" w:rsidRDefault="00000000">
      <w:pPr>
        <w:pStyle w:val="slovanzoznam"/>
      </w:pPr>
      <w:r w:rsidRPr="0092297D">
        <w:t xml:space="preserve">Diagram aktivít nezobrazuje </w:t>
      </w:r>
      <w:r w:rsidRPr="0092297D">
        <w:rPr>
          <w:color w:val="FF0000"/>
        </w:rPr>
        <w:t>(Nie)</w:t>
      </w:r>
    </w:p>
    <w:p w14:paraId="48F2375C" w14:textId="77777777" w:rsidR="00431D06" w:rsidRPr="0092297D" w:rsidRDefault="00000000">
      <w:pPr>
        <w:pStyle w:val="slovanzoznam"/>
      </w:pPr>
      <w:r w:rsidRPr="0092297D">
        <w:t xml:space="preserve">Diagram aktivít zobrazuje zjednodušený prehlaď jednotlivých krokov operácie alebo procesu. </w:t>
      </w:r>
      <w:r w:rsidRPr="0092297D">
        <w:rPr>
          <w:color w:val="00B050"/>
        </w:rPr>
        <w:t>(Áno)</w:t>
      </w:r>
    </w:p>
    <w:p w14:paraId="0F42907A" w14:textId="77777777" w:rsidR="00431D06" w:rsidRPr="0092297D" w:rsidRDefault="00000000">
      <w:pPr>
        <w:pStyle w:val="slovanzoznam"/>
      </w:pPr>
      <w:r w:rsidRPr="0092297D">
        <w:t xml:space="preserve">Soft. proces, patri tam- analytik, návrhár, programátor, odborník na údržbu, audítor </w:t>
      </w:r>
      <w:r w:rsidRPr="0092297D">
        <w:rPr>
          <w:color w:val="00B050"/>
        </w:rPr>
        <w:t>(Áno)</w:t>
      </w:r>
    </w:p>
    <w:p w14:paraId="07AD59D0" w14:textId="77777777" w:rsidR="00431D06" w:rsidRPr="0092297D" w:rsidRDefault="00000000">
      <w:pPr>
        <w:pStyle w:val="slovanzoznam"/>
      </w:pPr>
      <w:r w:rsidRPr="0092297D">
        <w:t xml:space="preserve">Dynamické testovanie je s úplnou databázou </w:t>
      </w:r>
      <w:r w:rsidRPr="0092297D">
        <w:rPr>
          <w:color w:val="00B050"/>
        </w:rPr>
        <w:t>(Áno)</w:t>
      </w:r>
    </w:p>
    <w:p w14:paraId="205B2A99" w14:textId="77777777" w:rsidR="00431D06" w:rsidRPr="0092297D" w:rsidRDefault="00000000">
      <w:pPr>
        <w:pStyle w:val="slovanzoznam"/>
      </w:pPr>
      <w:r w:rsidRPr="0092297D">
        <w:t xml:space="preserve">Dynamické testovanie je test objektu triedy softvéru s plnou databázou </w:t>
      </w:r>
      <w:r w:rsidRPr="0092297D">
        <w:rPr>
          <w:color w:val="FF0000"/>
        </w:rPr>
        <w:t>(Nie)</w:t>
      </w:r>
    </w:p>
    <w:p w14:paraId="647E0599" w14:textId="77777777" w:rsidR="00431D06" w:rsidRPr="0092297D" w:rsidRDefault="00000000">
      <w:pPr>
        <w:pStyle w:val="slovanzoznam"/>
      </w:pPr>
      <w:r w:rsidRPr="0092297D">
        <w:t xml:space="preserve">Medzi modely vývoja softvéru patri vodopádový= kaskádový </w:t>
      </w:r>
      <w:r w:rsidRPr="0092297D">
        <w:rPr>
          <w:color w:val="00B050"/>
        </w:rPr>
        <w:t>(Áno)</w:t>
      </w:r>
    </w:p>
    <w:p w14:paraId="6F895D6A" w14:textId="77777777" w:rsidR="0092297D" w:rsidRPr="0092297D" w:rsidRDefault="00000000">
      <w:pPr>
        <w:pStyle w:val="slovanzoznam"/>
      </w:pPr>
      <w:r w:rsidRPr="0092297D">
        <w:t xml:space="preserve">Podpora metodik- reštriktívne, flexibilne </w:t>
      </w:r>
      <w:r w:rsidRPr="0092297D">
        <w:rPr>
          <w:color w:val="00B0F0"/>
        </w:rPr>
        <w:t xml:space="preserve">Možno ANO chýba  </w:t>
      </w:r>
      <w:r w:rsidRPr="0092297D">
        <w:t>(reštriktívne, USMERNUJUCE, flexibilne)</w:t>
      </w:r>
    </w:p>
    <w:p w14:paraId="51A9AC80" w14:textId="75C3B1D0" w:rsidR="00431D06" w:rsidRPr="0092297D" w:rsidRDefault="00000000">
      <w:pPr>
        <w:pStyle w:val="slovanzoznam"/>
      </w:pPr>
      <w:r w:rsidRPr="0092297D">
        <w:t xml:space="preserve">Inkrementálny model sa nazýva aj validačný </w:t>
      </w:r>
      <w:r w:rsidRPr="0092297D">
        <w:rPr>
          <w:color w:val="FF0000"/>
        </w:rPr>
        <w:t>(Nie)</w:t>
      </w:r>
    </w:p>
    <w:p w14:paraId="754B963E" w14:textId="77777777" w:rsidR="00431D06" w:rsidRPr="0092297D" w:rsidRDefault="00000000">
      <w:pPr>
        <w:pStyle w:val="slovanzoznam"/>
      </w:pPr>
      <w:r w:rsidRPr="0092297D">
        <w:t xml:space="preserve">Inkrementálny model sa nazýva aj prírastkový </w:t>
      </w:r>
      <w:r w:rsidRPr="0092297D">
        <w:rPr>
          <w:color w:val="00B050"/>
        </w:rPr>
        <w:t>(Áno)</w:t>
      </w:r>
    </w:p>
    <w:p w14:paraId="6FCFD05E" w14:textId="77777777" w:rsidR="00431D06" w:rsidRPr="0092297D" w:rsidRDefault="00000000">
      <w:pPr>
        <w:pStyle w:val="slovanzoznam"/>
      </w:pPr>
      <w:r w:rsidRPr="0092297D">
        <w:t xml:space="preserve">Alfa a Beta testovanie systému prebieha vo vývojárskej firme </w:t>
      </w:r>
      <w:r w:rsidRPr="0092297D">
        <w:rPr>
          <w:color w:val="FF0000"/>
        </w:rPr>
        <w:t>(Nie)</w:t>
      </w:r>
    </w:p>
    <w:p w14:paraId="12798C21" w14:textId="77777777" w:rsidR="00431D06" w:rsidRPr="0092297D" w:rsidRDefault="00000000">
      <w:pPr>
        <w:pStyle w:val="slovanzoznam"/>
      </w:pPr>
      <w:r w:rsidRPr="0092297D">
        <w:t xml:space="preserve">Alfa a Beta testovanie systému prebieha v reálnom prostredí </w:t>
      </w:r>
      <w:r w:rsidRPr="0092297D">
        <w:rPr>
          <w:color w:val="00B050"/>
        </w:rPr>
        <w:t>(Áno)</w:t>
      </w:r>
    </w:p>
    <w:p w14:paraId="5C0189B4" w14:textId="77777777" w:rsidR="00431D06" w:rsidRPr="0092297D" w:rsidRDefault="00000000">
      <w:pPr>
        <w:pStyle w:val="slovanzoznam"/>
      </w:pPr>
      <w:r w:rsidRPr="0092297D">
        <w:t xml:space="preserve">UC je vždy popisovaný z pohľadu účastníka </w:t>
      </w:r>
      <w:r w:rsidRPr="0092297D">
        <w:rPr>
          <w:color w:val="00B050"/>
        </w:rPr>
        <w:t>(Áno)</w:t>
      </w:r>
    </w:p>
    <w:p w14:paraId="420CB5AD" w14:textId="77777777" w:rsidR="00431D06" w:rsidRPr="0092297D" w:rsidRDefault="00000000">
      <w:pPr>
        <w:pStyle w:val="slovanzoznam"/>
      </w:pPr>
      <w:r w:rsidRPr="0092297D">
        <w:t xml:space="preserve">Use Case je vždy iniciovanie účastníkom </w:t>
      </w:r>
      <w:r w:rsidRPr="0092297D">
        <w:rPr>
          <w:color w:val="00B050"/>
        </w:rPr>
        <w:t>(Áno)</w:t>
      </w:r>
    </w:p>
    <w:p w14:paraId="7CA28E47" w14:textId="77777777" w:rsidR="00431D06" w:rsidRPr="0092297D" w:rsidRDefault="00000000">
      <w:pPr>
        <w:pStyle w:val="slovanzoznam"/>
      </w:pPr>
      <w:r w:rsidRPr="0092297D">
        <w:t xml:space="preserve">Pri evolučnom modeli sú všetky požiadavky definované na začiatku </w:t>
      </w:r>
      <w:r w:rsidRPr="0092297D">
        <w:rPr>
          <w:color w:val="FF0000"/>
        </w:rPr>
        <w:t>(Nie)</w:t>
      </w:r>
    </w:p>
    <w:p w14:paraId="0339313C" w14:textId="77777777" w:rsidR="00431D06" w:rsidRPr="0092297D" w:rsidRDefault="00000000">
      <w:pPr>
        <w:pStyle w:val="slovanzoznam"/>
      </w:pPr>
      <w:r w:rsidRPr="0092297D">
        <w:t xml:space="preserve">UML je nezávislý od programovacích jazykov </w:t>
      </w:r>
      <w:r w:rsidRPr="0092297D">
        <w:rPr>
          <w:color w:val="00B050"/>
        </w:rPr>
        <w:t>(Áno)</w:t>
      </w:r>
    </w:p>
    <w:p w14:paraId="44226C97" w14:textId="77777777" w:rsidR="00431D06" w:rsidRPr="0092297D" w:rsidRDefault="00000000">
      <w:pPr>
        <w:pStyle w:val="slovanzoznam"/>
      </w:pPr>
      <w:r w:rsidRPr="0092297D">
        <w:t xml:space="preserve">Medzi objektami ktoré sa poznajú nie sú väzby </w:t>
      </w:r>
      <w:r w:rsidRPr="0092297D">
        <w:rPr>
          <w:color w:val="FF0000"/>
        </w:rPr>
        <w:t>(Nie)</w:t>
      </w:r>
    </w:p>
    <w:p w14:paraId="77ACB39F" w14:textId="77777777" w:rsidR="00431D06" w:rsidRPr="0092297D" w:rsidRDefault="00000000">
      <w:pPr>
        <w:pStyle w:val="slovanzoznam"/>
      </w:pPr>
      <w:r w:rsidRPr="0092297D">
        <w:t xml:space="preserve">Medzi objektami ktoré sa poznajú existujú väzby/spojenia </w:t>
      </w:r>
      <w:r w:rsidRPr="0092297D">
        <w:rPr>
          <w:color w:val="00B050"/>
        </w:rPr>
        <w:t>(Áno)</w:t>
      </w:r>
    </w:p>
    <w:p w14:paraId="3773D8A4" w14:textId="77777777" w:rsidR="00431D06" w:rsidRPr="0092297D" w:rsidRDefault="00000000">
      <w:pPr>
        <w:pStyle w:val="slovanzoznam"/>
      </w:pPr>
      <w:r w:rsidRPr="0092297D">
        <w:t xml:space="preserve">Poznáme tri základné typy atribútov: štandardné, vypočítavanie, štruktúrované typy </w:t>
      </w:r>
      <w:r w:rsidRPr="0092297D">
        <w:rPr>
          <w:color w:val="00B050"/>
        </w:rPr>
        <w:t>(Áno)</w:t>
      </w:r>
    </w:p>
    <w:p w14:paraId="724AEB69" w14:textId="77777777" w:rsidR="00431D06" w:rsidRPr="0092297D" w:rsidRDefault="00000000">
      <w:pPr>
        <w:pStyle w:val="slovanzoznam"/>
      </w:pPr>
      <w:r w:rsidRPr="0092297D">
        <w:lastRenderedPageBreak/>
        <w:t xml:space="preserve">Medzi operácie patria: objektové , konštruktorové a operácie triedy </w:t>
      </w:r>
      <w:r w:rsidRPr="0092297D">
        <w:rPr>
          <w:color w:val="00B050"/>
        </w:rPr>
        <w:t>(Áno)</w:t>
      </w:r>
    </w:p>
    <w:p w14:paraId="3F360132" w14:textId="77777777" w:rsidR="00431D06" w:rsidRPr="0092297D" w:rsidRDefault="00000000">
      <w:pPr>
        <w:pStyle w:val="slovanzoznam"/>
      </w:pPr>
      <w:r w:rsidRPr="0092297D">
        <w:t xml:space="preserve">Operácie sa členia na: relačné operácie, všeobecné operácie a operácie triedy </w:t>
      </w:r>
      <w:r w:rsidRPr="0092297D">
        <w:rPr>
          <w:color w:val="FF0000"/>
        </w:rPr>
        <w:t>(Nie)</w:t>
      </w:r>
    </w:p>
    <w:p w14:paraId="389E5D55" w14:textId="77777777" w:rsidR="0092297D" w:rsidRDefault="00000000">
      <w:pPr>
        <w:pStyle w:val="slovanzoznam"/>
      </w:pPr>
      <w:r w:rsidRPr="0092297D">
        <w:t xml:space="preserve">Schéma dát je vlastne transformovaná Konceptuálna schéma. </w:t>
      </w:r>
      <w:r w:rsidRPr="0092297D">
        <w:rPr>
          <w:color w:val="00B0F0"/>
        </w:rPr>
        <w:t xml:space="preserve">ASI NIE ??? </w:t>
      </w:r>
    </w:p>
    <w:p w14:paraId="15D8C44B" w14:textId="3B483900" w:rsidR="00431D06" w:rsidRPr="0092297D" w:rsidRDefault="00000000">
      <w:pPr>
        <w:pStyle w:val="slovanzoznam"/>
      </w:pPr>
      <w:r w:rsidRPr="0092297D">
        <w:t xml:space="preserve">Primárny kľúč je atribút, alebo skupina atribútov , ktorá jednoznačne identifikuje entitu. </w:t>
      </w:r>
      <w:r w:rsidRPr="0092297D">
        <w:rPr>
          <w:color w:val="00B050"/>
        </w:rPr>
        <w:t>(Áno)</w:t>
      </w:r>
    </w:p>
    <w:p w14:paraId="37EF1EA7" w14:textId="77777777" w:rsidR="00431D06" w:rsidRPr="0092297D" w:rsidRDefault="00000000">
      <w:pPr>
        <w:pStyle w:val="slovanzoznam"/>
      </w:pPr>
      <w:r w:rsidRPr="0092297D">
        <w:t xml:space="preserve">V UML vytvorený model nemusí obsahovať všetky diagramy </w:t>
      </w:r>
      <w:r w:rsidRPr="0092297D">
        <w:rPr>
          <w:color w:val="00B050"/>
        </w:rPr>
        <w:t>(Áno)</w:t>
      </w:r>
    </w:p>
    <w:p w14:paraId="6B77C95A" w14:textId="77777777" w:rsidR="00431D06" w:rsidRPr="0092297D" w:rsidRDefault="00000000">
      <w:pPr>
        <w:pStyle w:val="slovanzoznam"/>
      </w:pPr>
      <w:r w:rsidRPr="0092297D">
        <w:t xml:space="preserve">V UML vytvorený model musí obsahovať všetky diagramy. </w:t>
      </w:r>
      <w:r w:rsidRPr="0092297D">
        <w:rPr>
          <w:color w:val="FF0000"/>
        </w:rPr>
        <w:t>(Nie)</w:t>
      </w:r>
    </w:p>
    <w:p w14:paraId="6D7475FB" w14:textId="77777777" w:rsidR="00431D06" w:rsidRPr="0092297D" w:rsidRDefault="00000000">
      <w:pPr>
        <w:pStyle w:val="slovanzoznam"/>
      </w:pPr>
      <w:r w:rsidRPr="0092297D">
        <w:t xml:space="preserve">V životnom cykle programovaného diela predstavuje údržba záverečnú časť. </w:t>
      </w:r>
      <w:r w:rsidRPr="0092297D">
        <w:rPr>
          <w:color w:val="00B050"/>
        </w:rPr>
        <w:t>(Áno)</w:t>
      </w:r>
    </w:p>
    <w:p w14:paraId="27DF1ACB" w14:textId="77777777" w:rsidR="00431D06" w:rsidRPr="0092297D" w:rsidRDefault="00000000">
      <w:pPr>
        <w:pStyle w:val="slovanzoznam"/>
      </w:pPr>
      <w:r w:rsidRPr="0092297D">
        <w:t xml:space="preserve">Biela skrinka tester má prístup k zdrojovému kódu. </w:t>
      </w:r>
      <w:r w:rsidRPr="0092297D">
        <w:rPr>
          <w:color w:val="00B050"/>
        </w:rPr>
        <w:t>(Áno)</w:t>
      </w:r>
    </w:p>
    <w:p w14:paraId="351393EC" w14:textId="77777777" w:rsidR="00431D06" w:rsidRPr="0092297D" w:rsidRDefault="00000000">
      <w:pPr>
        <w:pStyle w:val="slovanzoznam"/>
      </w:pPr>
      <w:r w:rsidRPr="0092297D">
        <w:t xml:space="preserve">Je pravda že pri relácii include (UseCase diagram v UML) je základný prípad použitia bez rozšírenia kompletný? </w:t>
      </w:r>
      <w:r w:rsidRPr="0092297D">
        <w:rPr>
          <w:color w:val="FF0000"/>
        </w:rPr>
        <w:t>(Nie)</w:t>
      </w:r>
    </w:p>
    <w:p w14:paraId="4B1E84B9" w14:textId="77777777" w:rsidR="00431D06" w:rsidRPr="0092297D" w:rsidRDefault="00000000">
      <w:pPr>
        <w:pStyle w:val="slovanzoznam"/>
      </w:pPr>
      <w:r w:rsidRPr="0092297D">
        <w:t xml:space="preserve">Je pravda že medzi výhody štruktúrovanej analýzy a designu radíme aj to že dátový a funkcionálny model môžu byť na počiatku analýzy vytvárané nezávisle na sebe? </w:t>
      </w:r>
      <w:r w:rsidRPr="0092297D">
        <w:rPr>
          <w:color w:val="FF0000"/>
        </w:rPr>
        <w:t>(Nie)</w:t>
      </w:r>
    </w:p>
    <w:p w14:paraId="6CD68BB0" w14:textId="77777777" w:rsidR="00431D06" w:rsidRPr="0092297D" w:rsidRDefault="00000000">
      <w:pPr>
        <w:pStyle w:val="slovanzoznam"/>
      </w:pPr>
      <w:r w:rsidRPr="0092297D">
        <w:t xml:space="preserve">Je pravda že riaditeľnosť ukazuje že je možne z ľubovoľného objektu cieľovej triedy riadiť jeden alebo viacej objektov zdrojovej triedy v závislosti na následnosti? </w:t>
      </w:r>
      <w:r w:rsidRPr="0092297D">
        <w:rPr>
          <w:color w:val="FF0000"/>
        </w:rPr>
        <w:t>(Nie)</w:t>
      </w:r>
    </w:p>
    <w:p w14:paraId="7DB9E102" w14:textId="77777777" w:rsidR="00431D06" w:rsidRPr="0092297D" w:rsidRDefault="00000000">
      <w:pPr>
        <w:pStyle w:val="slovanzoznam"/>
      </w:pPr>
      <w:r w:rsidRPr="0092297D">
        <w:t xml:space="preserve">Riaditeľnosť ukazuje, že je možné z ľubovoľného objektu zdrojovej triedy riadiť jeden alebo viacej objektov cieľovej triedy v závislosti na násobnosti. </w:t>
      </w:r>
      <w:r w:rsidRPr="0092297D">
        <w:rPr>
          <w:color w:val="00B050"/>
        </w:rPr>
        <w:t>(Áno)</w:t>
      </w:r>
    </w:p>
    <w:p w14:paraId="5EFA1684" w14:textId="77777777" w:rsidR="00431D06" w:rsidRPr="0092297D" w:rsidRDefault="00000000">
      <w:pPr>
        <w:pStyle w:val="slovanzoznam"/>
      </w:pPr>
      <w:r w:rsidRPr="0092297D">
        <w:t xml:space="preserve">Operácia je funkcia, ktorá je poskytnutá všetkým inštanciám triedy; zavádza správanie sa objektu. </w:t>
      </w:r>
      <w:r w:rsidRPr="0092297D">
        <w:rPr>
          <w:color w:val="00B050"/>
        </w:rPr>
        <w:t>(Áno)</w:t>
      </w:r>
    </w:p>
    <w:p w14:paraId="3B3EAB7B" w14:textId="77777777" w:rsidR="00431D06" w:rsidRPr="0092297D" w:rsidRDefault="00000000">
      <w:pPr>
        <w:pStyle w:val="slovanzoznam"/>
      </w:pPr>
      <w:r w:rsidRPr="0092297D">
        <w:t xml:space="preserve">Je pravda že operách je funkcia ktorá je poskytnutá všetkým inštanciám triedy? </w:t>
      </w:r>
      <w:r w:rsidRPr="0092297D">
        <w:rPr>
          <w:color w:val="00B050"/>
        </w:rPr>
        <w:t>(Áno)</w:t>
      </w:r>
    </w:p>
    <w:p w14:paraId="6E456C3E" w14:textId="77777777" w:rsidR="00431D06" w:rsidRPr="0092297D" w:rsidRDefault="00000000">
      <w:pPr>
        <w:pStyle w:val="slovanzoznam"/>
      </w:pPr>
      <w:r w:rsidRPr="0092297D">
        <w:t xml:space="preserve">Je pravda že DISTINCT spôsobí že sa zamedzia duplicitné hodnoty vo výsledkovej množine? </w:t>
      </w:r>
      <w:r w:rsidRPr="0092297D">
        <w:rPr>
          <w:color w:val="00B050"/>
        </w:rPr>
        <w:t>(Áno)</w:t>
      </w:r>
    </w:p>
    <w:p w14:paraId="78566933" w14:textId="77777777" w:rsidR="00431D06" w:rsidRPr="0092297D" w:rsidRDefault="00000000">
      <w:pPr>
        <w:pStyle w:val="slovanzoznam"/>
      </w:pPr>
      <w:r w:rsidRPr="0092297D">
        <w:t xml:space="preserve">Je pravda že databázový trigger v PL/SQL sa spúšťa automaticky, ak dôjde k vykonaniu spúšťacieho príkazu SQL-DML? </w:t>
      </w:r>
      <w:r w:rsidRPr="0092297D">
        <w:rPr>
          <w:color w:val="00B050"/>
        </w:rPr>
        <w:t>(Áno)</w:t>
      </w:r>
    </w:p>
    <w:p w14:paraId="260ED246" w14:textId="77777777" w:rsidR="00431D06" w:rsidRPr="0092297D" w:rsidRDefault="00000000">
      <w:pPr>
        <w:pStyle w:val="slovanzoznam"/>
      </w:pPr>
      <w:r w:rsidRPr="0092297D">
        <w:t xml:space="preserve">Klauzula HAVING v SQL, príkaze SELECT slúži na obmedzenie zoskupených riadkov? </w:t>
      </w:r>
      <w:r w:rsidRPr="0092297D">
        <w:rPr>
          <w:color w:val="00B050"/>
        </w:rPr>
        <w:t>(Áno)</w:t>
      </w:r>
    </w:p>
    <w:p w14:paraId="21A58DF0" w14:textId="77777777" w:rsidR="00431D06" w:rsidRPr="0092297D" w:rsidRDefault="00000000">
      <w:pPr>
        <w:pStyle w:val="slovanzoznam"/>
      </w:pPr>
      <w:r w:rsidRPr="0092297D">
        <w:t xml:space="preserve">Vyberie nasledujúci SQL príkaz osoby s výškou 160?: SELECT priezvisko, meno FROM OSOBY where vyska&gt;150 AND vyska&lt;160; </w:t>
      </w:r>
      <w:r w:rsidRPr="0092297D">
        <w:rPr>
          <w:color w:val="FF0000"/>
        </w:rPr>
        <w:t>(Nie)</w:t>
      </w:r>
    </w:p>
    <w:p w14:paraId="6743071A" w14:textId="77777777" w:rsidR="00431D06" w:rsidRPr="0092297D" w:rsidRDefault="00000000">
      <w:pPr>
        <w:pStyle w:val="slovanzoznam"/>
      </w:pPr>
      <w:r w:rsidRPr="0092297D">
        <w:t xml:space="preserve">Je pravda že relácia je v druhej normálovej forme, ak je 1NF a každý kľúčový atribút je plne závislý na primárnom kľučí? </w:t>
      </w:r>
      <w:r w:rsidRPr="0092297D">
        <w:rPr>
          <w:color w:val="FF0000"/>
        </w:rPr>
        <w:t>(Nie)</w:t>
      </w:r>
    </w:p>
    <w:p w14:paraId="11746543" w14:textId="77777777" w:rsidR="00431D06" w:rsidRPr="0092297D" w:rsidRDefault="00000000">
      <w:pPr>
        <w:pStyle w:val="slovanzoznam"/>
      </w:pPr>
      <w:r w:rsidRPr="0092297D">
        <w:t xml:space="preserve">Je pravda, že relácia je v druhej normálovej forme, ak je v 1NF každý nekľúčový atribút je plne závislý na primárnom kľučí. </w:t>
      </w:r>
      <w:r w:rsidRPr="0092297D">
        <w:rPr>
          <w:color w:val="00B050"/>
        </w:rPr>
        <w:t>(Áno)</w:t>
      </w:r>
    </w:p>
    <w:p w14:paraId="395D75A3" w14:textId="77777777" w:rsidR="00431D06" w:rsidRPr="0092297D" w:rsidRDefault="00000000">
      <w:pPr>
        <w:pStyle w:val="slovanzoznam"/>
      </w:pPr>
      <w:r w:rsidRPr="0092297D">
        <w:t xml:space="preserve">Je pravda že pohľady (View) obsahujú dáta z jednotlivých tabuliek databázy v závislosti na vytvorenej podmienke v klauzule where? </w:t>
      </w:r>
      <w:r w:rsidRPr="0092297D">
        <w:rPr>
          <w:color w:val="00B050"/>
        </w:rPr>
        <w:t>(Áno)</w:t>
      </w:r>
    </w:p>
    <w:p w14:paraId="5176ADD4" w14:textId="77777777" w:rsidR="00431D06" w:rsidRPr="0092297D" w:rsidRDefault="00000000">
      <w:pPr>
        <w:pStyle w:val="slovanzoznam"/>
      </w:pPr>
      <w:r w:rsidRPr="0092297D">
        <w:t xml:space="preserve">Je pravda že je pravda že 2.Normálová forma rieši problém Funkčnej závislosti? </w:t>
      </w:r>
      <w:r w:rsidRPr="0092297D">
        <w:rPr>
          <w:color w:val="00B050"/>
        </w:rPr>
        <w:t>(Áno)</w:t>
      </w:r>
    </w:p>
    <w:p w14:paraId="50F78005" w14:textId="77777777" w:rsidR="00431D06" w:rsidRPr="0092297D" w:rsidRDefault="00000000">
      <w:pPr>
        <w:pStyle w:val="slovanzoznam"/>
      </w:pPr>
      <w:r w:rsidRPr="0092297D">
        <w:t xml:space="preserve">Je pravda že asociačná trieda nemôže byť asociovaná s ďalšou triedou? </w:t>
      </w:r>
      <w:r w:rsidRPr="0092297D">
        <w:rPr>
          <w:color w:val="FF0000"/>
        </w:rPr>
        <w:t>(Nie)</w:t>
      </w:r>
    </w:p>
    <w:p w14:paraId="41F73022" w14:textId="77777777" w:rsidR="00431D06" w:rsidRPr="0092297D" w:rsidRDefault="00000000">
      <w:pPr>
        <w:pStyle w:val="slovanzoznam"/>
      </w:pPr>
      <w:r w:rsidRPr="0092297D">
        <w:t xml:space="preserve">Asociačná trieda môže mať asociáciu s ľubovoľnou inou triedou. </w:t>
      </w:r>
      <w:r w:rsidRPr="0092297D">
        <w:rPr>
          <w:color w:val="00B050"/>
        </w:rPr>
        <w:t>(Áno)</w:t>
      </w:r>
    </w:p>
    <w:p w14:paraId="42FE6CE8" w14:textId="77777777" w:rsidR="00431D06" w:rsidRPr="0092297D" w:rsidRDefault="00000000">
      <w:pPr>
        <w:pStyle w:val="slovanzoznam"/>
      </w:pPr>
      <w:r w:rsidRPr="0092297D">
        <w:t xml:space="preserve">Je pravda že treba identifikovať atribúty ktorých hodnoty sa často menia? </w:t>
      </w:r>
      <w:r w:rsidRPr="0092297D">
        <w:rPr>
          <w:color w:val="FF0000"/>
        </w:rPr>
        <w:t>(Nie)</w:t>
      </w:r>
    </w:p>
    <w:p w14:paraId="35A4D0FB" w14:textId="77777777" w:rsidR="00431D06" w:rsidRPr="0092297D" w:rsidRDefault="00000000">
      <w:pPr>
        <w:pStyle w:val="slovanzoznam"/>
      </w:pPr>
      <w:r w:rsidRPr="0092297D">
        <w:t xml:space="preserve">Je pravda že neindexujeme často meniace sa atribúty? </w:t>
      </w:r>
      <w:r w:rsidRPr="0092297D">
        <w:rPr>
          <w:color w:val="00B050"/>
        </w:rPr>
        <w:t>(Áno)</w:t>
      </w:r>
    </w:p>
    <w:p w14:paraId="0EF1F8B7" w14:textId="77777777" w:rsidR="00431D06" w:rsidRPr="0092297D" w:rsidRDefault="00000000">
      <w:pPr>
        <w:pStyle w:val="slovanzoznam"/>
      </w:pPr>
      <w:r w:rsidRPr="0092297D">
        <w:t xml:space="preserve">Je pravda že generalizácia existuje len medzi triedami, neprenáša sa na ich inštancie. </w:t>
      </w:r>
      <w:r w:rsidRPr="0092297D">
        <w:rPr>
          <w:color w:val="00B050"/>
        </w:rPr>
        <w:t>(Áno)</w:t>
      </w:r>
    </w:p>
    <w:p w14:paraId="73DF3B8D" w14:textId="77777777" w:rsidR="00431D06" w:rsidRPr="0092297D" w:rsidRDefault="00000000">
      <w:pPr>
        <w:pStyle w:val="slovanzoznam"/>
      </w:pPr>
      <w:r w:rsidRPr="0092297D">
        <w:t xml:space="preserve">Je pravda že INDEX .... explicitne zrušil úplné prehľadanie tabuľky? </w:t>
      </w:r>
      <w:r w:rsidRPr="0092297D">
        <w:rPr>
          <w:color w:val="00B050"/>
        </w:rPr>
        <w:t>(Áno)</w:t>
      </w:r>
    </w:p>
    <w:p w14:paraId="55FC7D78" w14:textId="77777777" w:rsidR="00431D06" w:rsidRPr="0092297D" w:rsidRDefault="00000000">
      <w:pPr>
        <w:pStyle w:val="slovanzoznam"/>
      </w:pPr>
      <w:r w:rsidRPr="0092297D">
        <w:t xml:space="preserve">Je pravda že operátor AND má vyššiu prioritu ako aritmetické operátory pri poradí vykonávania v SQL príkazoch Select? </w:t>
      </w:r>
      <w:r w:rsidRPr="0092297D">
        <w:rPr>
          <w:color w:val="FF0000"/>
        </w:rPr>
        <w:t>(Nie)</w:t>
      </w:r>
    </w:p>
    <w:p w14:paraId="52663823" w14:textId="77777777" w:rsidR="00431D06" w:rsidRPr="0092297D" w:rsidRDefault="00000000">
      <w:pPr>
        <w:pStyle w:val="slovanzoznam"/>
      </w:pPr>
      <w:r w:rsidRPr="0092297D">
        <w:t xml:space="preserve">Je pravda že primárny kľuč je výhradne samostatný atribút, ktorý jednoznačne identifikuje? </w:t>
      </w:r>
      <w:r w:rsidRPr="0092297D">
        <w:rPr>
          <w:color w:val="FF0000"/>
        </w:rPr>
        <w:t>(Nie)</w:t>
      </w:r>
    </w:p>
    <w:p w14:paraId="368484DC" w14:textId="77777777" w:rsidR="00431D06" w:rsidRPr="0092297D" w:rsidRDefault="00000000">
      <w:pPr>
        <w:pStyle w:val="slovanzoznam"/>
      </w:pPr>
      <w:r w:rsidRPr="0092297D">
        <w:t xml:space="preserve">Je pravda že pri RMD v tabuľke nemôžu existovať dva identické riadky? </w:t>
      </w:r>
      <w:r w:rsidRPr="0092297D">
        <w:rPr>
          <w:color w:val="00B050"/>
        </w:rPr>
        <w:t>(Áno)</w:t>
      </w:r>
    </w:p>
    <w:p w14:paraId="14E9C637" w14:textId="77777777" w:rsidR="00431D06" w:rsidRPr="0092297D" w:rsidRDefault="00000000">
      <w:pPr>
        <w:pStyle w:val="slovanzoznam"/>
      </w:pPr>
      <w:r w:rsidRPr="0092297D">
        <w:lastRenderedPageBreak/>
        <w:t xml:space="preserve">Je pravda že relácie ERM nemôžu mať vlastné atribúty? </w:t>
      </w:r>
      <w:r w:rsidRPr="0092297D">
        <w:rPr>
          <w:color w:val="FF0000"/>
        </w:rPr>
        <w:t>(Nie)</w:t>
      </w:r>
    </w:p>
    <w:p w14:paraId="6765DABC" w14:textId="77777777" w:rsidR="00431D06" w:rsidRPr="0092297D" w:rsidRDefault="00000000">
      <w:pPr>
        <w:pStyle w:val="slovanzoznam"/>
      </w:pPr>
      <w:r w:rsidRPr="0092297D">
        <w:t xml:space="preserve">Softvér je materiálnej podstaty a nepodlieha opotrebeniu. </w:t>
      </w:r>
      <w:r w:rsidRPr="0092297D">
        <w:rPr>
          <w:color w:val="FF0000"/>
        </w:rPr>
        <w:t>(Nie)</w:t>
      </w:r>
    </w:p>
    <w:p w14:paraId="49854553" w14:textId="77777777" w:rsidR="00431D06" w:rsidRPr="0092297D" w:rsidRDefault="00000000">
      <w:pPr>
        <w:pStyle w:val="slovanzoznam"/>
      </w:pPr>
      <w:r w:rsidRPr="0092297D">
        <w:t xml:space="preserve">Softvér je nemateriálnej podstaty a nepodlieha opotrebeniu. </w:t>
      </w:r>
      <w:r w:rsidRPr="0092297D">
        <w:rPr>
          <w:color w:val="00B050"/>
        </w:rPr>
        <w:t>(Áno)</w:t>
      </w:r>
    </w:p>
    <w:p w14:paraId="18C151A1" w14:textId="77777777" w:rsidR="00431D06" w:rsidRPr="0092297D" w:rsidRDefault="00000000">
      <w:pPr>
        <w:pStyle w:val="slovanzoznam"/>
      </w:pPr>
      <w:r w:rsidRPr="0092297D">
        <w:t xml:space="preserve">Medzi modely vývoja SW patria prototyping, špirálový model, reverseengineering, cocurentengineering. </w:t>
      </w:r>
      <w:r w:rsidRPr="0092297D">
        <w:rPr>
          <w:color w:val="00B050"/>
        </w:rPr>
        <w:t>(Áno)</w:t>
      </w:r>
    </w:p>
    <w:p w14:paraId="4B65441C" w14:textId="77777777" w:rsidR="00431D06" w:rsidRPr="0092297D" w:rsidRDefault="00000000">
      <w:pPr>
        <w:pStyle w:val="slovanzoznam"/>
      </w:pPr>
      <w:r w:rsidRPr="0092297D">
        <w:t xml:space="preserve">Softvér je zbierka počítačových programov, procedúr, pravidiel a s nimi spojenou dokumentáciou. </w:t>
      </w:r>
      <w:r w:rsidRPr="0092297D">
        <w:rPr>
          <w:color w:val="00B050"/>
        </w:rPr>
        <w:t>(Áno)</w:t>
      </w:r>
    </w:p>
    <w:p w14:paraId="06F2CFF9" w14:textId="77777777" w:rsidR="00431D06" w:rsidRPr="0092297D" w:rsidRDefault="00000000">
      <w:pPr>
        <w:pStyle w:val="slovanzoznam"/>
      </w:pPr>
      <w:r w:rsidRPr="0092297D">
        <w:t xml:space="preserve">Reverse engineering -znamená použitie novo navrhnutého modelu. </w:t>
      </w:r>
      <w:r w:rsidRPr="0092297D">
        <w:rPr>
          <w:color w:val="FF0000"/>
        </w:rPr>
        <w:t>(Nie)</w:t>
      </w:r>
    </w:p>
    <w:p w14:paraId="2C214938" w14:textId="77777777" w:rsidR="00431D06" w:rsidRPr="0092297D" w:rsidRDefault="00000000">
      <w:pPr>
        <w:pStyle w:val="slovanzoznam"/>
      </w:pPr>
      <w:r w:rsidRPr="0092297D">
        <w:t xml:space="preserve">Reverse engineering znamená použitie predchádzajúceho modelu. </w:t>
      </w:r>
      <w:r w:rsidRPr="0092297D">
        <w:rPr>
          <w:color w:val="00B050"/>
        </w:rPr>
        <w:t>(Áno)</w:t>
      </w:r>
    </w:p>
    <w:p w14:paraId="1402A0F2" w14:textId="77777777" w:rsidR="00431D06" w:rsidRPr="0092297D" w:rsidRDefault="00000000">
      <w:pPr>
        <w:pStyle w:val="slovanzoznam"/>
      </w:pPr>
      <w:r w:rsidRPr="0092297D">
        <w:t xml:space="preserve">Tri základné typy atribútov sú : štandardné, vypočítavacie a štruktúrované </w:t>
      </w:r>
      <w:r w:rsidRPr="0092297D">
        <w:rPr>
          <w:color w:val="00B050"/>
        </w:rPr>
        <w:t>(Áno)</w:t>
      </w:r>
    </w:p>
    <w:p w14:paraId="43E50ED9" w14:textId="77777777" w:rsidR="00431D06" w:rsidRPr="0092297D" w:rsidRDefault="00000000">
      <w:pPr>
        <w:pStyle w:val="slovanzoznam"/>
      </w:pPr>
      <w:r w:rsidRPr="0092297D">
        <w:t xml:space="preserve">Stav objektu je daný jeho podmienkami operácií. </w:t>
      </w:r>
      <w:r w:rsidRPr="0092297D">
        <w:rPr>
          <w:color w:val="FF0000"/>
        </w:rPr>
        <w:t>(Nie)</w:t>
      </w:r>
    </w:p>
    <w:p w14:paraId="457777BE" w14:textId="77777777" w:rsidR="00431D06" w:rsidRPr="0092297D" w:rsidRDefault="00000000">
      <w:pPr>
        <w:pStyle w:val="slovanzoznam"/>
      </w:pPr>
      <w:r w:rsidRPr="0092297D">
        <w:t xml:space="preserve">Objekt je základnou entitou softvérového produktu, ktorý určuje jeho stav v krátkom časovom okamihu. </w:t>
      </w:r>
      <w:r w:rsidRPr="0092297D">
        <w:rPr>
          <w:color w:val="FF0000"/>
        </w:rPr>
        <w:t>(Nie)</w:t>
      </w:r>
    </w:p>
    <w:p w14:paraId="133996DB" w14:textId="77777777" w:rsidR="00431D06" w:rsidRPr="0092297D" w:rsidRDefault="00000000">
      <w:pPr>
        <w:pStyle w:val="slovanzoznam"/>
      </w:pPr>
      <w:r w:rsidRPr="0092297D">
        <w:t xml:space="preserve">Každý vytvorený objekt patrí každej triede. </w:t>
      </w:r>
      <w:r w:rsidRPr="0092297D">
        <w:rPr>
          <w:color w:val="FF0000"/>
        </w:rPr>
        <w:t>(Nie)</w:t>
      </w:r>
    </w:p>
    <w:p w14:paraId="235D1971" w14:textId="77777777" w:rsidR="00431D06" w:rsidRPr="0092297D" w:rsidRDefault="00000000">
      <w:pPr>
        <w:pStyle w:val="slovanzoznam"/>
      </w:pPr>
      <w:r w:rsidRPr="0092297D">
        <w:t xml:space="preserve">Medzi najpoužívanejšie funkčné modely systému patria diagramy dátových tokov (DFD). </w:t>
      </w:r>
      <w:r w:rsidRPr="0092297D">
        <w:rPr>
          <w:color w:val="00B050"/>
        </w:rPr>
        <w:t>(Áno)</w:t>
      </w:r>
    </w:p>
    <w:p w14:paraId="45A5BB46" w14:textId="77777777" w:rsidR="00431D06" w:rsidRPr="0092297D" w:rsidRDefault="00000000">
      <w:pPr>
        <w:pStyle w:val="slovanzoznam"/>
      </w:pPr>
      <w:r w:rsidRPr="0092297D">
        <w:t xml:space="preserve">Relácie nemôžu mať vlastné atribúty. </w:t>
      </w:r>
      <w:r w:rsidRPr="0092297D">
        <w:rPr>
          <w:color w:val="FF0000"/>
        </w:rPr>
        <w:t>(Nie)</w:t>
      </w:r>
    </w:p>
    <w:p w14:paraId="020E4141" w14:textId="77777777" w:rsidR="00431D06" w:rsidRPr="0092297D" w:rsidRDefault="00000000">
      <w:pPr>
        <w:pStyle w:val="slovanzoznam"/>
      </w:pPr>
      <w:r w:rsidRPr="0092297D">
        <w:t xml:space="preserve">Atribút určuje niektorú podstatnú vlastnosť entity. </w:t>
      </w:r>
      <w:r w:rsidRPr="0092297D">
        <w:rPr>
          <w:color w:val="00B050"/>
        </w:rPr>
        <w:t>(Áno)</w:t>
      </w:r>
    </w:p>
    <w:p w14:paraId="77E9FF66" w14:textId="77777777" w:rsidR="00431D06" w:rsidRPr="0092297D" w:rsidRDefault="00000000">
      <w:pPr>
        <w:pStyle w:val="slovanzoznam"/>
      </w:pPr>
      <w:r w:rsidRPr="0092297D">
        <w:t xml:space="preserve">Dátový model tvoria logické jednotky dát a vzťahy medzi nimi. </w:t>
      </w:r>
      <w:r w:rsidRPr="0092297D">
        <w:rPr>
          <w:color w:val="00B050"/>
        </w:rPr>
        <w:t>(Áno)</w:t>
      </w:r>
    </w:p>
    <w:p w14:paraId="66F7F360" w14:textId="77777777" w:rsidR="00431D06" w:rsidRPr="0092297D" w:rsidRDefault="00000000">
      <w:pPr>
        <w:pStyle w:val="slovanzoznam"/>
      </w:pPr>
      <w:r w:rsidRPr="0092297D">
        <w:t xml:space="preserve">Primárny kľúč (PK) atribút, alebo skupina atribútov, ktorá jednoznačne identifikuje entitu. </w:t>
      </w:r>
      <w:r w:rsidRPr="0092297D">
        <w:rPr>
          <w:color w:val="00B050"/>
        </w:rPr>
        <w:t>(Áno)</w:t>
      </w:r>
    </w:p>
    <w:p w14:paraId="51409C71" w14:textId="77777777" w:rsidR="00431D06" w:rsidRPr="0092297D" w:rsidRDefault="00000000">
      <w:pPr>
        <w:pStyle w:val="slovanzoznam"/>
      </w:pPr>
      <w:r w:rsidRPr="0092297D">
        <w:t xml:space="preserve">Softvérový proces je proces dizajnového softvéru. </w:t>
      </w:r>
      <w:r w:rsidRPr="0092297D">
        <w:rPr>
          <w:color w:val="FF0000"/>
        </w:rPr>
        <w:t>(Nie)</w:t>
      </w:r>
    </w:p>
    <w:p w14:paraId="36BE6A7A" w14:textId="77777777" w:rsidR="00431D06" w:rsidRPr="0092297D" w:rsidRDefault="00000000">
      <w:pPr>
        <w:pStyle w:val="slovanzoznam"/>
      </w:pPr>
      <w:r w:rsidRPr="0092297D">
        <w:t xml:space="preserve">Softvérový proces  je Proces, zahrňujúci technické aspekty a aspekty manažmentu vývoja softvéru. </w:t>
      </w:r>
      <w:r w:rsidRPr="0092297D">
        <w:rPr>
          <w:color w:val="00B050"/>
        </w:rPr>
        <w:t>(Áno)</w:t>
      </w:r>
    </w:p>
    <w:p w14:paraId="4207927A" w14:textId="77777777" w:rsidR="00431D06" w:rsidRPr="0092297D" w:rsidRDefault="00000000">
      <w:pPr>
        <w:pStyle w:val="slovanzoznam"/>
      </w:pPr>
      <w:r w:rsidRPr="0092297D">
        <w:t xml:space="preserve">Pri ALFA testovaní sa systém testuje so živými dátami. </w:t>
      </w:r>
      <w:r w:rsidRPr="0092297D">
        <w:rPr>
          <w:color w:val="FF0000"/>
        </w:rPr>
        <w:t>(Nie)</w:t>
      </w:r>
    </w:p>
    <w:p w14:paraId="378B2917" w14:textId="77777777" w:rsidR="00431D06" w:rsidRPr="0092297D" w:rsidRDefault="00000000">
      <w:pPr>
        <w:pStyle w:val="slovanzoznam"/>
      </w:pPr>
      <w:r w:rsidRPr="0092297D">
        <w:t xml:space="preserve">Nezávislé testy sú vykonávané odborníkmi na údržbu. </w:t>
      </w:r>
      <w:r w:rsidRPr="0092297D">
        <w:rPr>
          <w:color w:val="FF0000"/>
        </w:rPr>
        <w:t>(Nie)</w:t>
      </w:r>
    </w:p>
    <w:p w14:paraId="70B417DE" w14:textId="77777777" w:rsidR="00431D06" w:rsidRPr="0092297D" w:rsidRDefault="00000000">
      <w:pPr>
        <w:pStyle w:val="slovanzoznam"/>
      </w:pPr>
      <w:r w:rsidRPr="0092297D">
        <w:t xml:space="preserve">Preberacie testovanie je prvý míľnik pre testovanie projektu. </w:t>
      </w:r>
      <w:r w:rsidRPr="0092297D">
        <w:rPr>
          <w:color w:val="FF0000"/>
        </w:rPr>
        <w:t>(Nie)</w:t>
      </w:r>
    </w:p>
    <w:p w14:paraId="4804888C" w14:textId="77777777" w:rsidR="00431D06" w:rsidRPr="0092297D" w:rsidRDefault="00000000">
      <w:pPr>
        <w:pStyle w:val="slovanzoznam"/>
      </w:pPr>
      <w:r w:rsidRPr="0092297D">
        <w:t xml:space="preserve">Testovanie je posledný míľnik softvérového projektu. </w:t>
      </w:r>
      <w:r w:rsidRPr="0092297D">
        <w:rPr>
          <w:color w:val="00B050"/>
        </w:rPr>
        <w:t>(Áno)</w:t>
      </w:r>
    </w:p>
    <w:p w14:paraId="70F74816" w14:textId="77777777" w:rsidR="00431D06" w:rsidRPr="0092297D" w:rsidRDefault="00000000">
      <w:pPr>
        <w:pStyle w:val="slovanzoznam"/>
      </w:pPr>
      <w:r w:rsidRPr="0092297D">
        <w:t xml:space="preserve">Integračné testy je testovanie viacerých modelov súčasne. </w:t>
      </w:r>
      <w:r w:rsidRPr="0092297D">
        <w:rPr>
          <w:color w:val="00B050"/>
        </w:rPr>
        <w:t>(Áno)</w:t>
      </w:r>
    </w:p>
    <w:p w14:paraId="59955D0A" w14:textId="77777777" w:rsidR="00431D06" w:rsidRPr="0092297D" w:rsidRDefault="00000000">
      <w:pPr>
        <w:pStyle w:val="slovanzoznam"/>
      </w:pPr>
      <w:r w:rsidRPr="0092297D">
        <w:t xml:space="preserve">Asociácia je podobnosť prípadov použitia. </w:t>
      </w:r>
      <w:r w:rsidRPr="0092297D">
        <w:rPr>
          <w:color w:val="FF0000"/>
        </w:rPr>
        <w:t>(Nie)</w:t>
      </w:r>
    </w:p>
    <w:p w14:paraId="521F3BF2" w14:textId="77777777" w:rsidR="00431D06" w:rsidRPr="0092297D" w:rsidRDefault="00000000">
      <w:pPr>
        <w:pStyle w:val="slovanzoznam"/>
      </w:pPr>
      <w:r w:rsidRPr="0092297D">
        <w:t xml:space="preserve">Relácia EXTEND je vzťah medzi prípadmi použitia, keď jeden prípad použitia obsahu je chovanie. </w:t>
      </w:r>
      <w:r w:rsidRPr="0092297D">
        <w:rPr>
          <w:color w:val="FF0000"/>
        </w:rPr>
        <w:t>(Nie)</w:t>
      </w:r>
    </w:p>
    <w:p w14:paraId="134BA1A9" w14:textId="77777777" w:rsidR="00431D06" w:rsidRPr="0092297D" w:rsidRDefault="00000000">
      <w:pPr>
        <w:pStyle w:val="slovanzoznam"/>
      </w:pPr>
      <w:r w:rsidRPr="0092297D">
        <w:t xml:space="preserve">Prípad použitia (UC) je to, čo účastník od systému očakáva. </w:t>
      </w:r>
      <w:r w:rsidRPr="0092297D">
        <w:rPr>
          <w:color w:val="00B050"/>
        </w:rPr>
        <w:t>(Áno)</w:t>
      </w:r>
    </w:p>
    <w:p w14:paraId="578595B4" w14:textId="77777777" w:rsidR="00431D06" w:rsidRPr="0092297D" w:rsidRDefault="00000000">
      <w:pPr>
        <w:pStyle w:val="slovanzoznam"/>
      </w:pPr>
      <w:r w:rsidRPr="0092297D">
        <w:t xml:space="preserve">Relácia INCLUDE je vzťah medzi prípadmi použitia, keď jeden prípad použitia obsahuje chovanie. </w:t>
      </w:r>
      <w:r w:rsidRPr="0092297D">
        <w:rPr>
          <w:color w:val="00B050"/>
        </w:rPr>
        <w:t>(Áno)</w:t>
      </w:r>
    </w:p>
    <w:p w14:paraId="3ACCF4E8" w14:textId="77777777" w:rsidR="00431D06" w:rsidRPr="0092297D" w:rsidRDefault="00000000">
      <w:pPr>
        <w:pStyle w:val="slovanzoznam"/>
      </w:pPr>
      <w:r w:rsidRPr="0092297D">
        <w:t xml:space="preserve">Testovanie SW úlohou testov nie je vyhľadávať a opravovať chyby v čo najkratšom čase. </w:t>
      </w:r>
      <w:r w:rsidRPr="0092297D">
        <w:rPr>
          <w:color w:val="FF0000"/>
        </w:rPr>
        <w:t>(Nie)</w:t>
      </w:r>
    </w:p>
    <w:p w14:paraId="63DC2BF1" w14:textId="77777777" w:rsidR="00431D06" w:rsidRPr="0092297D" w:rsidRDefault="00000000">
      <w:pPr>
        <w:pStyle w:val="slovanzoznam"/>
      </w:pPr>
      <w:r w:rsidRPr="0092297D">
        <w:t xml:space="preserve">Softvérový produkt je ešte neúplný súbor PC programov, postupov, súvisiacej dokumentácie a údajov určených pre dodávateľov. </w:t>
      </w:r>
      <w:r w:rsidRPr="0092297D">
        <w:rPr>
          <w:color w:val="FF0000"/>
        </w:rPr>
        <w:t>(Nie)</w:t>
      </w:r>
    </w:p>
    <w:p w14:paraId="108E9738" w14:textId="77777777" w:rsidR="00431D06" w:rsidRPr="0092297D" w:rsidRDefault="00000000">
      <w:pPr>
        <w:pStyle w:val="slovanzoznam"/>
      </w:pPr>
      <w:r w:rsidRPr="0092297D">
        <w:t xml:space="preserve">Operácia triedy je operácia, ktorá je priradená príslušnej triede a nie jednotlivému objektu triedy. </w:t>
      </w:r>
      <w:r w:rsidRPr="0092297D">
        <w:rPr>
          <w:color w:val="00B050"/>
        </w:rPr>
        <w:t>(Áno)</w:t>
      </w:r>
    </w:p>
    <w:p w14:paraId="494BEA94" w14:textId="77777777" w:rsidR="00431D06" w:rsidRPr="0092297D" w:rsidRDefault="00000000">
      <w:pPr>
        <w:pStyle w:val="slovanzoznam"/>
      </w:pPr>
      <w:r w:rsidRPr="0092297D">
        <w:t xml:space="preserve">Pre odvodený atribút je možné hodnotu vždy vypočítať z hodnoty inej triedy. </w:t>
      </w:r>
      <w:r w:rsidRPr="0092297D">
        <w:rPr>
          <w:color w:val="FF0000"/>
        </w:rPr>
        <w:t>(Nie)</w:t>
      </w:r>
    </w:p>
    <w:p w14:paraId="00730231" w14:textId="77777777" w:rsidR="00431D06" w:rsidRPr="0092297D" w:rsidRDefault="00000000">
      <w:pPr>
        <w:pStyle w:val="slovanzoznam"/>
      </w:pPr>
      <w:r w:rsidRPr="0092297D">
        <w:t xml:space="preserve">Čierna skrinka je požiadavka zadávateľa na ukrytú funkciu systému. </w:t>
      </w:r>
      <w:r w:rsidRPr="0092297D">
        <w:rPr>
          <w:color w:val="FF0000"/>
        </w:rPr>
        <w:t>(Nie)</w:t>
      </w:r>
    </w:p>
    <w:p w14:paraId="5727BDC8" w14:textId="77777777" w:rsidR="00431D06" w:rsidRPr="0092297D" w:rsidRDefault="00000000">
      <w:pPr>
        <w:pStyle w:val="slovanzoznam"/>
      </w:pPr>
      <w:r w:rsidRPr="0092297D">
        <w:t xml:space="preserve">Workbench je súbor softvérových nástrojov. </w:t>
      </w:r>
      <w:r w:rsidRPr="0092297D">
        <w:rPr>
          <w:color w:val="00B050"/>
        </w:rPr>
        <w:t>(Áno)</w:t>
      </w:r>
    </w:p>
    <w:p w14:paraId="2AA89366" w14:textId="77777777" w:rsidR="00431D06" w:rsidRPr="0092297D" w:rsidRDefault="00000000">
      <w:pPr>
        <w:pStyle w:val="slovanzoznam"/>
      </w:pPr>
      <w:r w:rsidRPr="0092297D">
        <w:t xml:space="preserve">Účastníci softvérového procesu sú : podporný personál, podnikateľ, návrhár. </w:t>
      </w:r>
      <w:r w:rsidRPr="0092297D">
        <w:rPr>
          <w:color w:val="FF0000"/>
        </w:rPr>
        <w:t>(Nie)</w:t>
      </w:r>
    </w:p>
    <w:p w14:paraId="202B8B05" w14:textId="77777777" w:rsidR="00431D06" w:rsidRPr="0092297D" w:rsidRDefault="00000000">
      <w:pPr>
        <w:pStyle w:val="slovanzoznam"/>
      </w:pPr>
      <w:r w:rsidRPr="0092297D">
        <w:lastRenderedPageBreak/>
        <w:t xml:space="preserve">V OO svete špecifikuje trieda spoločné znaky množiny objektov s tými istými vlastnosťami, tým istým správaním a tými istými vzťahmi. </w:t>
      </w:r>
      <w:r w:rsidRPr="0092297D">
        <w:rPr>
          <w:color w:val="00B050"/>
        </w:rPr>
        <w:t>(Áno)</w:t>
      </w:r>
    </w:p>
    <w:p w14:paraId="418105EC" w14:textId="77777777" w:rsidR="00431D06" w:rsidRPr="0092297D" w:rsidRDefault="00000000">
      <w:pPr>
        <w:pStyle w:val="slovanzoznam"/>
      </w:pPr>
      <w:r w:rsidRPr="0092297D">
        <w:t xml:space="preserve">Štruktúrovaná analýza zahŕňa tieto metódy a zdroje : DFD, ER modelovanie, dátový slovník, rozhod. tabuľku. </w:t>
      </w:r>
      <w:r w:rsidRPr="0092297D">
        <w:rPr>
          <w:color w:val="FF0000"/>
        </w:rPr>
        <w:t>(Nie)</w:t>
      </w:r>
    </w:p>
    <w:p w14:paraId="0DCD170A" w14:textId="77777777" w:rsidR="00431D06" w:rsidRPr="0092297D" w:rsidRDefault="00000000">
      <w:pPr>
        <w:pStyle w:val="slovanzoznam"/>
      </w:pPr>
      <w:r w:rsidRPr="0092297D">
        <w:t xml:space="preserve">Prípady použitia sú činnosti, ktoré môžu aktéri so systémom vykonávať </w:t>
      </w:r>
      <w:r w:rsidRPr="0092297D">
        <w:rPr>
          <w:color w:val="00B050"/>
        </w:rPr>
        <w:t>(Áno)</w:t>
      </w:r>
    </w:p>
    <w:p w14:paraId="0FF9881E" w14:textId="77777777" w:rsidR="00431D06" w:rsidRPr="0092297D" w:rsidRDefault="00000000">
      <w:pPr>
        <w:pStyle w:val="slovanzoznam"/>
      </w:pPr>
      <w:r w:rsidRPr="0092297D">
        <w:t xml:space="preserve">Statické testovanie je testovanie bez operačného systém </w:t>
      </w:r>
      <w:r w:rsidRPr="0092297D">
        <w:rPr>
          <w:color w:val="00B050"/>
        </w:rPr>
        <w:t>(Áno)</w:t>
      </w:r>
    </w:p>
    <w:p w14:paraId="72E7A430" w14:textId="77777777" w:rsidR="00431D06" w:rsidRPr="0092297D" w:rsidRDefault="00000000">
      <w:pPr>
        <w:pStyle w:val="slovanzoznam"/>
      </w:pPr>
      <w:r w:rsidRPr="0092297D">
        <w:t xml:space="preserve">Modul je logicky separovateľná časť programu. </w:t>
      </w:r>
      <w:r w:rsidRPr="0092297D">
        <w:rPr>
          <w:color w:val="00B050"/>
        </w:rPr>
        <w:t>(Áno)</w:t>
      </w:r>
    </w:p>
    <w:p w14:paraId="3B92B59B" w14:textId="77777777" w:rsidR="00431D06" w:rsidRPr="0092297D" w:rsidRDefault="00000000">
      <w:pPr>
        <w:pStyle w:val="slovanzoznam"/>
      </w:pPr>
      <w:r w:rsidRPr="0092297D">
        <w:t xml:space="preserve">Modul je logicky spracovateľná časť triedy. </w:t>
      </w:r>
      <w:r w:rsidRPr="0092297D">
        <w:rPr>
          <w:color w:val="FF0000"/>
        </w:rPr>
        <w:t>(Nie)</w:t>
      </w:r>
    </w:p>
    <w:p w14:paraId="064DD201" w14:textId="77777777" w:rsidR="00431D06" w:rsidRPr="0092297D" w:rsidRDefault="00000000">
      <w:pPr>
        <w:pStyle w:val="slovanzoznam"/>
      </w:pPr>
      <w:r w:rsidRPr="0092297D">
        <w:t xml:space="preserve">Beta testovanie používa reálne dáta bez sledovania výsledkov </w:t>
      </w:r>
      <w:r w:rsidRPr="0092297D">
        <w:rPr>
          <w:color w:val="FF0000"/>
        </w:rPr>
        <w:t>(Nie)</w:t>
      </w:r>
    </w:p>
    <w:p w14:paraId="727E29E8" w14:textId="77777777" w:rsidR="00431D06" w:rsidRPr="0092297D" w:rsidRDefault="00000000">
      <w:pPr>
        <w:pStyle w:val="slovanzoznam"/>
      </w:pPr>
      <w:r w:rsidRPr="0092297D">
        <w:t xml:space="preserve">Inštalačné testy zahrňujú všeobecnú výkonnosť systému, ktorý je prvýkrát nainštalovaný na novom OS </w:t>
      </w:r>
      <w:r w:rsidRPr="0092297D">
        <w:rPr>
          <w:color w:val="00B050"/>
        </w:rPr>
        <w:t>(Áno)</w:t>
      </w:r>
    </w:p>
    <w:p w14:paraId="6D1A964D" w14:textId="77777777" w:rsidR="00431D06" w:rsidRPr="0092297D" w:rsidRDefault="00000000">
      <w:pPr>
        <w:pStyle w:val="slovanzoznam"/>
      </w:pPr>
      <w:r w:rsidRPr="0092297D">
        <w:t xml:space="preserve">Integračné testy je testovanie modulov systému oddelene. </w:t>
      </w:r>
      <w:r w:rsidRPr="0092297D">
        <w:rPr>
          <w:color w:val="FF0000"/>
        </w:rPr>
        <w:t>(Nie)</w:t>
      </w:r>
    </w:p>
    <w:p w14:paraId="3004ECE7" w14:textId="77777777" w:rsidR="00431D06" w:rsidRPr="0092297D" w:rsidRDefault="00000000">
      <w:pPr>
        <w:pStyle w:val="slovanzoznam"/>
      </w:pPr>
      <w:r w:rsidRPr="0092297D">
        <w:t xml:space="preserve">Vo fáze plánovania sa určuje katalóg požiadaviek. </w:t>
      </w:r>
      <w:r w:rsidRPr="0092297D">
        <w:rPr>
          <w:color w:val="FF0000"/>
        </w:rPr>
        <w:t>(Nie)</w:t>
      </w:r>
    </w:p>
    <w:p w14:paraId="4801272B" w14:textId="77777777" w:rsidR="00431D06" w:rsidRPr="0092297D" w:rsidRDefault="00000000">
      <w:pPr>
        <w:pStyle w:val="slovanzoznam"/>
      </w:pPr>
      <w:r w:rsidRPr="0092297D">
        <w:t xml:space="preserve">Pri modelovaní nového systému je potrebné opísať štyri rôzne pohľady a ich vzájomné vzťahy: údaje, funkcie, dynamiku a užívateľský povrch </w:t>
      </w:r>
      <w:r w:rsidRPr="0092297D">
        <w:rPr>
          <w:color w:val="00B050"/>
        </w:rPr>
        <w:t>(Áno)</w:t>
      </w:r>
    </w:p>
    <w:p w14:paraId="6F4880DF" w14:textId="77777777" w:rsidR="00431D06" w:rsidRPr="0092297D" w:rsidRDefault="00000000">
      <w:pPr>
        <w:pStyle w:val="slovanzoznam"/>
      </w:pPr>
      <w:r w:rsidRPr="0092297D">
        <w:t xml:space="preserve">Katalóg požiadaviek je detailný popis požiadaviek na softvérový produkt. </w:t>
      </w:r>
      <w:r w:rsidRPr="0092297D">
        <w:rPr>
          <w:color w:val="00B050"/>
        </w:rPr>
        <w:t>(Áno)</w:t>
      </w:r>
    </w:p>
    <w:p w14:paraId="4B84EC90" w14:textId="77777777" w:rsidR="00431D06" w:rsidRPr="0092297D" w:rsidRDefault="00000000">
      <w:pPr>
        <w:pStyle w:val="slovanzoznam"/>
      </w:pPr>
      <w:r w:rsidRPr="0092297D">
        <w:t xml:space="preserve">Katalóg požiadaviek je detailný popis požiadaviek na vývojový tím softvéru. </w:t>
      </w:r>
      <w:r w:rsidRPr="0092297D">
        <w:rPr>
          <w:color w:val="FF0000"/>
        </w:rPr>
        <w:t>(Nie)</w:t>
      </w:r>
    </w:p>
    <w:p w14:paraId="45742C66" w14:textId="77777777" w:rsidR="00431D06" w:rsidRPr="0092297D" w:rsidRDefault="00000000">
      <w:pPr>
        <w:pStyle w:val="slovanzoznam"/>
      </w:pPr>
      <w:r w:rsidRPr="0092297D">
        <w:t xml:space="preserve">Nezávislé testy sú vykonávané nezávislými externými skupinami </w:t>
      </w:r>
      <w:r w:rsidRPr="0092297D">
        <w:rPr>
          <w:color w:val="00B050"/>
        </w:rPr>
        <w:t>(Áno)</w:t>
      </w:r>
    </w:p>
    <w:p w14:paraId="14D827F7" w14:textId="77777777" w:rsidR="00431D06" w:rsidRPr="0092297D" w:rsidRDefault="00000000">
      <w:pPr>
        <w:pStyle w:val="slovanzoznam"/>
      </w:pPr>
      <w:r w:rsidRPr="0092297D">
        <w:t xml:space="preserve">Presnosť ( verifikácia): process, ktorého cieľom je potvrdiť, že SW vyhovuje definovanej špecifikácií. </w:t>
      </w:r>
      <w:r w:rsidRPr="0092297D">
        <w:rPr>
          <w:color w:val="00B050"/>
        </w:rPr>
        <w:t>(Áno)</w:t>
      </w:r>
    </w:p>
    <w:p w14:paraId="4381D937" w14:textId="77777777" w:rsidR="00431D06" w:rsidRPr="0092297D" w:rsidRDefault="00000000">
      <w:pPr>
        <w:pStyle w:val="slovanzoznam"/>
      </w:pPr>
      <w:r w:rsidRPr="0092297D">
        <w:t xml:space="preserve">Entita reprezentuje objekt reálneho sveta, ktorý je schopný nezávislej existencie, je odlíšený od ostatných objektov. </w:t>
      </w:r>
      <w:r w:rsidRPr="0092297D">
        <w:rPr>
          <w:color w:val="00B050"/>
        </w:rPr>
        <w:t>(Áno)</w:t>
      </w:r>
    </w:p>
    <w:p w14:paraId="6776EC71" w14:textId="77777777" w:rsidR="00431D06" w:rsidRPr="0092297D" w:rsidRDefault="00000000">
      <w:pPr>
        <w:pStyle w:val="slovanzoznam"/>
      </w:pPr>
      <w:r w:rsidRPr="0092297D">
        <w:t xml:space="preserve">Množina entít je množina relácií toho istého typu. </w:t>
      </w:r>
      <w:r w:rsidRPr="0092297D">
        <w:rPr>
          <w:color w:val="FF0000"/>
        </w:rPr>
        <w:t>(Nie)</w:t>
      </w:r>
    </w:p>
    <w:p w14:paraId="5859A69B" w14:textId="77777777" w:rsidR="00431D06" w:rsidRPr="0092297D" w:rsidRDefault="00000000">
      <w:pPr>
        <w:pStyle w:val="slovanzoznam"/>
      </w:pPr>
      <w:r w:rsidRPr="0092297D">
        <w:t xml:space="preserve">Evolučný model sa s výhodou použije tam, kde zadávateľ svoje požiadavky nevie presne definovať. </w:t>
      </w:r>
      <w:r w:rsidRPr="0092297D">
        <w:rPr>
          <w:color w:val="00B050"/>
        </w:rPr>
        <w:t>(Áno)</w:t>
      </w:r>
    </w:p>
    <w:p w14:paraId="0259764F" w14:textId="77777777" w:rsidR="00431D06" w:rsidRPr="0092297D" w:rsidRDefault="00000000">
      <w:pPr>
        <w:pStyle w:val="slovanzoznam"/>
      </w:pPr>
      <w:r w:rsidRPr="0092297D">
        <w:t xml:space="preserve">Každý vytvorený objekt patrí presne jednej triede </w:t>
      </w:r>
      <w:r w:rsidRPr="0092297D">
        <w:rPr>
          <w:color w:val="00B050"/>
        </w:rPr>
        <w:t>(Áno)</w:t>
      </w:r>
    </w:p>
    <w:p w14:paraId="3D1C5AB0" w14:textId="77777777" w:rsidR="00431D06" w:rsidRPr="0092297D" w:rsidRDefault="00000000">
      <w:pPr>
        <w:pStyle w:val="slovanzoznam"/>
      </w:pPr>
      <w:r w:rsidRPr="0092297D">
        <w:t xml:space="preserve">Medzi statické modely UML patria: diagram tried, diagram komponent a diagramy nasadenia. </w:t>
      </w:r>
      <w:r w:rsidRPr="0092297D">
        <w:rPr>
          <w:color w:val="FF0000"/>
        </w:rPr>
        <w:t>(Nie)</w:t>
      </w:r>
    </w:p>
    <w:p w14:paraId="03CFEF4E" w14:textId="77777777" w:rsidR="00431D06" w:rsidRPr="0092297D" w:rsidRDefault="00000000">
      <w:pPr>
        <w:pStyle w:val="slovanzoznam"/>
      </w:pPr>
      <w:r w:rsidRPr="0092297D">
        <w:t xml:space="preserve">Statické diagramy patria: diagram tried, diagram komponentov, diagram nasadenia </w:t>
      </w:r>
      <w:r w:rsidRPr="0092297D">
        <w:rPr>
          <w:color w:val="00B050"/>
        </w:rPr>
        <w:t>(Áno)</w:t>
      </w:r>
    </w:p>
    <w:p w14:paraId="5B1C33E3" w14:textId="13D9C4F7" w:rsidR="00431D06" w:rsidRPr="0092297D" w:rsidRDefault="00000000">
      <w:pPr>
        <w:pStyle w:val="slovanzoznam"/>
      </w:pPr>
      <w:r w:rsidRPr="0092297D">
        <w:t xml:space="preserve">Post-CASE sú prostriedky, ktoré sa používajú v etape špecifikácie požiadaviek a ich analýzy </w:t>
      </w:r>
      <w:r w:rsidRPr="0092297D">
        <w:rPr>
          <w:color w:val="FF0000"/>
        </w:rPr>
        <w:t>(Nie)</w:t>
      </w:r>
    </w:p>
    <w:p w14:paraId="63FF8047" w14:textId="77777777" w:rsidR="00431D06" w:rsidRPr="0092297D" w:rsidRDefault="00000000">
      <w:pPr>
        <w:pStyle w:val="slovanzoznam"/>
      </w:pPr>
      <w:r w:rsidRPr="0092297D">
        <w:t xml:space="preserve">Základné prvky DFD sú process, tok údajov, úložisko údajov a rozhranie k prostrediu. </w:t>
      </w:r>
      <w:r w:rsidRPr="0092297D">
        <w:rPr>
          <w:color w:val="00B050"/>
        </w:rPr>
        <w:t>(Áno)</w:t>
      </w:r>
    </w:p>
    <w:p w14:paraId="5BE90473" w14:textId="77777777" w:rsidR="00431D06" w:rsidRPr="0092297D" w:rsidRDefault="00000000">
      <w:pPr>
        <w:pStyle w:val="slovanzoznam"/>
      </w:pPr>
      <w:r w:rsidRPr="0092297D">
        <w:t xml:space="preserve">CASE prostriedky sa podľa šírky a rozsahu podpory delia na: špecifické a všeobecné prostriedky </w:t>
      </w:r>
      <w:r w:rsidRPr="0092297D">
        <w:rPr>
          <w:color w:val="00B050"/>
        </w:rPr>
        <w:t>(Áno)</w:t>
      </w:r>
    </w:p>
    <w:p w14:paraId="155C95C2" w14:textId="77777777" w:rsidR="00431D06" w:rsidRPr="0092297D" w:rsidRDefault="00000000">
      <w:pPr>
        <w:pStyle w:val="slovanzoznam"/>
      </w:pPr>
      <w:r w:rsidRPr="0092297D">
        <w:t xml:space="preserve">Case prostriedky sa podľa podpory metodik delia na : reštruktívne a flexibilné. </w:t>
      </w:r>
      <w:r w:rsidRPr="0092297D">
        <w:rPr>
          <w:color w:val="FF0000"/>
        </w:rPr>
        <w:t>(Nie)</w:t>
      </w:r>
    </w:p>
    <w:p w14:paraId="1BE9EF1F" w14:textId="77777777" w:rsidR="00431D06" w:rsidRPr="0092297D" w:rsidRDefault="00000000">
      <w:pPr>
        <w:pStyle w:val="slovanzoznam"/>
      </w:pPr>
      <w:r w:rsidRPr="0092297D">
        <w:t xml:space="preserve">Pre-CASE sú prostriedky pre prechod medzi etapou špecifikácie a návrhu </w:t>
      </w:r>
      <w:r w:rsidRPr="0092297D">
        <w:rPr>
          <w:color w:val="FF0000"/>
        </w:rPr>
        <w:t>(Nie)</w:t>
      </w:r>
    </w:p>
    <w:p w14:paraId="78874236" w14:textId="77777777" w:rsidR="00431D06" w:rsidRPr="0092297D" w:rsidRDefault="00000000">
      <w:pPr>
        <w:pStyle w:val="slovanzoznam"/>
      </w:pPr>
      <w:r w:rsidRPr="0092297D">
        <w:t xml:space="preserve">Case prostriedky sa podľa podpory metodik delia na : reštriktívne, napodobňujúce a flexibilné. </w:t>
      </w:r>
      <w:r w:rsidRPr="0092297D">
        <w:rPr>
          <w:color w:val="FF0000"/>
        </w:rPr>
        <w:t>(Nie)</w:t>
      </w:r>
    </w:p>
    <w:p w14:paraId="00E4A0FD" w14:textId="7BA9A7AB" w:rsidR="0092297D" w:rsidRDefault="00000000" w:rsidP="0092297D">
      <w:pPr>
        <w:pStyle w:val="slovanzoznam"/>
      </w:pPr>
      <w:r w:rsidRPr="0092297D">
        <w:t xml:space="preserve">V OOP trieda charakterizuje množinu atribútov s rovnakým správaním a vzťahom k iným objektom. </w:t>
      </w:r>
      <w:r w:rsidRPr="0092297D">
        <w:rPr>
          <w:color w:val="00B050"/>
        </w:rPr>
        <w:t>(Áno)</w:t>
      </w:r>
      <w:r w:rsidRPr="0092297D">
        <w:t xml:space="preserve">??? </w:t>
      </w:r>
      <w:r w:rsidRPr="0092297D">
        <w:rPr>
          <w:color w:val="EE0000"/>
        </w:rPr>
        <w:t>nie!!</w:t>
      </w:r>
      <w:r w:rsidRPr="0092297D">
        <w:t xml:space="preserve">!, ale nie som si istý </w:t>
      </w:r>
    </w:p>
    <w:p w14:paraId="50C7849E" w14:textId="2E6F5A36" w:rsidR="00431D06" w:rsidRPr="0092297D" w:rsidRDefault="00000000">
      <w:pPr>
        <w:pStyle w:val="slovanzoznam"/>
      </w:pPr>
      <w:r w:rsidRPr="0092297D">
        <w:t xml:space="preserve">Účastníci softvérového procesu sú: používateľ, analytic, návrhár, programátor, odborníci pre údržbu a testovanie, podporný personál, manažment a audítor. </w:t>
      </w:r>
      <w:r w:rsidRPr="0092297D">
        <w:rPr>
          <w:color w:val="00B050"/>
        </w:rPr>
        <w:t>(Áno)</w:t>
      </w:r>
    </w:p>
    <w:p w14:paraId="11377AF1" w14:textId="77777777" w:rsidR="00431D06" w:rsidRPr="0092297D" w:rsidRDefault="00000000">
      <w:pPr>
        <w:pStyle w:val="slovanzoznam"/>
      </w:pPr>
      <w:r w:rsidRPr="0092297D">
        <w:t xml:space="preserve">(Pravdepodobne) Údržba softvéru je verifikácie softvérového výrobku po odovzdaní </w:t>
      </w:r>
      <w:r w:rsidRPr="0092297D">
        <w:rPr>
          <w:color w:val="FF0000"/>
        </w:rPr>
        <w:t>(Nie)</w:t>
      </w:r>
    </w:p>
    <w:p w14:paraId="1874255A" w14:textId="77777777" w:rsidR="00431D06" w:rsidRPr="0092297D" w:rsidRDefault="00000000">
      <w:pPr>
        <w:pStyle w:val="slovanzoznam"/>
      </w:pPr>
      <w:r w:rsidRPr="0092297D">
        <w:lastRenderedPageBreak/>
        <w:t xml:space="preserve">Objektový diagram opisuje objekty a ich prepojenia navzájom. </w:t>
      </w:r>
      <w:r w:rsidRPr="0092297D">
        <w:rPr>
          <w:color w:val="00B050"/>
        </w:rPr>
        <w:t>(Áno)</w:t>
      </w:r>
    </w:p>
    <w:p w14:paraId="3AC9B135" w14:textId="77777777" w:rsidR="00431D06" w:rsidRPr="0092297D" w:rsidRDefault="00000000">
      <w:pPr>
        <w:pStyle w:val="slovanzoznam"/>
      </w:pPr>
      <w:r w:rsidRPr="0092297D">
        <w:t xml:space="preserve">Diagram aktivít  môžeme ho použiť pre zápis jednotlivých krokov scenára prípadu použitia </w:t>
      </w:r>
      <w:r w:rsidRPr="0092297D">
        <w:rPr>
          <w:color w:val="00B050"/>
        </w:rPr>
        <w:t>(Áno)</w:t>
      </w:r>
    </w:p>
    <w:p w14:paraId="66A00AFA" w14:textId="77777777" w:rsidR="00431D06" w:rsidRPr="0092297D" w:rsidRDefault="00000000">
      <w:pPr>
        <w:pStyle w:val="slovanzoznam"/>
      </w:pPr>
      <w:r w:rsidRPr="0092297D">
        <w:t xml:space="preserve">Diagram aktivít nezobrazuje zjednodušený pohľad na jednotlivých krokov operácie alebo procesy. </w:t>
      </w:r>
      <w:r w:rsidRPr="0092297D">
        <w:rPr>
          <w:color w:val="FF0000"/>
        </w:rPr>
        <w:t>(Nie)</w:t>
      </w:r>
    </w:p>
    <w:p w14:paraId="24D21906" w14:textId="77777777" w:rsidR="00431D06" w:rsidRPr="0092297D" w:rsidRDefault="00000000">
      <w:pPr>
        <w:pStyle w:val="slovanzoznam"/>
      </w:pPr>
      <w:r w:rsidRPr="0092297D">
        <w:t xml:space="preserve">Diagram aktivít zobrazuje zjednodušený prehľad jednotlivých krokov operácie alebo procesu. </w:t>
      </w:r>
      <w:r w:rsidRPr="0092297D">
        <w:rPr>
          <w:color w:val="00B050"/>
        </w:rPr>
        <w:t>(Áno)</w:t>
      </w:r>
    </w:p>
    <w:p w14:paraId="2B16CCDA" w14:textId="77777777" w:rsidR="00431D06" w:rsidRPr="0092297D" w:rsidRDefault="00000000">
      <w:pPr>
        <w:pStyle w:val="slovanzoznam"/>
      </w:pPr>
      <w:r w:rsidRPr="0092297D">
        <w:t xml:space="preserve">Hlavným cieľom fázy plánovania je preskúmať, či sa uvažovaný produkt má (dá) vyvíjať. </w:t>
      </w:r>
      <w:r w:rsidRPr="0092297D">
        <w:rPr>
          <w:color w:val="00B050"/>
        </w:rPr>
        <w:t>(Áno)</w:t>
      </w:r>
    </w:p>
    <w:p w14:paraId="24BDA096" w14:textId="77777777" w:rsidR="00431D06" w:rsidRPr="0092297D" w:rsidRDefault="00000000">
      <w:pPr>
        <w:pStyle w:val="slovanzoznam"/>
      </w:pPr>
      <w:r w:rsidRPr="0092297D">
        <w:t xml:space="preserve">Objektové operácie sa aplikujú vždy na jednotlivý ( už existujúci ) objekt. </w:t>
      </w:r>
      <w:r w:rsidRPr="0092297D">
        <w:rPr>
          <w:color w:val="00B050"/>
        </w:rPr>
        <w:t>(Áno)</w:t>
      </w:r>
    </w:p>
    <w:p w14:paraId="19C668B8" w14:textId="77777777" w:rsidR="00431D06" w:rsidRPr="0092297D" w:rsidRDefault="00000000">
      <w:pPr>
        <w:pStyle w:val="slovanzoznam"/>
      </w:pPr>
      <w:r w:rsidRPr="0092297D">
        <w:t xml:space="preserve">Všetky objekty jednej triedy používajú rovnaké operácie </w:t>
      </w:r>
      <w:r w:rsidRPr="0092297D">
        <w:rPr>
          <w:color w:val="00B050"/>
        </w:rPr>
        <w:t>(Áno)</w:t>
      </w:r>
    </w:p>
    <w:p w14:paraId="6BAC2698" w14:textId="77777777" w:rsidR="00431D06" w:rsidRPr="0092297D" w:rsidRDefault="00000000">
      <w:pPr>
        <w:pStyle w:val="slovanzoznam"/>
      </w:pPr>
      <w:r w:rsidRPr="0092297D">
        <w:t xml:space="preserve">Relácia vyjadruje vzťah medzi rôznymi triedami </w:t>
      </w:r>
      <w:r w:rsidRPr="0092297D">
        <w:rPr>
          <w:color w:val="FF0000"/>
        </w:rPr>
        <w:t>(Nie)</w:t>
      </w:r>
    </w:p>
    <w:p w14:paraId="4651878F" w14:textId="77777777" w:rsidR="00431D06" w:rsidRPr="0092297D" w:rsidRDefault="00000000">
      <w:pPr>
        <w:pStyle w:val="slovanzoznam"/>
      </w:pPr>
      <w:r w:rsidRPr="0092297D">
        <w:t xml:space="preserve">Relácia vyjadruje vzťah medzi množinami entít </w:t>
      </w:r>
      <w:r w:rsidRPr="0092297D">
        <w:rPr>
          <w:color w:val="00B050"/>
        </w:rPr>
        <w:t>(Áno)</w:t>
      </w:r>
    </w:p>
    <w:p w14:paraId="40CA59FB" w14:textId="77777777" w:rsidR="00431D06" w:rsidRPr="0092297D" w:rsidRDefault="00000000">
      <w:pPr>
        <w:pStyle w:val="slovanzoznam"/>
      </w:pPr>
      <w:r w:rsidRPr="0092297D">
        <w:t xml:space="preserve">Asociácia  vyjadruje vzťah medzi rôznymi triedami </w:t>
      </w:r>
      <w:r w:rsidRPr="0092297D">
        <w:rPr>
          <w:color w:val="00B050"/>
        </w:rPr>
        <w:t>(Áno)</w:t>
      </w:r>
    </w:p>
    <w:p w14:paraId="2DEAD4A4" w14:textId="77777777" w:rsidR="00431D06" w:rsidRPr="0092297D" w:rsidRDefault="00000000">
      <w:pPr>
        <w:pStyle w:val="slovanzoznam"/>
      </w:pPr>
      <w:r w:rsidRPr="0092297D">
        <w:t xml:space="preserve">Pre grafické vyjadrenie dátového modelu sa najčastejšie používajú ER modely. </w:t>
      </w:r>
      <w:r w:rsidRPr="0092297D">
        <w:rPr>
          <w:color w:val="FF0000"/>
        </w:rPr>
        <w:t>(Nie)</w:t>
      </w:r>
    </w:p>
    <w:p w14:paraId="24EC64FB" w14:textId="77777777" w:rsidR="00431D06" w:rsidRPr="0092297D" w:rsidRDefault="00000000">
      <w:pPr>
        <w:pStyle w:val="slovanzoznam"/>
      </w:pPr>
      <w:r w:rsidRPr="0092297D">
        <w:t xml:space="preserve">Zovšeobecnenie je výsledok spojenia dvoch alebo viac operácii do jednej. </w:t>
      </w:r>
      <w:r w:rsidRPr="0092297D">
        <w:rPr>
          <w:color w:val="FF0000"/>
        </w:rPr>
        <w:t>(Nie)</w:t>
      </w:r>
    </w:p>
    <w:p w14:paraId="1BEABD03" w14:textId="77777777" w:rsidR="00431D06" w:rsidRPr="0092297D" w:rsidRDefault="00000000">
      <w:pPr>
        <w:pStyle w:val="slovanzoznam"/>
      </w:pPr>
      <w:r w:rsidRPr="0092297D">
        <w:t xml:space="preserve">(proces, pri ktorom sa minimalizujú rozdiely medzi triedami identifikovaním ich spoločných vlastností) Zovšeobecnenie je výsledok spojenia dvoch alebo viacerých množín entít do množiny entít vyššej úrovne. </w:t>
      </w:r>
      <w:r w:rsidRPr="0092297D">
        <w:rPr>
          <w:color w:val="00B050"/>
        </w:rPr>
        <w:t>(Áno)</w:t>
      </w:r>
    </w:p>
    <w:p w14:paraId="1761EF0A" w14:textId="77777777" w:rsidR="00431D06" w:rsidRPr="0092297D" w:rsidRDefault="00000000">
      <w:pPr>
        <w:pStyle w:val="slovanzoznam"/>
      </w:pPr>
      <w:r w:rsidRPr="0092297D">
        <w:t xml:space="preserve">Špecializácia je výsledkom podmnožiny z množiny entít vyššej úrovne do množiny nižšej úrovne entít </w:t>
      </w:r>
      <w:r w:rsidRPr="0092297D">
        <w:rPr>
          <w:color w:val="00B050"/>
        </w:rPr>
        <w:t>(Áno)</w:t>
      </w:r>
    </w:p>
    <w:p w14:paraId="231C0908" w14:textId="77777777" w:rsidR="00431D06" w:rsidRPr="0092297D" w:rsidRDefault="00000000">
      <w:pPr>
        <w:pStyle w:val="slovanzoznam"/>
      </w:pPr>
      <w:r w:rsidRPr="0092297D">
        <w:t xml:space="preserve">Každá množina entít je reprezentovaná množinou relácií </w:t>
      </w:r>
      <w:r w:rsidRPr="0092297D">
        <w:rPr>
          <w:color w:val="FF0000"/>
        </w:rPr>
        <w:t>(Nie)</w:t>
      </w:r>
    </w:p>
    <w:p w14:paraId="05934CCE" w14:textId="77777777" w:rsidR="00431D06" w:rsidRPr="0092297D" w:rsidRDefault="00000000">
      <w:pPr>
        <w:pStyle w:val="slovanzoznam"/>
      </w:pPr>
      <w:r w:rsidRPr="0092297D">
        <w:t xml:space="preserve">Pomocou DFD sa modelujú základné funkcie SW: entity, relácie a funkcie. </w:t>
      </w:r>
      <w:r w:rsidRPr="0092297D">
        <w:rPr>
          <w:color w:val="FF0000"/>
        </w:rPr>
        <w:t>(Nie)</w:t>
      </w:r>
    </w:p>
    <w:p w14:paraId="7EF62697" w14:textId="36925703" w:rsidR="00431D06" w:rsidRPr="0092297D" w:rsidRDefault="00000000">
      <w:pPr>
        <w:pStyle w:val="slovanzoznam"/>
      </w:pPr>
      <w:r w:rsidRPr="0092297D">
        <w:t xml:space="preserve">Vo fáze návrhu sa z logického modelu konštruuje kontextový diagram. </w:t>
      </w:r>
      <w:r w:rsidRPr="0092297D">
        <w:rPr>
          <w:color w:val="FF0000"/>
        </w:rPr>
        <w:t>(Nie)</w:t>
      </w:r>
    </w:p>
    <w:p w14:paraId="4433720E" w14:textId="77777777" w:rsidR="00431D06" w:rsidRPr="0092297D" w:rsidRDefault="00000000">
      <w:pPr>
        <w:pStyle w:val="slovanzoznam"/>
      </w:pPr>
      <w:r w:rsidRPr="0092297D">
        <w:t xml:space="preserve">Katalóg požiadaviek je prvý dokument, ktorý vznikne po fáze plánovania </w:t>
      </w:r>
      <w:r w:rsidRPr="0092297D">
        <w:rPr>
          <w:color w:val="00B050"/>
        </w:rPr>
        <w:t>(Áno)</w:t>
      </w:r>
    </w:p>
    <w:p w14:paraId="04AB5F07" w14:textId="77777777" w:rsidR="00431D06" w:rsidRPr="0092297D" w:rsidRDefault="00000000">
      <w:pPr>
        <w:pStyle w:val="slovanzoznam"/>
      </w:pPr>
      <w:r w:rsidRPr="0092297D">
        <w:t xml:space="preserve">Kontextovým diagramom sa nazýva vrcholový UseCase diagram </w:t>
      </w:r>
      <w:r w:rsidRPr="0092297D">
        <w:rPr>
          <w:color w:val="FF0000"/>
        </w:rPr>
        <w:t>(Nie)</w:t>
      </w:r>
    </w:p>
    <w:p w14:paraId="3D693E26" w14:textId="77777777" w:rsidR="00431D06" w:rsidRPr="0092297D" w:rsidRDefault="00000000">
      <w:pPr>
        <w:pStyle w:val="slovanzoznam"/>
      </w:pPr>
      <w:r w:rsidRPr="0092297D">
        <w:t xml:space="preserve">Dedenie predstavuje mechanizmus zdieľanie atribútov, relácií a funkcií medzi triedami </w:t>
      </w:r>
      <w:r w:rsidRPr="0092297D">
        <w:rPr>
          <w:color w:val="00B050"/>
        </w:rPr>
        <w:t>(Áno)</w:t>
      </w:r>
    </w:p>
    <w:p w14:paraId="098210E6" w14:textId="77777777" w:rsidR="00431D06" w:rsidRPr="0092297D" w:rsidRDefault="00000000">
      <w:pPr>
        <w:pStyle w:val="slovanzoznam"/>
      </w:pPr>
      <w:r w:rsidRPr="0092297D">
        <w:t xml:space="preserve">Operácie, ktoré umožňujú vytvoriť nové objekty jednej triedy označujeme ako operácie triedy </w:t>
      </w:r>
      <w:r w:rsidRPr="0092297D">
        <w:rPr>
          <w:color w:val="FF0000"/>
        </w:rPr>
        <w:t>(Nie)</w:t>
      </w:r>
    </w:p>
    <w:p w14:paraId="5DCEF9E8" w14:textId="77777777" w:rsidR="00431D06" w:rsidRPr="0092297D" w:rsidRDefault="00000000">
      <w:pPr>
        <w:pStyle w:val="slovanzoznam"/>
      </w:pPr>
      <w:r w:rsidRPr="0092297D">
        <w:t xml:space="preserve">Polymorfizmus znamená, že premenná môže patriť práve jednej operácií. </w:t>
      </w:r>
      <w:r w:rsidRPr="0092297D">
        <w:rPr>
          <w:color w:val="FF0000"/>
        </w:rPr>
        <w:t>(Nie)</w:t>
      </w:r>
    </w:p>
    <w:p w14:paraId="68561584" w14:textId="77777777" w:rsidR="00431D06" w:rsidRPr="0092297D" w:rsidRDefault="00000000">
      <w:pPr>
        <w:pStyle w:val="slovanzoznam"/>
      </w:pPr>
      <w:r w:rsidRPr="0092297D">
        <w:t xml:space="preserve">UML je grafický jazyk pre špecifikáciu, vizualizáciu, vytváranie a dokumentáciu softvérového produktu </w:t>
      </w:r>
      <w:r w:rsidRPr="0092297D">
        <w:rPr>
          <w:color w:val="00B050"/>
        </w:rPr>
        <w:t>(Áno)</w:t>
      </w:r>
    </w:p>
    <w:p w14:paraId="498459CB" w14:textId="77777777" w:rsidR="00431D06" w:rsidRPr="0092297D" w:rsidRDefault="00000000">
      <w:pPr>
        <w:pStyle w:val="slovanzoznam"/>
      </w:pPr>
      <w:r w:rsidRPr="0092297D">
        <w:t xml:space="preserve">UML je programovací jazyk pre špecifikáciu, vizualizáciu, vytváranie a dokumentáciu softvérového produktu </w:t>
      </w:r>
      <w:r w:rsidRPr="0092297D">
        <w:rPr>
          <w:color w:val="FF0000"/>
        </w:rPr>
        <w:t>(Nie)</w:t>
      </w:r>
    </w:p>
    <w:p w14:paraId="7575AFB6" w14:textId="77777777" w:rsidR="00431D06" w:rsidRPr="0092297D" w:rsidRDefault="00000000">
      <w:pPr>
        <w:pStyle w:val="slovanzoznam"/>
      </w:pPr>
      <w:r w:rsidRPr="0092297D">
        <w:t xml:space="preserve">Fyzická schéma vzniká modifikáciou konceptuálnej schémy. </w:t>
      </w:r>
      <w:r w:rsidRPr="0092297D">
        <w:rPr>
          <w:color w:val="FF0000"/>
        </w:rPr>
        <w:t>(Nie)</w:t>
      </w:r>
    </w:p>
    <w:p w14:paraId="3EE2D9B2" w14:textId="25DD2959" w:rsidR="00431D06" w:rsidRPr="0092297D" w:rsidRDefault="00000000">
      <w:pPr>
        <w:pStyle w:val="slovanzoznam"/>
      </w:pPr>
      <w:r w:rsidRPr="0092297D">
        <w:t xml:space="preserve">Software Engineering je inžinierska disciplína, ktorá sa zaoberá princípmi, metódami, nástrojmi a ľudskými zdrojmi, pre plánovanie, vývoj, používanie a vykonávanie údržby softvéru v priemyselných podmienkach. </w:t>
      </w:r>
      <w:r w:rsidRPr="0092297D">
        <w:rPr>
          <w:color w:val="00B050"/>
        </w:rPr>
        <w:t>(Áno)</w:t>
      </w:r>
    </w:p>
    <w:p w14:paraId="1FC64FD1" w14:textId="77777777" w:rsidR="00431D06" w:rsidRPr="0092297D" w:rsidRDefault="00000000">
      <w:pPr>
        <w:pStyle w:val="slovanzoznam"/>
      </w:pPr>
      <w:r w:rsidRPr="0092297D">
        <w:t xml:space="preserve">Concurrent Engineering je model postupu, ktorý predpokladá časovú paralelu medzi jednotlivými fázami. </w:t>
      </w:r>
      <w:r w:rsidRPr="0092297D">
        <w:rPr>
          <w:color w:val="00B050"/>
        </w:rPr>
        <w:t>(Áno)</w:t>
      </w:r>
    </w:p>
    <w:p w14:paraId="15F0C9B6" w14:textId="77777777" w:rsidR="00431D06" w:rsidRPr="0092297D" w:rsidRDefault="00000000">
      <w:pPr>
        <w:pStyle w:val="slovanzoznam"/>
      </w:pPr>
      <w:r w:rsidRPr="0092297D">
        <w:t xml:space="preserve">Concurrent Engineering je model postupu, ktorý umožňuje okamžite analyzovať a odstraňovať novovznikajúce problémy v procese vývoja softvérového produktu. </w:t>
      </w:r>
      <w:r w:rsidRPr="0092297D">
        <w:rPr>
          <w:color w:val="00B050"/>
        </w:rPr>
        <w:t>(Áno)</w:t>
      </w:r>
    </w:p>
    <w:p w14:paraId="51771B37" w14:textId="77777777" w:rsidR="00431D06" w:rsidRPr="0092297D" w:rsidRDefault="00000000">
      <w:pPr>
        <w:pStyle w:val="slovanzoznam"/>
      </w:pPr>
      <w:r w:rsidRPr="0092297D">
        <w:t xml:space="preserve">Doména je množina dovolených hodnôt atribútu. </w:t>
      </w:r>
      <w:r w:rsidRPr="0092297D">
        <w:rPr>
          <w:color w:val="00B050"/>
        </w:rPr>
        <w:t>(Áno)</w:t>
      </w:r>
    </w:p>
    <w:p w14:paraId="615BED7D" w14:textId="77777777" w:rsidR="00431D06" w:rsidRPr="0092297D" w:rsidRDefault="00000000">
      <w:pPr>
        <w:pStyle w:val="slovanzoznam"/>
      </w:pPr>
      <w:r w:rsidRPr="0092297D">
        <w:t xml:space="preserve">Atribút je funkcia, ktorá zobrazuje množinu entít do domény. </w:t>
      </w:r>
      <w:r w:rsidRPr="0092297D">
        <w:rPr>
          <w:color w:val="00B050"/>
        </w:rPr>
        <w:t>(Áno)</w:t>
      </w:r>
    </w:p>
    <w:p w14:paraId="1EB2AC74" w14:textId="77777777" w:rsidR="00431D06" w:rsidRPr="0092297D" w:rsidRDefault="00000000">
      <w:pPr>
        <w:pStyle w:val="slovanzoznam"/>
      </w:pPr>
      <w:r w:rsidRPr="0092297D">
        <w:lastRenderedPageBreak/>
        <w:t xml:space="preserve">Každá entita je popísaná množinou párov (atribút, hodnota) </w:t>
      </w:r>
      <w:r w:rsidRPr="0092297D">
        <w:rPr>
          <w:color w:val="00B050"/>
        </w:rPr>
        <w:t>(Áno)</w:t>
      </w:r>
    </w:p>
    <w:p w14:paraId="478EA207" w14:textId="77777777" w:rsidR="00431D06" w:rsidRPr="0092297D" w:rsidRDefault="00000000">
      <w:pPr>
        <w:pStyle w:val="slovanzoznam"/>
      </w:pPr>
      <w:r w:rsidRPr="0092297D">
        <w:t xml:space="preserve">Post-CASE sú prostriedky, ktoré sa používajú v etape prevádzky systému a jeho údržby. </w:t>
      </w:r>
      <w:r w:rsidRPr="0092297D">
        <w:rPr>
          <w:color w:val="00B050"/>
        </w:rPr>
        <w:t>(Áno)</w:t>
      </w:r>
    </w:p>
    <w:p w14:paraId="45EAAFBF" w14:textId="77777777" w:rsidR="00431D06" w:rsidRPr="0092297D" w:rsidRDefault="00000000">
      <w:pPr>
        <w:pStyle w:val="slovanzoznam"/>
      </w:pPr>
      <w:r w:rsidRPr="0092297D">
        <w:t xml:space="preserve">Vo fáze plánovania je potrebné určiť čas od kedy do kedy som schopný produkt realizovať. </w:t>
      </w:r>
      <w:r w:rsidRPr="0092297D">
        <w:rPr>
          <w:color w:val="00B050"/>
        </w:rPr>
        <w:t>(Áno)</w:t>
      </w:r>
    </w:p>
    <w:p w14:paraId="57651DFC" w14:textId="77777777" w:rsidR="00431D06" w:rsidRPr="0092297D" w:rsidRDefault="00000000">
      <w:pPr>
        <w:pStyle w:val="slovanzoznam"/>
      </w:pPr>
      <w:r w:rsidRPr="0092297D">
        <w:t xml:space="preserve">Agregovaný objekt môže potenciálne existovať bez svojich čiastkových objektov, ale platí, že jedna trieda je časťou druhej triedy. </w:t>
      </w:r>
      <w:r w:rsidRPr="0092297D">
        <w:rPr>
          <w:color w:val="00B050"/>
        </w:rPr>
        <w:t>(Áno)</w:t>
      </w:r>
    </w:p>
    <w:p w14:paraId="5D3C2017" w14:textId="77777777" w:rsidR="00431D06" w:rsidRPr="0092297D" w:rsidRDefault="00000000">
      <w:pPr>
        <w:pStyle w:val="slovanzoznam"/>
      </w:pPr>
      <w:r w:rsidRPr="0092297D">
        <w:t xml:space="preserve">Kompozícia je silnejším typom agregácie. Každý komponent môže patriť iba jednému celku </w:t>
      </w:r>
      <w:r w:rsidRPr="0092297D">
        <w:rPr>
          <w:color w:val="00B050"/>
        </w:rPr>
        <w:t>(Áno)</w:t>
      </w:r>
    </w:p>
    <w:p w14:paraId="66A8007F" w14:textId="77777777" w:rsidR="00431D06" w:rsidRPr="0092297D" w:rsidRDefault="00000000">
      <w:pPr>
        <w:pStyle w:val="slovanzoznam"/>
      </w:pPr>
      <w:r w:rsidRPr="0092297D">
        <w:t xml:space="preserve">Kompozitný objekt existuje bez svojich komponent </w:t>
      </w:r>
      <w:r w:rsidRPr="0092297D">
        <w:rPr>
          <w:color w:val="FF0000"/>
        </w:rPr>
        <w:t>(Nie)</w:t>
      </w:r>
    </w:p>
    <w:p w14:paraId="562808CA" w14:textId="77777777" w:rsidR="00431D06" w:rsidRPr="0092297D" w:rsidRDefault="00000000">
      <w:pPr>
        <w:pStyle w:val="slovanzoznam"/>
      </w:pPr>
      <w:r w:rsidRPr="0092297D">
        <w:t xml:space="preserve">Kompozitný objekt neexistuje bez svojich komponent </w:t>
      </w:r>
      <w:r w:rsidRPr="0092297D">
        <w:rPr>
          <w:color w:val="00B050"/>
        </w:rPr>
        <w:t>(Áno)</w:t>
      </w:r>
    </w:p>
    <w:p w14:paraId="58E60280" w14:textId="77777777" w:rsidR="00431D06" w:rsidRPr="0092297D" w:rsidRDefault="00000000">
      <w:pPr>
        <w:pStyle w:val="slovanzoznam"/>
      </w:pPr>
      <w:r w:rsidRPr="0092297D">
        <w:t xml:space="preserve">atribúty triedy sa stávajú riadkami tabuľky; </w:t>
      </w:r>
      <w:r w:rsidRPr="0092297D">
        <w:rPr>
          <w:color w:val="FF0000"/>
        </w:rPr>
        <w:t>(Nie)</w:t>
      </w:r>
    </w:p>
    <w:p w14:paraId="0AFACF88" w14:textId="77777777" w:rsidR="00431D06" w:rsidRPr="0092297D" w:rsidRDefault="00000000">
      <w:pPr>
        <w:pStyle w:val="slovanzoznam"/>
      </w:pPr>
      <w:r w:rsidRPr="0092297D">
        <w:t xml:space="preserve">atribúty triedy sa stávajú stĺpcami tabuľky; </w:t>
      </w:r>
      <w:r w:rsidRPr="0092297D">
        <w:rPr>
          <w:color w:val="00B050"/>
        </w:rPr>
        <w:t>(Áno)</w:t>
      </w:r>
    </w:p>
    <w:p w14:paraId="52F83E84" w14:textId="77777777" w:rsidR="00431D06" w:rsidRDefault="00000000">
      <w:pPr>
        <w:pStyle w:val="slovanzoznam"/>
      </w:pPr>
      <w:r w:rsidRPr="0092297D">
        <w:t xml:space="preserve">Lower-CASE sú prostriedky na podporu implementácie a testovania </w:t>
      </w:r>
      <w:r w:rsidRPr="0092297D">
        <w:rPr>
          <w:color w:val="00B050"/>
        </w:rPr>
        <w:t>(Áno)</w:t>
      </w:r>
    </w:p>
    <w:sectPr w:rsidR="00431D0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494057">
    <w:abstractNumId w:val="8"/>
  </w:num>
  <w:num w:numId="2" w16cid:durableId="1392730481">
    <w:abstractNumId w:val="6"/>
  </w:num>
  <w:num w:numId="3" w16cid:durableId="2133935339">
    <w:abstractNumId w:val="5"/>
  </w:num>
  <w:num w:numId="4" w16cid:durableId="1429352523">
    <w:abstractNumId w:val="4"/>
  </w:num>
  <w:num w:numId="5" w16cid:durableId="193664952">
    <w:abstractNumId w:val="7"/>
  </w:num>
  <w:num w:numId="6" w16cid:durableId="2006088567">
    <w:abstractNumId w:val="3"/>
  </w:num>
  <w:num w:numId="7" w16cid:durableId="481625254">
    <w:abstractNumId w:val="2"/>
  </w:num>
  <w:num w:numId="8" w16cid:durableId="764886251">
    <w:abstractNumId w:val="1"/>
  </w:num>
  <w:num w:numId="9" w16cid:durableId="192244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D06"/>
    <w:rsid w:val="00584DB0"/>
    <w:rsid w:val="0092297D"/>
    <w:rsid w:val="009373C4"/>
    <w:rsid w:val="00960D90"/>
    <w:rsid w:val="0097351E"/>
    <w:rsid w:val="00AA1D8D"/>
    <w:rsid w:val="00B47730"/>
    <w:rsid w:val="00CB0664"/>
    <w:rsid w:val="00E64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9C329"/>
  <w14:defaultImageDpi w14:val="300"/>
  <w15:docId w15:val="{319A7379-3988-46E3-9DA5-06CAF4CF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Calibri" w:hAnsi="Calibri"/>
      <w:noProof/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2190</Words>
  <Characters>12487</Characters>
  <Application>Microsoft Office Word</Application>
  <DocSecurity>0</DocSecurity>
  <Lines>104</Lines>
  <Paragraphs>29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 hrehus</cp:lastModifiedBy>
  <cp:revision>4</cp:revision>
  <dcterms:created xsi:type="dcterms:W3CDTF">2013-12-23T23:15:00Z</dcterms:created>
  <dcterms:modified xsi:type="dcterms:W3CDTF">2026-01-13T22:54:00Z</dcterms:modified>
  <cp:category/>
</cp:coreProperties>
</file>