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spot Lilith sitting on a bench almost immediately after arriving at the park she directed me to. It’s gotten pretty cold, and as a result the place is empty save for a few people passing by.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seat beside her, suddenly aware of how nervous I am.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You came.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awkwardly looking around the area.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Are you…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a moment, having trouble getting out what she wants to say.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Are you mad?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Mad?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mad, don’t worry. It was a little unexpected, though.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say these words, the stress from the past few hours starts to melt away. It looks like I was worried for nothing, and I start to feel a little dumb for panicking.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I’m really relieved. I thought you might’ve hated me.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 thought you might’ve hated me as well.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could ever hate you.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I could hate you either…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for a few moments in quiet embarrassment, slowly processing what we just said. I can feel my cheeks starting to turn red, and even though it’s cold outside I start to worry that I’ll start sweating.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In the past…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staring into the distance.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In the past some things happened, and now…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don’t have to tell me if you don’t want to.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No, I feel like I should…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breath):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 and continues.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Now I’m…apprehensive around most guys. It’s not like I hate them, but when they’re aggressive…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stops, considering her words.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…I don’t like that.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this may be a little insensitive to ask, but…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apprehensive around me?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 No. You seem really passive.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not a bad thing, though.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that would explain a lot of things.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So when that guy grabbed my hand, I kind of…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You know.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fine, don’t worry.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ruined the mixer, though.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we were really into it, anyways.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But the others were enjoying it…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think…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choosing my words carefully.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they’ll be fine. At this point, they’ll be happy enough just knowing that you’re alright.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confused):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strangely.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you could still apologize to them, maybe? Actually, I dunno…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probably shouldn’t trust me on this. I’m not exactly an interpersonal relations expert…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reflect back upon my past.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when I was little I really only hung out with this one girl, and we rarely fought since I’d pretty much listen to whatever she said.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That sounds…a little sad.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 wasn’t bad. She’s really kind, but…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guess we did get in a lotta trouble. But even if we got scolded for doing something dumb, the next day I’d go and follow her all over again…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 am really passive. Probably too passive.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Probably.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continue to tell Lilith random stories about me and Mara, ironically forgetting that I was supposed to meet her at the station. Eventually I remember, and panickedly I stand up, startling Lilith.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What’s wrong?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forgot that I have to meet someone…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see.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as well, stretching as she stands.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Well, you better get going then.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sorry.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It’s alright. I should probably do some things too.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 tomorrow, then.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wave Lilith and I part ways, with me heading to the station and her heading in the opposite direction. Honestly, I definitely wouldn’t have minded talking with her a little more, but I guess we still have plenty of time to do that. Another two years, at least.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3/ub4c1IQRSCwYw8UkFxqRaPlQ==">AMUW2mWco9/0Fa7ZVeDWJopFkld/w5p3/plkGW0MTxqsO9iCOJAOwzY+RpGvceLTQhU415q/J8h3qcn13KJ3nlRZpVRO8omEQ6G64nL7HKtjV2vkIXV5Zlg=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2021-01-14T21:17:00Z</dcterms:created>
  <dc:creator>Stephen Hwang</dc:creator>
</cp:coreProperties>
</file>