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9"/>
              </w:rPr>
              <w:t>Public cell text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