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68" w:rsidRDefault="00F02E53" w:rsidP="00521613">
      <w:pPr>
        <w:pStyle w:val="Name"/>
        <w:pBdr>
          <w:bottom w:val="single" w:sz="6" w:space="3" w:color="auto"/>
        </w:pBdr>
        <w:ind w:left="-720" w:right="-720" w:firstLine="36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5C79B2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720-663-9455 ● </w:t>
                            </w:r>
                            <w:r w:rsidR="00EE61F5"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</w:t>
                            </w:r>
                            <w:r>
                              <w:rPr>
                                <w:sz w:val="22"/>
                                <w:szCs w:val="17"/>
                              </w:rPr>
                              <w:t>Colorado,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>80004</w:t>
                            </w:r>
                          </w:p>
                          <w:p w:rsidR="005A5ABB" w:rsidRPr="007D3288" w:rsidRDefault="004501D4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william@weiskopf.me ●</w:t>
                            </w:r>
                            <w:r w:rsidR="00A157DA"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6B2240">
                              <w:rPr>
                                <w:sz w:val="22"/>
                                <w:szCs w:val="17"/>
                              </w:rPr>
                              <w:t>http://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  <w:r w:rsidR="003A118F" w:rsidRPr="007D3288">
                              <w:rPr>
                                <w:sz w:val="22"/>
                                <w:szCs w:val="17"/>
                              </w:rPr>
                              <w:t xml:space="preserve"> ●</w:t>
                            </w:r>
                            <w:r w:rsidR="003A118F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5C79B2">
                              <w:rPr>
                                <w:sz w:val="22"/>
                                <w:szCs w:val="17"/>
                              </w:rPr>
                              <w:t>L</w:t>
                            </w:r>
                            <w:r w:rsidR="00E93280">
                              <w:rPr>
                                <w:sz w:val="22"/>
                                <w:szCs w:val="17"/>
                              </w:rPr>
                              <w:t>inkedI</w:t>
                            </w:r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n.com/in/</w:t>
                            </w:r>
                            <w:proofErr w:type="spellStart"/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95002F">
                              <w:rPr>
                                <w:sz w:val="22"/>
                                <w:szCs w:val="17"/>
                              </w:rPr>
                              <w:t>h</w:t>
                            </w:r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weiskopf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5C79B2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720-663-9455 ● </w:t>
                      </w:r>
                      <w:r w:rsidR="00EE61F5"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</w:t>
                      </w:r>
                      <w:r>
                        <w:rPr>
                          <w:sz w:val="22"/>
                          <w:szCs w:val="17"/>
                        </w:rPr>
                        <w:t>Colorado,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>80004</w:t>
                      </w:r>
                    </w:p>
                    <w:p w:rsidR="005A5ABB" w:rsidRPr="007D3288" w:rsidRDefault="004501D4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william@weiskopf.me ●</w:t>
                      </w:r>
                      <w:r w:rsidR="00A157DA"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6B2240">
                        <w:rPr>
                          <w:sz w:val="22"/>
                          <w:szCs w:val="17"/>
                        </w:rPr>
                        <w:t>http://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  <w:r w:rsidR="003A118F" w:rsidRPr="007D3288">
                        <w:rPr>
                          <w:sz w:val="22"/>
                          <w:szCs w:val="17"/>
                        </w:rPr>
                        <w:t xml:space="preserve"> ●</w:t>
                      </w:r>
                      <w:r w:rsidR="003A118F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5C79B2">
                        <w:rPr>
                          <w:sz w:val="22"/>
                          <w:szCs w:val="17"/>
                        </w:rPr>
                        <w:t>L</w:t>
                      </w:r>
                      <w:r w:rsidR="00E93280">
                        <w:rPr>
                          <w:sz w:val="22"/>
                          <w:szCs w:val="17"/>
                        </w:rPr>
                        <w:t>inkedI</w:t>
                      </w:r>
                      <w:r w:rsidR="003A118F" w:rsidRPr="003A118F">
                        <w:rPr>
                          <w:sz w:val="22"/>
                          <w:szCs w:val="17"/>
                        </w:rPr>
                        <w:t>n.com/in/</w:t>
                      </w:r>
                      <w:proofErr w:type="spellStart"/>
                      <w:r w:rsidR="003A118F" w:rsidRPr="003A118F">
                        <w:rPr>
                          <w:sz w:val="22"/>
                          <w:szCs w:val="17"/>
                        </w:rPr>
                        <w:t>w</w:t>
                      </w:r>
                      <w:r w:rsidR="0095002F">
                        <w:rPr>
                          <w:sz w:val="22"/>
                          <w:szCs w:val="17"/>
                        </w:rPr>
                        <w:t>h</w:t>
                      </w:r>
                      <w:r w:rsidR="003A118F" w:rsidRPr="003A118F">
                        <w:rPr>
                          <w:sz w:val="22"/>
                          <w:szCs w:val="17"/>
                        </w:rPr>
                        <w:t>weiskopf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170" w:type="dxa"/>
        <w:tblInd w:w="-720" w:type="dxa"/>
        <w:tblLayout w:type="fixed"/>
        <w:tblCellMar>
          <w:left w:w="0" w:type="dxa"/>
          <w:right w:w="144" w:type="dxa"/>
        </w:tblCellMar>
        <w:tblLook w:val="0000" w:firstRow="0" w:lastRow="0" w:firstColumn="0" w:lastColumn="0" w:noHBand="0" w:noVBand="0"/>
      </w:tblPr>
      <w:tblGrid>
        <w:gridCol w:w="1845"/>
        <w:gridCol w:w="4162"/>
        <w:gridCol w:w="4163"/>
      </w:tblGrid>
      <w:tr w:rsidR="00F50551" w:rsidRPr="00786E2B" w:rsidTr="00521613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B70883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before="60"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="00D41718">
              <w:rPr>
                <w:rFonts w:cs="Arial"/>
                <w:b/>
                <w:i w:val="0"/>
                <w:sz w:val="21"/>
                <w:szCs w:val="21"/>
              </w:rPr>
              <w:t xml:space="preserve"> (CSM) </w:t>
            </w:r>
            <w:r w:rsidR="00110542" w:rsidRPr="00470139">
              <w:rPr>
                <w:rFonts w:cs="Arial"/>
                <w:i w:val="0"/>
                <w:sz w:val="20"/>
                <w:szCs w:val="20"/>
              </w:rPr>
              <w:t>–</w:t>
            </w:r>
            <w:r w:rsidR="00D41718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174502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174502">
              <w:rPr>
                <w:rFonts w:cs="Arial"/>
                <w:i w:val="0"/>
                <w:sz w:val="21"/>
                <w:szCs w:val="21"/>
              </w:rPr>
              <w:tab/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174502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>
              <w:rPr>
                <w:rFonts w:cs="Arial"/>
                <w:i w:val="0"/>
                <w:sz w:val="21"/>
                <w:szCs w:val="21"/>
              </w:rPr>
              <w:t>B.S. E</w:t>
            </w:r>
            <w:r w:rsidR="00556E5D" w:rsidRPr="00F90916">
              <w:rPr>
                <w:rFonts w:cs="Arial"/>
                <w:i w:val="0"/>
                <w:sz w:val="21"/>
                <w:szCs w:val="21"/>
              </w:rPr>
              <w:t>ngineering</w:t>
            </w:r>
            <w:r>
              <w:rPr>
                <w:rFonts w:cs="Arial"/>
                <w:i w:val="0"/>
                <w:sz w:val="21"/>
                <w:szCs w:val="21"/>
              </w:rPr>
              <w:t xml:space="preserve">, </w:t>
            </w:r>
            <w:r w:rsidR="00556E5D" w:rsidRPr="00F90916">
              <w:rPr>
                <w:rFonts w:cs="Arial"/>
                <w:i w:val="0"/>
                <w:sz w:val="21"/>
                <w:szCs w:val="21"/>
              </w:rPr>
              <w:t xml:space="preserve">Mechanical </w:t>
            </w:r>
            <w:r>
              <w:rPr>
                <w:rFonts w:cs="Arial"/>
                <w:i w:val="0"/>
                <w:sz w:val="21"/>
                <w:szCs w:val="21"/>
              </w:rPr>
              <w:t>emphasis</w:t>
            </w:r>
            <w:r w:rsidR="00556E5D" w:rsidRPr="00F90916">
              <w:rPr>
                <w:i w:val="0"/>
                <w:sz w:val="21"/>
                <w:szCs w:val="21"/>
              </w:rPr>
              <w:t xml:space="preserve"> </w:t>
            </w:r>
            <w:r w:rsidR="00556E5D"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</w:t>
            </w:r>
            <w:r>
              <w:rPr>
                <w:i w:val="0"/>
                <w:sz w:val="21"/>
                <w:szCs w:val="21"/>
              </w:rPr>
              <w:t>2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F50551" w:rsidRPr="00F90916" w:rsidRDefault="004809F8" w:rsidP="00174502">
            <w:pPr>
              <w:pStyle w:val="StyleAchievement95pt"/>
              <w:numPr>
                <w:ilvl w:val="0"/>
                <w:numId w:val="0"/>
              </w:numPr>
              <w:spacing w:after="240"/>
              <w:ind w:left="1440" w:hanging="129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174502">
              <w:rPr>
                <w:rFonts w:cs="Arial"/>
                <w:sz w:val="21"/>
                <w:szCs w:val="21"/>
              </w:rPr>
              <w:t xml:space="preserve"> minors</w:t>
            </w:r>
          </w:p>
        </w:tc>
      </w:tr>
      <w:tr w:rsidR="00F50551" w:rsidRPr="00786E2B" w:rsidTr="00521613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2E77EA" w:rsidRPr="00470139" w:rsidRDefault="00470139" w:rsidP="00B70883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before="60"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470139">
              <w:rPr>
                <w:rFonts w:cs="Arial"/>
                <w:b/>
                <w:i w:val="0"/>
                <w:sz w:val="20"/>
              </w:rPr>
              <w:t>Network A</w:t>
            </w:r>
            <w:r w:rsidR="00BD1BF2">
              <w:rPr>
                <w:rFonts w:cs="Arial"/>
                <w:b/>
                <w:i w:val="0"/>
                <w:sz w:val="20"/>
              </w:rPr>
              <w:t>dministrator</w:t>
            </w:r>
            <w:r w:rsidR="002E77EA" w:rsidRPr="00470139">
              <w:rPr>
                <w:rFonts w:cs="Arial"/>
                <w:i w:val="0"/>
                <w:sz w:val="20"/>
                <w:szCs w:val="20"/>
              </w:rPr>
              <w:tab/>
            </w:r>
            <w:r w:rsidR="00C06779" w:rsidRPr="00470139">
              <w:rPr>
                <w:rFonts w:cs="Arial"/>
                <w:i w:val="0"/>
                <w:sz w:val="20"/>
                <w:szCs w:val="20"/>
              </w:rPr>
              <w:tab/>
              <w:t>November</w:t>
            </w:r>
            <w:r w:rsidR="00E47CC2" w:rsidRPr="00470139">
              <w:rPr>
                <w:rFonts w:cs="Arial"/>
                <w:i w:val="0"/>
                <w:sz w:val="20"/>
                <w:szCs w:val="20"/>
              </w:rPr>
              <w:t xml:space="preserve"> 2011 </w:t>
            </w:r>
            <w:r w:rsidR="00734543" w:rsidRPr="00470139">
              <w:rPr>
                <w:rFonts w:cs="Arial"/>
                <w:i w:val="0"/>
                <w:sz w:val="20"/>
                <w:szCs w:val="20"/>
              </w:rPr>
              <w:t>–</w:t>
            </w:r>
            <w:r w:rsidR="00E47CC2" w:rsidRPr="00470139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C06779" w:rsidRPr="00470139">
              <w:rPr>
                <w:rFonts w:cs="Arial"/>
                <w:i w:val="0"/>
                <w:sz w:val="20"/>
                <w:szCs w:val="20"/>
              </w:rPr>
              <w:t>March</w:t>
            </w:r>
            <w:r w:rsidR="00734543" w:rsidRPr="00470139">
              <w:rPr>
                <w:rFonts w:cs="Arial"/>
                <w:i w:val="0"/>
                <w:sz w:val="20"/>
                <w:szCs w:val="20"/>
              </w:rPr>
              <w:t xml:space="preserve"> 2014</w:t>
            </w:r>
          </w:p>
          <w:p w:rsidR="00470139" w:rsidRPr="00470139" w:rsidRDefault="00470139" w:rsidP="00FC0767">
            <w:pPr>
              <w:pStyle w:val="StyleAchievement95pt"/>
              <w:numPr>
                <w:ilvl w:val="0"/>
                <w:numId w:val="0"/>
              </w:numPr>
              <w:spacing w:after="120"/>
              <w:ind w:left="135"/>
              <w:rPr>
                <w:rFonts w:cs="Arial"/>
                <w:sz w:val="20"/>
              </w:rPr>
            </w:pPr>
            <w:r w:rsidRPr="00470139">
              <w:rPr>
                <w:rFonts w:cs="Arial"/>
                <w:sz w:val="20"/>
              </w:rPr>
              <w:t>Air Sciences, Inc.</w:t>
            </w:r>
            <w:r w:rsidR="00110542">
              <w:rPr>
                <w:rFonts w:cs="Arial"/>
                <w:sz w:val="20"/>
              </w:rPr>
              <w:t xml:space="preserve"> </w:t>
            </w:r>
            <w:r w:rsidR="00110542" w:rsidRPr="00470139">
              <w:rPr>
                <w:rFonts w:cs="Arial"/>
                <w:sz w:val="20"/>
              </w:rPr>
              <w:t>–</w:t>
            </w:r>
            <w:r w:rsidRPr="00470139">
              <w:rPr>
                <w:rFonts w:cs="Arial"/>
                <w:sz w:val="20"/>
              </w:rPr>
              <w:t xml:space="preserve"> Golden, Colorado</w:t>
            </w:r>
          </w:p>
          <w:p w:rsidR="002E77EA" w:rsidRDefault="00BD1BF2" w:rsidP="00FC0767">
            <w:pPr>
              <w:pStyle w:val="StyleAchievement95pt"/>
              <w:numPr>
                <w:ilvl w:val="0"/>
                <w:numId w:val="0"/>
              </w:numPr>
              <w:spacing w:after="120"/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Purchased</w:t>
            </w:r>
            <w:r w:rsidR="00066672" w:rsidRPr="00F90916">
              <w:rPr>
                <w:rFonts w:cs="Arial"/>
                <w:sz w:val="20"/>
              </w:rPr>
              <w:t>, set</w:t>
            </w:r>
            <w:r>
              <w:rPr>
                <w:rFonts w:cs="Arial"/>
                <w:sz w:val="20"/>
              </w:rPr>
              <w:t xml:space="preserve"> up and maintained</w:t>
            </w:r>
            <w:r w:rsidR="00066672" w:rsidRPr="00F90916">
              <w:rPr>
                <w:rFonts w:cs="Arial"/>
                <w:sz w:val="20"/>
              </w:rPr>
              <w:t xml:space="preserve"> servers, computers, and network</w:t>
            </w:r>
            <w:r>
              <w:rPr>
                <w:rFonts w:cs="Arial"/>
                <w:sz w:val="20"/>
              </w:rPr>
              <w:t>s</w:t>
            </w:r>
            <w:r w:rsidR="00066672" w:rsidRPr="00F90916">
              <w:rPr>
                <w:rFonts w:cs="Arial"/>
                <w:sz w:val="20"/>
              </w:rPr>
              <w:t>.  P</w:t>
            </w:r>
            <w:r w:rsidR="002E77EA" w:rsidRPr="00F90916">
              <w:rPr>
                <w:rFonts w:cs="Arial"/>
                <w:sz w:val="20"/>
              </w:rPr>
              <w:t>rovide</w:t>
            </w:r>
            <w:r w:rsidR="00BB3160">
              <w:rPr>
                <w:rFonts w:cs="Arial"/>
                <w:sz w:val="20"/>
              </w:rPr>
              <w:t>d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9707D">
              <w:rPr>
                <w:rFonts w:cs="Arial"/>
                <w:sz w:val="20"/>
              </w:rPr>
              <w:t>Spearhead</w:t>
            </w:r>
            <w:r w:rsidR="00BB3160">
              <w:rPr>
                <w:rFonts w:cs="Arial"/>
                <w:sz w:val="20"/>
              </w:rPr>
              <w:t>ed</w:t>
            </w:r>
            <w:r w:rsidR="002E77EA" w:rsidRPr="00F90916">
              <w:rPr>
                <w:rFonts w:cs="Arial"/>
                <w:sz w:val="20"/>
              </w:rPr>
              <w:t xml:space="preserve"> projects to change </w:t>
            </w:r>
            <w:r w:rsidR="00F71768">
              <w:rPr>
                <w:rFonts w:cs="Arial"/>
                <w:sz w:val="20"/>
              </w:rPr>
              <w:t xml:space="preserve">network </w:t>
            </w:r>
            <w:r>
              <w:rPr>
                <w:rFonts w:cs="Arial"/>
                <w:sz w:val="20"/>
              </w:rPr>
              <w:t>organization and security</w:t>
            </w:r>
            <w:r w:rsidR="002E77EA" w:rsidRPr="00F90916">
              <w:rPr>
                <w:rFonts w:cs="Arial"/>
                <w:sz w:val="20"/>
              </w:rPr>
              <w:t>.</w:t>
            </w:r>
            <w:r w:rsidR="00754DBD">
              <w:rPr>
                <w:rFonts w:cs="Arial"/>
                <w:sz w:val="20"/>
              </w:rPr>
              <w:t xml:space="preserve">  Interviewed and trained </w:t>
            </w:r>
            <w:r w:rsidR="005D4D2E">
              <w:rPr>
                <w:rFonts w:cs="Arial"/>
                <w:sz w:val="20"/>
              </w:rPr>
              <w:t>three</w:t>
            </w:r>
            <w:r w:rsidR="00754DBD">
              <w:rPr>
                <w:rFonts w:cs="Arial"/>
                <w:sz w:val="20"/>
              </w:rPr>
              <w:t xml:space="preserve"> new </w:t>
            </w:r>
            <w:r w:rsidR="00C43385">
              <w:rPr>
                <w:rFonts w:cs="Arial"/>
                <w:sz w:val="20"/>
              </w:rPr>
              <w:t>administrators</w:t>
            </w:r>
            <w:r w:rsidR="00754DBD">
              <w:rPr>
                <w:rFonts w:cs="Arial"/>
                <w:sz w:val="20"/>
              </w:rPr>
              <w:t xml:space="preserve">.  </w:t>
            </w:r>
          </w:p>
          <w:p w:rsidR="00754DBD" w:rsidRDefault="00754DBD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>
              <w:rPr>
                <w:rFonts w:cs="Arial"/>
                <w:b/>
                <w:i w:val="0"/>
                <w:sz w:val="20"/>
                <w:szCs w:val="20"/>
              </w:rPr>
              <w:t>Research Assistant</w:t>
            </w:r>
            <w:r w:rsidR="00470139">
              <w:rPr>
                <w:rFonts w:cs="Arial"/>
                <w:i w:val="0"/>
                <w:sz w:val="20"/>
                <w:szCs w:val="20"/>
              </w:rPr>
              <w:tab/>
            </w:r>
            <w:r w:rsidRPr="00F90916">
              <w:rPr>
                <w:rFonts w:cs="Arial"/>
                <w:i w:val="0"/>
                <w:sz w:val="20"/>
                <w:szCs w:val="20"/>
              </w:rPr>
              <w:tab/>
              <w:t>Fall 201</w:t>
            </w:r>
            <w:r>
              <w:rPr>
                <w:rFonts w:cs="Arial"/>
                <w:i w:val="0"/>
                <w:sz w:val="20"/>
                <w:szCs w:val="20"/>
              </w:rPr>
              <w:t>3</w:t>
            </w:r>
          </w:p>
          <w:p w:rsidR="00470139" w:rsidRPr="00470139" w:rsidRDefault="00470139" w:rsidP="00AB1B5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jc w:val="both"/>
              <w:rPr>
                <w:rFonts w:cs="Arial"/>
                <w:i w:val="0"/>
                <w:sz w:val="20"/>
                <w:szCs w:val="20"/>
              </w:rPr>
            </w:pPr>
            <w:r>
              <w:rPr>
                <w:rFonts w:cs="Arial"/>
                <w:i w:val="0"/>
                <w:sz w:val="20"/>
                <w:szCs w:val="20"/>
              </w:rPr>
              <w:t>CS</w:t>
            </w:r>
            <w:r w:rsidR="00110542">
              <w:rPr>
                <w:rFonts w:cs="Arial"/>
                <w:i w:val="0"/>
                <w:sz w:val="20"/>
                <w:szCs w:val="20"/>
              </w:rPr>
              <w:t xml:space="preserve">M Engineering Laser Laboratory </w:t>
            </w:r>
            <w:r w:rsidR="00110542" w:rsidRPr="00470139">
              <w:rPr>
                <w:rFonts w:cs="Arial"/>
                <w:i w:val="0"/>
                <w:sz w:val="20"/>
                <w:szCs w:val="20"/>
              </w:rPr>
              <w:t>–</w:t>
            </w:r>
            <w:r>
              <w:rPr>
                <w:rFonts w:cs="Arial"/>
                <w:i w:val="0"/>
                <w:sz w:val="20"/>
                <w:szCs w:val="20"/>
              </w:rPr>
              <w:t xml:space="preserve"> Golden, Colorado</w:t>
            </w:r>
          </w:p>
          <w:p w:rsidR="00AB1B5D" w:rsidRPr="00AB1B5D" w:rsidRDefault="00A669D9" w:rsidP="00F71768">
            <w:pPr>
              <w:spacing w:after="120"/>
              <w:ind w:left="432"/>
            </w:pPr>
            <w:r w:rsidRPr="00AB1B5D">
              <w:t xml:space="preserve">Researched effect of humidity on laser efficiency with </w:t>
            </w:r>
            <w:r w:rsidR="00470139" w:rsidRPr="00AB1B5D">
              <w:t>Dr. Christopher Dreyer</w:t>
            </w:r>
            <w:r w:rsidR="00AB1B5D" w:rsidRPr="00AB1B5D">
              <w:t>.</w:t>
            </w:r>
          </w:p>
          <w:p w:rsidR="00470139" w:rsidRDefault="00470139" w:rsidP="00AB1B5D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Software </w:t>
            </w:r>
            <w:r w:rsidR="00A24812">
              <w:rPr>
                <w:rFonts w:cs="Arial"/>
                <w:b/>
                <w:sz w:val="20"/>
              </w:rPr>
              <w:t>Devel</w:t>
            </w:r>
            <w:bookmarkStart w:id="0" w:name="_GoBack"/>
            <w:bookmarkEnd w:id="0"/>
            <w:r w:rsidR="00A24812">
              <w:rPr>
                <w:rFonts w:cs="Arial"/>
                <w:b/>
                <w:sz w:val="20"/>
              </w:rPr>
              <w:t>oper</w:t>
            </w:r>
          </w:p>
          <w:p w:rsidR="00470139" w:rsidRPr="00470139" w:rsidRDefault="00470139" w:rsidP="00D41718">
            <w:pPr>
              <w:pStyle w:val="StyleAchievement95pt"/>
              <w:numPr>
                <w:ilvl w:val="0"/>
                <w:numId w:val="0"/>
              </w:numPr>
              <w:tabs>
                <w:tab w:val="right" w:pos="8145"/>
              </w:tabs>
              <w:spacing w:after="120"/>
              <w:ind w:left="389" w:right="36" w:hanging="245"/>
              <w:rPr>
                <w:rFonts w:cs="Arial"/>
                <w:sz w:val="20"/>
              </w:rPr>
            </w:pPr>
            <w:r w:rsidRPr="00470139">
              <w:rPr>
                <w:rFonts w:cs="Arial"/>
                <w:sz w:val="20"/>
              </w:rPr>
              <w:t>CSM Alumni Association</w:t>
            </w:r>
            <w:r w:rsidR="00110542">
              <w:rPr>
                <w:rFonts w:cs="Arial"/>
                <w:sz w:val="20"/>
              </w:rPr>
              <w:t xml:space="preserve"> </w:t>
            </w:r>
            <w:r w:rsidR="00110542" w:rsidRPr="00470139">
              <w:rPr>
                <w:rFonts w:cs="Arial"/>
                <w:sz w:val="20"/>
              </w:rPr>
              <w:t>–</w:t>
            </w:r>
            <w:r w:rsidRPr="00470139">
              <w:rPr>
                <w:rFonts w:cs="Arial"/>
                <w:sz w:val="20"/>
              </w:rPr>
              <w:t xml:space="preserve"> Golden, Colorado</w:t>
            </w:r>
            <w:r w:rsidR="003D158B">
              <w:rPr>
                <w:rFonts w:cs="Arial"/>
                <w:sz w:val="20"/>
              </w:rPr>
              <w:t xml:space="preserve"> </w:t>
            </w:r>
            <w:r w:rsidR="00D41718">
              <w:rPr>
                <w:rFonts w:cs="Arial"/>
                <w:sz w:val="20"/>
              </w:rPr>
              <w:tab/>
            </w:r>
            <w:r w:rsidR="003D158B">
              <w:rPr>
                <w:rFonts w:cs="Arial"/>
                <w:sz w:val="20"/>
              </w:rPr>
              <w:t>August 2010 – April 2014</w:t>
            </w:r>
          </w:p>
          <w:p w:rsidR="00470139" w:rsidRDefault="00470139" w:rsidP="003D158B">
            <w:pPr>
              <w:pStyle w:val="StyleAchievement95pt"/>
              <w:numPr>
                <w:ilvl w:val="0"/>
                <w:numId w:val="0"/>
              </w:numPr>
              <w:spacing w:after="120"/>
              <w:ind w:left="634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Web Development: </w:t>
            </w:r>
            <w:r w:rsidR="00E624D2" w:rsidRPr="00F90916">
              <w:rPr>
                <w:rFonts w:cs="Arial"/>
                <w:sz w:val="20"/>
              </w:rPr>
              <w:t>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9D2A09">
              <w:rPr>
                <w:rFonts w:cs="Arial"/>
                <w:sz w:val="20"/>
              </w:rPr>
              <w:t>,</w:t>
            </w:r>
            <w:r w:rsidR="005D4D2E">
              <w:rPr>
                <w:rFonts w:cs="Arial"/>
                <w:sz w:val="20"/>
              </w:rPr>
              <w:t xml:space="preserve"> web app, </w:t>
            </w:r>
            <w:proofErr w:type="spellStart"/>
            <w:r w:rsidR="005D4D2E">
              <w:rPr>
                <w:rFonts w:cs="Arial"/>
                <w:sz w:val="20"/>
              </w:rPr>
              <w:t>eNewsletter</w:t>
            </w:r>
            <w:proofErr w:type="spellEnd"/>
            <w:r w:rsidR="009D2A09">
              <w:rPr>
                <w:rFonts w:cs="Arial"/>
                <w:sz w:val="20"/>
              </w:rPr>
              <w:t xml:space="preserve">, graphics, audio, </w:t>
            </w:r>
            <w:r w:rsidR="00754DBD">
              <w:rPr>
                <w:rFonts w:cs="Arial"/>
                <w:sz w:val="20"/>
              </w:rPr>
              <w:t xml:space="preserve">and </w:t>
            </w:r>
            <w:r w:rsidR="003D158B">
              <w:rPr>
                <w:rFonts w:cs="Arial"/>
                <w:sz w:val="20"/>
              </w:rPr>
              <w:t>video</w:t>
            </w:r>
            <w:r w:rsidR="00754DBD">
              <w:rPr>
                <w:rFonts w:cs="Arial"/>
                <w:sz w:val="20"/>
              </w:rPr>
              <w:t>.</w:t>
            </w:r>
          </w:p>
          <w:p w:rsidR="00BF00BA" w:rsidRDefault="00BF00BA" w:rsidP="003D158B">
            <w:pPr>
              <w:pStyle w:val="StyleAchievement95pt"/>
              <w:numPr>
                <w:ilvl w:val="0"/>
                <w:numId w:val="0"/>
              </w:numPr>
              <w:spacing w:after="120"/>
              <w:ind w:left="634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F71768">
              <w:rPr>
                <w:rFonts w:cs="Arial"/>
                <w:sz w:val="20"/>
              </w:rPr>
              <w:t xml:space="preserve"> Maintain and update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  <w:r w:rsidR="00754DBD">
              <w:rPr>
                <w:rFonts w:cs="Arial"/>
                <w:sz w:val="20"/>
              </w:rPr>
              <w:t>.</w:t>
            </w:r>
          </w:p>
          <w:p w:rsidR="00754DBD" w:rsidRPr="003D158B" w:rsidRDefault="003D158B" w:rsidP="00BF2398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A80665">
              <w:rPr>
                <w:rFonts w:cs="Arial"/>
                <w:b/>
                <w:i w:val="0"/>
                <w:sz w:val="20"/>
                <w:szCs w:val="20"/>
              </w:rPr>
              <w:t>Independent Consultant</w:t>
            </w:r>
            <w:r w:rsidR="00786A90" w:rsidRPr="003D158B">
              <w:rPr>
                <w:rFonts w:cs="Arial"/>
                <w:i w:val="0"/>
                <w:sz w:val="20"/>
                <w:szCs w:val="20"/>
              </w:rPr>
              <w:tab/>
            </w:r>
            <w:r w:rsidR="00D41718">
              <w:rPr>
                <w:rFonts w:cs="Arial"/>
                <w:i w:val="0"/>
                <w:sz w:val="20"/>
                <w:szCs w:val="20"/>
              </w:rPr>
              <w:tab/>
            </w:r>
            <w:r w:rsidR="00754DBD" w:rsidRPr="003D158B">
              <w:rPr>
                <w:rFonts w:cs="Arial"/>
                <w:i w:val="0"/>
                <w:sz w:val="20"/>
                <w:szCs w:val="20"/>
              </w:rPr>
              <w:t xml:space="preserve">2009 </w:t>
            </w:r>
            <w:r w:rsidR="00110542" w:rsidRPr="00470139">
              <w:rPr>
                <w:rFonts w:cs="Arial"/>
                <w:i w:val="0"/>
                <w:sz w:val="20"/>
                <w:szCs w:val="20"/>
              </w:rPr>
              <w:t>–</w:t>
            </w:r>
            <w:r w:rsidR="00754DBD" w:rsidRPr="003D158B">
              <w:rPr>
                <w:rFonts w:cs="Arial"/>
                <w:i w:val="0"/>
                <w:sz w:val="20"/>
                <w:szCs w:val="20"/>
              </w:rPr>
              <w:t xml:space="preserve"> Present</w:t>
            </w:r>
          </w:p>
          <w:p w:rsidR="00F71768" w:rsidRDefault="00F71768" w:rsidP="00F71768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Developed applications for multiple clients:</w:t>
            </w:r>
          </w:p>
          <w:p w:rsidR="0037099A" w:rsidRDefault="003D158B" w:rsidP="00147FC7">
            <w:pPr>
              <w:pStyle w:val="StyleAchievement95pt"/>
              <w:numPr>
                <w:ilvl w:val="0"/>
                <w:numId w:val="0"/>
              </w:numPr>
              <w:spacing w:after="120"/>
              <w:ind w:left="677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Network setup and administration</w:t>
            </w:r>
            <w:r w:rsidR="0037099A">
              <w:rPr>
                <w:rFonts w:cs="Arial"/>
                <w:sz w:val="20"/>
              </w:rPr>
              <w:t xml:space="preserve"> and computer setup</w:t>
            </w:r>
            <w:r w:rsidR="00190CD9">
              <w:rPr>
                <w:rFonts w:cs="Arial"/>
                <w:sz w:val="20"/>
              </w:rPr>
              <w:t>.</w:t>
            </w:r>
          </w:p>
          <w:p w:rsidR="00AB1B5D" w:rsidRPr="00F90916" w:rsidRDefault="0037099A" w:rsidP="00EB33BD">
            <w:pPr>
              <w:pStyle w:val="StyleAchievement95pt"/>
              <w:numPr>
                <w:ilvl w:val="0"/>
                <w:numId w:val="0"/>
              </w:numPr>
              <w:spacing w:after="240"/>
              <w:ind w:left="677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</w:t>
            </w:r>
            <w:r w:rsidR="00754DBD">
              <w:rPr>
                <w:rFonts w:cs="Arial"/>
                <w:sz w:val="20"/>
              </w:rPr>
              <w:t xml:space="preserve">ebsite design, development and deployment. </w:t>
            </w:r>
          </w:p>
        </w:tc>
      </w:tr>
      <w:tr w:rsidR="00A669D9" w:rsidRPr="00786E2B" w:rsidTr="00521613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A669D9" w:rsidRPr="00F90916" w:rsidRDefault="00A669D9" w:rsidP="00A669D9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 Projects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A669D9" w:rsidRPr="00F90916" w:rsidRDefault="00FA1EF8" w:rsidP="00B81EA6">
            <w:pPr>
              <w:pStyle w:val="StyleAchievement95pt"/>
              <w:numPr>
                <w:ilvl w:val="0"/>
                <w:numId w:val="0"/>
              </w:numPr>
              <w:spacing w:before="60"/>
              <w:ind w:left="490" w:hanging="346"/>
              <w:contextualSpacing w:val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Senior Design Project</w:t>
            </w:r>
            <w:r w:rsidR="00A669D9" w:rsidRPr="00F90916">
              <w:rPr>
                <w:rFonts w:cs="Arial"/>
                <w:sz w:val="21"/>
                <w:szCs w:val="21"/>
              </w:rPr>
              <w:t xml:space="preserve">: </w:t>
            </w:r>
            <w:r>
              <w:rPr>
                <w:rFonts w:cs="Arial"/>
                <w:sz w:val="21"/>
                <w:szCs w:val="21"/>
              </w:rPr>
              <w:t>International NASA robotic</w:t>
            </w:r>
            <w:r w:rsidR="00A669D9" w:rsidRPr="00F90916">
              <w:rPr>
                <w:rFonts w:cs="Arial"/>
                <w:sz w:val="21"/>
                <w:szCs w:val="21"/>
              </w:rPr>
              <w:t xml:space="preserve"> </w:t>
            </w:r>
            <w:r w:rsidR="00A669D9">
              <w:rPr>
                <w:rFonts w:cs="Arial"/>
                <w:sz w:val="21"/>
                <w:szCs w:val="21"/>
              </w:rPr>
              <w:t xml:space="preserve">mining </w:t>
            </w:r>
            <w:r w:rsidR="00A669D9" w:rsidRPr="00F90916">
              <w:rPr>
                <w:rFonts w:cs="Arial"/>
                <w:sz w:val="21"/>
                <w:szCs w:val="21"/>
              </w:rPr>
              <w:t>competition</w:t>
            </w:r>
            <w:r w:rsidR="00852F5B">
              <w:rPr>
                <w:rFonts w:cs="Arial"/>
                <w:sz w:val="21"/>
                <w:szCs w:val="21"/>
              </w:rPr>
              <w:t xml:space="preserve">, </w:t>
            </w:r>
            <w:r w:rsidR="00A669D9">
              <w:rPr>
                <w:rFonts w:cs="Arial"/>
                <w:sz w:val="21"/>
                <w:szCs w:val="21"/>
              </w:rPr>
              <w:t>Kennedy Space Center</w:t>
            </w:r>
            <w:r w:rsidR="00617B07">
              <w:rPr>
                <w:rFonts w:cs="Arial"/>
                <w:sz w:val="21"/>
                <w:szCs w:val="21"/>
              </w:rPr>
              <w:t>,</w:t>
            </w:r>
            <w:r w:rsidR="00A669D9">
              <w:rPr>
                <w:rFonts w:cs="Arial"/>
                <w:sz w:val="21"/>
                <w:szCs w:val="21"/>
              </w:rPr>
              <w:t xml:space="preserve"> Florida.</w:t>
            </w:r>
          </w:p>
          <w:p w:rsidR="00A669D9" w:rsidRPr="00F90916" w:rsidRDefault="00617B07" w:rsidP="00B81EA6">
            <w:pPr>
              <w:pStyle w:val="StyleAchievement95pt"/>
              <w:numPr>
                <w:ilvl w:val="0"/>
                <w:numId w:val="0"/>
              </w:numPr>
              <w:ind w:left="490" w:hanging="346"/>
              <w:contextualSpacing w:val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 xml:space="preserve">Final Project, </w:t>
            </w:r>
            <w:r w:rsidR="00A669D9"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="00FA1EF8">
              <w:rPr>
                <w:rFonts w:cs="Arial"/>
                <w:sz w:val="21"/>
                <w:szCs w:val="21"/>
              </w:rPr>
              <w:t xml:space="preserve">: </w:t>
            </w:r>
            <w:r>
              <w:rPr>
                <w:rFonts w:cs="Arial"/>
                <w:sz w:val="21"/>
                <w:szCs w:val="21"/>
              </w:rPr>
              <w:t xml:space="preserve">Constructed </w:t>
            </w:r>
            <w:r w:rsidR="00A669D9" w:rsidRPr="00F90916">
              <w:rPr>
                <w:rFonts w:cs="Arial"/>
                <w:sz w:val="21"/>
                <w:szCs w:val="21"/>
              </w:rPr>
              <w:t>Killough drive</w:t>
            </w:r>
            <w:r w:rsidR="00FA1EF8">
              <w:rPr>
                <w:rFonts w:cs="Arial"/>
                <w:sz w:val="21"/>
                <w:szCs w:val="21"/>
              </w:rPr>
              <w:t>, alternative locomotion</w:t>
            </w:r>
            <w:r>
              <w:rPr>
                <w:rFonts w:cs="Arial"/>
                <w:sz w:val="21"/>
                <w:szCs w:val="21"/>
              </w:rPr>
              <w:t xml:space="preserve"> platform</w:t>
            </w:r>
            <w:r w:rsidR="00A669D9">
              <w:rPr>
                <w:rFonts w:cs="Arial"/>
                <w:sz w:val="21"/>
                <w:szCs w:val="21"/>
              </w:rPr>
              <w:t>.</w:t>
            </w:r>
            <w:r w:rsidR="00852F5B">
              <w:rPr>
                <w:rFonts w:cs="Arial"/>
                <w:sz w:val="21"/>
                <w:szCs w:val="21"/>
              </w:rPr>
              <w:t xml:space="preserve"> </w:t>
            </w:r>
            <w:r w:rsidR="00E330F8">
              <w:rPr>
                <w:rFonts w:cs="Arial"/>
                <w:sz w:val="21"/>
                <w:szCs w:val="21"/>
              </w:rPr>
              <w:t>E</w:t>
            </w:r>
            <w:r w:rsidR="00852F5B">
              <w:rPr>
                <w:rFonts w:cs="Arial"/>
                <w:sz w:val="21"/>
                <w:szCs w:val="21"/>
              </w:rPr>
              <w:t xml:space="preserve">mbedded controller </w:t>
            </w:r>
            <w:r w:rsidR="00E330F8">
              <w:rPr>
                <w:rFonts w:cs="Arial"/>
                <w:sz w:val="21"/>
                <w:szCs w:val="21"/>
              </w:rPr>
              <w:t>programmed with</w:t>
            </w:r>
            <w:r w:rsidR="00852F5B">
              <w:rPr>
                <w:rFonts w:cs="Arial"/>
                <w:sz w:val="21"/>
                <w:szCs w:val="21"/>
              </w:rPr>
              <w:t xml:space="preserve"> C++ </w:t>
            </w:r>
            <w:r w:rsidR="00681F8D">
              <w:rPr>
                <w:rFonts w:cs="Arial"/>
                <w:sz w:val="21"/>
                <w:szCs w:val="21"/>
              </w:rPr>
              <w:t>derivative</w:t>
            </w:r>
            <w:r w:rsidR="00852F5B">
              <w:rPr>
                <w:rFonts w:cs="Arial"/>
                <w:sz w:val="21"/>
                <w:szCs w:val="21"/>
              </w:rPr>
              <w:t>.</w:t>
            </w:r>
          </w:p>
          <w:p w:rsidR="00A669D9" w:rsidRPr="00F90916" w:rsidRDefault="00617B07" w:rsidP="001B55F9">
            <w:pPr>
              <w:pStyle w:val="StyleAchievement95pt"/>
              <w:numPr>
                <w:ilvl w:val="0"/>
                <w:numId w:val="0"/>
              </w:numPr>
              <w:spacing w:after="120"/>
              <w:ind w:left="490" w:hanging="346"/>
              <w:contextualSpacing w:val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 xml:space="preserve">Team Mentor, </w:t>
            </w:r>
            <w:r w:rsidR="00C57E1B">
              <w:rPr>
                <w:rFonts w:cs="Arial"/>
                <w:b/>
                <w:sz w:val="21"/>
                <w:szCs w:val="21"/>
              </w:rPr>
              <w:t>FIRST</w:t>
            </w:r>
            <w:r w:rsidR="000C4017">
              <w:rPr>
                <w:rFonts w:cs="Arial"/>
                <w:b/>
                <w:sz w:val="21"/>
                <w:szCs w:val="21"/>
              </w:rPr>
              <w:t xml:space="preserve"> Robotics Competition</w:t>
            </w:r>
            <w:r w:rsidR="00A669D9" w:rsidRPr="00602425">
              <w:rPr>
                <w:rFonts w:cs="Arial"/>
                <w:sz w:val="21"/>
                <w:szCs w:val="21"/>
              </w:rPr>
              <w:t>:</w:t>
            </w:r>
            <w:r w:rsidR="00A669D9">
              <w:rPr>
                <w:rFonts w:cs="Arial"/>
                <w:sz w:val="21"/>
                <w:szCs w:val="21"/>
              </w:rPr>
              <w:t xml:space="preserve"> Mentored </w:t>
            </w:r>
            <w:r w:rsidR="00A669D9" w:rsidRPr="00F90916">
              <w:rPr>
                <w:rFonts w:cs="Arial"/>
                <w:sz w:val="21"/>
                <w:szCs w:val="21"/>
              </w:rPr>
              <w:t>high school students in engineering principles</w:t>
            </w:r>
            <w:r w:rsidR="00981D6A">
              <w:rPr>
                <w:rFonts w:cs="Arial"/>
                <w:sz w:val="21"/>
                <w:szCs w:val="21"/>
              </w:rPr>
              <w:t xml:space="preserve">, helped </w:t>
            </w:r>
            <w:r w:rsidR="00F71768">
              <w:rPr>
                <w:rFonts w:cs="Arial"/>
                <w:sz w:val="21"/>
                <w:szCs w:val="21"/>
              </w:rPr>
              <w:t>design and b</w:t>
            </w:r>
            <w:r w:rsidR="00A669D9" w:rsidRPr="00F90916">
              <w:rPr>
                <w:rFonts w:cs="Arial"/>
                <w:sz w:val="21"/>
                <w:szCs w:val="21"/>
              </w:rPr>
              <w:t>uild robot for competition.</w:t>
            </w:r>
          </w:p>
          <w:p w:rsidR="00A669D9" w:rsidRPr="00F90916" w:rsidRDefault="00981D6A" w:rsidP="00FC3D4F">
            <w:pPr>
              <w:pStyle w:val="StyleAchievement95pt"/>
              <w:numPr>
                <w:ilvl w:val="0"/>
                <w:numId w:val="0"/>
              </w:numPr>
              <w:spacing w:after="240"/>
              <w:ind w:left="490" w:hanging="346"/>
              <w:contextualSpacing w:val="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Team Project</w:t>
            </w:r>
            <w:r>
              <w:rPr>
                <w:rFonts w:cs="Arial"/>
                <w:b/>
                <w:sz w:val="21"/>
                <w:szCs w:val="21"/>
              </w:rPr>
              <w:t xml:space="preserve">, </w:t>
            </w:r>
            <w:r w:rsidR="00A669D9" w:rsidRPr="00F90916">
              <w:rPr>
                <w:rFonts w:cs="Arial"/>
                <w:b/>
                <w:sz w:val="21"/>
                <w:szCs w:val="21"/>
              </w:rPr>
              <w:t>CSM EPICS</w:t>
            </w:r>
            <w:r w:rsidR="00A669D9" w:rsidRPr="00F90916">
              <w:rPr>
                <w:rFonts w:cs="Arial"/>
                <w:sz w:val="21"/>
                <w:szCs w:val="21"/>
              </w:rPr>
              <w:t xml:space="preserve">: Researched and designed </w:t>
            </w:r>
            <w:r w:rsidR="007010B1">
              <w:rPr>
                <w:rFonts w:cs="Arial"/>
                <w:sz w:val="21"/>
                <w:szCs w:val="21"/>
              </w:rPr>
              <w:t>device to test</w:t>
            </w:r>
            <w:r w:rsidR="00BF154B">
              <w:rPr>
                <w:rFonts w:cs="Arial"/>
                <w:sz w:val="21"/>
                <w:szCs w:val="21"/>
              </w:rPr>
              <w:t xml:space="preserve"> </w:t>
            </w:r>
            <w:r w:rsidR="005F711D">
              <w:rPr>
                <w:rFonts w:cs="Arial"/>
                <w:sz w:val="21"/>
                <w:szCs w:val="21"/>
              </w:rPr>
              <w:t>s</w:t>
            </w:r>
            <w:r w:rsidR="00BF154B">
              <w:rPr>
                <w:rFonts w:cs="Arial"/>
                <w:sz w:val="21"/>
                <w:szCs w:val="21"/>
              </w:rPr>
              <w:t xml:space="preserve">atellite </w:t>
            </w:r>
            <w:r>
              <w:rPr>
                <w:rFonts w:cs="Arial"/>
                <w:sz w:val="21"/>
                <w:szCs w:val="21"/>
              </w:rPr>
              <w:t>solar panel</w:t>
            </w:r>
            <w:r w:rsidR="00E35682">
              <w:rPr>
                <w:rFonts w:cs="Arial"/>
                <w:sz w:val="21"/>
                <w:szCs w:val="21"/>
              </w:rPr>
              <w:t xml:space="preserve"> viability</w:t>
            </w:r>
            <w:r w:rsidR="00A669D9" w:rsidRPr="00F90916">
              <w:rPr>
                <w:rFonts w:cs="Arial"/>
                <w:sz w:val="21"/>
                <w:szCs w:val="21"/>
              </w:rPr>
              <w:t xml:space="preserve"> for Lockheed Martin.</w:t>
            </w:r>
          </w:p>
        </w:tc>
      </w:tr>
      <w:tr w:rsidR="00B1260B" w:rsidRPr="00786E2B" w:rsidTr="00B1260B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B1260B" w:rsidRPr="00F90916" w:rsidRDefault="00B1260B" w:rsidP="00B1260B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4162" w:type="dxa"/>
            <w:tcBorders>
              <w:left w:val="single" w:sz="4" w:space="0" w:color="808080"/>
            </w:tcBorders>
            <w:shd w:val="clear" w:color="auto" w:fill="auto"/>
          </w:tcPr>
          <w:p w:rsidR="00B1260B" w:rsidRPr="007D1691" w:rsidRDefault="00B1260B" w:rsidP="00B1260B">
            <w:pPr>
              <w:pStyle w:val="StyleAchievement95pt"/>
              <w:numPr>
                <w:ilvl w:val="0"/>
                <w:numId w:val="0"/>
              </w:numPr>
              <w:spacing w:before="60" w:after="0"/>
              <w:ind w:left="370" w:hanging="226"/>
              <w:rPr>
                <w:rFonts w:cs="Arial"/>
                <w:b/>
                <w:sz w:val="21"/>
                <w:szCs w:val="21"/>
              </w:rPr>
            </w:pPr>
            <w:r w:rsidRPr="007D1691">
              <w:rPr>
                <w:rFonts w:cs="Arial"/>
                <w:b/>
                <w:sz w:val="21"/>
                <w:szCs w:val="21"/>
              </w:rPr>
              <w:t>Programming and Computers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Languages: Python, Java, Arduino, C++, MATLAB, LabVIEW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Linux, command line, and general system administration experience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Test-driven development, agile</w:t>
            </w:r>
          </w:p>
          <w:p w:rsidR="00B1260B" w:rsidRPr="00D41718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Web Development: Django, </w:t>
            </w:r>
            <w:proofErr w:type="spellStart"/>
            <w:r>
              <w:rPr>
                <w:rFonts w:cs="Arial"/>
                <w:sz w:val="21"/>
                <w:szCs w:val="21"/>
              </w:rPr>
              <w:t>Wordpress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, PHP, HTML, CSS, </w:t>
            </w:r>
            <w:proofErr w:type="spellStart"/>
            <w:r>
              <w:rPr>
                <w:rFonts w:cs="Arial"/>
                <w:sz w:val="21"/>
                <w:szCs w:val="21"/>
              </w:rPr>
              <w:t>Javascript</w:t>
            </w:r>
            <w:proofErr w:type="spellEnd"/>
          </w:p>
          <w:p w:rsidR="00B1260B" w:rsidRPr="00FC3D4F" w:rsidRDefault="00B1260B" w:rsidP="00B1260B">
            <w:pPr>
              <w:pStyle w:val="StyleAchievement95pt"/>
              <w:numPr>
                <w:ilvl w:val="0"/>
                <w:numId w:val="13"/>
              </w:numPr>
              <w:spacing w:after="240"/>
              <w:ind w:left="331" w:right="101" w:hanging="187"/>
              <w:contextualSpacing w:val="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</w:t>
            </w:r>
            <w:r w:rsidRPr="00D41718">
              <w:rPr>
                <w:rFonts w:cs="Arial"/>
                <w:sz w:val="21"/>
                <w:szCs w:val="21"/>
              </w:rPr>
              <w:t>ithub.com/</w:t>
            </w:r>
            <w:proofErr w:type="spellStart"/>
            <w:r w:rsidRPr="00D41718">
              <w:rPr>
                <w:rFonts w:cs="Arial"/>
                <w:sz w:val="21"/>
                <w:szCs w:val="21"/>
              </w:rPr>
              <w:t>DArtagan</w:t>
            </w:r>
            <w:proofErr w:type="spellEnd"/>
          </w:p>
        </w:tc>
        <w:tc>
          <w:tcPr>
            <w:tcW w:w="4163" w:type="dxa"/>
            <w:shd w:val="clear" w:color="auto" w:fill="auto"/>
          </w:tcPr>
          <w:p w:rsidR="00B1260B" w:rsidRDefault="00B1260B" w:rsidP="00B1260B">
            <w:pPr>
              <w:pStyle w:val="StyleAchievement95pt"/>
              <w:numPr>
                <w:ilvl w:val="0"/>
                <w:numId w:val="0"/>
              </w:numPr>
              <w:spacing w:before="60" w:after="0"/>
              <w:ind w:left="144"/>
              <w:contextualSpacing w:val="0"/>
              <w:rPr>
                <w:rFonts w:cs="Arial"/>
                <w:sz w:val="21"/>
                <w:szCs w:val="21"/>
              </w:rPr>
            </w:pPr>
            <w:r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>Engineering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 w:rsidRPr="003B54F8">
              <w:rPr>
                <w:rFonts w:cs="Arial"/>
                <w:sz w:val="21"/>
                <w:szCs w:val="21"/>
              </w:rPr>
              <w:t>Feedback Controls</w:t>
            </w:r>
          </w:p>
          <w:p w:rsidR="00B1260B" w:rsidRPr="00B52DC1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Design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FEA with SolidWorks Simulation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Fluid Mechanics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Thermodynamics and Heat Transfer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 w:rsidRPr="0071098B">
              <w:rPr>
                <w:rFonts w:cs="Arial"/>
                <w:sz w:val="21"/>
                <w:szCs w:val="21"/>
              </w:rPr>
              <w:t>Mechanics of Materials</w:t>
            </w:r>
          </w:p>
          <w:p w:rsidR="00B1260B" w:rsidRPr="00DF1AC6" w:rsidRDefault="00B1260B" w:rsidP="00B1260B">
            <w:pPr>
              <w:pStyle w:val="StyleAchievement95pt"/>
              <w:numPr>
                <w:ilvl w:val="0"/>
                <w:numId w:val="13"/>
              </w:numPr>
              <w:ind w:left="329" w:right="103" w:hanging="180"/>
              <w:jc w:val="lef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shop experience</w:t>
            </w:r>
          </w:p>
        </w:tc>
      </w:tr>
      <w:tr w:rsidR="00B1260B" w:rsidRPr="00786E2B" w:rsidTr="00B06169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B1260B" w:rsidRPr="00F90916" w:rsidRDefault="00B1260B" w:rsidP="00B1260B">
            <w:pPr>
              <w:pStyle w:val="StyleSectionTitle210ptRight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B1260B" w:rsidRPr="00F122CE" w:rsidRDefault="00B1260B" w:rsidP="00B1260B">
            <w:pPr>
              <w:pStyle w:val="StyleAchievement95pt"/>
              <w:numPr>
                <w:ilvl w:val="0"/>
                <w:numId w:val="0"/>
              </w:numPr>
              <w:spacing w:before="60" w:after="0"/>
              <w:ind w:left="144"/>
              <w:rPr>
                <w:rFonts w:cs="Arial"/>
                <w:iCs/>
                <w:spacing w:val="0"/>
                <w:sz w:val="21"/>
                <w:szCs w:val="21"/>
              </w:rPr>
            </w:pPr>
            <w:r>
              <w:rPr>
                <w:rFonts w:cs="Arial"/>
                <w:b/>
                <w:iCs/>
                <w:spacing w:val="0"/>
                <w:sz w:val="21"/>
                <w:szCs w:val="21"/>
              </w:rPr>
              <w:t xml:space="preserve">Certifications: </w:t>
            </w:r>
            <w:r>
              <w:rPr>
                <w:rFonts w:cs="Arial"/>
                <w:iCs/>
                <w:spacing w:val="0"/>
                <w:sz w:val="21"/>
                <w:szCs w:val="21"/>
              </w:rPr>
              <w:t xml:space="preserve">Fundamentals of Engineering exam, </w:t>
            </w:r>
            <w:proofErr w:type="spellStart"/>
            <w:r>
              <w:rPr>
                <w:rFonts w:cs="Arial"/>
                <w:iCs/>
                <w:spacing w:val="0"/>
                <w:sz w:val="21"/>
                <w:szCs w:val="21"/>
              </w:rPr>
              <w:t>Solidworks</w:t>
            </w:r>
            <w:proofErr w:type="spellEnd"/>
            <w:r>
              <w:rPr>
                <w:rFonts w:cs="Arial"/>
                <w:iCs/>
                <w:spacing w:val="0"/>
                <w:sz w:val="21"/>
                <w:szCs w:val="21"/>
              </w:rPr>
              <w:t xml:space="preserve"> Associate</w:t>
            </w:r>
          </w:p>
          <w:p w:rsidR="00B1260B" w:rsidRPr="00F122CE" w:rsidRDefault="00B1260B" w:rsidP="00B1260B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iCs/>
                <w:spacing w:val="0"/>
                <w:sz w:val="21"/>
                <w:szCs w:val="21"/>
              </w:rPr>
            </w:pPr>
            <w:r>
              <w:rPr>
                <w:rFonts w:cs="Arial"/>
                <w:b/>
                <w:iCs/>
                <w:spacing w:val="0"/>
                <w:sz w:val="21"/>
                <w:szCs w:val="21"/>
              </w:rPr>
              <w:t>Language:</w:t>
            </w:r>
            <w:r>
              <w:rPr>
                <w:rFonts w:cs="Arial"/>
                <w:iCs/>
                <w:spacing w:val="0"/>
                <w:sz w:val="21"/>
                <w:szCs w:val="21"/>
              </w:rPr>
              <w:t xml:space="preserve"> French</w:t>
            </w:r>
          </w:p>
          <w:p w:rsidR="00B1260B" w:rsidRPr="00F122CE" w:rsidRDefault="00B1260B" w:rsidP="00B1260B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iCs/>
                <w:spacing w:val="0"/>
                <w:sz w:val="21"/>
                <w:szCs w:val="21"/>
              </w:rPr>
            </w:pPr>
            <w:r>
              <w:rPr>
                <w:rFonts w:cs="Arial"/>
                <w:b/>
                <w:iCs/>
                <w:spacing w:val="0"/>
                <w:sz w:val="21"/>
                <w:szCs w:val="21"/>
              </w:rPr>
              <w:t>CSM Clubs:</w:t>
            </w:r>
            <w:r>
              <w:rPr>
                <w:rFonts w:cs="Arial"/>
                <w:iCs/>
                <w:spacing w:val="0"/>
                <w:sz w:val="21"/>
                <w:szCs w:val="21"/>
              </w:rPr>
              <w:t xml:space="preserve"> Robotics, Rocket, Blaster Hackers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>
              <w:rPr>
                <w:rFonts w:cs="Arial"/>
                <w:b/>
                <w:iCs/>
                <w:spacing w:val="0"/>
                <w:sz w:val="21"/>
                <w:szCs w:val="21"/>
              </w:rPr>
              <w:t>Volunteer: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0"/>
              </w:numPr>
              <w:ind w:left="675" w:hanging="243"/>
              <w:rPr>
                <w:rFonts w:cs="Arial"/>
                <w:iCs/>
                <w:spacing w:val="0"/>
                <w:sz w:val="21"/>
                <w:szCs w:val="21"/>
              </w:rPr>
            </w:pPr>
            <w:r>
              <w:rPr>
                <w:rFonts w:cs="Arial"/>
                <w:iCs/>
                <w:spacing w:val="0"/>
                <w:sz w:val="21"/>
                <w:szCs w:val="21"/>
              </w:rPr>
              <w:t>FIRST Lego and robotics competitions referee for elementary and high school students</w:t>
            </w:r>
            <w:r w:rsidR="00AA0EB4">
              <w:rPr>
                <w:rFonts w:cs="Arial"/>
                <w:iCs/>
                <w:spacing w:val="0"/>
                <w:sz w:val="21"/>
                <w:szCs w:val="21"/>
              </w:rPr>
              <w:t>.</w:t>
            </w:r>
          </w:p>
          <w:p w:rsidR="00B1260B" w:rsidRDefault="00B1260B" w:rsidP="00B1260B">
            <w:pPr>
              <w:pStyle w:val="StyleAchievement95pt"/>
              <w:numPr>
                <w:ilvl w:val="0"/>
                <w:numId w:val="0"/>
              </w:numPr>
              <w:ind w:left="675" w:hanging="243"/>
              <w:rPr>
                <w:rFonts w:cs="Arial"/>
                <w:iCs/>
                <w:spacing w:val="0"/>
                <w:sz w:val="21"/>
                <w:szCs w:val="21"/>
              </w:rPr>
            </w:pPr>
            <w:r>
              <w:rPr>
                <w:rFonts w:cs="Arial"/>
                <w:iCs/>
                <w:spacing w:val="0"/>
                <w:sz w:val="21"/>
                <w:szCs w:val="21"/>
              </w:rPr>
              <w:t>Adult leader for 6</w:t>
            </w:r>
            <w:r w:rsidRPr="00B1260B">
              <w:rPr>
                <w:rFonts w:cs="Arial"/>
                <w:iCs/>
                <w:spacing w:val="0"/>
                <w:sz w:val="21"/>
                <w:szCs w:val="21"/>
              </w:rPr>
              <w:t>th</w:t>
            </w:r>
            <w:r>
              <w:rPr>
                <w:rFonts w:cs="Arial"/>
                <w:iCs/>
                <w:spacing w:val="0"/>
                <w:sz w:val="21"/>
                <w:szCs w:val="21"/>
              </w:rPr>
              <w:t xml:space="preserve"> &amp; 7</w:t>
            </w:r>
            <w:r w:rsidRPr="00B1260B">
              <w:rPr>
                <w:rFonts w:cs="Arial"/>
                <w:iCs/>
                <w:spacing w:val="0"/>
                <w:sz w:val="21"/>
                <w:szCs w:val="21"/>
              </w:rPr>
              <w:t>th</w:t>
            </w:r>
            <w:r>
              <w:rPr>
                <w:rFonts w:cs="Arial"/>
                <w:iCs/>
                <w:spacing w:val="0"/>
                <w:sz w:val="21"/>
                <w:szCs w:val="21"/>
              </w:rPr>
              <w:t xml:space="preserve"> grade Denver mission trip</w:t>
            </w:r>
            <w:r w:rsidR="00AA0EB4">
              <w:rPr>
                <w:rFonts w:cs="Arial"/>
                <w:iCs/>
                <w:spacing w:val="0"/>
                <w:sz w:val="21"/>
                <w:szCs w:val="21"/>
              </w:rPr>
              <w:t>.</w:t>
            </w:r>
          </w:p>
          <w:p w:rsidR="00B1260B" w:rsidRPr="00EB1F64" w:rsidRDefault="00B1260B" w:rsidP="00B1260B">
            <w:pPr>
              <w:pStyle w:val="StyleAchievement95pt"/>
              <w:numPr>
                <w:ilvl w:val="0"/>
                <w:numId w:val="0"/>
              </w:numPr>
              <w:ind w:left="675" w:hanging="243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>
              <w:rPr>
                <w:rFonts w:cs="Arial"/>
                <w:iCs/>
                <w:spacing w:val="0"/>
                <w:sz w:val="21"/>
                <w:szCs w:val="21"/>
              </w:rPr>
              <w:t>Guatemala service work with Pura Vida</w:t>
            </w:r>
            <w:r w:rsidR="00AA0EB4">
              <w:rPr>
                <w:rFonts w:cs="Arial"/>
                <w:iCs/>
                <w:spacing w:val="0"/>
                <w:sz w:val="21"/>
                <w:szCs w:val="21"/>
              </w:rPr>
              <w:t>.</w:t>
            </w:r>
          </w:p>
        </w:tc>
      </w:tr>
    </w:tbl>
    <w:p w:rsidR="005023B0" w:rsidRDefault="005023B0" w:rsidP="00841980"/>
    <w:sectPr w:rsidR="005023B0" w:rsidSect="00521613">
      <w:type w:val="continuous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 w15:restartNumberingAfterBreak="0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21C4"/>
    <w:rsid w:val="000278F8"/>
    <w:rsid w:val="00031790"/>
    <w:rsid w:val="00033FC0"/>
    <w:rsid w:val="00037D15"/>
    <w:rsid w:val="00040D01"/>
    <w:rsid w:val="00041AF1"/>
    <w:rsid w:val="0004325C"/>
    <w:rsid w:val="00057BF4"/>
    <w:rsid w:val="00057D3A"/>
    <w:rsid w:val="00063CAE"/>
    <w:rsid w:val="00066672"/>
    <w:rsid w:val="0007159F"/>
    <w:rsid w:val="000727A4"/>
    <w:rsid w:val="000807C9"/>
    <w:rsid w:val="0009707D"/>
    <w:rsid w:val="000A3F09"/>
    <w:rsid w:val="000B3F92"/>
    <w:rsid w:val="000B5A91"/>
    <w:rsid w:val="000C4017"/>
    <w:rsid w:val="000E3266"/>
    <w:rsid w:val="000E5004"/>
    <w:rsid w:val="000E5605"/>
    <w:rsid w:val="000F114F"/>
    <w:rsid w:val="000F7D93"/>
    <w:rsid w:val="001047F5"/>
    <w:rsid w:val="0010791B"/>
    <w:rsid w:val="00107A20"/>
    <w:rsid w:val="00110542"/>
    <w:rsid w:val="001112AB"/>
    <w:rsid w:val="0011199C"/>
    <w:rsid w:val="00112F78"/>
    <w:rsid w:val="00115D6F"/>
    <w:rsid w:val="00122519"/>
    <w:rsid w:val="00132A39"/>
    <w:rsid w:val="00134F2D"/>
    <w:rsid w:val="001403BD"/>
    <w:rsid w:val="00145E8D"/>
    <w:rsid w:val="00146B3E"/>
    <w:rsid w:val="00147FC7"/>
    <w:rsid w:val="00155694"/>
    <w:rsid w:val="00156BAF"/>
    <w:rsid w:val="00156C2A"/>
    <w:rsid w:val="001647A5"/>
    <w:rsid w:val="00174502"/>
    <w:rsid w:val="0018317A"/>
    <w:rsid w:val="00184ECA"/>
    <w:rsid w:val="001875E8"/>
    <w:rsid w:val="00190CD9"/>
    <w:rsid w:val="001939B2"/>
    <w:rsid w:val="001B0301"/>
    <w:rsid w:val="001B55F9"/>
    <w:rsid w:val="001B6E61"/>
    <w:rsid w:val="001C27F2"/>
    <w:rsid w:val="001D0167"/>
    <w:rsid w:val="001F0AB3"/>
    <w:rsid w:val="001F67C7"/>
    <w:rsid w:val="00202F2A"/>
    <w:rsid w:val="00205451"/>
    <w:rsid w:val="00216430"/>
    <w:rsid w:val="00223380"/>
    <w:rsid w:val="002244C9"/>
    <w:rsid w:val="00230E74"/>
    <w:rsid w:val="00233DDB"/>
    <w:rsid w:val="0023586D"/>
    <w:rsid w:val="00242FEE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052E9"/>
    <w:rsid w:val="00314191"/>
    <w:rsid w:val="00316938"/>
    <w:rsid w:val="003257A7"/>
    <w:rsid w:val="0033337D"/>
    <w:rsid w:val="00334768"/>
    <w:rsid w:val="00337B56"/>
    <w:rsid w:val="00342BC0"/>
    <w:rsid w:val="00347740"/>
    <w:rsid w:val="00350C75"/>
    <w:rsid w:val="003543B7"/>
    <w:rsid w:val="0036312A"/>
    <w:rsid w:val="0037099A"/>
    <w:rsid w:val="003711D4"/>
    <w:rsid w:val="00373104"/>
    <w:rsid w:val="003838B5"/>
    <w:rsid w:val="00386B3D"/>
    <w:rsid w:val="003A118F"/>
    <w:rsid w:val="003B54F8"/>
    <w:rsid w:val="003D01EF"/>
    <w:rsid w:val="003D158B"/>
    <w:rsid w:val="003E0B9E"/>
    <w:rsid w:val="003F0D13"/>
    <w:rsid w:val="003F1DB6"/>
    <w:rsid w:val="003F59B7"/>
    <w:rsid w:val="003F7881"/>
    <w:rsid w:val="004374AD"/>
    <w:rsid w:val="004429B9"/>
    <w:rsid w:val="004501D4"/>
    <w:rsid w:val="00451978"/>
    <w:rsid w:val="004545E2"/>
    <w:rsid w:val="00466EC8"/>
    <w:rsid w:val="00470139"/>
    <w:rsid w:val="0047506F"/>
    <w:rsid w:val="004809F8"/>
    <w:rsid w:val="0049686F"/>
    <w:rsid w:val="004B7C53"/>
    <w:rsid w:val="004C2B63"/>
    <w:rsid w:val="004E367A"/>
    <w:rsid w:val="004F2252"/>
    <w:rsid w:val="004F6570"/>
    <w:rsid w:val="005023B0"/>
    <w:rsid w:val="00505C5F"/>
    <w:rsid w:val="005063EE"/>
    <w:rsid w:val="00514E50"/>
    <w:rsid w:val="00517398"/>
    <w:rsid w:val="00520478"/>
    <w:rsid w:val="00521613"/>
    <w:rsid w:val="00527F97"/>
    <w:rsid w:val="00530C7B"/>
    <w:rsid w:val="00543C26"/>
    <w:rsid w:val="00556E5D"/>
    <w:rsid w:val="00565F5E"/>
    <w:rsid w:val="0057454E"/>
    <w:rsid w:val="00584CDD"/>
    <w:rsid w:val="005859A3"/>
    <w:rsid w:val="005927EB"/>
    <w:rsid w:val="00593447"/>
    <w:rsid w:val="00595ABD"/>
    <w:rsid w:val="005A5ABB"/>
    <w:rsid w:val="005B6421"/>
    <w:rsid w:val="005C79B2"/>
    <w:rsid w:val="005C7F9C"/>
    <w:rsid w:val="005D4D2E"/>
    <w:rsid w:val="005D6898"/>
    <w:rsid w:val="005D6A96"/>
    <w:rsid w:val="005E25DF"/>
    <w:rsid w:val="005E5A27"/>
    <w:rsid w:val="005F711D"/>
    <w:rsid w:val="005F736F"/>
    <w:rsid w:val="00602425"/>
    <w:rsid w:val="0060456C"/>
    <w:rsid w:val="00605E82"/>
    <w:rsid w:val="00607E72"/>
    <w:rsid w:val="00617B07"/>
    <w:rsid w:val="00625BFF"/>
    <w:rsid w:val="00634298"/>
    <w:rsid w:val="00636EDC"/>
    <w:rsid w:val="00653B7E"/>
    <w:rsid w:val="006561DA"/>
    <w:rsid w:val="00667E30"/>
    <w:rsid w:val="00675CA8"/>
    <w:rsid w:val="006764A6"/>
    <w:rsid w:val="00681F8D"/>
    <w:rsid w:val="00683224"/>
    <w:rsid w:val="00685EC7"/>
    <w:rsid w:val="00686375"/>
    <w:rsid w:val="00694CE4"/>
    <w:rsid w:val="006979AC"/>
    <w:rsid w:val="00697F31"/>
    <w:rsid w:val="006A2EAA"/>
    <w:rsid w:val="006B158F"/>
    <w:rsid w:val="006B1BA5"/>
    <w:rsid w:val="006B2240"/>
    <w:rsid w:val="006B26B4"/>
    <w:rsid w:val="006B46DF"/>
    <w:rsid w:val="006C029F"/>
    <w:rsid w:val="006D6354"/>
    <w:rsid w:val="007010B1"/>
    <w:rsid w:val="00705D1B"/>
    <w:rsid w:val="00706056"/>
    <w:rsid w:val="0071098B"/>
    <w:rsid w:val="00710B23"/>
    <w:rsid w:val="007137D8"/>
    <w:rsid w:val="0072665B"/>
    <w:rsid w:val="0073044A"/>
    <w:rsid w:val="00734543"/>
    <w:rsid w:val="00736BAB"/>
    <w:rsid w:val="00741A68"/>
    <w:rsid w:val="00750D8C"/>
    <w:rsid w:val="00754DBD"/>
    <w:rsid w:val="007552FC"/>
    <w:rsid w:val="00755A87"/>
    <w:rsid w:val="00761AD8"/>
    <w:rsid w:val="007659B3"/>
    <w:rsid w:val="00766D3B"/>
    <w:rsid w:val="007716F2"/>
    <w:rsid w:val="0077489B"/>
    <w:rsid w:val="007861C2"/>
    <w:rsid w:val="0078678B"/>
    <w:rsid w:val="00786A90"/>
    <w:rsid w:val="007A066C"/>
    <w:rsid w:val="007A1132"/>
    <w:rsid w:val="007A601C"/>
    <w:rsid w:val="007A65ED"/>
    <w:rsid w:val="007D1691"/>
    <w:rsid w:val="007D3288"/>
    <w:rsid w:val="007E2704"/>
    <w:rsid w:val="007E5B4C"/>
    <w:rsid w:val="007E5C3C"/>
    <w:rsid w:val="007F22D9"/>
    <w:rsid w:val="00800723"/>
    <w:rsid w:val="008014FF"/>
    <w:rsid w:val="008077BD"/>
    <w:rsid w:val="00812E45"/>
    <w:rsid w:val="00815C31"/>
    <w:rsid w:val="00827C11"/>
    <w:rsid w:val="00830D2C"/>
    <w:rsid w:val="00841980"/>
    <w:rsid w:val="00845A2B"/>
    <w:rsid w:val="00852F5B"/>
    <w:rsid w:val="00860071"/>
    <w:rsid w:val="008641FE"/>
    <w:rsid w:val="008643EE"/>
    <w:rsid w:val="00867078"/>
    <w:rsid w:val="008A0131"/>
    <w:rsid w:val="008A1151"/>
    <w:rsid w:val="008A1D3C"/>
    <w:rsid w:val="008B2969"/>
    <w:rsid w:val="008B7AA8"/>
    <w:rsid w:val="008D461E"/>
    <w:rsid w:val="008D612D"/>
    <w:rsid w:val="008D694B"/>
    <w:rsid w:val="008F050C"/>
    <w:rsid w:val="008F0C58"/>
    <w:rsid w:val="008F4021"/>
    <w:rsid w:val="00916FCC"/>
    <w:rsid w:val="00920765"/>
    <w:rsid w:val="00924445"/>
    <w:rsid w:val="00926319"/>
    <w:rsid w:val="00931492"/>
    <w:rsid w:val="00935B88"/>
    <w:rsid w:val="009466D2"/>
    <w:rsid w:val="0095002F"/>
    <w:rsid w:val="00960C82"/>
    <w:rsid w:val="009615EB"/>
    <w:rsid w:val="009619A3"/>
    <w:rsid w:val="009632B4"/>
    <w:rsid w:val="0096345D"/>
    <w:rsid w:val="00981D6A"/>
    <w:rsid w:val="00996734"/>
    <w:rsid w:val="009B2E10"/>
    <w:rsid w:val="009B368D"/>
    <w:rsid w:val="009C1997"/>
    <w:rsid w:val="009D2A09"/>
    <w:rsid w:val="009D552E"/>
    <w:rsid w:val="009E0672"/>
    <w:rsid w:val="009E5692"/>
    <w:rsid w:val="00A07C16"/>
    <w:rsid w:val="00A157DA"/>
    <w:rsid w:val="00A22EF2"/>
    <w:rsid w:val="00A24812"/>
    <w:rsid w:val="00A36899"/>
    <w:rsid w:val="00A41EBF"/>
    <w:rsid w:val="00A6101C"/>
    <w:rsid w:val="00A61D97"/>
    <w:rsid w:val="00A65226"/>
    <w:rsid w:val="00A665B8"/>
    <w:rsid w:val="00A669D9"/>
    <w:rsid w:val="00A717AB"/>
    <w:rsid w:val="00A7634C"/>
    <w:rsid w:val="00A80665"/>
    <w:rsid w:val="00A815DF"/>
    <w:rsid w:val="00AA0EB4"/>
    <w:rsid w:val="00AA0EB9"/>
    <w:rsid w:val="00AB1B5D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E69BE"/>
    <w:rsid w:val="00AF2A6A"/>
    <w:rsid w:val="00AF6EED"/>
    <w:rsid w:val="00B002E8"/>
    <w:rsid w:val="00B1260B"/>
    <w:rsid w:val="00B1682B"/>
    <w:rsid w:val="00B177D2"/>
    <w:rsid w:val="00B2166B"/>
    <w:rsid w:val="00B219D4"/>
    <w:rsid w:val="00B248DB"/>
    <w:rsid w:val="00B30F05"/>
    <w:rsid w:val="00B35979"/>
    <w:rsid w:val="00B52DC1"/>
    <w:rsid w:val="00B60564"/>
    <w:rsid w:val="00B611FA"/>
    <w:rsid w:val="00B70883"/>
    <w:rsid w:val="00B72C05"/>
    <w:rsid w:val="00B81EA6"/>
    <w:rsid w:val="00B86545"/>
    <w:rsid w:val="00B95804"/>
    <w:rsid w:val="00B9777C"/>
    <w:rsid w:val="00BA6546"/>
    <w:rsid w:val="00BA78FA"/>
    <w:rsid w:val="00BB3160"/>
    <w:rsid w:val="00BC1B59"/>
    <w:rsid w:val="00BC61F6"/>
    <w:rsid w:val="00BD1BF2"/>
    <w:rsid w:val="00BD37EC"/>
    <w:rsid w:val="00BE7AEE"/>
    <w:rsid w:val="00BF00BA"/>
    <w:rsid w:val="00BF154B"/>
    <w:rsid w:val="00BF2398"/>
    <w:rsid w:val="00BF4E5F"/>
    <w:rsid w:val="00C04B14"/>
    <w:rsid w:val="00C06779"/>
    <w:rsid w:val="00C13C88"/>
    <w:rsid w:val="00C14915"/>
    <w:rsid w:val="00C220A4"/>
    <w:rsid w:val="00C34E81"/>
    <w:rsid w:val="00C4154E"/>
    <w:rsid w:val="00C43385"/>
    <w:rsid w:val="00C557C6"/>
    <w:rsid w:val="00C57E1B"/>
    <w:rsid w:val="00C66579"/>
    <w:rsid w:val="00C706AB"/>
    <w:rsid w:val="00C73E95"/>
    <w:rsid w:val="00C76547"/>
    <w:rsid w:val="00C77A68"/>
    <w:rsid w:val="00C8350B"/>
    <w:rsid w:val="00C955E3"/>
    <w:rsid w:val="00CB2900"/>
    <w:rsid w:val="00CB6C29"/>
    <w:rsid w:val="00CC1187"/>
    <w:rsid w:val="00CC3CCA"/>
    <w:rsid w:val="00CC53FA"/>
    <w:rsid w:val="00CD2233"/>
    <w:rsid w:val="00CD62C1"/>
    <w:rsid w:val="00CD7266"/>
    <w:rsid w:val="00CF1EB8"/>
    <w:rsid w:val="00CF48EA"/>
    <w:rsid w:val="00D04AF1"/>
    <w:rsid w:val="00D070D8"/>
    <w:rsid w:val="00D154F3"/>
    <w:rsid w:val="00D2176D"/>
    <w:rsid w:val="00D217EA"/>
    <w:rsid w:val="00D34E4B"/>
    <w:rsid w:val="00D41718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E3B33"/>
    <w:rsid w:val="00DF1873"/>
    <w:rsid w:val="00DF1AC6"/>
    <w:rsid w:val="00DF1C0D"/>
    <w:rsid w:val="00DF2306"/>
    <w:rsid w:val="00DF3BF9"/>
    <w:rsid w:val="00DF7B7C"/>
    <w:rsid w:val="00E035F7"/>
    <w:rsid w:val="00E13D46"/>
    <w:rsid w:val="00E221F0"/>
    <w:rsid w:val="00E262DA"/>
    <w:rsid w:val="00E31A80"/>
    <w:rsid w:val="00E330F8"/>
    <w:rsid w:val="00E35682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862C5"/>
    <w:rsid w:val="00E87664"/>
    <w:rsid w:val="00E93280"/>
    <w:rsid w:val="00EA0FAD"/>
    <w:rsid w:val="00EB1F64"/>
    <w:rsid w:val="00EB33BD"/>
    <w:rsid w:val="00EB3C92"/>
    <w:rsid w:val="00EB6CF5"/>
    <w:rsid w:val="00EC1DB5"/>
    <w:rsid w:val="00ED34D3"/>
    <w:rsid w:val="00EE4B2B"/>
    <w:rsid w:val="00EE61F5"/>
    <w:rsid w:val="00EE7C5F"/>
    <w:rsid w:val="00F02E53"/>
    <w:rsid w:val="00F0592F"/>
    <w:rsid w:val="00F122CE"/>
    <w:rsid w:val="00F13614"/>
    <w:rsid w:val="00F306C1"/>
    <w:rsid w:val="00F37D15"/>
    <w:rsid w:val="00F41E66"/>
    <w:rsid w:val="00F44BE6"/>
    <w:rsid w:val="00F50551"/>
    <w:rsid w:val="00F51E1B"/>
    <w:rsid w:val="00F560A6"/>
    <w:rsid w:val="00F61A1E"/>
    <w:rsid w:val="00F6379A"/>
    <w:rsid w:val="00F646AC"/>
    <w:rsid w:val="00F65B69"/>
    <w:rsid w:val="00F71768"/>
    <w:rsid w:val="00F735B9"/>
    <w:rsid w:val="00F7430B"/>
    <w:rsid w:val="00F7483E"/>
    <w:rsid w:val="00F860AF"/>
    <w:rsid w:val="00F90916"/>
    <w:rsid w:val="00FA1EF8"/>
    <w:rsid w:val="00FA218D"/>
    <w:rsid w:val="00FA26A8"/>
    <w:rsid w:val="00FA28B0"/>
    <w:rsid w:val="00FA3701"/>
    <w:rsid w:val="00FB56C4"/>
    <w:rsid w:val="00FC0767"/>
    <w:rsid w:val="00FC3D4F"/>
    <w:rsid w:val="00FD2A50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F65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B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B19F1-2D94-45B7-B444-DF720A1E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199</cp:revision>
  <cp:lastPrinted>2016-09-24T21:23:00Z</cp:lastPrinted>
  <dcterms:created xsi:type="dcterms:W3CDTF">2012-01-18T21:11:00Z</dcterms:created>
  <dcterms:modified xsi:type="dcterms:W3CDTF">2016-09-24T21:25:00Z</dcterms:modified>
</cp:coreProperties>
</file>