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rPr>
        <w:t xml:space="preserve">GitHub Commit to Production: Full Release Workflow</w:t>
      </w:r>
    </w:p>
    <w:p>
      <w:pPr>
        <w:spacing w:after="160"/>
      </w:pPr>
      <w:r>
        <w:rPr>
          <w:i/>
          <w:iCs/>
          <w:color w:val="555555"/>
        </w:rPr>
        <w:t xml:space="preserve">Setup runbook — sc-paradigm1 -&gt; Build -&gt; Integration -&gt; Production, with approval gates and failure notification</w:t>
      </w:r>
    </w:p>
    <w:p>
      <w:pPr>
        <w:pBdr>
          <w:bottom w:val="single" w:color="AAAAAA" w:sz="6"/>
        </w:pBdr>
        <w:spacing w:after="200" w:before="100"/>
      </w:pPr>
      <w:r>
        <w:t xml:space="preserve"/>
      </w:r>
    </w:p>
    <w:p>
      <w:pPr>
        <w:pStyle w:val="Heading1"/>
        <w:spacing w:after="160" w:before="320"/>
      </w:pPr>
      <w:r>
        <w:rPr>
          <w:b/>
          <w:bCs/>
        </w:rPr>
        <w:t xml:space="preserve">1. Goal</w:t>
      </w:r>
    </w:p>
    <w:p>
      <w:pPr>
        <w:spacing w:after="160"/>
      </w:pPr>
      <w:r>
        <w:t xml:space="preserve">On every commit to the sc-paradigm1 GitHub repository, automatically: build a DBmaestro package, gate on manual approval, upgrade the integration environment, gate on manual confirmation, gate on manual approval again, upgrade the production environment, and gate on a final manual confirmation. Values are parsed from the commit message rather than entered by hand.</w:t>
      </w:r>
    </w:p>
    <w:p>
      <w:pPr>
        <w:pStyle w:val="Heading1"/>
        <w:spacing w:after="160" w:before="320"/>
      </w:pPr>
      <w:r>
        <w:rPr>
          <w:b/>
          <w:bCs/>
        </w:rPr>
        <w:t xml:space="preserve">2. Why a direct trigger doesn't work</w:t>
      </w:r>
    </w:p>
    <w:p>
      <w:pPr>
        <w:spacing w:after="160"/>
      </w:pPr>
      <w:r>
        <w:t xml:space="preserve">Azure Pipelines' repository resource trigger (resources.repositories[].trigger) only fires for Azure Repos Git repositories, never for GitHub (or Bitbucket) resources — a structural limitation independent of the service connection or auth method used.</w:t>
      </w:r>
    </w:p>
    <w:p>
      <w:pPr>
        <w:spacing w:after="160"/>
      </w:pPr>
      <w:r>
        <w:t xml:space="preserve">The workaround is a pipeline whose own source repository is sc-paradigm1. Because it's the pipeline's self repo, GitHub push triggers work natively (the existing “GitHub using Azure Pipelines app” service connection manages the webhook automatically). This pipeline reads the triggering commit, extracts parameters, and orchestrates the rest of the workflow by queuing the other pipelines via the Azure DevOps CLI/REST API and waiting on their results.</w:t>
      </w:r>
    </w:p>
    <w:p>
      <w:pPr>
        <w:pStyle w:val="Heading1"/>
        <w:spacing w:after="160" w:before="320"/>
      </w:pPr>
      <w:r>
        <w:rPr>
          <w:b/>
          <w:bCs/>
        </w:rPr>
        <w:t xml:space="preserve">3. Prerequisites</w:t>
      </w:r>
    </w:p>
    <w:p>
      <w:pPr>
        <w:pStyle w:val="ListParagraph"/>
        <w:numPr>
          <w:ilvl w:val="0"/>
          <w:numId w:val="2"/>
        </w:numPr>
        <w:spacing w:after="80"/>
      </w:pPr>
      <w:r>
        <w:t xml:space="preserve">GitHub service connection “GitHub using Azure Pipelines app”, connected to the DBMaestroDev GitHub org.</w:t>
      </w:r>
    </w:p>
    <w:p>
      <w:pPr>
        <w:pStyle w:val="ListParagraph"/>
        <w:numPr>
          <w:ilvl w:val="0"/>
          <w:numId w:val="2"/>
        </w:numPr>
        <w:spacing w:after="80"/>
      </w:pPr>
      <w:r>
        <w:t xml:space="preserve">Pipeline “Paradigm - Build with Source Control” — dbmsc/poc, definition ID 53. Its only required parameter (no default) is packageName.</w:t>
      </w:r>
    </w:p>
    <w:p>
      <w:pPr>
        <w:pStyle w:val="ListParagraph"/>
        <w:numPr>
          <w:ilvl w:val="0"/>
          <w:numId w:val="2"/>
        </w:numPr>
        <w:spacing w:after="80"/>
      </w:pPr>
      <w:r>
        <w:t xml:space="preserve">Pipeline “Paradigm - Upgrade Environment” — dbmsc/poc, definition ID 54. All of its parameters (targetEnvironment, packageNames, tagName, projectName, agentJarPath, runnerPool) have defaults; the workflow explicitly sets targetEnvironment and packageNames.</w:t>
      </w:r>
    </w:p>
    <w:p>
      <w:pPr>
        <w:pStyle w:val="Heading1"/>
        <w:spacing w:after="160" w:before="320"/>
      </w:pPr>
      <w:r>
        <w:rPr>
          <w:b/>
          <w:bCs/>
        </w:rPr>
        <w:t xml:space="preserve">4. Commit message convention</w:t>
      </w:r>
    </w:p>
    <w:p>
      <w:pPr>
        <w:spacing w:after="160"/>
      </w:pPr>
      <w:r>
        <w:t xml:space="preserve">Commits on sc-paradigm1 must follow this format:</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6"/>
          <w:szCs w:val="16"/>
        </w:rPr>
        <w:t xml:space="preserve">&lt;version&gt;; TaskID: &lt;value&gt;</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Example:  v1.0.1; TaskID: V1.0.1</w:t>
      </w:r>
    </w:p>
    <w:p>
      <w:pPr>
        <w:spacing w:after="160"/>
      </w:pPr>
      <w:r>
        <w:t xml:space="preserve">The value after “TaskID:” is extracted once, in the Build stage, and reused as packageName for the build and as packageNames for both the integration and production upgrades.</w:t>
      </w:r>
    </w:p>
    <w:p>
      <w:pPr>
        <w:pStyle w:val="Heading1"/>
        <w:spacing w:after="160" w:before="320"/>
      </w:pPr>
      <w:r>
        <w:rPr>
          <w:b/>
          <w:bCs/>
        </w:rPr>
        <w:t xml:space="preserve">5. Workflow architecture</w:t>
      </w:r>
    </w:p>
    <w:p>
      <w:pPr>
        <w:spacing w:after="160"/>
      </w:pPr>
      <w:r>
        <w:t xml:space="preserve">The pipeline (“Paradigm - Source Control”, definition ID 55, living in sc-paradigm1) runs seven stages in sequence, each depending on the previous one:</w:t>
      </w:r>
    </w:p>
    <w:p>
      <w:pPr>
        <w:pStyle w:val="ListParagraph"/>
        <w:numPr>
          <w:ilvl w:val="0"/>
          <w:numId w:val="3"/>
        </w:numPr>
        <w:spacing w:after="80"/>
      </w:pPr>
      <w:r>
        <w:t xml:space="preserve">Build — extracts the TaskID, queues pipeline 53, and waits for it to finish. Fails the whole run if the build doesn't succeed.</w:t>
      </w:r>
    </w:p>
    <w:p>
      <w:pPr>
        <w:pStyle w:val="ListParagraph"/>
        <w:numPr>
          <w:ilvl w:val="0"/>
          <w:numId w:val="3"/>
        </w:numPr>
        <w:spacing w:after="80"/>
      </w:pPr>
      <w:r>
        <w:t xml:space="preserve">Integration pre-approval gate — Environment integration-pre-approval. Pauses until an approver signs off.</w:t>
      </w:r>
    </w:p>
    <w:p>
      <w:pPr>
        <w:pStyle w:val="ListParagraph"/>
        <w:numPr>
          <w:ilvl w:val="0"/>
          <w:numId w:val="3"/>
        </w:numPr>
        <w:spacing w:after="80"/>
      </w:pPr>
      <w:r>
        <w:t xml:space="preserve">Upgrade (integration) — queues pipeline 54 with targetEnvironment=integration, waits for it to finish.</w:t>
      </w:r>
    </w:p>
    <w:p>
      <w:pPr>
        <w:pStyle w:val="ListParagraph"/>
        <w:numPr>
          <w:ilvl w:val="0"/>
          <w:numId w:val="3"/>
        </w:numPr>
        <w:spacing w:after="80"/>
      </w:pPr>
      <w:r>
        <w:t xml:space="preserve">Integration post-approval gate — Environment integration-post-approval. Confirms the integration upgrade before moving on.</w:t>
      </w:r>
    </w:p>
    <w:p>
      <w:pPr>
        <w:pStyle w:val="ListParagraph"/>
        <w:numPr>
          <w:ilvl w:val="0"/>
          <w:numId w:val="3"/>
        </w:numPr>
        <w:spacing w:after="80"/>
      </w:pPr>
      <w:r>
        <w:t xml:space="preserve">Production pre-approval gate — Environment production-pre-approval. Pauses until an approver signs off on going to production.</w:t>
      </w:r>
    </w:p>
    <w:p>
      <w:pPr>
        <w:pStyle w:val="ListParagraph"/>
        <w:numPr>
          <w:ilvl w:val="0"/>
          <w:numId w:val="3"/>
        </w:numPr>
        <w:spacing w:after="80"/>
      </w:pPr>
      <w:r>
        <w:t xml:space="preserve">Upgrade (production) — queues pipeline 54 with targetEnvironment=production, waits for it to finish.</w:t>
      </w:r>
    </w:p>
    <w:p>
      <w:pPr>
        <w:pStyle w:val="ListParagraph"/>
        <w:numPr>
          <w:ilvl w:val="0"/>
          <w:numId w:val="3"/>
        </w:numPr>
        <w:spacing w:after="80"/>
      </w:pPr>
      <w:r>
        <w:t xml:space="preserve">Production post-approval gate — Environment production-post-approval. Final confirmation; workflow ends here.</w:t>
      </w:r>
    </w:p>
    <w:p>
      <w:pPr>
        <w:spacing w:after="160"/>
      </w:pPr>
      <w:r>
        <w:t xml:space="preserve">Each gate is a separate Azure DevOps Environment with a manual Approval check configured in the ADO UI, not in code — so who approves any single gate can change later without touching this file.</w:t>
      </w:r>
    </w:p>
    <w:p>
      <w:pPr>
        <w:pStyle w:val="Heading1"/>
        <w:spacing w:after="160" w:before="320"/>
      </w:pPr>
      <w:r>
        <w:rPr>
          <w:b/>
          <w:bCs/>
        </w:rPr>
        <w:t xml:space="preserve">6. Pipeline file (azure-pipelines.yml in sc-paradigm1)</w:t>
      </w:r>
    </w:p>
    <w:p>
      <w:pPr>
        <w:pBdr>
          <w:top w:val="single" w:color="CCCCCC" w:sz="4"/>
          <w:bottom w:val="single" w:color="CCCCCC" w:sz="4"/>
          <w:left w:val="single" w:color="CCCCCC" w:sz="4"/>
          <w:right w:val="single" w:color="CCCCCC" w:sz="4"/>
        </w:pBdr>
        <w:shd w:fill="F2F2F2" w:val="clear"/>
        <w:spacing w:after="200" w:before="80"/>
      </w:pPr>
      <w:r>
        <w:rPr>
          <w:rFonts w:ascii="Consolas" w:cs="Consolas" w:eastAsia="Consolas" w:hAnsi="Consolas"/>
          <w:sz w:val="16"/>
          <w:szCs w:val="16"/>
        </w:rPr>
        <w:t xml:space="preserve"># Full release workflow: triggered by every push to sc-paradigm1.</w:t>
      </w:r>
      <w:r>
        <w:br/>
        <w:t xml:space="preserve"/>
      </w:r>
      <w:r>
        <w:rPr>
          <w:rFonts w:ascii="Consolas" w:cs="Consolas" w:eastAsia="Consolas" w:hAnsi="Consolas"/>
          <w:sz w:val="16"/>
          <w:szCs w:val="16"/>
        </w:rPr>
        <w:t xml:space="preserve">#</w:t>
      </w:r>
      <w:r>
        <w:br/>
        <w:t xml:space="preserve"/>
      </w:r>
      <w:r>
        <w:rPr>
          <w:rFonts w:ascii="Consolas" w:cs="Consolas" w:eastAsia="Consolas" w:hAnsi="Consolas"/>
          <w:sz w:val="16"/>
          <w:szCs w:val="16"/>
        </w:rPr>
        <w:t xml:space="preserve"># 1. Build   - extracts TaskID from the commit message, queues and waits for</w:t>
      </w:r>
      <w:r>
        <w:br/>
        <w:t xml:space="preserve"/>
      </w:r>
      <w:r>
        <w:rPr>
          <w:rFonts w:ascii="Consolas" w:cs="Consolas" w:eastAsia="Consolas" w:hAnsi="Consolas"/>
          <w:sz w:val="16"/>
          <w:szCs w:val="16"/>
        </w:rPr>
        <w:t xml:space="preserve">#              "Paradigm - Build with Source Control" (pipeline 53).</w:t>
      </w:r>
      <w:r>
        <w:br/>
        <w:t xml:space="preserve"/>
      </w:r>
      <w:r>
        <w:rPr>
          <w:rFonts w:ascii="Consolas" w:cs="Consolas" w:eastAsia="Consolas" w:hAnsi="Consolas"/>
          <w:sz w:val="16"/>
          <w:szCs w:val="16"/>
        </w:rPr>
        <w:t xml:space="preserve"># 2. Gate    - Integration pre-approval  (Environment: integration-pre-approval)</w:t>
      </w:r>
      <w:r>
        <w:br/>
        <w:t xml:space="preserve"/>
      </w:r>
      <w:r>
        <w:rPr>
          <w:rFonts w:ascii="Consolas" w:cs="Consolas" w:eastAsia="Consolas" w:hAnsi="Consolas"/>
          <w:sz w:val="16"/>
          <w:szCs w:val="16"/>
        </w:rPr>
        <w:t xml:space="preserve"># 3. Upgrade - queues and waits for "Paradigm - Upgrade Environment" (pipeline 54)</w:t>
      </w:r>
      <w:r>
        <w:br/>
        <w:t xml:space="preserve"/>
      </w:r>
      <w:r>
        <w:rPr>
          <w:rFonts w:ascii="Consolas" w:cs="Consolas" w:eastAsia="Consolas" w:hAnsi="Consolas"/>
          <w:sz w:val="16"/>
          <w:szCs w:val="16"/>
        </w:rPr>
        <w:t xml:space="preserve">#              targeting the 'integration' environment.</w:t>
      </w:r>
      <w:r>
        <w:br/>
        <w:t xml:space="preserve"/>
      </w:r>
      <w:r>
        <w:rPr>
          <w:rFonts w:ascii="Consolas" w:cs="Consolas" w:eastAsia="Consolas" w:hAnsi="Consolas"/>
          <w:sz w:val="16"/>
          <w:szCs w:val="16"/>
        </w:rPr>
        <w:t xml:space="preserve"># 4. Gate    - Integration post-approval (Environment: integration-post-approval)</w:t>
      </w:r>
      <w:r>
        <w:br/>
        <w:t xml:space="preserve"/>
      </w:r>
      <w:r>
        <w:rPr>
          <w:rFonts w:ascii="Consolas" w:cs="Consolas" w:eastAsia="Consolas" w:hAnsi="Consolas"/>
          <w:sz w:val="16"/>
          <w:szCs w:val="16"/>
        </w:rPr>
        <w:t xml:space="preserve"># 5. Gate    - Production pre-approval   (Environment: production-pre-approval)</w:t>
      </w:r>
      <w:r>
        <w:br/>
        <w:t xml:space="preserve"/>
      </w:r>
      <w:r>
        <w:rPr>
          <w:rFonts w:ascii="Consolas" w:cs="Consolas" w:eastAsia="Consolas" w:hAnsi="Consolas"/>
          <w:sz w:val="16"/>
          <w:szCs w:val="16"/>
        </w:rPr>
        <w:t xml:space="preserve"># 6. Upgrade - queues and waits for pipeline 54 targeting 'production'.</w:t>
      </w:r>
      <w:r>
        <w:br/>
        <w:t xml:space="preserve"/>
      </w:r>
      <w:r>
        <w:rPr>
          <w:rFonts w:ascii="Consolas" w:cs="Consolas" w:eastAsia="Consolas" w:hAnsi="Consolas"/>
          <w:sz w:val="16"/>
          <w:szCs w:val="16"/>
        </w:rPr>
        <w:t xml:space="preserve"># 7. Gate    - Production post-approval  (Environment: production-post-approval) - finalizes.</w:t>
      </w:r>
      <w:r>
        <w:br/>
        <w:t xml:space="preserve"/>
      </w:r>
      <w:r>
        <w:rPr>
          <w:rFonts w:ascii="Consolas" w:cs="Consolas" w:eastAsia="Consolas" w:hAnsi="Consolas"/>
          <w:sz w:val="16"/>
          <w:szCs w:val="16"/>
        </w:rPr>
        <w:t xml:space="preserve">#</w:t>
      </w:r>
      <w:r>
        <w:br/>
        <w:t xml:space="preserve"/>
      </w:r>
      <w:r>
        <w:rPr>
          <w:rFonts w:ascii="Consolas" w:cs="Consolas" w:eastAsia="Consolas" w:hAnsi="Consolas"/>
          <w:sz w:val="16"/>
          <w:szCs w:val="16"/>
        </w:rPr>
        <w:t xml:space="preserve"># Commit message format expected: "&lt;version&gt;; TaskID: &lt;value&gt;"</w:t>
      </w:r>
      <w:r>
        <w:br/>
        <w:t xml:space="preserve"/>
      </w:r>
      <w:r>
        <w:rPr>
          <w:rFonts w:ascii="Consolas" w:cs="Consolas" w:eastAsia="Consolas" w:hAnsi="Consolas"/>
          <w:sz w:val="16"/>
          <w:szCs w:val="16"/>
        </w:rPr>
        <w:t xml:space="preserve">#   e.g. "v1.0.1; TaskID: V1.0.1"</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trigger:</w:t>
      </w:r>
      <w:r>
        <w:br/>
        <w:t xml:space="preserve"/>
      </w:r>
      <w:r>
        <w:rPr>
          <w:rFonts w:ascii="Consolas" w:cs="Consolas" w:eastAsia="Consolas" w:hAnsi="Consolas"/>
          <w:sz w:val="16"/>
          <w:szCs w:val="16"/>
        </w:rPr>
        <w:t xml:space="preserve">  branches:</w:t>
      </w:r>
      <w:r>
        <w:br/>
        <w:t xml:space="preserve"/>
      </w:r>
      <w:r>
        <w:rPr>
          <w:rFonts w:ascii="Consolas" w:cs="Consolas" w:eastAsia="Consolas" w:hAnsi="Consolas"/>
          <w:sz w:val="16"/>
          <w:szCs w:val="16"/>
        </w:rPr>
        <w:t xml:space="preserve">    include:</w:t>
      </w:r>
      <w:r>
        <w:br/>
        <w:t xml:space="preserve"/>
      </w:r>
      <w:r>
        <w:rPr>
          <w:rFonts w:ascii="Consolas" w:cs="Consolas" w:eastAsia="Consolas" w:hAnsi="Consolas"/>
          <w:sz w:val="16"/>
          <w:szCs w:val="16"/>
        </w:rPr>
        <w:t xml:space="preserve">      - main</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variables:</w:t>
      </w:r>
      <w:r>
        <w:br/>
        <w:t xml:space="preserve"/>
      </w:r>
      <w:r>
        <w:rPr>
          <w:rFonts w:ascii="Consolas" w:cs="Consolas" w:eastAsia="Consolas" w:hAnsi="Consolas"/>
          <w:sz w:val="16"/>
          <w:szCs w:val="16"/>
        </w:rPr>
        <w:t xml:space="preserve">  targetOrganization: 'https://dev.azure.com/dbmsc'</w:t>
      </w:r>
      <w:r>
        <w:br/>
        <w:t xml:space="preserve"/>
      </w:r>
      <w:r>
        <w:rPr>
          <w:rFonts w:ascii="Consolas" w:cs="Consolas" w:eastAsia="Consolas" w:hAnsi="Consolas"/>
          <w:sz w:val="16"/>
          <w:szCs w:val="16"/>
        </w:rPr>
        <w:t xml:space="preserve">  targetProject: 'poc'</w:t>
      </w:r>
      <w:r>
        <w:br/>
        <w:t xml:space="preserve"/>
      </w:r>
      <w:r>
        <w:rPr>
          <w:rFonts w:ascii="Consolas" w:cs="Consolas" w:eastAsia="Consolas" w:hAnsi="Consolas"/>
          <w:sz w:val="16"/>
          <w:szCs w:val="16"/>
        </w:rPr>
        <w:t xml:space="preserve">  buildPipelineId: '53'     # Paradigm - Build with Source Control</w:t>
      </w:r>
      <w:r>
        <w:br/>
        <w:t xml:space="preserve"/>
      </w:r>
      <w:r>
        <w:rPr>
          <w:rFonts w:ascii="Consolas" w:cs="Consolas" w:eastAsia="Consolas" w:hAnsi="Consolas"/>
          <w:sz w:val="16"/>
          <w:szCs w:val="16"/>
        </w:rPr>
        <w:t xml:space="preserve">  upgradePipelineId: '54'   # Paradigm - Upgrade Environment</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stages:</w:t>
      </w:r>
      <w:r>
        <w:br/>
        <w:t xml:space="preserve"/>
      </w:r>
      <w:r>
        <w:rPr>
          <w:rFonts w:ascii="Consolas" w:cs="Consolas" w:eastAsia="Consolas" w:hAnsi="Consolas"/>
          <w:sz w:val="16"/>
          <w:szCs w:val="16"/>
        </w:rPr>
        <w:t xml:space="preserve">  - stage: Build</w:t>
      </w:r>
      <w:r>
        <w:br/>
        <w:t xml:space="preserve"/>
      </w:r>
      <w:r>
        <w:rPr>
          <w:rFonts w:ascii="Consolas" w:cs="Consolas" w:eastAsia="Consolas" w:hAnsi="Consolas"/>
          <w:sz w:val="16"/>
          <w:szCs w:val="16"/>
        </w:rPr>
        <w:t xml:space="preserve">    displayName: 'Build Package from Commit'</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job: Build</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checkout: self</w:t>
      </w:r>
      <w:r>
        <w:br/>
        <w:t xml:space="preserve"/>
      </w:r>
      <w:r>
        <w:rPr>
          <w:rFonts w:ascii="Consolas" w:cs="Consolas" w:eastAsia="Consolas" w:hAnsi="Consolas"/>
          <w:sz w:val="16"/>
          <w:szCs w:val="16"/>
        </w:rPr>
        <w:t xml:space="preserve">            fetchDepth: 1</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bash: |</w:t>
      </w:r>
      <w:r>
        <w:br/>
        <w:t xml:space="preserve"/>
      </w:r>
      <w:r>
        <w:rPr>
          <w:rFonts w:ascii="Consolas" w:cs="Consolas" w:eastAsia="Consolas" w:hAnsi="Consolas"/>
          <w:sz w:val="16"/>
          <w:szCs w:val="16"/>
        </w:rPr>
        <w:t xml:space="preserve">              set -e</w:t>
      </w:r>
      <w:r>
        <w:br/>
        <w:t xml:space="preserve"/>
      </w:r>
      <w:r>
        <w:rPr>
          <w:rFonts w:ascii="Consolas" w:cs="Consolas" w:eastAsia="Consolas" w:hAnsi="Consolas"/>
          <w:sz w:val="16"/>
          <w:szCs w:val="16"/>
        </w:rPr>
        <w:t xml:space="preserve">              commitMessage=$(git log -1 --format='%s')</w:t>
      </w:r>
      <w:r>
        <w:br/>
        <w:t xml:space="preserve"/>
      </w:r>
      <w:r>
        <w:rPr>
          <w:rFonts w:ascii="Consolas" w:cs="Consolas" w:eastAsia="Consolas" w:hAnsi="Consolas"/>
          <w:sz w:val="16"/>
          <w:szCs w:val="16"/>
        </w:rPr>
        <w:t xml:space="preserve">              echo "Message: $commitMessage"</w:t>
      </w:r>
      <w:r>
        <w:br/>
        <w:t xml:space="preserve"/>
      </w:r>
      <w:r>
        <w:rPr>
          <w:rFonts w:ascii="Consolas" w:cs="Consolas" w:eastAsia="Consolas" w:hAnsi="Consolas"/>
          <w:sz w:val="16"/>
          <w:szCs w:val="16"/>
        </w:rPr>
        <w:t xml:space="preserve">              taskId=$(echo "$commitMessage" | sed -n 's/.*TaskID:[[:space:]]*\([^;]*\).*/\1/p' | xargs)</w:t>
      </w:r>
      <w:r>
        <w:br/>
        <w:t xml:space="preserve"/>
      </w:r>
      <w:r>
        <w:rPr>
          <w:rFonts w:ascii="Consolas" w:cs="Consolas" w:eastAsia="Consolas" w:hAnsi="Consolas"/>
          <w:sz w:val="16"/>
          <w:szCs w:val="16"/>
        </w:rPr>
        <w:t xml:space="preserve">              if [ -z "$taskId" ]; then</w:t>
      </w:r>
      <w:r>
        <w:br/>
        <w:t xml:space="preserve"/>
      </w:r>
      <w:r>
        <w:rPr>
          <w:rFonts w:ascii="Consolas" w:cs="Consolas" w:eastAsia="Consolas" w:hAnsi="Consolas"/>
          <w:sz w:val="16"/>
          <w:szCs w:val="16"/>
        </w:rPr>
        <w:t xml:space="preserve">                echo "##vso[task.logissue type=error]Could not find 'TaskID: &lt;value&gt;' in commit message: $commitMessage"</w:t>
      </w:r>
      <w:r>
        <w:br/>
        <w:t xml:space="preserve"/>
      </w:r>
      <w:r>
        <w:rPr>
          <w:rFonts w:ascii="Consolas" w:cs="Consolas" w:eastAsia="Consolas" w:hAnsi="Consolas"/>
          <w:sz w:val="16"/>
          <w:szCs w:val="16"/>
        </w:rPr>
        <w:t xml:space="preserve">                exit 1</w:t>
      </w:r>
      <w:r>
        <w:br/>
        <w:t xml:space="preserve"/>
      </w:r>
      <w:r>
        <w:rPr>
          <w:rFonts w:ascii="Consolas" w:cs="Consolas" w:eastAsia="Consolas" w:hAnsi="Consolas"/>
          <w:sz w:val="16"/>
          <w:szCs w:val="16"/>
        </w:rPr>
        <w:t xml:space="preserve">              fi</w:t>
      </w:r>
      <w:r>
        <w:br/>
        <w:t xml:space="preserve"/>
      </w:r>
      <w:r>
        <w:rPr>
          <w:rFonts w:ascii="Consolas" w:cs="Consolas" w:eastAsia="Consolas" w:hAnsi="Consolas"/>
          <w:sz w:val="16"/>
          <w:szCs w:val="16"/>
        </w:rPr>
        <w:t xml:space="preserve">              echo "TaskID resolved: $taskId"</w:t>
      </w:r>
      <w:r>
        <w:br/>
        <w:t xml:space="preserve"/>
      </w:r>
      <w:r>
        <w:rPr>
          <w:rFonts w:ascii="Consolas" w:cs="Consolas" w:eastAsia="Consolas" w:hAnsi="Consolas"/>
          <w:sz w:val="16"/>
          <w:szCs w:val="16"/>
        </w:rPr>
        <w:t xml:space="preserve">              echo "##vso[task.setvariable variable=packageName;isOutput=true]$taskId"</w:t>
      </w:r>
      <w:r>
        <w:br/>
        <w:t xml:space="preserve"/>
      </w:r>
      <w:r>
        <w:rPr>
          <w:rFonts w:ascii="Consolas" w:cs="Consolas" w:eastAsia="Consolas" w:hAnsi="Consolas"/>
          <w:sz w:val="16"/>
          <w:szCs w:val="16"/>
        </w:rPr>
        <w:t xml:space="preserve">            name: extract</w:t>
      </w:r>
      <w:r>
        <w:br/>
        <w:t xml:space="preserve"/>
      </w:r>
      <w:r>
        <w:rPr>
          <w:rFonts w:ascii="Consolas" w:cs="Consolas" w:eastAsia="Consolas" w:hAnsi="Consolas"/>
          <w:sz w:val="16"/>
          <w:szCs w:val="16"/>
        </w:rPr>
        <w:t xml:space="preserve">            displayName: 'Extract parameters from commit message'</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bash: |</w:t>
      </w:r>
      <w:r>
        <w:br/>
        <w:t xml:space="preserve"/>
      </w:r>
      <w:r>
        <w:rPr>
          <w:rFonts w:ascii="Consolas" w:cs="Consolas" w:eastAsia="Consolas" w:hAnsi="Consolas"/>
          <w:sz w:val="16"/>
          <w:szCs w:val="16"/>
        </w:rPr>
        <w:t xml:space="preserve">              set -e</w:t>
      </w:r>
      <w:r>
        <w:br/>
        <w:t xml:space="preserve"/>
      </w:r>
      <w:r>
        <w:rPr>
          <w:rFonts w:ascii="Consolas" w:cs="Consolas" w:eastAsia="Consolas" w:hAnsi="Consolas"/>
          <w:sz w:val="16"/>
          <w:szCs w:val="16"/>
        </w:rPr>
        <w:t xml:space="preserve">              az extension add --name azure-devops --only-show-errors</w:t>
      </w:r>
      <w:r>
        <w:br/>
        <w:t xml:space="preserve"/>
      </w:r>
      <w:r>
        <w:rPr>
          <w:rFonts w:ascii="Consolas" w:cs="Consolas" w:eastAsia="Consolas" w:hAnsi="Consolas"/>
          <w:sz w:val="16"/>
          <w:szCs w:val="16"/>
        </w:rPr>
        <w:t xml:space="preserve">              echo "$SYSTEM_ACCESSTOKEN" | az devops login --organization "$(targetOrganization)"</w:t>
      </w:r>
      <w:r>
        <w:br/>
        <w:t xml:space="preserve"/>
      </w:r>
      <w:r>
        <w:rPr>
          <w:rFonts w:ascii="Consolas" w:cs="Consolas" w:eastAsia="Consolas" w:hAnsi="Consolas"/>
          <w:sz w:val="16"/>
          <w:szCs w:val="16"/>
        </w:rPr>
        <w:t xml:space="preserve">              runId=$(az pipelines run \</w:t>
      </w:r>
      <w:r>
        <w:br/>
        <w:t xml:space="preserve"/>
      </w:r>
      <w:r>
        <w:rPr>
          <w:rFonts w:ascii="Consolas" w:cs="Consolas" w:eastAsia="Consolas" w:hAnsi="Consolas"/>
          <w:sz w:val="16"/>
          <w:szCs w:val="16"/>
        </w:rPr>
        <w:t xml:space="preserve">                --organization "$(targetOrganization)" \</w:t>
      </w:r>
      <w:r>
        <w:br/>
        <w:t xml:space="preserve"/>
      </w:r>
      <w:r>
        <w:rPr>
          <w:rFonts w:ascii="Consolas" w:cs="Consolas" w:eastAsia="Consolas" w:hAnsi="Consolas"/>
          <w:sz w:val="16"/>
          <w:szCs w:val="16"/>
        </w:rPr>
        <w:t xml:space="preserve">                --project "$(targetProject)" \</w:t>
      </w:r>
      <w:r>
        <w:br/>
        <w:t xml:space="preserve"/>
      </w:r>
      <w:r>
        <w:rPr>
          <w:rFonts w:ascii="Consolas" w:cs="Consolas" w:eastAsia="Consolas" w:hAnsi="Consolas"/>
          <w:sz w:val="16"/>
          <w:szCs w:val="16"/>
        </w:rPr>
        <w:t xml:space="preserve">                --id "$(buildPipelineId)" \</w:t>
      </w:r>
      <w:r>
        <w:br/>
        <w:t xml:space="preserve"/>
      </w:r>
      <w:r>
        <w:rPr>
          <w:rFonts w:ascii="Consolas" w:cs="Consolas" w:eastAsia="Consolas" w:hAnsi="Consolas"/>
          <w:sz w:val="16"/>
          <w:szCs w:val="16"/>
        </w:rPr>
        <w:t xml:space="preserve">                --parameters packageName="$(packageName)" buildType="Specific Tasks" tasksList="$(packageName)" tags="" \</w:t>
      </w:r>
      <w:r>
        <w:br/>
        <w:t xml:space="preserve"/>
      </w:r>
      <w:r>
        <w:rPr>
          <w:rFonts w:ascii="Consolas" w:cs="Consolas" w:eastAsia="Consolas" w:hAnsi="Consolas"/>
          <w:sz w:val="16"/>
          <w:szCs w:val="16"/>
        </w:rPr>
        <w:t xml:space="preserve">                --query id -o tsv)</w:t>
      </w:r>
      <w:r>
        <w:br/>
        <w:t xml:space="preserve"/>
      </w:r>
      <w:r>
        <w:rPr>
          <w:rFonts w:ascii="Consolas" w:cs="Consolas" w:eastAsia="Consolas" w:hAnsi="Consolas"/>
          <w:sz w:val="16"/>
          <w:szCs w:val="16"/>
        </w:rPr>
        <w:t xml:space="preserve">              echo "Queued build run: $runId"</w:t>
      </w:r>
      <w:r>
        <w:br/>
        <w:t xml:space="preserve"/>
      </w:r>
      <w:r>
        <w:rPr>
          <w:rFonts w:ascii="Consolas" w:cs="Consolas" w:eastAsia="Consolas" w:hAnsi="Consolas"/>
          <w:sz w:val="16"/>
          <w:szCs w:val="16"/>
        </w:rPr>
        <w:t xml:space="preserve">              while true; do</w:t>
      </w:r>
      <w:r>
        <w:br/>
        <w:t xml:space="preserve"/>
      </w:r>
      <w:r>
        <w:rPr>
          <w:rFonts w:ascii="Consolas" w:cs="Consolas" w:eastAsia="Consolas" w:hAnsi="Consolas"/>
          <w:sz w:val="16"/>
          <w:szCs w:val="16"/>
        </w:rPr>
        <w:t xml:space="preserve">                state=$(az pipelines runs show --organization "$(targetOrganization)" --project "$(targetProject)" --id "$runId" --query state -o tsv)</w:t>
      </w:r>
      <w:r>
        <w:br/>
        <w:t xml:space="preserve"/>
      </w:r>
      <w:r>
        <w:rPr>
          <w:rFonts w:ascii="Consolas" w:cs="Consolas" w:eastAsia="Consolas" w:hAnsi="Consolas"/>
          <w:sz w:val="16"/>
          <w:szCs w:val="16"/>
        </w:rPr>
        <w:t xml:space="preserve">                [ "$state" == "completed" ] &amp;&amp; break</w:t>
      </w:r>
      <w:r>
        <w:br/>
        <w:t xml:space="preserve"/>
      </w:r>
      <w:r>
        <w:rPr>
          <w:rFonts w:ascii="Consolas" w:cs="Consolas" w:eastAsia="Consolas" w:hAnsi="Consolas"/>
          <w:sz w:val="16"/>
          <w:szCs w:val="16"/>
        </w:rPr>
        <w:t xml:space="preserve">                sleep 15</w:t>
      </w:r>
      <w:r>
        <w:br/>
        <w:t xml:space="preserve"/>
      </w:r>
      <w:r>
        <w:rPr>
          <w:rFonts w:ascii="Consolas" w:cs="Consolas" w:eastAsia="Consolas" w:hAnsi="Consolas"/>
          <w:sz w:val="16"/>
          <w:szCs w:val="16"/>
        </w:rPr>
        <w:t xml:space="preserve">              done</w:t>
      </w:r>
      <w:r>
        <w:br/>
        <w:t xml:space="preserve"/>
      </w:r>
      <w:r>
        <w:rPr>
          <w:rFonts w:ascii="Consolas" w:cs="Consolas" w:eastAsia="Consolas" w:hAnsi="Consolas"/>
          <w:sz w:val="16"/>
          <w:szCs w:val="16"/>
        </w:rPr>
        <w:t xml:space="preserve">              result=$(az pipelines runs show --organization "$(targetOrganization)" --project "$(targetProject)" --id "$runId" --query result -o tsv)</w:t>
      </w:r>
      <w:r>
        <w:br/>
        <w:t xml:space="preserve"/>
      </w:r>
      <w:r>
        <w:rPr>
          <w:rFonts w:ascii="Consolas" w:cs="Consolas" w:eastAsia="Consolas" w:hAnsi="Consolas"/>
          <w:sz w:val="16"/>
          <w:szCs w:val="16"/>
        </w:rPr>
        <w:t xml:space="preserve">              echo "Build run result: $result"</w:t>
      </w:r>
      <w:r>
        <w:br/>
        <w:t xml:space="preserve"/>
      </w:r>
      <w:r>
        <w:rPr>
          <w:rFonts w:ascii="Consolas" w:cs="Consolas" w:eastAsia="Consolas" w:hAnsi="Consolas"/>
          <w:sz w:val="16"/>
          <w:szCs w:val="16"/>
        </w:rPr>
        <w:t xml:space="preserve">              if [ "$result" != "succeeded" ]; then</w:t>
      </w:r>
      <w:r>
        <w:br/>
        <w:t xml:space="preserve"/>
      </w:r>
      <w:r>
        <w:rPr>
          <w:rFonts w:ascii="Consolas" w:cs="Consolas" w:eastAsia="Consolas" w:hAnsi="Consolas"/>
          <w:sz w:val="16"/>
          <w:szCs w:val="16"/>
        </w:rPr>
        <w:t xml:space="preserve">                echo "##vso[task.logissue type=error]Build failed (result=$result). See run $runId in pipeline $(buildPipelineId)."</w:t>
      </w:r>
      <w:r>
        <w:br/>
        <w:t xml:space="preserve"/>
      </w:r>
      <w:r>
        <w:rPr>
          <w:rFonts w:ascii="Consolas" w:cs="Consolas" w:eastAsia="Consolas" w:hAnsi="Consolas"/>
          <w:sz w:val="16"/>
          <w:szCs w:val="16"/>
        </w:rPr>
        <w:t xml:space="preserve">                exit 1</w:t>
      </w:r>
      <w:r>
        <w:br/>
        <w:t xml:space="preserve"/>
      </w:r>
      <w:r>
        <w:rPr>
          <w:rFonts w:ascii="Consolas" w:cs="Consolas" w:eastAsia="Consolas" w:hAnsi="Consolas"/>
          <w:sz w:val="16"/>
          <w:szCs w:val="16"/>
        </w:rPr>
        <w:t xml:space="preserve">              fi</w:t>
      </w:r>
      <w:r>
        <w:br/>
        <w:t xml:space="preserve"/>
      </w:r>
      <w:r>
        <w:rPr>
          <w:rFonts w:ascii="Consolas" w:cs="Consolas" w:eastAsia="Consolas" w:hAnsi="Consolas"/>
          <w:sz w:val="16"/>
          <w:szCs w:val="16"/>
        </w:rPr>
        <w:t xml:space="preserve">            displayName: 'Queue and wait: Build with Source Control'</w:t>
      </w:r>
      <w:r>
        <w:br/>
        <w:t xml:space="preserve"/>
      </w:r>
      <w:r>
        <w:rPr>
          <w:rFonts w:ascii="Consolas" w:cs="Consolas" w:eastAsia="Consolas" w:hAnsi="Consolas"/>
          <w:sz w:val="16"/>
          <w:szCs w:val="16"/>
        </w:rPr>
        <w:t xml:space="preserve">            env:</w:t>
      </w:r>
      <w:r>
        <w:br/>
        <w:t xml:space="preserve"/>
      </w:r>
      <w:r>
        <w:rPr>
          <w:rFonts w:ascii="Consolas" w:cs="Consolas" w:eastAsia="Consolas" w:hAnsi="Consolas"/>
          <w:sz w:val="16"/>
          <w:szCs w:val="16"/>
        </w:rPr>
        <w:t xml:space="preserve">              SYSTEM_ACCESSTOKEN: $(System.AccessToken)</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IntegrationPreApproval</w:t>
      </w:r>
      <w:r>
        <w:br/>
        <w:t xml:space="preserve"/>
      </w:r>
      <w:r>
        <w:rPr>
          <w:rFonts w:ascii="Consolas" w:cs="Consolas" w:eastAsia="Consolas" w:hAnsi="Consolas"/>
          <w:sz w:val="16"/>
          <w:szCs w:val="16"/>
        </w:rPr>
        <w:t xml:space="preserve">    displayName: 'Integration - Pre-Approval Gate'</w:t>
      </w:r>
      <w:r>
        <w:br/>
        <w:t xml:space="preserve"/>
      </w:r>
      <w:r>
        <w:rPr>
          <w:rFonts w:ascii="Consolas" w:cs="Consolas" w:eastAsia="Consolas" w:hAnsi="Consolas"/>
          <w:sz w:val="16"/>
          <w:szCs w:val="16"/>
        </w:rPr>
        <w:t xml:space="preserve">    dependsOn: Build</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deployment: IntegrationPreApprovalGate</w:t>
      </w:r>
      <w:r>
        <w:br/>
        <w:t xml:space="preserve"/>
      </w:r>
      <w:r>
        <w:rPr>
          <w:rFonts w:ascii="Consolas" w:cs="Consolas" w:eastAsia="Consolas" w:hAnsi="Consolas"/>
          <w:sz w:val="16"/>
          <w:szCs w:val="16"/>
        </w:rPr>
        <w:t xml:space="preserve">        displayName: 'Await integration pre-approval'</w:t>
      </w:r>
      <w:r>
        <w:br/>
        <w:t xml:space="preserve"/>
      </w:r>
      <w:r>
        <w:rPr>
          <w:rFonts w:ascii="Consolas" w:cs="Consolas" w:eastAsia="Consolas" w:hAnsi="Consolas"/>
          <w:sz w:val="16"/>
          <w:szCs w:val="16"/>
        </w:rPr>
        <w:t xml:space="preserve">        environment: 'integration-pre-approval'</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strategy:</w:t>
      </w:r>
      <w:r>
        <w:br/>
        <w:t xml:space="preserve"/>
      </w:r>
      <w:r>
        <w:rPr>
          <w:rFonts w:ascii="Consolas" w:cs="Consolas" w:eastAsia="Consolas" w:hAnsi="Consolas"/>
          <w:sz w:val="16"/>
          <w:szCs w:val="16"/>
        </w:rPr>
        <w:t xml:space="preserve">          runOnce:</w:t>
      </w:r>
      <w:r>
        <w:br/>
        <w:t xml:space="preserve"/>
      </w:r>
      <w:r>
        <w:rPr>
          <w:rFonts w:ascii="Consolas" w:cs="Consolas" w:eastAsia="Consolas" w:hAnsi="Consolas"/>
          <w:sz w:val="16"/>
          <w:szCs w:val="16"/>
        </w:rPr>
        <w:t xml:space="preserve">            deploy:</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echo "Integration pre-approval granted - proceeding to upgrade."</w:t>
      </w:r>
      <w:r>
        <w:br/>
        <w:t xml:space="preserve"/>
      </w:r>
      <w:r>
        <w:rPr>
          <w:rFonts w:ascii="Consolas" w:cs="Consolas" w:eastAsia="Consolas" w:hAnsi="Consolas"/>
          <w:sz w:val="16"/>
          <w:szCs w:val="16"/>
        </w:rPr>
        <w:t xml:space="preserve">                  displayName: 'Gate passed'</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UpgradeIntegration</w:t>
      </w:r>
      <w:r>
        <w:br/>
        <w:t xml:space="preserve"/>
      </w:r>
      <w:r>
        <w:rPr>
          <w:rFonts w:ascii="Consolas" w:cs="Consolas" w:eastAsia="Consolas" w:hAnsi="Consolas"/>
          <w:sz w:val="16"/>
          <w:szCs w:val="16"/>
        </w:rPr>
        <w:t xml:space="preserve">    displayName: 'Upgrade - integration'</w:t>
      </w:r>
      <w:r>
        <w:br/>
        <w:t xml:space="preserve"/>
      </w:r>
      <w:r>
        <w:rPr>
          <w:rFonts w:ascii="Consolas" w:cs="Consolas" w:eastAsia="Consolas" w:hAnsi="Consolas"/>
          <w:sz w:val="16"/>
          <w:szCs w:val="16"/>
        </w:rPr>
        <w:t xml:space="preserve">    dependsOn: IntegrationPreApproval</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variables:</w:t>
      </w:r>
      <w:r>
        <w:br/>
        <w:t xml:space="preserve"/>
      </w:r>
      <w:r>
        <w:rPr>
          <w:rFonts w:ascii="Consolas" w:cs="Consolas" w:eastAsia="Consolas" w:hAnsi="Consolas"/>
          <w:sz w:val="16"/>
          <w:szCs w:val="16"/>
        </w:rPr>
        <w:t xml:space="preserve">      packageName: $[ stageDependencies.Build.Build.outputs['extract.packageName'] ]</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job: UpgradeIntegration</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w:t>
      </w:r>
      <w:r>
        <w:br/>
        <w:t xml:space="preserve"/>
      </w:r>
      <w:r>
        <w:rPr>
          <w:rFonts w:ascii="Consolas" w:cs="Consolas" w:eastAsia="Consolas" w:hAnsi="Consolas"/>
          <w:sz w:val="16"/>
          <w:szCs w:val="16"/>
        </w:rPr>
        <w:t xml:space="preserve">              set -e</w:t>
      </w:r>
      <w:r>
        <w:br/>
        <w:t xml:space="preserve"/>
      </w:r>
      <w:r>
        <w:rPr>
          <w:rFonts w:ascii="Consolas" w:cs="Consolas" w:eastAsia="Consolas" w:hAnsi="Consolas"/>
          <w:sz w:val="16"/>
          <w:szCs w:val="16"/>
        </w:rPr>
        <w:t xml:space="preserve">              az extension add --name azure-devops --only-show-errors</w:t>
      </w:r>
      <w:r>
        <w:br/>
        <w:t xml:space="preserve"/>
      </w:r>
      <w:r>
        <w:rPr>
          <w:rFonts w:ascii="Consolas" w:cs="Consolas" w:eastAsia="Consolas" w:hAnsi="Consolas"/>
          <w:sz w:val="16"/>
          <w:szCs w:val="16"/>
        </w:rPr>
        <w:t xml:space="preserve">              echo "$SYSTEM_ACCESSTOKEN" | az devops login --organization "$(targetOrganization)"</w:t>
      </w:r>
      <w:r>
        <w:br/>
        <w:t xml:space="preserve"/>
      </w:r>
      <w:r>
        <w:rPr>
          <w:rFonts w:ascii="Consolas" w:cs="Consolas" w:eastAsia="Consolas" w:hAnsi="Consolas"/>
          <w:sz w:val="16"/>
          <w:szCs w:val="16"/>
        </w:rPr>
        <w:t xml:space="preserve">              runId=$(az pipelines run \</w:t>
      </w:r>
      <w:r>
        <w:br/>
        <w:t xml:space="preserve"/>
      </w:r>
      <w:r>
        <w:rPr>
          <w:rFonts w:ascii="Consolas" w:cs="Consolas" w:eastAsia="Consolas" w:hAnsi="Consolas"/>
          <w:sz w:val="16"/>
          <w:szCs w:val="16"/>
        </w:rPr>
        <w:t xml:space="preserve">                --organization "$(targetOrganization)" \</w:t>
      </w:r>
      <w:r>
        <w:br/>
        <w:t xml:space="preserve"/>
      </w:r>
      <w:r>
        <w:rPr>
          <w:rFonts w:ascii="Consolas" w:cs="Consolas" w:eastAsia="Consolas" w:hAnsi="Consolas"/>
          <w:sz w:val="16"/>
          <w:szCs w:val="16"/>
        </w:rPr>
        <w:t xml:space="preserve">                --project "$(targetProject)" \</w:t>
      </w:r>
      <w:r>
        <w:br/>
        <w:t xml:space="preserve"/>
      </w:r>
      <w:r>
        <w:rPr>
          <w:rFonts w:ascii="Consolas" w:cs="Consolas" w:eastAsia="Consolas" w:hAnsi="Consolas"/>
          <w:sz w:val="16"/>
          <w:szCs w:val="16"/>
        </w:rPr>
        <w:t xml:space="preserve">                --id "$(upgradePipelineId)" \</w:t>
      </w:r>
      <w:r>
        <w:br/>
        <w:t xml:space="preserve"/>
      </w:r>
      <w:r>
        <w:rPr>
          <w:rFonts w:ascii="Consolas" w:cs="Consolas" w:eastAsia="Consolas" w:hAnsi="Consolas"/>
          <w:sz w:val="16"/>
          <w:szCs w:val="16"/>
        </w:rPr>
        <w:t xml:space="preserve">                --parameters targetEnvironment="integration" packageNames="$(packageName)" \</w:t>
      </w:r>
      <w:r>
        <w:br/>
        <w:t xml:space="preserve"/>
      </w:r>
      <w:r>
        <w:rPr>
          <w:rFonts w:ascii="Consolas" w:cs="Consolas" w:eastAsia="Consolas" w:hAnsi="Consolas"/>
          <w:sz w:val="16"/>
          <w:szCs w:val="16"/>
        </w:rPr>
        <w:t xml:space="preserve">                --query id -o tsv)</w:t>
      </w:r>
      <w:r>
        <w:br/>
        <w:t xml:space="preserve"/>
      </w:r>
      <w:r>
        <w:rPr>
          <w:rFonts w:ascii="Consolas" w:cs="Consolas" w:eastAsia="Consolas" w:hAnsi="Consolas"/>
          <w:sz w:val="16"/>
          <w:szCs w:val="16"/>
        </w:rPr>
        <w:t xml:space="preserve">              echo "Queued upgrade run: $runId"</w:t>
      </w:r>
      <w:r>
        <w:br/>
        <w:t xml:space="preserve"/>
      </w:r>
      <w:r>
        <w:rPr>
          <w:rFonts w:ascii="Consolas" w:cs="Consolas" w:eastAsia="Consolas" w:hAnsi="Consolas"/>
          <w:sz w:val="16"/>
          <w:szCs w:val="16"/>
        </w:rPr>
        <w:t xml:space="preserve">              while true; do</w:t>
      </w:r>
      <w:r>
        <w:br/>
        <w:t xml:space="preserve"/>
      </w:r>
      <w:r>
        <w:rPr>
          <w:rFonts w:ascii="Consolas" w:cs="Consolas" w:eastAsia="Consolas" w:hAnsi="Consolas"/>
          <w:sz w:val="16"/>
          <w:szCs w:val="16"/>
        </w:rPr>
        <w:t xml:space="preserve">                state=$(az pipelines runs show --organization "$(targetOrganization)" --project "$(targetProject)" --id "$runId" --query state -o tsv)</w:t>
      </w:r>
      <w:r>
        <w:br/>
        <w:t xml:space="preserve"/>
      </w:r>
      <w:r>
        <w:rPr>
          <w:rFonts w:ascii="Consolas" w:cs="Consolas" w:eastAsia="Consolas" w:hAnsi="Consolas"/>
          <w:sz w:val="16"/>
          <w:szCs w:val="16"/>
        </w:rPr>
        <w:t xml:space="preserve">                [ "$state" == "completed" ] &amp;&amp; break</w:t>
      </w:r>
      <w:r>
        <w:br/>
        <w:t xml:space="preserve"/>
      </w:r>
      <w:r>
        <w:rPr>
          <w:rFonts w:ascii="Consolas" w:cs="Consolas" w:eastAsia="Consolas" w:hAnsi="Consolas"/>
          <w:sz w:val="16"/>
          <w:szCs w:val="16"/>
        </w:rPr>
        <w:t xml:space="preserve">                sleep 15</w:t>
      </w:r>
      <w:r>
        <w:br/>
        <w:t xml:space="preserve"/>
      </w:r>
      <w:r>
        <w:rPr>
          <w:rFonts w:ascii="Consolas" w:cs="Consolas" w:eastAsia="Consolas" w:hAnsi="Consolas"/>
          <w:sz w:val="16"/>
          <w:szCs w:val="16"/>
        </w:rPr>
        <w:t xml:space="preserve">              done</w:t>
      </w:r>
      <w:r>
        <w:br/>
        <w:t xml:space="preserve"/>
      </w:r>
      <w:r>
        <w:rPr>
          <w:rFonts w:ascii="Consolas" w:cs="Consolas" w:eastAsia="Consolas" w:hAnsi="Consolas"/>
          <w:sz w:val="16"/>
          <w:szCs w:val="16"/>
        </w:rPr>
        <w:t xml:space="preserve">              result=$(az pipelines runs show --organization "$(targetOrganization)" --project "$(targetProject)" --id "$runId" --query result -o tsv)</w:t>
      </w:r>
      <w:r>
        <w:br/>
        <w:t xml:space="preserve"/>
      </w:r>
      <w:r>
        <w:rPr>
          <w:rFonts w:ascii="Consolas" w:cs="Consolas" w:eastAsia="Consolas" w:hAnsi="Consolas"/>
          <w:sz w:val="16"/>
          <w:szCs w:val="16"/>
        </w:rPr>
        <w:t xml:space="preserve">              echo "Upgrade run result: $result"</w:t>
      </w:r>
      <w:r>
        <w:br/>
        <w:t xml:space="preserve"/>
      </w:r>
      <w:r>
        <w:rPr>
          <w:rFonts w:ascii="Consolas" w:cs="Consolas" w:eastAsia="Consolas" w:hAnsi="Consolas"/>
          <w:sz w:val="16"/>
          <w:szCs w:val="16"/>
        </w:rPr>
        <w:t xml:space="preserve">              if [ "$result" != "succeeded" ]; then</w:t>
      </w:r>
      <w:r>
        <w:br/>
        <w:t xml:space="preserve"/>
      </w:r>
      <w:r>
        <w:rPr>
          <w:rFonts w:ascii="Consolas" w:cs="Consolas" w:eastAsia="Consolas" w:hAnsi="Consolas"/>
          <w:sz w:val="16"/>
          <w:szCs w:val="16"/>
        </w:rPr>
        <w:t xml:space="preserve">                echo "##vso[task.logissue type=error]Integration upgrade failed (result=$result). See run $runId in pipeline $(upgradePipelineId)."</w:t>
      </w:r>
      <w:r>
        <w:br/>
        <w:t xml:space="preserve"/>
      </w:r>
      <w:r>
        <w:rPr>
          <w:rFonts w:ascii="Consolas" w:cs="Consolas" w:eastAsia="Consolas" w:hAnsi="Consolas"/>
          <w:sz w:val="16"/>
          <w:szCs w:val="16"/>
        </w:rPr>
        <w:t xml:space="preserve">                exit 1</w:t>
      </w:r>
      <w:r>
        <w:br/>
        <w:t xml:space="preserve"/>
      </w:r>
      <w:r>
        <w:rPr>
          <w:rFonts w:ascii="Consolas" w:cs="Consolas" w:eastAsia="Consolas" w:hAnsi="Consolas"/>
          <w:sz w:val="16"/>
          <w:szCs w:val="16"/>
        </w:rPr>
        <w:t xml:space="preserve">              fi</w:t>
      </w:r>
      <w:r>
        <w:br/>
        <w:t xml:space="preserve"/>
      </w:r>
      <w:r>
        <w:rPr>
          <w:rFonts w:ascii="Consolas" w:cs="Consolas" w:eastAsia="Consolas" w:hAnsi="Consolas"/>
          <w:sz w:val="16"/>
          <w:szCs w:val="16"/>
        </w:rPr>
        <w:t xml:space="preserve">            displayName: 'Queue and wait: Upgrade Environment (integration)'</w:t>
      </w:r>
      <w:r>
        <w:br/>
        <w:t xml:space="preserve"/>
      </w:r>
      <w:r>
        <w:rPr>
          <w:rFonts w:ascii="Consolas" w:cs="Consolas" w:eastAsia="Consolas" w:hAnsi="Consolas"/>
          <w:sz w:val="16"/>
          <w:szCs w:val="16"/>
        </w:rPr>
        <w:t xml:space="preserve">            env:</w:t>
      </w:r>
      <w:r>
        <w:br/>
        <w:t xml:space="preserve"/>
      </w:r>
      <w:r>
        <w:rPr>
          <w:rFonts w:ascii="Consolas" w:cs="Consolas" w:eastAsia="Consolas" w:hAnsi="Consolas"/>
          <w:sz w:val="16"/>
          <w:szCs w:val="16"/>
        </w:rPr>
        <w:t xml:space="preserve">              SYSTEM_ACCESSTOKEN: $(System.AccessToken)</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IntegrationPostApproval</w:t>
      </w:r>
      <w:r>
        <w:br/>
        <w:t xml:space="preserve"/>
      </w:r>
      <w:r>
        <w:rPr>
          <w:rFonts w:ascii="Consolas" w:cs="Consolas" w:eastAsia="Consolas" w:hAnsi="Consolas"/>
          <w:sz w:val="16"/>
          <w:szCs w:val="16"/>
        </w:rPr>
        <w:t xml:space="preserve">    displayName: 'Integration - Post-Approval Gate'</w:t>
      </w:r>
      <w:r>
        <w:br/>
        <w:t xml:space="preserve"/>
      </w:r>
      <w:r>
        <w:rPr>
          <w:rFonts w:ascii="Consolas" w:cs="Consolas" w:eastAsia="Consolas" w:hAnsi="Consolas"/>
          <w:sz w:val="16"/>
          <w:szCs w:val="16"/>
        </w:rPr>
        <w:t xml:space="preserve">    dependsOn: UpgradeIntegration</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deployment: IntegrationPostApprovalGate</w:t>
      </w:r>
      <w:r>
        <w:br/>
        <w:t xml:space="preserve"/>
      </w:r>
      <w:r>
        <w:rPr>
          <w:rFonts w:ascii="Consolas" w:cs="Consolas" w:eastAsia="Consolas" w:hAnsi="Consolas"/>
          <w:sz w:val="16"/>
          <w:szCs w:val="16"/>
        </w:rPr>
        <w:t xml:space="preserve">        displayName: 'Confirm integration upgrade'</w:t>
      </w:r>
      <w:r>
        <w:br/>
        <w:t xml:space="preserve"/>
      </w:r>
      <w:r>
        <w:rPr>
          <w:rFonts w:ascii="Consolas" w:cs="Consolas" w:eastAsia="Consolas" w:hAnsi="Consolas"/>
          <w:sz w:val="16"/>
          <w:szCs w:val="16"/>
        </w:rPr>
        <w:t xml:space="preserve">        environment: 'integration-post-approval'</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strategy:</w:t>
      </w:r>
      <w:r>
        <w:br/>
        <w:t xml:space="preserve"/>
      </w:r>
      <w:r>
        <w:rPr>
          <w:rFonts w:ascii="Consolas" w:cs="Consolas" w:eastAsia="Consolas" w:hAnsi="Consolas"/>
          <w:sz w:val="16"/>
          <w:szCs w:val="16"/>
        </w:rPr>
        <w:t xml:space="preserve">          runOnce:</w:t>
      </w:r>
      <w:r>
        <w:br/>
        <w:t xml:space="preserve"/>
      </w:r>
      <w:r>
        <w:rPr>
          <w:rFonts w:ascii="Consolas" w:cs="Consolas" w:eastAsia="Consolas" w:hAnsi="Consolas"/>
          <w:sz w:val="16"/>
          <w:szCs w:val="16"/>
        </w:rPr>
        <w:t xml:space="preserve">            deploy:</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echo "Integration upgrade confirmed."</w:t>
      </w:r>
      <w:r>
        <w:br/>
        <w:t xml:space="preserve"/>
      </w:r>
      <w:r>
        <w:rPr>
          <w:rFonts w:ascii="Consolas" w:cs="Consolas" w:eastAsia="Consolas" w:hAnsi="Consolas"/>
          <w:sz w:val="16"/>
          <w:szCs w:val="16"/>
        </w:rPr>
        <w:t xml:space="preserve">                  displayName: 'Gate passed'</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ProductionPreApproval</w:t>
      </w:r>
      <w:r>
        <w:br/>
        <w:t xml:space="preserve"/>
      </w:r>
      <w:r>
        <w:rPr>
          <w:rFonts w:ascii="Consolas" w:cs="Consolas" w:eastAsia="Consolas" w:hAnsi="Consolas"/>
          <w:sz w:val="16"/>
          <w:szCs w:val="16"/>
        </w:rPr>
        <w:t xml:space="preserve">    displayName: 'Production - Pre-Approval Gate'</w:t>
      </w:r>
      <w:r>
        <w:br/>
        <w:t xml:space="preserve"/>
      </w:r>
      <w:r>
        <w:rPr>
          <w:rFonts w:ascii="Consolas" w:cs="Consolas" w:eastAsia="Consolas" w:hAnsi="Consolas"/>
          <w:sz w:val="16"/>
          <w:szCs w:val="16"/>
        </w:rPr>
        <w:t xml:space="preserve">    dependsOn: IntegrationPostApproval</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deployment: ProductionPreApprovalGate</w:t>
      </w:r>
      <w:r>
        <w:br/>
        <w:t xml:space="preserve"/>
      </w:r>
      <w:r>
        <w:rPr>
          <w:rFonts w:ascii="Consolas" w:cs="Consolas" w:eastAsia="Consolas" w:hAnsi="Consolas"/>
          <w:sz w:val="16"/>
          <w:szCs w:val="16"/>
        </w:rPr>
        <w:t xml:space="preserve">        displayName: 'Await production pre-approval'</w:t>
      </w:r>
      <w:r>
        <w:br/>
        <w:t xml:space="preserve"/>
      </w:r>
      <w:r>
        <w:rPr>
          <w:rFonts w:ascii="Consolas" w:cs="Consolas" w:eastAsia="Consolas" w:hAnsi="Consolas"/>
          <w:sz w:val="16"/>
          <w:szCs w:val="16"/>
        </w:rPr>
        <w:t xml:space="preserve">        environment: 'production-pre-approval'</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strategy:</w:t>
      </w:r>
      <w:r>
        <w:br/>
        <w:t xml:space="preserve"/>
      </w:r>
      <w:r>
        <w:rPr>
          <w:rFonts w:ascii="Consolas" w:cs="Consolas" w:eastAsia="Consolas" w:hAnsi="Consolas"/>
          <w:sz w:val="16"/>
          <w:szCs w:val="16"/>
        </w:rPr>
        <w:t xml:space="preserve">          runOnce:</w:t>
      </w:r>
      <w:r>
        <w:br/>
        <w:t xml:space="preserve"/>
      </w:r>
      <w:r>
        <w:rPr>
          <w:rFonts w:ascii="Consolas" w:cs="Consolas" w:eastAsia="Consolas" w:hAnsi="Consolas"/>
          <w:sz w:val="16"/>
          <w:szCs w:val="16"/>
        </w:rPr>
        <w:t xml:space="preserve">            deploy:</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echo "Production pre-approval granted - proceeding to upgrade."</w:t>
      </w:r>
      <w:r>
        <w:br/>
        <w:t xml:space="preserve"/>
      </w:r>
      <w:r>
        <w:rPr>
          <w:rFonts w:ascii="Consolas" w:cs="Consolas" w:eastAsia="Consolas" w:hAnsi="Consolas"/>
          <w:sz w:val="16"/>
          <w:szCs w:val="16"/>
        </w:rPr>
        <w:t xml:space="preserve">                  displayName: 'Gate passed'</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UpgradeProduction</w:t>
      </w:r>
      <w:r>
        <w:br/>
        <w:t xml:space="preserve"/>
      </w:r>
      <w:r>
        <w:rPr>
          <w:rFonts w:ascii="Consolas" w:cs="Consolas" w:eastAsia="Consolas" w:hAnsi="Consolas"/>
          <w:sz w:val="16"/>
          <w:szCs w:val="16"/>
        </w:rPr>
        <w:t xml:space="preserve">    displayName: 'Upgrade - production'</w:t>
      </w:r>
      <w:r>
        <w:br/>
        <w:t xml:space="preserve"/>
      </w:r>
      <w:r>
        <w:rPr>
          <w:rFonts w:ascii="Consolas" w:cs="Consolas" w:eastAsia="Consolas" w:hAnsi="Consolas"/>
          <w:sz w:val="16"/>
          <w:szCs w:val="16"/>
        </w:rPr>
        <w:t xml:space="preserve">    dependsOn: ProductionPreApproval</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variables:</w:t>
      </w:r>
      <w:r>
        <w:br/>
        <w:t xml:space="preserve"/>
      </w:r>
      <w:r>
        <w:rPr>
          <w:rFonts w:ascii="Consolas" w:cs="Consolas" w:eastAsia="Consolas" w:hAnsi="Consolas"/>
          <w:sz w:val="16"/>
          <w:szCs w:val="16"/>
        </w:rPr>
        <w:t xml:space="preserve">      packageName: $[ stageDependencies.Build.Build.outputs['extract.packageName'] ]</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job: UpgradeProduction</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w:t>
      </w:r>
      <w:r>
        <w:br/>
        <w:t xml:space="preserve"/>
      </w:r>
      <w:r>
        <w:rPr>
          <w:rFonts w:ascii="Consolas" w:cs="Consolas" w:eastAsia="Consolas" w:hAnsi="Consolas"/>
          <w:sz w:val="16"/>
          <w:szCs w:val="16"/>
        </w:rPr>
        <w:t xml:space="preserve">              set -e</w:t>
      </w:r>
      <w:r>
        <w:br/>
        <w:t xml:space="preserve"/>
      </w:r>
      <w:r>
        <w:rPr>
          <w:rFonts w:ascii="Consolas" w:cs="Consolas" w:eastAsia="Consolas" w:hAnsi="Consolas"/>
          <w:sz w:val="16"/>
          <w:szCs w:val="16"/>
        </w:rPr>
        <w:t xml:space="preserve">              az extension add --name azure-devops --only-show-errors</w:t>
      </w:r>
      <w:r>
        <w:br/>
        <w:t xml:space="preserve"/>
      </w:r>
      <w:r>
        <w:rPr>
          <w:rFonts w:ascii="Consolas" w:cs="Consolas" w:eastAsia="Consolas" w:hAnsi="Consolas"/>
          <w:sz w:val="16"/>
          <w:szCs w:val="16"/>
        </w:rPr>
        <w:t xml:space="preserve">              echo "$SYSTEM_ACCESSTOKEN" | az devops login --organization "$(targetOrganization)"</w:t>
      </w:r>
      <w:r>
        <w:br/>
        <w:t xml:space="preserve"/>
      </w:r>
      <w:r>
        <w:rPr>
          <w:rFonts w:ascii="Consolas" w:cs="Consolas" w:eastAsia="Consolas" w:hAnsi="Consolas"/>
          <w:sz w:val="16"/>
          <w:szCs w:val="16"/>
        </w:rPr>
        <w:t xml:space="preserve">              runId=$(az pipelines run \</w:t>
      </w:r>
      <w:r>
        <w:br/>
        <w:t xml:space="preserve"/>
      </w:r>
      <w:r>
        <w:rPr>
          <w:rFonts w:ascii="Consolas" w:cs="Consolas" w:eastAsia="Consolas" w:hAnsi="Consolas"/>
          <w:sz w:val="16"/>
          <w:szCs w:val="16"/>
        </w:rPr>
        <w:t xml:space="preserve">                --organization "$(targetOrganization)" \</w:t>
      </w:r>
      <w:r>
        <w:br/>
        <w:t xml:space="preserve"/>
      </w:r>
      <w:r>
        <w:rPr>
          <w:rFonts w:ascii="Consolas" w:cs="Consolas" w:eastAsia="Consolas" w:hAnsi="Consolas"/>
          <w:sz w:val="16"/>
          <w:szCs w:val="16"/>
        </w:rPr>
        <w:t xml:space="preserve">                --project "$(targetProject)" \</w:t>
      </w:r>
      <w:r>
        <w:br/>
        <w:t xml:space="preserve"/>
      </w:r>
      <w:r>
        <w:rPr>
          <w:rFonts w:ascii="Consolas" w:cs="Consolas" w:eastAsia="Consolas" w:hAnsi="Consolas"/>
          <w:sz w:val="16"/>
          <w:szCs w:val="16"/>
        </w:rPr>
        <w:t xml:space="preserve">                --id "$(upgradePipelineId)" \</w:t>
      </w:r>
      <w:r>
        <w:br/>
        <w:t xml:space="preserve"/>
      </w:r>
      <w:r>
        <w:rPr>
          <w:rFonts w:ascii="Consolas" w:cs="Consolas" w:eastAsia="Consolas" w:hAnsi="Consolas"/>
          <w:sz w:val="16"/>
          <w:szCs w:val="16"/>
        </w:rPr>
        <w:t xml:space="preserve">                --parameters targetEnvironment="production" packageNames="$(packageName)" \</w:t>
      </w:r>
      <w:r>
        <w:br/>
        <w:t xml:space="preserve"/>
      </w:r>
      <w:r>
        <w:rPr>
          <w:rFonts w:ascii="Consolas" w:cs="Consolas" w:eastAsia="Consolas" w:hAnsi="Consolas"/>
          <w:sz w:val="16"/>
          <w:szCs w:val="16"/>
        </w:rPr>
        <w:t xml:space="preserve">                --query id -o tsv)</w:t>
      </w:r>
      <w:r>
        <w:br/>
        <w:t xml:space="preserve"/>
      </w:r>
      <w:r>
        <w:rPr>
          <w:rFonts w:ascii="Consolas" w:cs="Consolas" w:eastAsia="Consolas" w:hAnsi="Consolas"/>
          <w:sz w:val="16"/>
          <w:szCs w:val="16"/>
        </w:rPr>
        <w:t xml:space="preserve">              echo "Queued upgrade run: $runId"</w:t>
      </w:r>
      <w:r>
        <w:br/>
        <w:t xml:space="preserve"/>
      </w:r>
      <w:r>
        <w:rPr>
          <w:rFonts w:ascii="Consolas" w:cs="Consolas" w:eastAsia="Consolas" w:hAnsi="Consolas"/>
          <w:sz w:val="16"/>
          <w:szCs w:val="16"/>
        </w:rPr>
        <w:t xml:space="preserve">              while true; do</w:t>
      </w:r>
      <w:r>
        <w:br/>
        <w:t xml:space="preserve"/>
      </w:r>
      <w:r>
        <w:rPr>
          <w:rFonts w:ascii="Consolas" w:cs="Consolas" w:eastAsia="Consolas" w:hAnsi="Consolas"/>
          <w:sz w:val="16"/>
          <w:szCs w:val="16"/>
        </w:rPr>
        <w:t xml:space="preserve">                state=$(az pipelines runs show --organization "$(targetOrganization)" --project "$(targetProject)" --id "$runId" --query state -o tsv)</w:t>
      </w:r>
      <w:r>
        <w:br/>
        <w:t xml:space="preserve"/>
      </w:r>
      <w:r>
        <w:rPr>
          <w:rFonts w:ascii="Consolas" w:cs="Consolas" w:eastAsia="Consolas" w:hAnsi="Consolas"/>
          <w:sz w:val="16"/>
          <w:szCs w:val="16"/>
        </w:rPr>
        <w:t xml:space="preserve">                [ "$state" == "completed" ] &amp;&amp; break</w:t>
      </w:r>
      <w:r>
        <w:br/>
        <w:t xml:space="preserve"/>
      </w:r>
      <w:r>
        <w:rPr>
          <w:rFonts w:ascii="Consolas" w:cs="Consolas" w:eastAsia="Consolas" w:hAnsi="Consolas"/>
          <w:sz w:val="16"/>
          <w:szCs w:val="16"/>
        </w:rPr>
        <w:t xml:space="preserve">                sleep 15</w:t>
      </w:r>
      <w:r>
        <w:br/>
        <w:t xml:space="preserve"/>
      </w:r>
      <w:r>
        <w:rPr>
          <w:rFonts w:ascii="Consolas" w:cs="Consolas" w:eastAsia="Consolas" w:hAnsi="Consolas"/>
          <w:sz w:val="16"/>
          <w:szCs w:val="16"/>
        </w:rPr>
        <w:t xml:space="preserve">              done</w:t>
      </w:r>
      <w:r>
        <w:br/>
        <w:t xml:space="preserve"/>
      </w:r>
      <w:r>
        <w:rPr>
          <w:rFonts w:ascii="Consolas" w:cs="Consolas" w:eastAsia="Consolas" w:hAnsi="Consolas"/>
          <w:sz w:val="16"/>
          <w:szCs w:val="16"/>
        </w:rPr>
        <w:t xml:space="preserve">              result=$(az pipelines runs show --organization "$(targetOrganization)" --project "$(targetProject)" --id "$runId" --query result -o tsv)</w:t>
      </w:r>
      <w:r>
        <w:br/>
        <w:t xml:space="preserve"/>
      </w:r>
      <w:r>
        <w:rPr>
          <w:rFonts w:ascii="Consolas" w:cs="Consolas" w:eastAsia="Consolas" w:hAnsi="Consolas"/>
          <w:sz w:val="16"/>
          <w:szCs w:val="16"/>
        </w:rPr>
        <w:t xml:space="preserve">              echo "Upgrade run result: $result"</w:t>
      </w:r>
      <w:r>
        <w:br/>
        <w:t xml:space="preserve"/>
      </w:r>
      <w:r>
        <w:rPr>
          <w:rFonts w:ascii="Consolas" w:cs="Consolas" w:eastAsia="Consolas" w:hAnsi="Consolas"/>
          <w:sz w:val="16"/>
          <w:szCs w:val="16"/>
        </w:rPr>
        <w:t xml:space="preserve">              if [ "$result" != "succeeded" ]; then</w:t>
      </w:r>
      <w:r>
        <w:br/>
        <w:t xml:space="preserve"/>
      </w:r>
      <w:r>
        <w:rPr>
          <w:rFonts w:ascii="Consolas" w:cs="Consolas" w:eastAsia="Consolas" w:hAnsi="Consolas"/>
          <w:sz w:val="16"/>
          <w:szCs w:val="16"/>
        </w:rPr>
        <w:t xml:space="preserve">                echo "##vso[task.logissue type=error]Production upgrade failed (result=$result). See run $runId in pipeline $(upgradePipelineId)."</w:t>
      </w:r>
      <w:r>
        <w:br/>
        <w:t xml:space="preserve"/>
      </w:r>
      <w:r>
        <w:rPr>
          <w:rFonts w:ascii="Consolas" w:cs="Consolas" w:eastAsia="Consolas" w:hAnsi="Consolas"/>
          <w:sz w:val="16"/>
          <w:szCs w:val="16"/>
        </w:rPr>
        <w:t xml:space="preserve">                exit 1</w:t>
      </w:r>
      <w:r>
        <w:br/>
        <w:t xml:space="preserve"/>
      </w:r>
      <w:r>
        <w:rPr>
          <w:rFonts w:ascii="Consolas" w:cs="Consolas" w:eastAsia="Consolas" w:hAnsi="Consolas"/>
          <w:sz w:val="16"/>
          <w:szCs w:val="16"/>
        </w:rPr>
        <w:t xml:space="preserve">              fi</w:t>
      </w:r>
      <w:r>
        <w:br/>
        <w:t xml:space="preserve"/>
      </w:r>
      <w:r>
        <w:rPr>
          <w:rFonts w:ascii="Consolas" w:cs="Consolas" w:eastAsia="Consolas" w:hAnsi="Consolas"/>
          <w:sz w:val="16"/>
          <w:szCs w:val="16"/>
        </w:rPr>
        <w:t xml:space="preserve">            displayName: 'Queue and wait: Upgrade Environment (production)'</w:t>
      </w:r>
      <w:r>
        <w:br/>
        <w:t xml:space="preserve"/>
      </w:r>
      <w:r>
        <w:rPr>
          <w:rFonts w:ascii="Consolas" w:cs="Consolas" w:eastAsia="Consolas" w:hAnsi="Consolas"/>
          <w:sz w:val="16"/>
          <w:szCs w:val="16"/>
        </w:rPr>
        <w:t xml:space="preserve">            env:</w:t>
      </w:r>
      <w:r>
        <w:br/>
        <w:t xml:space="preserve"/>
      </w:r>
      <w:r>
        <w:rPr>
          <w:rFonts w:ascii="Consolas" w:cs="Consolas" w:eastAsia="Consolas" w:hAnsi="Consolas"/>
          <w:sz w:val="16"/>
          <w:szCs w:val="16"/>
        </w:rPr>
        <w:t xml:space="preserve">              SYSTEM_ACCESSTOKEN: $(System.AccessToken)</w:t>
      </w:r>
      <w:r>
        <w:br/>
        <w:t xml:space="preserve"/>
      </w:r>
      <w:r>
        <w:rPr>
          <w:rFonts w:ascii="Consolas" w:cs="Consolas" w:eastAsia="Consolas" w:hAnsi="Consolas"/>
          <w:sz w:val="16"/>
          <w:szCs w:val="16"/>
        </w:rPr>
        <w:t xml:space="preserve"> </w:t>
      </w:r>
      <w:r>
        <w:br/>
        <w:t xml:space="preserve"/>
      </w:r>
      <w:r>
        <w:rPr>
          <w:rFonts w:ascii="Consolas" w:cs="Consolas" w:eastAsia="Consolas" w:hAnsi="Consolas"/>
          <w:sz w:val="16"/>
          <w:szCs w:val="16"/>
        </w:rPr>
        <w:t xml:space="preserve">  - stage: ProductionPostApproval</w:t>
      </w:r>
      <w:r>
        <w:br/>
        <w:t xml:space="preserve"/>
      </w:r>
      <w:r>
        <w:rPr>
          <w:rFonts w:ascii="Consolas" w:cs="Consolas" w:eastAsia="Consolas" w:hAnsi="Consolas"/>
          <w:sz w:val="16"/>
          <w:szCs w:val="16"/>
        </w:rPr>
        <w:t xml:space="preserve">    displayName: 'Production - Post-Approval Gate (Finalize)'</w:t>
      </w:r>
      <w:r>
        <w:br/>
        <w:t xml:space="preserve"/>
      </w:r>
      <w:r>
        <w:rPr>
          <w:rFonts w:ascii="Consolas" w:cs="Consolas" w:eastAsia="Consolas" w:hAnsi="Consolas"/>
          <w:sz w:val="16"/>
          <w:szCs w:val="16"/>
        </w:rPr>
        <w:t xml:space="preserve">    dependsOn: UpgradeProduction</w:t>
      </w:r>
      <w:r>
        <w:br/>
        <w:t xml:space="preserve"/>
      </w:r>
      <w:r>
        <w:rPr>
          <w:rFonts w:ascii="Consolas" w:cs="Consolas" w:eastAsia="Consolas" w:hAnsi="Consolas"/>
          <w:sz w:val="16"/>
          <w:szCs w:val="16"/>
        </w:rPr>
        <w:t xml:space="preserve">    condition: succeeded()</w:t>
      </w:r>
      <w:r>
        <w:br/>
        <w:t xml:space="preserve"/>
      </w:r>
      <w:r>
        <w:rPr>
          <w:rFonts w:ascii="Consolas" w:cs="Consolas" w:eastAsia="Consolas" w:hAnsi="Consolas"/>
          <w:sz w:val="16"/>
          <w:szCs w:val="16"/>
        </w:rPr>
        <w:t xml:space="preserve">    jobs:</w:t>
      </w:r>
      <w:r>
        <w:br/>
        <w:t xml:space="preserve"/>
      </w:r>
      <w:r>
        <w:rPr>
          <w:rFonts w:ascii="Consolas" w:cs="Consolas" w:eastAsia="Consolas" w:hAnsi="Consolas"/>
          <w:sz w:val="16"/>
          <w:szCs w:val="16"/>
        </w:rPr>
        <w:t xml:space="preserve">      - deployment: ProductionPostApprovalGate</w:t>
      </w:r>
      <w:r>
        <w:br/>
        <w:t xml:space="preserve"/>
      </w:r>
      <w:r>
        <w:rPr>
          <w:rFonts w:ascii="Consolas" w:cs="Consolas" w:eastAsia="Consolas" w:hAnsi="Consolas"/>
          <w:sz w:val="16"/>
          <w:szCs w:val="16"/>
        </w:rPr>
        <w:t xml:space="preserve">        displayName: 'Finalize workflow'</w:t>
      </w:r>
      <w:r>
        <w:br/>
        <w:t xml:space="preserve"/>
      </w:r>
      <w:r>
        <w:rPr>
          <w:rFonts w:ascii="Consolas" w:cs="Consolas" w:eastAsia="Consolas" w:hAnsi="Consolas"/>
          <w:sz w:val="16"/>
          <w:szCs w:val="16"/>
        </w:rPr>
        <w:t xml:space="preserve">        environment: 'production-post-approval'</w:t>
      </w:r>
      <w:r>
        <w:br/>
        <w:t xml:space="preserve"/>
      </w:r>
      <w:r>
        <w:rPr>
          <w:rFonts w:ascii="Consolas" w:cs="Consolas" w:eastAsia="Consolas" w:hAnsi="Consolas"/>
          <w:sz w:val="16"/>
          <w:szCs w:val="16"/>
        </w:rPr>
        <w:t xml:space="preserve">        pool: NicolasHosted</w:t>
      </w:r>
      <w:r>
        <w:br/>
        <w:t xml:space="preserve"/>
      </w:r>
      <w:r>
        <w:rPr>
          <w:rFonts w:ascii="Consolas" w:cs="Consolas" w:eastAsia="Consolas" w:hAnsi="Consolas"/>
          <w:sz w:val="16"/>
          <w:szCs w:val="16"/>
        </w:rPr>
        <w:t xml:space="preserve">        strategy:</w:t>
      </w:r>
      <w:r>
        <w:br/>
        <w:t xml:space="preserve"/>
      </w:r>
      <w:r>
        <w:rPr>
          <w:rFonts w:ascii="Consolas" w:cs="Consolas" w:eastAsia="Consolas" w:hAnsi="Consolas"/>
          <w:sz w:val="16"/>
          <w:szCs w:val="16"/>
        </w:rPr>
        <w:t xml:space="preserve">          runOnce:</w:t>
      </w:r>
      <w:r>
        <w:br/>
        <w:t xml:space="preserve"/>
      </w:r>
      <w:r>
        <w:rPr>
          <w:rFonts w:ascii="Consolas" w:cs="Consolas" w:eastAsia="Consolas" w:hAnsi="Consolas"/>
          <w:sz w:val="16"/>
          <w:szCs w:val="16"/>
        </w:rPr>
        <w:t xml:space="preserve">            deploy:</w:t>
      </w:r>
      <w:r>
        <w:br/>
        <w:t xml:space="preserve"/>
      </w:r>
      <w:r>
        <w:rPr>
          <w:rFonts w:ascii="Consolas" w:cs="Consolas" w:eastAsia="Consolas" w:hAnsi="Consolas"/>
          <w:sz w:val="16"/>
          <w:szCs w:val="16"/>
        </w:rPr>
        <w:t xml:space="preserve">              steps:</w:t>
      </w:r>
      <w:r>
        <w:br/>
        <w:t xml:space="preserve"/>
      </w:r>
      <w:r>
        <w:rPr>
          <w:rFonts w:ascii="Consolas" w:cs="Consolas" w:eastAsia="Consolas" w:hAnsi="Consolas"/>
          <w:sz w:val="16"/>
          <w:szCs w:val="16"/>
        </w:rPr>
        <w:t xml:space="preserve">                - bash: echo "Production upgrade confirmed. Workflow complete."</w:t>
      </w:r>
      <w:r>
        <w:br/>
        <w:t xml:space="preserve"/>
      </w:r>
      <w:r>
        <w:rPr>
          <w:rFonts w:ascii="Consolas" w:cs="Consolas" w:eastAsia="Consolas" w:hAnsi="Consolas"/>
          <w:sz w:val="16"/>
          <w:szCs w:val="16"/>
        </w:rPr>
        <w:t xml:space="preserve">                  displayName: 'Gate passed'</w:t>
      </w:r>
    </w:p>
    <w:p>
      <w:pPr>
        <w:pStyle w:val="Heading1"/>
        <w:spacing w:after="160" w:before="320"/>
      </w:pPr>
      <w:r>
        <w:rPr>
          <w:b/>
          <w:bCs/>
        </w:rPr>
        <w:t xml:space="preserve">7. Create the ADO pipeline definition</w:t>
      </w:r>
    </w:p>
    <w:p>
      <w:pPr>
        <w:spacing w:after="160"/>
      </w:pPr>
      <w:r>
        <w:t xml:space="preserve">(Already done if you set up the earlier build-trigger version of this pipeline — this step only applies the first time.)</w:t>
      </w:r>
    </w:p>
    <w:p>
      <w:pPr>
        <w:pStyle w:val="ListParagraph"/>
        <w:numPr>
          <w:ilvl w:val="0"/>
          <w:numId w:val="3"/>
        </w:numPr>
        <w:spacing w:after="80"/>
      </w:pPr>
      <w:r>
        <w:t xml:space="preserve">Go to Pipelines → New Pipeline.</w:t>
      </w:r>
    </w:p>
    <w:p>
      <w:pPr>
        <w:pStyle w:val="ListParagraph"/>
        <w:numPr>
          <w:ilvl w:val="0"/>
          <w:numId w:val="3"/>
        </w:numPr>
        <w:spacing w:after="80"/>
      </w:pPr>
      <w:r>
        <w:t xml:space="preserve">Choose GitHub, then select the DBMaestroDev / sc-paradigm1 repository (using the existing “GitHub using Azure Pipelines app” connection).</w:t>
      </w:r>
    </w:p>
    <w:p>
      <w:pPr>
        <w:pStyle w:val="ListParagraph"/>
        <w:numPr>
          <w:ilvl w:val="0"/>
          <w:numId w:val="3"/>
        </w:numPr>
        <w:spacing w:after="80"/>
      </w:pPr>
      <w:r>
        <w:t xml:space="preserve">Point it at azure-pipelines.yml.</w:t>
      </w:r>
    </w:p>
    <w:p>
      <w:pPr>
        <w:pStyle w:val="ListParagraph"/>
        <w:numPr>
          <w:ilvl w:val="0"/>
          <w:numId w:val="3"/>
        </w:numPr>
        <w:spacing w:after="80"/>
      </w:pPr>
      <w:r>
        <w:t xml:space="preserve">Save.</w:t>
      </w:r>
    </w:p>
    <w:p>
      <w:pPr>
        <w:spacing w:after="160"/>
      </w:pPr>
      <w:r>
        <w:t xml:space="preserve">This is pipeline “Paradigm - Source Control,” definition ID 55, in the same dbmsc/poc project as pipelines 53 and 54.</w:t>
      </w:r>
    </w:p>
    <w:p>
      <w:pPr>
        <w:pStyle w:val="Heading1"/>
        <w:spacing w:after="160" w:before="320"/>
      </w:pPr>
      <w:r>
        <w:rPr>
          <w:b/>
          <w:bCs/>
        </w:rPr>
        <w:t xml:space="preserve">8. Grant permissions to queue pipelines 53 and 54</w:t>
      </w:r>
    </w:p>
    <w:p>
      <w:pPr>
        <w:spacing w:after="160"/>
      </w:pPr>
      <w:r>
        <w:t xml:space="preserve">Pipeline 55 runs as the project's build service identity (poc Build Service (dbmsc)), which needs explicit rights on both target pipelines to queue them with custom parameters. Without this, runs fail with TF215106 access-denied errors.</w:t>
      </w:r>
    </w:p>
    <w:p>
      <w:pPr>
        <w:spacing w:after="160"/>
      </w:pPr>
      <w:r>
        <w:t xml:space="preserve">Repeat for each of pipeline 53 (Paradigm - Build with Source Control) and pipeline 54 (Paradigm - Upgrade Environment):</w:t>
      </w:r>
    </w:p>
    <w:p>
      <w:pPr>
        <w:pStyle w:val="ListParagraph"/>
        <w:numPr>
          <w:ilvl w:val="0"/>
          <w:numId w:val="3"/>
        </w:numPr>
        <w:spacing w:after="80"/>
      </w:pPr>
      <w:r>
        <w:t xml:space="preserve">Open the pipeline in the ADO UI.</w:t>
      </w:r>
    </w:p>
    <w:p>
      <w:pPr>
        <w:pStyle w:val="ListParagraph"/>
        <w:numPr>
          <w:ilvl w:val="0"/>
          <w:numId w:val="3"/>
        </w:numPr>
        <w:spacing w:after="80"/>
      </w:pPr>
      <w:r>
        <w:t xml:space="preserve">Open the “⋮” (more actions) menu → Security.</w:t>
      </w:r>
    </w:p>
    <w:p>
      <w:pPr>
        <w:pStyle w:val="ListParagraph"/>
        <w:numPr>
          <w:ilvl w:val="0"/>
          <w:numId w:val="3"/>
        </w:numPr>
        <w:spacing w:after="80"/>
      </w:pPr>
      <w:r>
        <w:t xml:space="preserve">Find (or add) the identity poc Build Service (dbmsc).</w:t>
      </w:r>
    </w:p>
    <w:p>
      <w:pPr>
        <w:pStyle w:val="ListParagraph"/>
        <w:numPr>
          <w:ilvl w:val="0"/>
          <w:numId w:val="3"/>
        </w:numPr>
        <w:spacing w:after="80"/>
      </w:pPr>
      <w:r>
        <w:t xml:space="preserve">Set Queue builds to Allow.</w:t>
      </w:r>
    </w:p>
    <w:p>
      <w:pPr>
        <w:pStyle w:val="ListParagraph"/>
        <w:numPr>
          <w:ilvl w:val="0"/>
          <w:numId w:val="3"/>
        </w:numPr>
        <w:spacing w:after="80"/>
      </w:pPr>
      <w:r>
        <w:t xml:space="preserve">Set Edit queue build configuration to Allow (needed because the workflow overrides parameters at queue time).</w:t>
      </w:r>
    </w:p>
    <w:p>
      <w:pPr>
        <w:pStyle w:val="ListParagraph"/>
        <w:numPr>
          <w:ilvl w:val="0"/>
          <w:numId w:val="3"/>
        </w:numPr>
        <w:spacing w:after="80"/>
      </w:pPr>
      <w:r>
        <w:t xml:space="preserve">Save.</w:t>
      </w:r>
    </w:p>
    <w:p>
      <w:pPr>
        <w:spacing w:after="160"/>
      </w:pPr>
      <w:r>
        <w:t xml:space="preserve">Note: both permissions can instead be granted once at the project level (Project Settings → Pipelines → Settings/Security) to cover all pipelines rather than doing this twice.</w:t>
      </w:r>
    </w:p>
    <w:p>
      <w:pPr>
        <w:pStyle w:val="Heading1"/>
        <w:spacing w:after="160" w:before="320"/>
      </w:pPr>
      <w:r>
        <w:rPr>
          <w:b/>
          <w:bCs/>
        </w:rPr>
        <w:t xml:space="preserve">9. Create the four approval-gate environments</w:t>
      </w:r>
    </w:p>
    <w:p>
      <w:pPr>
        <w:spacing w:after="160"/>
      </w:pPr>
      <w:r>
        <w:t xml:space="preserve">For each of the four gates, create an Azure DevOps Environment and attach a manual Approval check:</w:t>
      </w:r>
    </w:p>
    <w:p>
      <w:pPr>
        <w:pStyle w:val="ListParagraph"/>
        <w:numPr>
          <w:ilvl w:val="0"/>
          <w:numId w:val="3"/>
        </w:numPr>
        <w:spacing w:after="80"/>
      </w:pPr>
      <w:r>
        <w:t xml:space="preserve">Go to Pipelines → Environments → New environment.</w:t>
      </w:r>
    </w:p>
    <w:p>
      <w:pPr>
        <w:pStyle w:val="ListParagraph"/>
        <w:numPr>
          <w:ilvl w:val="0"/>
          <w:numId w:val="3"/>
        </w:numPr>
        <w:spacing w:after="80"/>
      </w:pPr>
      <w:r>
        <w:t xml:space="preserve">Name it exactly as referenced in the YAML: integration-pre-approval, integration-post-approval, production-pre-approval, or production-post-approval.</w:t>
      </w:r>
    </w:p>
    <w:p>
      <w:pPr>
        <w:pStyle w:val="ListParagraph"/>
        <w:numPr>
          <w:ilvl w:val="0"/>
          <w:numId w:val="3"/>
        </w:numPr>
        <w:spacing w:after="80"/>
      </w:pPr>
      <w:r>
        <w:t xml:space="preserve">Resource: choose “None” — these environments exist only to host an approval check, not to represent an actual deployment target.</w:t>
      </w:r>
    </w:p>
    <w:p>
      <w:pPr>
        <w:pStyle w:val="ListParagraph"/>
        <w:numPr>
          <w:ilvl w:val="0"/>
          <w:numId w:val="3"/>
        </w:numPr>
        <w:spacing w:after="80"/>
      </w:pPr>
      <w:r>
        <w:t xml:space="preserve">Create. Then open the environment → “⋮” → Approvals and checks → Add check → Approvals.</w:t>
      </w:r>
    </w:p>
    <w:p>
      <w:pPr>
        <w:pStyle w:val="ListParagraph"/>
        <w:numPr>
          <w:ilvl w:val="0"/>
          <w:numId w:val="3"/>
        </w:numPr>
        <w:spacing w:after="80"/>
      </w:pPr>
      <w:r>
        <w:t xml:space="preserve">Add the approver(s) for that gate and save.</w:t>
      </w:r>
    </w:p>
    <w:p>
      <w:pPr>
        <w:spacing w:after="160"/>
      </w:pPr>
      <w:r>
        <w:t xml:space="preserve">Suggested approver assignment once fully rolled 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DEBF7" w:val="clear"/>
          </w:tcPr>
          <w:p>
            <w:r>
              <w:rPr>
                <w:b/>
                <w:bCs/>
              </w:rPr>
              <w:t xml:space="preserve">Environment</w:t>
            </w:r>
          </w:p>
        </w:tc>
        <w:tc>
          <w:tcPr>
            <w:tcW w:type="dxa" w:w="5960"/>
            <w:shd w:fill="DDEBF7" w:val="clear"/>
          </w:tcPr>
          <w:p>
            <w:r>
              <w:rPr>
                <w:b/>
                <w:bCs/>
              </w:rPr>
              <w:t xml:space="preserve">Approver</w:t>
            </w:r>
          </w:p>
        </w:tc>
      </w:tr>
      <w:tr>
        <w:tc>
          <w:tcPr>
            <w:tcW w:type="dxa" w:w="3400"/>
          </w:tcPr>
          <w:p>
            <w:r>
              <w:rPr>
                <w:b w:val="false"/>
                <w:bCs w:val="false"/>
              </w:rPr>
              <w:t xml:space="preserve">integration-pre-approval</w:t>
            </w:r>
          </w:p>
        </w:tc>
        <w:tc>
          <w:tcPr>
            <w:tcW w:type="dxa" w:w="5960"/>
          </w:tcPr>
          <w:p>
            <w:r>
              <w:rPr>
                <w:b w:val="false"/>
                <w:bCs w:val="false"/>
              </w:rPr>
              <w:t xml:space="preserve">approver1@dbmaestro.com</w:t>
            </w:r>
          </w:p>
        </w:tc>
      </w:tr>
      <w:tr>
        <w:tc>
          <w:tcPr>
            <w:tcW w:type="dxa" w:w="3400"/>
          </w:tcPr>
          <w:p>
            <w:r>
              <w:rPr>
                <w:b w:val="false"/>
                <w:bCs w:val="false"/>
              </w:rPr>
              <w:t xml:space="preserve">integration-post-approval</w:t>
            </w:r>
          </w:p>
        </w:tc>
        <w:tc>
          <w:tcPr>
            <w:tcW w:type="dxa" w:w="5960"/>
          </w:tcPr>
          <w:p>
            <w:r>
              <w:rPr>
                <w:b w:val="false"/>
                <w:bCs w:val="false"/>
              </w:rPr>
              <w:t xml:space="preserve">approver1@dbmaestro.com</w:t>
            </w:r>
          </w:p>
        </w:tc>
      </w:tr>
      <w:tr>
        <w:tc>
          <w:tcPr>
            <w:tcW w:type="dxa" w:w="3400"/>
          </w:tcPr>
          <w:p>
            <w:r>
              <w:rPr>
                <w:b w:val="false"/>
                <w:bCs w:val="false"/>
              </w:rPr>
              <w:t xml:space="preserve">production-pre-approval</w:t>
            </w:r>
          </w:p>
        </w:tc>
        <w:tc>
          <w:tcPr>
            <w:tcW w:type="dxa" w:w="5960"/>
          </w:tcPr>
          <w:p>
            <w:r>
              <w:rPr>
                <w:b w:val="false"/>
                <w:bCs w:val="false"/>
              </w:rPr>
              <w:t xml:space="preserve">approver2@dbmaestro.com</w:t>
            </w:r>
          </w:p>
        </w:tc>
      </w:tr>
      <w:tr>
        <w:tc>
          <w:tcPr>
            <w:tcW w:type="dxa" w:w="3400"/>
          </w:tcPr>
          <w:p>
            <w:r>
              <w:rPr>
                <w:b w:val="false"/>
                <w:bCs w:val="false"/>
              </w:rPr>
              <w:t xml:space="preserve">production-post-approval</w:t>
            </w:r>
          </w:p>
        </w:tc>
        <w:tc>
          <w:tcPr>
            <w:tcW w:type="dxa" w:w="5960"/>
          </w:tcPr>
          <w:p>
            <w:r>
              <w:rPr>
                <w:b w:val="false"/>
                <w:bCs w:val="false"/>
              </w:rPr>
              <w:t xml:space="preserve">approver2@dbmaestro.com</w:t>
            </w:r>
          </w:p>
        </w:tc>
      </w:tr>
    </w:tbl>
    <w:p>
      <w:pPr>
        <w:spacing w:after="160"/>
      </w:pPr>
      <w:r>
        <w:t xml:space="preserve">For initial testing, all four environments were instead assigned the same single approver so the whole chain could be validated end to end before splitting responsibilities between two reviewers as shown above.</w:t>
      </w:r>
    </w:p>
    <w:p>
      <w:pPr>
        <w:pStyle w:val="Heading1"/>
        <w:spacing w:after="160" w:before="320"/>
      </w:pPr>
      <w:r>
        <w:rPr>
          <w:b/>
          <w:bCs/>
        </w:rPr>
        <w:t xml:space="preserve">10. Failure notifications (pipeline 53)</w:t>
      </w:r>
    </w:p>
    <w:p>
      <w:pPr>
        <w:spacing w:after="160"/>
      </w:pPr>
      <w:r>
        <w:t xml:space="preserve">Azure DevOps' built-in notification subscriptions email a distribution list whenever pipeline 53 fails — no SMTP or pipeline code involved.</w:t>
      </w:r>
    </w:p>
    <w:p>
      <w:pPr>
        <w:pStyle w:val="ListParagraph"/>
        <w:numPr>
          <w:ilvl w:val="0"/>
          <w:numId w:val="3"/>
        </w:numPr>
        <w:spacing w:after="80"/>
      </w:pPr>
      <w:r>
        <w:t xml:space="preserve">Project Settings (poc project) → Notifications → New subscription (project/shared subscriptions section; requires Project Administrator rights).</w:t>
      </w:r>
    </w:p>
    <w:p>
      <w:pPr>
        <w:pStyle w:val="ListParagraph"/>
        <w:numPr>
          <w:ilvl w:val="0"/>
          <w:numId w:val="3"/>
        </w:numPr>
        <w:spacing w:after="80"/>
      </w:pPr>
      <w:r>
        <w:t xml:space="preserve">Category: Build. Template: “A build completes.”</w:t>
      </w:r>
    </w:p>
    <w:p>
      <w:pPr>
        <w:pStyle w:val="ListParagraph"/>
        <w:numPr>
          <w:ilvl w:val="0"/>
          <w:numId w:val="3"/>
        </w:numPr>
        <w:spacing w:after="80"/>
      </w:pPr>
      <w:r>
        <w:t xml:space="preserve">Filter: Definition name = Paradigm - Build with Source Control.</w:t>
      </w:r>
    </w:p>
    <w:p>
      <w:pPr>
        <w:pStyle w:val="ListParagraph"/>
        <w:numPr>
          <w:ilvl w:val="0"/>
          <w:numId w:val="3"/>
        </w:numPr>
        <w:spacing w:after="80"/>
      </w:pPr>
      <w:r>
        <w:t xml:space="preserve">Filter: Status = Failed.</w:t>
      </w:r>
    </w:p>
    <w:p>
      <w:pPr>
        <w:pStyle w:val="ListParagraph"/>
        <w:numPr>
          <w:ilvl w:val="0"/>
          <w:numId w:val="3"/>
        </w:numPr>
        <w:spacing w:after="80"/>
      </w:pPr>
      <w:r>
        <w:t xml:space="preserve">Deliver to → Custom email address → devops@dbmaestro.com.</w:t>
      </w:r>
    </w:p>
    <w:p>
      <w:pPr>
        <w:pStyle w:val="ListParagraph"/>
        <w:numPr>
          <w:ilvl w:val="0"/>
          <w:numId w:val="3"/>
        </w:numPr>
        <w:spacing w:after="80"/>
      </w:pPr>
      <w:r>
        <w:t xml:space="preserve">Save.</w:t>
      </w:r>
    </w:p>
    <w:p>
      <w:pPr>
        <w:spacing w:after="160"/>
      </w:pPr>
      <w:r>
        <w:t xml:space="preserve">Consider adding an equivalent subscription filtered to Paradigm - Upgrade Environment (definition 54) with Status = Failed, so integration/production upgrade failures reach the same distribution list.</w:t>
      </w:r>
    </w:p>
    <w:p>
      <w:pPr>
        <w:pStyle w:val="Heading1"/>
        <w:spacing w:after="160" w:before="320"/>
      </w:pPr>
      <w:r>
        <w:rPr>
          <w:b/>
          <w:bCs/>
        </w:rPr>
        <w:t xml:space="preserve">11. Test</w:t>
      </w:r>
    </w:p>
    <w:p>
      <w:pPr>
        <w:pStyle w:val="ListParagraph"/>
        <w:numPr>
          <w:ilvl w:val="0"/>
          <w:numId w:val="3"/>
        </w:numPr>
        <w:spacing w:after="80"/>
      </w:pPr>
      <w:r>
        <w:t xml:space="preserve">Push a commit to sc-paradigm1 with a message such as: v1.0.2; TaskID: TASK-42</w:t>
      </w:r>
    </w:p>
    <w:p>
      <w:pPr>
        <w:pStyle w:val="ListParagraph"/>
        <w:numPr>
          <w:ilvl w:val="0"/>
          <w:numId w:val="3"/>
        </w:numPr>
        <w:spacing w:after="80"/>
      </w:pPr>
      <w:r>
        <w:t xml:space="preserve">Confirm pipeline 55 starts, the Build stage extracts TASK-42, and pipeline 53 runs and succeeds.</w:t>
      </w:r>
    </w:p>
    <w:p>
      <w:pPr>
        <w:pStyle w:val="ListParagraph"/>
        <w:numPr>
          <w:ilvl w:val="0"/>
          <w:numId w:val="3"/>
        </w:numPr>
        <w:spacing w:after="80"/>
      </w:pPr>
      <w:r>
        <w:t xml:space="preserve">At the Integration pre-approval gate, approve the pending check in the ADO UI (Pipelines → the run → the pending environment approval).</w:t>
      </w:r>
    </w:p>
    <w:p>
      <w:pPr>
        <w:pStyle w:val="ListParagraph"/>
        <w:numPr>
          <w:ilvl w:val="0"/>
          <w:numId w:val="3"/>
        </w:numPr>
        <w:spacing w:after="80"/>
      </w:pPr>
      <w:r>
        <w:t xml:space="preserve">Confirm the Upgrade (integration) stage queues pipeline 54 with targetEnvironment=integration and packageNames=TASK-42, and that it succeeds.</w:t>
      </w:r>
    </w:p>
    <w:p>
      <w:pPr>
        <w:pStyle w:val="ListParagraph"/>
        <w:numPr>
          <w:ilvl w:val="0"/>
          <w:numId w:val="3"/>
        </w:numPr>
        <w:spacing w:after="80"/>
      </w:pPr>
      <w:r>
        <w:t xml:space="preserve">Approve the Integration post-approval gate.</w:t>
      </w:r>
    </w:p>
    <w:p>
      <w:pPr>
        <w:pStyle w:val="ListParagraph"/>
        <w:numPr>
          <w:ilvl w:val="0"/>
          <w:numId w:val="3"/>
        </w:numPr>
        <w:spacing w:after="80"/>
      </w:pPr>
      <w:r>
        <w:t xml:space="preserve">Approve the Production pre-approval gate.</w:t>
      </w:r>
    </w:p>
    <w:p>
      <w:pPr>
        <w:pStyle w:val="ListParagraph"/>
        <w:numPr>
          <w:ilvl w:val="0"/>
          <w:numId w:val="3"/>
        </w:numPr>
        <w:spacing w:after="80"/>
      </w:pPr>
      <w:r>
        <w:t xml:space="preserve">Confirm the Upgrade (production) stage queues pipeline 54 with targetEnvironment=production and packageNames=TASK-42, and that it succeeds.</w:t>
      </w:r>
    </w:p>
    <w:p>
      <w:pPr>
        <w:pStyle w:val="ListParagraph"/>
        <w:numPr>
          <w:ilvl w:val="0"/>
          <w:numId w:val="3"/>
        </w:numPr>
        <w:spacing w:after="80"/>
      </w:pPr>
      <w:r>
        <w:t xml:space="preserve">Approve the Production post-approval gate and confirm the run completes successfully.</w:t>
      </w:r>
    </w:p>
    <w:p>
      <w:pPr>
        <w:pStyle w:val="Heading1"/>
        <w:spacing w:after="160" w:before="320"/>
      </w:pPr>
      <w:r>
        <w:rPr>
          <w:b/>
          <w:bCs/>
        </w:rPr>
        <w:t xml:space="preserve">12. 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DDEBF7" w:val="clear"/>
          </w:tcPr>
          <w:p>
            <w:r>
              <w:rPr>
                <w:b/>
                <w:bCs/>
              </w:rPr>
              <w:t xml:space="preserve">Symptom</w:t>
            </w:r>
          </w:p>
        </w:tc>
        <w:tc>
          <w:tcPr>
            <w:tcW w:type="dxa" w:w="6460"/>
            <w:shd w:fill="DDEBF7" w:val="clear"/>
          </w:tcPr>
          <w:p>
            <w:r>
              <w:rPr>
                <w:b/>
                <w:bCs/>
              </w:rPr>
              <w:t xml:space="preserve">Fix</w:t>
            </w:r>
          </w:p>
        </w:tc>
      </w:tr>
      <w:tr>
        <w:tc>
          <w:tcPr>
            <w:tcW w:type="dxa" w:w="2900"/>
          </w:tcPr>
          <w:p>
            <w:r>
              <w:rPr>
                <w:b w:val="false"/>
                <w:bCs w:val="false"/>
              </w:rPr>
              <w:t xml:space="preserve">TF215106: ... needs Queue builds permissions for build pipeline 53/54 ...</w:t>
            </w:r>
          </w:p>
        </w:tc>
        <w:tc>
          <w:tcPr>
            <w:tcW w:type="dxa" w:w="6460"/>
          </w:tcPr>
          <w:p>
            <w:r>
              <w:rPr>
                <w:b w:val="false"/>
                <w:bCs w:val="false"/>
              </w:rPr>
              <w:t xml:space="preserve">Grant Queue builds = Allow to poc Build Service (dbmsc) on that pipeline's Security panel (see step 8).</w:t>
            </w:r>
          </w:p>
        </w:tc>
      </w:tr>
      <w:tr>
        <w:tc>
          <w:tcPr>
            <w:tcW w:type="dxa" w:w="2900"/>
          </w:tcPr>
          <w:p>
            <w:r>
              <w:rPr>
                <w:b w:val="false"/>
                <w:bCs w:val="false"/>
              </w:rPr>
              <w:t xml:space="preserve">TF215106: ... needs Edit queue build configuration permissions ...</w:t>
            </w:r>
          </w:p>
        </w:tc>
        <w:tc>
          <w:tcPr>
            <w:tcW w:type="dxa" w:w="6460"/>
          </w:tcPr>
          <w:p>
            <w:r>
              <w:rPr>
                <w:b w:val="false"/>
                <w:bCs w:val="false"/>
              </w:rPr>
              <w:t xml:space="preserve">Grant Edit queue build configuration = Allow to the same identity on the same Security panel.</w:t>
            </w:r>
          </w:p>
        </w:tc>
      </w:tr>
      <w:tr>
        <w:tc>
          <w:tcPr>
            <w:tcW w:type="dxa" w:w="2900"/>
          </w:tcPr>
          <w:p>
            <w:r>
              <w:rPr>
                <w:b w:val="false"/>
                <w:bCs w:val="false"/>
              </w:rPr>
              <w:t xml:space="preserve">Stage stays “Waiting” indefinitely at a gate</w:t>
            </w:r>
          </w:p>
        </w:tc>
        <w:tc>
          <w:tcPr>
            <w:tcW w:type="dxa" w:w="6460"/>
          </w:tcPr>
          <w:p>
            <w:r>
              <w:rPr>
                <w:b w:val="false"/>
                <w:bCs w:val="false"/>
              </w:rPr>
              <w:t xml:space="preserve">Expected — that's the approval check. Open the run in the ADO UI and approve/reject the pending environment check. If no one is ever prompted, confirm the Approval check is actually attached to that environment (step 9).</w:t>
            </w:r>
          </w:p>
        </w:tc>
      </w:tr>
      <w:tr>
        <w:tc>
          <w:tcPr>
            <w:tcW w:type="dxa" w:w="2900"/>
          </w:tcPr>
          <w:p>
            <w:r>
              <w:rPr>
                <w:b w:val="false"/>
                <w:bCs w:val="false"/>
              </w:rPr>
              <w:t xml:space="preserve">Upgrade stage fails immediately with an empty packageNames</w:t>
            </w:r>
          </w:p>
        </w:tc>
        <w:tc>
          <w:tcPr>
            <w:tcW w:type="dxa" w:w="6460"/>
          </w:tcPr>
          <w:p>
            <w:r>
              <w:rPr>
                <w:b w:val="false"/>
                <w:bCs w:val="false"/>
              </w:rPr>
              <w:t xml:space="preserve">The stageDependencies expression couldn't resolve extract.packageName — confirm the Build stage's extraction step is literally named 'extract' (the name: field) and that it actually set the variable with isOutput=true.</w:t>
            </w:r>
          </w:p>
        </w:tc>
      </w:tr>
      <w:tr>
        <w:tc>
          <w:tcPr>
            <w:tcW w:type="dxa" w:w="2900"/>
          </w:tcPr>
          <w:p>
            <w:r>
              <w:rPr>
                <w:b w:val="false"/>
                <w:bCs w:val="false"/>
              </w:rPr>
              <w:t xml:space="preserve">Relay/Build step fails with “Could not find 'TaskID: &lt;value&gt;' ...”</w:t>
            </w:r>
          </w:p>
        </w:tc>
        <w:tc>
          <w:tcPr>
            <w:tcW w:type="dxa" w:w="6460"/>
          </w:tcPr>
          <w:p>
            <w:r>
              <w:rPr>
                <w:b w:val="false"/>
                <w:bCs w:val="false"/>
              </w:rPr>
              <w:t xml:space="preserve">The commit message didn't match the required “&lt;version&gt;; TaskID: &lt;value&gt;” format — amend the commit message and re-push.</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2026-07-27T22:15:07.550Z</dcterms:created>
  <dcterms:modified xsi:type="dcterms:W3CDTF">2026-07-27T22:15:07.550Z</dcterms:modified>
</cp:coreProperties>
</file>

<file path=docProps/custom.xml><?xml version="1.0" encoding="utf-8"?>
<Properties xmlns="http://schemas.openxmlformats.org/officeDocument/2006/custom-properties" xmlns:vt="http://schemas.openxmlformats.org/officeDocument/2006/docPropsVTypes"/>
</file>