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BB" w:rsidRDefault="00720FBB">
      <w:r>
        <w:t xml:space="preserve">Code </w:t>
      </w:r>
      <w:proofErr w:type="spellStart"/>
      <w:r>
        <w:t>Documention</w:t>
      </w:r>
      <w:proofErr w:type="spellEnd"/>
    </w:p>
    <w:p w:rsidR="00720FBB" w:rsidRDefault="00720FBB" w:rsidP="00720FBB">
      <w:r>
        <w:t xml:space="preserve">In case this helps.... I have some rationale behind what I wrote..... </w:t>
      </w:r>
      <w:proofErr w:type="gramStart"/>
      <w:r>
        <w:t>which</w:t>
      </w:r>
      <w:proofErr w:type="gramEnd"/>
      <w:r>
        <w:t xml:space="preserve"> works for me ;)</w:t>
      </w:r>
    </w:p>
    <w:p w:rsidR="00720FBB" w:rsidRDefault="00720FBB" w:rsidP="00720FBB">
      <w:r>
        <w:t xml:space="preserve">a) </w:t>
      </w:r>
      <w:proofErr w:type="gramStart"/>
      <w:r>
        <w:t>the</w:t>
      </w:r>
      <w:proofErr w:type="gramEnd"/>
      <w:r>
        <w:t xml:space="preserve"> </w:t>
      </w:r>
      <w:proofErr w:type="spellStart"/>
      <w:r>
        <w:t>WiFi</w:t>
      </w:r>
      <w:proofErr w:type="spellEnd"/>
      <w:r>
        <w:t xml:space="preserve"> interface has to read from the </w:t>
      </w:r>
      <w:proofErr w:type="spellStart"/>
      <w:r>
        <w:t>ESthing</w:t>
      </w:r>
      <w:proofErr w:type="spellEnd"/>
      <w:r>
        <w:t xml:space="preserve"> all the crap and headers etcetera that describe an incoming message on a particular client number. The </w:t>
      </w:r>
      <w:proofErr w:type="spellStart"/>
      <w:r>
        <w:t>checkForOK</w:t>
      </w:r>
      <w:proofErr w:type="spellEnd"/>
      <w:r>
        <w:t xml:space="preserve"> function is written the way it is so that the constant strings remain in </w:t>
      </w:r>
      <w:proofErr w:type="spellStart"/>
      <w:r>
        <w:t>progmem</w:t>
      </w:r>
      <w:proofErr w:type="spellEnd"/>
      <w:r>
        <w:t xml:space="preserve"> and </w:t>
      </w:r>
      <w:proofErr w:type="spellStart"/>
      <w:r>
        <w:t>dont</w:t>
      </w:r>
      <w:proofErr w:type="spellEnd"/>
      <w:r>
        <w:t xml:space="preserve"> consume RAM. </w:t>
      </w:r>
      <w:proofErr w:type="spellStart"/>
      <w:r>
        <w:t>Thats</w:t>
      </w:r>
      <w:proofErr w:type="spellEnd"/>
      <w:r>
        <w:t xml:space="preserve"> why you </w:t>
      </w:r>
      <w:proofErr w:type="spellStart"/>
      <w:r>
        <w:t>cant</w:t>
      </w:r>
      <w:proofErr w:type="spellEnd"/>
      <w:r>
        <w:t xml:space="preserve"> remove the </w:t>
      </w:r>
      <w:proofErr w:type="gramStart"/>
      <w:r>
        <w:t>F(</w:t>
      </w:r>
      <w:proofErr w:type="gramEnd"/>
      <w:r>
        <w:t>).</w:t>
      </w:r>
    </w:p>
    <w:p w:rsidR="00720FBB" w:rsidRDefault="00720FBB" w:rsidP="00720FBB">
      <w:r>
        <w:t xml:space="preserve">b) </w:t>
      </w:r>
      <w:proofErr w:type="gramStart"/>
      <w:r>
        <w:t>once</w:t>
      </w:r>
      <w:proofErr w:type="gramEnd"/>
      <w:r>
        <w:t xml:space="preserve"> it has an incoming string </w:t>
      </w:r>
      <w:proofErr w:type="spellStart"/>
      <w:r>
        <w:t>WiFiInterface</w:t>
      </w:r>
      <w:proofErr w:type="spellEnd"/>
      <w:r>
        <w:t xml:space="preserve"> sends it in one of 3 directions (</w:t>
      </w:r>
      <w:proofErr w:type="spellStart"/>
      <w:r>
        <w:t>DCCEXparser</w:t>
      </w:r>
      <w:proofErr w:type="spellEnd"/>
      <w:r>
        <w:t xml:space="preserve">, </w:t>
      </w:r>
      <w:proofErr w:type="spellStart"/>
      <w:r>
        <w:t>WiThrottle</w:t>
      </w:r>
      <w:proofErr w:type="spellEnd"/>
      <w:r>
        <w:t xml:space="preserve"> or </w:t>
      </w:r>
      <w:proofErr w:type="spellStart"/>
      <w:r>
        <w:t>HTMPParser</w:t>
      </w:r>
      <w:proofErr w:type="spellEnd"/>
      <w:r>
        <w:t xml:space="preserve">) </w:t>
      </w:r>
    </w:p>
    <w:p w:rsidR="00720FBB" w:rsidRDefault="00720FBB" w:rsidP="00720FBB">
      <w:r>
        <w:t xml:space="preserve">c) These parsers </w:t>
      </w:r>
      <w:proofErr w:type="spellStart"/>
      <w:r>
        <w:t>afre</w:t>
      </w:r>
      <w:proofErr w:type="spellEnd"/>
      <w:r>
        <w:t xml:space="preserve"> sent the command string and a </w:t>
      </w:r>
      <w:proofErr w:type="spellStart"/>
      <w:r>
        <w:t>MemStream</w:t>
      </w:r>
      <w:proofErr w:type="spellEnd"/>
      <w:r>
        <w:t xml:space="preserve"> for the reply. The </w:t>
      </w:r>
      <w:proofErr w:type="spellStart"/>
      <w:r>
        <w:t>freason</w:t>
      </w:r>
      <w:proofErr w:type="spellEnd"/>
      <w:r>
        <w:t xml:space="preserve"> the reply must be collected in a </w:t>
      </w:r>
      <w:proofErr w:type="spellStart"/>
      <w:r>
        <w:t>memstream</w:t>
      </w:r>
      <w:proofErr w:type="spellEnd"/>
      <w:r>
        <w:t xml:space="preserve"> is that we can't start sending the client a reply until we know how long the reply is!</w:t>
      </w:r>
    </w:p>
    <w:p w:rsidR="00720FBB" w:rsidRDefault="00720FBB" w:rsidP="00720FBB">
      <w:r>
        <w:t xml:space="preserve">BEWARE - The </w:t>
      </w:r>
      <w:proofErr w:type="spellStart"/>
      <w:r>
        <w:t>memstream</w:t>
      </w:r>
      <w:proofErr w:type="spellEnd"/>
      <w:r>
        <w:t xml:space="preserve"> is using the SAME buffer as the command </w:t>
      </w:r>
      <w:proofErr w:type="gramStart"/>
      <w:r>
        <w:t>to  build</w:t>
      </w:r>
      <w:proofErr w:type="gramEnd"/>
      <w:r>
        <w:t xml:space="preserve"> up the reply... So the parsers must read the command fully before writing to the </w:t>
      </w:r>
      <w:proofErr w:type="spellStart"/>
      <w:r>
        <w:t>memstream</w:t>
      </w:r>
      <w:proofErr w:type="spellEnd"/>
      <w:r>
        <w:t xml:space="preserve"> or else the command will be corrupted.</w:t>
      </w:r>
    </w:p>
    <w:p w:rsidR="00720FBB" w:rsidRDefault="00720FBB" w:rsidP="00720FBB">
      <w:r>
        <w:t xml:space="preserve">d) </w:t>
      </w:r>
      <w:proofErr w:type="gramStart"/>
      <w:r>
        <w:t>when</w:t>
      </w:r>
      <w:proofErr w:type="gramEnd"/>
      <w:r>
        <w:t xml:space="preserve"> the parser returns, it takes the accumulated reply from the </w:t>
      </w:r>
      <w:proofErr w:type="spellStart"/>
      <w:r>
        <w:t>memstream</w:t>
      </w:r>
      <w:proofErr w:type="spellEnd"/>
      <w:r>
        <w:t xml:space="preserve"> and sends it back to the originating client. </w:t>
      </w:r>
    </w:p>
    <w:p w:rsidR="00720FBB" w:rsidRDefault="00720FBB" w:rsidP="00720FBB">
      <w:r>
        <w:t>(</w:t>
      </w:r>
      <w:proofErr w:type="gramStart"/>
      <w:r>
        <w:t>this</w:t>
      </w:r>
      <w:proofErr w:type="gramEnd"/>
      <w:r>
        <w:t xml:space="preserve"> part is actually blocking and should really be implemented as part of the Finite State Automation in the </w:t>
      </w:r>
      <w:proofErr w:type="spellStart"/>
      <w:r>
        <w:t>wifi</w:t>
      </w:r>
      <w:proofErr w:type="spellEnd"/>
      <w:r>
        <w:t xml:space="preserve"> loop().)</w:t>
      </w:r>
    </w:p>
    <w:p w:rsidR="00720FBB" w:rsidRDefault="00720FBB" w:rsidP="00720FBB">
      <w:r>
        <w:t xml:space="preserve">e) </w:t>
      </w:r>
      <w:proofErr w:type="gramStart"/>
      <w:r>
        <w:t>because</w:t>
      </w:r>
      <w:proofErr w:type="gramEnd"/>
      <w:r>
        <w:t xml:space="preserve"> the response is sent as soon as the parser returns, this </w:t>
      </w:r>
      <w:proofErr w:type="spellStart"/>
      <w:r>
        <w:t>doesnt</w:t>
      </w:r>
      <w:proofErr w:type="spellEnd"/>
      <w:r>
        <w:t xml:space="preserve"> really allow for callbacks because the stream has gone by the time the callback arrives.  To solve this problem one must EITHER ban all multiple connections to the </w:t>
      </w:r>
      <w:proofErr w:type="spellStart"/>
      <w:r>
        <w:t>Wifi</w:t>
      </w:r>
      <w:proofErr w:type="spellEnd"/>
      <w:r>
        <w:t xml:space="preserve"> or implement a </w:t>
      </w:r>
      <w:proofErr w:type="spellStart"/>
      <w:r>
        <w:t>memstream</w:t>
      </w:r>
      <w:proofErr w:type="spellEnd"/>
      <w:r>
        <w:t xml:space="preserve"> that can be flushed and continued and hold RAM buffers for each connected client simultaneously. </w:t>
      </w:r>
    </w:p>
    <w:p w:rsidR="00720FBB" w:rsidRDefault="00720FBB" w:rsidP="00720FBB"/>
    <w:p w:rsidR="00720FBB" w:rsidRDefault="00720FBB" w:rsidP="00720FBB">
      <w:r>
        <w:t xml:space="preserve">The </w:t>
      </w:r>
      <w:proofErr w:type="spellStart"/>
      <w:r>
        <w:t>stringFormatter</w:t>
      </w:r>
      <w:proofErr w:type="spellEnd"/>
      <w:r>
        <w:t xml:space="preserve">::send routine does essentially what a </w:t>
      </w:r>
      <w:proofErr w:type="spellStart"/>
      <w:r>
        <w:t>printf</w:t>
      </w:r>
      <w:proofErr w:type="spellEnd"/>
      <w:r>
        <w:t xml:space="preserve"> would do but allows us to extend the capability by including %S for example so that we </w:t>
      </w:r>
      <w:proofErr w:type="spellStart"/>
      <w:r>
        <w:t>dont</w:t>
      </w:r>
      <w:proofErr w:type="spellEnd"/>
      <w:r>
        <w:t xml:space="preserve"> have to do all the crap of copying constant strings into RAM.</w:t>
      </w:r>
    </w:p>
    <w:p w:rsidR="00720FBB" w:rsidRDefault="00720FBB" w:rsidP="00720FBB">
      <w:r>
        <w:t xml:space="preserve">I also use a </w:t>
      </w:r>
      <w:proofErr w:type="gramStart"/>
      <w:r>
        <w:t>new  %</w:t>
      </w:r>
      <w:proofErr w:type="gramEnd"/>
      <w:r>
        <w:t xml:space="preserve">E feature which means I can print things like a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bufer</w:t>
      </w:r>
      <w:proofErr w:type="spellEnd"/>
      <w:r>
        <w:t xml:space="preserve"> with visible \r\n characters which makes debugging so much easier.</w:t>
      </w:r>
    </w:p>
    <w:p w:rsidR="00720FBB" w:rsidRDefault="00720FBB" w:rsidP="00720FBB">
      <w:r>
        <w:t>@</w:t>
      </w:r>
      <w:proofErr w:type="spellStart"/>
      <w:r>
        <w:t>grbba</w:t>
      </w:r>
      <w:proofErr w:type="spellEnd"/>
      <w:r>
        <w:t xml:space="preserve"> Why do you need to create strings like &lt;R 1 1 1&gt; and pass them to the </w:t>
      </w:r>
      <w:proofErr w:type="spellStart"/>
      <w:r>
        <w:t>DCCEXparser</w:t>
      </w:r>
      <w:proofErr w:type="spellEnd"/>
      <w:proofErr w:type="gramStart"/>
      <w:r>
        <w:t>... ?</w:t>
      </w:r>
      <w:proofErr w:type="gramEnd"/>
      <w:r>
        <w:t xml:space="preserve"> Why not just call the DCC</w:t>
      </w:r>
      <w:proofErr w:type="gramStart"/>
      <w:r>
        <w:t>::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directly, that's what it's for.</w:t>
      </w:r>
    </w:p>
    <w:p w:rsidR="00720FBB" w:rsidRDefault="00720FBB" w:rsidP="00720FBB">
      <w:pPr>
        <w:pBdr>
          <w:bottom w:val="single" w:sz="6" w:space="1" w:color="auto"/>
        </w:pBdr>
      </w:pPr>
      <w:r>
        <w:t xml:space="preserve">(Unless of course you're creating the strings </w:t>
      </w:r>
      <w:proofErr w:type="gramStart"/>
      <w:r>
        <w:t>from  the</w:t>
      </w:r>
      <w:proofErr w:type="gramEnd"/>
      <w:r>
        <w:t xml:space="preserve"> far side of your queue. )</w:t>
      </w:r>
    </w:p>
    <w:p w:rsidR="00610606" w:rsidRDefault="00610606" w:rsidP="00720FBB">
      <w:proofErr w:type="gramStart"/>
      <w:r w:rsidRPr="00610606">
        <w:t>when</w:t>
      </w:r>
      <w:proofErr w:type="gramEnd"/>
      <w:r w:rsidRPr="00610606">
        <w:t xml:space="preserve"> I wrote the code that split the &lt;...&gt; parameters into p[0]...p[n] every command only had integer parameters. To implement &lt;1 PROG&gt; I adjusted the </w:t>
      </w:r>
      <w:proofErr w:type="spellStart"/>
      <w:r w:rsidRPr="00610606">
        <w:t>parrameter</w:t>
      </w:r>
      <w:proofErr w:type="spellEnd"/>
      <w:r w:rsidRPr="00610606">
        <w:t xml:space="preserve"> splitter to generate hashes of non-integer parameters...  I added the &lt;#&gt; command into the </w:t>
      </w:r>
      <w:proofErr w:type="spellStart"/>
      <w:r w:rsidRPr="00610606">
        <w:t>CVReader</w:t>
      </w:r>
      <w:proofErr w:type="spellEnd"/>
      <w:r w:rsidRPr="00610606">
        <w:t xml:space="preserve"> bespoke filter (since renamed &lt;$&gt;) so I could discover the numbers created for any keyword   e.g. try this &lt;$ 1 2 3 PROG MAIN&gt;</w:t>
      </w:r>
    </w:p>
    <w:p w:rsidR="00610606" w:rsidRDefault="00610606" w:rsidP="00720FBB">
      <w:r w:rsidRPr="00610606">
        <w:t xml:space="preserve">If you imagine that </w:t>
      </w:r>
      <w:proofErr w:type="spellStart"/>
      <w:r w:rsidRPr="00610606">
        <w:t>CVReader.ino</w:t>
      </w:r>
      <w:proofErr w:type="spellEnd"/>
      <w:r w:rsidRPr="00610606">
        <w:t xml:space="preserve"> is a bespoke sketch that uses all the rest </w:t>
      </w:r>
      <w:proofErr w:type="gramStart"/>
      <w:r w:rsidRPr="00610606">
        <w:t>of  the</w:t>
      </w:r>
      <w:proofErr w:type="gramEnd"/>
      <w:r w:rsidRPr="00610606">
        <w:t xml:space="preserve"> code in a library, you can see that you can create a bespoke filter in your own sketch and ask the library to invoke it.</w:t>
      </w:r>
    </w:p>
    <w:p w:rsidR="00610606" w:rsidRDefault="00610606" w:rsidP="00720FBB">
      <w:r w:rsidRPr="00610606">
        <w:lastRenderedPageBreak/>
        <w:t>The filter is in your sketch b</w:t>
      </w:r>
      <w:r w:rsidR="00DA5EC3">
        <w:t xml:space="preserve">ecause </w:t>
      </w:r>
      <w:proofErr w:type="gramStart"/>
      <w:r w:rsidR="00DA5EC3">
        <w:t>its</w:t>
      </w:r>
      <w:proofErr w:type="gramEnd"/>
      <w:r w:rsidR="00DA5EC3">
        <w:t xml:space="preserve"> bespoke. The library</w:t>
      </w:r>
      <w:bookmarkStart w:id="0" w:name="_GoBack"/>
      <w:bookmarkEnd w:id="0"/>
      <w:r w:rsidRPr="00610606">
        <w:t xml:space="preserve"> calls it because you asked it to.</w:t>
      </w:r>
      <w:r>
        <w:t xml:space="preserve"> </w:t>
      </w:r>
      <w:r w:rsidRPr="00610606">
        <w:t xml:space="preserve">Yes the </w:t>
      </w:r>
      <w:proofErr w:type="spellStart"/>
      <w:r w:rsidRPr="00610606">
        <w:t>libraray</w:t>
      </w:r>
      <w:proofErr w:type="spellEnd"/>
      <w:r w:rsidRPr="00610606">
        <w:t xml:space="preserve"> has that code... but it has NO reference to the filter so it will compile just fine without one. If you create a filter you must call </w:t>
      </w:r>
      <w:proofErr w:type="spellStart"/>
      <w:r w:rsidRPr="00610606">
        <w:t>setFilter</w:t>
      </w:r>
      <w:proofErr w:type="spellEnd"/>
      <w:r w:rsidRPr="00610606">
        <w:t xml:space="preserve"> to tell the </w:t>
      </w:r>
      <w:proofErr w:type="spellStart"/>
      <w:r w:rsidRPr="00610606">
        <w:t>libraray</w:t>
      </w:r>
      <w:proofErr w:type="spellEnd"/>
      <w:r w:rsidRPr="00610606">
        <w:t xml:space="preserve"> you want a callback.</w:t>
      </w:r>
      <w:r>
        <w:t xml:space="preserve"> This is where the parser calls the custom filter:</w:t>
      </w:r>
    </w:p>
    <w:p w:rsidR="00610606" w:rsidRDefault="00610606" w:rsidP="00720FBB">
      <w:proofErr w:type="gramStart"/>
      <w:r w:rsidRPr="00610606">
        <w:t>if</w:t>
      </w:r>
      <w:proofErr w:type="gramEnd"/>
      <w:r w:rsidRPr="00610606">
        <w:t xml:space="preserve"> (</w:t>
      </w:r>
      <w:proofErr w:type="spellStart"/>
      <w:r w:rsidRPr="00610606">
        <w:t>filterCallback</w:t>
      </w:r>
      <w:proofErr w:type="spellEnd"/>
      <w:r w:rsidRPr="00610606">
        <w:t xml:space="preserve">)  </w:t>
      </w:r>
      <w:proofErr w:type="spellStart"/>
      <w:r w:rsidRPr="00610606">
        <w:t>filterCallback</w:t>
      </w:r>
      <w:proofErr w:type="spellEnd"/>
      <w:r w:rsidRPr="00610606">
        <w:t>(</w:t>
      </w:r>
      <w:proofErr w:type="spellStart"/>
      <w:r w:rsidRPr="00610606">
        <w:t>stream,opcode,params,p</w:t>
      </w:r>
      <w:proofErr w:type="spellEnd"/>
      <w:r w:rsidRPr="00610606">
        <w:t>);</w:t>
      </w:r>
    </w:p>
    <w:p w:rsidR="00610606" w:rsidRDefault="00610606" w:rsidP="00720FBB"/>
    <w:p w:rsidR="00610606" w:rsidRDefault="00610606" w:rsidP="00720FBB"/>
    <w:sectPr w:rsidR="0061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BB"/>
    <w:rsid w:val="00610606"/>
    <w:rsid w:val="00720FBB"/>
    <w:rsid w:val="00DA5EC3"/>
    <w:rsid w:val="00E128E6"/>
    <w:rsid w:val="00E20B81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C972C-2AEA-45F8-B827-168C1DD4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8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9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ExceleTel Inc.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Decker</dc:creator>
  <cp:keywords/>
  <dc:description/>
  <cp:lastModifiedBy>Fred Decker</cp:lastModifiedBy>
  <cp:revision>3</cp:revision>
  <dcterms:created xsi:type="dcterms:W3CDTF">2020-07-12T18:15:00Z</dcterms:created>
  <dcterms:modified xsi:type="dcterms:W3CDTF">2020-07-13T03:27:00Z</dcterms:modified>
</cp:coreProperties>
</file>