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73" w:rsidRDefault="00AC1F4D">
      <w:pPr>
        <w:rPr>
          <w:rFonts w:ascii="Times New Roman" w:hAnsi="Times New Roman" w:cs="Times New Roman"/>
          <w:b/>
          <w:sz w:val="24"/>
          <w:szCs w:val="24"/>
        </w:rPr>
      </w:pPr>
      <w:r w:rsidRPr="00AC1F4D">
        <w:rPr>
          <w:rFonts w:ascii="Times New Roman" w:hAnsi="Times New Roman" w:cs="Times New Roman"/>
          <w:b/>
          <w:sz w:val="24"/>
          <w:szCs w:val="24"/>
        </w:rPr>
        <w:t>D</w:t>
      </w:r>
      <w:r w:rsidRPr="00AC1F4D">
        <w:rPr>
          <w:rFonts w:ascii="Times New Roman" w:hAnsi="Times New Roman" w:cs="Times New Roman"/>
          <w:b/>
          <w:sz w:val="24"/>
          <w:szCs w:val="24"/>
        </w:rPr>
        <w:t>istribution of features</w:t>
      </w:r>
    </w:p>
    <w:p w:rsidR="00AC1F4D" w:rsidRDefault="00AC1F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52515" cy="2505075"/>
            <wp:effectExtent l="0" t="0" r="635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ures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D" w:rsidRDefault="00AC1F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52515" cy="2547620"/>
            <wp:effectExtent l="0" t="0" r="635" b="508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atur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D" w:rsidRDefault="00AC1F4D">
      <w:pPr>
        <w:rPr>
          <w:rFonts w:ascii="Times New Roman" w:hAnsi="Times New Roman" w:cs="Times New Roman"/>
          <w:b/>
          <w:sz w:val="24"/>
          <w:szCs w:val="24"/>
        </w:rPr>
      </w:pPr>
    </w:p>
    <w:p w:rsidR="00AC1F4D" w:rsidRDefault="00AC1F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152515" cy="2547620"/>
            <wp:effectExtent l="0" t="0" r="635" b="508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52515" cy="2547620"/>
            <wp:effectExtent l="0" t="0" r="635" b="508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52515" cy="2547620"/>
            <wp:effectExtent l="0" t="0" r="635" b="508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ature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D" w:rsidRDefault="00AC1F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152515" cy="2505075"/>
            <wp:effectExtent l="0" t="0" r="635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ure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52515" cy="2505075"/>
            <wp:effectExtent l="0" t="0" r="635" b="952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ure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D" w:rsidRDefault="00AC1F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4FC7A9" wp14:editId="69AB5D8F">
            <wp:extent cx="6152515" cy="2547620"/>
            <wp:effectExtent l="0" t="0" r="635" b="508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ature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D" w:rsidRDefault="00AC1F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FC9ECAA" wp14:editId="7088FC43">
            <wp:extent cx="6152515" cy="2547620"/>
            <wp:effectExtent l="0" t="0" r="635" b="508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ature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D" w:rsidRDefault="00AC1F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3C3D46" wp14:editId="0F078C69">
            <wp:extent cx="6152515" cy="2547620"/>
            <wp:effectExtent l="0" t="0" r="635" b="508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ature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F4D" w:rsidRPr="00AC1F4D" w:rsidRDefault="00AC1F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152515" cy="2547620"/>
            <wp:effectExtent l="0" t="0" r="635" b="508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ature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52515" cy="2547620"/>
            <wp:effectExtent l="0" t="0" r="635" b="508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atures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F4D" w:rsidRPr="00AC1F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4D"/>
    <w:rsid w:val="00AC1F4D"/>
    <w:rsid w:val="00E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2CC8"/>
  <w15:chartTrackingRefBased/>
  <w15:docId w15:val="{624D7C57-AFCE-4EAF-9E11-6A3EE76B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2024-02-20T22:08:00Z</dcterms:created>
  <dcterms:modified xsi:type="dcterms:W3CDTF">2024-02-20T22:13:00Z</dcterms:modified>
</cp:coreProperties>
</file>