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" w:after="0" w:line="352"/>
        <w:ind w:right="2598" w:left="3189" w:hanging="504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24" w:after="0" w:line="352"/>
        <w:ind w:right="2340" w:left="2790" w:hanging="90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Setting Up Application Environment</w:t>
      </w:r>
      <w:r>
        <w:rPr>
          <w:rFonts w:ascii="Calibri" w:hAnsi="Calibri" w:cs="Calibri" w:eastAsia="Calibri"/>
          <w:b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Account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below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steps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include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process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account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5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  <w:t xml:space="preserve">cloud CLI</w:t>
      </w:r>
    </w:p>
    <w:p>
      <w:pPr>
        <w:spacing w:before="53" w:after="0" w:line="240"/>
        <w:ind w:right="0" w:left="2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1: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52" w:after="0" w:line="240"/>
        <w:ind w:right="0" w:left="1055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Type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below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link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browser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https://www.ibm.com/academic/home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2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2:</w:t>
      </w:r>
    </w:p>
    <w:p>
      <w:pPr>
        <w:spacing w:before="182" w:after="0" w:line="240"/>
        <w:ind w:right="0" w:left="10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register icon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give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858" w:dyaOrig="5140">
          <v:rect xmlns:o="urn:schemas-microsoft-com:office:office" xmlns:v="urn:schemas-microsoft-com:vml" id="rectole0000000000" style="width:492.900000pt;height:257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2" w:after="0" w:line="240"/>
        <w:ind w:right="0" w:left="266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3:</w:t>
      </w:r>
    </w:p>
    <w:p>
      <w:pPr>
        <w:spacing w:before="179" w:after="0" w:line="259"/>
        <w:ind w:right="107" w:left="275" w:hanging="12"/>
        <w:jc w:val="both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Already you got </w:t>
      </w:r>
      <w:r>
        <w:rPr>
          <w:rFonts w:ascii="Calibri" w:hAnsi="Calibri" w:cs="Calibri" w:eastAsia="Calibri"/>
          <w:color w:val="35465C"/>
          <w:spacing w:val="0"/>
          <w:position w:val="0"/>
          <w:sz w:val="24"/>
          <w:shd w:fill="auto" w:val="clear"/>
        </w:rPr>
        <w:t xml:space="preserve">SI EMAIL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SI PASSWORD from your IBM student login. Login to your web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mail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account.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Wait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7-digit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verification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mail: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3">
        <w:r>
          <w:rPr>
            <w:rFonts w:ascii="Calibri" w:hAnsi="Calibri" w:cs="Calibri" w:eastAsia="Calibri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https://sg2plmcpnl496936.prod.sin2.secureserver.net:2096/</w:t>
        </w:r>
      </w:hyperlink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22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702" w:dyaOrig="5456">
          <v:rect xmlns:o="urn:schemas-microsoft-com:office:office" xmlns:v="urn:schemas-microsoft-com:vml" id="rectole0000000001" style="width:485.100000pt;height:27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52" w:after="0" w:line="240"/>
        <w:ind w:right="0" w:left="2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4:</w:t>
      </w:r>
    </w:p>
    <w:p>
      <w:pPr>
        <w:spacing w:before="182" w:after="0" w:line="240"/>
        <w:ind w:right="0" w:left="102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7-digit</w:t>
      </w:r>
      <w:r>
        <w:rPr>
          <w:rFonts w:ascii="Calibri" w:hAnsi="Calibri" w:cs="Calibri" w:eastAsia="Calibri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verification</w:t>
      </w:r>
      <w:r>
        <w:rPr>
          <w:rFonts w:ascii="Calibri" w:hAnsi="Calibri" w:cs="Calibri" w:eastAsia="Calibri"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webmail,</w:t>
      </w:r>
      <w:r>
        <w:rPr>
          <w:rFonts w:ascii="Calibri" w:hAnsi="Calibri" w:cs="Calibri" w:eastAsia="Calibri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</w:t>
      </w:r>
      <w:r>
        <w:rPr>
          <w:rFonts w:ascii="Calibri" w:hAnsi="Calibri" w:cs="Calibri" w:eastAsia="Calibri"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</w:t>
      </w:r>
      <w:r>
        <w:rPr>
          <w:rFonts w:ascii="Calibri" w:hAnsi="Calibri" w:cs="Calibri" w:eastAsia="Calibri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registration</w:t>
      </w:r>
      <w:r>
        <w:rPr>
          <w:rFonts w:ascii="Calibri" w:hAnsi="Calibri" w:cs="Calibri" w:eastAsia="Calibri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</w:p>
    <w:p>
      <w:pPr>
        <w:spacing w:before="27" w:after="0" w:line="240"/>
        <w:ind w:right="0" w:left="27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verification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code.</w:t>
      </w:r>
    </w:p>
    <w:p>
      <w:pPr>
        <w:spacing w:before="177" w:after="0" w:line="240"/>
        <w:ind w:right="0" w:left="2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5:</w:t>
      </w:r>
    </w:p>
    <w:p>
      <w:pPr>
        <w:spacing w:before="31" w:after="0" w:line="240"/>
        <w:ind w:right="0" w:left="10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Now,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successfully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Account.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object w:dxaOrig="10362" w:dyaOrig="5828">
          <v:rect xmlns:o="urn:schemas-microsoft-com:office:office" xmlns:v="urn:schemas-microsoft-com:vml" id="rectole0000000002" style="width:518.100000pt;height:291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40" w:after="0" w:line="240"/>
        <w:ind w:right="0" w:left="26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187" w:after="0" w:line="240"/>
        <w:ind w:right="0" w:left="9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</w:t>
      </w:r>
      <w:r>
        <w:rPr>
          <w:rFonts w:ascii="Calibri" w:hAnsi="Calibri" w:cs="Calibri" w:eastAsia="Calibri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Calibri" w:hAnsi="Calibri" w:cs="Calibri" w:eastAsia="Calibri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page:</w:t>
      </w:r>
      <w:r>
        <w:rPr>
          <w:rFonts w:ascii="Calibri" w:hAnsi="Calibri" w:cs="Calibri" w:eastAsia="Calibri"/>
          <w:color w:val="auto"/>
          <w:spacing w:val="36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8">
        <w:r>
          <w:rPr>
            <w:rFonts w:ascii="Calibri" w:hAnsi="Calibri" w:cs="Calibri" w:eastAsia="Calibri"/>
            <w:b/>
            <w:i/>
            <w:color w:val="045FC1"/>
            <w:spacing w:val="0"/>
            <w:position w:val="0"/>
            <w:sz w:val="24"/>
            <w:u w:val="single"/>
            <w:shd w:fill="auto" w:val="clear"/>
          </w:rPr>
          <w:t xml:space="preserve">https:</w:t>
        </w:r>
        <w:r>
          <w:rPr>
            <w:rFonts w:ascii="Calibri" w:hAnsi="Calibri" w:cs="Calibri" w:eastAsia="Calibri"/>
            <w:b/>
            <w:i/>
            <w:color w:val="045FC1"/>
            <w:spacing w:val="13"/>
            <w:position w:val="0"/>
            <w:sz w:val="24"/>
            <w:u w:val="single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45FC1"/>
            <w:spacing w:val="13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b/>
            <w:i/>
            <w:color w:val="045FC1"/>
            <w:spacing w:val="0"/>
            <w:position w:val="0"/>
            <w:sz w:val="24"/>
            <w:u w:val="single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45FC1"/>
            <w:spacing w:val="0"/>
            <w:position w:val="0"/>
            <w:sz w:val="24"/>
            <w:u w:val="single"/>
            <w:shd w:fill="auto" w:val="clear"/>
          </w:rPr>
          <w:t xml:space="preserve">//cloud.ibm.com/login</w:t>
        </w:r>
        <w:r>
          <w:rPr>
            <w:rFonts w:ascii="Calibri" w:hAnsi="Calibri" w:cs="Calibri" w:eastAsia="Calibri"/>
            <w:b/>
            <w:i/>
            <w:color w:val="045FC1"/>
            <w:spacing w:val="16"/>
            <w:position w:val="0"/>
            <w:sz w:val="24"/>
            <w:shd w:fill="auto" w:val="clear"/>
          </w:rPr>
          <w:t xml:space="preserve"> HYPERLINK "https://cloud.ibm.com/login"</w:t>
        </w:r>
        <w:r>
          <w:rPr>
            <w:rFonts w:ascii="Calibri" w:hAnsi="Calibri" w:cs="Calibri" w:eastAsia="Calibri"/>
            <w:b/>
            <w:i/>
            <w:color w:val="045FC1"/>
            <w:spacing w:val="16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,then</w:t>
      </w:r>
      <w:r>
        <w:rPr>
          <w:rFonts w:ascii="Calibri" w:hAnsi="Calibri" w:cs="Calibri" w:eastAsia="Calibri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</w:t>
      </w:r>
    </w:p>
    <w:p>
      <w:pPr>
        <w:spacing w:before="22" w:after="0" w:line="240"/>
        <w:ind w:right="0" w:left="26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Password.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object w:dxaOrig="9860" w:dyaOrig="5456">
          <v:rect xmlns:o="urn:schemas-microsoft-com:office:office" xmlns:v="urn:schemas-microsoft-com:vml" id="rectole0000000003" style="width:493.000000pt;height:272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0" w:line="240"/>
        <w:ind w:right="0" w:left="2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7:</w:t>
      </w:r>
    </w:p>
    <w:p>
      <w:pPr>
        <w:spacing w:before="177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Finally,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access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account.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sg2plmcpnl496936.prod.sin2.secureserver.net:2096/" Id="docRId3" Type="http://schemas.openxmlformats.org/officeDocument/2006/relationships/hyperlink" /><Relationship Target="media/image2.wmf" Id="docRId7" Type="http://schemas.openxmlformats.org/officeDocument/2006/relationships/image" /><Relationship Target="media/image3.wmf" Id="docRId10" Type="http://schemas.openxmlformats.org/officeDocument/2006/relationships/image" /><Relationship Target="media/image0.wmf" Id="docRId2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media/image1.wmf" Id="docRId5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www.ibm.com/academic/home" Id="docRId0" Type="http://schemas.openxmlformats.org/officeDocument/2006/relationships/hyperlink" /><Relationship Target="styles.xml" Id="docRId12" Type="http://schemas.openxmlformats.org/officeDocument/2006/relationships/styles" /><Relationship Target="embeddings/oleObject1.bin" Id="docRId4" Type="http://schemas.openxmlformats.org/officeDocument/2006/relationships/oleObject" /><Relationship TargetMode="External" Target="https://cloud.ibm.com/login" Id="docRId8" Type="http://schemas.openxmlformats.org/officeDocument/2006/relationships/hyperlink" /></Relationships>
</file>