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претендента на вакантную должность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03"/>
        <w:gridCol w:w="3190"/>
        <w:gridCol w:w="3088"/>
      </w:tblGrid>
      <w:tr>
        <w:trPr>
          <w:trHeight w:val="0" w:hRule="atLeast"/>
          <w:jc w:val="left"/>
        </w:trPr>
        <w:tc>
          <w:tcPr>
            <w:tcW w:w="93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какую должность вы претендуете: Фронтэнд веб разработчик</w:t>
            </w:r>
          </w:p>
        </w:tc>
      </w:tr>
      <w:tr>
        <w:trPr>
          <w:trHeight w:val="0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Халматов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Руслан</w:t>
            </w:r>
          </w:p>
        </w:tc>
        <w:tc>
          <w:tcPr>
            <w:tcW w:w="30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Газинурович</w:t>
            </w:r>
          </w:p>
        </w:tc>
      </w:tr>
      <w:tr>
        <w:trPr>
          <w:trHeight w:val="0" w:hRule="atLeast"/>
          <w:jc w:val="left"/>
        </w:trPr>
        <w:tc>
          <w:tcPr>
            <w:tcW w:w="31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28:12:1997</w:t>
            </w:r>
          </w:p>
        </w:tc>
        <w:tc>
          <w:tcPr>
            <w:tcW w:w="627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Узбекистан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Образование</w:t>
      </w:r>
    </w:p>
    <w:tbl>
      <w:tblPr/>
      <w:tblGrid>
        <w:gridCol w:w="2181"/>
        <w:gridCol w:w="3420"/>
        <w:gridCol w:w="3780"/>
      </w:tblGrid>
      <w:tr>
        <w:trPr>
          <w:trHeight w:val="60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поступления и окончания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Специальность</w:t>
            </w:r>
          </w:p>
        </w:tc>
      </w:tr>
      <w:tr>
        <w:trPr>
          <w:trHeight w:val="480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2018-2022</w:t>
            </w: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финансово-промышленный  университет Синергия 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Лингвистика</w:t>
            </w:r>
          </w:p>
        </w:tc>
      </w:tr>
      <w:tr>
        <w:trPr>
          <w:trHeight w:val="315" w:hRule="auto"/>
          <w:jc w:val="left"/>
        </w:trPr>
        <w:tc>
          <w:tcPr>
            <w:tcW w:w="21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Дополнительное обучение (курсы и семинары)</w:t>
      </w:r>
    </w:p>
    <w:tbl>
      <w:tblPr/>
      <w:tblGrid>
        <w:gridCol w:w="2721"/>
        <w:gridCol w:w="3120"/>
        <w:gridCol w:w="3780"/>
      </w:tblGrid>
      <w:tr>
        <w:trPr>
          <w:trHeight w:val="20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начала и окончания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курса, наименование образовательного заведения,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Полученная квалификация</w:t>
            </w:r>
          </w:p>
        </w:tc>
      </w:tr>
      <w:tr>
        <w:trPr>
          <w:trHeight w:val="330" w:hRule="auto"/>
          <w:jc w:val="left"/>
        </w:trPr>
        <w:tc>
          <w:tcPr>
            <w:tcW w:w="27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2019-2020</w:t>
            </w:r>
          </w:p>
        </w:tc>
        <w:tc>
          <w:tcPr>
            <w:tcW w:w="31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ProWeb</w:t>
            </w:r>
          </w:p>
        </w:tc>
        <w:tc>
          <w:tcPr>
            <w:tcW w:w="37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Фронтэнд веб разработчик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Опыт работы</w:t>
      </w: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(в хронологическом порядке,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начиная с последнего места работы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</w:p>
    <w:tbl>
      <w:tblPr/>
      <w:tblGrid>
        <w:gridCol w:w="3102"/>
        <w:gridCol w:w="3190"/>
        <w:gridCol w:w="3089"/>
      </w:tblGrid>
      <w:tr>
        <w:trPr>
          <w:trHeight w:val="255" w:hRule="auto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Годы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работы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Занимаемая должность</w:t>
            </w:r>
          </w:p>
        </w:tc>
      </w:tr>
      <w:tr>
        <w:trPr>
          <w:trHeight w:val="0" w:hRule="atLeast"/>
          <w:jc w:val="left"/>
        </w:trPr>
        <w:tc>
          <w:tcPr>
            <w:tcW w:w="3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019-2020</w:t>
            </w:r>
          </w:p>
        </w:tc>
        <w:tc>
          <w:tcPr>
            <w:tcW w:w="319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Фриланс</w:t>
            </w:r>
          </w:p>
        </w:tc>
        <w:tc>
          <w:tcPr>
            <w:tcW w:w="30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фронтэнд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Основные обязанности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 Верстка фронтэнд состовляющей сайта.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360" w:hRule="auto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Ваши наиболее важные достижения: Поступил в университет САМ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Средний доход (зарплата + премии):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Знание иностранных языков: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Оцените уровень своих знаний по пятибалльной шкале (5 – свободно)</w:t>
      </w:r>
    </w:p>
    <w:tbl>
      <w:tblPr/>
      <w:tblGrid>
        <w:gridCol w:w="1728"/>
        <w:gridCol w:w="2613"/>
        <w:gridCol w:w="1454"/>
        <w:gridCol w:w="2146"/>
        <w:gridCol w:w="1440"/>
      </w:tblGrid>
      <w:tr>
        <w:trPr>
          <w:trHeight w:val="0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Язык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Вы изучали язык: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Письменный -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330" w:hRule="auto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школе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0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 ВУЗе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0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Английский</w:t>
            </w: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Понимание - </w:t>
            </w: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6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 курсах</w:t>
            </w:r>
          </w:p>
        </w:tc>
      </w:tr>
      <w:tr>
        <w:trPr>
          <w:trHeight w:val="0" w:hRule="atLeast"/>
          <w:jc w:val="left"/>
        </w:trPr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1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5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54" w:type="dxa"/>
            <w:tcBorders>
              <w:top w:val="single" w:color="000000" w:sz="2"/>
              <w:left w:val="single" w:color="000000" w:sz="5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  <w:t xml:space="preserve">Навыки владения компьютером</w:t>
      </w: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Степень владения (программист)</w:t>
            </w:r>
          </w:p>
        </w:tc>
      </w:tr>
    </w:tbl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Программы: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Adobe Photoshop, SonyVegas Pro, Visual Studio Code.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Навыки работы с офисной техникой: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Принтер , степлер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Оцените скорость печати: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 слов в минуту.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Русская (быстрая, средняя, медленная):  быстрая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Латинская (быстрая, средняя, медленная): быстрая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Какой режим работы Вас устраивает (полный рабочий день, неполный рабочий день, ненормированный рабочий день): ненормированный рабочий день, неполный рабочий день.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Возможность командировок (без командировок, 2-3 раза в год, более 5 раз в год): Можно бесконечно если только в Калифорнию.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Отметьте, пожалуйста, какими профессиональными качествами и навыками Вы, на Ваш взгляд обладаете: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 JavaScript(ecmascript6), Jquery, Bootstrap-4. WordPress.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сильные стороны: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Умею находить общий интерес с людьми.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Ваши недостатки: вспыльчивость, не люблю рабочую форму(костюм).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Укажите, пожалуйста, желаемый размер заработной платы: 800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$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Когда Вы смогли бы приступить к работе: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Сразу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Семья (семейное положение, дети – год рождения) свободен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81"/>
      </w:tblGrid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Дополнительная информация: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заграничный паспорт: Есть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водительские права (категория, стаж вождения): Есть(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личный автомобиль: есть</w:t>
            </w:r>
          </w:p>
        </w:tc>
      </w:tr>
      <w:tr>
        <w:trPr>
          <w:trHeight w:val="0" w:hRule="atLeast"/>
          <w:jc w:val="left"/>
        </w:trPr>
        <w:tc>
          <w:tcPr>
            <w:tcW w:w="93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Имеете ли Вы какие-либо ограничения по здоровью: Внутричерепное давление (головные боли).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Контактная информация:</w:t>
      </w:r>
    </w:p>
    <w:tbl>
      <w:tblPr/>
      <w:tblGrid>
        <w:gridCol w:w="4698"/>
        <w:gridCol w:w="4683"/>
      </w:tblGrid>
      <w:tr>
        <w:trPr>
          <w:trHeight w:val="300" w:hRule="auto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по прописке: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Ташкентская обл.</w:t>
            </w:r>
          </w:p>
        </w:tc>
      </w:tr>
      <w:tr>
        <w:trPr>
          <w:trHeight w:val="0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Прописка – постоянная/временная?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Постоянная </w:t>
            </w:r>
          </w:p>
        </w:tc>
      </w:tr>
      <w:tr>
        <w:trPr>
          <w:trHeight w:val="0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 фактического проживания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Город: Нурафшон.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Ул: Ахмад Яссовий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Дом: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0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Квартира: принадлежит Вам/ Вы проживаете с родителями/Вы снимаете квартиру)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 родителями</w:t>
            </w:r>
          </w:p>
        </w:tc>
      </w:tr>
      <w:tr>
        <w:trPr>
          <w:trHeight w:val="0" w:hRule="atLeast"/>
          <w:jc w:val="left"/>
        </w:trPr>
        <w:tc>
          <w:tcPr>
            <w:tcW w:w="46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Телефоны (дом., моб.):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Время, в которое Вам можно звонить:</w:t>
            </w:r>
          </w:p>
        </w:tc>
        <w:tc>
          <w:tcPr>
            <w:tcW w:w="46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+998(90) 908-44-50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Звоните после 13:00 до 19:00</w:t>
            </w:r>
          </w:p>
        </w:tc>
      </w:tr>
    </w:tbl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Дата заполнения анкеты:                                                                                           Подпись: </w:t>
        <w:tab/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12:03:2020</w:t>
        <w:tab/>
        <w:tab/>
        <w:tab/>
        <w:tab/>
        <w:tab/>
        <w:tab/>
        <w:t xml:space="preserve">       Халматов Руслан Газинурович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