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7D51B" w14:textId="77777777" w:rsidR="00B16D88" w:rsidRDefault="00950DBA" w:rsidP="00950DBA">
      <w:pPr>
        <w:pStyle w:val="Title"/>
        <w:ind w:left="708" w:firstLine="708"/>
      </w:pPr>
      <w:r>
        <w:t xml:space="preserve">            Teoria Instruirii</w:t>
      </w:r>
    </w:p>
    <w:p w14:paraId="03772263" w14:textId="77777777" w:rsidR="00950DBA" w:rsidRDefault="00950DBA" w:rsidP="00950DBA"/>
    <w:p w14:paraId="0C6EDE93" w14:textId="77777777" w:rsidR="00950DBA" w:rsidRDefault="00950DBA" w:rsidP="00950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În context deschis:</w:t>
      </w:r>
    </w:p>
    <w:p w14:paraId="145D6022" w14:textId="77777777" w:rsidR="00950DBA" w:rsidRDefault="00950DBA" w:rsidP="00950D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Extern: context fizic, natural, social;</w:t>
      </w:r>
    </w:p>
    <w:p w14:paraId="5D3DAAB4" w14:textId="77777777" w:rsidR="00950DBA" w:rsidRDefault="00950DBA" w:rsidP="00950DB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Intern:</w:t>
      </w:r>
    </w:p>
    <w:p w14:paraId="21CA97A1" w14:textId="77777777" w:rsidR="00950DBA" w:rsidRDefault="00950DBA" w:rsidP="00950DB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Forme de Organizare:</w:t>
      </w:r>
    </w:p>
    <w:p w14:paraId="7427C5F7" w14:textId="77777777" w:rsidR="00950DBA" w:rsidRDefault="00950DBA" w:rsidP="00950DB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Determinate de Societate (lecția = instruirea formală);</w:t>
      </w:r>
    </w:p>
    <w:p w14:paraId="34E283B3" w14:textId="77777777" w:rsidR="00950DBA" w:rsidRDefault="00950DBA" w:rsidP="00950DB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Inițiate de Profesor (instruire organizată pe microgrupe sau individual);</w:t>
      </w:r>
    </w:p>
    <w:p w14:paraId="70E34450" w14:textId="77777777" w:rsidR="00950DBA" w:rsidRDefault="00950DBA" w:rsidP="00950D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Resurse Pedagogice:</w:t>
      </w:r>
    </w:p>
    <w:p w14:paraId="59C0AC8B" w14:textId="77777777" w:rsidR="00950DBA" w:rsidRDefault="00950DBA" w:rsidP="00950DB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Informaționale (programa școalară);</w:t>
      </w:r>
    </w:p>
    <w:p w14:paraId="4FA83786" w14:textId="77777777" w:rsidR="00950DBA" w:rsidRDefault="00950DBA" w:rsidP="00950DB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Umane (elevii);</w:t>
      </w:r>
    </w:p>
    <w:p w14:paraId="0366E028" w14:textId="77777777" w:rsidR="00950DBA" w:rsidRDefault="00950DBA" w:rsidP="00950DB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Didactico-materiale.</w:t>
      </w:r>
    </w:p>
    <w:p w14:paraId="1CB21528" w14:textId="77777777" w:rsidR="00950DBA" w:rsidRDefault="00950DBA" w:rsidP="00950D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E262F7" w14:textId="77777777" w:rsidR="00950DBA" w:rsidRDefault="00950DBA" w:rsidP="00950DBA">
      <w:pPr>
        <w:pStyle w:val="Title"/>
        <w:ind w:firstLine="708"/>
      </w:pPr>
      <w:r>
        <w:t xml:space="preserve"> Structura de Funcționare a Instruirii</w:t>
      </w:r>
    </w:p>
    <w:p w14:paraId="65FB89DA" w14:textId="77777777" w:rsidR="00950DBA" w:rsidRDefault="00950DBA" w:rsidP="00950DBA"/>
    <w:p w14:paraId="7DE44E3A" w14:textId="77777777" w:rsidR="00950DBA" w:rsidRDefault="001D28BE" w:rsidP="00950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perspectiva paradigmei curriculare și a conducerii menegeriale:</w:t>
      </w:r>
    </w:p>
    <w:p w14:paraId="3A9A05B3" w14:textId="77777777" w:rsidR="001D28BE" w:rsidRPr="00950DBA" w:rsidRDefault="004005B6" w:rsidP="00950D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97CF8" wp14:editId="4F9C00DF">
                <wp:simplePos x="0" y="0"/>
                <wp:positionH relativeFrom="column">
                  <wp:posOffset>1417955</wp:posOffset>
                </wp:positionH>
                <wp:positionV relativeFrom="paragraph">
                  <wp:posOffset>2646680</wp:posOffset>
                </wp:positionV>
                <wp:extent cx="444500" cy="0"/>
                <wp:effectExtent l="38100" t="76200" r="12700" b="952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85A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11.65pt;margin-top:208.4pt;width:3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A4F7E" wp14:editId="08285E82">
                <wp:simplePos x="0" y="0"/>
                <wp:positionH relativeFrom="column">
                  <wp:posOffset>3919855</wp:posOffset>
                </wp:positionH>
                <wp:positionV relativeFrom="paragraph">
                  <wp:posOffset>2621280</wp:posOffset>
                </wp:positionV>
                <wp:extent cx="482600" cy="0"/>
                <wp:effectExtent l="38100" t="76200" r="12700" b="952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878400" id="Elbow Connector 14" o:spid="_x0000_s1026" type="#_x0000_t34" style="position:absolute;margin-left:308.65pt;margin-top:206.4pt;width:38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E4A84" wp14:editId="123D60A7">
                <wp:simplePos x="0" y="0"/>
                <wp:positionH relativeFrom="column">
                  <wp:posOffset>2922905</wp:posOffset>
                </wp:positionH>
                <wp:positionV relativeFrom="paragraph">
                  <wp:posOffset>1219200</wp:posOffset>
                </wp:positionV>
                <wp:extent cx="25400" cy="303530"/>
                <wp:effectExtent l="57150" t="38100" r="69850" b="5842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0353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E6C1A" id="Elbow Connector 12" o:spid="_x0000_s1026" type="#_x0000_t34" style="position:absolute;margin-left:230.15pt;margin-top:96pt;width:2pt;height:2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" strokecolor="black [3200]" strokeweight=".5pt">
                <v:stroke startarrow="block"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1B112" wp14:editId="56E2E78A">
                <wp:simplePos x="0" y="0"/>
                <wp:positionH relativeFrom="column">
                  <wp:posOffset>4821555</wp:posOffset>
                </wp:positionH>
                <wp:positionV relativeFrom="paragraph">
                  <wp:posOffset>722630</wp:posOffset>
                </wp:positionV>
                <wp:extent cx="266700" cy="196850"/>
                <wp:effectExtent l="38100" t="38100" r="1905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2DA2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79.65pt;margin-top:56.9pt;width:21pt;height:15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D97777" wp14:editId="06C90460">
                <wp:simplePos x="0" y="0"/>
                <wp:positionH relativeFrom="column">
                  <wp:posOffset>5221605</wp:posOffset>
                </wp:positionH>
                <wp:positionV relativeFrom="paragraph">
                  <wp:posOffset>1014730</wp:posOffset>
                </wp:positionV>
                <wp:extent cx="222250" cy="14605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2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D751A" id="Straight Connector 10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15pt,79.9pt" to="428.6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B978D1" wp14:editId="2E5CCEA1">
                <wp:simplePos x="0" y="0"/>
                <wp:positionH relativeFrom="column">
                  <wp:posOffset>5539105</wp:posOffset>
                </wp:positionH>
                <wp:positionV relativeFrom="paragraph">
                  <wp:posOffset>1236980</wp:posOffset>
                </wp:positionV>
                <wp:extent cx="279400" cy="190500"/>
                <wp:effectExtent l="0" t="0" r="254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80EEA" id="Straight Connector 9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15pt,97.4pt" to="458.1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FD520" wp14:editId="124FEFEA">
                <wp:simplePos x="0" y="0"/>
                <wp:positionH relativeFrom="column">
                  <wp:posOffset>4840605</wp:posOffset>
                </wp:positionH>
                <wp:positionV relativeFrom="paragraph">
                  <wp:posOffset>474980</wp:posOffset>
                </wp:positionV>
                <wp:extent cx="1511300" cy="971550"/>
                <wp:effectExtent l="0" t="0" r="508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13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A80A" id="Straight Arrow Connector 8" o:spid="_x0000_s1026" type="#_x0000_t32" style="position:absolute;margin-left:381.15pt;margin-top:37.4pt;width:119pt;height:7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39BD5" wp14:editId="486DFA38">
                <wp:simplePos x="0" y="0"/>
                <wp:positionH relativeFrom="column">
                  <wp:posOffset>941705</wp:posOffset>
                </wp:positionH>
                <wp:positionV relativeFrom="paragraph">
                  <wp:posOffset>684530</wp:posOffset>
                </wp:positionV>
                <wp:extent cx="292100" cy="260350"/>
                <wp:effectExtent l="0" t="38100" r="508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ED918" id="Straight Arrow Connector 7" o:spid="_x0000_s1026" type="#_x0000_t32" style="position:absolute;margin-left:74.15pt;margin-top:53.9pt;width:23pt;height:20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506E4" wp14:editId="2D863CC9">
                <wp:simplePos x="0" y="0"/>
                <wp:positionH relativeFrom="column">
                  <wp:posOffset>668655</wp:posOffset>
                </wp:positionH>
                <wp:positionV relativeFrom="paragraph">
                  <wp:posOffset>1046480</wp:posOffset>
                </wp:positionV>
                <wp:extent cx="177800" cy="152400"/>
                <wp:effectExtent l="0" t="0" r="317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E0B85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65pt,82.4pt" to="66.65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D6AA56" wp14:editId="73516B5F">
                <wp:simplePos x="0" y="0"/>
                <wp:positionH relativeFrom="column">
                  <wp:posOffset>408305</wp:posOffset>
                </wp:positionH>
                <wp:positionV relativeFrom="paragraph">
                  <wp:posOffset>1268730</wp:posOffset>
                </wp:positionV>
                <wp:extent cx="190500" cy="16510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B9067" id="Straight Connector 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99.9pt" to="47.1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911C51" wp14:editId="7AF80C30">
                <wp:simplePos x="0" y="0"/>
                <wp:positionH relativeFrom="column">
                  <wp:posOffset>71755</wp:posOffset>
                </wp:positionH>
                <wp:positionV relativeFrom="paragraph">
                  <wp:posOffset>494030</wp:posOffset>
                </wp:positionV>
                <wp:extent cx="1092200" cy="901700"/>
                <wp:effectExtent l="38100" t="0" r="317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2200" cy="901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A0584" id="Straight Arrow Connector 4" o:spid="_x0000_s1026" type="#_x0000_t32" style="position:absolute;margin-left:5.65pt;margin-top:38.9pt;width:86pt;height:7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D28BE" w:rsidRPr="001D28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F8998E" wp14:editId="1427A9D7">
                <wp:simplePos x="0" y="0"/>
                <wp:positionH relativeFrom="margin">
                  <wp:posOffset>1756410</wp:posOffset>
                </wp:positionH>
                <wp:positionV relativeFrom="paragraph">
                  <wp:posOffset>1490980</wp:posOffset>
                </wp:positionV>
                <wp:extent cx="2311400" cy="2463800"/>
                <wp:effectExtent l="0" t="0" r="12700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C1E8F" w14:textId="77777777" w:rsidR="001D28BE" w:rsidRDefault="001D28BE">
                            <w:r>
                              <w:t>Structura de Planificare:</w:t>
                            </w:r>
                          </w:p>
                          <w:p w14:paraId="468D4338" w14:textId="77777777"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Obiective (Generale, Specifice, Concrete);</w:t>
                            </w:r>
                          </w:p>
                          <w:p w14:paraId="34588B25" w14:textId="77777777"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Conținuturi de Bază;</w:t>
                            </w:r>
                          </w:p>
                          <w:p w14:paraId="43DECF13" w14:textId="77777777"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Metode </w:t>
                            </w:r>
                          </w:p>
                          <w:p w14:paraId="55BAF46D" w14:textId="77777777"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Evaluare </w:t>
                            </w:r>
                          </w:p>
                          <w:p w14:paraId="003FE25A" w14:textId="77777777" w:rsidR="001D28BE" w:rsidRDefault="001D28BE" w:rsidP="001D28BE">
                            <w:r>
                              <w:t>1 și 2 sunt bătute în cuie; 3 și 4 sunt la latitudinea profesorului.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6E2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8.3pt;margin-top:117.4pt;width:182pt;height:19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">
                <v:textbox>
                  <w:txbxContent>
                    <w:p w:rsidR="001D28BE" w:rsidRDefault="001D28BE">
                      <w:r>
                        <w:t>Structura de Planificare: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Obiective (Generale, Specifice, Concrete);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Conținuturi de Bază;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Metode 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Evaluare </w:t>
                      </w:r>
                    </w:p>
                    <w:p w:rsidR="001D28BE" w:rsidRDefault="001D28BE" w:rsidP="001D28BE">
                      <w:r>
                        <w:t>1 și 2 sunt bătute în cuie; 3 și 4 sunt la latitudinea profesorului.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28BE" w:rsidRPr="001D28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0AB5AFF" wp14:editId="58CEC3D3">
                <wp:simplePos x="0" y="0"/>
                <wp:positionH relativeFrom="column">
                  <wp:posOffset>4231005</wp:posOffset>
                </wp:positionH>
                <wp:positionV relativeFrom="paragraph">
                  <wp:posOffset>1478280</wp:posOffset>
                </wp:positionV>
                <wp:extent cx="2311400" cy="2463800"/>
                <wp:effectExtent l="0" t="0" r="12700" b="1270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7900E" w14:textId="77777777" w:rsidR="001D28BE" w:rsidRPr="004005B6" w:rsidRDefault="001D28BE" w:rsidP="001D28B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005B6">
                              <w:rPr>
                                <w:sz w:val="20"/>
                                <w:szCs w:val="20"/>
                              </w:rPr>
                              <w:t>Realizarea-dezvoltarea planificării în context deschis. Acțiuni:</w:t>
                            </w:r>
                          </w:p>
                          <w:p w14:paraId="4A3E4386" w14:textId="77777777" w:rsidR="001D28BE" w:rsidRPr="004005B6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005B6">
                              <w:rPr>
                                <w:sz w:val="20"/>
                                <w:szCs w:val="20"/>
                              </w:rPr>
                              <w:t>Predare (acțiune prof): construcție mesaj peda. și comunicarea lui</w:t>
                            </w:r>
                            <w:r w:rsidR="004005B6" w:rsidRPr="004005B6">
                              <w:rPr>
                                <w:sz w:val="20"/>
                                <w:szCs w:val="20"/>
                              </w:rPr>
                              <w:t>. E raportat la clasă (empatie afectivă);</w:t>
                            </w:r>
                          </w:p>
                          <w:p w14:paraId="51B14EBC" w14:textId="77777777" w:rsidR="004005B6" w:rsidRPr="004005B6" w:rsidRDefault="004005B6" w:rsidP="001D28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005B6">
                              <w:rPr>
                                <w:sz w:val="20"/>
                                <w:szCs w:val="20"/>
                              </w:rPr>
                              <w:t>Învățare: receptarea, asimilarea și interiorizarea mesajului pedagogic;</w:t>
                            </w:r>
                          </w:p>
                          <w:p w14:paraId="1A266115" w14:textId="77777777" w:rsidR="004005B6" w:rsidRDefault="004005B6" w:rsidP="001D28B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005B6">
                              <w:rPr>
                                <w:sz w:val="20"/>
                                <w:szCs w:val="20"/>
                              </w:rPr>
                              <w:t>Evaluarea: acțiunea de verificare a rezultatelor 1+2, fiind un proces continuu.</w:t>
                            </w:r>
                          </w:p>
                          <w:p w14:paraId="4D6733DA" w14:textId="77777777" w:rsidR="004005B6" w:rsidRPr="004005B6" w:rsidRDefault="004005B6" w:rsidP="004005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↔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2, 2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↔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3, 1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↔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4FE00" id="Text Box 3" o:spid="_x0000_s1027" type="#_x0000_t202" style="position:absolute;left:0;text-align:left;margin-left:333.15pt;margin-top:116.4pt;width:182pt;height:19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">
                <v:textbox>
                  <w:txbxContent>
                    <w:p w:rsidR="001D28BE" w:rsidRPr="004005B6" w:rsidRDefault="001D28BE" w:rsidP="001D28BE">
                      <w:pPr>
                        <w:rPr>
                          <w:sz w:val="20"/>
                          <w:szCs w:val="20"/>
                        </w:rPr>
                      </w:pPr>
                      <w:r w:rsidRPr="004005B6">
                        <w:rPr>
                          <w:sz w:val="20"/>
                          <w:szCs w:val="20"/>
                        </w:rPr>
                        <w:t>Realizarea-dezvoltarea planificării în context deschis. Acțiuni:</w:t>
                      </w:r>
                    </w:p>
                    <w:p w:rsidR="001D28BE" w:rsidRPr="004005B6" w:rsidRDefault="001D28BE" w:rsidP="001D28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4005B6">
                        <w:rPr>
                          <w:sz w:val="20"/>
                          <w:szCs w:val="20"/>
                        </w:rPr>
                        <w:t>Predare (acțiune prof): construcție mesaj peda. și comunicarea lui</w:t>
                      </w:r>
                      <w:r w:rsidR="004005B6" w:rsidRPr="004005B6">
                        <w:rPr>
                          <w:sz w:val="20"/>
                          <w:szCs w:val="20"/>
                        </w:rPr>
                        <w:t>. E raportat la clasă (empatie afectivă);</w:t>
                      </w:r>
                    </w:p>
                    <w:p w:rsidR="004005B6" w:rsidRPr="004005B6" w:rsidRDefault="004005B6" w:rsidP="001D28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4005B6">
                        <w:rPr>
                          <w:sz w:val="20"/>
                          <w:szCs w:val="20"/>
                        </w:rPr>
                        <w:t>Învățare: receptarea, asimilarea și interiorizarea mesajului pedagogic;</w:t>
                      </w:r>
                    </w:p>
                    <w:p w:rsidR="004005B6" w:rsidRDefault="004005B6" w:rsidP="001D28B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 w:rsidRPr="004005B6">
                        <w:rPr>
                          <w:sz w:val="20"/>
                          <w:szCs w:val="20"/>
                        </w:rPr>
                        <w:t>Evaluarea: acțiunea de verificare a rezultatelor 1+2, fiind un proces continuu.</w:t>
                      </w:r>
                    </w:p>
                    <w:p w:rsidR="004005B6" w:rsidRPr="004005B6" w:rsidRDefault="004005B6" w:rsidP="004005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↔</w:t>
                      </w:r>
                      <w:r>
                        <w:rPr>
                          <w:sz w:val="20"/>
                          <w:szCs w:val="20"/>
                        </w:rPr>
                        <w:t>2, 2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↔</w:t>
                      </w:r>
                      <w:r>
                        <w:rPr>
                          <w:sz w:val="20"/>
                          <w:szCs w:val="20"/>
                        </w:rPr>
                        <w:t>3, 1</w:t>
                      </w:r>
                      <w:r>
                        <w:rPr>
                          <w:rFonts w:cstheme="minorHAnsi"/>
                          <w:sz w:val="20"/>
                          <w:szCs w:val="20"/>
                        </w:rPr>
                        <w:t>↔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28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3B51AB" wp14:editId="71B8C2B1">
                <wp:simplePos x="0" y="0"/>
                <wp:positionH relativeFrom="column">
                  <wp:posOffset>-753745</wp:posOffset>
                </wp:positionH>
                <wp:positionV relativeFrom="paragraph">
                  <wp:posOffset>1465580</wp:posOffset>
                </wp:positionV>
                <wp:extent cx="2324100" cy="248285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482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E0DAB" w14:textId="77777777" w:rsidR="001D28BE" w:rsidRDefault="001D28BE">
                            <w:r>
                              <w:t>Structura de Organizare a Resurselor Pedagogice:</w:t>
                            </w:r>
                          </w:p>
                          <w:p w14:paraId="7C0F229F" w14:textId="77777777" w:rsidR="001D28BE" w:rsidRDefault="001D28BE">
                            <w:r>
                              <w:t>Formele de Organizare I/P.Î.:</w:t>
                            </w:r>
                          </w:p>
                          <w:p w14:paraId="6BB0353B" w14:textId="77777777"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Forme Generale: formale și nonformale;</w:t>
                            </w:r>
                          </w:p>
                          <w:p w14:paraId="61F701DB" w14:textId="77777777"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F. Particulare: învățământ frontal (clasa – 30 elevi), microgrupe (2-5 elevi), individual;</w:t>
                            </w:r>
                          </w:p>
                          <w:p w14:paraId="5C0F1E46" w14:textId="77777777"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F. Concrete (cea mai întâlnită: lecția).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61D55" id="Text Box 1" o:spid="_x0000_s1028" type="#_x0000_t202" style="position:absolute;left:0;text-align:left;margin-left:-59.35pt;margin-top:115.4pt;width:183pt;height:19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" fillcolor="white [3201]" strokeweight=".5pt">
                <v:textbox>
                  <w:txbxContent>
                    <w:p w:rsidR="001D28BE" w:rsidRDefault="001D28BE">
                      <w:r>
                        <w:t>Structura de Organizare a Resurselor Pedagogice:</w:t>
                      </w:r>
                    </w:p>
                    <w:p w:rsidR="001D28BE" w:rsidRDefault="001D28BE">
                      <w:r>
                        <w:t>Formele de Organizare I/P.Î.: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Forme Generale: formale și nonformale;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F. Particulare: învățământ frontal (clasa – 30 elevi), microgrupe (2-5 elevi), individual;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F. Concrete (cea mai întâlnită: lecția).</w:t>
                      </w:r>
                    </w:p>
                  </w:txbxContent>
                </v:textbox>
              </v:shape>
            </w:pict>
          </mc:Fallback>
        </mc:AlternateContent>
      </w:r>
      <w:r w:rsidR="001D28BE" w:rsidRPr="001D28B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11FBA2" wp14:editId="44EF4F17">
                <wp:simplePos x="0" y="0"/>
                <wp:positionH relativeFrom="column">
                  <wp:posOffset>1227455</wp:posOffset>
                </wp:positionH>
                <wp:positionV relativeFrom="paragraph">
                  <wp:posOffset>157480</wp:posOffset>
                </wp:positionV>
                <wp:extent cx="3594100" cy="1404620"/>
                <wp:effectExtent l="0" t="0" r="2540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03B09" w14:textId="77777777" w:rsidR="001D28BE" w:rsidRDefault="001D28BE">
                            <w:r>
                              <w:t xml:space="preserve">Structura de Bază: </w:t>
                            </w:r>
                          </w:p>
                          <w:p w14:paraId="582590CD" w14:textId="77777777"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Corelația dintre prof </w:t>
                            </w:r>
                            <w:r>
                              <w:sym w:font="Wingdings" w:char="F0E0"/>
                            </w:r>
                            <w:r>
                              <w:t xml:space="preserve"> elev (elev- -&gt;prof);</w:t>
                            </w:r>
                          </w:p>
                          <w:p w14:paraId="3430DBB8" w14:textId="77777777"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Corelația dintre informare </w:t>
                            </w:r>
                            <w:r w:rsidR="004005B6">
                              <w:rPr>
                                <w:rFonts w:cstheme="minorHAnsi"/>
                              </w:rPr>
                              <w:t>↔</w:t>
                            </w:r>
                            <w:r>
                              <w:t xml:space="preserve"> formare</w:t>
                            </w:r>
                            <w:r w:rsidR="004005B6">
                              <w:t>;</w:t>
                            </w:r>
                          </w:p>
                          <w:p w14:paraId="5169F41D" w14:textId="77777777" w:rsidR="001D28BE" w:rsidRDefault="001D28BE" w:rsidP="001D28B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Corelația dintre evaluare </w:t>
                            </w:r>
                            <w:r w:rsidR="004005B6">
                              <w:rPr>
                                <w:rFonts w:cstheme="minorHAnsi"/>
                              </w:rPr>
                              <w:t>↔</w:t>
                            </w:r>
                            <w:r w:rsidR="004005B6">
                              <w:t xml:space="preserve"> autoevaluare.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96.65pt;margin-top:12.4pt;width:28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">
                <v:textbox style="mso-fit-shape-to-text:t">
                  <w:txbxContent>
                    <w:p w:rsidR="001D28BE" w:rsidRDefault="001D28BE">
                      <w:r>
                        <w:t xml:space="preserve">Structura de Bază: 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Corelația dintre prof </w:t>
                      </w:r>
                      <w:r>
                        <w:sym w:font="Wingdings" w:char="F0E0"/>
                      </w:r>
                      <w:r>
                        <w:t xml:space="preserve"> elev (elev- -&gt;prof);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Corelația dintre informare </w:t>
                      </w:r>
                      <w:r w:rsidR="004005B6">
                        <w:rPr>
                          <w:rFonts w:cstheme="minorHAnsi"/>
                        </w:rPr>
                        <w:t>↔</w:t>
                      </w:r>
                      <w:r>
                        <w:t xml:space="preserve"> formare</w:t>
                      </w:r>
                      <w:r w:rsidR="004005B6">
                        <w:t>;</w:t>
                      </w:r>
                    </w:p>
                    <w:p w:rsidR="001D28BE" w:rsidRDefault="001D28BE" w:rsidP="001D28BE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Corelația dintre evaluare </w:t>
                      </w:r>
                      <w:r w:rsidR="004005B6">
                        <w:rPr>
                          <w:rFonts w:cstheme="minorHAnsi"/>
                        </w:rPr>
                        <w:t>↔</w:t>
                      </w:r>
                      <w:r w:rsidR="004005B6">
                        <w:t xml:space="preserve"> autoevaluare.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D28BE" w:rsidRPr="00950D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B2994" w14:textId="77777777" w:rsidR="00F44352" w:rsidRDefault="00F44352" w:rsidP="00950DBA">
      <w:pPr>
        <w:spacing w:after="0" w:line="240" w:lineRule="auto"/>
      </w:pPr>
      <w:r>
        <w:separator/>
      </w:r>
    </w:p>
  </w:endnote>
  <w:endnote w:type="continuationSeparator" w:id="0">
    <w:p w14:paraId="63DD17F2" w14:textId="77777777" w:rsidR="00F44352" w:rsidRDefault="00F44352" w:rsidP="00950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11EB40" w14:textId="77777777" w:rsidR="00192725" w:rsidRDefault="00192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4B5FFC" w14:textId="77777777" w:rsidR="00192725" w:rsidRDefault="001927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C00CC" w14:textId="77777777" w:rsidR="00192725" w:rsidRDefault="00192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E31E4" w14:textId="77777777" w:rsidR="00F44352" w:rsidRDefault="00F44352" w:rsidP="00950DBA">
      <w:pPr>
        <w:spacing w:after="0" w:line="240" w:lineRule="auto"/>
      </w:pPr>
      <w:r>
        <w:separator/>
      </w:r>
    </w:p>
  </w:footnote>
  <w:footnote w:type="continuationSeparator" w:id="0">
    <w:p w14:paraId="143E377B" w14:textId="77777777" w:rsidR="00F44352" w:rsidRDefault="00F44352" w:rsidP="00950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5779D" w14:textId="77777777" w:rsidR="00192725" w:rsidRDefault="00192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D3562" w14:textId="06475D3A" w:rsidR="00950DBA" w:rsidRDefault="00950DBA">
    <w:pPr>
      <w:pStyle w:val="Header"/>
    </w:pPr>
    <w:r>
      <w:t>Curs 2</w:t>
    </w:r>
    <w:r w:rsidR="00DB5624">
      <w:t xml:space="preserve"> –</w:t>
    </w:r>
    <w:r w:rsidR="00192725">
      <w:t xml:space="preserve"> </w:t>
    </w:r>
    <w:r w:rsidR="00DB5624">
      <w:t>Larisa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ED37B" w14:textId="77777777" w:rsidR="00192725" w:rsidRDefault="00192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36B27"/>
    <w:multiLevelType w:val="hybridMultilevel"/>
    <w:tmpl w:val="21F41706"/>
    <w:lvl w:ilvl="0" w:tplc="1E9EDE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62301"/>
    <w:multiLevelType w:val="hybridMultilevel"/>
    <w:tmpl w:val="C0DE85A4"/>
    <w:lvl w:ilvl="0" w:tplc="A5C28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821E1"/>
    <w:multiLevelType w:val="hybridMultilevel"/>
    <w:tmpl w:val="9410D7EE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77CC7"/>
    <w:multiLevelType w:val="hybridMultilevel"/>
    <w:tmpl w:val="5C6E76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C4876"/>
    <w:multiLevelType w:val="hybridMultilevel"/>
    <w:tmpl w:val="8160AD6C"/>
    <w:lvl w:ilvl="0" w:tplc="A26CA0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229A1"/>
    <w:multiLevelType w:val="hybridMultilevel"/>
    <w:tmpl w:val="3686FADC"/>
    <w:lvl w:ilvl="0" w:tplc="E3C6BC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7B75F9"/>
    <w:multiLevelType w:val="hybridMultilevel"/>
    <w:tmpl w:val="96E8E9C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1B">
      <w:start w:val="1"/>
      <w:numFmt w:val="lowerRoman"/>
      <w:lvlText w:val="%2."/>
      <w:lvlJc w:val="right"/>
      <w:pPr>
        <w:ind w:left="2160" w:hanging="360"/>
      </w:pPr>
      <w:rPr>
        <w:rFonts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4C6670"/>
    <w:multiLevelType w:val="hybridMultilevel"/>
    <w:tmpl w:val="48F672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602202">
    <w:abstractNumId w:val="2"/>
  </w:num>
  <w:num w:numId="2" w16cid:durableId="2037193100">
    <w:abstractNumId w:val="3"/>
  </w:num>
  <w:num w:numId="3" w16cid:durableId="1868912065">
    <w:abstractNumId w:val="6"/>
  </w:num>
  <w:num w:numId="4" w16cid:durableId="1344162190">
    <w:abstractNumId w:val="7"/>
  </w:num>
  <w:num w:numId="5" w16cid:durableId="2016105363">
    <w:abstractNumId w:val="5"/>
  </w:num>
  <w:num w:numId="6" w16cid:durableId="1340039148">
    <w:abstractNumId w:val="0"/>
  </w:num>
  <w:num w:numId="7" w16cid:durableId="459374384">
    <w:abstractNumId w:val="1"/>
  </w:num>
  <w:num w:numId="8" w16cid:durableId="17512753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DBA"/>
    <w:rsid w:val="00192725"/>
    <w:rsid w:val="001D28BE"/>
    <w:rsid w:val="003006CA"/>
    <w:rsid w:val="004005B6"/>
    <w:rsid w:val="0082041B"/>
    <w:rsid w:val="00950DBA"/>
    <w:rsid w:val="00B16D88"/>
    <w:rsid w:val="00C42D8A"/>
    <w:rsid w:val="00DB5624"/>
    <w:rsid w:val="00F44352"/>
    <w:rsid w:val="00F9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09394D"/>
  <w15:chartTrackingRefBased/>
  <w15:docId w15:val="{BCCB35C2-010C-4CCF-91CD-3FC2A363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DBA"/>
  </w:style>
  <w:style w:type="paragraph" w:styleId="Footer">
    <w:name w:val="footer"/>
    <w:basedOn w:val="Normal"/>
    <w:link w:val="FooterChar"/>
    <w:uiPriority w:val="99"/>
    <w:unhideWhenUsed/>
    <w:rsid w:val="00950D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DBA"/>
  </w:style>
  <w:style w:type="paragraph" w:styleId="Title">
    <w:name w:val="Title"/>
    <w:basedOn w:val="Normal"/>
    <w:next w:val="Normal"/>
    <w:link w:val="TitleChar"/>
    <w:uiPriority w:val="10"/>
    <w:qFormat/>
    <w:rsid w:val="00950D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50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4</cp:revision>
  <dcterms:created xsi:type="dcterms:W3CDTF">2019-10-14T18:52:00Z</dcterms:created>
  <dcterms:modified xsi:type="dcterms:W3CDTF">2024-11-01T05:01:00Z</dcterms:modified>
</cp:coreProperties>
</file>