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413" w:rsidRDefault="00B86413" w:rsidP="00B86413">
      <w:pPr>
        <w:rPr>
          <w:rFonts w:ascii="Times New Roman" w:hAnsi="Times New Roman" w:cs="Times New Roman"/>
          <w:b/>
          <w:bCs/>
          <w:sz w:val="28"/>
          <w:szCs w:val="28"/>
        </w:rPr>
      </w:pPr>
      <w:r w:rsidRPr="00702D59">
        <w:rPr>
          <w:rFonts w:ascii="Times New Roman" w:hAnsi="Times New Roman" w:cs="Times New Roman"/>
          <w:noProof/>
          <w:sz w:val="28"/>
          <w:szCs w:val="28"/>
          <w:lang w:eastAsia="en-IN" w:bidi="hi-IN"/>
        </w:rPr>
        <w:drawing>
          <wp:inline distT="0" distB="0" distL="0" distR="0" wp14:anchorId="1BC0E711" wp14:editId="526D34D7">
            <wp:extent cx="44481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485775"/>
                    </a:xfrm>
                    <a:prstGeom prst="rect">
                      <a:avLst/>
                    </a:prstGeom>
                  </pic:spPr>
                </pic:pic>
              </a:graphicData>
            </a:graphic>
          </wp:inline>
        </w:drawing>
      </w:r>
    </w:p>
    <w:p w:rsidR="00B86413" w:rsidRDefault="00B86413" w:rsidP="00B86413">
      <w:pPr>
        <w:rPr>
          <w:rFonts w:ascii="Times New Roman" w:hAnsi="Times New Roman" w:cs="Times New Roman"/>
          <w:b/>
          <w:bCs/>
          <w:sz w:val="28"/>
          <w:szCs w:val="28"/>
        </w:rPr>
      </w:pPr>
      <w:proofErr w:type="gramStart"/>
      <w:r>
        <w:rPr>
          <w:rFonts w:ascii="Times New Roman" w:hAnsi="Times New Roman" w:cs="Times New Roman"/>
          <w:b/>
          <w:bCs/>
          <w:sz w:val="28"/>
          <w:szCs w:val="28"/>
        </w:rPr>
        <w:t>CLASS :</w:t>
      </w:r>
      <w:proofErr w:type="gramEnd"/>
      <w:r>
        <w:rPr>
          <w:rFonts w:ascii="Times New Roman" w:hAnsi="Times New Roman" w:cs="Times New Roman"/>
          <w:b/>
          <w:bCs/>
          <w:sz w:val="28"/>
          <w:szCs w:val="28"/>
        </w:rPr>
        <w:t xml:space="preserve"> X                 </w:t>
      </w:r>
      <w:r w:rsidRPr="00702D59">
        <w:rPr>
          <w:rFonts w:ascii="Times New Roman" w:hAnsi="Times New Roman" w:cs="Times New Roman"/>
          <w:b/>
          <w:bCs/>
          <w:sz w:val="28"/>
          <w:szCs w:val="28"/>
        </w:rPr>
        <w:t xml:space="preserve">   QUESTION BANK         </w:t>
      </w:r>
      <w:r>
        <w:rPr>
          <w:b/>
          <w:bCs/>
          <w:sz w:val="28"/>
          <w:szCs w:val="28"/>
        </w:rPr>
        <w:t>SUBJECT :SOCIAL</w:t>
      </w:r>
      <w:r w:rsidRPr="00702D59">
        <w:rPr>
          <w:rFonts w:ascii="Times New Roman" w:hAnsi="Times New Roman" w:cs="Times New Roman"/>
          <w:b/>
          <w:bCs/>
          <w:sz w:val="28"/>
          <w:szCs w:val="28"/>
        </w:rPr>
        <w:t>SCIENCE</w:t>
      </w:r>
    </w:p>
    <w:p w:rsidR="00D02D6F" w:rsidRDefault="00B86413" w:rsidP="00B86413">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ANSWERKEY</w:t>
      </w:r>
      <w:r w:rsidR="00905108">
        <w:rPr>
          <w:rFonts w:ascii="Times New Roman" w:hAnsi="Times New Roman" w:cs="Times New Roman"/>
          <w:b/>
          <w:bCs/>
          <w:sz w:val="28"/>
          <w:szCs w:val="28"/>
        </w:rPr>
        <w:t xml:space="preserve">              </w:t>
      </w:r>
      <w:proofErr w:type="gramStart"/>
      <w:r w:rsidR="00504E55">
        <w:rPr>
          <w:rFonts w:ascii="Times New Roman" w:hAnsi="Times New Roman" w:cs="Times New Roman"/>
          <w:b/>
          <w:bCs/>
          <w:sz w:val="28"/>
          <w:szCs w:val="28"/>
        </w:rPr>
        <w:t>Geo</w:t>
      </w:r>
      <w:r w:rsidR="00905108">
        <w:rPr>
          <w:rFonts w:ascii="Times New Roman" w:hAnsi="Times New Roman" w:cs="Times New Roman"/>
          <w:b/>
          <w:bCs/>
          <w:sz w:val="28"/>
          <w:szCs w:val="28"/>
        </w:rPr>
        <w:t xml:space="preserve"> :</w:t>
      </w:r>
      <w:proofErr w:type="gramEnd"/>
      <w:r w:rsidR="00905108">
        <w:rPr>
          <w:rFonts w:ascii="Times New Roman" w:hAnsi="Times New Roman" w:cs="Times New Roman"/>
          <w:b/>
          <w:bCs/>
          <w:sz w:val="28"/>
          <w:szCs w:val="28"/>
        </w:rPr>
        <w:t xml:space="preserve"> </w:t>
      </w:r>
      <w:r w:rsidR="00504E55">
        <w:rPr>
          <w:rFonts w:ascii="Times New Roman" w:hAnsi="Times New Roman" w:cs="Times New Roman"/>
          <w:b/>
          <w:bCs/>
          <w:sz w:val="28"/>
          <w:szCs w:val="28"/>
        </w:rPr>
        <w:t xml:space="preserve"> Forest and wild life</w:t>
      </w:r>
    </w:p>
    <w:p w:rsidR="00D02D6F" w:rsidRDefault="00D02D6F" w:rsidP="00D02D6F">
      <w:pPr>
        <w:pStyle w:val="ListParagraph"/>
        <w:numPr>
          <w:ilvl w:val="0"/>
          <w:numId w:val="1"/>
        </w:numPr>
        <w:rPr>
          <w:rFonts w:ascii="Times New Roman" w:hAnsi="Times New Roman" w:cs="Times New Roman"/>
          <w:sz w:val="28"/>
          <w:szCs w:val="28"/>
        </w:rPr>
      </w:pPr>
      <w:r w:rsidRPr="00D02D6F">
        <w:rPr>
          <w:rFonts w:ascii="Times New Roman" w:hAnsi="Times New Roman" w:cs="Times New Roman"/>
          <w:sz w:val="28"/>
          <w:szCs w:val="28"/>
        </w:rPr>
        <w:t>MCQ’S</w:t>
      </w:r>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1.</w:t>
      </w:r>
      <w:r w:rsidR="00143601">
        <w:rPr>
          <w:rFonts w:ascii="Times New Roman" w:hAnsi="Times New Roman" w:cs="Times New Roman"/>
          <w:sz w:val="28"/>
          <w:szCs w:val="28"/>
        </w:rPr>
        <w:t>c</w:t>
      </w:r>
      <w:proofErr w:type="gramEnd"/>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2.</w:t>
      </w:r>
      <w:r w:rsidR="00143601">
        <w:rPr>
          <w:rFonts w:ascii="Times New Roman" w:hAnsi="Times New Roman" w:cs="Times New Roman"/>
          <w:sz w:val="28"/>
          <w:szCs w:val="28"/>
        </w:rPr>
        <w:t>Madhyapradesh</w:t>
      </w:r>
      <w:proofErr w:type="gramEnd"/>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3.</w:t>
      </w:r>
      <w:r w:rsidR="00143601">
        <w:rPr>
          <w:rFonts w:ascii="Times New Roman" w:hAnsi="Times New Roman" w:cs="Times New Roman"/>
          <w:sz w:val="28"/>
          <w:szCs w:val="28"/>
        </w:rPr>
        <w:t>c</w:t>
      </w:r>
      <w:proofErr w:type="gramEnd"/>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4.</w:t>
      </w:r>
      <w:r w:rsidR="00143601">
        <w:rPr>
          <w:rFonts w:ascii="Times New Roman" w:hAnsi="Times New Roman" w:cs="Times New Roman"/>
          <w:sz w:val="28"/>
          <w:szCs w:val="28"/>
        </w:rPr>
        <w:t>d</w:t>
      </w:r>
      <w:proofErr w:type="gramEnd"/>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5.</w:t>
      </w:r>
      <w:r w:rsidR="00143601">
        <w:rPr>
          <w:rFonts w:ascii="Times New Roman" w:hAnsi="Times New Roman" w:cs="Times New Roman"/>
          <w:sz w:val="28"/>
          <w:szCs w:val="28"/>
        </w:rPr>
        <w:t>b</w:t>
      </w:r>
      <w:proofErr w:type="gramEnd"/>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6.</w:t>
      </w:r>
      <w:r w:rsidR="00143601">
        <w:rPr>
          <w:rFonts w:ascii="Times New Roman" w:hAnsi="Times New Roman" w:cs="Times New Roman"/>
          <w:sz w:val="28"/>
          <w:szCs w:val="28"/>
        </w:rPr>
        <w:t>c</w:t>
      </w:r>
      <w:proofErr w:type="gramEnd"/>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7.</w:t>
      </w:r>
      <w:r w:rsidR="00143601">
        <w:rPr>
          <w:rFonts w:ascii="Times New Roman" w:hAnsi="Times New Roman" w:cs="Times New Roman"/>
          <w:sz w:val="28"/>
          <w:szCs w:val="28"/>
        </w:rPr>
        <w:t>d</w:t>
      </w:r>
      <w:proofErr w:type="gramEnd"/>
    </w:p>
    <w:p w:rsidR="00D8648B" w:rsidRDefault="00D8648B" w:rsidP="00D8648B">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8.</w:t>
      </w:r>
      <w:r w:rsidR="00143601">
        <w:rPr>
          <w:rFonts w:ascii="Times New Roman" w:hAnsi="Times New Roman" w:cs="Times New Roman"/>
          <w:sz w:val="28"/>
          <w:szCs w:val="28"/>
        </w:rPr>
        <w:t>a</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9.</w:t>
      </w:r>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10</w:t>
      </w:r>
      <w:proofErr w:type="gramStart"/>
      <w:r>
        <w:rPr>
          <w:rFonts w:ascii="Times New Roman" w:hAnsi="Times New Roman" w:cs="Times New Roman"/>
          <w:sz w:val="28"/>
          <w:szCs w:val="28"/>
        </w:rPr>
        <w:t>.</w:t>
      </w:r>
      <w:r w:rsidR="00143601">
        <w:rPr>
          <w:rFonts w:ascii="Times New Roman" w:hAnsi="Times New Roman" w:cs="Times New Roman"/>
          <w:sz w:val="28"/>
          <w:szCs w:val="28"/>
        </w:rPr>
        <w:t>a</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11</w:t>
      </w:r>
      <w:proofErr w:type="gramStart"/>
      <w:r>
        <w:rPr>
          <w:rFonts w:ascii="Times New Roman" w:hAnsi="Times New Roman" w:cs="Times New Roman"/>
          <w:sz w:val="28"/>
          <w:szCs w:val="28"/>
        </w:rPr>
        <w:t>.</w:t>
      </w:r>
      <w:r w:rsidR="00143601">
        <w:rPr>
          <w:rFonts w:ascii="Times New Roman" w:hAnsi="Times New Roman" w:cs="Times New Roman"/>
          <w:sz w:val="28"/>
          <w:szCs w:val="28"/>
        </w:rPr>
        <w:t>d</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12</w:t>
      </w:r>
      <w:proofErr w:type="gramStart"/>
      <w:r>
        <w:rPr>
          <w:rFonts w:ascii="Times New Roman" w:hAnsi="Times New Roman" w:cs="Times New Roman"/>
          <w:sz w:val="28"/>
          <w:szCs w:val="28"/>
        </w:rPr>
        <w:t>.</w:t>
      </w:r>
      <w:r w:rsidR="00143601">
        <w:rPr>
          <w:rFonts w:ascii="Times New Roman" w:hAnsi="Times New Roman" w:cs="Times New Roman"/>
          <w:sz w:val="28"/>
          <w:szCs w:val="28"/>
        </w:rPr>
        <w:t>b</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13</w:t>
      </w:r>
      <w:proofErr w:type="gramStart"/>
      <w:r>
        <w:rPr>
          <w:rFonts w:ascii="Times New Roman" w:hAnsi="Times New Roman" w:cs="Times New Roman"/>
          <w:sz w:val="28"/>
          <w:szCs w:val="28"/>
        </w:rPr>
        <w:t>.</w:t>
      </w:r>
      <w:r w:rsidR="00A31F8E">
        <w:rPr>
          <w:rFonts w:ascii="Times New Roman" w:hAnsi="Times New Roman" w:cs="Times New Roman"/>
          <w:sz w:val="28"/>
          <w:szCs w:val="28"/>
        </w:rPr>
        <w:t>cancer</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14</w:t>
      </w:r>
      <w:proofErr w:type="gramStart"/>
      <w:r>
        <w:rPr>
          <w:rFonts w:ascii="Times New Roman" w:hAnsi="Times New Roman" w:cs="Times New Roman"/>
          <w:sz w:val="28"/>
          <w:szCs w:val="28"/>
        </w:rPr>
        <w:t>.</w:t>
      </w:r>
      <w:r w:rsidR="00143601">
        <w:rPr>
          <w:rFonts w:ascii="Times New Roman" w:hAnsi="Times New Roman" w:cs="Times New Roman"/>
          <w:sz w:val="28"/>
          <w:szCs w:val="28"/>
        </w:rPr>
        <w:t>a</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15</w:t>
      </w:r>
      <w:proofErr w:type="gramStart"/>
      <w:r>
        <w:rPr>
          <w:rFonts w:ascii="Times New Roman" w:hAnsi="Times New Roman" w:cs="Times New Roman"/>
          <w:sz w:val="28"/>
          <w:szCs w:val="28"/>
        </w:rPr>
        <w:t>.</w:t>
      </w:r>
      <w:r w:rsidR="00143601">
        <w:rPr>
          <w:rFonts w:ascii="Times New Roman" w:hAnsi="Times New Roman" w:cs="Times New Roman"/>
          <w:sz w:val="28"/>
          <w:szCs w:val="28"/>
        </w:rPr>
        <w:t>b</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16</w:t>
      </w:r>
      <w:proofErr w:type="gramStart"/>
      <w:r>
        <w:rPr>
          <w:rFonts w:ascii="Times New Roman" w:hAnsi="Times New Roman" w:cs="Times New Roman"/>
          <w:sz w:val="28"/>
          <w:szCs w:val="28"/>
        </w:rPr>
        <w:t>.</w:t>
      </w:r>
      <w:r w:rsidR="00A31F8E">
        <w:rPr>
          <w:rFonts w:ascii="Times New Roman" w:hAnsi="Times New Roman" w:cs="Times New Roman"/>
          <w:sz w:val="28"/>
          <w:szCs w:val="28"/>
        </w:rPr>
        <w:t>d</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17</w:t>
      </w:r>
      <w:proofErr w:type="gramStart"/>
      <w:r>
        <w:rPr>
          <w:rFonts w:ascii="Times New Roman" w:hAnsi="Times New Roman" w:cs="Times New Roman"/>
          <w:sz w:val="28"/>
          <w:szCs w:val="28"/>
        </w:rPr>
        <w:t>.</w:t>
      </w:r>
      <w:r w:rsidR="00A31F8E">
        <w:rPr>
          <w:rFonts w:ascii="Times New Roman" w:hAnsi="Times New Roman" w:cs="Times New Roman"/>
          <w:sz w:val="28"/>
          <w:szCs w:val="28"/>
        </w:rPr>
        <w:t>d</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18</w:t>
      </w:r>
      <w:proofErr w:type="gramStart"/>
      <w:r>
        <w:rPr>
          <w:rFonts w:ascii="Times New Roman" w:hAnsi="Times New Roman" w:cs="Times New Roman"/>
          <w:sz w:val="28"/>
          <w:szCs w:val="28"/>
        </w:rPr>
        <w:t>.</w:t>
      </w:r>
      <w:r w:rsidR="00A31F8E">
        <w:rPr>
          <w:rFonts w:ascii="Times New Roman" w:hAnsi="Times New Roman" w:cs="Times New Roman"/>
          <w:sz w:val="28"/>
          <w:szCs w:val="28"/>
        </w:rPr>
        <w:t>c</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19</w:t>
      </w:r>
      <w:proofErr w:type="gramStart"/>
      <w:r>
        <w:rPr>
          <w:rFonts w:ascii="Times New Roman" w:hAnsi="Times New Roman" w:cs="Times New Roman"/>
          <w:sz w:val="28"/>
          <w:szCs w:val="28"/>
        </w:rPr>
        <w:t>.</w:t>
      </w:r>
      <w:r w:rsidR="00A31F8E">
        <w:rPr>
          <w:rFonts w:ascii="Times New Roman" w:hAnsi="Times New Roman" w:cs="Times New Roman"/>
          <w:sz w:val="28"/>
          <w:szCs w:val="28"/>
        </w:rPr>
        <w:t>b</w:t>
      </w:r>
      <w:proofErr w:type="gramEnd"/>
    </w:p>
    <w:p w:rsidR="00D8648B" w:rsidRDefault="00D8648B" w:rsidP="00D8648B">
      <w:pPr>
        <w:pStyle w:val="ListParagraph"/>
        <w:ind w:left="1080"/>
        <w:rPr>
          <w:rFonts w:ascii="Times New Roman" w:hAnsi="Times New Roman" w:cs="Times New Roman"/>
          <w:sz w:val="28"/>
          <w:szCs w:val="28"/>
        </w:rPr>
      </w:pPr>
      <w:r>
        <w:rPr>
          <w:rFonts w:ascii="Times New Roman" w:hAnsi="Times New Roman" w:cs="Times New Roman"/>
          <w:sz w:val="28"/>
          <w:szCs w:val="28"/>
        </w:rPr>
        <w:t>20</w:t>
      </w:r>
      <w:proofErr w:type="gramStart"/>
      <w:r>
        <w:rPr>
          <w:rFonts w:ascii="Times New Roman" w:hAnsi="Times New Roman" w:cs="Times New Roman"/>
          <w:sz w:val="28"/>
          <w:szCs w:val="28"/>
        </w:rPr>
        <w:t>.</w:t>
      </w:r>
      <w:r w:rsidR="00A31F8E">
        <w:rPr>
          <w:rFonts w:ascii="Times New Roman" w:hAnsi="Times New Roman" w:cs="Times New Roman"/>
          <w:sz w:val="28"/>
          <w:szCs w:val="28"/>
        </w:rPr>
        <w:t>d</w:t>
      </w:r>
      <w:proofErr w:type="gramEnd"/>
    </w:p>
    <w:p w:rsidR="00D02D6F" w:rsidRDefault="00D02D6F" w:rsidP="00D02D6F">
      <w:pPr>
        <w:tabs>
          <w:tab w:val="left" w:pos="1410"/>
        </w:tabs>
        <w:rPr>
          <w:rFonts w:ascii="PT Sans" w:hAnsi="PT Sans"/>
          <w:color w:val="1C0D35"/>
          <w:sz w:val="26"/>
          <w:szCs w:val="26"/>
          <w:shd w:val="clear" w:color="auto" w:fill="FFFFFF"/>
        </w:rPr>
      </w:pPr>
      <w:proofErr w:type="spellStart"/>
      <w:r>
        <w:rPr>
          <w:rFonts w:ascii="PT Sans" w:hAnsi="PT Sans"/>
          <w:color w:val="1C0D35"/>
          <w:sz w:val="26"/>
          <w:szCs w:val="26"/>
          <w:shd w:val="clear" w:color="auto" w:fill="FFFFFF"/>
        </w:rPr>
        <w:t>II.Assertion</w:t>
      </w:r>
      <w:proofErr w:type="spellEnd"/>
      <w:r>
        <w:rPr>
          <w:rFonts w:ascii="PT Sans" w:hAnsi="PT Sans"/>
          <w:color w:val="1C0D35"/>
          <w:sz w:val="26"/>
          <w:szCs w:val="26"/>
          <w:shd w:val="clear" w:color="auto" w:fill="FFFFFF"/>
        </w:rPr>
        <w:t xml:space="preserve"> and reason:</w:t>
      </w:r>
    </w:p>
    <w:p w:rsidR="00D02D6F" w:rsidRDefault="005845CA" w:rsidP="00D02D6F">
      <w:pPr>
        <w:tabs>
          <w:tab w:val="left" w:pos="1410"/>
        </w:tabs>
        <w:rPr>
          <w:rFonts w:ascii="PT Sans" w:hAnsi="PT Sans"/>
          <w:color w:val="1C0D35"/>
          <w:sz w:val="26"/>
          <w:szCs w:val="26"/>
          <w:shd w:val="clear" w:color="auto" w:fill="FFFFFF"/>
        </w:rPr>
      </w:pPr>
      <w:proofErr w:type="gramStart"/>
      <w:r>
        <w:rPr>
          <w:rFonts w:ascii="PT Sans" w:hAnsi="PT Sans"/>
          <w:color w:val="1C0D35"/>
          <w:sz w:val="26"/>
          <w:szCs w:val="26"/>
          <w:shd w:val="clear" w:color="auto" w:fill="FFFFFF"/>
        </w:rPr>
        <w:t>1.d</w:t>
      </w:r>
      <w:proofErr w:type="gramEnd"/>
    </w:p>
    <w:p w:rsidR="005845CA" w:rsidRDefault="005845CA" w:rsidP="00D02D6F">
      <w:pPr>
        <w:tabs>
          <w:tab w:val="left" w:pos="1410"/>
        </w:tabs>
        <w:rPr>
          <w:rFonts w:ascii="PT Sans" w:hAnsi="PT Sans"/>
          <w:color w:val="1C0D35"/>
          <w:sz w:val="26"/>
          <w:szCs w:val="26"/>
          <w:shd w:val="clear" w:color="auto" w:fill="FFFFFF"/>
        </w:rPr>
      </w:pPr>
      <w:proofErr w:type="gramStart"/>
      <w:r>
        <w:rPr>
          <w:rFonts w:ascii="PT Sans" w:hAnsi="PT Sans"/>
          <w:color w:val="1C0D35"/>
          <w:sz w:val="26"/>
          <w:szCs w:val="26"/>
          <w:shd w:val="clear" w:color="auto" w:fill="FFFFFF"/>
        </w:rPr>
        <w:t>2.b</w:t>
      </w:r>
      <w:proofErr w:type="gramEnd"/>
    </w:p>
    <w:p w:rsidR="005845CA" w:rsidRDefault="005845CA" w:rsidP="00D02D6F">
      <w:pPr>
        <w:tabs>
          <w:tab w:val="left" w:pos="1410"/>
        </w:tabs>
        <w:rPr>
          <w:rFonts w:ascii="PT Sans" w:hAnsi="PT Sans"/>
          <w:color w:val="1C0D35"/>
          <w:sz w:val="26"/>
          <w:szCs w:val="26"/>
          <w:shd w:val="clear" w:color="auto" w:fill="FFFFFF"/>
        </w:rPr>
      </w:pPr>
      <w:proofErr w:type="gramStart"/>
      <w:r>
        <w:rPr>
          <w:rFonts w:ascii="PT Sans" w:hAnsi="PT Sans"/>
          <w:color w:val="1C0D35"/>
          <w:sz w:val="26"/>
          <w:szCs w:val="26"/>
          <w:shd w:val="clear" w:color="auto" w:fill="FFFFFF"/>
        </w:rPr>
        <w:t>3.b</w:t>
      </w:r>
      <w:proofErr w:type="gramEnd"/>
    </w:p>
    <w:p w:rsidR="005845CA" w:rsidRDefault="005845CA" w:rsidP="00D02D6F">
      <w:pPr>
        <w:tabs>
          <w:tab w:val="left" w:pos="1410"/>
        </w:tabs>
        <w:rPr>
          <w:rFonts w:ascii="PT Sans" w:hAnsi="PT Sans"/>
          <w:color w:val="1C0D35"/>
          <w:sz w:val="26"/>
          <w:szCs w:val="26"/>
          <w:shd w:val="clear" w:color="auto" w:fill="FFFFFF"/>
        </w:rPr>
      </w:pPr>
      <w:proofErr w:type="gramStart"/>
      <w:r>
        <w:rPr>
          <w:rFonts w:ascii="PT Sans" w:hAnsi="PT Sans"/>
          <w:color w:val="1C0D35"/>
          <w:sz w:val="26"/>
          <w:szCs w:val="26"/>
          <w:shd w:val="clear" w:color="auto" w:fill="FFFFFF"/>
        </w:rPr>
        <w:t>4.a</w:t>
      </w:r>
      <w:proofErr w:type="gramEnd"/>
    </w:p>
    <w:p w:rsidR="005845CA" w:rsidRDefault="005845CA" w:rsidP="00D02D6F">
      <w:pPr>
        <w:tabs>
          <w:tab w:val="left" w:pos="1410"/>
        </w:tabs>
        <w:rPr>
          <w:rFonts w:ascii="PT Sans" w:hAnsi="PT Sans"/>
          <w:color w:val="1C0D35"/>
          <w:sz w:val="26"/>
          <w:szCs w:val="26"/>
          <w:shd w:val="clear" w:color="auto" w:fill="FFFFFF"/>
        </w:rPr>
      </w:pPr>
      <w:proofErr w:type="gramStart"/>
      <w:r>
        <w:rPr>
          <w:rFonts w:ascii="PT Sans" w:hAnsi="PT Sans"/>
          <w:color w:val="1C0D35"/>
          <w:sz w:val="26"/>
          <w:szCs w:val="26"/>
          <w:shd w:val="clear" w:color="auto" w:fill="FFFFFF"/>
        </w:rPr>
        <w:t>5.b</w:t>
      </w:r>
      <w:proofErr w:type="gramEnd"/>
    </w:p>
    <w:p w:rsidR="00D02D6F" w:rsidRDefault="00D02D6F" w:rsidP="00D02D6F">
      <w:pPr>
        <w:tabs>
          <w:tab w:val="left" w:pos="1410"/>
        </w:tabs>
        <w:rPr>
          <w:rFonts w:ascii="PT Sans" w:hAnsi="PT Sans"/>
          <w:color w:val="1C0D35"/>
          <w:sz w:val="26"/>
          <w:szCs w:val="26"/>
          <w:shd w:val="clear" w:color="auto" w:fill="FFFFFF"/>
        </w:rPr>
      </w:pPr>
    </w:p>
    <w:p w:rsidR="00D02D6F" w:rsidRPr="00DA5799" w:rsidRDefault="00DA5799" w:rsidP="00DA5799">
      <w:pPr>
        <w:tabs>
          <w:tab w:val="left" w:pos="1410"/>
        </w:tabs>
        <w:rPr>
          <w:rFonts w:ascii="PT Sans" w:hAnsi="PT Sans"/>
          <w:color w:val="1C0D35"/>
          <w:sz w:val="26"/>
          <w:szCs w:val="26"/>
          <w:shd w:val="clear" w:color="auto" w:fill="FFFFFF"/>
        </w:rPr>
      </w:pPr>
      <w:r w:rsidRPr="00DA5799">
        <w:rPr>
          <w:rFonts w:ascii="PT Sans" w:hAnsi="PT Sans"/>
          <w:color w:val="1C0D35"/>
          <w:sz w:val="26"/>
          <w:szCs w:val="26"/>
          <w:shd w:val="clear" w:color="auto" w:fill="FFFFFF"/>
        </w:rPr>
        <w:t>III.</w:t>
      </w:r>
      <w:r>
        <w:rPr>
          <w:rFonts w:ascii="PT Sans" w:hAnsi="PT Sans"/>
          <w:color w:val="1C0D35"/>
          <w:sz w:val="26"/>
          <w:szCs w:val="26"/>
          <w:shd w:val="clear" w:color="auto" w:fill="FFFFFF"/>
        </w:rPr>
        <w:t xml:space="preserve"> </w:t>
      </w:r>
      <w:r w:rsidR="00D02D6F" w:rsidRPr="00DA5799">
        <w:rPr>
          <w:rFonts w:ascii="PT Sans" w:hAnsi="PT Sans"/>
          <w:color w:val="1C0D35"/>
          <w:sz w:val="26"/>
          <w:szCs w:val="26"/>
          <w:shd w:val="clear" w:color="auto" w:fill="FFFFFF"/>
        </w:rPr>
        <w:t>Case based answers</w:t>
      </w:r>
      <w:proofErr w:type="gramStart"/>
      <w:r w:rsidR="00D02D6F" w:rsidRPr="00DA5799">
        <w:rPr>
          <w:rFonts w:ascii="PT Sans" w:hAnsi="PT Sans"/>
          <w:color w:val="1C0D35"/>
          <w:sz w:val="26"/>
          <w:szCs w:val="26"/>
          <w:shd w:val="clear" w:color="auto" w:fill="FFFFFF"/>
        </w:rPr>
        <w:t>:</w:t>
      </w:r>
      <w:r w:rsidRPr="00DA5799">
        <w:rPr>
          <w:rFonts w:ascii="PT Sans" w:hAnsi="PT Sans"/>
          <w:color w:val="1C0D35"/>
          <w:sz w:val="26"/>
          <w:szCs w:val="26"/>
          <w:shd w:val="clear" w:color="auto" w:fill="FFFFFF"/>
        </w:rPr>
        <w:t>.</w:t>
      </w:r>
      <w:proofErr w:type="gramEnd"/>
    </w:p>
    <w:p w:rsidR="00FC0F82" w:rsidRDefault="007B5276" w:rsidP="00DA5799">
      <w:r>
        <w:rPr>
          <w:shd w:val="clear" w:color="auto" w:fill="FFFFFF"/>
        </w:rPr>
        <w:t>1.</w:t>
      </w:r>
      <w:r w:rsidR="00FC0F82" w:rsidRPr="00FC0F82">
        <w:t xml:space="preserve"> </w:t>
      </w:r>
      <w:r w:rsidR="00FC0F82">
        <w:t>(A) Two reasons for the depletion of the animal population are:</w:t>
      </w:r>
    </w:p>
    <w:p w:rsidR="00DA5799" w:rsidRDefault="00FC0F82" w:rsidP="00DA5799">
      <w:r>
        <w:t xml:space="preserve"> (1) Natural and environmental factors. (2) Anthropogenic interference in form of habitat destruction, hunting and poaching</w:t>
      </w:r>
    </w:p>
    <w:p w:rsidR="00F47B2F" w:rsidRDefault="007B5276" w:rsidP="00DA5799">
      <w:r>
        <w:lastRenderedPageBreak/>
        <w:t xml:space="preserve">(B) (1) </w:t>
      </w:r>
      <w:proofErr w:type="gramStart"/>
      <w:r>
        <w:t>To</w:t>
      </w:r>
      <w:proofErr w:type="gramEnd"/>
      <w:r>
        <w:t xml:space="preserve"> conserve the remaining population of a species on the verge of extinction, a government would completely ban its hunting or trading.</w:t>
      </w:r>
    </w:p>
    <w:p w:rsidR="007B5276" w:rsidRDefault="007B5276" w:rsidP="00DA5799">
      <w:r>
        <w:t xml:space="preserve"> (2) For example, the central government announced various conservation projects protecting several endangered species including the tiger, the one horned rhinoceros, the Kashmir stag or Hangul, three types of crocodiles – fresh water crocodile, saltwater crocodile and the Gharial, the Asiatic lion, and others</w:t>
      </w:r>
    </w:p>
    <w:p w:rsidR="00F47B2F" w:rsidRDefault="00F47B2F" w:rsidP="00DA5799">
      <w:r>
        <w:t>(C) Government, communities, villagers and environment boards are all responsible for the conservation of these species and the environment on the whole. They are required to work together and brainstorm ideas to protect these species.</w:t>
      </w:r>
    </w:p>
    <w:p w:rsidR="00FD3F09" w:rsidRDefault="00FD3F09" w:rsidP="00DA5799"/>
    <w:p w:rsidR="00FD3F09" w:rsidRDefault="00FD3F09" w:rsidP="00DA5799">
      <w:r>
        <w:t>2.</w:t>
      </w:r>
      <w:r w:rsidRPr="00FD3F09">
        <w:t xml:space="preserve"> </w:t>
      </w:r>
      <w:r>
        <w:t xml:space="preserve">(A) </w:t>
      </w:r>
      <w:proofErr w:type="gramStart"/>
      <w:r>
        <w:t>The</w:t>
      </w:r>
      <w:proofErr w:type="gramEnd"/>
      <w:r>
        <w:t xml:space="preserve"> given source talks about forests as a resource. </w:t>
      </w:r>
    </w:p>
    <w:p w:rsidR="00FD3F09" w:rsidRDefault="00FD3F09" w:rsidP="00DA5799">
      <w:r>
        <w:t xml:space="preserve">(B) Two characteristics of forests are: (1) Forests control climate and provide food, shelter and medicines. (2) Forests prevent soil erosion by holding onto the top soil cover </w:t>
      </w:r>
    </w:p>
    <w:p w:rsidR="00FD3F09" w:rsidRPr="00DA5799" w:rsidRDefault="00FD3F09" w:rsidP="00DA5799">
      <w:pPr>
        <w:rPr>
          <w:shd w:val="clear" w:color="auto" w:fill="FFFFFF"/>
        </w:rPr>
      </w:pPr>
      <w:bookmarkStart w:id="0" w:name="_GoBack"/>
      <w:bookmarkEnd w:id="0"/>
      <w:r>
        <w:t>(C) Forests are carbon sinks and sequester a lot of greenhouse gases from the atmosphere. They also prevent pollution</w:t>
      </w:r>
    </w:p>
    <w:sectPr w:rsidR="00FD3F09" w:rsidRPr="00DA5799" w:rsidSect="00B86413">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917E1"/>
    <w:multiLevelType w:val="hybridMultilevel"/>
    <w:tmpl w:val="7638D8A2"/>
    <w:lvl w:ilvl="0" w:tplc="993644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13"/>
    <w:rsid w:val="0001290F"/>
    <w:rsid w:val="0005455F"/>
    <w:rsid w:val="00143601"/>
    <w:rsid w:val="001F12B9"/>
    <w:rsid w:val="002D4732"/>
    <w:rsid w:val="00504E55"/>
    <w:rsid w:val="005845CA"/>
    <w:rsid w:val="005F6B01"/>
    <w:rsid w:val="006149A5"/>
    <w:rsid w:val="00664DC3"/>
    <w:rsid w:val="006B0A8A"/>
    <w:rsid w:val="007B5276"/>
    <w:rsid w:val="00905108"/>
    <w:rsid w:val="00A31F8E"/>
    <w:rsid w:val="00A40A8E"/>
    <w:rsid w:val="00B86413"/>
    <w:rsid w:val="00C43BD9"/>
    <w:rsid w:val="00D02D6F"/>
    <w:rsid w:val="00D6571F"/>
    <w:rsid w:val="00D8648B"/>
    <w:rsid w:val="00DA5799"/>
    <w:rsid w:val="00E34576"/>
    <w:rsid w:val="00E71DD8"/>
    <w:rsid w:val="00EB5421"/>
    <w:rsid w:val="00F47B2F"/>
    <w:rsid w:val="00FC0F82"/>
    <w:rsid w:val="00FD3E10"/>
    <w:rsid w:val="00FD3F09"/>
    <w:rsid w:val="00FF2D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F074"/>
  <w15:chartTrackingRefBased/>
  <w15:docId w15:val="{5ED7C18B-A430-4AD6-9EF7-8465CE4F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10</cp:revision>
  <dcterms:created xsi:type="dcterms:W3CDTF">2024-06-07T05:16:00Z</dcterms:created>
  <dcterms:modified xsi:type="dcterms:W3CDTF">2024-06-07T05:33:00Z</dcterms:modified>
</cp:coreProperties>
</file>