
<file path=[Content_Types].xml><?xml version="1.0" encoding="utf-8"?>
<Types xmlns="http://schemas.openxmlformats.org/package/2006/content-types">
  <Default ContentType="image/jpeg" Extension="jpg"/>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Narrow" w:cs="Arial Narrow" w:eastAsia="Arial Narrow" w:hAnsi="Arial Narrow"/>
          <w:sz w:val="36"/>
          <w:szCs w:val="36"/>
        </w:rPr>
      </w:pPr>
      <w:r w:rsidDel="00000000" w:rsidR="00000000" w:rsidRPr="00000000">
        <w:rPr>
          <w:rFonts w:ascii="Arial Narrow" w:cs="Arial Narrow" w:eastAsia="Arial Narrow" w:hAnsi="Arial Narrow"/>
          <w:sz w:val="48"/>
          <w:szCs w:val="48"/>
          <w:rtl w:val="0"/>
        </w:rPr>
        <w:t xml:space="preserve">Universidad de Sevilla</w:t>
        <w:br w:type="textWrapping"/>
      </w:r>
      <w:r w:rsidDel="00000000" w:rsidR="00000000" w:rsidRPr="00000000">
        <w:rPr>
          <w:rFonts w:ascii="Arial Narrow" w:cs="Arial Narrow" w:eastAsia="Arial Narrow" w:hAnsi="Arial Narrow"/>
          <w:sz w:val="36"/>
          <w:szCs w:val="36"/>
          <w:rtl w:val="0"/>
        </w:rPr>
        <w:t xml:space="preserve">Escuela Técnica Superior de Ingeniería Informática</w:t>
      </w:r>
    </w:p>
    <w:p w:rsidR="00000000" w:rsidDel="00000000" w:rsidP="00000000" w:rsidRDefault="00000000" w:rsidRPr="00000000" w14:paraId="00000002">
      <w:pPr>
        <w:spacing w:after="0" w:lineRule="auto"/>
        <w:jc w:val="center"/>
        <w:rPr>
          <w:rFonts w:ascii="Arial Narrow" w:cs="Arial Narrow" w:eastAsia="Arial Narrow" w:hAnsi="Arial Narrow"/>
          <w:b w:val="1"/>
          <w:sz w:val="48"/>
          <w:szCs w:val="48"/>
        </w:rPr>
      </w:pPr>
      <w:r w:rsidDel="00000000" w:rsidR="00000000" w:rsidRPr="00000000">
        <w:rPr>
          <w:rFonts w:ascii="Arial Narrow" w:cs="Arial Narrow" w:eastAsia="Arial Narrow" w:hAnsi="Arial Narrow"/>
          <w:b w:val="1"/>
          <w:sz w:val="48"/>
          <w:szCs w:val="48"/>
          <w:rtl w:val="0"/>
        </w:rPr>
        <w:t xml:space="preserve">Testing Report</w:t>
      </w:r>
    </w:p>
    <w:p w:rsidR="00000000" w:rsidDel="00000000" w:rsidP="00000000" w:rsidRDefault="00000000" w:rsidRPr="00000000" w14:paraId="00000003">
      <w:pPr>
        <w:spacing w:after="0" w:lineRule="auto"/>
        <w:jc w:val="center"/>
        <w:rPr>
          <w:rFonts w:ascii="Arial Narrow" w:cs="Arial Narrow" w:eastAsia="Arial Narrow" w:hAnsi="Arial Narrow"/>
          <w:b w:val="1"/>
          <w:sz w:val="48"/>
          <w:szCs w:val="48"/>
        </w:rPr>
      </w:pPr>
      <w:r w:rsidDel="00000000" w:rsidR="00000000" w:rsidRPr="00000000">
        <w:rPr>
          <w:rtl w:val="0"/>
        </w:rPr>
      </w:r>
    </w:p>
    <w:p w:rsidR="00000000" w:rsidDel="00000000" w:rsidP="00000000" w:rsidRDefault="00000000" w:rsidRPr="00000000" w14:paraId="00000004">
      <w:pPr>
        <w:rPr>
          <w:rFonts w:ascii="Arial Narrow" w:cs="Arial Narrow" w:eastAsia="Arial Narrow" w:hAnsi="Arial Narrow"/>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2194560</wp:posOffset>
            </wp:positionH>
            <wp:positionV relativeFrom="paragraph">
              <wp:posOffset>9525</wp:posOffset>
            </wp:positionV>
            <wp:extent cx="1112520" cy="1112520"/>
            <wp:effectExtent b="0" l="0" r="0" t="0"/>
            <wp:wrapNone/>
            <wp:docPr descr="http://recursoshumanos.us.es/images/marca-dos-tintas_300.gif" id="65" name="image4.gif"/>
            <a:graphic>
              <a:graphicData uri="http://schemas.openxmlformats.org/drawingml/2006/picture">
                <pic:pic>
                  <pic:nvPicPr>
                    <pic:cNvPr descr="http://recursoshumanos.us.es/images/marca-dos-tintas_300.gif" id="0" name="image4.gif"/>
                    <pic:cNvPicPr preferRelativeResize="0"/>
                  </pic:nvPicPr>
                  <pic:blipFill>
                    <a:blip r:embed="rId7"/>
                    <a:srcRect b="0" l="0" r="0" t="0"/>
                    <a:stretch>
                      <a:fillRect/>
                    </a:stretch>
                  </pic:blipFill>
                  <pic:spPr>
                    <a:xfrm>
                      <a:off x="0" y="0"/>
                      <a:ext cx="1112520" cy="1112520"/>
                    </a:xfrm>
                    <a:prstGeom prst="rect"/>
                    <a:ln/>
                  </pic:spPr>
                </pic:pic>
              </a:graphicData>
            </a:graphic>
          </wp:anchor>
        </w:drawing>
      </w:r>
    </w:p>
    <w:p w:rsidR="00000000" w:rsidDel="00000000" w:rsidP="00000000" w:rsidRDefault="00000000" w:rsidRPr="00000000" w14:paraId="00000005">
      <w:pPr>
        <w:tabs>
          <w:tab w:val="left" w:leader="none" w:pos="5103"/>
        </w:tabs>
        <w:ind w:firstLine="0"/>
        <w:jc w:val="center"/>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6">
      <w:pPr>
        <w:tabs>
          <w:tab w:val="left" w:leader="none" w:pos="5103"/>
        </w:tabs>
        <w:ind w:firstLine="0"/>
        <w:jc w:val="center"/>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7">
      <w:pPr>
        <w:tabs>
          <w:tab w:val="left" w:leader="none" w:pos="5103"/>
        </w:tabs>
        <w:ind w:firstLine="0"/>
        <w:jc w:val="center"/>
        <w:rPr>
          <w:rFonts w:ascii="Arial Narrow" w:cs="Arial Narrow" w:eastAsia="Arial Narrow" w:hAnsi="Arial Narrow"/>
          <w:sz w:val="32"/>
          <w:szCs w:val="32"/>
        </w:rPr>
      </w:pPr>
      <w:r w:rsidDel="00000000" w:rsidR="00000000" w:rsidRPr="00000000">
        <w:rPr>
          <w:rFonts w:ascii="Arial Narrow" w:cs="Arial Narrow" w:eastAsia="Arial Narrow" w:hAnsi="Arial Narrow"/>
          <w:sz w:val="32"/>
          <w:szCs w:val="32"/>
          <w:rtl w:val="0"/>
        </w:rPr>
        <w:t xml:space="preserve">Grado en Ingeniería Informática – Ingeniería del Software</w:t>
        <w:br w:type="textWrapping"/>
        <w:t xml:space="preserve">Diseño y Pruebas 2.</w:t>
      </w:r>
    </w:p>
    <w:p w:rsidR="00000000" w:rsidDel="00000000" w:rsidP="00000000" w:rsidRDefault="00000000" w:rsidRPr="00000000" w14:paraId="00000008">
      <w:pPr>
        <w:tabs>
          <w:tab w:val="left" w:leader="none" w:pos="5103"/>
        </w:tabs>
        <w:ind w:firstLine="0"/>
        <w:jc w:val="center"/>
        <w:rPr>
          <w:rFonts w:ascii="Arial Narrow" w:cs="Arial Narrow" w:eastAsia="Arial Narrow" w:hAnsi="Arial Narrow"/>
          <w:sz w:val="32"/>
          <w:szCs w:val="32"/>
        </w:rPr>
      </w:pPr>
      <w:r w:rsidDel="00000000" w:rsidR="00000000" w:rsidRPr="00000000">
        <w:rPr>
          <w:rFonts w:ascii="Arial Narrow" w:cs="Arial Narrow" w:eastAsia="Arial Narrow" w:hAnsi="Arial Narrow"/>
          <w:sz w:val="32"/>
          <w:szCs w:val="32"/>
          <w:rtl w:val="0"/>
        </w:rPr>
        <w:t xml:space="preserve">Curso 2023 – 2024</w:t>
      </w:r>
    </w:p>
    <w:tbl>
      <w:tblPr>
        <w:tblStyle w:val="Table1"/>
        <w:tblpPr w:leftFromText="141" w:rightFromText="141" w:topFromText="0" w:bottomFromText="0" w:vertAnchor="text" w:horzAnchor="text" w:tblpX="2444.9999999999995" w:tblpY="278"/>
        <w:tblW w:w="361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2"/>
        <w:gridCol w:w="1632"/>
        <w:tblGridChange w:id="0">
          <w:tblGrid>
            <w:gridCol w:w="1982"/>
            <w:gridCol w:w="1632"/>
          </w:tblGrid>
        </w:tblGridChange>
      </w:tblGrid>
      <w:tr>
        <w:trPr>
          <w:cantSplit w:val="0"/>
          <w:tblHeader w:val="0"/>
        </w:trPr>
        <w:tc>
          <w:tcPr>
            <w:shd w:fill="d9d9d9" w:val="clear"/>
          </w:tcPr>
          <w:p w:rsidR="00000000" w:rsidDel="00000000" w:rsidP="00000000" w:rsidRDefault="00000000" w:rsidRPr="00000000" w14:paraId="00000009">
            <w:pPr>
              <w:ind w:firstLine="0"/>
              <w:jc w:val="center"/>
              <w:rPr>
                <w:rFonts w:ascii="Arial Narrow" w:cs="Arial Narrow" w:eastAsia="Arial Narrow" w:hAnsi="Arial Narrow"/>
                <w:sz w:val="32"/>
                <w:szCs w:val="32"/>
              </w:rPr>
            </w:pPr>
            <w:r w:rsidDel="00000000" w:rsidR="00000000" w:rsidRPr="00000000">
              <w:rPr>
                <w:rFonts w:ascii="Arial Narrow" w:cs="Arial Narrow" w:eastAsia="Arial Narrow" w:hAnsi="Arial Narrow"/>
                <w:b w:val="1"/>
                <w:sz w:val="32"/>
                <w:szCs w:val="32"/>
                <w:rtl w:val="0"/>
              </w:rPr>
              <w:t xml:space="preserve">Fecha</w:t>
            </w:r>
            <w:r w:rsidDel="00000000" w:rsidR="00000000" w:rsidRPr="00000000">
              <w:rPr>
                <w:rtl w:val="0"/>
              </w:rPr>
            </w:r>
          </w:p>
        </w:tc>
        <w:tc>
          <w:tcPr>
            <w:shd w:fill="d9d9d9" w:val="clear"/>
          </w:tcPr>
          <w:p w:rsidR="00000000" w:rsidDel="00000000" w:rsidP="00000000" w:rsidRDefault="00000000" w:rsidRPr="00000000" w14:paraId="0000000A">
            <w:pPr>
              <w:ind w:firstLine="0"/>
              <w:jc w:val="center"/>
              <w:rPr>
                <w:rFonts w:ascii="Arial Narrow" w:cs="Arial Narrow" w:eastAsia="Arial Narrow" w:hAnsi="Arial Narrow"/>
                <w:sz w:val="32"/>
                <w:szCs w:val="32"/>
              </w:rPr>
            </w:pPr>
            <w:r w:rsidDel="00000000" w:rsidR="00000000" w:rsidRPr="00000000">
              <w:rPr>
                <w:rFonts w:ascii="Arial Narrow" w:cs="Arial Narrow" w:eastAsia="Arial Narrow" w:hAnsi="Arial Narrow"/>
                <w:b w:val="1"/>
                <w:sz w:val="32"/>
                <w:szCs w:val="32"/>
                <w:rtl w:val="0"/>
              </w:rPr>
              <w:t xml:space="preserve">Versión</w:t>
            </w:r>
            <w:r w:rsidDel="00000000" w:rsidR="00000000" w:rsidRPr="00000000">
              <w:rPr>
                <w:rtl w:val="0"/>
              </w:rPr>
            </w:r>
          </w:p>
        </w:tc>
      </w:tr>
      <w:tr>
        <w:trPr>
          <w:cantSplit w:val="0"/>
          <w:tblHeader w:val="0"/>
        </w:trPr>
        <w:tc>
          <w:tcPr/>
          <w:p w:rsidR="00000000" w:rsidDel="00000000" w:rsidP="00000000" w:rsidRDefault="00000000" w:rsidRPr="00000000" w14:paraId="0000000B">
            <w:pPr>
              <w:ind w:firstLine="0"/>
              <w:jc w:val="center"/>
              <w:rPr>
                <w:rFonts w:ascii="Arial Narrow" w:cs="Arial Narrow" w:eastAsia="Arial Narrow" w:hAnsi="Arial Narrow"/>
                <w:sz w:val="32"/>
                <w:szCs w:val="32"/>
              </w:rPr>
            </w:pPr>
            <w:r w:rsidDel="00000000" w:rsidR="00000000" w:rsidRPr="00000000">
              <w:rPr>
                <w:rFonts w:ascii="Arial Narrow" w:cs="Arial Narrow" w:eastAsia="Arial Narrow" w:hAnsi="Arial Narrow"/>
                <w:sz w:val="32"/>
                <w:szCs w:val="32"/>
                <w:rtl w:val="0"/>
              </w:rPr>
              <w:t xml:space="preserve">20/05/2024</w:t>
            </w:r>
          </w:p>
        </w:tc>
        <w:tc>
          <w:tcPr/>
          <w:p w:rsidR="00000000" w:rsidDel="00000000" w:rsidP="00000000" w:rsidRDefault="00000000" w:rsidRPr="00000000" w14:paraId="0000000C">
            <w:pPr>
              <w:ind w:firstLine="0"/>
              <w:jc w:val="center"/>
              <w:rPr>
                <w:rFonts w:ascii="Arial Narrow" w:cs="Arial Narrow" w:eastAsia="Arial Narrow" w:hAnsi="Arial Narrow"/>
                <w:sz w:val="32"/>
                <w:szCs w:val="32"/>
              </w:rPr>
            </w:pPr>
            <w:r w:rsidDel="00000000" w:rsidR="00000000" w:rsidRPr="00000000">
              <w:rPr>
                <w:rFonts w:ascii="Arial Narrow" w:cs="Arial Narrow" w:eastAsia="Arial Narrow" w:hAnsi="Arial Narrow"/>
                <w:sz w:val="32"/>
                <w:szCs w:val="32"/>
                <w:rtl w:val="0"/>
              </w:rPr>
              <w:t xml:space="preserve">v1.0.0</w:t>
            </w:r>
          </w:p>
        </w:tc>
      </w:tr>
    </w:tbl>
    <w:p w:rsidR="00000000" w:rsidDel="00000000" w:rsidP="00000000" w:rsidRDefault="00000000" w:rsidRPr="00000000" w14:paraId="0000000D">
      <w:pPr>
        <w:tabs>
          <w:tab w:val="left" w:leader="none" w:pos="5103"/>
        </w:tabs>
        <w:ind w:firstLine="0"/>
        <w:jc w:val="center"/>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E">
      <w:pPr>
        <w:tabs>
          <w:tab w:val="left" w:leader="none" w:pos="5103"/>
        </w:tabs>
        <w:ind w:firstLine="0"/>
        <w:jc w:val="center"/>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F">
      <w:pPr>
        <w:tabs>
          <w:tab w:val="left" w:leader="none" w:pos="5103"/>
        </w:tabs>
        <w:ind w:firstLine="0"/>
        <w:jc w:val="center"/>
        <w:rPr>
          <w:rFonts w:ascii="Arial Narrow" w:cs="Arial Narrow" w:eastAsia="Arial Narrow" w:hAnsi="Arial Narrow"/>
          <w:sz w:val="32"/>
          <w:szCs w:val="32"/>
        </w:rPr>
      </w:pPr>
      <w:r w:rsidDel="00000000" w:rsidR="00000000" w:rsidRPr="00000000">
        <w:rPr>
          <w:rtl w:val="0"/>
        </w:rPr>
      </w:r>
    </w:p>
    <w:tbl>
      <w:tblPr>
        <w:tblStyle w:val="Table2"/>
        <w:tblW w:w="862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95"/>
        <w:gridCol w:w="1845"/>
        <w:gridCol w:w="3585"/>
        <w:tblGridChange w:id="0">
          <w:tblGrid>
            <w:gridCol w:w="3195"/>
            <w:gridCol w:w="1845"/>
            <w:gridCol w:w="3585"/>
          </w:tblGrid>
        </w:tblGridChange>
      </w:tblGrid>
      <w:tr>
        <w:trPr>
          <w:cantSplit w:val="0"/>
          <w:tblHeader w:val="0"/>
        </w:trPr>
        <w:tc>
          <w:tcPr>
            <w:gridSpan w:val="3"/>
            <w:shd w:fill="d9d9d9" w:val="clear"/>
          </w:tcPr>
          <w:p w:rsidR="00000000" w:rsidDel="00000000" w:rsidP="00000000" w:rsidRDefault="00000000" w:rsidRPr="00000000" w14:paraId="00000010">
            <w:pPr>
              <w:ind w:firstLine="0"/>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Grupo:   C1.011</w:t>
            </w:r>
          </w:p>
        </w:tc>
      </w:tr>
      <w:tr>
        <w:trPr>
          <w:cantSplit w:val="0"/>
          <w:tblHeader w:val="0"/>
        </w:trPr>
        <w:tc>
          <w:tcPr>
            <w:shd w:fill="d9d9d9" w:val="clear"/>
          </w:tcPr>
          <w:p w:rsidR="00000000" w:rsidDel="00000000" w:rsidP="00000000" w:rsidRDefault="00000000" w:rsidRPr="00000000" w14:paraId="00000013">
            <w:pPr>
              <w:ind w:firstLine="0"/>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Autores por orden alfabético</w:t>
            </w:r>
          </w:p>
        </w:tc>
        <w:tc>
          <w:tcPr>
            <w:shd w:fill="d9d9d9" w:val="clear"/>
          </w:tcPr>
          <w:p w:rsidR="00000000" w:rsidDel="00000000" w:rsidP="00000000" w:rsidRDefault="00000000" w:rsidRPr="00000000" w14:paraId="00000014">
            <w:pPr>
              <w:ind w:firstLine="0"/>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Rol</w:t>
            </w:r>
          </w:p>
        </w:tc>
        <w:tc>
          <w:tcPr>
            <w:shd w:fill="d9d9d9" w:val="clear"/>
          </w:tcPr>
          <w:p w:rsidR="00000000" w:rsidDel="00000000" w:rsidP="00000000" w:rsidRDefault="00000000" w:rsidRPr="00000000" w14:paraId="00000015">
            <w:pPr>
              <w:ind w:firstLine="0"/>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Descripción del rol</w:t>
            </w:r>
          </w:p>
        </w:tc>
      </w:tr>
      <w:tr>
        <w:trPr>
          <w:cantSplit w:val="0"/>
          <w:tblHeader w:val="0"/>
        </w:trPr>
        <w:tc>
          <w:tcPr/>
          <w:p w:rsidR="00000000" w:rsidDel="00000000" w:rsidP="00000000" w:rsidRDefault="00000000" w:rsidRPr="00000000" w14:paraId="00000016">
            <w:pPr>
              <w:ind w:firstLine="0"/>
              <w:jc w:val="left"/>
              <w:rPr>
                <w:sz w:val="24"/>
                <w:szCs w:val="24"/>
              </w:rPr>
            </w:pPr>
            <w:r w:rsidDel="00000000" w:rsidR="00000000" w:rsidRPr="00000000">
              <w:rPr>
                <w:rFonts w:ascii="Arial Narrow" w:cs="Arial Narrow" w:eastAsia="Arial Narrow" w:hAnsi="Arial Narrow"/>
                <w:sz w:val="24"/>
                <w:szCs w:val="24"/>
                <w:rtl w:val="0"/>
              </w:rPr>
              <w:t xml:space="preserve">Abouri, Mohamed - Y7156458E</w:t>
            </w:r>
            <w:r w:rsidDel="00000000" w:rsidR="00000000" w:rsidRPr="00000000">
              <w:rPr>
                <w:rtl w:val="0"/>
              </w:rPr>
            </w:r>
          </w:p>
        </w:tc>
        <w:tc>
          <w:tcPr/>
          <w:p w:rsidR="00000000" w:rsidDel="00000000" w:rsidP="00000000" w:rsidRDefault="00000000" w:rsidRPr="00000000" w14:paraId="00000017">
            <w:pPr>
              <w:ind w:firstLine="0"/>
              <w:rPr>
                <w:sz w:val="24"/>
                <w:szCs w:val="24"/>
              </w:rPr>
            </w:pPr>
            <w:r w:rsidDel="00000000" w:rsidR="00000000" w:rsidRPr="00000000">
              <w:rPr>
                <w:rFonts w:ascii="Arial Narrow" w:cs="Arial Narrow" w:eastAsia="Arial Narrow" w:hAnsi="Arial Narrow"/>
                <w:sz w:val="24"/>
                <w:szCs w:val="24"/>
                <w:rtl w:val="0"/>
              </w:rPr>
              <w:t xml:space="preserve">Developer</w:t>
            </w:r>
            <w:r w:rsidDel="00000000" w:rsidR="00000000" w:rsidRPr="00000000">
              <w:rPr>
                <w:rtl w:val="0"/>
              </w:rPr>
            </w:r>
          </w:p>
        </w:tc>
        <w:tc>
          <w:tcPr/>
          <w:p w:rsidR="00000000" w:rsidDel="00000000" w:rsidP="00000000" w:rsidRDefault="00000000" w:rsidRPr="00000000" w14:paraId="00000018">
            <w:pPr>
              <w:ind w:firstLine="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Persona encargada de desarrollar el código.</w:t>
            </w:r>
          </w:p>
        </w:tc>
      </w:tr>
      <w:tr>
        <w:trPr>
          <w:cantSplit w:val="0"/>
          <w:tblHeader w:val="0"/>
        </w:trPr>
        <w:tc>
          <w:tcPr/>
          <w:p w:rsidR="00000000" w:rsidDel="00000000" w:rsidP="00000000" w:rsidRDefault="00000000" w:rsidRPr="00000000" w14:paraId="00000019">
            <w:pPr>
              <w:ind w:firstLine="0"/>
              <w:jc w:val="left"/>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Cabello Ranea, Rafael -32094496C</w:t>
            </w:r>
          </w:p>
        </w:tc>
        <w:tc>
          <w:tcPr/>
          <w:p w:rsidR="00000000" w:rsidDel="00000000" w:rsidP="00000000" w:rsidRDefault="00000000" w:rsidRPr="00000000" w14:paraId="0000001A">
            <w:pPr>
              <w:ind w:firstLine="0"/>
              <w:rPr>
                <w:sz w:val="24"/>
                <w:szCs w:val="24"/>
              </w:rPr>
            </w:pPr>
            <w:r w:rsidDel="00000000" w:rsidR="00000000" w:rsidRPr="00000000">
              <w:rPr>
                <w:rFonts w:ascii="Arial Narrow" w:cs="Arial Narrow" w:eastAsia="Arial Narrow" w:hAnsi="Arial Narrow"/>
                <w:sz w:val="24"/>
                <w:szCs w:val="24"/>
                <w:rtl w:val="0"/>
              </w:rPr>
              <w:t xml:space="preserve">Operador</w:t>
            </w:r>
            <w:r w:rsidDel="00000000" w:rsidR="00000000" w:rsidRPr="00000000">
              <w:rPr>
                <w:rtl w:val="0"/>
              </w:rPr>
            </w:r>
          </w:p>
        </w:tc>
        <w:tc>
          <w:tcPr/>
          <w:p w:rsidR="00000000" w:rsidDel="00000000" w:rsidP="00000000" w:rsidRDefault="00000000" w:rsidRPr="00000000" w14:paraId="0000001B">
            <w:pPr>
              <w:ind w:firstLine="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Encargado de las tareas de campo, de las instalaciones y del  mantenimiento de los sistemas de la empresa.</w:t>
            </w:r>
          </w:p>
        </w:tc>
      </w:tr>
      <w:tr>
        <w:trPr>
          <w:cantSplit w:val="0"/>
          <w:trHeight w:val="90" w:hRule="atLeast"/>
          <w:tblHeader w:val="0"/>
        </w:trPr>
        <w:tc>
          <w:tcPr/>
          <w:p w:rsidR="00000000" w:rsidDel="00000000" w:rsidP="00000000" w:rsidRDefault="00000000" w:rsidRPr="00000000" w14:paraId="0000001C">
            <w:pPr>
              <w:ind w:firstLine="0"/>
              <w:jc w:val="left"/>
              <w:rPr>
                <w:sz w:val="24"/>
                <w:szCs w:val="24"/>
              </w:rPr>
            </w:pPr>
            <w:r w:rsidDel="00000000" w:rsidR="00000000" w:rsidRPr="00000000">
              <w:rPr>
                <w:rFonts w:ascii="Arial Narrow" w:cs="Arial Narrow" w:eastAsia="Arial Narrow" w:hAnsi="Arial Narrow"/>
                <w:sz w:val="24"/>
                <w:szCs w:val="24"/>
                <w:rtl w:val="0"/>
              </w:rPr>
              <w:t xml:space="preserve">Calderón Rodríguez, Francisco Javier - 78233219F</w:t>
            </w:r>
            <w:r w:rsidDel="00000000" w:rsidR="00000000" w:rsidRPr="00000000">
              <w:rPr>
                <w:rtl w:val="0"/>
              </w:rPr>
            </w:r>
          </w:p>
        </w:tc>
        <w:tc>
          <w:tcPr/>
          <w:p w:rsidR="00000000" w:rsidDel="00000000" w:rsidP="00000000" w:rsidRDefault="00000000" w:rsidRPr="00000000" w14:paraId="0000001D">
            <w:pPr>
              <w:ind w:firstLine="0"/>
              <w:rPr>
                <w:sz w:val="24"/>
                <w:szCs w:val="24"/>
              </w:rPr>
            </w:pPr>
            <w:r w:rsidDel="00000000" w:rsidR="00000000" w:rsidRPr="00000000">
              <w:rPr>
                <w:rFonts w:ascii="Arial Narrow" w:cs="Arial Narrow" w:eastAsia="Arial Narrow" w:hAnsi="Arial Narrow"/>
                <w:sz w:val="24"/>
                <w:szCs w:val="24"/>
                <w:rtl w:val="0"/>
              </w:rPr>
              <w:t xml:space="preserve">Project Manager</w:t>
            </w:r>
            <w:r w:rsidDel="00000000" w:rsidR="00000000" w:rsidRPr="00000000">
              <w:rPr>
                <w:rtl w:val="0"/>
              </w:rPr>
            </w:r>
          </w:p>
        </w:tc>
        <w:tc>
          <w:tcPr/>
          <w:p w:rsidR="00000000" w:rsidDel="00000000" w:rsidP="00000000" w:rsidRDefault="00000000" w:rsidRPr="00000000" w14:paraId="0000001E">
            <w:pPr>
              <w:ind w:firstLine="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Persona encargada de tomar decisiones de diseño y vigilar el correcto desarrollo</w:t>
            </w:r>
          </w:p>
        </w:tc>
      </w:tr>
      <w:tr>
        <w:trPr>
          <w:cantSplit w:val="0"/>
          <w:tblHeader w:val="0"/>
        </w:trPr>
        <w:tc>
          <w:tcPr/>
          <w:p w:rsidR="00000000" w:rsidDel="00000000" w:rsidP="00000000" w:rsidRDefault="00000000" w:rsidRPr="00000000" w14:paraId="0000001F">
            <w:pPr>
              <w:ind w:firstLine="0"/>
              <w:jc w:val="left"/>
              <w:rPr>
                <w:sz w:val="24"/>
                <w:szCs w:val="24"/>
              </w:rPr>
            </w:pPr>
            <w:r w:rsidDel="00000000" w:rsidR="00000000" w:rsidRPr="00000000">
              <w:rPr>
                <w:rFonts w:ascii="Arial Narrow" w:cs="Arial Narrow" w:eastAsia="Arial Narrow" w:hAnsi="Arial Narrow"/>
                <w:sz w:val="24"/>
                <w:szCs w:val="24"/>
                <w:rtl w:val="0"/>
              </w:rPr>
              <w:t xml:space="preserve">Delgado Pallares, David - 29519510E</w:t>
            </w:r>
            <w:r w:rsidDel="00000000" w:rsidR="00000000" w:rsidRPr="00000000">
              <w:rPr>
                <w:rtl w:val="0"/>
              </w:rPr>
            </w:r>
          </w:p>
        </w:tc>
        <w:tc>
          <w:tcPr/>
          <w:p w:rsidR="00000000" w:rsidDel="00000000" w:rsidP="00000000" w:rsidRDefault="00000000" w:rsidRPr="00000000" w14:paraId="00000020">
            <w:pPr>
              <w:ind w:firstLine="0"/>
              <w:rPr>
                <w:sz w:val="24"/>
                <w:szCs w:val="24"/>
              </w:rPr>
            </w:pPr>
            <w:r w:rsidDel="00000000" w:rsidR="00000000" w:rsidRPr="00000000">
              <w:rPr>
                <w:rFonts w:ascii="Arial Narrow" w:cs="Arial Narrow" w:eastAsia="Arial Narrow" w:hAnsi="Arial Narrow"/>
                <w:sz w:val="24"/>
                <w:szCs w:val="24"/>
                <w:rtl w:val="0"/>
              </w:rPr>
              <w:t xml:space="preserve">Tester</w:t>
            </w:r>
            <w:r w:rsidDel="00000000" w:rsidR="00000000" w:rsidRPr="00000000">
              <w:rPr>
                <w:rtl w:val="0"/>
              </w:rPr>
            </w:r>
          </w:p>
        </w:tc>
        <w:tc>
          <w:tcPr/>
          <w:p w:rsidR="00000000" w:rsidDel="00000000" w:rsidP="00000000" w:rsidRDefault="00000000" w:rsidRPr="00000000" w14:paraId="00000021">
            <w:pPr>
              <w:ind w:firstLine="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Persona encargada de realizar pruebas sobre el código.</w:t>
            </w:r>
          </w:p>
        </w:tc>
      </w:tr>
      <w:tr>
        <w:trPr>
          <w:cantSplit w:val="0"/>
          <w:tblHeader w:val="0"/>
        </w:trPr>
        <w:tc>
          <w:tcPr/>
          <w:p w:rsidR="00000000" w:rsidDel="00000000" w:rsidP="00000000" w:rsidRDefault="00000000" w:rsidRPr="00000000" w14:paraId="00000022">
            <w:pPr>
              <w:ind w:firstLine="0"/>
              <w:jc w:val="left"/>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Ramírez  Lara, Iván- 77852382G</w:t>
            </w:r>
          </w:p>
        </w:tc>
        <w:tc>
          <w:tcPr/>
          <w:p w:rsidR="00000000" w:rsidDel="00000000" w:rsidP="00000000" w:rsidRDefault="00000000" w:rsidRPr="00000000" w14:paraId="00000023">
            <w:pPr>
              <w:ind w:firstLine="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Developer</w:t>
            </w:r>
          </w:p>
        </w:tc>
        <w:tc>
          <w:tcPr/>
          <w:p w:rsidR="00000000" w:rsidDel="00000000" w:rsidP="00000000" w:rsidRDefault="00000000" w:rsidRPr="00000000" w14:paraId="00000024">
            <w:pPr>
              <w:ind w:firstLine="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Persona encargada de desarrollar el código.</w:t>
            </w:r>
          </w:p>
        </w:tc>
      </w:tr>
    </w:tbl>
    <w:p w:rsidR="00000000" w:rsidDel="00000000" w:rsidP="00000000" w:rsidRDefault="00000000" w:rsidRPr="00000000" w14:paraId="00000025">
      <w:pPr>
        <w:ind w:firstLine="0"/>
        <w:jc w:val="center"/>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26">
      <w:pPr>
        <w:ind w:firstLine="0"/>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Control de Versiones</w:t>
      </w:r>
    </w:p>
    <w:tbl>
      <w:tblPr>
        <w:tblStyle w:val="Table3"/>
        <w:tblW w:w="878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40"/>
        <w:gridCol w:w="1278"/>
        <w:gridCol w:w="5966"/>
        <w:tblGridChange w:id="0">
          <w:tblGrid>
            <w:gridCol w:w="1540"/>
            <w:gridCol w:w="1278"/>
            <w:gridCol w:w="5966"/>
          </w:tblGrid>
        </w:tblGridChange>
      </w:tblGrid>
      <w:tr>
        <w:trPr>
          <w:cantSplit w:val="0"/>
          <w:tblHeader w:val="0"/>
        </w:trPr>
        <w:tc>
          <w:tcPr>
            <w:shd w:fill="d9d9d9" w:val="clear"/>
          </w:tcPr>
          <w:p w:rsidR="00000000" w:rsidDel="00000000" w:rsidP="00000000" w:rsidRDefault="00000000" w:rsidRPr="00000000" w14:paraId="00000027">
            <w:pPr>
              <w:ind w:firstLine="0"/>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Fecha</w:t>
            </w:r>
          </w:p>
        </w:tc>
        <w:tc>
          <w:tcPr>
            <w:shd w:fill="d9d9d9" w:val="clear"/>
          </w:tcPr>
          <w:p w:rsidR="00000000" w:rsidDel="00000000" w:rsidP="00000000" w:rsidRDefault="00000000" w:rsidRPr="00000000" w14:paraId="00000028">
            <w:pPr>
              <w:ind w:firstLine="0"/>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Versión</w:t>
            </w:r>
          </w:p>
        </w:tc>
        <w:tc>
          <w:tcPr>
            <w:shd w:fill="d9d9d9" w:val="clear"/>
          </w:tcPr>
          <w:p w:rsidR="00000000" w:rsidDel="00000000" w:rsidP="00000000" w:rsidRDefault="00000000" w:rsidRPr="00000000" w14:paraId="00000029">
            <w:pPr>
              <w:ind w:firstLine="0"/>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Descripción</w:t>
            </w:r>
          </w:p>
        </w:tc>
      </w:tr>
      <w:tr>
        <w:trPr>
          <w:cantSplit w:val="0"/>
          <w:tblHeader w:val="0"/>
        </w:trPr>
        <w:tc>
          <w:tcPr/>
          <w:p w:rsidR="00000000" w:rsidDel="00000000" w:rsidP="00000000" w:rsidRDefault="00000000" w:rsidRPr="00000000" w14:paraId="0000002A">
            <w:pPr>
              <w:ind w:firstLine="0"/>
              <w:rPr>
                <w:rFonts w:ascii="Arial Narrow" w:cs="Arial Narrow" w:eastAsia="Arial Narrow" w:hAnsi="Arial Narrow"/>
              </w:rPr>
            </w:pPr>
            <w:r w:rsidDel="00000000" w:rsidR="00000000" w:rsidRPr="00000000">
              <w:rPr>
                <w:rFonts w:ascii="Arial Narrow" w:cs="Arial Narrow" w:eastAsia="Arial Narrow" w:hAnsi="Arial Narrow"/>
                <w:sz w:val="24"/>
                <w:szCs w:val="24"/>
                <w:rtl w:val="0"/>
              </w:rPr>
              <w:t xml:space="preserve">20/05/2024</w:t>
            </w:r>
            <w:r w:rsidDel="00000000" w:rsidR="00000000" w:rsidRPr="00000000">
              <w:rPr>
                <w:rtl w:val="0"/>
              </w:rPr>
            </w:r>
          </w:p>
        </w:tc>
        <w:tc>
          <w:tcPr/>
          <w:p w:rsidR="00000000" w:rsidDel="00000000" w:rsidP="00000000" w:rsidRDefault="00000000" w:rsidRPr="00000000" w14:paraId="0000002B">
            <w:pPr>
              <w:ind w:firstLine="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v1.0.0</w:t>
            </w:r>
          </w:p>
        </w:tc>
        <w:tc>
          <w:tcPr/>
          <w:p w:rsidR="00000000" w:rsidDel="00000000" w:rsidP="00000000" w:rsidRDefault="00000000" w:rsidRPr="00000000" w14:paraId="0000002C">
            <w:pPr>
              <w:ind w:firstLine="0"/>
              <w:rPr>
                <w:rFonts w:ascii="Arial Narrow" w:cs="Arial Narrow" w:eastAsia="Arial Narrow" w:hAnsi="Arial Narrow"/>
              </w:rPr>
            </w:pPr>
            <w:r w:rsidDel="00000000" w:rsidR="00000000" w:rsidRPr="00000000">
              <w:rPr>
                <w:rFonts w:ascii="Arial Narrow" w:cs="Arial Narrow" w:eastAsia="Arial Narrow" w:hAnsi="Arial Narrow"/>
                <w:sz w:val="24"/>
                <w:szCs w:val="24"/>
                <w:rtl w:val="0"/>
              </w:rPr>
              <w:t xml:space="preserve">Desarrollo de la primera versión.</w:t>
            </w:r>
            <w:r w:rsidDel="00000000" w:rsidR="00000000" w:rsidRPr="00000000">
              <w:rPr>
                <w:rtl w:val="0"/>
              </w:rPr>
            </w:r>
          </w:p>
        </w:tc>
      </w:tr>
      <w:tr>
        <w:trPr>
          <w:cantSplit w:val="0"/>
          <w:tblHeader w:val="0"/>
        </w:trPr>
        <w:tc>
          <w:tcPr/>
          <w:p w:rsidR="00000000" w:rsidDel="00000000" w:rsidP="00000000" w:rsidRDefault="00000000" w:rsidRPr="00000000" w14:paraId="0000002D">
            <w:pPr>
              <w:ind w:firstLine="0"/>
              <w:rPr>
                <w:rFonts w:ascii="Arial Narrow" w:cs="Arial Narrow" w:eastAsia="Arial Narrow" w:hAnsi="Arial Narrow"/>
              </w:rPr>
            </w:pPr>
            <w:r w:rsidDel="00000000" w:rsidR="00000000" w:rsidRPr="00000000">
              <w:rPr>
                <w:rtl w:val="0"/>
              </w:rPr>
            </w:r>
          </w:p>
        </w:tc>
        <w:tc>
          <w:tcPr/>
          <w:p w:rsidR="00000000" w:rsidDel="00000000" w:rsidP="00000000" w:rsidRDefault="00000000" w:rsidRPr="00000000" w14:paraId="0000002E">
            <w:pPr>
              <w:ind w:firstLine="0"/>
              <w:rPr>
                <w:rFonts w:ascii="Arial Narrow" w:cs="Arial Narrow" w:eastAsia="Arial Narrow" w:hAnsi="Arial Narrow"/>
                <w:sz w:val="24"/>
                <w:szCs w:val="24"/>
              </w:rPr>
            </w:pPr>
            <w:r w:rsidDel="00000000" w:rsidR="00000000" w:rsidRPr="00000000">
              <w:rPr>
                <w:rtl w:val="0"/>
              </w:rPr>
            </w:r>
          </w:p>
        </w:tc>
        <w:tc>
          <w:tcPr/>
          <w:p w:rsidR="00000000" w:rsidDel="00000000" w:rsidP="00000000" w:rsidRDefault="00000000" w:rsidRPr="00000000" w14:paraId="0000002F">
            <w:pPr>
              <w:ind w:firstLine="0"/>
              <w:rPr>
                <w:rFonts w:ascii="Arial Narrow" w:cs="Arial Narrow" w:eastAsia="Arial Narrow" w:hAnsi="Arial Narrow"/>
              </w:rPr>
            </w:pPr>
            <w:r w:rsidDel="00000000" w:rsidR="00000000" w:rsidRPr="00000000">
              <w:rPr>
                <w:rtl w:val="0"/>
              </w:rPr>
            </w:r>
          </w:p>
        </w:tc>
      </w:tr>
      <w:tr>
        <w:trPr>
          <w:cantSplit w:val="0"/>
          <w:tblHeader w:val="0"/>
        </w:trPr>
        <w:tc>
          <w:tcPr/>
          <w:p w:rsidR="00000000" w:rsidDel="00000000" w:rsidP="00000000" w:rsidRDefault="00000000" w:rsidRPr="00000000" w14:paraId="00000030">
            <w:pPr>
              <w:ind w:firstLine="0"/>
              <w:rPr>
                <w:rFonts w:ascii="Arial Narrow" w:cs="Arial Narrow" w:eastAsia="Arial Narrow" w:hAnsi="Arial Narrow"/>
              </w:rPr>
            </w:pPr>
            <w:r w:rsidDel="00000000" w:rsidR="00000000" w:rsidRPr="00000000">
              <w:rPr>
                <w:rtl w:val="0"/>
              </w:rPr>
            </w:r>
          </w:p>
        </w:tc>
        <w:tc>
          <w:tcPr/>
          <w:p w:rsidR="00000000" w:rsidDel="00000000" w:rsidP="00000000" w:rsidRDefault="00000000" w:rsidRPr="00000000" w14:paraId="00000031">
            <w:pPr>
              <w:ind w:firstLine="0"/>
              <w:rPr>
                <w:rFonts w:ascii="Arial Narrow" w:cs="Arial Narrow" w:eastAsia="Arial Narrow" w:hAnsi="Arial Narrow"/>
              </w:rPr>
            </w:pPr>
            <w:r w:rsidDel="00000000" w:rsidR="00000000" w:rsidRPr="00000000">
              <w:rPr>
                <w:rtl w:val="0"/>
              </w:rPr>
            </w:r>
          </w:p>
        </w:tc>
        <w:tc>
          <w:tcPr/>
          <w:p w:rsidR="00000000" w:rsidDel="00000000" w:rsidP="00000000" w:rsidRDefault="00000000" w:rsidRPr="00000000" w14:paraId="00000032">
            <w:pPr>
              <w:ind w:firstLine="0"/>
              <w:rPr>
                <w:rFonts w:ascii="Arial Narrow" w:cs="Arial Narrow" w:eastAsia="Arial Narrow" w:hAnsi="Arial Narrow"/>
                <w:b w:val="1"/>
              </w:rPr>
            </w:pPr>
            <w:r w:rsidDel="00000000" w:rsidR="00000000" w:rsidRPr="00000000">
              <w:rPr>
                <w:rtl w:val="0"/>
              </w:rPr>
            </w:r>
          </w:p>
        </w:tc>
      </w:tr>
      <w:tr>
        <w:trPr>
          <w:cantSplit w:val="0"/>
          <w:tblHeader w:val="0"/>
        </w:trPr>
        <w:tc>
          <w:tcPr/>
          <w:p w:rsidR="00000000" w:rsidDel="00000000" w:rsidP="00000000" w:rsidRDefault="00000000" w:rsidRPr="00000000" w14:paraId="00000033">
            <w:pPr>
              <w:ind w:firstLine="0"/>
              <w:rPr>
                <w:rFonts w:ascii="Arial Narrow" w:cs="Arial Narrow" w:eastAsia="Arial Narrow" w:hAnsi="Arial Narrow"/>
                <w:b w:val="1"/>
              </w:rPr>
            </w:pPr>
            <w:r w:rsidDel="00000000" w:rsidR="00000000" w:rsidRPr="00000000">
              <w:rPr>
                <w:rtl w:val="0"/>
              </w:rPr>
            </w:r>
          </w:p>
        </w:tc>
        <w:tc>
          <w:tcPr/>
          <w:p w:rsidR="00000000" w:rsidDel="00000000" w:rsidP="00000000" w:rsidRDefault="00000000" w:rsidRPr="00000000" w14:paraId="00000034">
            <w:pPr>
              <w:ind w:firstLine="0"/>
              <w:rPr>
                <w:rFonts w:ascii="Arial Narrow" w:cs="Arial Narrow" w:eastAsia="Arial Narrow" w:hAnsi="Arial Narrow"/>
                <w:b w:val="1"/>
              </w:rPr>
            </w:pPr>
            <w:r w:rsidDel="00000000" w:rsidR="00000000" w:rsidRPr="00000000">
              <w:rPr>
                <w:rtl w:val="0"/>
              </w:rPr>
            </w:r>
          </w:p>
        </w:tc>
        <w:tc>
          <w:tcPr/>
          <w:p w:rsidR="00000000" w:rsidDel="00000000" w:rsidP="00000000" w:rsidRDefault="00000000" w:rsidRPr="00000000" w14:paraId="00000035">
            <w:pPr>
              <w:ind w:firstLine="0"/>
              <w:rPr>
                <w:rFonts w:ascii="Arial Narrow" w:cs="Arial Narrow" w:eastAsia="Arial Narrow" w:hAnsi="Arial Narrow"/>
                <w:b w:val="1"/>
              </w:rPr>
            </w:pPr>
            <w:r w:rsidDel="00000000" w:rsidR="00000000" w:rsidRPr="00000000">
              <w:rPr>
                <w:rtl w:val="0"/>
              </w:rPr>
            </w:r>
          </w:p>
        </w:tc>
      </w:tr>
    </w:tbl>
    <w:p w:rsidR="00000000" w:rsidDel="00000000" w:rsidP="00000000" w:rsidRDefault="00000000" w:rsidRPr="00000000" w14:paraId="00000036">
      <w:pPr>
        <w:ind w:firstLine="0"/>
        <w:rPr>
          <w:rFonts w:ascii="Arial Narrow" w:cs="Arial Narrow" w:eastAsia="Arial Narrow" w:hAnsi="Arial Narrow"/>
          <w:b w:val="1"/>
        </w:rPr>
      </w:pPr>
      <w:r w:rsidDel="00000000" w:rsidR="00000000" w:rsidRPr="00000000">
        <w:rPr>
          <w:rtl w:val="0"/>
        </w:rPr>
      </w:r>
    </w:p>
    <w:p w:rsidR="00000000" w:rsidDel="00000000" w:rsidP="00000000" w:rsidRDefault="00000000" w:rsidRPr="00000000" w14:paraId="00000037">
      <w:pPr>
        <w:tabs>
          <w:tab w:val="left" w:leader="none" w:pos="1515"/>
        </w:tabs>
        <w:rPr>
          <w:rFonts w:ascii="Arial Narrow" w:cs="Arial Narrow" w:eastAsia="Arial Narrow" w:hAnsi="Arial Narrow"/>
        </w:rPr>
      </w:pPr>
      <w:r w:rsidDel="00000000" w:rsidR="00000000" w:rsidRPr="00000000">
        <w:rPr>
          <w:rFonts w:ascii="Arial Narrow" w:cs="Arial Narrow" w:eastAsia="Arial Narrow" w:hAnsi="Arial Narrow"/>
          <w:rtl w:val="0"/>
        </w:rPr>
        <w:tab/>
      </w:r>
    </w:p>
    <w:p w:rsidR="00000000" w:rsidDel="00000000" w:rsidP="00000000" w:rsidRDefault="00000000" w:rsidRPr="00000000" w14:paraId="00000038">
      <w:pPr>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39">
      <w:pPr>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3A">
      <w:pPr>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3B">
      <w:pPr>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3C">
      <w:pPr>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3D">
      <w:pPr>
        <w:ind w:firstLine="0"/>
        <w:jc w:val="left"/>
        <w:rPr>
          <w:rFonts w:ascii="Arial Narrow" w:cs="Arial Narrow" w:eastAsia="Arial Narrow" w:hAnsi="Arial Narrow"/>
        </w:rPr>
        <w:sectPr>
          <w:headerReference r:id="rId8" w:type="default"/>
          <w:pgSz w:h="16838" w:w="11906" w:orient="portrait"/>
          <w:pgMar w:bottom="1417" w:top="1417" w:left="1701" w:right="1701" w:header="708" w:footer="708"/>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3E">
      <w:pPr>
        <w:ind w:firstLine="0"/>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Índice de contenido</w:t>
      </w:r>
    </w:p>
    <w:sdt>
      <w:sdtPr>
        <w:docPartObj>
          <w:docPartGallery w:val="Table of Contents"/>
          <w:docPartUnique w:val="1"/>
        </w:docPartObj>
      </w:sdtPr>
      <w:sdtContent>
        <w:p w:rsidR="00000000" w:rsidDel="00000000" w:rsidP="00000000" w:rsidRDefault="00000000" w:rsidRPr="00000000" w14:paraId="0000003F">
          <w:pPr>
            <w:tabs>
              <w:tab w:val="left" w:leader="none" w:pos="851"/>
              <w:tab w:val="right" w:leader="none" w:pos="8494"/>
            </w:tabs>
            <w:spacing w:after="100" w:line="240" w:lineRule="auto"/>
            <w:ind w:left="851" w:hanging="567"/>
            <w:rPr>
              <w:rFonts w:ascii="Arial Narrow" w:cs="Arial Narrow" w:eastAsia="Arial Narrow" w:hAnsi="Arial Narrow"/>
              <w:b w:val="1"/>
              <w:sz w:val="24"/>
              <w:szCs w:val="24"/>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Arial Narrow" w:cs="Arial Narrow" w:eastAsia="Arial Narrow" w:hAnsi="Arial Narrow"/>
                <w:rtl w:val="0"/>
              </w:rPr>
              <w:t xml:space="preserve">1.</w:t>
              <w:tab/>
              <w:t xml:space="preserve">Introducción</w:t>
              <w:tab/>
              <w:t xml:space="preserve">2</w:t>
            </w:r>
          </w:hyperlink>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 w:val="right" w:leader="none" w:pos="8494"/>
            </w:tabs>
            <w:spacing w:after="100" w:before="0" w:line="240" w:lineRule="auto"/>
            <w:ind w:left="851" w:right="0" w:hanging="567"/>
            <w:jc w:val="both"/>
            <w:rPr>
              <w:rFonts w:ascii="Arial Narrow" w:cs="Arial Narrow" w:eastAsia="Arial Narrow" w:hAnsi="Arial Narrow"/>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rtl w:val="0"/>
            </w:rPr>
            <w:t xml:space="preserve">2</w:t>
          </w:r>
          <w:hyperlink w:anchor="_heading=h.gjdgxs">
            <w:r w:rsidDel="00000000" w:rsidR="00000000" w:rsidRPr="00000000">
              <w:rPr>
                <w:rFonts w:ascii="Arial Narrow" w:cs="Arial Narrow" w:eastAsia="Arial Narrow" w:hAnsi="Arial Narrow"/>
                <w:i w:val="0"/>
                <w:smallCaps w:val="0"/>
                <w:strike w:val="0"/>
                <w:color w:val="000000"/>
                <w:sz w:val="22"/>
                <w:szCs w:val="22"/>
                <w:u w:val="none"/>
                <w:shd w:fill="auto" w:val="clear"/>
                <w:vertAlign w:val="baseline"/>
                <w:rtl w:val="0"/>
              </w:rPr>
              <w:t xml:space="preserve">.</w:t>
              <w:tab/>
            </w:r>
          </w:hyperlink>
          <w:r w:rsidDel="00000000" w:rsidR="00000000" w:rsidRPr="00000000">
            <w:fldChar w:fldCharType="begin"/>
            <w:instrText xml:space="preserve"> PAGEREF _heading=h.gjdgxs \h </w:instrText>
            <w:fldChar w:fldCharType="separate"/>
          </w:r>
          <w:r w:rsidDel="00000000" w:rsidR="00000000" w:rsidRPr="00000000">
            <w:rPr>
              <w:rFonts w:ascii="Arial Narrow" w:cs="Arial Narrow" w:eastAsia="Arial Narrow" w:hAnsi="Arial Narrow"/>
              <w:rtl w:val="0"/>
            </w:rPr>
            <w:t xml:space="preserve">Testeo funcional</w:t>
          </w:r>
          <w:r w:rsidDel="00000000" w:rsidR="00000000" w:rsidRPr="00000000">
            <w:rPr>
              <w:rFonts w:ascii="Arial Narrow" w:cs="Arial Narrow" w:eastAsia="Arial Narrow" w:hAnsi="Arial Narrow"/>
              <w:i w:val="0"/>
              <w:smallCaps w:val="0"/>
              <w:strike w:val="0"/>
              <w:color w:val="000000"/>
              <w:sz w:val="22"/>
              <w:szCs w:val="22"/>
              <w:u w:val="non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 w:val="right" w:leader="none" w:pos="8494"/>
            </w:tabs>
            <w:spacing w:after="100" w:before="0" w:line="240" w:lineRule="auto"/>
            <w:ind w:left="851" w:right="0" w:hanging="567"/>
            <w:jc w:val="both"/>
            <w:rPr>
              <w:rFonts w:ascii="Arial Narrow" w:cs="Arial Narrow" w:eastAsia="Arial Narrow" w:hAnsi="Arial Narrow"/>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color w:val="000000"/>
              <w:u w:val="none"/>
              <w:rtl w:val="0"/>
            </w:rPr>
            <w:t xml:space="preserve">3</w:t>
          </w:r>
          <w:hyperlink w:anchor="_heading=h.30j0zll">
            <w:r w:rsidDel="00000000" w:rsidR="00000000" w:rsidRPr="00000000">
              <w:rPr>
                <w:rFonts w:ascii="Arial Narrow" w:cs="Arial Narrow" w:eastAsia="Arial Narrow" w:hAnsi="Arial Narrow"/>
                <w:i w:val="0"/>
                <w:smallCaps w:val="0"/>
                <w:strike w:val="0"/>
                <w:color w:val="000000"/>
                <w:sz w:val="22"/>
                <w:szCs w:val="22"/>
                <w:u w:val="none"/>
                <w:shd w:fill="auto" w:val="clear"/>
                <w:vertAlign w:val="baseline"/>
                <w:rtl w:val="0"/>
              </w:rPr>
              <w:t xml:space="preserve">.</w:t>
              <w:tab/>
              <w:t xml:space="preserve">Testeo de re</w:t>
            </w:r>
          </w:hyperlink>
          <w:r w:rsidDel="00000000" w:rsidR="00000000" w:rsidRPr="00000000">
            <w:fldChar w:fldCharType="begin"/>
            <w:instrText xml:space="preserve"> PAGEREF _heading=h.30j0zll \h </w:instrText>
            <w:fldChar w:fldCharType="separate"/>
          </w:r>
          <w:r w:rsidDel="00000000" w:rsidR="00000000" w:rsidRPr="00000000">
            <w:rPr>
              <w:rFonts w:ascii="Arial Narrow" w:cs="Arial Narrow" w:eastAsia="Arial Narrow" w:hAnsi="Arial Narrow"/>
              <w:rtl w:val="0"/>
            </w:rPr>
            <w:t xml:space="preserve">ndimiento</w:t>
          </w:r>
          <w:r w:rsidDel="00000000" w:rsidR="00000000" w:rsidRPr="00000000">
            <w:rPr>
              <w:rFonts w:ascii="Arial Narrow" w:cs="Arial Narrow" w:eastAsia="Arial Narrow" w:hAnsi="Arial Narrow"/>
              <w:i w:val="0"/>
              <w:smallCaps w:val="0"/>
              <w:strike w:val="0"/>
              <w:color w:val="000000"/>
              <w:sz w:val="22"/>
              <w:szCs w:val="22"/>
              <w:u w:val="none"/>
              <w:shd w:fill="auto" w:val="clear"/>
              <w:vertAlign w:val="baseline"/>
              <w:rtl w:val="0"/>
            </w:rPr>
            <w:tab/>
          </w:r>
          <w:r w:rsidDel="00000000" w:rsidR="00000000" w:rsidRPr="00000000">
            <w:fldChar w:fldCharType="end"/>
          </w:r>
          <w:r w:rsidDel="00000000" w:rsidR="00000000" w:rsidRPr="00000000">
            <w:rPr>
              <w:rFonts w:ascii="Arial Narrow" w:cs="Arial Narrow" w:eastAsia="Arial Narrow" w:hAnsi="Arial Narrow"/>
              <w:rtl w:val="0"/>
            </w:rPr>
            <w:t xml:space="preserve">10</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 w:val="right" w:leader="none" w:pos="8494"/>
            </w:tabs>
            <w:spacing w:after="100" w:before="0" w:line="240" w:lineRule="auto"/>
            <w:ind w:left="851" w:right="0" w:hanging="567"/>
            <w:jc w:val="both"/>
            <w:rPr>
              <w:rFonts w:ascii="Arial Narrow" w:cs="Arial Narrow" w:eastAsia="Arial Narrow" w:hAnsi="Arial Narrow"/>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rtl w:val="0"/>
            </w:rPr>
            <w:t xml:space="preserve">4. </w:t>
            <w:tab/>
            <w:t xml:space="preserve">Cobertura</w:t>
            <w:tab/>
            <w:t xml:space="preserve">15</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 w:val="right" w:leader="none" w:pos="8494"/>
            </w:tabs>
            <w:spacing w:after="100" w:before="0" w:line="240" w:lineRule="auto"/>
            <w:ind w:left="851"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 w:val="right" w:leader="none" w:pos="8494"/>
            </w:tabs>
            <w:spacing w:after="100" w:before="0" w:line="240" w:lineRule="auto"/>
            <w:ind w:left="851" w:right="0" w:hanging="567"/>
            <w:jc w:val="both"/>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 w:val="right" w:leader="none" w:pos="8494"/>
            </w:tabs>
            <w:spacing w:after="100" w:before="0" w:line="240" w:lineRule="auto"/>
            <w:ind w:left="851"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 w:val="right" w:leader="none" w:pos="8494"/>
            </w:tabs>
            <w:spacing w:after="100" w:before="0" w:line="240" w:lineRule="auto"/>
            <w:ind w:left="851"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 w:val="right" w:leader="none" w:pos="8494"/>
            </w:tabs>
            <w:spacing w:after="100" w:before="0" w:line="240" w:lineRule="auto"/>
            <w:ind w:left="851"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rPr>
              <w:rFonts w:ascii="Arial Narrow" w:cs="Arial Narrow" w:eastAsia="Arial Narrow" w:hAnsi="Arial Narrow"/>
              <w:sz w:val="20"/>
              <w:szCs w:val="2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9">
      <w:pPr>
        <w:tabs>
          <w:tab w:val="left" w:leader="none" w:pos="3295"/>
        </w:tabs>
        <w:spacing w:after="240" w:before="240" w:lineRule="auto"/>
        <w:ind w:left="720" w:firstLine="0"/>
        <w:jc w:val="left"/>
        <w:rPr>
          <w:rFonts w:ascii="Arial Narrow" w:cs="Arial Narrow" w:eastAsia="Arial Narrow" w:hAnsi="Arial Narrow"/>
        </w:rPr>
      </w:pPr>
      <w:r w:rsidDel="00000000" w:rsidR="00000000" w:rsidRPr="00000000">
        <w:rPr>
          <w:rFonts w:ascii="Times New Roman" w:cs="Times New Roman" w:eastAsia="Times New Roman" w:hAnsi="Times New Roman"/>
          <w:rtl w:val="0"/>
        </w:rPr>
        <w:br w:type="textWrapping"/>
      </w:r>
      <w:r w:rsidDel="00000000" w:rsidR="00000000" w:rsidRPr="00000000">
        <w:rPr>
          <w:rFonts w:ascii="Arial Narrow" w:cs="Arial Narrow" w:eastAsia="Arial Narrow" w:hAnsi="Arial Narrow"/>
          <w:rtl w:val="0"/>
        </w:rPr>
        <w:t xml:space="preserve"> </w:t>
        <w:tab/>
      </w:r>
    </w:p>
    <w:p w:rsidR="00000000" w:rsidDel="00000000" w:rsidP="00000000" w:rsidRDefault="00000000" w:rsidRPr="00000000" w14:paraId="0000004A">
      <w:pPr>
        <w:tabs>
          <w:tab w:val="left" w:leader="none" w:pos="3295"/>
        </w:tabs>
        <w:spacing w:after="240" w:before="240" w:lineRule="auto"/>
        <w:ind w:left="72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tabs>
          <w:tab w:val="left" w:leader="none" w:pos="3295"/>
        </w:tabs>
        <w:rPr>
          <w:rFonts w:ascii="Arial Narrow" w:cs="Arial Narrow" w:eastAsia="Arial Narrow" w:hAnsi="Arial Narrow"/>
        </w:rPr>
      </w:pPr>
      <w:r w:rsidDel="00000000" w:rsidR="00000000" w:rsidRPr="00000000">
        <w:rPr>
          <w:rFonts w:ascii="Arial Narrow" w:cs="Arial Narrow" w:eastAsia="Arial Narrow" w:hAnsi="Arial Narrow"/>
          <w:rtl w:val="0"/>
        </w:rPr>
        <w:tab/>
      </w:r>
    </w:p>
    <w:p w:rsidR="00000000" w:rsidDel="00000000" w:rsidP="00000000" w:rsidRDefault="00000000" w:rsidRPr="00000000" w14:paraId="0000004C">
      <w:pPr>
        <w:ind w:firstLine="0"/>
        <w:jc w:val="left"/>
        <w:rPr>
          <w:rFonts w:ascii="Arial Narrow" w:cs="Arial Narrow" w:eastAsia="Arial Narrow" w:hAnsi="Arial Narrow"/>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D">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320" w:before="320" w:line="360" w:lineRule="auto"/>
        <w:ind w:left="360" w:right="0" w:hanging="360"/>
        <w:rPr>
          <w:rFonts w:ascii="Arial Narrow" w:cs="Arial Narrow" w:eastAsia="Arial Narrow" w:hAnsi="Arial Narrow"/>
          <w:b w:val="1"/>
          <w:i w:val="0"/>
          <w:smallCaps w:val="0"/>
          <w:strike w:val="0"/>
          <w:color w:val="000000"/>
          <w:sz w:val="28"/>
          <w:szCs w:val="28"/>
          <w:u w:val="none"/>
          <w:shd w:fill="auto" w:val="clear"/>
          <w:vertAlign w:val="baseline"/>
        </w:rPr>
      </w:pPr>
      <w:bookmarkStart w:colFirst="0" w:colLast="0" w:name="_heading=h.gjdgxs" w:id="0"/>
      <w:bookmarkEnd w:id="0"/>
      <w:r w:rsidDel="00000000" w:rsidR="00000000" w:rsidRPr="00000000">
        <w:rPr>
          <w:rFonts w:ascii="Arial Narrow" w:cs="Arial Narrow" w:eastAsia="Arial Narrow" w:hAnsi="Arial Narrow"/>
          <w:b w:val="1"/>
          <w:i w:val="0"/>
          <w:smallCaps w:val="0"/>
          <w:strike w:val="0"/>
          <w:color w:val="000000"/>
          <w:sz w:val="28"/>
          <w:szCs w:val="28"/>
          <w:u w:val="none"/>
          <w:shd w:fill="auto" w:val="clear"/>
          <w:vertAlign w:val="baseline"/>
          <w:rtl w:val="0"/>
        </w:rPr>
        <w:t xml:space="preserve">Introducción</w:t>
      </w:r>
    </w:p>
    <w:p w:rsidR="00000000" w:rsidDel="00000000" w:rsidP="00000000" w:rsidRDefault="00000000" w:rsidRPr="00000000" w14:paraId="0000004E">
      <w:pPr>
        <w:keepNext w:val="1"/>
        <w:keepLines w:val="1"/>
        <w:spacing w:after="320" w:before="320" w:lineRule="auto"/>
        <w:ind w:firstLine="0"/>
        <w:rPr>
          <w:rFonts w:ascii="Arial Narrow" w:cs="Arial Narrow" w:eastAsia="Arial Narrow" w:hAnsi="Arial Narrow"/>
        </w:rPr>
      </w:pPr>
      <w:bookmarkStart w:colFirst="0" w:colLast="0" w:name="_heading=h.29266a4lxsdc" w:id="1"/>
      <w:bookmarkEnd w:id="1"/>
      <w:r w:rsidDel="00000000" w:rsidR="00000000" w:rsidRPr="00000000">
        <w:rPr>
          <w:rFonts w:ascii="Arial Narrow" w:cs="Arial Narrow" w:eastAsia="Arial Narrow" w:hAnsi="Arial Narrow"/>
          <w:rtl w:val="0"/>
        </w:rPr>
        <w:t xml:space="preserve">Este documento presenta dos capítulos esenciales: pruebas funcionales, con un listado de casos de prueba organizados por característica y su efectividad en detectar errores, y pruebas de rendimiento, con gráficos e intervalos de confianza del 95% para el tiempo de respuesta en dos computadoras, además de un análisis para determinar cuál es más potente. Estos capítulos son cruciales para evaluar la calidad y el rendimiento del software.</w:t>
      </w:r>
    </w:p>
    <w:p w:rsidR="00000000" w:rsidDel="00000000" w:rsidP="00000000" w:rsidRDefault="00000000" w:rsidRPr="00000000" w14:paraId="0000004F">
      <w:pPr>
        <w:keepNext w:val="1"/>
        <w:keepLines w:val="1"/>
        <w:spacing w:after="320" w:before="320" w:lineRule="auto"/>
        <w:ind w:left="0" w:firstLine="0"/>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50">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320" w:before="320" w:line="360" w:lineRule="auto"/>
        <w:ind w:left="360" w:right="0" w:hanging="360"/>
        <w:rPr>
          <w:rFonts w:ascii="Arial Narrow" w:cs="Arial Narrow" w:eastAsia="Arial Narrow" w:hAnsi="Arial Narrow"/>
          <w:b w:val="1"/>
          <w:i w:val="0"/>
          <w:smallCaps w:val="0"/>
          <w:strike w:val="0"/>
          <w:color w:val="000000"/>
          <w:sz w:val="28"/>
          <w:szCs w:val="28"/>
          <w:u w:val="none"/>
          <w:shd w:fill="auto" w:val="clear"/>
          <w:vertAlign w:val="baseline"/>
        </w:rPr>
      </w:pPr>
      <w:bookmarkStart w:colFirst="0" w:colLast="0" w:name="_heading=h.30j0zll" w:id="2"/>
      <w:bookmarkEnd w:id="2"/>
      <w:r w:rsidDel="00000000" w:rsidR="00000000" w:rsidRPr="00000000">
        <w:rPr>
          <w:rFonts w:ascii="Arial Narrow" w:cs="Arial Narrow" w:eastAsia="Arial Narrow" w:hAnsi="Arial Narrow"/>
          <w:b w:val="1"/>
          <w:sz w:val="28"/>
          <w:szCs w:val="28"/>
          <w:rtl w:val="0"/>
        </w:rPr>
        <w:t xml:space="preserve">Testeo funcional</w:t>
      </w:r>
    </w:p>
    <w:p w:rsidR="00000000" w:rsidDel="00000000" w:rsidP="00000000" w:rsidRDefault="00000000" w:rsidRPr="00000000" w14:paraId="00000051">
      <w:pPr>
        <w:keepNext w:val="1"/>
        <w:keepLines w:val="1"/>
        <w:spacing w:after="320" w:before="320" w:lineRule="auto"/>
        <w:ind w:firstLine="0"/>
        <w:rPr>
          <w:rFonts w:ascii="Arial Narrow" w:cs="Arial Narrow" w:eastAsia="Arial Narrow" w:hAnsi="Arial Narrow"/>
        </w:rPr>
      </w:pPr>
      <w:bookmarkStart w:colFirst="0" w:colLast="0" w:name="_heading=h.gdt0sg20eei1" w:id="3"/>
      <w:bookmarkEnd w:id="3"/>
      <w:r w:rsidDel="00000000" w:rsidR="00000000" w:rsidRPr="00000000">
        <w:rPr>
          <w:rFonts w:ascii="Arial Narrow" w:cs="Arial Narrow" w:eastAsia="Arial Narrow" w:hAnsi="Arial Narrow"/>
          <w:rtl w:val="0"/>
        </w:rPr>
        <w:t xml:space="preserve">En esta sección se detallarán todas las pruebas que hemos realizado para testear el funcionamiento de nuestro software. Se explicará qué es lo que se ha hecho, el resultado esperado, el resultado real (que hace referencia al resultado del test corregido después de encontrar bugs que hicieran que el código estuviera mal) y, por último, la columna de bugs encontrados. Si ha habido bugs, se ha arreglado el test, por lo que el resultado real ya no los contiene.</w:t>
      </w:r>
    </w:p>
    <w:p w:rsidR="00000000" w:rsidDel="00000000" w:rsidP="00000000" w:rsidRDefault="00000000" w:rsidRPr="00000000" w14:paraId="00000052">
      <w:pPr>
        <w:keepNext w:val="1"/>
        <w:keepLines w:val="1"/>
        <w:spacing w:after="320" w:before="320" w:lineRule="auto"/>
        <w:ind w:firstLine="0"/>
        <w:rPr>
          <w:rFonts w:ascii="Arial Narrow" w:cs="Arial Narrow" w:eastAsia="Arial Narrow" w:hAnsi="Arial Narrow"/>
        </w:rPr>
      </w:pPr>
      <w:bookmarkStart w:colFirst="0" w:colLast="0" w:name="_heading=h.gdt0sg20eei1" w:id="3"/>
      <w:bookmarkEnd w:id="3"/>
      <w:r w:rsidDel="00000000" w:rsidR="00000000" w:rsidRPr="00000000">
        <w:rPr>
          <w:rFonts w:ascii="Arial Narrow" w:cs="Arial Narrow" w:eastAsia="Arial Narrow" w:hAnsi="Arial Narrow"/>
          <w:rtl w:val="0"/>
        </w:rPr>
        <w:t xml:space="preserve">Descripción de la prueba: Se detallará cada prueba realizada, incluyendo los pasos específicos llevados a cabo.</w:t>
      </w:r>
    </w:p>
    <w:p w:rsidR="00000000" w:rsidDel="00000000" w:rsidP="00000000" w:rsidRDefault="00000000" w:rsidRPr="00000000" w14:paraId="00000053">
      <w:pPr>
        <w:keepNext w:val="1"/>
        <w:keepLines w:val="1"/>
        <w:spacing w:after="320" w:before="320" w:lineRule="auto"/>
        <w:ind w:firstLine="0"/>
        <w:rPr>
          <w:rFonts w:ascii="Arial Narrow" w:cs="Arial Narrow" w:eastAsia="Arial Narrow" w:hAnsi="Arial Narrow"/>
        </w:rPr>
      </w:pPr>
      <w:bookmarkStart w:colFirst="0" w:colLast="0" w:name="_heading=h.gdt0sg20eei1" w:id="3"/>
      <w:bookmarkEnd w:id="3"/>
      <w:r w:rsidDel="00000000" w:rsidR="00000000" w:rsidRPr="00000000">
        <w:rPr>
          <w:rFonts w:ascii="Arial Narrow" w:cs="Arial Narrow" w:eastAsia="Arial Narrow" w:hAnsi="Arial Narrow"/>
          <w:rtl w:val="0"/>
        </w:rPr>
        <w:t xml:space="preserve">Resultado esperado: Se especificará cuál era el comportamiento o el resultado que se esperaba obtener con la prueba.</w:t>
      </w:r>
    </w:p>
    <w:p w:rsidR="00000000" w:rsidDel="00000000" w:rsidP="00000000" w:rsidRDefault="00000000" w:rsidRPr="00000000" w14:paraId="00000054">
      <w:pPr>
        <w:keepNext w:val="1"/>
        <w:keepLines w:val="1"/>
        <w:spacing w:after="320" w:before="320" w:lineRule="auto"/>
        <w:ind w:firstLine="0"/>
        <w:rPr>
          <w:rFonts w:ascii="Arial Narrow" w:cs="Arial Narrow" w:eastAsia="Arial Narrow" w:hAnsi="Arial Narrow"/>
        </w:rPr>
      </w:pPr>
      <w:bookmarkStart w:colFirst="0" w:colLast="0" w:name="_heading=h.gdt0sg20eei1" w:id="3"/>
      <w:bookmarkEnd w:id="3"/>
      <w:r w:rsidDel="00000000" w:rsidR="00000000" w:rsidRPr="00000000">
        <w:rPr>
          <w:rFonts w:ascii="Arial Narrow" w:cs="Arial Narrow" w:eastAsia="Arial Narrow" w:hAnsi="Arial Narrow"/>
          <w:rtl w:val="0"/>
        </w:rPr>
        <w:t xml:space="preserve">Resultado real: Se presentará el resultado obtenido tras la ejecución del test, ya corregido después de encontrar y solucionar cualquier bug que afectará el código.</w:t>
      </w:r>
    </w:p>
    <w:p w:rsidR="00000000" w:rsidDel="00000000" w:rsidP="00000000" w:rsidRDefault="00000000" w:rsidRPr="00000000" w14:paraId="00000055">
      <w:pPr>
        <w:keepNext w:val="1"/>
        <w:keepLines w:val="1"/>
        <w:spacing w:after="320" w:before="320" w:lineRule="auto"/>
        <w:ind w:firstLine="0"/>
        <w:rPr>
          <w:rFonts w:ascii="Arial Narrow" w:cs="Arial Narrow" w:eastAsia="Arial Narrow" w:hAnsi="Arial Narrow"/>
        </w:rPr>
      </w:pPr>
      <w:bookmarkStart w:colFirst="0" w:colLast="0" w:name="_heading=h.gdt0sg20eei1" w:id="3"/>
      <w:bookmarkEnd w:id="3"/>
      <w:r w:rsidDel="00000000" w:rsidR="00000000" w:rsidRPr="00000000">
        <w:rPr>
          <w:rFonts w:ascii="Arial Narrow" w:cs="Arial Narrow" w:eastAsia="Arial Narrow" w:hAnsi="Arial Narrow"/>
          <w:rtl w:val="0"/>
        </w:rPr>
        <w:t xml:space="preserve">Bugs encontrados: Se listarán los bugs detectados durante la prueba y las correcciones realizadas. Una vez solucionados los bugs, se actualizará el resultado real para reflejar el funcionamiento correcto del software.</w:t>
      </w:r>
    </w:p>
    <w:p w:rsidR="00000000" w:rsidDel="00000000" w:rsidP="00000000" w:rsidRDefault="00000000" w:rsidRPr="00000000" w14:paraId="00000056">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320" w:line="360" w:lineRule="auto"/>
        <w:ind w:left="0" w:right="0" w:firstLine="0"/>
        <w:rPr>
          <w:rFonts w:ascii="Arial Narrow" w:cs="Arial Narrow" w:eastAsia="Arial Narrow" w:hAnsi="Arial Narrow"/>
        </w:rPr>
      </w:pPr>
      <w:bookmarkStart w:colFirst="0" w:colLast="0" w:name="_heading=h.gdt0sg20eei1" w:id="3"/>
      <w:bookmarkEnd w:id="3"/>
      <w:r w:rsidDel="00000000" w:rsidR="00000000" w:rsidRPr="00000000">
        <w:rPr>
          <w:rtl w:val="0"/>
        </w:rPr>
      </w:r>
    </w:p>
    <w:p w:rsidR="00000000" w:rsidDel="00000000" w:rsidP="00000000" w:rsidRDefault="00000000" w:rsidRPr="00000000" w14:paraId="00000057">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320" w:line="360" w:lineRule="auto"/>
        <w:ind w:left="0" w:right="0" w:firstLine="0"/>
        <w:rPr>
          <w:rFonts w:ascii="Arial Narrow" w:cs="Arial Narrow" w:eastAsia="Arial Narrow" w:hAnsi="Arial Narrow"/>
          <w:b w:val="1"/>
          <w:sz w:val="28"/>
          <w:szCs w:val="28"/>
        </w:rPr>
      </w:pPr>
      <w:bookmarkStart w:colFirst="0" w:colLast="0" w:name="_heading=h.y47o7tbp8ei5" w:id="4"/>
      <w:bookmarkEnd w:id="4"/>
      <w:r w:rsidDel="00000000" w:rsidR="00000000" w:rsidRPr="00000000">
        <w:rPr>
          <w:rFonts w:ascii="Arial Narrow" w:cs="Arial Narrow" w:eastAsia="Arial Narrow" w:hAnsi="Arial Narrow"/>
          <w:b w:val="1"/>
          <w:sz w:val="28"/>
          <w:szCs w:val="28"/>
          <w:rtl w:val="0"/>
        </w:rPr>
        <w:t xml:space="preserve">List</w:t>
      </w:r>
    </w:p>
    <w:sdt>
      <w:sdtPr>
        <w:lock w:val="contentLocked"/>
        <w:tag w:val="goog_rdk_0"/>
      </w:sdtPr>
      <w:sdtContent>
        <w:tbl>
          <w:tblPr>
            <w:tblStyle w:val="Table4"/>
            <w:tblW w:w="8835.0" w:type="dxa"/>
            <w:jc w:val="left"/>
            <w:tblInd w:w="-3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1755"/>
            <w:gridCol w:w="1755"/>
            <w:gridCol w:w="1830"/>
            <w:gridCol w:w="1680"/>
            <w:tblGridChange w:id="0">
              <w:tblGrid>
                <w:gridCol w:w="1815"/>
                <w:gridCol w:w="1755"/>
                <w:gridCol w:w="1755"/>
                <w:gridCol w:w="1830"/>
                <w:gridCol w:w="1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b w:val="1"/>
                    <w:sz w:val="28"/>
                    <w:szCs w:val="28"/>
                    <w:rtl w:val="0"/>
                  </w:rPr>
                  <w:t xml:space="preserve">Entidad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b w:val="1"/>
                    <w:sz w:val="28"/>
                    <w:szCs w:val="28"/>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b w:val="1"/>
                    <w:sz w:val="28"/>
                    <w:szCs w:val="28"/>
                    <w:rtl w:val="0"/>
                  </w:rPr>
                  <w:t xml:space="preserve">Resultado Esperado</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b w:val="1"/>
                    <w:sz w:val="28"/>
                    <w:szCs w:val="28"/>
                    <w:rtl w:val="0"/>
                  </w:rPr>
                  <w:t xml:space="preserve">Resultado Real</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b w:val="1"/>
                    <w:sz w:val="28"/>
                    <w:szCs w:val="28"/>
                    <w:rtl w:val="0"/>
                  </w:rPr>
                  <w:t xml:space="preserve">Bugs detectados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after="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b w:val="1"/>
                    <w:sz w:val="28"/>
                    <w:szCs w:val="28"/>
                    <w:rtl w:val="0"/>
                  </w:rPr>
                  <w:t xml:space="preserve">project safe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Verificar que un manager puede listar sus proyectos.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El sistema deberá mostrar los proyectos asociados al manager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after="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rtl w:val="0"/>
                  </w:rPr>
                  <w:t xml:space="preserve">El sistema ha mostrado los proyectos asociados al manager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Ninguno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after="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b w:val="1"/>
                    <w:sz w:val="28"/>
                    <w:szCs w:val="28"/>
                    <w:rtl w:val="0"/>
                  </w:rPr>
                  <w:t xml:space="preserve">project hack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after="0" w:line="240" w:lineRule="auto"/>
                  <w:ind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Verificar que un rol no manager no puede listar proyectos.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after="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rtl w:val="0"/>
                  </w:rPr>
                  <w:t xml:space="preserve">El sistema no debe mostrar los proyectos, usando un rol no manager, dando un error de pánico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El sistema ha dado un error 500 de no autorizado en cada rol no manager.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Ninguno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after="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b w:val="1"/>
                    <w:sz w:val="28"/>
                    <w:szCs w:val="28"/>
                    <w:rtl w:val="0"/>
                  </w:rPr>
                  <w:t xml:space="preserve">user story safe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after="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rtl w:val="0"/>
                  </w:rPr>
                  <w:t xml:space="preserve">Comprobar que un manager puede listar las historias de usuario de los proyectos.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after="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rtl w:val="0"/>
                  </w:rPr>
                  <w:t xml:space="preserve">El sistema deberá mostrar las historias de usuario asociadas a un proyecto del manager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after="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rtl w:val="0"/>
                  </w:rPr>
                  <w:t xml:space="preserve">El sistema ha mostrado todas las historias de usuario asociadas a cada uno de los proyectos probados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after="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rtl w:val="0"/>
                  </w:rPr>
                  <w:t xml:space="preserve">Ninguno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after="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b w:val="1"/>
                    <w:sz w:val="28"/>
                    <w:szCs w:val="28"/>
                    <w:rtl w:val="0"/>
                  </w:rPr>
                  <w:t xml:space="preserve">user story hack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after="0" w:line="240" w:lineRule="auto"/>
                  <w:ind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Comprobar que un rol no manager no puede listar historias de usuario asociadas a un proyecto determinado.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after="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rtl w:val="0"/>
                  </w:rPr>
                  <w:t xml:space="preserve">El sistema no debe mostrar las historias de usuario asociado a un proyecto, usando un rol no manager, dando un error de pánico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after="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rtl w:val="0"/>
                  </w:rPr>
                  <w:t xml:space="preserve">El sistema ha dado un error 500 de no autorizado en cada rol no manager. También ha dado error cuando se ha intentado acceder a las user stories de un proyecto con un manager diferente.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after="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rtl w:val="0"/>
                  </w:rPr>
                  <w:t xml:space="preserve">Ninguno</w:t>
                </w:r>
                <w:r w:rsidDel="00000000" w:rsidR="00000000" w:rsidRPr="00000000">
                  <w:rPr>
                    <w:rtl w:val="0"/>
                  </w:rPr>
                </w:r>
              </w:p>
            </w:tc>
          </w:tr>
        </w:tbl>
      </w:sdtContent>
    </w:sdt>
    <w:p w:rsidR="00000000" w:rsidDel="00000000" w:rsidP="00000000" w:rsidRDefault="00000000" w:rsidRPr="00000000" w14:paraId="00000071">
      <w:pPr>
        <w:keepNext w:val="1"/>
        <w:keepLines w:val="1"/>
        <w:spacing w:after="320" w:before="320" w:lineRule="auto"/>
        <w:ind w:firstLine="0"/>
        <w:rPr>
          <w:rFonts w:ascii="Arial Narrow" w:cs="Arial Narrow" w:eastAsia="Arial Narrow" w:hAnsi="Arial Narrow"/>
          <w:b w:val="1"/>
          <w:sz w:val="28"/>
          <w:szCs w:val="28"/>
        </w:rPr>
      </w:pPr>
      <w:bookmarkStart w:colFirst="0" w:colLast="0" w:name="_heading=h.s0rje48egzxh" w:id="5"/>
      <w:bookmarkEnd w:id="5"/>
      <w:r w:rsidDel="00000000" w:rsidR="00000000" w:rsidRPr="00000000">
        <w:rPr>
          <w:rtl w:val="0"/>
        </w:rPr>
      </w:r>
    </w:p>
    <w:p w:rsidR="00000000" w:rsidDel="00000000" w:rsidP="00000000" w:rsidRDefault="00000000" w:rsidRPr="00000000" w14:paraId="00000072">
      <w:pPr>
        <w:keepNext w:val="1"/>
        <w:keepLines w:val="1"/>
        <w:spacing w:after="320" w:before="320" w:lineRule="auto"/>
        <w:ind w:firstLine="0"/>
        <w:rPr>
          <w:rFonts w:ascii="Arial Narrow" w:cs="Arial Narrow" w:eastAsia="Arial Narrow" w:hAnsi="Arial Narrow"/>
          <w:b w:val="1"/>
          <w:sz w:val="28"/>
          <w:szCs w:val="28"/>
        </w:rPr>
      </w:pPr>
      <w:bookmarkStart w:colFirst="0" w:colLast="0" w:name="_heading=h.93x1px1bpyym" w:id="6"/>
      <w:bookmarkEnd w:id="6"/>
      <w:r w:rsidDel="00000000" w:rsidR="00000000" w:rsidRPr="00000000">
        <w:rPr>
          <w:rtl w:val="0"/>
        </w:rPr>
      </w:r>
    </w:p>
    <w:p w:rsidR="00000000" w:rsidDel="00000000" w:rsidP="00000000" w:rsidRDefault="00000000" w:rsidRPr="00000000" w14:paraId="00000073">
      <w:pPr>
        <w:keepNext w:val="1"/>
        <w:keepLines w:val="1"/>
        <w:spacing w:after="320" w:before="320" w:lineRule="auto"/>
        <w:ind w:firstLine="0"/>
        <w:rPr>
          <w:rFonts w:ascii="Arial Narrow" w:cs="Arial Narrow" w:eastAsia="Arial Narrow" w:hAnsi="Arial Narrow"/>
          <w:b w:val="1"/>
          <w:sz w:val="28"/>
          <w:szCs w:val="28"/>
        </w:rPr>
      </w:pPr>
      <w:bookmarkStart w:colFirst="0" w:colLast="0" w:name="_heading=h.y47o7tbp8ei5" w:id="4"/>
      <w:bookmarkEnd w:id="4"/>
      <w:r w:rsidDel="00000000" w:rsidR="00000000" w:rsidRPr="00000000">
        <w:rPr>
          <w:rFonts w:ascii="Arial Narrow" w:cs="Arial Narrow" w:eastAsia="Arial Narrow" w:hAnsi="Arial Narrow"/>
          <w:b w:val="1"/>
          <w:sz w:val="28"/>
          <w:szCs w:val="28"/>
          <w:rtl w:val="0"/>
        </w:rPr>
        <w:t xml:space="preserve">List-All</w:t>
      </w:r>
    </w:p>
    <w:sdt>
      <w:sdtPr>
        <w:lock w:val="contentLocked"/>
        <w:tag w:val="goog_rdk_1"/>
      </w:sdtPr>
      <w:sdtContent>
        <w:tbl>
          <w:tblPr>
            <w:tblStyle w:val="Table5"/>
            <w:tblW w:w="8818.511811023624" w:type="dxa"/>
            <w:jc w:val="left"/>
            <w:tblInd w:w="-3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20.826325353056"/>
            <w:gridCol w:w="1749.4213714176421"/>
            <w:gridCol w:w="1749.4213714176421"/>
            <w:gridCol w:w="1749.4213714176421"/>
            <w:gridCol w:w="1749.4213714176421"/>
            <w:tblGridChange w:id="0">
              <w:tblGrid>
                <w:gridCol w:w="1820.826325353056"/>
                <w:gridCol w:w="1749.4213714176421"/>
                <w:gridCol w:w="1749.4213714176421"/>
                <w:gridCol w:w="1749.4213714176421"/>
                <w:gridCol w:w="1749.421371417642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after="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b w:val="1"/>
                    <w:sz w:val="28"/>
                    <w:szCs w:val="28"/>
                    <w:rtl w:val="0"/>
                  </w:rPr>
                  <w:t xml:space="preserve">user story safe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after="0" w:line="240" w:lineRule="auto"/>
                  <w:ind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Comprobar que un manager puede listar las historias de usuario asociadas a este.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after="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rtl w:val="0"/>
                  </w:rPr>
                  <w:t xml:space="preserve">El sistema deberá mostrar las historias de usuario asociadas al manager.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after="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rtl w:val="0"/>
                  </w:rPr>
                  <w:t xml:space="preserve">El sistema ha mostrado todas las historias de usuario asociadas al manager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after="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rtl w:val="0"/>
                  </w:rPr>
                  <w:t xml:space="preserve">Ninguno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after="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b w:val="1"/>
                    <w:sz w:val="28"/>
                    <w:szCs w:val="28"/>
                    <w:rtl w:val="0"/>
                  </w:rPr>
                  <w:t xml:space="preserve">user story hack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after="0" w:line="240" w:lineRule="auto"/>
                  <w:ind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Comprobar que un rol no manager no puede listar las historias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after="0" w:line="240" w:lineRule="auto"/>
                  <w:ind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El sistema no debe mostrar las historias de usuario asociadas al manager. Dando error de pánico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after="0" w:line="240" w:lineRule="auto"/>
                  <w:ind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El sistema ha dado un error 500 de no autorizado en cada rol no manager. También ha dado error cuando se ha intentado acceder a las user stories de un proyecto con un manager diferente.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after="0" w:line="240" w:lineRule="auto"/>
                  <w:ind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Al hacer por primera vez la prueba si se podía ver las historias de usuario de otro manager, por lo que se podía hacer </w:t>
                </w:r>
                <w:r w:rsidDel="00000000" w:rsidR="00000000" w:rsidRPr="00000000">
                  <w:rPr>
                    <w:rFonts w:ascii="Arial Narrow" w:cs="Arial Narrow" w:eastAsia="Arial Narrow" w:hAnsi="Arial Narrow"/>
                    <w:b w:val="1"/>
                    <w:rtl w:val="0"/>
                  </w:rPr>
                  <w:t xml:space="preserve">get hacking</w:t>
                </w:r>
                <w:r w:rsidDel="00000000" w:rsidR="00000000" w:rsidRPr="00000000">
                  <w:rPr>
                    <w:rFonts w:ascii="Arial Narrow" w:cs="Arial Narrow" w:eastAsia="Arial Narrow" w:hAnsi="Arial Narrow"/>
                    <w:rtl w:val="0"/>
                  </w:rPr>
                  <w:t xml:space="preserve">.</w:t>
                </w:r>
              </w:p>
              <w:p w:rsidR="00000000" w:rsidDel="00000000" w:rsidP="00000000" w:rsidRDefault="00000000" w:rsidRPr="00000000" w14:paraId="0000007E">
                <w:pPr>
                  <w:widowControl w:val="0"/>
                  <w:spacing w:after="0" w:line="240" w:lineRule="auto"/>
                  <w:ind w:firstLine="0"/>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7F">
                <w:pPr>
                  <w:widowControl w:val="0"/>
                  <w:spacing w:after="0" w:line="240" w:lineRule="auto"/>
                  <w:ind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Ahora ya está corregido, así que da error 500.</w:t>
                </w:r>
              </w:p>
            </w:tc>
          </w:tr>
        </w:tbl>
      </w:sdtContent>
    </w:sdt>
    <w:p w:rsidR="00000000" w:rsidDel="00000000" w:rsidP="00000000" w:rsidRDefault="00000000" w:rsidRPr="00000000" w14:paraId="00000080">
      <w:pPr>
        <w:keepNext w:val="1"/>
        <w:keepLines w:val="1"/>
        <w:spacing w:after="320" w:before="320" w:lineRule="auto"/>
        <w:ind w:firstLine="0"/>
        <w:rPr>
          <w:rFonts w:ascii="Arial Narrow" w:cs="Arial Narrow" w:eastAsia="Arial Narrow" w:hAnsi="Arial Narrow"/>
          <w:b w:val="1"/>
          <w:sz w:val="28"/>
          <w:szCs w:val="28"/>
        </w:rPr>
      </w:pPr>
      <w:bookmarkStart w:colFirst="0" w:colLast="0" w:name="_heading=h.y47o7tbp8ei5" w:id="4"/>
      <w:bookmarkEnd w:id="4"/>
      <w:r w:rsidDel="00000000" w:rsidR="00000000" w:rsidRPr="00000000">
        <w:rPr>
          <w:rFonts w:ascii="Arial Narrow" w:cs="Arial Narrow" w:eastAsia="Arial Narrow" w:hAnsi="Arial Narrow"/>
          <w:b w:val="1"/>
          <w:sz w:val="28"/>
          <w:szCs w:val="28"/>
          <w:rtl w:val="0"/>
        </w:rPr>
        <w:t xml:space="preserve">Show</w:t>
      </w:r>
    </w:p>
    <w:sdt>
      <w:sdtPr>
        <w:lock w:val="contentLocked"/>
        <w:tag w:val="goog_rdk_2"/>
      </w:sdtPr>
      <w:sdtContent>
        <w:tbl>
          <w:tblPr>
            <w:tblStyle w:val="Table6"/>
            <w:tblW w:w="8835.0" w:type="dxa"/>
            <w:jc w:val="left"/>
            <w:tblInd w:w="-3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1755"/>
            <w:gridCol w:w="1935"/>
            <w:gridCol w:w="1980"/>
            <w:gridCol w:w="1350"/>
            <w:tblGridChange w:id="0">
              <w:tblGrid>
                <w:gridCol w:w="1815"/>
                <w:gridCol w:w="1755"/>
                <w:gridCol w:w="1935"/>
                <w:gridCol w:w="1980"/>
                <w:gridCol w:w="13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after="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b w:val="1"/>
                    <w:sz w:val="28"/>
                    <w:szCs w:val="28"/>
                    <w:rtl w:val="0"/>
                  </w:rPr>
                  <w:t xml:space="preserve">Entidad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after="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b w:val="1"/>
                    <w:sz w:val="28"/>
                    <w:szCs w:val="28"/>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after="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b w:val="1"/>
                    <w:sz w:val="28"/>
                    <w:szCs w:val="28"/>
                    <w:rtl w:val="0"/>
                  </w:rPr>
                  <w:t xml:space="preserve">Resultado Esperado</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after="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b w:val="1"/>
                    <w:sz w:val="28"/>
                    <w:szCs w:val="28"/>
                    <w:rtl w:val="0"/>
                  </w:rPr>
                  <w:t xml:space="preserve">Resultado Real</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after="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b w:val="1"/>
                    <w:sz w:val="28"/>
                    <w:szCs w:val="28"/>
                    <w:rtl w:val="0"/>
                  </w:rPr>
                  <w:t xml:space="preserve">Bugs detectados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after="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b w:val="1"/>
                    <w:sz w:val="28"/>
                    <w:szCs w:val="28"/>
                    <w:rtl w:val="0"/>
                  </w:rPr>
                  <w:t xml:space="preserve">project safe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after="0" w:line="240" w:lineRule="auto"/>
                  <w:ind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Verificar que un manager puede ver toda la información de un proyecto.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after="0" w:line="240" w:lineRule="auto"/>
                  <w:ind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El sistema deberá mostrar la información de los proyectos asociados al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after="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rtl w:val="0"/>
                  </w:rPr>
                  <w:t xml:space="preserve">El sistema ha mostrado la información de los proyectos asociados al manager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after="0" w:line="240" w:lineRule="auto"/>
                  <w:ind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Ninguno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after="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b w:val="1"/>
                    <w:sz w:val="28"/>
                    <w:szCs w:val="28"/>
                    <w:rtl w:val="0"/>
                  </w:rPr>
                  <w:t xml:space="preserve">project hack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after="0" w:line="240" w:lineRule="auto"/>
                  <w:ind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Verificar que un rol no manager no puede ver la información de los proyectos.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after="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rtl w:val="0"/>
                  </w:rPr>
                  <w:t xml:space="preserve">El sistema no debe mostrar la información de  proyectos, usando un rol no manager, dando un error de pánico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after="0" w:line="240" w:lineRule="auto"/>
                  <w:ind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El sistema ha dado un error 500 de no autorizado en cada rol no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after="0" w:line="240" w:lineRule="auto"/>
                  <w:ind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Ninguno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after="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b w:val="1"/>
                    <w:sz w:val="28"/>
                    <w:szCs w:val="28"/>
                    <w:rtl w:val="0"/>
                  </w:rPr>
                  <w:t xml:space="preserve">user story safe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after="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rtl w:val="0"/>
                  </w:rPr>
                  <w:t xml:space="preserve">Comprobar que un manager puede ver la información asociada a las historias de usuario.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after="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rtl w:val="0"/>
                  </w:rPr>
                  <w:t xml:space="preserve">El sistema deberá mostrar la información de las user stories asociados al manager.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after="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rtl w:val="0"/>
                  </w:rPr>
                  <w:t xml:space="preserve">El sistema ha mostrado toda la información de las historias de usuario elegidas y que están asociadas al manager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after="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rtl w:val="0"/>
                  </w:rPr>
                  <w:t xml:space="preserve">Ninguno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after="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b w:val="1"/>
                    <w:sz w:val="28"/>
                    <w:szCs w:val="28"/>
                    <w:rtl w:val="0"/>
                  </w:rPr>
                  <w:t xml:space="preserve">user story hack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after="0" w:line="240" w:lineRule="auto"/>
                  <w:ind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Comprobar que un rol no manager no puede ver la información asociada a las historias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after="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rtl w:val="0"/>
                  </w:rPr>
                  <w:t xml:space="preserve">El sistema no debe mostrar las historias de usuario, usando a un rol no manager, dando un error de pánico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after="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rtl w:val="0"/>
                  </w:rPr>
                  <w:t xml:space="preserve">El sistema ha dado un error 500 de no autorizado en cada rol no manager. Al intentar acceder a la información de una historia de usuario. Tambíen lo ha dado si la historia de usuario no pertenece a el manager utilizado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after="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rtl w:val="0"/>
                  </w:rPr>
                  <w:t xml:space="preserve">Ninguno</w:t>
                </w:r>
                <w:r w:rsidDel="00000000" w:rsidR="00000000" w:rsidRPr="00000000">
                  <w:rPr>
                    <w:rtl w:val="0"/>
                  </w:rPr>
                </w:r>
              </w:p>
            </w:tc>
          </w:tr>
        </w:tbl>
      </w:sdtContent>
    </w:sdt>
    <w:p w:rsidR="00000000" w:rsidDel="00000000" w:rsidP="00000000" w:rsidRDefault="00000000" w:rsidRPr="00000000" w14:paraId="0000009A">
      <w:pPr>
        <w:keepNext w:val="1"/>
        <w:keepLines w:val="1"/>
        <w:spacing w:after="320" w:before="320" w:lineRule="auto"/>
        <w:ind w:firstLine="0"/>
        <w:rPr>
          <w:rFonts w:ascii="Arial Narrow" w:cs="Arial Narrow" w:eastAsia="Arial Narrow" w:hAnsi="Arial Narrow"/>
          <w:b w:val="1"/>
          <w:sz w:val="28"/>
          <w:szCs w:val="28"/>
        </w:rPr>
      </w:pPr>
      <w:bookmarkStart w:colFirst="0" w:colLast="0" w:name="_heading=h.y47o7tbp8ei5" w:id="4"/>
      <w:bookmarkEnd w:id="4"/>
      <w:r w:rsidDel="00000000" w:rsidR="00000000" w:rsidRPr="00000000">
        <w:rPr>
          <w:rFonts w:ascii="Arial Narrow" w:cs="Arial Narrow" w:eastAsia="Arial Narrow" w:hAnsi="Arial Narrow"/>
          <w:b w:val="1"/>
          <w:sz w:val="28"/>
          <w:szCs w:val="28"/>
          <w:rtl w:val="0"/>
        </w:rPr>
        <w:t xml:space="preserve">Create</w:t>
      </w:r>
    </w:p>
    <w:sdt>
      <w:sdtPr>
        <w:lock w:val="contentLocked"/>
        <w:tag w:val="goog_rdk_3"/>
      </w:sdtPr>
      <w:sdtContent>
        <w:tbl>
          <w:tblPr>
            <w:tblStyle w:val="Table7"/>
            <w:tblW w:w="9630.0" w:type="dxa"/>
            <w:jc w:val="left"/>
            <w:tblInd w:w="-3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1755"/>
            <w:gridCol w:w="1935"/>
            <w:gridCol w:w="1980"/>
            <w:gridCol w:w="2145"/>
            <w:tblGridChange w:id="0">
              <w:tblGrid>
                <w:gridCol w:w="1815"/>
                <w:gridCol w:w="1755"/>
                <w:gridCol w:w="1935"/>
                <w:gridCol w:w="1980"/>
                <w:gridCol w:w="2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after="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b w:val="1"/>
                    <w:sz w:val="28"/>
                    <w:szCs w:val="28"/>
                    <w:rtl w:val="0"/>
                  </w:rPr>
                  <w:t xml:space="preserve">Entidad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after="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b w:val="1"/>
                    <w:sz w:val="28"/>
                    <w:szCs w:val="28"/>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after="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b w:val="1"/>
                    <w:sz w:val="28"/>
                    <w:szCs w:val="28"/>
                    <w:rtl w:val="0"/>
                  </w:rPr>
                  <w:t xml:space="preserve">Resultado Esperado</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after="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b w:val="1"/>
                    <w:sz w:val="28"/>
                    <w:szCs w:val="28"/>
                    <w:rtl w:val="0"/>
                  </w:rPr>
                  <w:t xml:space="preserve">Resultado Real</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after="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b w:val="1"/>
                    <w:sz w:val="28"/>
                    <w:szCs w:val="28"/>
                    <w:rtl w:val="0"/>
                  </w:rPr>
                  <w:t xml:space="preserve">Bugs detectados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after="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b w:val="1"/>
                    <w:sz w:val="28"/>
                    <w:szCs w:val="28"/>
                    <w:rtl w:val="0"/>
                  </w:rPr>
                  <w:t xml:space="preserve">project safe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after="0" w:line="240" w:lineRule="auto"/>
                  <w:ind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Verificar que un manager puede crear proyectos de forma correcta.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after="0" w:line="240" w:lineRule="auto"/>
                  <w:ind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El sistema deberá permitir crear proyectos válidos.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after="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rtl w:val="0"/>
                  </w:rPr>
                  <w:t xml:space="preserve">El sistema ha dejado crear proyectos con datos válidos.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after="0" w:line="240" w:lineRule="auto"/>
                  <w:ind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 Ninguno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after="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b w:val="1"/>
                    <w:sz w:val="28"/>
                    <w:szCs w:val="28"/>
                    <w:rtl w:val="0"/>
                  </w:rPr>
                  <w:t xml:space="preserve">project hack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after="0" w:line="240" w:lineRule="auto"/>
                  <w:ind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Verificar que un rol no manager no puede acceder a la creación de proyectos.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after="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rtl w:val="0"/>
                  </w:rPr>
                  <w:t xml:space="preserve">El sistema debe de lanzar error de pánico si un rol no manager intenta acceder a la URL o si se hace una petición sin ser manager.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after="0" w:line="240" w:lineRule="auto"/>
                  <w:ind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El sistema ha dado un error 500 de no autorizado en cada rol no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after="0" w:line="240" w:lineRule="auto"/>
                  <w:ind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Ninguno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after="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b w:val="1"/>
                    <w:sz w:val="28"/>
                    <w:szCs w:val="28"/>
                    <w:rtl w:val="0"/>
                  </w:rPr>
                  <w:t xml:space="preserve">user story safe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after="0" w:line="240" w:lineRule="auto"/>
                  <w:ind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Comprobar que un manager puede crear historia de usuario de forma correcta.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after="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rtl w:val="0"/>
                  </w:rPr>
                  <w:t xml:space="preserve">El sistema deberá permitir crear historias de usuarios válidas.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after="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rtl w:val="0"/>
                  </w:rPr>
                  <w:t xml:space="preserve">El sistema ha permitido crear historias de usuario válidas.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after="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rtl w:val="0"/>
                  </w:rPr>
                  <w:t xml:space="preserve">Ninguno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after="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b w:val="1"/>
                    <w:sz w:val="28"/>
                    <w:szCs w:val="28"/>
                    <w:rtl w:val="0"/>
                  </w:rPr>
                  <w:t xml:space="preserve">user story hack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after="0" w:line="240" w:lineRule="auto"/>
                  <w:ind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Revisar que un rol no manager no puede acceder a la creación de historias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after="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rtl w:val="0"/>
                  </w:rPr>
                  <w:t xml:space="preserve">El sistema debe de lanzar error de pánico si un rol no manager intenta acceder a la URL o si se hace una petición sin ser manager.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after="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rtl w:val="0"/>
                  </w:rPr>
                  <w:t xml:space="preserve">El sistema ha dado un error 500 de no autorizado en cada rol no manager. Al intentar acceder a la información de una historia de usuario. También lo ha dado si la historia de usuario no pertenece al manager utilizado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after="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rtl w:val="0"/>
                  </w:rPr>
                  <w:t xml:space="preserve">Ninguno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after="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b w:val="1"/>
                    <w:sz w:val="28"/>
                    <w:szCs w:val="28"/>
                    <w:rtl w:val="0"/>
                  </w:rPr>
                  <w:t xml:space="preserve">project-user-story safe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after="0" w:line="240" w:lineRule="auto"/>
                  <w:ind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Revisar que un manager puede añadir historias de usuario a un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after="0" w:line="240" w:lineRule="auto"/>
                  <w:ind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El sistema deberá permitir añadir historias de usuario a proyectos no publicado.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after="0" w:line="240" w:lineRule="auto"/>
                  <w:ind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El sistema ha permitido añadir historias de usuario a proyectos no publicado.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after="0" w:line="240" w:lineRule="auto"/>
                  <w:ind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Ninguno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after="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b w:val="1"/>
                    <w:sz w:val="28"/>
                    <w:szCs w:val="28"/>
                    <w:rtl w:val="0"/>
                  </w:rPr>
                  <w:t xml:space="preserve">project-user-story hack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after="0" w:line="240" w:lineRule="auto"/>
                  <w:ind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Revisar que un rol no manager no puede añadir historias de usuario a un proyecto y que un manager no puede asignar historias de usuarios a proyectos de otro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after="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rtl w:val="0"/>
                  </w:rPr>
                  <w:t xml:space="preserve">El sistema debe de lanzar error de pánico si un rol no manager intenta acceder a la URL o si se hace una petición sin ser manager.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after="0" w:line="240" w:lineRule="auto"/>
                  <w:ind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El sistema no permite acceder a la url y da error 500 si se intenta asignar una historia de usuario a un proyecto de otro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after="0" w:line="240" w:lineRule="auto"/>
                  <w:ind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Se descubrió que el sistema era débil antes post hacking ya que se podía añadir una historia de usuario a un proyecto de otro manager.</w:t>
                </w:r>
              </w:p>
            </w:tc>
          </w:tr>
        </w:tbl>
      </w:sdtContent>
    </w:sdt>
    <w:p w:rsidR="00000000" w:rsidDel="00000000" w:rsidP="00000000" w:rsidRDefault="00000000" w:rsidRPr="00000000" w14:paraId="000000BE">
      <w:pPr>
        <w:tabs>
          <w:tab w:val="left" w:leader="none" w:pos="3295"/>
        </w:tabs>
        <w:spacing w:after="240" w:befor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keepNext w:val="1"/>
        <w:keepLines w:val="1"/>
        <w:spacing w:after="320" w:before="320" w:lineRule="auto"/>
        <w:ind w:firstLine="0"/>
        <w:rPr>
          <w:rFonts w:ascii="Arial Narrow" w:cs="Arial Narrow" w:eastAsia="Arial Narrow" w:hAnsi="Arial Narrow"/>
          <w:b w:val="1"/>
          <w:sz w:val="28"/>
          <w:szCs w:val="28"/>
        </w:rPr>
      </w:pPr>
      <w:bookmarkStart w:colFirst="0" w:colLast="0" w:name="_heading=h.y47o7tbp8ei5" w:id="4"/>
      <w:bookmarkEnd w:id="4"/>
      <w:r w:rsidDel="00000000" w:rsidR="00000000" w:rsidRPr="00000000">
        <w:rPr>
          <w:rFonts w:ascii="Arial Narrow" w:cs="Arial Narrow" w:eastAsia="Arial Narrow" w:hAnsi="Arial Narrow"/>
          <w:b w:val="1"/>
          <w:sz w:val="28"/>
          <w:szCs w:val="28"/>
          <w:rtl w:val="0"/>
        </w:rPr>
        <w:t xml:space="preserve">Publish</w:t>
      </w:r>
    </w:p>
    <w:sdt>
      <w:sdtPr>
        <w:lock w:val="contentLocked"/>
        <w:tag w:val="goog_rdk_4"/>
      </w:sdtPr>
      <w:sdtContent>
        <w:tbl>
          <w:tblPr>
            <w:tblStyle w:val="Table8"/>
            <w:tblW w:w="9630.0" w:type="dxa"/>
            <w:jc w:val="left"/>
            <w:tblInd w:w="-3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1755"/>
            <w:gridCol w:w="1935"/>
            <w:gridCol w:w="1980"/>
            <w:gridCol w:w="2145"/>
            <w:tblGridChange w:id="0">
              <w:tblGrid>
                <w:gridCol w:w="1815"/>
                <w:gridCol w:w="1755"/>
                <w:gridCol w:w="1935"/>
                <w:gridCol w:w="1980"/>
                <w:gridCol w:w="2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after="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b w:val="1"/>
                    <w:sz w:val="28"/>
                    <w:szCs w:val="28"/>
                    <w:rtl w:val="0"/>
                  </w:rPr>
                  <w:t xml:space="preserve">Entidad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after="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b w:val="1"/>
                    <w:sz w:val="28"/>
                    <w:szCs w:val="28"/>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after="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b w:val="1"/>
                    <w:sz w:val="28"/>
                    <w:szCs w:val="28"/>
                    <w:rtl w:val="0"/>
                  </w:rPr>
                  <w:t xml:space="preserve">Resultado Esperado</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after="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b w:val="1"/>
                    <w:sz w:val="28"/>
                    <w:szCs w:val="28"/>
                    <w:rtl w:val="0"/>
                  </w:rPr>
                  <w:t xml:space="preserve">Resultado Real</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after="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b w:val="1"/>
                    <w:sz w:val="28"/>
                    <w:szCs w:val="28"/>
                    <w:rtl w:val="0"/>
                  </w:rPr>
                  <w:t xml:space="preserve">Bugs detectados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after="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b w:val="1"/>
                    <w:sz w:val="28"/>
                    <w:szCs w:val="28"/>
                    <w:rtl w:val="0"/>
                  </w:rPr>
                  <w:t xml:space="preserve">project safe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after="0" w:line="240" w:lineRule="auto"/>
                  <w:ind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Verificar que un manager puede publicar proyectos válidos de forma correcta.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after="0" w:line="240" w:lineRule="auto"/>
                  <w:ind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El sistema deberá permitir publicar proyectos válidos.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after="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rtl w:val="0"/>
                  </w:rPr>
                  <w:t xml:space="preserve">El sistema ha dejado publicar proyectos con datos válidos.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after="0" w:line="240" w:lineRule="auto"/>
                  <w:ind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 Se descubrió que se podía publicar un proyecto con un código duplicado y esto causaba </w:t>
                </w:r>
                <w:r w:rsidDel="00000000" w:rsidR="00000000" w:rsidRPr="00000000">
                  <w:rPr>
                    <w:rFonts w:ascii="Arial Narrow" w:cs="Arial Narrow" w:eastAsia="Arial Narrow" w:hAnsi="Arial Narrow"/>
                    <w:b w:val="1"/>
                    <w:rtl w:val="0"/>
                  </w:rPr>
                  <w:t xml:space="preserve">error 500</w:t>
                </w:r>
                <w:r w:rsidDel="00000000" w:rsidR="00000000" w:rsidRPr="00000000">
                  <w:rPr>
                    <w:rFonts w:ascii="Arial Narrow" w:cs="Arial Narrow" w:eastAsia="Arial Narrow" w:hAnsi="Arial Narrow"/>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after="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b w:val="1"/>
                    <w:sz w:val="28"/>
                    <w:szCs w:val="28"/>
                    <w:rtl w:val="0"/>
                  </w:rPr>
                  <w:t xml:space="preserve">project hack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after="0" w:line="240" w:lineRule="auto"/>
                  <w:ind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Verificar que un rol no manager u otro manager no puede acceder a la publicación de proyectos.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after="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rtl w:val="0"/>
                  </w:rPr>
                  <w:t xml:space="preserve">El sistema debe de lanzar error de pánico si un rol no manager intenta acceder a la URL, si se hace una petición sin ser manager o si se hace desde un manager diferente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after="0" w:line="240" w:lineRule="auto"/>
                  <w:ind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El sistema ha dado un error 500 de no autorizado en cada rol no manager. También ha dado error 500 si un manager intentaba acceder a un proyecto de otro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after="0" w:line="240" w:lineRule="auto"/>
                  <w:ind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Ninguno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after="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b w:val="1"/>
                    <w:sz w:val="28"/>
                    <w:szCs w:val="28"/>
                    <w:rtl w:val="0"/>
                  </w:rPr>
                  <w:t xml:space="preserve">user story safe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after="0" w:line="240" w:lineRule="auto"/>
                  <w:ind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Comprobar que un manager puede publicar una historia de usuario de forma correcta.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after="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rtl w:val="0"/>
                  </w:rPr>
                  <w:t xml:space="preserve">El sistema deberá permitir publicar historias de usuarios válidas.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after="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rtl w:val="0"/>
                  </w:rPr>
                  <w:t xml:space="preserve">El sistema ha permitido publicar las historias de usuario elegidas.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after="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rtl w:val="0"/>
                  </w:rPr>
                  <w:t xml:space="preserve">Ninguno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after="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b w:val="1"/>
                    <w:sz w:val="28"/>
                    <w:szCs w:val="28"/>
                    <w:rtl w:val="0"/>
                  </w:rPr>
                  <w:t xml:space="preserve">user story hack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after="0" w:line="240" w:lineRule="auto"/>
                  <w:ind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Comprobar que un rol no manager no puede acceder a la publicación de historias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after="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rtl w:val="0"/>
                  </w:rPr>
                  <w:t xml:space="preserve">El sistema debe de lanzar error de pánico si un rol no manager intenta acceder a la URL o si se hace una petición sin ser manager.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after="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rtl w:val="0"/>
                  </w:rPr>
                  <w:t xml:space="preserve">El sistema ha dado un error 500 de no autorizado en cada rol no manager. Al intentar acceder a la información de una historia de usuario. También lo ha dado si la historia de usuario no pertenece al manager utilizado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after="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rtl w:val="0"/>
                  </w:rPr>
                  <w:t xml:space="preserve">Ninguno</w:t>
                </w:r>
                <w:r w:rsidDel="00000000" w:rsidR="00000000" w:rsidRPr="00000000">
                  <w:rPr>
                    <w:rtl w:val="0"/>
                  </w:rPr>
                </w:r>
              </w:p>
            </w:tc>
          </w:tr>
        </w:tbl>
      </w:sdtContent>
    </w:sdt>
    <w:p w:rsidR="00000000" w:rsidDel="00000000" w:rsidP="00000000" w:rsidRDefault="00000000" w:rsidRPr="00000000" w14:paraId="000000D9">
      <w:pPr>
        <w:keepNext w:val="1"/>
        <w:keepLines w:val="1"/>
        <w:spacing w:after="320" w:before="320" w:lineRule="auto"/>
        <w:ind w:firstLine="0"/>
        <w:rPr>
          <w:rFonts w:ascii="Arial Narrow" w:cs="Arial Narrow" w:eastAsia="Arial Narrow" w:hAnsi="Arial Narrow"/>
          <w:b w:val="1"/>
          <w:sz w:val="28"/>
          <w:szCs w:val="28"/>
        </w:rPr>
      </w:pPr>
      <w:bookmarkStart w:colFirst="0" w:colLast="0" w:name="_heading=h.y47o7tbp8ei5" w:id="4"/>
      <w:bookmarkEnd w:id="4"/>
      <w:r w:rsidDel="00000000" w:rsidR="00000000" w:rsidRPr="00000000">
        <w:rPr>
          <w:rFonts w:ascii="Arial Narrow" w:cs="Arial Narrow" w:eastAsia="Arial Narrow" w:hAnsi="Arial Narrow"/>
          <w:b w:val="1"/>
          <w:sz w:val="28"/>
          <w:szCs w:val="28"/>
          <w:rtl w:val="0"/>
        </w:rPr>
        <w:t xml:space="preserve">Delete</w:t>
      </w:r>
    </w:p>
    <w:sdt>
      <w:sdtPr>
        <w:lock w:val="contentLocked"/>
        <w:tag w:val="goog_rdk_5"/>
      </w:sdtPr>
      <w:sdtContent>
        <w:tbl>
          <w:tblPr>
            <w:tblStyle w:val="Table9"/>
            <w:tblW w:w="9630.0" w:type="dxa"/>
            <w:jc w:val="left"/>
            <w:tblInd w:w="-3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1755"/>
            <w:gridCol w:w="1935"/>
            <w:gridCol w:w="1980"/>
            <w:gridCol w:w="2145"/>
            <w:tblGridChange w:id="0">
              <w:tblGrid>
                <w:gridCol w:w="1815"/>
                <w:gridCol w:w="1755"/>
                <w:gridCol w:w="1935"/>
                <w:gridCol w:w="1980"/>
                <w:gridCol w:w="2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after="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b w:val="1"/>
                    <w:sz w:val="28"/>
                    <w:szCs w:val="28"/>
                    <w:rtl w:val="0"/>
                  </w:rPr>
                  <w:t xml:space="preserve">Entidad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after="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b w:val="1"/>
                    <w:sz w:val="28"/>
                    <w:szCs w:val="28"/>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after="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b w:val="1"/>
                    <w:sz w:val="28"/>
                    <w:szCs w:val="28"/>
                    <w:rtl w:val="0"/>
                  </w:rPr>
                  <w:t xml:space="preserve">Resultado Esperado</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after="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b w:val="1"/>
                    <w:sz w:val="28"/>
                    <w:szCs w:val="28"/>
                    <w:rtl w:val="0"/>
                  </w:rPr>
                  <w:t xml:space="preserve">Resultado Real</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after="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b w:val="1"/>
                    <w:sz w:val="28"/>
                    <w:szCs w:val="28"/>
                    <w:rtl w:val="0"/>
                  </w:rPr>
                  <w:t xml:space="preserve">Bugs detectados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after="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b w:val="1"/>
                    <w:sz w:val="28"/>
                    <w:szCs w:val="28"/>
                    <w:rtl w:val="0"/>
                  </w:rPr>
                  <w:t xml:space="preserve">project safe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after="0" w:line="240" w:lineRule="auto"/>
                  <w:ind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Verificar que un manager puede borrar proyectos de forma correcta.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after="0" w:line="240" w:lineRule="auto"/>
                  <w:ind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El sistema deberá permitir eliminar proyectos que no estén publicados.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after="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rtl w:val="0"/>
                  </w:rPr>
                  <w:t xml:space="preserve">El sistema ha dejado eliminar proyectos no publicados.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after="0" w:line="240" w:lineRule="auto"/>
                  <w:ind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 Se ha detectado un </w:t>
                </w:r>
                <w:r w:rsidDel="00000000" w:rsidR="00000000" w:rsidRPr="00000000">
                  <w:rPr>
                    <w:rFonts w:ascii="Arial Narrow" w:cs="Arial Narrow" w:eastAsia="Arial Narrow" w:hAnsi="Arial Narrow"/>
                    <w:b w:val="1"/>
                    <w:rtl w:val="0"/>
                  </w:rPr>
                  <w:t xml:space="preserve">error 500 </w:t>
                </w:r>
                <w:r w:rsidDel="00000000" w:rsidR="00000000" w:rsidRPr="00000000">
                  <w:rPr>
                    <w:rFonts w:ascii="Arial Narrow" w:cs="Arial Narrow" w:eastAsia="Arial Narrow" w:hAnsi="Arial Narrow"/>
                    <w:rtl w:val="0"/>
                  </w:rPr>
                  <w:t xml:space="preserve">al borrar los proyectos. El error es causado por una relación con una entidad implementada por el estudiante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after="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b w:val="1"/>
                    <w:sz w:val="28"/>
                    <w:szCs w:val="28"/>
                    <w:rtl w:val="0"/>
                  </w:rPr>
                  <w:t xml:space="preserve">project hack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after="0" w:line="240" w:lineRule="auto"/>
                  <w:ind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Verificar que un rol no manager no puede acceder a la eliminación de proyectos.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after="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rtl w:val="0"/>
                  </w:rPr>
                  <w:t xml:space="preserve">El sistema debe de lanzar error de pánico si un rol no manager intenta acceder a la URL o si se hace una petición sin ser manager.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after="0" w:line="240" w:lineRule="auto"/>
                  <w:ind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El sistema ha dado un error 500 de no autorizado en cada rol no manager y en manager no autorizados.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after="0" w:line="240" w:lineRule="auto"/>
                  <w:ind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Ninguno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after="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b w:val="1"/>
                    <w:sz w:val="28"/>
                    <w:szCs w:val="28"/>
                    <w:rtl w:val="0"/>
                  </w:rPr>
                  <w:t xml:space="preserve">user story safe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after="0" w:line="240" w:lineRule="auto"/>
                  <w:ind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Comprobar que un manager puede eliminar historia de usuario de forma correcta.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after="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rtl w:val="0"/>
                  </w:rPr>
                  <w:t xml:space="preserve">El sistema deberá permitir eliminar historias de usuarios no publicadas.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after="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rtl w:val="0"/>
                  </w:rPr>
                  <w:t xml:space="preserve">El sistema ha permitido eliminar historias de usuario válidas.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after="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rtl w:val="0"/>
                  </w:rPr>
                  <w:t xml:space="preserve">Ninguno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after="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b w:val="1"/>
                    <w:sz w:val="28"/>
                    <w:szCs w:val="28"/>
                    <w:rtl w:val="0"/>
                  </w:rPr>
                  <w:t xml:space="preserve">user story hack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after="0" w:line="240" w:lineRule="auto"/>
                  <w:ind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Revisar que un rol no manager no puede acceder a la eliminación de historias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after="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rtl w:val="0"/>
                  </w:rPr>
                  <w:t xml:space="preserve">El sistema debe de lanzar error de pánico si un rol no manager intenta acceder a la URL o si se hace una petición sin ser manager.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after="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rtl w:val="0"/>
                  </w:rPr>
                  <w:t xml:space="preserve">El sistema ha dado un error 500 de no autorizado en cada rol no manager. Al intentar acceder a la información de una historia de usuario. También lo ha dado si la historia de usuario no pertenece al manager utilizado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after="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rtl w:val="0"/>
                  </w:rPr>
                  <w:t xml:space="preserve">Ninguno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after="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b w:val="1"/>
                    <w:sz w:val="28"/>
                    <w:szCs w:val="28"/>
                    <w:rtl w:val="0"/>
                  </w:rPr>
                  <w:t xml:space="preserve">project-user-story safe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after="0" w:line="240" w:lineRule="auto"/>
                  <w:ind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Revisar que un manager puede eliminar historias de usuario de un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after="0" w:line="240" w:lineRule="auto"/>
                  <w:ind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El sistema deberá permitir eliminar historias de usuario de proyectos no publicado.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after="0" w:line="240" w:lineRule="auto"/>
                  <w:ind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El sistema ha permitido eliminar historias de usuario de proyectos no publicado.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after="0" w:line="240" w:lineRule="auto"/>
                  <w:ind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Se descubrió que si no se asignaba proyecto el sistema daba</w:t>
                </w:r>
                <w:r w:rsidDel="00000000" w:rsidR="00000000" w:rsidRPr="00000000">
                  <w:rPr>
                    <w:rFonts w:ascii="Arial Narrow" w:cs="Arial Narrow" w:eastAsia="Arial Narrow" w:hAnsi="Arial Narrow"/>
                    <w:b w:val="1"/>
                    <w:rtl w:val="0"/>
                  </w:rPr>
                  <w:t xml:space="preserve"> error 500</w:t>
                </w:r>
                <w:r w:rsidDel="00000000" w:rsidR="00000000" w:rsidRPr="00000000">
                  <w:rPr>
                    <w:rFonts w:ascii="Arial Narrow" w:cs="Arial Narrow" w:eastAsia="Arial Narrow" w:hAnsi="Arial Narrow"/>
                    <w:rtl w:val="0"/>
                  </w:rPr>
                  <w:t xml:space="preserve"> porque se pedía en él, validate la id de un proyecto inexistente.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after="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b w:val="1"/>
                    <w:sz w:val="28"/>
                    <w:szCs w:val="28"/>
                    <w:rtl w:val="0"/>
                  </w:rPr>
                  <w:t xml:space="preserve">project-user-story hack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after="0" w:line="240" w:lineRule="auto"/>
                  <w:ind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Comprobar que un rol no manager no puede eliminar historias de usuario de un proyecto y que un manager no puede asignar historias de usuarios a proyectos de otro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after="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rtl w:val="0"/>
                  </w:rPr>
                  <w:t xml:space="preserve">El sistema debe de lanzar error de pánico si un rol no manager intenta acceder a la URL o si se hace una petición sin ser manager.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after="0" w:line="240" w:lineRule="auto"/>
                  <w:ind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El sistema no permite acceder a la url y da error 500 si se intenta asignar una historia de usuario a un proyecto de otro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after="0" w:line="240" w:lineRule="auto"/>
                  <w:ind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Ninguno</w:t>
                </w:r>
              </w:p>
            </w:tc>
          </w:tr>
        </w:tbl>
      </w:sdtContent>
    </w:sdt>
    <w:p w:rsidR="00000000" w:rsidDel="00000000" w:rsidP="00000000" w:rsidRDefault="00000000" w:rsidRPr="00000000" w14:paraId="000000FD">
      <w:pPr>
        <w:tabs>
          <w:tab w:val="left" w:leader="none" w:pos="3295"/>
        </w:tabs>
        <w:spacing w:after="240" w:befor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E">
      <w:pPr>
        <w:tabs>
          <w:tab w:val="left" w:leader="none" w:pos="3295"/>
        </w:tabs>
        <w:spacing w:after="240" w:before="240" w:lineRule="auto"/>
        <w:ind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F">
      <w:pPr>
        <w:keepNext w:val="1"/>
        <w:keepLines w:val="1"/>
        <w:spacing w:after="320" w:before="320" w:lineRule="auto"/>
        <w:ind w:firstLine="0"/>
        <w:rPr>
          <w:rFonts w:ascii="Arial Narrow" w:cs="Arial Narrow" w:eastAsia="Arial Narrow" w:hAnsi="Arial Narrow"/>
          <w:b w:val="1"/>
          <w:sz w:val="28"/>
          <w:szCs w:val="28"/>
        </w:rPr>
      </w:pPr>
      <w:bookmarkStart w:colFirst="0" w:colLast="0" w:name="_heading=h.y47o7tbp8ei5" w:id="4"/>
      <w:bookmarkEnd w:id="4"/>
      <w:r w:rsidDel="00000000" w:rsidR="00000000" w:rsidRPr="00000000">
        <w:rPr>
          <w:rFonts w:ascii="Arial Narrow" w:cs="Arial Narrow" w:eastAsia="Arial Narrow" w:hAnsi="Arial Narrow"/>
          <w:b w:val="1"/>
          <w:sz w:val="28"/>
          <w:szCs w:val="28"/>
          <w:rtl w:val="0"/>
        </w:rPr>
        <w:t xml:space="preserve">Update</w:t>
      </w:r>
    </w:p>
    <w:sdt>
      <w:sdtPr>
        <w:lock w:val="contentLocked"/>
        <w:tag w:val="goog_rdk_6"/>
      </w:sdtPr>
      <w:sdtContent>
        <w:tbl>
          <w:tblPr>
            <w:tblStyle w:val="Table10"/>
            <w:tblW w:w="9630.0" w:type="dxa"/>
            <w:jc w:val="left"/>
            <w:tblInd w:w="-3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1905"/>
            <w:gridCol w:w="1785"/>
            <w:gridCol w:w="1980"/>
            <w:gridCol w:w="2145"/>
            <w:tblGridChange w:id="0">
              <w:tblGrid>
                <w:gridCol w:w="1815"/>
                <w:gridCol w:w="1905"/>
                <w:gridCol w:w="1785"/>
                <w:gridCol w:w="1980"/>
                <w:gridCol w:w="2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after="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b w:val="1"/>
                    <w:sz w:val="28"/>
                    <w:szCs w:val="28"/>
                    <w:rtl w:val="0"/>
                  </w:rPr>
                  <w:t xml:space="preserve">Entidad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after="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b w:val="1"/>
                    <w:sz w:val="28"/>
                    <w:szCs w:val="28"/>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after="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b w:val="1"/>
                    <w:sz w:val="28"/>
                    <w:szCs w:val="28"/>
                    <w:rtl w:val="0"/>
                  </w:rPr>
                  <w:t xml:space="preserve">Resultado Esperado</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after="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b w:val="1"/>
                    <w:sz w:val="28"/>
                    <w:szCs w:val="28"/>
                    <w:rtl w:val="0"/>
                  </w:rPr>
                  <w:t xml:space="preserve">Resultado Real</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after="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b w:val="1"/>
                    <w:sz w:val="28"/>
                    <w:szCs w:val="28"/>
                    <w:rtl w:val="0"/>
                  </w:rPr>
                  <w:t xml:space="preserve">Bugs detectados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after="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b w:val="1"/>
                    <w:sz w:val="28"/>
                    <w:szCs w:val="28"/>
                    <w:rtl w:val="0"/>
                  </w:rPr>
                  <w:t xml:space="preserve">project safe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after="0" w:line="240" w:lineRule="auto"/>
                  <w:ind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Verificar que un manager puede actualizar proyectos válidos de forma correcta.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after="0" w:line="240" w:lineRule="auto"/>
                  <w:ind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El sistema deberá permitir actualizar proyectos válidos.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after="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rtl w:val="0"/>
                  </w:rPr>
                  <w:t xml:space="preserve">El sistema ha dejado actualizar proyectos con datos válidos.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after="0" w:line="240" w:lineRule="auto"/>
                  <w:ind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Ninguno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after="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b w:val="1"/>
                    <w:sz w:val="28"/>
                    <w:szCs w:val="28"/>
                    <w:rtl w:val="0"/>
                  </w:rPr>
                  <w:t xml:space="preserve">project hack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after="0" w:line="240" w:lineRule="auto"/>
                  <w:ind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Verificar que un rol no manager u otro manager no puede acceder a la actualización de proyectos.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after="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rtl w:val="0"/>
                  </w:rPr>
                  <w:t xml:space="preserve">El sistema debe de lanzar error de pánico si un rol no manager intenta acceder a la URL, si se hace una petición sin ser manager o si se hace desde un manager diferente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after="0" w:line="240" w:lineRule="auto"/>
                  <w:ind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El sistema ha dado un error 500 de no autorizado en cada rol no manager. También ha dado error 500 si un manager intentaba acceder a un proyecto de otro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after="0" w:line="240" w:lineRule="auto"/>
                  <w:ind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Ninguno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after="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b w:val="1"/>
                    <w:sz w:val="28"/>
                    <w:szCs w:val="28"/>
                    <w:rtl w:val="0"/>
                  </w:rPr>
                  <w:t xml:space="preserve">user story safe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after="0" w:line="240" w:lineRule="auto"/>
                  <w:ind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Comprobar que un manager puede actualizar una historia de usuario de forma correcta.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after="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rtl w:val="0"/>
                  </w:rPr>
                  <w:t xml:space="preserve">El sistema deberá actualizar historias de usuarios válidas.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after="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rtl w:val="0"/>
                  </w:rPr>
                  <w:t xml:space="preserve">El sistema ha permitido actualizar las historias de usuario elegidas.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after="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rtl w:val="0"/>
                  </w:rPr>
                  <w:t xml:space="preserve">Ninguno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after="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b w:val="1"/>
                    <w:sz w:val="28"/>
                    <w:szCs w:val="28"/>
                    <w:rtl w:val="0"/>
                  </w:rPr>
                  <w:t xml:space="preserve">user story hack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after="0" w:line="240" w:lineRule="auto"/>
                  <w:ind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Comprobar que un rol no manager no puede acceder a la actualización de historias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after="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rtl w:val="0"/>
                  </w:rPr>
                  <w:t xml:space="preserve">El sistema debe de lanzar error de pánico si un rol no manager intenta acceder a la URL o si se hace una petición sin ser manager.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after="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rtl w:val="0"/>
                  </w:rPr>
                  <w:t xml:space="preserve">El sistema ha dado un error 500 de no autorizado en cada rol no manager. Al intentar acceder a la información de una historia de usuario. También lo ha dado si la historia de usuario no pertenece al manager utilizado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after="0" w:lin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rtl w:val="0"/>
                  </w:rPr>
                  <w:t xml:space="preserve">Ninguno</w:t>
                </w:r>
                <w:r w:rsidDel="00000000" w:rsidR="00000000" w:rsidRPr="00000000">
                  <w:rPr>
                    <w:rtl w:val="0"/>
                  </w:rPr>
                </w:r>
              </w:p>
            </w:tc>
          </w:tr>
        </w:tbl>
      </w:sdtContent>
    </w:sdt>
    <w:p w:rsidR="00000000" w:rsidDel="00000000" w:rsidP="00000000" w:rsidRDefault="00000000" w:rsidRPr="00000000" w14:paraId="00000119">
      <w:pPr>
        <w:keepNext w:val="1"/>
        <w:keepLines w:val="1"/>
        <w:spacing w:after="320" w:before="320" w:lineRule="auto"/>
        <w:ind w:firstLine="0"/>
        <w:rPr>
          <w:rFonts w:ascii="Times New Roman" w:cs="Times New Roman" w:eastAsia="Times New Roman" w:hAnsi="Times New Roman"/>
        </w:rPr>
      </w:pPr>
      <w:bookmarkStart w:colFirst="0" w:colLast="0" w:name="_heading=h.y47o7tbp8ei5" w:id="4"/>
      <w:bookmarkEnd w:id="4"/>
      <w:r w:rsidDel="00000000" w:rsidR="00000000" w:rsidRPr="00000000">
        <w:rPr>
          <w:rtl w:val="0"/>
        </w:rPr>
      </w:r>
    </w:p>
    <w:p w:rsidR="00000000" w:rsidDel="00000000" w:rsidP="00000000" w:rsidRDefault="00000000" w:rsidRPr="00000000" w14:paraId="0000011A">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320" w:before="320" w:line="360" w:lineRule="auto"/>
        <w:ind w:left="360" w:right="0" w:hanging="360"/>
        <w:rPr>
          <w:rFonts w:ascii="Arial Narrow" w:cs="Arial Narrow" w:eastAsia="Arial Narrow" w:hAnsi="Arial Narrow"/>
          <w:b w:val="1"/>
          <w:i w:val="0"/>
          <w:smallCaps w:val="0"/>
          <w:strike w:val="0"/>
          <w:color w:val="000000"/>
          <w:sz w:val="28"/>
          <w:szCs w:val="28"/>
          <w:u w:val="none"/>
          <w:shd w:fill="auto" w:val="clear"/>
          <w:vertAlign w:val="baseline"/>
        </w:rPr>
      </w:pPr>
      <w:bookmarkStart w:colFirst="0" w:colLast="0" w:name="_heading=h.2et92p0" w:id="7"/>
      <w:bookmarkEnd w:id="7"/>
      <w:r w:rsidDel="00000000" w:rsidR="00000000" w:rsidRPr="00000000">
        <w:rPr>
          <w:rFonts w:ascii="Arial Narrow" w:cs="Arial Narrow" w:eastAsia="Arial Narrow" w:hAnsi="Arial Narrow"/>
          <w:b w:val="1"/>
          <w:sz w:val="28"/>
          <w:szCs w:val="28"/>
          <w:rtl w:val="0"/>
        </w:rPr>
        <w:t xml:space="preserve">Testeo de rendimiento</w:t>
      </w:r>
    </w:p>
    <w:p w:rsidR="00000000" w:rsidDel="00000000" w:rsidP="00000000" w:rsidRDefault="00000000" w:rsidRPr="00000000" w14:paraId="0000011B">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320" w:line="360" w:lineRule="auto"/>
        <w:ind w:left="0" w:right="0" w:firstLine="0"/>
        <w:rPr>
          <w:rFonts w:ascii="Arial Narrow" w:cs="Arial Narrow" w:eastAsia="Arial Narrow" w:hAnsi="Arial Narrow"/>
        </w:rPr>
      </w:pPr>
      <w:bookmarkStart w:colFirst="0" w:colLast="0" w:name="_heading=h.r5knv315oh2l" w:id="8"/>
      <w:bookmarkEnd w:id="8"/>
      <w:r w:rsidDel="00000000" w:rsidR="00000000" w:rsidRPr="00000000">
        <w:rPr>
          <w:rFonts w:ascii="Arial Narrow" w:cs="Arial Narrow" w:eastAsia="Arial Narrow" w:hAnsi="Arial Narrow"/>
          <w:rtl w:val="0"/>
        </w:rPr>
        <w:t xml:space="preserve">En este capítulo, se evaluará el rendimiento de nuestro proyecto mediante pruebas detalladas que analizan el tiempo de respuesta al atender las solicitudes en nuestras pruebas funcionales. Utilizaremos dos muestras, una de ellas estará compuesta por los resultados obtenidos por hacer realplayer desde coverage, sobre las entidades con índices y sin estos. La segunda muestra se hará de la misma forma, pero desde el apartado de debug. </w:t>
      </w:r>
    </w:p>
    <w:p w:rsidR="00000000" w:rsidDel="00000000" w:rsidP="00000000" w:rsidRDefault="00000000" w:rsidRPr="00000000" w14:paraId="0000011C">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320" w:line="360" w:lineRule="auto"/>
        <w:ind w:left="0" w:right="0" w:firstLine="0"/>
        <w:rPr>
          <w:rFonts w:ascii="Arial Narrow" w:cs="Arial Narrow" w:eastAsia="Arial Narrow" w:hAnsi="Arial Narrow"/>
        </w:rPr>
      </w:pPr>
      <w:bookmarkStart w:colFirst="0" w:colLast="0" w:name="_heading=h.w99evfnoyrx" w:id="9"/>
      <w:bookmarkEnd w:id="9"/>
      <w:r w:rsidDel="00000000" w:rsidR="00000000" w:rsidRPr="00000000">
        <w:rPr>
          <w:rFonts w:ascii="Arial Narrow" w:cs="Arial Narrow" w:eastAsia="Arial Narrow" w:hAnsi="Arial Narrow"/>
          <w:rtl w:val="0"/>
        </w:rPr>
        <w:t xml:space="preserve">Para realizar el análisis de estas pruebas, presentaremos gráficos que ilustran los resultados obtenidos. Además, calcularemos intervalos de confianza del 95% para los tiempos de respuesta medidos y realizaremos un contraste de hipótesis, también con un intervalo de confianza del 95%, para determinar la diferencia de hacer realplayer sobre entidades con índices o entidades sin estos. </w:t>
      </w:r>
    </w:p>
    <w:p w:rsidR="00000000" w:rsidDel="00000000" w:rsidP="00000000" w:rsidRDefault="00000000" w:rsidRPr="00000000" w14:paraId="0000011D">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320" w:line="360" w:lineRule="auto"/>
        <w:ind w:left="0" w:right="0" w:firstLine="0"/>
        <w:rPr>
          <w:rFonts w:ascii="Arial Narrow" w:cs="Arial Narrow" w:eastAsia="Arial Narrow" w:hAnsi="Arial Narrow"/>
        </w:rPr>
      </w:pPr>
      <w:bookmarkStart w:colFirst="0" w:colLast="0" w:name="_heading=h.fkzuu94eoyno" w:id="10"/>
      <w:bookmarkEnd w:id="10"/>
      <w:r w:rsidDel="00000000" w:rsidR="00000000" w:rsidRPr="00000000">
        <w:rPr>
          <w:rtl w:val="0"/>
        </w:rPr>
      </w:r>
    </w:p>
    <w:p w:rsidR="00000000" w:rsidDel="00000000" w:rsidP="00000000" w:rsidRDefault="00000000" w:rsidRPr="00000000" w14:paraId="0000011E">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320" w:line="360" w:lineRule="auto"/>
        <w:ind w:left="0" w:right="0" w:firstLine="0"/>
        <w:rPr>
          <w:rFonts w:ascii="Arial Narrow" w:cs="Arial Narrow" w:eastAsia="Arial Narrow" w:hAnsi="Arial Narrow"/>
          <w:b w:val="1"/>
          <w:sz w:val="24"/>
          <w:szCs w:val="24"/>
        </w:rPr>
      </w:pPr>
      <w:bookmarkStart w:colFirst="0" w:colLast="0" w:name="_heading=h.j7pde1t7ht1v" w:id="11"/>
      <w:bookmarkEnd w:id="11"/>
      <w:r w:rsidDel="00000000" w:rsidR="00000000" w:rsidRPr="00000000">
        <w:rPr>
          <w:rFonts w:ascii="Arial Narrow" w:cs="Arial Narrow" w:eastAsia="Arial Narrow" w:hAnsi="Arial Narrow"/>
          <w:b w:val="1"/>
          <w:sz w:val="24"/>
          <w:szCs w:val="24"/>
          <w:rtl w:val="0"/>
        </w:rPr>
        <w:t xml:space="preserve">Muestra sobre resultados desde Coverage.</w:t>
      </w:r>
    </w:p>
    <w:p w:rsidR="00000000" w:rsidDel="00000000" w:rsidP="00000000" w:rsidRDefault="00000000" w:rsidRPr="00000000" w14:paraId="0000011F">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320" w:line="360" w:lineRule="auto"/>
        <w:ind w:left="0" w:right="0" w:firstLine="0"/>
        <w:rPr>
          <w:rFonts w:ascii="Arial Narrow" w:cs="Arial Narrow" w:eastAsia="Arial Narrow" w:hAnsi="Arial Narrow"/>
          <w:b w:val="1"/>
          <w:sz w:val="24"/>
          <w:szCs w:val="24"/>
        </w:rPr>
      </w:pPr>
      <w:bookmarkStart w:colFirst="0" w:colLast="0" w:name="_heading=h.9gk7wp344otm" w:id="12"/>
      <w:bookmarkEnd w:id="12"/>
      <w:r w:rsidDel="00000000" w:rsidR="00000000" w:rsidRPr="00000000">
        <w:rPr>
          <w:rFonts w:ascii="Arial Narrow" w:cs="Arial Narrow" w:eastAsia="Arial Narrow" w:hAnsi="Arial Narrow"/>
          <w:b w:val="1"/>
          <w:sz w:val="24"/>
          <w:szCs w:val="24"/>
          <w:rtl w:val="0"/>
        </w:rPr>
        <w:t xml:space="preserve">Gráficas de entidades sin índices:</w:t>
      </w:r>
    </w:p>
    <w:p w:rsidR="00000000" w:rsidDel="00000000" w:rsidP="00000000" w:rsidRDefault="00000000" w:rsidRPr="00000000" w14:paraId="00000120">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320" w:line="360" w:lineRule="auto"/>
        <w:ind w:left="0" w:right="0" w:firstLine="0"/>
        <w:rPr>
          <w:rFonts w:ascii="Arial Narrow" w:cs="Arial Narrow" w:eastAsia="Arial Narrow" w:hAnsi="Arial Narrow"/>
          <w:b w:val="1"/>
          <w:sz w:val="24"/>
          <w:szCs w:val="24"/>
        </w:rPr>
      </w:pPr>
      <w:bookmarkStart w:colFirst="0" w:colLast="0" w:name="_heading=h.vafkb4h3tbrh" w:id="13"/>
      <w:bookmarkEnd w:id="13"/>
      <w:r w:rsidDel="00000000" w:rsidR="00000000" w:rsidRPr="00000000">
        <w:rPr>
          <w:rFonts w:ascii="Arial Narrow" w:cs="Arial Narrow" w:eastAsia="Arial Narrow" w:hAnsi="Arial Narrow"/>
          <w:b w:val="1"/>
          <w:sz w:val="24"/>
          <w:szCs w:val="24"/>
        </w:rPr>
        <w:drawing>
          <wp:inline distB="114300" distT="114300" distL="114300" distR="114300">
            <wp:extent cx="6085523" cy="2190750"/>
            <wp:effectExtent b="0" l="0" r="0" t="0"/>
            <wp:docPr id="66"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6085523" cy="2190750"/>
                    </a:xfrm>
                    <a:prstGeom prst="rect"/>
                    <a:ln/>
                  </pic:spPr>
                </pic:pic>
              </a:graphicData>
            </a:graphic>
          </wp:inline>
        </w:drawing>
      </w:r>
      <w:r w:rsidDel="00000000" w:rsidR="00000000" w:rsidRPr="00000000">
        <w:rPr>
          <w:rtl w:val="0"/>
        </w:rPr>
      </w:r>
    </w:p>
    <w:p w:rsidR="00000000" w:rsidDel="00000000" w:rsidP="00000000" w:rsidRDefault="00000000" w:rsidRPr="00000000" w14:paraId="00000121">
      <w:pPr>
        <w:tabs>
          <w:tab w:val="left" w:leader="none" w:pos="3295"/>
        </w:tabs>
        <w:spacing w:after="240" w:befor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2">
      <w:pPr>
        <w:keepNext w:val="1"/>
        <w:keepLines w:val="1"/>
        <w:spacing w:after="320" w:before="320" w:lineRule="auto"/>
        <w:ind w:firstLine="0"/>
        <w:rPr>
          <w:rFonts w:ascii="Arial Narrow" w:cs="Arial Narrow" w:eastAsia="Arial Narrow" w:hAnsi="Arial Narrow"/>
          <w:b w:val="1"/>
          <w:sz w:val="24"/>
          <w:szCs w:val="24"/>
        </w:rPr>
      </w:pPr>
      <w:bookmarkStart w:colFirst="0" w:colLast="0" w:name="_heading=h.9gk7wp344otm" w:id="12"/>
      <w:bookmarkEnd w:id="12"/>
      <w:r w:rsidDel="00000000" w:rsidR="00000000" w:rsidRPr="00000000">
        <w:rPr>
          <w:rFonts w:ascii="Arial Narrow" w:cs="Arial Narrow" w:eastAsia="Arial Narrow" w:hAnsi="Arial Narrow"/>
          <w:b w:val="1"/>
          <w:sz w:val="24"/>
          <w:szCs w:val="24"/>
          <w:rtl w:val="0"/>
        </w:rPr>
        <w:t xml:space="preserve">Gráficas de entidades con índices:</w:t>
      </w:r>
    </w:p>
    <w:p w:rsidR="00000000" w:rsidDel="00000000" w:rsidP="00000000" w:rsidRDefault="00000000" w:rsidRPr="00000000" w14:paraId="00000123">
      <w:pPr>
        <w:keepNext w:val="1"/>
        <w:keepLines w:val="1"/>
        <w:spacing w:after="320" w:before="320" w:lineRule="auto"/>
        <w:ind w:firstLine="0"/>
        <w:rPr>
          <w:rFonts w:ascii="Arial Narrow" w:cs="Arial Narrow" w:eastAsia="Arial Narrow" w:hAnsi="Arial Narrow"/>
          <w:b w:val="1"/>
          <w:sz w:val="24"/>
          <w:szCs w:val="24"/>
        </w:rPr>
      </w:pPr>
      <w:bookmarkStart w:colFirst="0" w:colLast="0" w:name="_heading=h.h2p2lwy388tr" w:id="14"/>
      <w:bookmarkEnd w:id="14"/>
      <w:r w:rsidDel="00000000" w:rsidR="00000000" w:rsidRPr="00000000">
        <w:rPr>
          <w:rFonts w:ascii="Arial Narrow" w:cs="Arial Narrow" w:eastAsia="Arial Narrow" w:hAnsi="Arial Narrow"/>
          <w:b w:val="1"/>
          <w:sz w:val="24"/>
          <w:szCs w:val="24"/>
        </w:rPr>
        <w:drawing>
          <wp:inline distB="114300" distT="114300" distL="114300" distR="114300">
            <wp:extent cx="6261239" cy="1647228"/>
            <wp:effectExtent b="0" l="0" r="0" t="0"/>
            <wp:docPr id="63"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6261239" cy="1647228"/>
                    </a:xfrm>
                    <a:prstGeom prst="rect"/>
                    <a:ln/>
                  </pic:spPr>
                </pic:pic>
              </a:graphicData>
            </a:graphic>
          </wp:inline>
        </w:drawing>
      </w:r>
      <w:r w:rsidDel="00000000" w:rsidR="00000000" w:rsidRPr="00000000">
        <w:rPr>
          <w:rtl w:val="0"/>
        </w:rPr>
      </w:r>
    </w:p>
    <w:p w:rsidR="00000000" w:rsidDel="00000000" w:rsidP="00000000" w:rsidRDefault="00000000" w:rsidRPr="00000000" w14:paraId="00000124">
      <w:pPr>
        <w:tabs>
          <w:tab w:val="left" w:leader="none" w:pos="3295"/>
        </w:tabs>
        <w:spacing w:after="240" w:before="240" w:lineRule="auto"/>
        <w:ind w:left="0" w:firstLine="0"/>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Comparación de resultados:</w:t>
      </w:r>
    </w:p>
    <w:p w:rsidR="00000000" w:rsidDel="00000000" w:rsidP="00000000" w:rsidRDefault="00000000" w:rsidRPr="00000000" w14:paraId="00000125">
      <w:pPr>
        <w:tabs>
          <w:tab w:val="left" w:leader="none" w:pos="3295"/>
        </w:tabs>
        <w:spacing w:after="240" w:befor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3381375" cy="2943225"/>
            <wp:effectExtent b="0" l="0" r="0" t="0"/>
            <wp:docPr id="60"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381375" cy="2943225"/>
                    </a:xfrm>
                    <a:prstGeom prst="rect"/>
                    <a:ln/>
                  </pic:spPr>
                </pic:pic>
              </a:graphicData>
            </a:graphic>
          </wp:inline>
        </w:drawing>
      </w:r>
      <w:r w:rsidDel="00000000" w:rsidR="00000000" w:rsidRPr="00000000">
        <w:rPr>
          <w:rtl w:val="0"/>
        </w:rPr>
      </w:r>
    </w:p>
    <w:p w:rsidR="00000000" w:rsidDel="00000000" w:rsidP="00000000" w:rsidRDefault="00000000" w:rsidRPr="00000000" w14:paraId="00000126">
      <w:pPr>
        <w:tabs>
          <w:tab w:val="left" w:leader="none" w:pos="3295"/>
        </w:tabs>
        <w:spacing w:after="240" w:before="24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27">
      <w:pPr>
        <w:tabs>
          <w:tab w:val="left" w:leader="none" w:pos="3295"/>
        </w:tabs>
        <w:spacing w:after="240" w:before="240" w:lineRule="auto"/>
        <w:ind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8">
      <w:pPr>
        <w:tabs>
          <w:tab w:val="left" w:leader="none" w:pos="3295"/>
        </w:tabs>
        <w:spacing w:after="240" w:before="240" w:lineRule="auto"/>
        <w:ind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9">
      <w:pPr>
        <w:tabs>
          <w:tab w:val="left" w:leader="none" w:pos="3295"/>
        </w:tabs>
        <w:spacing w:after="240" w:before="240" w:lineRule="auto"/>
        <w:ind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En nuestras pruebas de rendimiento, hemos obtenido un valor crítico de z de </w:t>
      </w:r>
      <w:r w:rsidDel="00000000" w:rsidR="00000000" w:rsidRPr="00000000">
        <w:rPr>
          <w:rFonts w:ascii="Arial Narrow" w:cs="Arial Narrow" w:eastAsia="Arial Narrow" w:hAnsi="Arial Narrow"/>
          <w:b w:val="1"/>
          <w:rtl w:val="0"/>
        </w:rPr>
        <w:t xml:space="preserve">0.9358</w:t>
      </w:r>
      <w:r w:rsidDel="00000000" w:rsidR="00000000" w:rsidRPr="00000000">
        <w:rPr>
          <w:rFonts w:ascii="Arial Narrow" w:cs="Arial Narrow" w:eastAsia="Arial Narrow" w:hAnsi="Arial Narrow"/>
          <w:rtl w:val="0"/>
        </w:rPr>
        <w:t xml:space="preserve"> para un nivel de significancia (α) de</w:t>
      </w:r>
      <w:r w:rsidDel="00000000" w:rsidR="00000000" w:rsidRPr="00000000">
        <w:rPr>
          <w:rFonts w:ascii="Arial Narrow" w:cs="Arial Narrow" w:eastAsia="Arial Narrow" w:hAnsi="Arial Narrow"/>
          <w:b w:val="1"/>
          <w:rtl w:val="0"/>
        </w:rPr>
        <w:t xml:space="preserve"> 0.95</w:t>
      </w:r>
      <w:r w:rsidDel="00000000" w:rsidR="00000000" w:rsidRPr="00000000">
        <w:rPr>
          <w:rFonts w:ascii="Arial Narrow" w:cs="Arial Narrow" w:eastAsia="Arial Narrow" w:hAnsi="Arial Narrow"/>
          <w:rtl w:val="0"/>
        </w:rPr>
        <w:t xml:space="preserve">. Este valor se utiliza para determinar si las diferencias en los tiempos de respuesta entre las dos pruebas son estadísticamente significativas.</w:t>
      </w:r>
    </w:p>
    <w:p w:rsidR="00000000" w:rsidDel="00000000" w:rsidP="00000000" w:rsidRDefault="00000000" w:rsidRPr="00000000" w14:paraId="0000012A">
      <w:pPr>
        <w:tabs>
          <w:tab w:val="left" w:leader="none" w:pos="3295"/>
        </w:tabs>
        <w:spacing w:after="240" w:before="240" w:lineRule="auto"/>
        <w:ind w:firstLine="0"/>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12B">
      <w:pPr>
        <w:tabs>
          <w:tab w:val="left" w:leader="none" w:pos="3295"/>
        </w:tabs>
        <w:spacing w:after="240" w:before="240" w:lineRule="auto"/>
        <w:ind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De acuerdo con nuestra metodología, si el p-valor se encuentra en el intervalo (α, 1.00], esto indica que los cambios no resultaron en mejoras relevantes; es decir, aunque los tiempos de muestra sean diferentes, globalmente son equivalentes. Dado que nuestro valor crítico de z está en este intervalo, concluimos que no hay una mejora significativa en el rendimiento al comparar los tiempos de respuesta de las pruebas. En resumen, las diferencias observadas no son lo suficientemente grandes como para considerarse estadísticamente relevantes con el nivel de confianza del 95%.</w:t>
      </w:r>
    </w:p>
    <w:p w:rsidR="00000000" w:rsidDel="00000000" w:rsidP="00000000" w:rsidRDefault="00000000" w:rsidRPr="00000000" w14:paraId="0000012C">
      <w:pPr>
        <w:tabs>
          <w:tab w:val="left" w:leader="none" w:pos="3295"/>
        </w:tabs>
        <w:spacing w:after="240" w:before="240" w:lineRule="auto"/>
        <w:ind w:firstLine="0"/>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12D">
      <w:pPr>
        <w:tabs>
          <w:tab w:val="left" w:leader="none" w:pos="3295"/>
        </w:tabs>
        <w:spacing w:after="240" w:before="240" w:lineRule="auto"/>
        <w:ind w:firstLine="0"/>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Advertencia:</w:t>
      </w:r>
    </w:p>
    <w:p w:rsidR="00000000" w:rsidDel="00000000" w:rsidP="00000000" w:rsidRDefault="00000000" w:rsidRPr="00000000" w14:paraId="0000012E">
      <w:pPr>
        <w:tabs>
          <w:tab w:val="left" w:leader="none" w:pos="3295"/>
        </w:tabs>
        <w:spacing w:after="240" w:before="240" w:lineRule="auto"/>
        <w:ind w:firstLine="0"/>
        <w:rPr>
          <w:rFonts w:ascii="Times New Roman" w:cs="Times New Roman" w:eastAsia="Times New Roman" w:hAnsi="Times New Roman"/>
        </w:rPr>
      </w:pPr>
      <w:r w:rsidDel="00000000" w:rsidR="00000000" w:rsidRPr="00000000">
        <w:rPr>
          <w:rFonts w:ascii="Arial Narrow" w:cs="Arial Narrow" w:eastAsia="Arial Narrow" w:hAnsi="Arial Narrow"/>
          <w:rtl w:val="0"/>
        </w:rPr>
        <w:t xml:space="preserve">Los resultados de esta prueba han sido afectados por un bug que ocurre en el framework, ya que hay veces que cuando se ejecuta el realplayer desde coverage, en consola se puede apreciar que algunos test tienen errores del tipo </w:t>
      </w:r>
      <w:r w:rsidDel="00000000" w:rsidR="00000000" w:rsidRPr="00000000">
        <w:rPr>
          <w:rFonts w:ascii="Arial Narrow" w:cs="Arial Narrow" w:eastAsia="Arial Narrow" w:hAnsi="Arial Narrow"/>
          <w:b w:val="1"/>
          <w:rtl w:val="0"/>
        </w:rPr>
        <w:t xml:space="preserve">“Error Got null response for request …”. </w:t>
      </w:r>
      <w:r w:rsidDel="00000000" w:rsidR="00000000" w:rsidRPr="00000000">
        <w:rPr>
          <w:rFonts w:ascii="Arial Narrow" w:cs="Arial Narrow" w:eastAsia="Arial Narrow" w:hAnsi="Arial Narrow"/>
          <w:rtl w:val="0"/>
        </w:rPr>
        <w:t xml:space="preserve">Esto no ocurre siempre, pues si se hace desde debug no pasa, incluso también cuando se hace desde coverage hay veces que no ocurre.</w:t>
      </w:r>
      <w:r w:rsidDel="00000000" w:rsidR="00000000" w:rsidRPr="00000000">
        <w:rPr>
          <w:rFonts w:ascii="Times New Roman" w:cs="Times New Roman" w:eastAsia="Times New Roman" w:hAnsi="Times New Roman"/>
        </w:rPr>
        <w:drawing>
          <wp:inline distB="114300" distT="114300" distL="114300" distR="114300">
            <wp:extent cx="5399730" cy="1181100"/>
            <wp:effectExtent b="0" l="0" r="0" t="0"/>
            <wp:docPr id="62"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399730"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12F">
      <w:pPr>
        <w:tabs>
          <w:tab w:val="left" w:leader="none" w:pos="3295"/>
        </w:tabs>
        <w:spacing w:after="240" w:before="240" w:lineRule="auto"/>
        <w:ind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0">
      <w:pPr>
        <w:tabs>
          <w:tab w:val="left" w:leader="none" w:pos="3295"/>
        </w:tabs>
        <w:spacing w:after="240" w:before="240" w:lineRule="auto"/>
        <w:ind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1">
      <w:pPr>
        <w:tabs>
          <w:tab w:val="left" w:leader="none" w:pos="3295"/>
        </w:tabs>
        <w:spacing w:after="240" w:before="240" w:lineRule="auto"/>
        <w:ind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2">
      <w:pPr>
        <w:tabs>
          <w:tab w:val="left" w:leader="none" w:pos="3295"/>
        </w:tabs>
        <w:spacing w:after="240" w:before="240" w:lineRule="auto"/>
        <w:ind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3">
      <w:pPr>
        <w:tabs>
          <w:tab w:val="left" w:leader="none" w:pos="3295"/>
        </w:tabs>
        <w:spacing w:after="240" w:before="240" w:lineRule="auto"/>
        <w:ind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Es por todo esto mencionado anteriormente que he decidido de realizar otra prueba, pero esta vez ejecutando el </w:t>
      </w:r>
      <w:r w:rsidDel="00000000" w:rsidR="00000000" w:rsidRPr="00000000">
        <w:rPr>
          <w:rFonts w:ascii="Arial Narrow" w:cs="Arial Narrow" w:eastAsia="Arial Narrow" w:hAnsi="Arial Narrow"/>
          <w:rtl w:val="0"/>
        </w:rPr>
        <w:t xml:space="preserve">replayer</w:t>
      </w:r>
      <w:r w:rsidDel="00000000" w:rsidR="00000000" w:rsidRPr="00000000">
        <w:rPr>
          <w:rFonts w:ascii="Arial Narrow" w:cs="Arial Narrow" w:eastAsia="Arial Narrow" w:hAnsi="Arial Narrow"/>
          <w:rtl w:val="0"/>
        </w:rPr>
        <w:t xml:space="preserve"> desde debug, puesto que en este no ocurre este tipo de errores.</w:t>
      </w:r>
    </w:p>
    <w:p w:rsidR="00000000" w:rsidDel="00000000" w:rsidP="00000000" w:rsidRDefault="00000000" w:rsidRPr="00000000" w14:paraId="00000134">
      <w:pPr>
        <w:keepNext w:val="1"/>
        <w:keepLines w:val="1"/>
        <w:spacing w:after="320" w:before="320" w:lineRule="auto"/>
        <w:ind w:firstLine="0"/>
        <w:rPr>
          <w:rFonts w:ascii="Arial Narrow" w:cs="Arial Narrow" w:eastAsia="Arial Narrow" w:hAnsi="Arial Narrow"/>
          <w:b w:val="1"/>
          <w:sz w:val="24"/>
          <w:szCs w:val="24"/>
        </w:rPr>
      </w:pPr>
      <w:bookmarkStart w:colFirst="0" w:colLast="0" w:name="_heading=h.j7pde1t7ht1v" w:id="11"/>
      <w:bookmarkEnd w:id="11"/>
      <w:r w:rsidDel="00000000" w:rsidR="00000000" w:rsidRPr="00000000">
        <w:rPr>
          <w:rFonts w:ascii="Arial Narrow" w:cs="Arial Narrow" w:eastAsia="Arial Narrow" w:hAnsi="Arial Narrow"/>
          <w:b w:val="1"/>
          <w:sz w:val="24"/>
          <w:szCs w:val="24"/>
          <w:rtl w:val="0"/>
        </w:rPr>
        <w:t xml:space="preserve">Muestra sobre resultados desde debug.</w:t>
      </w:r>
    </w:p>
    <w:p w:rsidR="00000000" w:rsidDel="00000000" w:rsidP="00000000" w:rsidRDefault="00000000" w:rsidRPr="00000000" w14:paraId="00000135">
      <w:pPr>
        <w:keepNext w:val="1"/>
        <w:keepLines w:val="1"/>
        <w:spacing w:after="320" w:before="320" w:lineRule="auto"/>
        <w:ind w:firstLine="0"/>
        <w:rPr>
          <w:rFonts w:ascii="Arial Narrow" w:cs="Arial Narrow" w:eastAsia="Arial Narrow" w:hAnsi="Arial Narrow"/>
          <w:b w:val="1"/>
          <w:sz w:val="24"/>
          <w:szCs w:val="24"/>
        </w:rPr>
      </w:pPr>
      <w:bookmarkStart w:colFirst="0" w:colLast="0" w:name="_heading=h.9gk7wp344otm" w:id="12"/>
      <w:bookmarkEnd w:id="12"/>
      <w:r w:rsidDel="00000000" w:rsidR="00000000" w:rsidRPr="00000000">
        <w:rPr>
          <w:rFonts w:ascii="Arial Narrow" w:cs="Arial Narrow" w:eastAsia="Arial Narrow" w:hAnsi="Arial Narrow"/>
          <w:b w:val="1"/>
          <w:sz w:val="24"/>
          <w:szCs w:val="24"/>
          <w:rtl w:val="0"/>
        </w:rPr>
        <w:t xml:space="preserve">Gráficas de entidades sin índices:</w:t>
      </w:r>
    </w:p>
    <w:p w:rsidR="00000000" w:rsidDel="00000000" w:rsidP="00000000" w:rsidRDefault="00000000" w:rsidRPr="00000000" w14:paraId="00000136">
      <w:pPr>
        <w:keepNext w:val="1"/>
        <w:keepLines w:val="1"/>
        <w:spacing w:after="320" w:before="320" w:lineRule="auto"/>
        <w:ind w:firstLine="0"/>
        <w:rPr>
          <w:rFonts w:ascii="Arial Narrow" w:cs="Arial Narrow" w:eastAsia="Arial Narrow" w:hAnsi="Arial Narrow"/>
          <w:b w:val="1"/>
          <w:sz w:val="24"/>
          <w:szCs w:val="24"/>
        </w:rPr>
      </w:pPr>
      <w:bookmarkStart w:colFirst="0" w:colLast="0" w:name="_heading=h.vafkb4h3tbrh" w:id="13"/>
      <w:bookmarkEnd w:id="13"/>
      <w:r w:rsidDel="00000000" w:rsidR="00000000" w:rsidRPr="00000000">
        <w:rPr>
          <w:rFonts w:ascii="Arial Narrow" w:cs="Arial Narrow" w:eastAsia="Arial Narrow" w:hAnsi="Arial Narrow"/>
          <w:b w:val="1"/>
          <w:sz w:val="24"/>
          <w:szCs w:val="24"/>
        </w:rPr>
        <w:drawing>
          <wp:inline distB="114300" distT="114300" distL="114300" distR="114300">
            <wp:extent cx="6228886" cy="1887245"/>
            <wp:effectExtent b="0" l="0" r="0" t="0"/>
            <wp:docPr id="58"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6228886" cy="1887245"/>
                    </a:xfrm>
                    <a:prstGeom prst="rect"/>
                    <a:ln/>
                  </pic:spPr>
                </pic:pic>
              </a:graphicData>
            </a:graphic>
          </wp:inline>
        </w:drawing>
      </w:r>
      <w:r w:rsidDel="00000000" w:rsidR="00000000" w:rsidRPr="00000000">
        <w:rPr>
          <w:rtl w:val="0"/>
        </w:rPr>
      </w:r>
    </w:p>
    <w:p w:rsidR="00000000" w:rsidDel="00000000" w:rsidP="00000000" w:rsidRDefault="00000000" w:rsidRPr="00000000" w14:paraId="00000137">
      <w:pPr>
        <w:tabs>
          <w:tab w:val="left" w:leader="none" w:pos="3295"/>
        </w:tabs>
        <w:spacing w:after="240" w:befor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8">
      <w:pPr>
        <w:keepNext w:val="1"/>
        <w:keepLines w:val="1"/>
        <w:spacing w:after="320" w:before="320" w:lineRule="auto"/>
        <w:ind w:firstLine="0"/>
        <w:rPr>
          <w:rFonts w:ascii="Arial Narrow" w:cs="Arial Narrow" w:eastAsia="Arial Narrow" w:hAnsi="Arial Narrow"/>
          <w:b w:val="1"/>
          <w:sz w:val="24"/>
          <w:szCs w:val="24"/>
        </w:rPr>
      </w:pPr>
      <w:bookmarkStart w:colFirst="0" w:colLast="0" w:name="_heading=h.9gk7wp344otm" w:id="12"/>
      <w:bookmarkEnd w:id="12"/>
      <w:r w:rsidDel="00000000" w:rsidR="00000000" w:rsidRPr="00000000">
        <w:rPr>
          <w:rFonts w:ascii="Arial Narrow" w:cs="Arial Narrow" w:eastAsia="Arial Narrow" w:hAnsi="Arial Narrow"/>
          <w:b w:val="1"/>
          <w:sz w:val="24"/>
          <w:szCs w:val="24"/>
          <w:rtl w:val="0"/>
        </w:rPr>
        <w:t xml:space="preserve">Gráficas de entidades con índices:</w:t>
      </w:r>
    </w:p>
    <w:p w:rsidR="00000000" w:rsidDel="00000000" w:rsidP="00000000" w:rsidRDefault="00000000" w:rsidRPr="00000000" w14:paraId="00000139">
      <w:pPr>
        <w:keepNext w:val="1"/>
        <w:keepLines w:val="1"/>
        <w:spacing w:after="320" w:before="320" w:lineRule="auto"/>
        <w:ind w:firstLine="0"/>
        <w:rPr>
          <w:rFonts w:ascii="Arial Narrow" w:cs="Arial Narrow" w:eastAsia="Arial Narrow" w:hAnsi="Arial Narrow"/>
          <w:b w:val="1"/>
          <w:sz w:val="24"/>
          <w:szCs w:val="24"/>
        </w:rPr>
      </w:pPr>
      <w:bookmarkStart w:colFirst="0" w:colLast="0" w:name="_heading=h.h2p2lwy388tr" w:id="14"/>
      <w:bookmarkEnd w:id="14"/>
      <w:r w:rsidDel="00000000" w:rsidR="00000000" w:rsidRPr="00000000">
        <w:rPr>
          <w:rFonts w:ascii="Arial Narrow" w:cs="Arial Narrow" w:eastAsia="Arial Narrow" w:hAnsi="Arial Narrow"/>
          <w:b w:val="1"/>
          <w:sz w:val="24"/>
          <w:szCs w:val="24"/>
        </w:rPr>
        <w:drawing>
          <wp:inline distB="114300" distT="114300" distL="114300" distR="114300">
            <wp:extent cx="6232446" cy="2407241"/>
            <wp:effectExtent b="0" l="0" r="0" t="0"/>
            <wp:docPr id="67"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6232446" cy="2407241"/>
                    </a:xfrm>
                    <a:prstGeom prst="rect"/>
                    <a:ln/>
                  </pic:spPr>
                </pic:pic>
              </a:graphicData>
            </a:graphic>
          </wp:inline>
        </w:drawing>
      </w:r>
      <w:r w:rsidDel="00000000" w:rsidR="00000000" w:rsidRPr="00000000">
        <w:rPr>
          <w:rtl w:val="0"/>
        </w:rPr>
      </w:r>
    </w:p>
    <w:p w:rsidR="00000000" w:rsidDel="00000000" w:rsidP="00000000" w:rsidRDefault="00000000" w:rsidRPr="00000000" w14:paraId="0000013A">
      <w:pPr>
        <w:tabs>
          <w:tab w:val="left" w:leader="none" w:pos="3295"/>
        </w:tabs>
        <w:spacing w:after="240" w:before="240" w:lineRule="auto"/>
        <w:ind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B">
      <w:pPr>
        <w:tabs>
          <w:tab w:val="left" w:leader="none" w:pos="3295"/>
        </w:tabs>
        <w:spacing w:after="240" w:before="240" w:lineRule="auto"/>
        <w:ind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C">
      <w:pPr>
        <w:tabs>
          <w:tab w:val="left" w:leader="none" w:pos="3295"/>
        </w:tabs>
        <w:spacing w:after="240" w:before="240" w:lineRule="auto"/>
        <w:ind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D">
      <w:pPr>
        <w:tabs>
          <w:tab w:val="left" w:leader="none" w:pos="3295"/>
        </w:tabs>
        <w:spacing w:after="240" w:before="240" w:lineRule="auto"/>
        <w:ind w:firstLine="0"/>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Comparación de resultados:</w:t>
      </w:r>
    </w:p>
    <w:p w:rsidR="00000000" w:rsidDel="00000000" w:rsidP="00000000" w:rsidRDefault="00000000" w:rsidRPr="00000000" w14:paraId="0000013E">
      <w:pPr>
        <w:tabs>
          <w:tab w:val="left" w:leader="none" w:pos="3295"/>
        </w:tabs>
        <w:spacing w:after="240" w:before="240" w:lineRule="auto"/>
        <w:ind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3114675" cy="2724150"/>
            <wp:effectExtent b="0" l="0" r="0" t="0"/>
            <wp:docPr id="57"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114675" cy="2724150"/>
                    </a:xfrm>
                    <a:prstGeom prst="rect"/>
                    <a:ln/>
                  </pic:spPr>
                </pic:pic>
              </a:graphicData>
            </a:graphic>
          </wp:inline>
        </w:drawing>
      </w:r>
      <w:r w:rsidDel="00000000" w:rsidR="00000000" w:rsidRPr="00000000">
        <w:rPr>
          <w:rtl w:val="0"/>
        </w:rPr>
      </w:r>
    </w:p>
    <w:p w:rsidR="00000000" w:rsidDel="00000000" w:rsidP="00000000" w:rsidRDefault="00000000" w:rsidRPr="00000000" w14:paraId="0000013F">
      <w:pPr>
        <w:tabs>
          <w:tab w:val="left" w:leader="none" w:pos="3295"/>
        </w:tabs>
        <w:spacing w:after="240" w:before="240" w:lineRule="auto"/>
        <w:ind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40">
      <w:pPr>
        <w:tabs>
          <w:tab w:val="left" w:leader="none" w:pos="3295"/>
        </w:tabs>
        <w:spacing w:after="240" w:before="240" w:lineRule="auto"/>
        <w:ind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En nuestras pruebas de rendimiento, hemos obtenido un valor crítico de z de </w:t>
      </w:r>
      <w:r w:rsidDel="00000000" w:rsidR="00000000" w:rsidRPr="00000000">
        <w:rPr>
          <w:rFonts w:ascii="Arial Narrow" w:cs="Arial Narrow" w:eastAsia="Arial Narrow" w:hAnsi="Arial Narrow"/>
          <w:b w:val="1"/>
          <w:rtl w:val="0"/>
        </w:rPr>
        <w:t xml:space="preserve">0.0018785 </w:t>
      </w:r>
      <w:r w:rsidDel="00000000" w:rsidR="00000000" w:rsidRPr="00000000">
        <w:rPr>
          <w:rFonts w:ascii="Arial Narrow" w:cs="Arial Narrow" w:eastAsia="Arial Narrow" w:hAnsi="Arial Narrow"/>
          <w:rtl w:val="0"/>
        </w:rPr>
        <w:t xml:space="preserve"> para un nivel de significancia (α) de</w:t>
      </w:r>
      <w:r w:rsidDel="00000000" w:rsidR="00000000" w:rsidRPr="00000000">
        <w:rPr>
          <w:rFonts w:ascii="Arial Narrow" w:cs="Arial Narrow" w:eastAsia="Arial Narrow" w:hAnsi="Arial Narrow"/>
          <w:b w:val="1"/>
          <w:rtl w:val="0"/>
        </w:rPr>
        <w:t xml:space="preserve"> 0.95</w:t>
      </w:r>
      <w:r w:rsidDel="00000000" w:rsidR="00000000" w:rsidRPr="00000000">
        <w:rPr>
          <w:rFonts w:ascii="Arial Narrow" w:cs="Arial Narrow" w:eastAsia="Arial Narrow" w:hAnsi="Arial Narrow"/>
          <w:rtl w:val="0"/>
        </w:rPr>
        <w:t xml:space="preserve">. Este valor se utiliza para determinar si las diferencias en los tiempos de respuesta entre las dos pruebas son estadísticamente significativas.</w:t>
      </w:r>
    </w:p>
    <w:p w:rsidR="00000000" w:rsidDel="00000000" w:rsidP="00000000" w:rsidRDefault="00000000" w:rsidRPr="00000000" w14:paraId="00000141">
      <w:pPr>
        <w:tabs>
          <w:tab w:val="left" w:leader="none" w:pos="3295"/>
        </w:tabs>
        <w:spacing w:after="240" w:before="240" w:lineRule="auto"/>
        <w:ind w:firstLine="0"/>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142">
      <w:pPr>
        <w:tabs>
          <w:tab w:val="left" w:leader="none" w:pos="3295"/>
        </w:tabs>
        <w:spacing w:after="240" w:before="240" w:lineRule="auto"/>
        <w:ind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De acuerdo con nuestra metodología, si el p-valor se encuentra en el intervalo (α, 1.00], esto indica que los cambios resultaron en mejoras relevantes; es decir, los tiempos de muestra son notablemente diferentes. Dado que nuestro valor crítico de z está en este intervalo, concluimos que hay una mejora significativa en el rendimiento al comparar los tiempos de respuesta de las pruebas. En resumen, las diferencias observadas son notables, debido a que los test con indices son más lentos que sin estos.</w:t>
      </w:r>
    </w:p>
    <w:p w:rsidR="00000000" w:rsidDel="00000000" w:rsidP="00000000" w:rsidRDefault="00000000" w:rsidRPr="00000000" w14:paraId="00000143">
      <w:pPr>
        <w:tabs>
          <w:tab w:val="left" w:leader="none" w:pos="3295"/>
        </w:tabs>
        <w:spacing w:after="240" w:before="240" w:lineRule="auto"/>
        <w:ind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4">
      <w:pPr>
        <w:tabs>
          <w:tab w:val="left" w:leader="none" w:pos="3295"/>
        </w:tabs>
        <w:spacing w:after="240" w:before="240" w:lineRule="auto"/>
        <w:ind w:firstLine="0"/>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Conclusión</w:t>
      </w:r>
    </w:p>
    <w:p w:rsidR="00000000" w:rsidDel="00000000" w:rsidP="00000000" w:rsidRDefault="00000000" w:rsidRPr="00000000" w14:paraId="00000145">
      <w:pPr>
        <w:tabs>
          <w:tab w:val="left" w:leader="none" w:pos="3295"/>
        </w:tabs>
        <w:spacing w:after="240" w:before="240" w:lineRule="auto"/>
        <w:ind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Una vez mostrado los resultados, podemos ver que hay una gran diferencia en las muestras cuando ocurren errores como el señalado anteriormente. Es por esto que he querido mostrar los resultados de ambas pruebas, ya que el resultado es el inverso y probablemente la primera prueba no sea válida por estos errores cometidos por el framework.</w:t>
      </w:r>
    </w:p>
    <w:p w:rsidR="00000000" w:rsidDel="00000000" w:rsidP="00000000" w:rsidRDefault="00000000" w:rsidRPr="00000000" w14:paraId="00000146">
      <w:pPr>
        <w:tabs>
          <w:tab w:val="left" w:leader="none" w:pos="3295"/>
        </w:tabs>
        <w:spacing w:after="240" w:befor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b w:val="1"/>
          <w:sz w:val="28"/>
          <w:szCs w:val="28"/>
          <w:rtl w:val="0"/>
        </w:rPr>
        <w:t xml:space="preserve">Cobertura</w:t>
      </w:r>
    </w:p>
    <w:p w:rsidR="00000000" w:rsidDel="00000000" w:rsidP="00000000" w:rsidRDefault="00000000" w:rsidRPr="00000000" w14:paraId="00000147">
      <w:pPr>
        <w:tabs>
          <w:tab w:val="left" w:leader="none" w:pos="3295"/>
        </w:tabs>
        <w:spacing w:after="240" w:before="240" w:lineRule="auto"/>
        <w:ind w:firstLine="0"/>
        <w:rPr>
          <w:rFonts w:ascii="Arial Narrow" w:cs="Arial Narrow" w:eastAsia="Arial Narrow" w:hAnsi="Arial Narrow"/>
          <w:color w:val="0d0d0d"/>
        </w:rPr>
      </w:pPr>
      <w:r w:rsidDel="00000000" w:rsidR="00000000" w:rsidRPr="00000000">
        <w:rPr>
          <w:rFonts w:ascii="Arial Narrow" w:cs="Arial Narrow" w:eastAsia="Arial Narrow" w:hAnsi="Arial Narrow"/>
          <w:color w:val="0d0d0d"/>
          <w:rtl w:val="0"/>
        </w:rPr>
        <w:t xml:space="preserve">En esta sección, analizaremos la cobertura de código lograda con nuestros tests. La cobertura de código indica qué porcentaje del código fuente ha sido ejecutado durante las pruebas, ayudando a identificar áreas verificadas y posibles errores no detectados.</w:t>
      </w:r>
    </w:p>
    <w:p w:rsidR="00000000" w:rsidDel="00000000" w:rsidP="00000000" w:rsidRDefault="00000000" w:rsidRPr="00000000" w14:paraId="00000148">
      <w:pPr>
        <w:tabs>
          <w:tab w:val="left" w:leader="none" w:pos="3295"/>
        </w:tabs>
        <w:spacing w:after="240" w:before="240" w:lineRule="auto"/>
        <w:ind w:firstLine="0"/>
        <w:rPr>
          <w:rFonts w:ascii="Arial Narrow" w:cs="Arial Narrow" w:eastAsia="Arial Narrow" w:hAnsi="Arial Narrow"/>
          <w:color w:val="0d0d0d"/>
        </w:rPr>
      </w:pPr>
      <w:r w:rsidDel="00000000" w:rsidR="00000000" w:rsidRPr="00000000">
        <w:rPr>
          <w:rFonts w:ascii="Arial Narrow" w:cs="Arial Narrow" w:eastAsia="Arial Narrow" w:hAnsi="Arial Narrow"/>
          <w:color w:val="0d0d0d"/>
          <w:rtl w:val="0"/>
        </w:rPr>
        <w:t xml:space="preserve">Discutiremos los métodos de medición, presentaremos los resultados obtenidos y evaluaremos la efectividad de nuestros tests. También identificaremos lagunas en la cobertura y propondremos estrategias para mejorarla, asegurando así mayor confiabilidad y robustez del software.</w:t>
      </w:r>
    </w:p>
    <w:p w:rsidR="00000000" w:rsidDel="00000000" w:rsidP="00000000" w:rsidRDefault="00000000" w:rsidRPr="00000000" w14:paraId="00000149">
      <w:pPr>
        <w:tabs>
          <w:tab w:val="left" w:leader="none" w:pos="3295"/>
        </w:tabs>
        <w:spacing w:after="240" w:before="240" w:lineRule="auto"/>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b w:val="1"/>
          <w:color w:val="0d0d0d"/>
          <w:sz w:val="24"/>
          <w:szCs w:val="24"/>
          <w:rtl w:val="0"/>
        </w:rPr>
        <w:t xml:space="preserve">Cobertura Historia de usuario.</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281360</wp:posOffset>
            </wp:positionV>
            <wp:extent cx="5399730" cy="1435100"/>
            <wp:effectExtent b="0" l="0" r="0" t="0"/>
            <wp:wrapNone/>
            <wp:docPr id="55"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5399730" cy="1435100"/>
                    </a:xfrm>
                    <a:prstGeom prst="rect"/>
                    <a:ln/>
                  </pic:spPr>
                </pic:pic>
              </a:graphicData>
            </a:graphic>
          </wp:anchor>
        </w:drawing>
      </w:r>
    </w:p>
    <w:p w:rsidR="00000000" w:rsidDel="00000000" w:rsidP="00000000" w:rsidRDefault="00000000" w:rsidRPr="00000000" w14:paraId="0000014A">
      <w:pPr>
        <w:keepNext w:val="1"/>
        <w:keepLines w:val="1"/>
        <w:spacing w:after="320" w:before="320" w:lineRule="auto"/>
        <w:ind w:left="0" w:firstLine="0"/>
        <w:rPr>
          <w:rFonts w:ascii="Arial Narrow" w:cs="Arial Narrow" w:eastAsia="Arial Narrow" w:hAnsi="Arial Narrow"/>
          <w:b w:val="1"/>
          <w:sz w:val="28"/>
          <w:szCs w:val="28"/>
        </w:rPr>
      </w:pPr>
      <w:bookmarkStart w:colFirst="0" w:colLast="0" w:name="_heading=h.vhrv2xi00yzj" w:id="15"/>
      <w:bookmarkEnd w:id="15"/>
      <w:r w:rsidDel="00000000" w:rsidR="00000000" w:rsidRPr="00000000">
        <w:rPr>
          <w:rtl w:val="0"/>
        </w:rPr>
      </w:r>
    </w:p>
    <w:p w:rsidR="00000000" w:rsidDel="00000000" w:rsidP="00000000" w:rsidRDefault="00000000" w:rsidRPr="00000000" w14:paraId="0000014B">
      <w:pPr>
        <w:keepNext w:val="1"/>
        <w:keepLines w:val="1"/>
        <w:spacing w:after="320" w:before="320" w:lineRule="auto"/>
        <w:ind w:left="0" w:firstLine="0"/>
        <w:rPr>
          <w:rFonts w:ascii="Arial Narrow" w:cs="Arial Narrow" w:eastAsia="Arial Narrow" w:hAnsi="Arial Narrow"/>
        </w:rPr>
      </w:pPr>
      <w:bookmarkStart w:colFirst="0" w:colLast="0" w:name="_heading=h.4e200w68lqmt" w:id="16"/>
      <w:bookmarkEnd w:id="16"/>
      <w:r w:rsidDel="00000000" w:rsidR="00000000" w:rsidRPr="00000000">
        <w:rPr>
          <w:rFonts w:ascii="Arial Narrow" w:cs="Arial Narrow" w:eastAsia="Arial Narrow" w:hAnsi="Arial Narrow"/>
          <w:rtl w:val="0"/>
        </w:rPr>
        <w:t xml:space="preserve">Como se puede apreciar, la cobertura sobre las features de la entidad Historia de usuario es bastante buena, ya que todas las features implementadas tienen una cobertura de más del 90% excepto el delete.</w:t>
      </w:r>
    </w:p>
    <w:p w:rsidR="00000000" w:rsidDel="00000000" w:rsidP="00000000" w:rsidRDefault="00000000" w:rsidRPr="00000000" w14:paraId="0000014C">
      <w:pPr>
        <w:keepNext w:val="1"/>
        <w:keepLines w:val="1"/>
        <w:spacing w:after="320" w:before="320" w:lineRule="auto"/>
        <w:ind w:left="0" w:firstLine="0"/>
        <w:rPr>
          <w:rFonts w:ascii="Arial Narrow" w:cs="Arial Narrow" w:eastAsia="Arial Narrow" w:hAnsi="Arial Narrow"/>
        </w:rPr>
      </w:pPr>
      <w:bookmarkStart w:colFirst="0" w:colLast="0" w:name="_heading=h.4il7p6sbwpmm" w:id="17"/>
      <w:bookmarkEnd w:id="17"/>
      <w:r w:rsidDel="00000000" w:rsidR="00000000" w:rsidRPr="00000000">
        <w:rPr>
          <w:rFonts w:ascii="Arial Narrow" w:cs="Arial Narrow" w:eastAsia="Arial Narrow" w:hAnsi="Arial Narrow"/>
          <w:rtl w:val="0"/>
        </w:rPr>
        <w:t xml:space="preserve">Esto ocurre porque el delete cuenta con el método unbind, pero este no es nunca usado porque no es necesario para esta funcionalidad, si comentamos este código o lo borramos la cobertura ya superaria el 90% de porcentaje, es por esto que no estamos preocupados por que este no llegue al 90% de cobertura.</w:t>
      </w:r>
      <w:r w:rsidDel="00000000" w:rsidR="00000000" w:rsidRPr="00000000">
        <w:rPr>
          <w:rtl w:val="0"/>
        </w:rPr>
      </w:r>
    </w:p>
    <w:p w:rsidR="00000000" w:rsidDel="00000000" w:rsidP="00000000" w:rsidRDefault="00000000" w:rsidRPr="00000000" w14:paraId="0000014D">
      <w:pPr>
        <w:ind w:firstLine="0"/>
        <w:rPr>
          <w:rFonts w:ascii="Arial Narrow" w:cs="Arial Narrow" w:eastAsia="Arial Narrow" w:hAnsi="Arial Narrow"/>
        </w:rPr>
      </w:pPr>
      <w:r w:rsidDel="00000000" w:rsidR="00000000" w:rsidRPr="00000000">
        <w:rPr>
          <w:rFonts w:ascii="Arial Narrow" w:cs="Arial Narrow" w:eastAsia="Arial Narrow" w:hAnsi="Arial Narrow"/>
        </w:rPr>
        <w:drawing>
          <wp:inline distB="114300" distT="114300" distL="114300" distR="114300">
            <wp:extent cx="5399730" cy="1460500"/>
            <wp:effectExtent b="0" l="0" r="0" t="0"/>
            <wp:docPr id="56"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399730"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14E">
      <w:pPr>
        <w:ind w:firstLine="0"/>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14F">
      <w:pPr>
        <w:ind w:firstLine="0"/>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150">
      <w:pPr>
        <w:keepNext w:val="1"/>
        <w:keepLines w:val="1"/>
        <w:pBdr>
          <w:top w:color="e3e3e3" w:space="0" w:sz="0" w:val="none"/>
          <w:left w:color="e3e3e3" w:space="0" w:sz="0" w:val="none"/>
          <w:bottom w:color="e3e3e3" w:space="0" w:sz="0" w:val="none"/>
          <w:right w:color="e3e3e3" w:space="0" w:sz="0" w:val="none"/>
          <w:between w:color="e3e3e3" w:space="0" w:sz="0" w:val="none"/>
        </w:pBdr>
        <w:shd w:fill="ffffff" w:val="clear"/>
        <w:spacing w:after="0" w:before="300" w:lineRule="auto"/>
        <w:ind w:firstLine="0"/>
        <w:rPr>
          <w:rFonts w:ascii="Arial Narrow" w:cs="Arial Narrow" w:eastAsia="Arial Narrow" w:hAnsi="Arial Narrow"/>
        </w:rPr>
      </w:pPr>
      <w:bookmarkStart w:colFirst="0" w:colLast="0" w:name="_heading=h.nvyjsidi8lqw" w:id="18"/>
      <w:bookmarkEnd w:id="18"/>
      <w:r w:rsidDel="00000000" w:rsidR="00000000" w:rsidRPr="00000000">
        <w:rPr>
          <w:rFonts w:ascii="Arial Narrow" w:cs="Arial Narrow" w:eastAsia="Arial Narrow" w:hAnsi="Arial Narrow"/>
          <w:b w:val="1"/>
          <w:color w:val="0d0d0d"/>
          <w:sz w:val="24"/>
          <w:szCs w:val="24"/>
          <w:rtl w:val="0"/>
        </w:rPr>
        <w:t xml:space="preserve">Cobertura de proyecto.</w:t>
      </w:r>
      <w:r w:rsidDel="00000000" w:rsidR="00000000" w:rsidRPr="00000000">
        <w:rPr>
          <w:rtl w:val="0"/>
        </w:rPr>
      </w:r>
    </w:p>
    <w:p w:rsidR="00000000" w:rsidDel="00000000" w:rsidP="00000000" w:rsidRDefault="00000000" w:rsidRPr="00000000" w14:paraId="00000151">
      <w:pPr>
        <w:ind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Con respecto a esta entidad, ocurre una cosa parecida a la comentada anteriormente, ya que la cobertura de todas las features es de mayor que el 90% exceptuando a delete que por el unbind no supera este porcentaje.</w:t>
      </w:r>
      <w:r w:rsidDel="00000000" w:rsidR="00000000" w:rsidRPr="00000000">
        <w:rPr>
          <w:rtl w:val="0"/>
        </w:rPr>
      </w:r>
    </w:p>
    <w:p w:rsidR="00000000" w:rsidDel="00000000" w:rsidP="00000000" w:rsidRDefault="00000000" w:rsidRPr="00000000" w14:paraId="00000152">
      <w:pPr>
        <w:ind w:firstLine="0"/>
        <w:rPr>
          <w:rFonts w:ascii="Arial Narrow" w:cs="Arial Narrow" w:eastAsia="Arial Narrow" w:hAnsi="Arial Narrow"/>
        </w:rPr>
      </w:pPr>
      <w:r w:rsidDel="00000000" w:rsidR="00000000" w:rsidRPr="00000000">
        <w:rPr>
          <w:rFonts w:ascii="Arial Narrow" w:cs="Arial Narrow" w:eastAsia="Arial Narrow" w:hAnsi="Arial Narrow"/>
        </w:rPr>
        <w:drawing>
          <wp:inline distB="114300" distT="114300" distL="114300" distR="114300">
            <wp:extent cx="5399730" cy="1257300"/>
            <wp:effectExtent b="0" l="0" r="0" t="0"/>
            <wp:docPr id="54"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39973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153">
      <w:pPr>
        <w:ind w:firstLine="0"/>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154">
      <w:pPr>
        <w:keepNext w:val="1"/>
        <w:keepLines w:val="1"/>
        <w:pBdr>
          <w:top w:color="e3e3e3" w:space="0" w:sz="0" w:val="none"/>
          <w:left w:color="e3e3e3" w:space="0" w:sz="0" w:val="none"/>
          <w:bottom w:color="e3e3e3" w:space="0" w:sz="0" w:val="none"/>
          <w:right w:color="e3e3e3" w:space="0" w:sz="0" w:val="none"/>
          <w:between w:color="e3e3e3" w:space="0" w:sz="0" w:val="none"/>
        </w:pBdr>
        <w:shd w:fill="ffffff" w:val="clear"/>
        <w:spacing w:after="0" w:before="300" w:lineRule="auto"/>
        <w:ind w:firstLine="0"/>
        <w:rPr>
          <w:rFonts w:ascii="Arial Narrow" w:cs="Arial Narrow" w:eastAsia="Arial Narrow" w:hAnsi="Arial Narrow"/>
          <w:b w:val="1"/>
          <w:color w:val="0d0d0d"/>
          <w:sz w:val="24"/>
          <w:szCs w:val="24"/>
        </w:rPr>
      </w:pPr>
      <w:bookmarkStart w:colFirst="0" w:colLast="0" w:name="_heading=h.nvyjsidi8lqw" w:id="18"/>
      <w:bookmarkEnd w:id="18"/>
      <w:r w:rsidDel="00000000" w:rsidR="00000000" w:rsidRPr="00000000">
        <w:rPr>
          <w:rFonts w:ascii="Arial Narrow" w:cs="Arial Narrow" w:eastAsia="Arial Narrow" w:hAnsi="Arial Narrow"/>
          <w:b w:val="1"/>
          <w:color w:val="0d0d0d"/>
          <w:sz w:val="24"/>
          <w:szCs w:val="24"/>
          <w:rtl w:val="0"/>
        </w:rPr>
        <w:t xml:space="preserve">Cobertura de proyecto-Historia de usuario.</w:t>
      </w:r>
    </w:p>
    <w:p w:rsidR="00000000" w:rsidDel="00000000" w:rsidP="00000000" w:rsidRDefault="00000000" w:rsidRPr="00000000" w14:paraId="00000155">
      <w:pPr>
        <w:keepNext w:val="1"/>
        <w:keepLines w:val="1"/>
        <w:pBdr>
          <w:top w:color="e3e3e3" w:space="0" w:sz="0" w:val="none"/>
          <w:left w:color="e3e3e3" w:space="0" w:sz="0" w:val="none"/>
          <w:bottom w:color="e3e3e3" w:space="0" w:sz="0" w:val="none"/>
          <w:right w:color="e3e3e3" w:space="0" w:sz="0" w:val="none"/>
          <w:between w:color="e3e3e3" w:space="0" w:sz="0" w:val="none"/>
        </w:pBdr>
        <w:shd w:fill="ffffff" w:val="clear"/>
        <w:spacing w:after="0" w:before="300" w:lineRule="auto"/>
        <w:ind w:firstLine="0"/>
        <w:rPr>
          <w:rFonts w:ascii="Arial Narrow" w:cs="Arial Narrow" w:eastAsia="Arial Narrow" w:hAnsi="Arial Narrow"/>
          <w:color w:val="0d0d0d"/>
        </w:rPr>
      </w:pPr>
      <w:bookmarkStart w:colFirst="0" w:colLast="0" w:name="_heading=h.77ta5dcmygkc" w:id="19"/>
      <w:bookmarkEnd w:id="19"/>
      <w:r w:rsidDel="00000000" w:rsidR="00000000" w:rsidRPr="00000000">
        <w:rPr>
          <w:rFonts w:ascii="Arial Narrow" w:cs="Arial Narrow" w:eastAsia="Arial Narrow" w:hAnsi="Arial Narrow"/>
          <w:color w:val="0d0d0d"/>
          <w:rtl w:val="0"/>
        </w:rPr>
        <w:t xml:space="preserve">Con respecto a esta última, todas las features superan el 90% de cobertura, puesto que el delete sí usa el unbind y esto hace que todas estas líneas estén cubiertas.</w:t>
      </w:r>
    </w:p>
    <w:p w:rsidR="00000000" w:rsidDel="00000000" w:rsidP="00000000" w:rsidRDefault="00000000" w:rsidRPr="00000000" w14:paraId="00000156">
      <w:pPr>
        <w:keepNext w:val="1"/>
        <w:keepLines w:val="1"/>
        <w:pBdr>
          <w:top w:color="e3e3e3" w:space="0" w:sz="0" w:val="none"/>
          <w:left w:color="e3e3e3" w:space="0" w:sz="0" w:val="none"/>
          <w:bottom w:color="e3e3e3" w:space="0" w:sz="0" w:val="none"/>
          <w:right w:color="e3e3e3" w:space="0" w:sz="0" w:val="none"/>
          <w:between w:color="e3e3e3" w:space="0" w:sz="0" w:val="none"/>
        </w:pBdr>
        <w:shd w:fill="ffffff" w:val="clear"/>
        <w:spacing w:after="0" w:before="300" w:lineRule="auto"/>
        <w:ind w:firstLine="0"/>
        <w:rPr>
          <w:rFonts w:ascii="Arial Narrow" w:cs="Arial Narrow" w:eastAsia="Arial Narrow" w:hAnsi="Arial Narrow"/>
          <w:b w:val="1"/>
          <w:color w:val="0d0d0d"/>
          <w:sz w:val="24"/>
          <w:szCs w:val="24"/>
        </w:rPr>
      </w:pPr>
      <w:bookmarkStart w:colFirst="0" w:colLast="0" w:name="_heading=h.n7zs4r391buu" w:id="20"/>
      <w:bookmarkEnd w:id="20"/>
      <w:r w:rsidDel="00000000" w:rsidR="00000000" w:rsidRPr="00000000">
        <w:rPr>
          <w:rFonts w:ascii="Arial Narrow" w:cs="Arial Narrow" w:eastAsia="Arial Narrow" w:hAnsi="Arial Narrow"/>
          <w:b w:val="1"/>
          <w:color w:val="0d0d0d"/>
          <w:sz w:val="24"/>
          <w:szCs w:val="24"/>
        </w:rPr>
        <w:drawing>
          <wp:inline distB="114300" distT="114300" distL="114300" distR="114300">
            <wp:extent cx="5399730" cy="558800"/>
            <wp:effectExtent b="0" l="0" r="0" t="0"/>
            <wp:docPr id="64"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5399730" cy="558800"/>
                    </a:xfrm>
                    <a:prstGeom prst="rect"/>
                    <a:ln/>
                  </pic:spPr>
                </pic:pic>
              </a:graphicData>
            </a:graphic>
          </wp:inline>
        </w:drawing>
      </w:r>
      <w:r w:rsidDel="00000000" w:rsidR="00000000" w:rsidRPr="00000000">
        <w:rPr>
          <w:rtl w:val="0"/>
        </w:rPr>
      </w:r>
    </w:p>
    <w:p w:rsidR="00000000" w:rsidDel="00000000" w:rsidP="00000000" w:rsidRDefault="00000000" w:rsidRPr="00000000" w14:paraId="00000157">
      <w:pPr>
        <w:ind w:firstLine="0"/>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158">
      <w:pPr>
        <w:ind w:firstLine="0"/>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159">
      <w:pPr>
        <w:ind w:firstLine="0"/>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15A">
      <w:pPr>
        <w:ind w:firstLine="0"/>
        <w:rPr>
          <w:rFonts w:ascii="Arial Narrow" w:cs="Arial Narrow" w:eastAsia="Arial Narrow" w:hAnsi="Arial Narrow"/>
          <w:b w:val="1"/>
          <w:i w:val="0"/>
          <w:smallCaps w:val="0"/>
          <w:strike w:val="0"/>
          <w:color w:val="000000"/>
          <w:sz w:val="28"/>
          <w:szCs w:val="28"/>
          <w:u w:val="none"/>
          <w:shd w:fill="auto" w:val="clear"/>
          <w:vertAlign w:val="baseline"/>
        </w:rPr>
      </w:pPr>
      <w:r w:rsidDel="00000000" w:rsidR="00000000" w:rsidRPr="00000000">
        <w:rPr>
          <w:rtl w:val="0"/>
        </w:rPr>
      </w:r>
    </w:p>
    <w:sectPr>
      <w:headerReference r:id="rId20" w:type="default"/>
      <w:footerReference r:id="rId21" w:type="default"/>
      <w:type w:val="continuous"/>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B">
    <w:pPr>
      <w:keepNext w:val="0"/>
      <w:keepLines w:val="0"/>
      <w:widowControl w:val="1"/>
      <w:pBdr>
        <w:top w:color="000000" w:space="1" w:sz="4" w:val="single"/>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284"/>
      <w:jc w:val="righ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widowControl w:val="1"/>
      <w:pBdr>
        <w:top w:color="000000" w:space="1" w:sz="4" w:val="single"/>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284"/>
      <w:jc w:val="righ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pág. </w:t>
    </w:r>
    <w:r w:rsidDel="00000000" w:rsidR="00000000" w:rsidRPr="00000000">
      <w:rPr>
        <w:rFonts w:ascii="Arial" w:cs="Arial" w:eastAsia="Arial" w:hAnsi="Arial"/>
        <w:b w:val="0"/>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6D">
    <w:pPr>
      <w:ind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B">
    <w:pPr>
      <w:ind w:firstLine="0"/>
      <w:rPr>
        <w:rFonts w:ascii="Arial Narrow" w:cs="Arial Narrow" w:eastAsia="Arial Narrow" w:hAnsi="Arial Narrow"/>
        <w:b w:val="1"/>
        <w:sz w:val="28"/>
        <w:szCs w:val="28"/>
      </w:rPr>
    </w:pPr>
    <w:r w:rsidDel="00000000" w:rsidR="00000000" w:rsidRPr="00000000">
      <w:rPr>
        <w:rtl w:val="0"/>
      </w:rPr>
    </w:r>
  </w:p>
  <w:tbl>
    <w:tblPr>
      <w:tblStyle w:val="Table11"/>
      <w:tblW w:w="87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3"/>
      <w:gridCol w:w="6492"/>
      <w:tblGridChange w:id="0">
        <w:tblGrid>
          <w:gridCol w:w="2263"/>
          <w:gridCol w:w="6492"/>
        </w:tblGrid>
      </w:tblGridChange>
    </w:tblGrid>
    <w:tr>
      <w:trPr>
        <w:cantSplit w:val="0"/>
        <w:trHeight w:val="1062" w:hRule="atLeast"/>
        <w:tblHeader w:val="0"/>
      </w:trPr>
      <w:tc>
        <w:tcPr>
          <w:vMerge w:val="restart"/>
          <w:vAlign w:val="center"/>
        </w:tcPr>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284"/>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852036" cy="783873"/>
                <wp:effectExtent b="0" l="0" r="0" t="0"/>
                <wp:docPr descr="seville_logo.jpg" id="61" name="image2.jpg"/>
                <a:graphic>
                  <a:graphicData uri="http://schemas.openxmlformats.org/drawingml/2006/picture">
                    <pic:pic>
                      <pic:nvPicPr>
                        <pic:cNvPr descr="seville_logo.jpg" id="0" name="image2.jpg"/>
                        <pic:cNvPicPr preferRelativeResize="0"/>
                      </pic:nvPicPr>
                      <pic:blipFill>
                        <a:blip r:embed="rId1"/>
                        <a:srcRect b="0" l="0" r="0" t="0"/>
                        <a:stretch>
                          <a:fillRect/>
                        </a:stretch>
                      </pic:blipFill>
                      <pic:spPr>
                        <a:xfrm>
                          <a:off x="0" y="0"/>
                          <a:ext cx="852036" cy="783873"/>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15D">
          <w:pPr>
            <w:tabs>
              <w:tab w:val="center" w:leader="none" w:pos="4252"/>
              <w:tab w:val="right" w:leader="none" w:pos="8504"/>
            </w:tabs>
            <w:jc w:val="center"/>
            <w:rPr/>
          </w:pPr>
          <w:r w:rsidDel="00000000" w:rsidR="00000000" w:rsidRPr="00000000">
            <w:rPr>
              <w:rtl w:val="0"/>
            </w:rPr>
            <w:t xml:space="preserve">Diseño y Pruebas 2</w:t>
          </w:r>
        </w:p>
        <w:p w:rsidR="00000000" w:rsidDel="00000000" w:rsidP="00000000" w:rsidRDefault="00000000" w:rsidRPr="00000000" w14:paraId="0000015E">
          <w:pPr>
            <w:tabs>
              <w:tab w:val="center" w:leader="none" w:pos="4252"/>
              <w:tab w:val="right" w:leader="none" w:pos="8504"/>
            </w:tabs>
            <w:jc w:val="center"/>
            <w:rPr/>
          </w:pPr>
          <w:r w:rsidDel="00000000" w:rsidR="00000000" w:rsidRPr="00000000">
            <w:rPr>
              <w:rtl w:val="0"/>
            </w:rPr>
            <w:t xml:space="preserve">Testing Report</w:t>
          </w:r>
        </w:p>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Arial Narrow" w:cs="Arial Narrow" w:eastAsia="Arial Narrow" w:hAnsi="Arial Narrow"/>
              <w:b w:val="1"/>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70" w:hRule="atLeast"/>
        <w:tblHeader w:val="0"/>
      </w:trPr>
      <w:tc>
        <w:tcPr>
          <w:vMerge w:val="continue"/>
          <w:vAlign w:val="center"/>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Narrow" w:cs="Arial Narrow" w:eastAsia="Arial Narrow" w:hAnsi="Arial Narrow"/>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284"/>
            <w:jc w:val="center"/>
            <w:rPr>
              <w:rFonts w:ascii="Arial Narrow" w:cs="Arial Narrow" w:eastAsia="Arial Narrow" w:hAnsi="Arial Narrow"/>
              <w:b w:val="1"/>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28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2"/>
      <w:tblW w:w="87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3"/>
      <w:gridCol w:w="6492"/>
      <w:tblGridChange w:id="0">
        <w:tblGrid>
          <w:gridCol w:w="2263"/>
          <w:gridCol w:w="6492"/>
        </w:tblGrid>
      </w:tblGridChange>
    </w:tblGrid>
    <w:tr>
      <w:trPr>
        <w:cantSplit w:val="0"/>
        <w:trHeight w:val="1062" w:hRule="atLeast"/>
        <w:tblHeader w:val="0"/>
      </w:trPr>
      <w:tc>
        <w:tcPr>
          <w:vMerge w:val="restart"/>
          <w:vAlign w:val="center"/>
        </w:tcPr>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284"/>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852036" cy="783873"/>
                <wp:effectExtent b="0" l="0" r="0" t="0"/>
                <wp:docPr descr="seville_logo.jpg" id="59" name="image2.jpg"/>
                <a:graphic>
                  <a:graphicData uri="http://schemas.openxmlformats.org/drawingml/2006/picture">
                    <pic:pic>
                      <pic:nvPicPr>
                        <pic:cNvPr descr="seville_logo.jpg" id="0" name="image2.jpg"/>
                        <pic:cNvPicPr preferRelativeResize="0"/>
                      </pic:nvPicPr>
                      <pic:blipFill>
                        <a:blip r:embed="rId1"/>
                        <a:srcRect b="0" l="0" r="0" t="0"/>
                        <a:stretch>
                          <a:fillRect/>
                        </a:stretch>
                      </pic:blipFill>
                      <pic:spPr>
                        <a:xfrm>
                          <a:off x="0" y="0"/>
                          <a:ext cx="852036" cy="783873"/>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284"/>
            <w:jc w:val="center"/>
            <w:rPr/>
          </w:pPr>
          <w:r w:rsidDel="00000000" w:rsidR="00000000" w:rsidRPr="00000000">
            <w:rPr>
              <w:rtl w:val="0"/>
            </w:rPr>
            <w:t xml:space="preserve">Diseño y Pruebas 2</w:t>
          </w:r>
        </w:p>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284"/>
            <w:jc w:val="center"/>
            <w:rPr/>
          </w:pPr>
          <w:r w:rsidDel="00000000" w:rsidR="00000000" w:rsidRPr="00000000">
            <w:rPr>
              <w:rtl w:val="0"/>
            </w:rPr>
            <w:t xml:space="preserve">Testing Report</w:t>
          </w:r>
        </w:p>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284"/>
            <w:jc w:val="center"/>
            <w:rPr>
              <w:rFonts w:ascii="Arial Narrow" w:cs="Arial Narrow" w:eastAsia="Arial Narrow" w:hAnsi="Arial Narrow"/>
              <w:b w:val="1"/>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70" w:hRule="atLeast"/>
        <w:tblHeader w:val="0"/>
      </w:trPr>
      <w:tc>
        <w:tcPr>
          <w:vMerge w:val="continue"/>
          <w:vAlign w:val="center"/>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Narrow" w:cs="Arial Narrow" w:eastAsia="Arial Narrow" w:hAnsi="Arial Narrow"/>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1590"/>
            </w:tabs>
            <w:spacing w:after="0" w:before="0" w:line="240" w:lineRule="auto"/>
            <w:ind w:left="0" w:right="0" w:firstLine="0"/>
            <w:jc w:val="center"/>
            <w:rPr>
              <w:rFonts w:ascii="Arial Narrow" w:cs="Arial Narrow" w:eastAsia="Arial Narrow" w:hAnsi="Arial Narrow"/>
              <w:b w:val="1"/>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Control de versiones</w:t>
          </w:r>
        </w:p>
      </w:tc>
    </w:tr>
  </w:tbl>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28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5"/>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
      </w:rPr>
    </w:rPrDefault>
    <w:pPrDefault>
      <w:pPr>
        <w:spacing w:after="160" w:line="360" w:lineRule="auto"/>
        <w:ind w:firstLine="284"/>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20" w:before="320" w:lineRule="auto"/>
      <w:ind w:firstLine="0"/>
    </w:pPr>
    <w:rPr>
      <w:sz w:val="24"/>
      <w:szCs w:val="24"/>
    </w:rPr>
  </w:style>
  <w:style w:type="paragraph" w:styleId="Heading2">
    <w:name w:val="heading 2"/>
    <w:basedOn w:val="Normal"/>
    <w:next w:val="Normal"/>
    <w:pPr>
      <w:keepNext w:val="1"/>
      <w:keepLines w:val="1"/>
      <w:spacing w:after="120" w:before="40" w:lineRule="auto"/>
      <w:ind w:left="792" w:hanging="432"/>
    </w:pPr>
    <w:rPr>
      <w:color w:val="2e75b5"/>
      <w:sz w:val="36"/>
      <w:szCs w:val="36"/>
    </w:rPr>
  </w:style>
  <w:style w:type="paragraph" w:styleId="Heading3">
    <w:name w:val="heading 3"/>
    <w:basedOn w:val="Normal"/>
    <w:next w:val="Normal"/>
    <w:pPr>
      <w:spacing w:line="240" w:lineRule="auto"/>
      <w:ind w:left="1224" w:hanging="504.00000000000006"/>
    </w:pPr>
    <w:rPr>
      <w:color w:val="5b9bd5"/>
    </w:rPr>
  </w:style>
  <w:style w:type="paragraph" w:styleId="Heading4">
    <w:name w:val="heading 4"/>
    <w:basedOn w:val="Normal"/>
    <w:next w:val="Normal"/>
    <w:pPr>
      <w:spacing w:line="240" w:lineRule="auto"/>
      <w:ind w:left="1224" w:hanging="504.00000000000006"/>
    </w:pPr>
    <w:rPr>
      <w:color w:val="5b9bd5"/>
    </w:rPr>
  </w:style>
  <w:style w:type="paragraph" w:styleId="Heading5">
    <w:name w:val="heading 5"/>
    <w:basedOn w:val="Normal"/>
    <w:next w:val="Normal"/>
    <w:pPr>
      <w:keepNext w:val="1"/>
      <w:keepLines w:val="1"/>
      <w:spacing w:after="0" w:before="40" w:line="240" w:lineRule="auto"/>
    </w:pPr>
    <w:rPr>
      <w:rFonts w:ascii="Calibri" w:cs="Calibri" w:eastAsia="Calibri" w:hAnsi="Calibri"/>
      <w:i w:val="1"/>
      <w:color w:val="843c0b"/>
      <w:sz w:val="24"/>
      <w:szCs w:val="24"/>
    </w:rPr>
  </w:style>
  <w:style w:type="paragraph" w:styleId="Heading6">
    <w:name w:val="heading 6"/>
    <w:basedOn w:val="Normal"/>
    <w:next w:val="Normal"/>
    <w:pPr>
      <w:keepNext w:val="1"/>
      <w:keepLines w:val="1"/>
      <w:spacing w:after="0" w:before="40" w:line="240" w:lineRule="auto"/>
    </w:pPr>
    <w:rPr>
      <w:rFonts w:ascii="Calibri" w:cs="Calibri" w:eastAsia="Calibri" w:hAnsi="Calibri"/>
      <w:i w:val="1"/>
      <w:color w:val="385623"/>
      <w:sz w:val="23"/>
      <w:szCs w:val="23"/>
    </w:rPr>
  </w:style>
  <w:style w:type="paragraph" w:styleId="Title">
    <w:name w:val="Title"/>
    <w:basedOn w:val="Normal"/>
    <w:next w:val="Normal"/>
    <w:pPr>
      <w:spacing w:after="0" w:line="240" w:lineRule="auto"/>
    </w:pPr>
    <w:rPr>
      <w:rFonts w:ascii="Calibri" w:cs="Calibri" w:eastAsia="Calibri" w:hAnsi="Calibri"/>
      <w:color w:val="2e75b5"/>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20" w:before="320" w:lineRule="auto"/>
      <w:ind w:firstLine="0"/>
    </w:pPr>
    <w:rPr>
      <w:sz w:val="24"/>
      <w:szCs w:val="24"/>
    </w:rPr>
  </w:style>
  <w:style w:type="paragraph" w:styleId="Heading2">
    <w:name w:val="heading 2"/>
    <w:basedOn w:val="Normal"/>
    <w:next w:val="Normal"/>
    <w:pPr>
      <w:keepNext w:val="1"/>
      <w:keepLines w:val="1"/>
      <w:spacing w:after="120" w:before="40" w:lineRule="auto"/>
      <w:ind w:left="792" w:hanging="432"/>
    </w:pPr>
    <w:rPr>
      <w:color w:val="2e75b5"/>
      <w:sz w:val="36"/>
      <w:szCs w:val="36"/>
    </w:rPr>
  </w:style>
  <w:style w:type="paragraph" w:styleId="Heading3">
    <w:name w:val="heading 3"/>
    <w:basedOn w:val="Normal"/>
    <w:next w:val="Normal"/>
    <w:pPr>
      <w:spacing w:line="240" w:lineRule="auto"/>
      <w:ind w:left="1224" w:hanging="504.00000000000006"/>
    </w:pPr>
    <w:rPr>
      <w:color w:val="5b9bd5"/>
    </w:rPr>
  </w:style>
  <w:style w:type="paragraph" w:styleId="Heading4">
    <w:name w:val="heading 4"/>
    <w:basedOn w:val="Normal"/>
    <w:next w:val="Normal"/>
    <w:pPr>
      <w:spacing w:line="240" w:lineRule="auto"/>
      <w:ind w:left="1224" w:hanging="504.00000000000006"/>
    </w:pPr>
    <w:rPr>
      <w:color w:val="5b9bd5"/>
    </w:rPr>
  </w:style>
  <w:style w:type="paragraph" w:styleId="Heading5">
    <w:name w:val="heading 5"/>
    <w:basedOn w:val="Normal"/>
    <w:next w:val="Normal"/>
    <w:pPr>
      <w:keepNext w:val="1"/>
      <w:keepLines w:val="1"/>
      <w:spacing w:after="0" w:before="40" w:line="240" w:lineRule="auto"/>
    </w:pPr>
    <w:rPr>
      <w:rFonts w:ascii="Calibri" w:cs="Calibri" w:eastAsia="Calibri" w:hAnsi="Calibri"/>
      <w:i w:val="1"/>
      <w:color w:val="843c0b"/>
      <w:sz w:val="24"/>
      <w:szCs w:val="24"/>
    </w:rPr>
  </w:style>
  <w:style w:type="paragraph" w:styleId="Heading6">
    <w:name w:val="heading 6"/>
    <w:basedOn w:val="Normal"/>
    <w:next w:val="Normal"/>
    <w:pPr>
      <w:keepNext w:val="1"/>
      <w:keepLines w:val="1"/>
      <w:spacing w:after="0" w:before="40" w:line="240" w:lineRule="auto"/>
    </w:pPr>
    <w:rPr>
      <w:rFonts w:ascii="Calibri" w:cs="Calibri" w:eastAsia="Calibri" w:hAnsi="Calibri"/>
      <w:i w:val="1"/>
      <w:color w:val="385623"/>
      <w:sz w:val="23"/>
      <w:szCs w:val="23"/>
    </w:rPr>
  </w:style>
  <w:style w:type="paragraph" w:styleId="Title">
    <w:name w:val="Title"/>
    <w:basedOn w:val="Normal"/>
    <w:next w:val="Normal"/>
    <w:pPr>
      <w:spacing w:after="0" w:line="240" w:lineRule="auto"/>
    </w:pPr>
    <w:rPr>
      <w:rFonts w:ascii="Calibri" w:cs="Calibri" w:eastAsia="Calibri" w:hAnsi="Calibri"/>
      <w:color w:val="2e75b5"/>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20" w:before="320" w:lineRule="auto"/>
      <w:ind w:firstLine="0"/>
    </w:pPr>
    <w:rPr>
      <w:sz w:val="24"/>
      <w:szCs w:val="24"/>
    </w:rPr>
  </w:style>
  <w:style w:type="paragraph" w:styleId="Heading2">
    <w:name w:val="heading 2"/>
    <w:basedOn w:val="Normal"/>
    <w:next w:val="Normal"/>
    <w:pPr>
      <w:keepNext w:val="1"/>
      <w:keepLines w:val="1"/>
      <w:spacing w:after="120" w:before="40" w:lineRule="auto"/>
      <w:ind w:left="792" w:hanging="432"/>
    </w:pPr>
    <w:rPr>
      <w:color w:val="2e75b5"/>
      <w:sz w:val="36"/>
      <w:szCs w:val="36"/>
    </w:rPr>
  </w:style>
  <w:style w:type="paragraph" w:styleId="Heading3">
    <w:name w:val="heading 3"/>
    <w:basedOn w:val="Normal"/>
    <w:next w:val="Normal"/>
    <w:pPr>
      <w:spacing w:line="240" w:lineRule="auto"/>
      <w:ind w:left="1224" w:hanging="504.00000000000006"/>
    </w:pPr>
    <w:rPr>
      <w:color w:val="5b9bd5"/>
    </w:rPr>
  </w:style>
  <w:style w:type="paragraph" w:styleId="Heading4">
    <w:name w:val="heading 4"/>
    <w:basedOn w:val="Normal"/>
    <w:next w:val="Normal"/>
    <w:pPr>
      <w:spacing w:line="240" w:lineRule="auto"/>
      <w:ind w:left="1224" w:hanging="504.00000000000006"/>
    </w:pPr>
    <w:rPr>
      <w:color w:val="5b9bd5"/>
    </w:rPr>
  </w:style>
  <w:style w:type="paragraph" w:styleId="Heading5">
    <w:name w:val="heading 5"/>
    <w:basedOn w:val="Normal"/>
    <w:next w:val="Normal"/>
    <w:pPr>
      <w:keepNext w:val="1"/>
      <w:keepLines w:val="1"/>
      <w:spacing w:after="0" w:before="40" w:line="240" w:lineRule="auto"/>
    </w:pPr>
    <w:rPr>
      <w:rFonts w:ascii="Calibri" w:cs="Calibri" w:eastAsia="Calibri" w:hAnsi="Calibri"/>
      <w:i w:val="1"/>
      <w:color w:val="843c0b"/>
      <w:sz w:val="24"/>
      <w:szCs w:val="24"/>
    </w:rPr>
  </w:style>
  <w:style w:type="paragraph" w:styleId="Heading6">
    <w:name w:val="heading 6"/>
    <w:basedOn w:val="Normal"/>
    <w:next w:val="Normal"/>
    <w:pPr>
      <w:keepNext w:val="1"/>
      <w:keepLines w:val="1"/>
      <w:spacing w:after="0" w:before="40" w:line="240" w:lineRule="auto"/>
    </w:pPr>
    <w:rPr>
      <w:rFonts w:ascii="Calibri" w:cs="Calibri" w:eastAsia="Calibri" w:hAnsi="Calibri"/>
      <w:i w:val="1"/>
      <w:color w:val="385623"/>
      <w:sz w:val="23"/>
      <w:szCs w:val="23"/>
    </w:rPr>
  </w:style>
  <w:style w:type="paragraph" w:styleId="Title">
    <w:name w:val="Title"/>
    <w:basedOn w:val="Normal"/>
    <w:next w:val="Normal"/>
    <w:pPr>
      <w:spacing w:after="0" w:line="240" w:lineRule="auto"/>
    </w:pPr>
    <w:rPr>
      <w:rFonts w:ascii="Calibri" w:cs="Calibri" w:eastAsia="Calibri" w:hAnsi="Calibri"/>
      <w:color w:val="2e75b5"/>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20" w:before="320" w:lineRule="auto"/>
      <w:ind w:firstLine="0"/>
    </w:pPr>
    <w:rPr>
      <w:sz w:val="24"/>
      <w:szCs w:val="24"/>
    </w:rPr>
  </w:style>
  <w:style w:type="paragraph" w:styleId="Heading2">
    <w:name w:val="heading 2"/>
    <w:basedOn w:val="Normal"/>
    <w:next w:val="Normal"/>
    <w:pPr>
      <w:keepNext w:val="1"/>
      <w:keepLines w:val="1"/>
      <w:spacing w:after="120" w:before="40" w:lineRule="auto"/>
      <w:ind w:left="1440" w:hanging="360"/>
    </w:pPr>
    <w:rPr>
      <w:color w:val="2e75b5"/>
      <w:sz w:val="36"/>
      <w:szCs w:val="36"/>
    </w:rPr>
  </w:style>
  <w:style w:type="paragraph" w:styleId="Heading3">
    <w:name w:val="heading 3"/>
    <w:basedOn w:val="Normal"/>
    <w:next w:val="Normal"/>
    <w:pPr>
      <w:spacing w:line="240" w:lineRule="auto"/>
      <w:ind w:left="2160" w:hanging="360"/>
    </w:pPr>
    <w:rPr>
      <w:color w:val="5b9bd5"/>
    </w:rPr>
  </w:style>
  <w:style w:type="paragraph" w:styleId="Heading4">
    <w:name w:val="heading 4"/>
    <w:basedOn w:val="Normal"/>
    <w:next w:val="Normal"/>
    <w:pPr>
      <w:spacing w:line="240" w:lineRule="auto"/>
      <w:ind w:left="2160" w:hanging="360"/>
    </w:pPr>
    <w:rPr>
      <w:color w:val="5b9bd5"/>
    </w:rPr>
  </w:style>
  <w:style w:type="paragraph" w:styleId="Heading5">
    <w:name w:val="heading 5"/>
    <w:basedOn w:val="Normal"/>
    <w:next w:val="Normal"/>
    <w:pPr>
      <w:keepNext w:val="1"/>
      <w:keepLines w:val="1"/>
      <w:spacing w:after="0" w:before="40" w:line="240" w:lineRule="auto"/>
    </w:pPr>
    <w:rPr>
      <w:rFonts w:ascii="Calibri" w:cs="Calibri" w:eastAsia="Calibri" w:hAnsi="Calibri"/>
      <w:i w:val="1"/>
      <w:color w:val="843c0b"/>
      <w:sz w:val="24"/>
      <w:szCs w:val="24"/>
    </w:rPr>
  </w:style>
  <w:style w:type="paragraph" w:styleId="Heading6">
    <w:name w:val="heading 6"/>
    <w:basedOn w:val="Normal"/>
    <w:next w:val="Normal"/>
    <w:pPr>
      <w:keepNext w:val="1"/>
      <w:keepLines w:val="1"/>
      <w:spacing w:after="0" w:before="40" w:line="240" w:lineRule="auto"/>
    </w:pPr>
    <w:rPr>
      <w:rFonts w:ascii="Calibri" w:cs="Calibri" w:eastAsia="Calibri" w:hAnsi="Calibri"/>
      <w:i w:val="1"/>
      <w:color w:val="385623"/>
      <w:sz w:val="23"/>
      <w:szCs w:val="23"/>
    </w:rPr>
  </w:style>
  <w:style w:type="paragraph" w:styleId="Title">
    <w:name w:val="Title"/>
    <w:basedOn w:val="Normal"/>
    <w:next w:val="Normal"/>
    <w:pPr>
      <w:spacing w:after="0" w:line="240" w:lineRule="auto"/>
    </w:pPr>
    <w:rPr>
      <w:rFonts w:ascii="Calibri" w:cs="Calibri" w:eastAsia="Calibri" w:hAnsi="Calibri"/>
      <w:color w:val="2e75b5"/>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20" w:before="320" w:lineRule="auto"/>
      <w:ind w:firstLine="0"/>
    </w:pPr>
    <w:rPr>
      <w:sz w:val="24"/>
      <w:szCs w:val="24"/>
    </w:rPr>
  </w:style>
  <w:style w:type="paragraph" w:styleId="Heading2">
    <w:name w:val="heading 2"/>
    <w:basedOn w:val="Normal"/>
    <w:next w:val="Normal"/>
    <w:pPr>
      <w:keepNext w:val="1"/>
      <w:keepLines w:val="1"/>
      <w:spacing w:after="120" w:before="40" w:lineRule="auto"/>
      <w:ind w:left="1440" w:hanging="360"/>
    </w:pPr>
    <w:rPr>
      <w:color w:val="2e75b5"/>
      <w:sz w:val="36"/>
      <w:szCs w:val="36"/>
    </w:rPr>
  </w:style>
  <w:style w:type="paragraph" w:styleId="Heading3">
    <w:name w:val="heading 3"/>
    <w:basedOn w:val="Normal"/>
    <w:next w:val="Normal"/>
    <w:pPr>
      <w:spacing w:line="240" w:lineRule="auto"/>
      <w:ind w:left="2160" w:hanging="360"/>
    </w:pPr>
    <w:rPr>
      <w:color w:val="5b9bd5"/>
    </w:rPr>
  </w:style>
  <w:style w:type="paragraph" w:styleId="Heading4">
    <w:name w:val="heading 4"/>
    <w:basedOn w:val="Normal"/>
    <w:next w:val="Normal"/>
    <w:pPr>
      <w:spacing w:line="240" w:lineRule="auto"/>
      <w:ind w:left="2160" w:hanging="360"/>
    </w:pPr>
    <w:rPr>
      <w:color w:val="5b9bd5"/>
    </w:rPr>
  </w:style>
  <w:style w:type="paragraph" w:styleId="Heading5">
    <w:name w:val="heading 5"/>
    <w:basedOn w:val="Normal"/>
    <w:next w:val="Normal"/>
    <w:pPr>
      <w:keepNext w:val="1"/>
      <w:keepLines w:val="1"/>
      <w:spacing w:after="0" w:before="40" w:line="240" w:lineRule="auto"/>
    </w:pPr>
    <w:rPr>
      <w:rFonts w:ascii="Calibri" w:cs="Calibri" w:eastAsia="Calibri" w:hAnsi="Calibri"/>
      <w:i w:val="1"/>
      <w:color w:val="843c0b"/>
      <w:sz w:val="24"/>
      <w:szCs w:val="24"/>
    </w:rPr>
  </w:style>
  <w:style w:type="paragraph" w:styleId="Heading6">
    <w:name w:val="heading 6"/>
    <w:basedOn w:val="Normal"/>
    <w:next w:val="Normal"/>
    <w:pPr>
      <w:keepNext w:val="1"/>
      <w:keepLines w:val="1"/>
      <w:spacing w:after="0" w:before="40" w:line="240" w:lineRule="auto"/>
    </w:pPr>
    <w:rPr>
      <w:rFonts w:ascii="Calibri" w:cs="Calibri" w:eastAsia="Calibri" w:hAnsi="Calibri"/>
      <w:i w:val="1"/>
      <w:color w:val="385623"/>
      <w:sz w:val="23"/>
      <w:szCs w:val="23"/>
    </w:rPr>
  </w:style>
  <w:style w:type="paragraph" w:styleId="Title">
    <w:name w:val="Title"/>
    <w:basedOn w:val="Normal"/>
    <w:next w:val="Normal"/>
    <w:pPr>
      <w:spacing w:after="0" w:line="240" w:lineRule="auto"/>
    </w:pPr>
    <w:rPr>
      <w:rFonts w:ascii="Calibri" w:cs="Calibri" w:eastAsia="Calibri" w:hAnsi="Calibri"/>
      <w:color w:val="2e75b5"/>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20" w:before="320" w:lineRule="auto"/>
      <w:ind w:firstLine="0"/>
    </w:pPr>
    <w:rPr>
      <w:sz w:val="24"/>
      <w:szCs w:val="24"/>
    </w:rPr>
  </w:style>
  <w:style w:type="paragraph" w:styleId="Heading2">
    <w:name w:val="heading 2"/>
    <w:basedOn w:val="Normal"/>
    <w:next w:val="Normal"/>
    <w:pPr>
      <w:keepNext w:val="1"/>
      <w:keepLines w:val="1"/>
      <w:spacing w:after="120" w:before="40" w:lineRule="auto"/>
      <w:ind w:left="792" w:hanging="432"/>
    </w:pPr>
    <w:rPr>
      <w:color w:val="2e75b5"/>
      <w:sz w:val="36"/>
      <w:szCs w:val="36"/>
    </w:rPr>
  </w:style>
  <w:style w:type="paragraph" w:styleId="Heading3">
    <w:name w:val="heading 3"/>
    <w:basedOn w:val="Normal"/>
    <w:next w:val="Normal"/>
    <w:pPr>
      <w:spacing w:line="240" w:lineRule="auto"/>
      <w:ind w:left="1224" w:hanging="504.00000000000006"/>
    </w:pPr>
    <w:rPr>
      <w:color w:val="5b9bd5"/>
    </w:rPr>
  </w:style>
  <w:style w:type="paragraph" w:styleId="Heading4">
    <w:name w:val="heading 4"/>
    <w:basedOn w:val="Normal"/>
    <w:next w:val="Normal"/>
    <w:pPr>
      <w:spacing w:line="240" w:lineRule="auto"/>
      <w:ind w:left="1224" w:hanging="504.00000000000006"/>
    </w:pPr>
    <w:rPr>
      <w:color w:val="5b9bd5"/>
    </w:rPr>
  </w:style>
  <w:style w:type="paragraph" w:styleId="Heading5">
    <w:name w:val="heading 5"/>
    <w:basedOn w:val="Normal"/>
    <w:next w:val="Normal"/>
    <w:pPr>
      <w:keepNext w:val="1"/>
      <w:keepLines w:val="1"/>
      <w:spacing w:after="0" w:before="40" w:line="240" w:lineRule="auto"/>
    </w:pPr>
    <w:rPr>
      <w:rFonts w:ascii="Calibri" w:cs="Calibri" w:eastAsia="Calibri" w:hAnsi="Calibri"/>
      <w:i w:val="1"/>
      <w:color w:val="843c0b"/>
      <w:sz w:val="24"/>
      <w:szCs w:val="24"/>
    </w:rPr>
  </w:style>
  <w:style w:type="paragraph" w:styleId="Heading6">
    <w:name w:val="heading 6"/>
    <w:basedOn w:val="Normal"/>
    <w:next w:val="Normal"/>
    <w:pPr>
      <w:keepNext w:val="1"/>
      <w:keepLines w:val="1"/>
      <w:spacing w:after="0" w:before="40" w:line="240" w:lineRule="auto"/>
    </w:pPr>
    <w:rPr>
      <w:rFonts w:ascii="Calibri" w:cs="Calibri" w:eastAsia="Calibri" w:hAnsi="Calibri"/>
      <w:i w:val="1"/>
      <w:color w:val="385623"/>
      <w:sz w:val="23"/>
      <w:szCs w:val="23"/>
    </w:rPr>
  </w:style>
  <w:style w:type="paragraph" w:styleId="Title">
    <w:name w:val="Title"/>
    <w:basedOn w:val="Normal"/>
    <w:next w:val="Normal"/>
    <w:pPr>
      <w:spacing w:after="0" w:line="240" w:lineRule="auto"/>
    </w:pPr>
    <w:rPr>
      <w:rFonts w:ascii="Calibri" w:cs="Calibri" w:eastAsia="Calibri" w:hAnsi="Calibri"/>
      <w:color w:val="2e75b5"/>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20" w:before="320" w:lineRule="auto"/>
      <w:ind w:firstLine="0"/>
    </w:pPr>
    <w:rPr>
      <w:sz w:val="24"/>
      <w:szCs w:val="24"/>
    </w:rPr>
  </w:style>
  <w:style w:type="paragraph" w:styleId="Heading2">
    <w:name w:val="heading 2"/>
    <w:basedOn w:val="Normal"/>
    <w:next w:val="Normal"/>
    <w:pPr>
      <w:keepNext w:val="1"/>
      <w:keepLines w:val="1"/>
      <w:spacing w:after="120" w:before="40" w:lineRule="auto"/>
      <w:ind w:left="716" w:hanging="432"/>
    </w:pPr>
    <w:rPr>
      <w:color w:val="2e75b5"/>
      <w:sz w:val="36"/>
      <w:szCs w:val="36"/>
    </w:rPr>
  </w:style>
  <w:style w:type="paragraph" w:styleId="Heading3">
    <w:name w:val="heading 3"/>
    <w:basedOn w:val="Normal"/>
    <w:next w:val="Normal"/>
    <w:pPr>
      <w:spacing w:line="240" w:lineRule="auto"/>
      <w:ind w:left="1224" w:hanging="504.00000000000006"/>
    </w:pPr>
    <w:rPr>
      <w:color w:val="5b9bd5"/>
    </w:rPr>
  </w:style>
  <w:style w:type="paragraph" w:styleId="Heading4">
    <w:name w:val="heading 4"/>
    <w:basedOn w:val="Normal"/>
    <w:next w:val="Normal"/>
    <w:pPr>
      <w:spacing w:line="240" w:lineRule="auto"/>
      <w:ind w:left="1224" w:hanging="504.00000000000006"/>
    </w:pPr>
    <w:rPr>
      <w:color w:val="5b9bd5"/>
    </w:rPr>
  </w:style>
  <w:style w:type="paragraph" w:styleId="Heading5">
    <w:name w:val="heading 5"/>
    <w:basedOn w:val="Normal"/>
    <w:next w:val="Normal"/>
    <w:pPr>
      <w:keepNext w:val="1"/>
      <w:keepLines w:val="1"/>
      <w:spacing w:after="0" w:before="40" w:line="240" w:lineRule="auto"/>
    </w:pPr>
    <w:rPr>
      <w:rFonts w:ascii="Calibri" w:cs="Calibri" w:eastAsia="Calibri" w:hAnsi="Calibri"/>
      <w:i w:val="1"/>
      <w:color w:val="843c0b"/>
      <w:sz w:val="24"/>
      <w:szCs w:val="24"/>
    </w:rPr>
  </w:style>
  <w:style w:type="paragraph" w:styleId="Heading6">
    <w:name w:val="heading 6"/>
    <w:basedOn w:val="Normal"/>
    <w:next w:val="Normal"/>
    <w:pPr>
      <w:keepNext w:val="1"/>
      <w:keepLines w:val="1"/>
      <w:spacing w:after="0" w:before="40" w:line="240" w:lineRule="auto"/>
    </w:pPr>
    <w:rPr>
      <w:rFonts w:ascii="Calibri" w:cs="Calibri" w:eastAsia="Calibri" w:hAnsi="Calibri"/>
      <w:i w:val="1"/>
      <w:color w:val="385623"/>
      <w:sz w:val="23"/>
      <w:szCs w:val="23"/>
    </w:rPr>
  </w:style>
  <w:style w:type="paragraph" w:styleId="Title">
    <w:name w:val="Title"/>
    <w:basedOn w:val="Normal"/>
    <w:next w:val="Normal"/>
    <w:pPr>
      <w:spacing w:after="0" w:line="240" w:lineRule="auto"/>
    </w:pPr>
    <w:rPr>
      <w:rFonts w:ascii="Calibri" w:cs="Calibri" w:eastAsia="Calibri" w:hAnsi="Calibri"/>
      <w:color w:val="2e75b5"/>
      <w:sz w:val="52"/>
      <w:szCs w:val="52"/>
    </w:rPr>
  </w:style>
  <w:style w:type="paragraph" w:styleId="Normal" w:default="1">
    <w:name w:val="Normal"/>
    <w:qFormat w:val="1"/>
    <w:rsid w:val="00641580"/>
    <w:pPr>
      <w:ind w:firstLine="284"/>
      <w:jc w:val="both"/>
    </w:pPr>
    <w:rPr>
      <w:rFonts w:ascii="Arial" w:hAnsi="Arial"/>
    </w:rPr>
  </w:style>
  <w:style w:type="paragraph" w:styleId="Ttulo1">
    <w:name w:val="heading 1"/>
    <w:basedOn w:val="Normal"/>
    <w:next w:val="Normal"/>
    <w:link w:val="Ttulo1Car"/>
    <w:uiPriority w:val="9"/>
    <w:qFormat w:val="1"/>
    <w:rsid w:val="0087350D"/>
    <w:pPr>
      <w:keepNext w:val="1"/>
      <w:keepLines w:val="1"/>
      <w:spacing w:after="320" w:before="320"/>
      <w:ind w:firstLine="0"/>
      <w:outlineLvl w:val="0"/>
    </w:pPr>
    <w:rPr>
      <w:rFonts w:cs="Arial" w:eastAsiaTheme="majorEastAsia"/>
      <w:sz w:val="24"/>
      <w:szCs w:val="30"/>
    </w:rPr>
  </w:style>
  <w:style w:type="paragraph" w:styleId="Ttulo2">
    <w:name w:val="heading 2"/>
    <w:basedOn w:val="Normal"/>
    <w:next w:val="Normal"/>
    <w:link w:val="Ttulo2Car"/>
    <w:uiPriority w:val="9"/>
    <w:unhideWhenUsed w:val="1"/>
    <w:qFormat w:val="1"/>
    <w:rsid w:val="006D65E5"/>
    <w:pPr>
      <w:keepNext w:val="1"/>
      <w:keepLines w:val="1"/>
      <w:numPr>
        <w:ilvl w:val="1"/>
        <w:numId w:val="1"/>
      </w:numPr>
      <w:spacing w:after="120" w:before="40"/>
      <w:outlineLvl w:val="1"/>
    </w:pPr>
    <w:rPr>
      <w:rFonts w:cs="Arial" w:eastAsiaTheme="majorEastAsia"/>
      <w:color w:val="2e74b5" w:themeColor="accent1" w:themeShade="0000BF"/>
      <w:sz w:val="36"/>
      <w:szCs w:val="28"/>
    </w:rPr>
  </w:style>
  <w:style w:type="paragraph" w:styleId="Ttulo3">
    <w:name w:val="heading 3"/>
    <w:basedOn w:val="Ttulo4"/>
    <w:next w:val="Normal"/>
    <w:link w:val="Ttulo3Car"/>
    <w:uiPriority w:val="9"/>
    <w:unhideWhenUsed w:val="1"/>
    <w:qFormat w:val="1"/>
    <w:rsid w:val="000D41AC"/>
    <w:pPr>
      <w:outlineLvl w:val="2"/>
    </w:pPr>
  </w:style>
  <w:style w:type="paragraph" w:styleId="Ttulo4">
    <w:name w:val="heading 4"/>
    <w:basedOn w:val="Normal"/>
    <w:next w:val="Normal"/>
    <w:link w:val="Ttulo4Car"/>
    <w:uiPriority w:val="9"/>
    <w:unhideWhenUsed w:val="1"/>
    <w:qFormat w:val="1"/>
    <w:rsid w:val="007320A6"/>
    <w:pPr>
      <w:numPr>
        <w:ilvl w:val="2"/>
        <w:numId w:val="1"/>
      </w:numPr>
      <w:spacing w:line="240" w:lineRule="auto"/>
      <w:outlineLvl w:val="3"/>
    </w:pPr>
    <w:rPr>
      <w:rFonts w:cs="Arial" w:eastAsiaTheme="majorEastAsia"/>
      <w:color w:val="5b9bd5" w:themeColor="accent1"/>
    </w:rPr>
  </w:style>
  <w:style w:type="paragraph" w:styleId="Ttulo5">
    <w:name w:val="heading 5"/>
    <w:basedOn w:val="Normal"/>
    <w:next w:val="Normal"/>
    <w:link w:val="Ttulo5Car"/>
    <w:uiPriority w:val="9"/>
    <w:unhideWhenUsed w:val="1"/>
    <w:qFormat w:val="1"/>
    <w:rsid w:val="005B4ED0"/>
    <w:pPr>
      <w:keepNext w:val="1"/>
      <w:keepLines w:val="1"/>
      <w:spacing w:after="0" w:before="40" w:line="240" w:lineRule="auto"/>
      <w:outlineLvl w:val="4"/>
    </w:pPr>
    <w:rPr>
      <w:rFonts w:asciiTheme="majorHAnsi" w:cstheme="majorBidi" w:eastAsiaTheme="majorEastAsia" w:hAnsiTheme="majorHAnsi"/>
      <w:i w:val="1"/>
      <w:iCs w:val="1"/>
      <w:color w:val="833c0b" w:themeColor="accent2" w:themeShade="000080"/>
      <w:sz w:val="24"/>
      <w:szCs w:val="24"/>
    </w:rPr>
  </w:style>
  <w:style w:type="paragraph" w:styleId="Ttulo6">
    <w:name w:val="heading 6"/>
    <w:basedOn w:val="Normal"/>
    <w:next w:val="Normal"/>
    <w:link w:val="Ttulo6Car"/>
    <w:uiPriority w:val="9"/>
    <w:unhideWhenUsed w:val="1"/>
    <w:qFormat w:val="1"/>
    <w:rsid w:val="005B4ED0"/>
    <w:pPr>
      <w:keepNext w:val="1"/>
      <w:keepLines w:val="1"/>
      <w:spacing w:after="0" w:before="40" w:line="240" w:lineRule="auto"/>
      <w:outlineLvl w:val="5"/>
    </w:pPr>
    <w:rPr>
      <w:rFonts w:asciiTheme="majorHAnsi" w:cstheme="majorBidi" w:eastAsiaTheme="majorEastAsia" w:hAnsiTheme="majorHAnsi"/>
      <w:i w:val="1"/>
      <w:iCs w:val="1"/>
      <w:color w:val="385623" w:themeColor="accent6" w:themeShade="000080"/>
      <w:sz w:val="23"/>
      <w:szCs w:val="23"/>
    </w:rPr>
  </w:style>
  <w:style w:type="paragraph" w:styleId="Ttulo7">
    <w:name w:val="heading 7"/>
    <w:basedOn w:val="Normal"/>
    <w:next w:val="Normal"/>
    <w:link w:val="Ttulo7Car"/>
    <w:uiPriority w:val="9"/>
    <w:unhideWhenUsed w:val="1"/>
    <w:qFormat w:val="1"/>
    <w:rsid w:val="005B4ED0"/>
    <w:pPr>
      <w:keepNext w:val="1"/>
      <w:keepLines w:val="1"/>
      <w:spacing w:after="0" w:before="40" w:line="240" w:lineRule="auto"/>
      <w:outlineLvl w:val="6"/>
    </w:pPr>
    <w:rPr>
      <w:rFonts w:asciiTheme="majorHAnsi" w:cstheme="majorBidi" w:eastAsiaTheme="majorEastAsia" w:hAnsiTheme="majorHAnsi"/>
      <w:color w:val="1f4e79" w:themeColor="accent1" w:themeShade="000080"/>
    </w:rPr>
  </w:style>
  <w:style w:type="paragraph" w:styleId="Ttulo8">
    <w:name w:val="heading 8"/>
    <w:basedOn w:val="Normal"/>
    <w:next w:val="Normal"/>
    <w:link w:val="Ttulo8Car"/>
    <w:uiPriority w:val="9"/>
    <w:unhideWhenUsed w:val="1"/>
    <w:qFormat w:val="1"/>
    <w:rsid w:val="005B4ED0"/>
    <w:pPr>
      <w:keepNext w:val="1"/>
      <w:keepLines w:val="1"/>
      <w:spacing w:after="0" w:before="40" w:line="240" w:lineRule="auto"/>
      <w:outlineLvl w:val="7"/>
    </w:pPr>
    <w:rPr>
      <w:rFonts w:asciiTheme="majorHAnsi" w:cstheme="majorBidi" w:eastAsiaTheme="majorEastAsia" w:hAnsiTheme="majorHAnsi"/>
      <w:color w:val="833c0b" w:themeColor="accent2" w:themeShade="000080"/>
      <w:sz w:val="21"/>
      <w:szCs w:val="21"/>
    </w:rPr>
  </w:style>
  <w:style w:type="paragraph" w:styleId="Ttulo9">
    <w:name w:val="heading 9"/>
    <w:basedOn w:val="Normal"/>
    <w:next w:val="Normal"/>
    <w:link w:val="Ttulo9Car"/>
    <w:uiPriority w:val="9"/>
    <w:unhideWhenUsed w:val="1"/>
    <w:qFormat w:val="1"/>
    <w:rsid w:val="005B4ED0"/>
    <w:pPr>
      <w:keepNext w:val="1"/>
      <w:keepLines w:val="1"/>
      <w:spacing w:after="0" w:before="40" w:line="240" w:lineRule="auto"/>
      <w:outlineLvl w:val="8"/>
    </w:pPr>
    <w:rPr>
      <w:rFonts w:asciiTheme="majorHAnsi" w:cstheme="majorBidi" w:eastAsiaTheme="majorEastAsia" w:hAnsiTheme="majorHAnsi"/>
      <w:color w:val="385623" w:themeColor="accent6" w:themeShade="00008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87350D"/>
    <w:rPr>
      <w:rFonts w:ascii="Arial" w:cs="Arial" w:hAnsi="Arial" w:eastAsiaTheme="majorEastAsia"/>
      <w:sz w:val="24"/>
      <w:szCs w:val="30"/>
    </w:rPr>
  </w:style>
  <w:style w:type="character" w:styleId="Ttulo2Car" w:customStyle="1">
    <w:name w:val="Título 2 Car"/>
    <w:basedOn w:val="Fuentedeprrafopredeter"/>
    <w:link w:val="Ttulo2"/>
    <w:uiPriority w:val="9"/>
    <w:rsid w:val="006D65E5"/>
    <w:rPr>
      <w:rFonts w:ascii="Arial" w:cs="Arial" w:hAnsi="Arial" w:eastAsiaTheme="majorEastAsia"/>
      <w:color w:val="2e74b5" w:themeColor="accent1" w:themeShade="0000BF"/>
      <w:sz w:val="36"/>
      <w:szCs w:val="28"/>
    </w:rPr>
  </w:style>
  <w:style w:type="character" w:styleId="Ttulo3Car" w:customStyle="1">
    <w:name w:val="Título 3 Car"/>
    <w:basedOn w:val="Fuentedeprrafopredeter"/>
    <w:link w:val="Ttulo3"/>
    <w:uiPriority w:val="9"/>
    <w:rsid w:val="000D41AC"/>
    <w:rPr>
      <w:rFonts w:ascii="Arial" w:cs="Arial" w:hAnsi="Arial" w:eastAsiaTheme="majorEastAsia"/>
      <w:color w:val="5b9bd5" w:themeColor="accent1"/>
    </w:rPr>
  </w:style>
  <w:style w:type="character" w:styleId="Ttulo4Car" w:customStyle="1">
    <w:name w:val="Título 4 Car"/>
    <w:basedOn w:val="Fuentedeprrafopredeter"/>
    <w:link w:val="Ttulo4"/>
    <w:uiPriority w:val="9"/>
    <w:rsid w:val="007320A6"/>
    <w:rPr>
      <w:rFonts w:ascii="Arial" w:cs="Arial" w:hAnsi="Arial" w:eastAsiaTheme="majorEastAsia"/>
      <w:color w:val="5b9bd5" w:themeColor="accent1"/>
    </w:rPr>
  </w:style>
  <w:style w:type="character" w:styleId="Ttulo5Car" w:customStyle="1">
    <w:name w:val="Título 5 Car"/>
    <w:basedOn w:val="Fuentedeprrafopredeter"/>
    <w:link w:val="Ttulo5"/>
    <w:uiPriority w:val="9"/>
    <w:rsid w:val="005B4ED0"/>
    <w:rPr>
      <w:rFonts w:asciiTheme="majorHAnsi" w:cstheme="majorBidi" w:eastAsiaTheme="majorEastAsia" w:hAnsiTheme="majorHAnsi"/>
      <w:i w:val="1"/>
      <w:iCs w:val="1"/>
      <w:color w:val="833c0b" w:themeColor="accent2" w:themeShade="000080"/>
      <w:sz w:val="24"/>
      <w:szCs w:val="24"/>
    </w:rPr>
  </w:style>
  <w:style w:type="character" w:styleId="Ttulo6Car" w:customStyle="1">
    <w:name w:val="Título 6 Car"/>
    <w:basedOn w:val="Fuentedeprrafopredeter"/>
    <w:link w:val="Ttulo6"/>
    <w:uiPriority w:val="9"/>
    <w:rsid w:val="005B4ED0"/>
    <w:rPr>
      <w:rFonts w:asciiTheme="majorHAnsi" w:cstheme="majorBidi" w:eastAsiaTheme="majorEastAsia" w:hAnsiTheme="majorHAnsi"/>
      <w:i w:val="1"/>
      <w:iCs w:val="1"/>
      <w:color w:val="385623" w:themeColor="accent6" w:themeShade="000080"/>
      <w:sz w:val="23"/>
      <w:szCs w:val="23"/>
    </w:rPr>
  </w:style>
  <w:style w:type="character" w:styleId="Ttulo7Car" w:customStyle="1">
    <w:name w:val="Título 7 Car"/>
    <w:basedOn w:val="Fuentedeprrafopredeter"/>
    <w:link w:val="Ttulo7"/>
    <w:uiPriority w:val="9"/>
    <w:rsid w:val="005B4ED0"/>
    <w:rPr>
      <w:rFonts w:asciiTheme="majorHAnsi" w:cstheme="majorBidi" w:eastAsiaTheme="majorEastAsia" w:hAnsiTheme="majorHAnsi"/>
      <w:color w:val="1f4e79" w:themeColor="accent1" w:themeShade="000080"/>
    </w:rPr>
  </w:style>
  <w:style w:type="character" w:styleId="Ttulo8Car" w:customStyle="1">
    <w:name w:val="Título 8 Car"/>
    <w:basedOn w:val="Fuentedeprrafopredeter"/>
    <w:link w:val="Ttulo8"/>
    <w:uiPriority w:val="9"/>
    <w:rsid w:val="005B4ED0"/>
    <w:rPr>
      <w:rFonts w:asciiTheme="majorHAnsi" w:cstheme="majorBidi" w:eastAsiaTheme="majorEastAsia" w:hAnsiTheme="majorHAnsi"/>
      <w:color w:val="833c0b" w:themeColor="accent2" w:themeShade="000080"/>
      <w:sz w:val="21"/>
      <w:szCs w:val="21"/>
    </w:rPr>
  </w:style>
  <w:style w:type="character" w:styleId="Ttulo9Car" w:customStyle="1">
    <w:name w:val="Título 9 Car"/>
    <w:basedOn w:val="Fuentedeprrafopredeter"/>
    <w:link w:val="Ttulo9"/>
    <w:uiPriority w:val="9"/>
    <w:rsid w:val="005B4ED0"/>
    <w:rPr>
      <w:rFonts w:asciiTheme="majorHAnsi" w:cstheme="majorBidi" w:eastAsiaTheme="majorEastAsia" w:hAnsiTheme="majorHAnsi"/>
      <w:color w:val="385623" w:themeColor="accent6" w:themeShade="000080"/>
    </w:rPr>
  </w:style>
  <w:style w:type="paragraph" w:styleId="Sangradetextonormal">
    <w:name w:val="Body Text Indent"/>
    <w:basedOn w:val="Normal"/>
    <w:link w:val="SangradetextonormalCar"/>
    <w:uiPriority w:val="99"/>
    <w:rsid w:val="005B4ED0"/>
    <w:pPr>
      <w:spacing w:after="120" w:line="240" w:lineRule="auto"/>
      <w:ind w:left="283"/>
    </w:pPr>
    <w:rPr>
      <w:rFonts w:eastAsiaTheme="minorEastAsia"/>
    </w:rPr>
  </w:style>
  <w:style w:type="character" w:styleId="SangradetextonormalCar" w:customStyle="1">
    <w:name w:val="Sangría de texto normal Car"/>
    <w:basedOn w:val="Fuentedeprrafopredeter"/>
    <w:link w:val="Sangradetextonormal"/>
    <w:uiPriority w:val="99"/>
    <w:rsid w:val="005B4ED0"/>
    <w:rPr>
      <w:rFonts w:eastAsiaTheme="minorEastAsia"/>
    </w:rPr>
  </w:style>
  <w:style w:type="paragraph" w:styleId="Prrafodelista">
    <w:name w:val="List Paragraph"/>
    <w:basedOn w:val="Normal"/>
    <w:uiPriority w:val="34"/>
    <w:qFormat w:val="1"/>
    <w:rsid w:val="00261510"/>
    <w:pPr>
      <w:numPr>
        <w:numId w:val="3"/>
      </w:numPr>
      <w:spacing w:after="80"/>
      <w:contextualSpacing w:val="1"/>
    </w:pPr>
    <w:rPr>
      <w:rFonts w:eastAsiaTheme="minorEastAsia"/>
    </w:rPr>
  </w:style>
  <w:style w:type="paragraph" w:styleId="Descripcin">
    <w:name w:val="caption"/>
    <w:basedOn w:val="Normal"/>
    <w:next w:val="Normal"/>
    <w:uiPriority w:val="35"/>
    <w:unhideWhenUsed w:val="1"/>
    <w:qFormat w:val="1"/>
    <w:rsid w:val="005B4ED0"/>
    <w:pPr>
      <w:spacing w:after="80" w:line="240" w:lineRule="auto"/>
    </w:pPr>
    <w:rPr>
      <w:rFonts w:eastAsiaTheme="minorEastAsia"/>
      <w:b w:val="1"/>
      <w:bCs w:val="1"/>
      <w:smallCaps w:val="1"/>
      <w:color w:val="5b9bd5" w:themeColor="accent1"/>
      <w:spacing w:val="6"/>
    </w:rPr>
  </w:style>
  <w:style w:type="paragraph" w:styleId="Ttulo">
    <w:name w:val="Title"/>
    <w:basedOn w:val="Normal"/>
    <w:next w:val="Normal"/>
    <w:link w:val="TtuloCar1"/>
    <w:uiPriority w:val="10"/>
    <w:qFormat w:val="1"/>
    <w:rsid w:val="005B4ED0"/>
    <w:pPr>
      <w:spacing w:after="0" w:line="240" w:lineRule="auto"/>
      <w:contextualSpacing w:val="1"/>
    </w:pPr>
    <w:rPr>
      <w:rFonts w:asciiTheme="majorHAnsi" w:cstheme="majorBidi" w:eastAsiaTheme="majorEastAsia" w:hAnsiTheme="majorHAnsi"/>
      <w:color w:val="2e74b5" w:themeColor="accent1" w:themeShade="0000BF"/>
      <w:spacing w:val="-10"/>
      <w:sz w:val="52"/>
      <w:szCs w:val="52"/>
    </w:rPr>
  </w:style>
  <w:style w:type="character" w:styleId="TtuloCar1" w:customStyle="1">
    <w:name w:val="Título Car1"/>
    <w:basedOn w:val="Fuentedeprrafopredeter"/>
    <w:link w:val="Ttulo"/>
    <w:uiPriority w:val="10"/>
    <w:rsid w:val="005B4ED0"/>
    <w:rPr>
      <w:rFonts w:asciiTheme="majorHAnsi" w:cstheme="majorBidi" w:eastAsiaTheme="majorEastAsia" w:hAnsiTheme="majorHAnsi"/>
      <w:color w:val="2e74b5" w:themeColor="accent1" w:themeShade="0000BF"/>
      <w:spacing w:val="-10"/>
      <w:sz w:val="52"/>
      <w:szCs w:val="52"/>
    </w:rPr>
  </w:style>
  <w:style w:type="paragraph" w:styleId="Subttulo">
    <w:name w:val="Subtitle"/>
    <w:basedOn w:val="Normal"/>
    <w:next w:val="Normal"/>
    <w:link w:val="SubttuloCar"/>
    <w:uiPriority w:val="11"/>
    <w:qFormat w:val="1"/>
    <w:rsid w:val="005B4ED0"/>
    <w:pPr>
      <w:numPr>
        <w:ilvl w:val="1"/>
      </w:numPr>
      <w:spacing w:after="80" w:line="240" w:lineRule="auto"/>
      <w:ind w:firstLine="284"/>
    </w:pPr>
    <w:rPr>
      <w:rFonts w:asciiTheme="majorHAnsi" w:cstheme="majorBidi" w:eastAsiaTheme="majorEastAsia" w:hAnsiTheme="majorHAnsi"/>
    </w:rPr>
  </w:style>
  <w:style w:type="character" w:styleId="SubttuloCar" w:customStyle="1">
    <w:name w:val="Subtítulo Car"/>
    <w:basedOn w:val="Fuentedeprrafopredeter"/>
    <w:link w:val="Subttulo"/>
    <w:uiPriority w:val="11"/>
    <w:rsid w:val="005B4ED0"/>
    <w:rPr>
      <w:rFonts w:asciiTheme="majorHAnsi" w:cstheme="majorBidi" w:eastAsiaTheme="majorEastAsia" w:hAnsiTheme="majorHAnsi"/>
    </w:rPr>
  </w:style>
  <w:style w:type="character" w:styleId="Textoennegrita">
    <w:name w:val="Strong"/>
    <w:basedOn w:val="Fuentedeprrafopredeter"/>
    <w:uiPriority w:val="22"/>
    <w:qFormat w:val="1"/>
    <w:rsid w:val="005B4ED0"/>
    <w:rPr>
      <w:b w:val="1"/>
      <w:bCs w:val="1"/>
    </w:rPr>
  </w:style>
  <w:style w:type="character" w:styleId="nfasis">
    <w:name w:val="Emphasis"/>
    <w:basedOn w:val="Fuentedeprrafopredeter"/>
    <w:uiPriority w:val="20"/>
    <w:qFormat w:val="1"/>
    <w:rsid w:val="005B4ED0"/>
    <w:rPr>
      <w:i w:val="1"/>
      <w:iCs w:val="1"/>
    </w:rPr>
  </w:style>
  <w:style w:type="paragraph" w:styleId="Sinespaciado">
    <w:name w:val="No Spacing"/>
    <w:basedOn w:val="Normal"/>
    <w:next w:val="Normal"/>
    <w:uiPriority w:val="1"/>
    <w:qFormat w:val="1"/>
    <w:rsid w:val="00AC4FA6"/>
    <w:pPr>
      <w:spacing w:after="0"/>
      <w:jc w:val="center"/>
    </w:pPr>
    <w:rPr>
      <w:rFonts w:eastAsiaTheme="minorEastAsia"/>
    </w:rPr>
  </w:style>
  <w:style w:type="paragraph" w:styleId="Cita">
    <w:name w:val="Quote"/>
    <w:basedOn w:val="Normal"/>
    <w:next w:val="Normal"/>
    <w:link w:val="CitaCar"/>
    <w:uiPriority w:val="29"/>
    <w:qFormat w:val="1"/>
    <w:rsid w:val="005B4ED0"/>
    <w:pPr>
      <w:spacing w:after="80" w:before="120" w:line="240" w:lineRule="auto"/>
      <w:ind w:left="720" w:right="720"/>
      <w:jc w:val="center"/>
    </w:pPr>
    <w:rPr>
      <w:rFonts w:eastAsiaTheme="minorEastAsia"/>
      <w:i w:val="1"/>
      <w:iCs w:val="1"/>
    </w:rPr>
  </w:style>
  <w:style w:type="character" w:styleId="CitaCar" w:customStyle="1">
    <w:name w:val="Cita Car"/>
    <w:basedOn w:val="Fuentedeprrafopredeter"/>
    <w:link w:val="Cita"/>
    <w:uiPriority w:val="29"/>
    <w:rsid w:val="005B4ED0"/>
    <w:rPr>
      <w:rFonts w:eastAsiaTheme="minorEastAsia"/>
      <w:i w:val="1"/>
      <w:iCs w:val="1"/>
    </w:rPr>
  </w:style>
  <w:style w:type="paragraph" w:styleId="Citadestacada">
    <w:name w:val="Intense Quote"/>
    <w:basedOn w:val="Normal"/>
    <w:next w:val="Normal"/>
    <w:link w:val="CitadestacadaCar"/>
    <w:uiPriority w:val="30"/>
    <w:qFormat w:val="1"/>
    <w:rsid w:val="005B4ED0"/>
    <w:pPr>
      <w:spacing w:after="80" w:before="120" w:line="300" w:lineRule="auto"/>
      <w:ind w:left="576" w:right="576"/>
      <w:jc w:val="center"/>
    </w:pPr>
    <w:rPr>
      <w:rFonts w:asciiTheme="majorHAnsi" w:cstheme="majorBidi" w:eastAsiaTheme="majorEastAsia" w:hAnsiTheme="majorHAnsi"/>
      <w:color w:val="5b9bd5" w:themeColor="accent1"/>
      <w:sz w:val="24"/>
      <w:szCs w:val="24"/>
    </w:rPr>
  </w:style>
  <w:style w:type="character" w:styleId="CitadestacadaCar" w:customStyle="1">
    <w:name w:val="Cita destacada Car"/>
    <w:basedOn w:val="Fuentedeprrafopredeter"/>
    <w:link w:val="Citadestacada"/>
    <w:uiPriority w:val="30"/>
    <w:rsid w:val="005B4ED0"/>
    <w:rPr>
      <w:rFonts w:asciiTheme="majorHAnsi" w:cstheme="majorBidi" w:eastAsiaTheme="majorEastAsia" w:hAnsiTheme="majorHAnsi"/>
      <w:color w:val="5b9bd5" w:themeColor="accent1"/>
      <w:sz w:val="24"/>
      <w:szCs w:val="24"/>
    </w:rPr>
  </w:style>
  <w:style w:type="character" w:styleId="nfasissutil">
    <w:name w:val="Subtle Emphasis"/>
    <w:basedOn w:val="Fuentedeprrafopredeter"/>
    <w:uiPriority w:val="19"/>
    <w:qFormat w:val="1"/>
    <w:rsid w:val="005B4ED0"/>
    <w:rPr>
      <w:i w:val="1"/>
      <w:iCs w:val="1"/>
      <w:color w:val="404040" w:themeColor="text1" w:themeTint="0000BF"/>
    </w:rPr>
  </w:style>
  <w:style w:type="character" w:styleId="nfasisintenso">
    <w:name w:val="Intense Emphasis"/>
    <w:basedOn w:val="Fuentedeprrafopredeter"/>
    <w:uiPriority w:val="21"/>
    <w:qFormat w:val="1"/>
    <w:rsid w:val="005B4ED0"/>
    <w:rPr>
      <w:b w:val="0"/>
      <w:bCs w:val="0"/>
      <w:i w:val="1"/>
      <w:iCs w:val="1"/>
      <w:color w:val="5b9bd5" w:themeColor="accent1"/>
    </w:rPr>
  </w:style>
  <w:style w:type="character" w:styleId="Referenciasutil">
    <w:name w:val="Subtle Reference"/>
    <w:basedOn w:val="Fuentedeprrafopredeter"/>
    <w:uiPriority w:val="31"/>
    <w:qFormat w:val="1"/>
    <w:rsid w:val="005B4ED0"/>
    <w:rPr>
      <w:smallCaps w:val="1"/>
      <w:color w:val="404040" w:themeColor="text1" w:themeTint="0000BF"/>
      <w:u w:color="7f7f7f" w:themeColor="text1" w:themeTint="000080" w:val="single"/>
    </w:rPr>
  </w:style>
  <w:style w:type="character" w:styleId="Referenciaintensa">
    <w:name w:val="Intense Reference"/>
    <w:basedOn w:val="Fuentedeprrafopredeter"/>
    <w:uiPriority w:val="32"/>
    <w:qFormat w:val="1"/>
    <w:rsid w:val="005B4ED0"/>
    <w:rPr>
      <w:b w:val="1"/>
      <w:bCs w:val="1"/>
      <w:smallCaps w:val="1"/>
      <w:color w:val="5b9bd5" w:themeColor="accent1"/>
      <w:spacing w:val="5"/>
      <w:u w:val="single"/>
    </w:rPr>
  </w:style>
  <w:style w:type="character" w:styleId="Ttulodellibro">
    <w:name w:val="Book Title"/>
    <w:basedOn w:val="Fuentedeprrafopredeter"/>
    <w:uiPriority w:val="33"/>
    <w:qFormat w:val="1"/>
    <w:rsid w:val="005B4ED0"/>
    <w:rPr>
      <w:b w:val="1"/>
      <w:bCs w:val="1"/>
      <w:smallCaps w:val="1"/>
    </w:rPr>
  </w:style>
  <w:style w:type="paragraph" w:styleId="TtuloTDC">
    <w:name w:val="TOC Heading"/>
    <w:basedOn w:val="Ttulo1"/>
    <w:next w:val="Normal"/>
    <w:uiPriority w:val="39"/>
    <w:unhideWhenUsed w:val="1"/>
    <w:qFormat w:val="1"/>
    <w:rsid w:val="005B4ED0"/>
    <w:pPr>
      <w:outlineLvl w:val="9"/>
    </w:pPr>
  </w:style>
  <w:style w:type="paragraph" w:styleId="1" w:customStyle="1">
    <w:name w:val="1"/>
    <w:basedOn w:val="Normal"/>
    <w:next w:val="Ttulo"/>
    <w:rsid w:val="005B4ED0"/>
    <w:pPr>
      <w:spacing w:after="60" w:before="240" w:line="240" w:lineRule="auto"/>
      <w:jc w:val="center"/>
      <w:outlineLvl w:val="0"/>
    </w:pPr>
    <w:rPr>
      <w:rFonts w:cs="Arial" w:eastAsia="Calibri"/>
      <w:b w:val="1"/>
      <w:bCs w:val="1"/>
      <w:kern w:val="28"/>
      <w:sz w:val="32"/>
      <w:szCs w:val="32"/>
      <w:lang w:eastAsia="es-ES"/>
    </w:rPr>
  </w:style>
  <w:style w:type="character" w:styleId="TtuloCar" w:customStyle="1">
    <w:name w:val="Título Car"/>
    <w:basedOn w:val="Fuentedeprrafopredeter"/>
    <w:locked w:val="1"/>
    <w:rsid w:val="005B4ED0"/>
    <w:rPr>
      <w:rFonts w:ascii="Arial" w:cs="Arial" w:hAnsi="Arial"/>
      <w:b w:val="1"/>
      <w:bCs w:val="1"/>
      <w:kern w:val="28"/>
      <w:sz w:val="32"/>
      <w:szCs w:val="32"/>
      <w:lang w:eastAsia="es-ES"/>
    </w:rPr>
  </w:style>
  <w:style w:type="paragraph" w:styleId="t4" w:customStyle="1">
    <w:name w:val="t4"/>
    <w:basedOn w:val="Normal"/>
    <w:uiPriority w:val="99"/>
    <w:semiHidden w:val="1"/>
    <w:rsid w:val="005B4ED0"/>
    <w:pPr>
      <w:widowControl w:val="0"/>
      <w:spacing w:after="0" w:line="240" w:lineRule="atLeast"/>
    </w:pPr>
    <w:rPr>
      <w:rFonts w:ascii="Times New Roman" w:cs="Times New Roman" w:eastAsia="Times New Roman" w:hAnsi="Times New Roman"/>
      <w:sz w:val="24"/>
      <w:lang w:eastAsia="es-ES" w:val="ca-ES"/>
    </w:rPr>
  </w:style>
  <w:style w:type="paragraph" w:styleId="ttulofilete" w:customStyle="1">
    <w:name w:val="título filete"/>
    <w:basedOn w:val="t4"/>
    <w:uiPriority w:val="99"/>
    <w:rsid w:val="005B4ED0"/>
    <w:pPr>
      <w:tabs>
        <w:tab w:val="left" w:pos="8460"/>
      </w:tabs>
    </w:pPr>
    <w:rPr>
      <w:rFonts w:ascii="Arial" w:cs="Arial" w:hAnsi="Arial"/>
      <w:b w:val="1"/>
      <w:szCs w:val="24"/>
      <w:u w:val="single"/>
    </w:rPr>
  </w:style>
  <w:style w:type="paragraph" w:styleId="guinconfrancesa0" w:customStyle="1">
    <w:name w:val="guión con francesa 0"/>
    <w:aliases w:val="38"/>
    <w:basedOn w:val="Normal"/>
    <w:link w:val="38Car"/>
    <w:uiPriority w:val="99"/>
    <w:rsid w:val="005B4ED0"/>
    <w:pPr>
      <w:widowControl w:val="0"/>
      <w:spacing w:after="0" w:line="240" w:lineRule="auto"/>
      <w:ind w:left="215" w:hanging="215"/>
    </w:pPr>
    <w:rPr>
      <w:rFonts w:cs="Times New Roman" w:eastAsia="Times New Roman"/>
      <w:sz w:val="24"/>
      <w:szCs w:val="24"/>
      <w:lang w:eastAsia="es-ES" w:val="es-ES_tradnl"/>
    </w:rPr>
  </w:style>
  <w:style w:type="paragraph" w:styleId="UNIDAD" w:customStyle="1">
    <w:name w:val="UNIDAD"/>
    <w:basedOn w:val="Normal"/>
    <w:uiPriority w:val="99"/>
    <w:rsid w:val="005B4ED0"/>
    <w:pPr>
      <w:widowControl w:val="0"/>
      <w:spacing w:after="0" w:line="240" w:lineRule="auto"/>
      <w:jc w:val="center"/>
    </w:pPr>
    <w:rPr>
      <w:rFonts w:cs="Arial" w:eastAsia="Times New Roman"/>
      <w:b w:val="1"/>
      <w:sz w:val="24"/>
      <w:szCs w:val="24"/>
      <w:lang w:eastAsia="es-ES" w:val="es-ES_tradnl"/>
    </w:rPr>
  </w:style>
  <w:style w:type="paragraph" w:styleId="Objetivos" w:customStyle="1">
    <w:name w:val="Objetivos"/>
    <w:basedOn w:val="Normal"/>
    <w:uiPriority w:val="99"/>
    <w:rsid w:val="005B4ED0"/>
    <w:pPr>
      <w:widowControl w:val="0"/>
      <w:spacing w:after="0" w:line="240" w:lineRule="auto"/>
      <w:ind w:left="454" w:hanging="454"/>
    </w:pPr>
    <w:rPr>
      <w:rFonts w:cs="Times New Roman" w:eastAsia="Times New Roman"/>
      <w:sz w:val="24"/>
      <w:lang w:eastAsia="es-ES" w:val="es-ES_tradnl"/>
    </w:rPr>
  </w:style>
  <w:style w:type="paragraph" w:styleId="Criterios" w:customStyle="1">
    <w:name w:val="Criterios"/>
    <w:basedOn w:val="Normal"/>
    <w:uiPriority w:val="99"/>
    <w:rsid w:val="005B4ED0"/>
    <w:pPr>
      <w:widowControl w:val="0"/>
      <w:spacing w:after="0" w:line="240" w:lineRule="auto"/>
      <w:ind w:left="658" w:hanging="658"/>
    </w:pPr>
    <w:rPr>
      <w:rFonts w:cs="Times New Roman" w:eastAsia="Times New Roman"/>
      <w:sz w:val="24"/>
      <w:szCs w:val="24"/>
      <w:lang w:eastAsia="es-ES" w:val="es-ES_tradnl"/>
    </w:rPr>
  </w:style>
  <w:style w:type="paragraph" w:styleId="singuinysinsangra" w:customStyle="1">
    <w:name w:val="sin guión y sin sangría"/>
    <w:basedOn w:val="UNIDAD"/>
    <w:uiPriority w:val="99"/>
    <w:rsid w:val="005B4ED0"/>
    <w:pPr>
      <w:jc w:val="left"/>
    </w:pPr>
    <w:rPr>
      <w:b w:val="0"/>
    </w:rPr>
  </w:style>
  <w:style w:type="character" w:styleId="38Car" w:customStyle="1">
    <w:name w:val="38 Car"/>
    <w:aliases w:val="guión con francesa 0 Car"/>
    <w:basedOn w:val="Fuentedeprrafopredeter"/>
    <w:link w:val="guinconfrancesa0"/>
    <w:uiPriority w:val="99"/>
    <w:locked w:val="1"/>
    <w:rsid w:val="005B4ED0"/>
    <w:rPr>
      <w:rFonts w:ascii="Arial" w:cs="Times New Roman" w:eastAsia="Times New Roman" w:hAnsi="Arial"/>
      <w:sz w:val="24"/>
      <w:szCs w:val="24"/>
      <w:lang w:eastAsia="es-ES" w:val="es-ES_tradnl"/>
    </w:rPr>
  </w:style>
  <w:style w:type="paragraph" w:styleId="Francesa2" w:customStyle="1">
    <w:name w:val="Francesa 2"/>
    <w:basedOn w:val="guinconfrancesa0"/>
    <w:link w:val="Francesa2Car"/>
    <w:uiPriority w:val="99"/>
    <w:rsid w:val="005B4ED0"/>
    <w:pPr>
      <w:ind w:left="426"/>
    </w:pPr>
    <w:rPr>
      <w:rFonts w:cs="Arial"/>
      <w:lang w:val="es-ES"/>
    </w:rPr>
  </w:style>
  <w:style w:type="character" w:styleId="Francesa2Car" w:customStyle="1">
    <w:name w:val="Francesa 2 Car"/>
    <w:basedOn w:val="Fuentedeprrafopredeter"/>
    <w:link w:val="Francesa2"/>
    <w:uiPriority w:val="99"/>
    <w:locked w:val="1"/>
    <w:rsid w:val="005B4ED0"/>
    <w:rPr>
      <w:rFonts w:ascii="Arial" w:cs="Arial" w:eastAsia="Times New Roman" w:hAnsi="Arial"/>
      <w:sz w:val="24"/>
      <w:szCs w:val="24"/>
      <w:lang w:eastAsia="es-ES"/>
    </w:rPr>
  </w:style>
  <w:style w:type="character" w:styleId="Textodelmarcadordeposicin">
    <w:name w:val="Placeholder Text"/>
    <w:basedOn w:val="Fuentedeprrafopredeter"/>
    <w:uiPriority w:val="99"/>
    <w:semiHidden w:val="1"/>
    <w:rsid w:val="005B4ED0"/>
    <w:rPr>
      <w:color w:val="808080"/>
    </w:rPr>
  </w:style>
  <w:style w:type="paragraph" w:styleId="Textodeglobo">
    <w:name w:val="Balloon Text"/>
    <w:basedOn w:val="Normal"/>
    <w:link w:val="TextodegloboCar"/>
    <w:uiPriority w:val="99"/>
    <w:semiHidden w:val="1"/>
    <w:unhideWhenUsed w:val="1"/>
    <w:rsid w:val="005B4ED0"/>
    <w:pPr>
      <w:spacing w:after="0" w:line="240" w:lineRule="auto"/>
    </w:pPr>
    <w:rPr>
      <w:rFonts w:ascii="Segoe UI" w:cs="Segoe UI" w:hAnsi="Segoe UI" w:eastAsiaTheme="minorEastAsia"/>
      <w:sz w:val="18"/>
      <w:szCs w:val="18"/>
    </w:rPr>
  </w:style>
  <w:style w:type="character" w:styleId="TextodegloboCar" w:customStyle="1">
    <w:name w:val="Texto de globo Car"/>
    <w:basedOn w:val="Fuentedeprrafopredeter"/>
    <w:link w:val="Textodeglobo"/>
    <w:uiPriority w:val="99"/>
    <w:semiHidden w:val="1"/>
    <w:rsid w:val="005B4ED0"/>
    <w:rPr>
      <w:rFonts w:ascii="Segoe UI" w:cs="Segoe UI" w:hAnsi="Segoe UI" w:eastAsiaTheme="minorEastAsia"/>
      <w:sz w:val="18"/>
      <w:szCs w:val="18"/>
    </w:rPr>
  </w:style>
  <w:style w:type="paragraph" w:styleId="Encabezado">
    <w:name w:val="header"/>
    <w:basedOn w:val="Normal"/>
    <w:link w:val="EncabezadoCar"/>
    <w:uiPriority w:val="99"/>
    <w:unhideWhenUsed w:val="1"/>
    <w:rsid w:val="005B4ED0"/>
    <w:pPr>
      <w:tabs>
        <w:tab w:val="center" w:pos="4252"/>
        <w:tab w:val="right" w:pos="8504"/>
      </w:tabs>
      <w:spacing w:after="0" w:line="240" w:lineRule="auto"/>
    </w:pPr>
    <w:rPr>
      <w:rFonts w:eastAsiaTheme="minorEastAsia"/>
    </w:rPr>
  </w:style>
  <w:style w:type="character" w:styleId="EncabezadoCar" w:customStyle="1">
    <w:name w:val="Encabezado Car"/>
    <w:basedOn w:val="Fuentedeprrafopredeter"/>
    <w:link w:val="Encabezado"/>
    <w:uiPriority w:val="99"/>
    <w:rsid w:val="005B4ED0"/>
    <w:rPr>
      <w:rFonts w:eastAsiaTheme="minorEastAsia"/>
    </w:rPr>
  </w:style>
  <w:style w:type="paragraph" w:styleId="Piedepgina">
    <w:name w:val="footer"/>
    <w:basedOn w:val="Normal"/>
    <w:link w:val="PiedepginaCar"/>
    <w:uiPriority w:val="99"/>
    <w:unhideWhenUsed w:val="1"/>
    <w:rsid w:val="005B4ED0"/>
    <w:pPr>
      <w:tabs>
        <w:tab w:val="center" w:pos="4252"/>
        <w:tab w:val="right" w:pos="8504"/>
      </w:tabs>
      <w:spacing w:after="0" w:line="240" w:lineRule="auto"/>
    </w:pPr>
    <w:rPr>
      <w:rFonts w:eastAsiaTheme="minorEastAsia"/>
    </w:rPr>
  </w:style>
  <w:style w:type="character" w:styleId="PiedepginaCar" w:customStyle="1">
    <w:name w:val="Pie de página Car"/>
    <w:basedOn w:val="Fuentedeprrafopredeter"/>
    <w:link w:val="Piedepgina"/>
    <w:uiPriority w:val="99"/>
    <w:rsid w:val="005B4ED0"/>
    <w:rPr>
      <w:rFonts w:eastAsiaTheme="minorEastAsia"/>
    </w:rPr>
  </w:style>
  <w:style w:type="numbering" w:styleId="memoria" w:customStyle="1">
    <w:name w:val="memoria"/>
    <w:uiPriority w:val="99"/>
    <w:rsid w:val="005B4ED0"/>
    <w:pPr>
      <w:numPr>
        <w:numId w:val="2"/>
      </w:numPr>
    </w:pPr>
  </w:style>
  <w:style w:type="paragraph" w:styleId="TDC1">
    <w:name w:val="toc 1"/>
    <w:basedOn w:val="Normal"/>
    <w:next w:val="Normal"/>
    <w:autoRedefine w:val="1"/>
    <w:uiPriority w:val="39"/>
    <w:unhideWhenUsed w:val="1"/>
    <w:rsid w:val="002B583E"/>
    <w:pPr>
      <w:tabs>
        <w:tab w:val="left" w:pos="851"/>
        <w:tab w:val="right" w:leader="dot" w:pos="8494"/>
      </w:tabs>
      <w:spacing w:after="100" w:line="240" w:lineRule="auto"/>
      <w:ind w:left="851" w:hanging="567"/>
    </w:pPr>
    <w:rPr>
      <w:rFonts w:eastAsiaTheme="minorEastAsia"/>
    </w:rPr>
  </w:style>
  <w:style w:type="paragraph" w:styleId="TDC2">
    <w:name w:val="toc 2"/>
    <w:basedOn w:val="Normal"/>
    <w:next w:val="Normal"/>
    <w:autoRedefine w:val="1"/>
    <w:uiPriority w:val="39"/>
    <w:unhideWhenUsed w:val="1"/>
    <w:rsid w:val="005B4ED0"/>
    <w:pPr>
      <w:spacing w:after="100" w:line="240" w:lineRule="auto"/>
      <w:ind w:left="220"/>
    </w:pPr>
    <w:rPr>
      <w:rFonts w:eastAsiaTheme="minorEastAsia"/>
    </w:rPr>
  </w:style>
  <w:style w:type="character" w:styleId="Hipervnculo">
    <w:name w:val="Hyperlink"/>
    <w:basedOn w:val="Fuentedeprrafopredeter"/>
    <w:uiPriority w:val="99"/>
    <w:unhideWhenUsed w:val="1"/>
    <w:rsid w:val="005B4ED0"/>
    <w:rPr>
      <w:color w:val="0563c1" w:themeColor="hyperlink"/>
      <w:u w:val="single"/>
    </w:rPr>
  </w:style>
  <w:style w:type="character" w:styleId="Nmerodelnea">
    <w:name w:val="line number"/>
    <w:basedOn w:val="Fuentedeprrafopredeter"/>
    <w:uiPriority w:val="99"/>
    <w:semiHidden w:val="1"/>
    <w:unhideWhenUsed w:val="1"/>
    <w:rsid w:val="005B4ED0"/>
  </w:style>
  <w:style w:type="table" w:styleId="Tablaconcuadrcula">
    <w:name w:val="Table Grid"/>
    <w:basedOn w:val="Tablanormal"/>
    <w:uiPriority w:val="39"/>
    <w:rsid w:val="005B4ED0"/>
    <w:pPr>
      <w:spacing w:after="0" w:line="240" w:lineRule="auto"/>
    </w:pPr>
    <w:rPr>
      <w:rFonts w:eastAsiaTheme="minorEastAsia"/>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DC3">
    <w:name w:val="toc 3"/>
    <w:basedOn w:val="Normal"/>
    <w:next w:val="Normal"/>
    <w:autoRedefine w:val="1"/>
    <w:uiPriority w:val="39"/>
    <w:unhideWhenUsed w:val="1"/>
    <w:rsid w:val="005B4ED0"/>
    <w:pPr>
      <w:spacing w:after="100" w:line="240" w:lineRule="auto"/>
      <w:ind w:left="440"/>
    </w:pPr>
    <w:rPr>
      <w:rFonts w:eastAsiaTheme="minorEastAsia"/>
    </w:rPr>
  </w:style>
  <w:style w:type="table" w:styleId="Tablanormal1">
    <w:name w:val="Plain Table 1"/>
    <w:basedOn w:val="Tablanormal"/>
    <w:uiPriority w:val="41"/>
    <w:rsid w:val="005B4ED0"/>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Default" w:customStyle="1">
    <w:name w:val="Default"/>
    <w:rsid w:val="002C0B7B"/>
    <w:pPr>
      <w:widowControl w:val="0"/>
      <w:suppressAutoHyphens w:val="1"/>
      <w:autoSpaceDE w:val="0"/>
      <w:spacing w:after="0" w:line="240" w:lineRule="auto"/>
    </w:pPr>
    <w:rPr>
      <w:rFonts w:ascii="Arial" w:cs="Times New Roman" w:eastAsia="Times New Roman" w:hAnsi="Arial"/>
      <w:color w:val="000000"/>
      <w:sz w:val="24"/>
      <w:szCs w:val="20"/>
      <w:lang w:eastAsia="ar-SA" w:val="es-ES_tradnl"/>
    </w:rPr>
  </w:style>
  <w:style w:type="character" w:styleId="apple-converted-space" w:customStyle="1">
    <w:name w:val="apple-converted-space"/>
    <w:basedOn w:val="Fuentedeprrafopredeter"/>
    <w:rsid w:val="006C5CBB"/>
  </w:style>
  <w:style w:type="character" w:styleId="Hipervnculovisitado">
    <w:name w:val="FollowedHyperlink"/>
    <w:basedOn w:val="Fuentedeprrafopredeter"/>
    <w:uiPriority w:val="99"/>
    <w:semiHidden w:val="1"/>
    <w:unhideWhenUsed w:val="1"/>
    <w:rsid w:val="0009207D"/>
    <w:rPr>
      <w:color w:val="954f72" w:themeColor="followedHyperlink"/>
      <w:u w:val="single"/>
    </w:rPr>
  </w:style>
  <w:style w:type="paragraph" w:styleId="Textoindependiente">
    <w:name w:val="Body Text"/>
    <w:basedOn w:val="Normal"/>
    <w:link w:val="TextoindependienteCar"/>
    <w:uiPriority w:val="99"/>
    <w:semiHidden w:val="1"/>
    <w:unhideWhenUsed w:val="1"/>
    <w:rsid w:val="00BD20F7"/>
    <w:pPr>
      <w:spacing w:after="120"/>
    </w:pPr>
  </w:style>
  <w:style w:type="character" w:styleId="TextoindependienteCar" w:customStyle="1">
    <w:name w:val="Texto independiente Car"/>
    <w:basedOn w:val="Fuentedeprrafopredeter"/>
    <w:link w:val="Textoindependiente"/>
    <w:uiPriority w:val="99"/>
    <w:semiHidden w:val="1"/>
    <w:rsid w:val="00BD20F7"/>
    <w:rPr>
      <w:rFonts w:ascii="Arial" w:hAnsi="Arial"/>
    </w:rPr>
  </w:style>
  <w:style w:type="table" w:styleId="Tablaconcuadrcula1" w:customStyle="1">
    <w:name w:val="Tabla con cuadrícula1"/>
    <w:basedOn w:val="Tablanormal"/>
    <w:next w:val="Tablaconcuadrcula"/>
    <w:uiPriority w:val="39"/>
    <w:rsid w:val="00F816B0"/>
    <w:pPr>
      <w:spacing w:after="0" w:line="240" w:lineRule="auto"/>
    </w:pPr>
    <w:rPr>
      <w:rFonts w:eastAsiaTheme="minorEastAsia"/>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anormal11" w:customStyle="1">
    <w:name w:val="Tabla normal 11"/>
    <w:basedOn w:val="Tablanormal"/>
    <w:next w:val="Tablanormal1"/>
    <w:uiPriority w:val="41"/>
    <w:rsid w:val="00F816B0"/>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table" w:styleId="Tabladelista4-nfasis1">
    <w:name w:val="List Table 4 Accent 1"/>
    <w:basedOn w:val="Tablanormal"/>
    <w:uiPriority w:val="49"/>
    <w:rsid w:val="005C7D58"/>
    <w:pPr>
      <w:spacing w:after="0" w:line="240" w:lineRule="auto"/>
    </w:pPr>
    <w:tblPr>
      <w:tblStyleRowBandSize w:val="1"/>
      <w:tblStyleColBandSize w:val="1"/>
      <w:tblBorders>
        <w:top w:color="9cc2e5" w:space="0" w:sz="4" w:themeColor="accent1" w:themeTint="000099" w:val="single"/>
        <w:left w:color="9cc2e5" w:space="0" w:sz="4" w:themeColor="accent1" w:themeTint="000099" w:val="single"/>
        <w:bottom w:color="9cc2e5" w:space="0" w:sz="4" w:themeColor="accent1" w:themeTint="000099" w:val="single"/>
        <w:right w:color="9cc2e5" w:space="0" w:sz="4" w:themeColor="accent1" w:themeTint="000099" w:val="single"/>
        <w:insideH w:color="9cc2e5" w:space="0" w:sz="4" w:themeColor="accent1" w:themeTint="000099" w:val="single"/>
      </w:tblBorders>
    </w:tblPr>
    <w:tblStylePr w:type="firstRow">
      <w:rPr>
        <w:b w:val="1"/>
        <w:bCs w:val="1"/>
        <w:color w:val="ffffff" w:themeColor="background1"/>
      </w:rPr>
      <w:tblPr/>
      <w:tcPr>
        <w:tcBorders>
          <w:top w:color="5b9bd5" w:space="0" w:sz="4" w:themeColor="accent1" w:val="single"/>
          <w:left w:color="5b9bd5" w:space="0" w:sz="4" w:themeColor="accent1" w:val="single"/>
          <w:bottom w:color="5b9bd5" w:space="0" w:sz="4" w:themeColor="accent1" w:val="single"/>
          <w:right w:color="5b9bd5" w:space="0" w:sz="4" w:themeColor="accent1" w:val="single"/>
          <w:insideH w:space="0" w:sz="0" w:val="nil"/>
        </w:tcBorders>
        <w:shd w:color="auto" w:fill="5b9bd5" w:themeFill="accent1" w:val="clear"/>
      </w:tcPr>
    </w:tblStylePr>
    <w:tblStylePr w:type="lastRow">
      <w:rPr>
        <w:b w:val="1"/>
        <w:bCs w:val="1"/>
      </w:rPr>
      <w:tblPr/>
      <w:tcPr>
        <w:tcBorders>
          <w:top w:color="9cc2e5" w:space="0" w:sz="4" w:themeColor="accent1" w:themeTint="000099" w:val="double"/>
        </w:tcBorders>
      </w:tcPr>
    </w:tblStylePr>
    <w:tblStylePr w:type="firstCol">
      <w:rPr>
        <w:b w:val="1"/>
        <w:bCs w:val="1"/>
      </w:rPr>
    </w:tblStylePr>
    <w:tblStylePr w:type="lastCol">
      <w:rPr>
        <w:b w:val="1"/>
        <w:bCs w:val="1"/>
      </w:rPr>
    </w:tblStylePr>
    <w:tblStylePr w:type="band1Vert">
      <w:tblPr/>
      <w:tcPr>
        <w:shd w:color="auto" w:fill="deeaf6" w:themeFill="accent1" w:themeFillTint="000033" w:val="clear"/>
      </w:tcPr>
    </w:tblStylePr>
    <w:tblStylePr w:type="band1Horz">
      <w:tblPr/>
      <w:tcPr>
        <w:shd w:color="auto" w:fill="deeaf6" w:themeFill="accent1" w:themeFillTint="000033" w:val="clear"/>
      </w:tcPr>
    </w:tblStylePr>
  </w:style>
  <w:style w:type="paragraph" w:styleId="Tabladeilustraciones">
    <w:name w:val="table of figures"/>
    <w:basedOn w:val="Normal"/>
    <w:next w:val="Normal"/>
    <w:uiPriority w:val="99"/>
    <w:unhideWhenUsed w:val="1"/>
    <w:rsid w:val="009841C1"/>
    <w:pPr>
      <w:spacing w:after="0"/>
    </w:pPr>
  </w:style>
  <w:style w:type="table" w:styleId="Tabladelista3-nfasis3">
    <w:name w:val="List Table 3 Accent 3"/>
    <w:basedOn w:val="Tablanormal"/>
    <w:uiPriority w:val="48"/>
    <w:rsid w:val="00603120"/>
    <w:pPr>
      <w:spacing w:after="0" w:line="240" w:lineRule="auto"/>
    </w:pPr>
    <w:tblPr>
      <w:tblStyleRowBandSize w:val="1"/>
      <w:tblStyleColBandSize w:val="1"/>
      <w:tblBorders>
        <w:top w:color="a5a5a5" w:space="0" w:sz="4" w:themeColor="accent3" w:val="single"/>
        <w:left w:color="a5a5a5" w:space="0" w:sz="4" w:themeColor="accent3" w:val="single"/>
        <w:bottom w:color="a5a5a5" w:space="0" w:sz="4" w:themeColor="accent3" w:val="single"/>
        <w:right w:color="a5a5a5" w:space="0" w:sz="4" w:themeColor="accent3" w:val="single"/>
      </w:tblBorders>
    </w:tblPr>
    <w:tblStylePr w:type="firstRow">
      <w:rPr>
        <w:b w:val="1"/>
        <w:bCs w:val="1"/>
        <w:color w:val="ffffff" w:themeColor="background1"/>
      </w:rPr>
      <w:tblPr/>
      <w:tcPr>
        <w:shd w:color="auto" w:fill="a5a5a5" w:themeFill="accent3" w:val="clear"/>
      </w:tcPr>
    </w:tblStylePr>
    <w:tblStylePr w:type="lastRow">
      <w:rPr>
        <w:b w:val="1"/>
        <w:bCs w:val="1"/>
      </w:rPr>
      <w:tblPr/>
      <w:tcPr>
        <w:tcBorders>
          <w:top w:color="a5a5a5" w:space="0" w:sz="4" w:themeColor="accent3"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a5a5a5" w:space="0" w:sz="4" w:themeColor="accent3" w:val="single"/>
          <w:right w:color="a5a5a5" w:space="0" w:sz="4" w:themeColor="accent3" w:val="single"/>
        </w:tcBorders>
      </w:tcPr>
    </w:tblStylePr>
    <w:tblStylePr w:type="band1Horz">
      <w:tblPr/>
      <w:tcPr>
        <w:tcBorders>
          <w:top w:color="a5a5a5" w:space="0" w:sz="4" w:themeColor="accent3" w:val="single"/>
          <w:bottom w:color="a5a5a5" w:space="0" w:sz="4" w:themeColor="accent3"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a5a5a5" w:space="0" w:sz="4" w:themeColor="accent3" w:val="double"/>
          <w:left w:space="0" w:sz="0" w:val="nil"/>
        </w:tcBorders>
      </w:tcPr>
    </w:tblStylePr>
    <w:tblStylePr w:type="swCell">
      <w:tblPr/>
      <w:tcPr>
        <w:tcBorders>
          <w:top w:color="a5a5a5" w:space="0" w:sz="4" w:themeColor="accent3" w:val="double"/>
          <w:right w:space="0" w:sz="0" w:val="nil"/>
        </w:tcBorders>
      </w:tcPr>
    </w:tblStylePr>
  </w:style>
  <w:style w:type="paragraph" w:styleId="Prrafonivel1" w:customStyle="1">
    <w:name w:val="Párrafo nivel 1"/>
    <w:basedOn w:val="Normal"/>
    <w:rsid w:val="00492401"/>
    <w:pPr>
      <w:keepLines w:val="1"/>
      <w:spacing w:after="60" w:before="60" w:line="240" w:lineRule="auto"/>
      <w:ind w:firstLine="0"/>
    </w:pPr>
    <w:rPr>
      <w:rFonts w:ascii="Tahoma" w:cs="Times New Roman" w:eastAsia="Times New Roman" w:hAnsi="Tahoma"/>
      <w:sz w:val="20"/>
      <w:szCs w:val="20"/>
      <w:lang w:eastAsia="es-ES" w:val="es-ES_tradnl"/>
    </w:rPr>
  </w:style>
  <w:style w:type="paragraph" w:styleId="NormalWeb">
    <w:name w:val="Normal (Web)"/>
    <w:basedOn w:val="Normal"/>
    <w:uiPriority w:val="99"/>
    <w:semiHidden w:val="1"/>
    <w:unhideWhenUsed w:val="1"/>
    <w:rsid w:val="0064273F"/>
    <w:pPr>
      <w:spacing w:after="100" w:afterAutospacing="1" w:before="100" w:beforeAutospacing="1" w:line="240" w:lineRule="auto"/>
      <w:ind w:firstLine="0"/>
      <w:jc w:val="left"/>
    </w:pPr>
    <w:rPr>
      <w:rFonts w:ascii="Times New Roman" w:cs="Times New Roman" w:hAnsi="Times New Roman" w:eastAsiaTheme="minorEastAsia"/>
      <w:sz w:val="24"/>
      <w:szCs w:val="24"/>
      <w:lang w:eastAsia="es-ES"/>
    </w:rPr>
  </w:style>
  <w:style w:type="table" w:styleId="Tablaconcuadrcula2" w:customStyle="1">
    <w:name w:val="Tabla con cuadrícula2"/>
    <w:basedOn w:val="Tablanormal"/>
    <w:next w:val="Tablaconcuadrcula"/>
    <w:uiPriority w:val="39"/>
    <w:rsid w:val="00E12DA1"/>
    <w:pPr>
      <w:spacing w:after="0" w:line="240" w:lineRule="auto"/>
    </w:pPr>
    <w:rPr>
      <w:rFonts w:eastAsiaTheme="minorEastAsia"/>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spacing w:after="80" w:line="240" w:lineRule="auto"/>
      <w:ind w:firstLine="284"/>
    </w:pPr>
    <w:rPr>
      <w:rFonts w:ascii="Calibri" w:cs="Calibri" w:eastAsia="Calibri" w:hAnsi="Calibri"/>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1">
    <w:basedOn w:val="TableNormal"/>
    <w:tblPr>
      <w:tblStyleRowBandSize w:val="1"/>
      <w:tblStyleColBandSize w:val="1"/>
      <w:tblCellMar>
        <w:top w:w="0.0" w:type="dxa"/>
        <w:left w:w="115.0" w:type="dxa"/>
        <w:bottom w:w="0.0" w:type="dxa"/>
        <w:right w:w="115.0" w:type="dxa"/>
      </w:tblCellMar>
    </w:tblPr>
  </w:style>
  <w:style w:type="table" w:styleId="Table42">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80" w:line="240" w:lineRule="auto"/>
      <w:ind w:firstLine="284"/>
    </w:pPr>
    <w:rPr>
      <w:rFonts w:ascii="Calibri" w:cs="Calibri" w:eastAsia="Calibri" w:hAnsi="Calibri"/>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80" w:line="240" w:lineRule="auto"/>
      <w:ind w:firstLine="284"/>
    </w:pPr>
    <w:rPr>
      <w:rFonts w:ascii="Calibri" w:cs="Calibri" w:eastAsia="Calibri" w:hAnsi="Calibri"/>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80" w:line="240" w:lineRule="auto"/>
      <w:ind w:firstLine="284"/>
    </w:pPr>
    <w:rPr>
      <w:rFonts w:ascii="Calibri" w:cs="Calibri" w:eastAsia="Calibri" w:hAnsi="Calibri"/>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80" w:line="240" w:lineRule="auto"/>
      <w:ind w:firstLine="284"/>
    </w:pPr>
    <w:rPr>
      <w:rFonts w:ascii="Calibri" w:cs="Calibri" w:eastAsia="Calibri" w:hAnsi="Calibri"/>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80" w:line="240" w:lineRule="auto"/>
      <w:ind w:firstLine="284"/>
    </w:pPr>
    <w:rPr>
      <w:rFonts w:ascii="Calibri" w:cs="Calibri" w:eastAsia="Calibri" w:hAnsi="Calibri"/>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80" w:line="240" w:lineRule="auto"/>
      <w:ind w:firstLine="284"/>
    </w:pPr>
    <w:rPr>
      <w:rFonts w:ascii="Calibri" w:cs="Calibri" w:eastAsia="Calibri" w:hAnsi="Calibri"/>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2">
    <w:basedOn w:val="TableNormal"/>
    <w:pPr>
      <w:spacing w:after="0"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6.png"/><Relationship Id="rId10" Type="http://schemas.openxmlformats.org/officeDocument/2006/relationships/image" Target="media/image10.png"/><Relationship Id="rId21" Type="http://schemas.openxmlformats.org/officeDocument/2006/relationships/footer" Target="footer1.xml"/><Relationship Id="rId13" Type="http://schemas.openxmlformats.org/officeDocument/2006/relationships/image" Target="media/image8.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3.png"/><Relationship Id="rId14" Type="http://schemas.openxmlformats.org/officeDocument/2006/relationships/image" Target="media/image11.png"/><Relationship Id="rId17" Type="http://schemas.openxmlformats.org/officeDocument/2006/relationships/image" Target="media/image5.png"/><Relationship Id="rId16" Type="http://schemas.openxmlformats.org/officeDocument/2006/relationships/image" Target="media/image12.png"/><Relationship Id="rId5" Type="http://schemas.openxmlformats.org/officeDocument/2006/relationships/styles" Target="styles.xml"/><Relationship Id="rId19" Type="http://schemas.openxmlformats.org/officeDocument/2006/relationships/image" Target="media/image13.png"/><Relationship Id="rId6" Type="http://schemas.openxmlformats.org/officeDocument/2006/relationships/customXml" Target="../customXML/item1.xml"/><Relationship Id="rId18" Type="http://schemas.openxmlformats.org/officeDocument/2006/relationships/image" Target="media/image1.png"/><Relationship Id="rId7" Type="http://schemas.openxmlformats.org/officeDocument/2006/relationships/image" Target="media/image4.gif"/><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Z7Q+/wBHiQy4CAHui57hEcXYgHg==">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2019-08-06T14:50:00Z</dcterms:created>
  <dc:creator>Castañeda</dc:creator>
</cp:coreProperties>
</file>