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DF" w:rsidRPr="00BA6371" w:rsidRDefault="00BE55DF" w:rsidP="00BE55DF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OpenFDA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WebApi</w:t>
      </w:r>
      <w:proofErr w:type="spellEnd"/>
      <w:r>
        <w:rPr>
          <w:b/>
          <w:sz w:val="32"/>
          <w:szCs w:val="32"/>
        </w:rPr>
        <w:t xml:space="preserve"> Limitations</w:t>
      </w:r>
    </w:p>
    <w:p w:rsidR="00BE55DF" w:rsidRDefault="00BE55DF" w:rsidP="00BE55DF">
      <w:pPr>
        <w:rPr>
          <w:b/>
        </w:rPr>
      </w:pPr>
      <w:r>
        <w:rPr>
          <w:b/>
        </w:rPr>
        <w:t>No ability to order result data</w:t>
      </w:r>
    </w:p>
    <w:p w:rsidR="00BE55DF" w:rsidRPr="00BE55DF" w:rsidRDefault="00BE55DF" w:rsidP="00BE55DF">
      <w:r w:rsidRPr="00BE55DF">
        <w:t xml:space="preserve">Suggest modifying the </w:t>
      </w:r>
      <w:proofErr w:type="spellStart"/>
      <w:r w:rsidRPr="00BE55DF">
        <w:t>Web</w:t>
      </w:r>
      <w:r>
        <w:t>Api</w:t>
      </w:r>
      <w:proofErr w:type="spellEnd"/>
      <w:r>
        <w:t xml:space="preserve"> in the following </w:t>
      </w:r>
      <w:proofErr w:type="spellStart"/>
      <w:r>
        <w:t>maner</w:t>
      </w:r>
      <w:proofErr w:type="spellEnd"/>
    </w:p>
    <w:p w:rsidR="00BE55DF" w:rsidRDefault="00BE55DF" w:rsidP="00BE55DF">
      <w:pPr>
        <w:pStyle w:val="ListParagraph"/>
        <w:numPr>
          <w:ilvl w:val="0"/>
          <w:numId w:val="1"/>
        </w:numPr>
      </w:pPr>
      <w:r>
        <w:t>New Query parameter ‘order’</w:t>
      </w:r>
    </w:p>
    <w:p w:rsidR="00BE55DF" w:rsidRDefault="00BE55DF" w:rsidP="00BE55DF">
      <w:pPr>
        <w:pStyle w:val="ListParagraph"/>
        <w:numPr>
          <w:ilvl w:val="1"/>
          <w:numId w:val="1"/>
        </w:numPr>
      </w:pPr>
      <w:r>
        <w:t>The value of the order parameter should be a field</w:t>
      </w:r>
    </w:p>
    <w:p w:rsidR="00BE55DF" w:rsidRDefault="00081656" w:rsidP="00BE55DF">
      <w:pPr>
        <w:pStyle w:val="ListParagraph"/>
        <w:numPr>
          <w:ilvl w:val="0"/>
          <w:numId w:val="1"/>
        </w:numPr>
      </w:pPr>
      <w:r>
        <w:t>New Query modifier/suffix for the new query parameter</w:t>
      </w:r>
    </w:p>
    <w:p w:rsidR="00081656" w:rsidRDefault="00081656" w:rsidP="00081656">
      <w:pPr>
        <w:pStyle w:val="ListParagraph"/>
        <w:numPr>
          <w:ilvl w:val="1"/>
          <w:numId w:val="1"/>
        </w:numPr>
      </w:pPr>
      <w:r>
        <w:t>.ascending</w:t>
      </w:r>
    </w:p>
    <w:p w:rsidR="00081656" w:rsidRDefault="00081656" w:rsidP="00081656">
      <w:pPr>
        <w:pStyle w:val="ListParagraph"/>
        <w:numPr>
          <w:ilvl w:val="1"/>
          <w:numId w:val="1"/>
        </w:numPr>
      </w:pPr>
      <w:r>
        <w:t>.descending</w:t>
      </w:r>
    </w:p>
    <w:p w:rsidR="00BE55DF" w:rsidRDefault="00081656" w:rsidP="00BE55DF">
      <w:pPr>
        <w:pStyle w:val="ListParagraph"/>
        <w:numPr>
          <w:ilvl w:val="0"/>
          <w:numId w:val="1"/>
        </w:numPr>
      </w:pPr>
      <w:r>
        <w:t>Example:</w:t>
      </w:r>
    </w:p>
    <w:p w:rsidR="00081656" w:rsidRDefault="00081656" w:rsidP="00081656">
      <w:pPr>
        <w:pStyle w:val="ListParagraph"/>
        <w:numPr>
          <w:ilvl w:val="1"/>
          <w:numId w:val="1"/>
        </w:numPr>
      </w:pPr>
      <w:r>
        <w:t>order=</w:t>
      </w:r>
      <w:proofErr w:type="spellStart"/>
      <w:r>
        <w:t>receivedate.descending</w:t>
      </w:r>
      <w:proofErr w:type="spellEnd"/>
    </w:p>
    <w:p w:rsidR="00BE55DF" w:rsidRPr="00BA6371" w:rsidRDefault="00A801F0" w:rsidP="00BE55DF">
      <w:pPr>
        <w:rPr>
          <w:b/>
        </w:rPr>
      </w:pPr>
      <w:r>
        <w:rPr>
          <w:b/>
        </w:rPr>
        <w:t>Passing parameter</w:t>
      </w:r>
    </w:p>
    <w:p w:rsidR="00BE55DF" w:rsidRDefault="00A801F0" w:rsidP="00BE55D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WebApi</w:t>
      </w:r>
      <w:proofErr w:type="spellEnd"/>
      <w:r>
        <w:t xml:space="preserve"> is currently accepting parameters [</w:t>
      </w:r>
      <w:proofErr w:type="spellStart"/>
      <w:r>
        <w:t>FromUri</w:t>
      </w:r>
      <w:proofErr w:type="spellEnd"/>
      <w:r>
        <w:t>].  This can lend to a very long URL being passed,</w:t>
      </w:r>
      <w:r w:rsidR="00970147">
        <w:t xml:space="preserve"> one query string is 788 characters.</w:t>
      </w:r>
    </w:p>
    <w:p w:rsidR="00BE55DF" w:rsidRDefault="00A801F0" w:rsidP="00BE55DF">
      <w:pPr>
        <w:pStyle w:val="ListParagraph"/>
        <w:numPr>
          <w:ilvl w:val="0"/>
          <w:numId w:val="1"/>
        </w:numPr>
      </w:pPr>
      <w:r>
        <w:t xml:space="preserve">It the </w:t>
      </w:r>
      <w:proofErr w:type="spellStart"/>
      <w:r>
        <w:t>WebApi</w:t>
      </w:r>
      <w:proofErr w:type="spellEnd"/>
      <w:r>
        <w:t xml:space="preserve"> would accept the parameters [</w:t>
      </w:r>
      <w:proofErr w:type="spellStart"/>
      <w:r>
        <w:t>FromBody</w:t>
      </w:r>
      <w:proofErr w:type="spellEnd"/>
      <w:r>
        <w:t>] then this wo</w:t>
      </w:r>
      <w:r w:rsidR="007422E6">
        <w:t xml:space="preserve">uld prevent any issues relating to </w:t>
      </w:r>
      <w:proofErr w:type="spellStart"/>
      <w:proofErr w:type="gramStart"/>
      <w:r w:rsidR="007422E6">
        <w:t>url</w:t>
      </w:r>
      <w:proofErr w:type="spellEnd"/>
      <w:proofErr w:type="gramEnd"/>
      <w:r w:rsidR="007422E6">
        <w:t xml:space="preserve"> lengths.</w:t>
      </w:r>
    </w:p>
    <w:p w:rsidR="007422E6" w:rsidRDefault="007422E6" w:rsidP="007422E6">
      <w:pPr>
        <w:pStyle w:val="ListParagraph"/>
      </w:pPr>
    </w:p>
    <w:p w:rsidR="00740B59" w:rsidRDefault="00740B59" w:rsidP="00BE55DF"/>
    <w:p w:rsidR="00BE55DF" w:rsidRDefault="00BE55DF" w:rsidP="00BE55DF"/>
    <w:p w:rsidR="00081656" w:rsidRDefault="00081656" w:rsidP="00BE55DF"/>
    <w:p w:rsidR="00081656" w:rsidRDefault="007422E6" w:rsidP="00BE55DF">
      <w:r>
        <w:t xml:space="preserve">Example of a </w:t>
      </w:r>
      <w:proofErr w:type="spellStart"/>
      <w:proofErr w:type="gramStart"/>
      <w:r>
        <w:t>url</w:t>
      </w:r>
      <w:proofErr w:type="spellEnd"/>
      <w:proofErr w:type="gramEnd"/>
      <w:r>
        <w:t xml:space="preserve"> request (788 characters)</w:t>
      </w:r>
    </w:p>
    <w:p w:rsidR="00B10C6F" w:rsidRDefault="00B10C6F" w:rsidP="00BE55DF">
      <w:r>
        <w:t xml:space="preserve">The search is for Food/Enforcement where the </w:t>
      </w:r>
      <w:proofErr w:type="spellStart"/>
      <w:r>
        <w:t>Reason_For_Recall</w:t>
      </w:r>
      <w:proofErr w:type="spellEnd"/>
      <w:r>
        <w:t xml:space="preserve"> or </w:t>
      </w:r>
      <w:proofErr w:type="spellStart"/>
      <w:r>
        <w:t>Product_Descpiption</w:t>
      </w:r>
      <w:proofErr w:type="spellEnd"/>
      <w:r>
        <w:t xml:space="preserve"> contains “</w:t>
      </w:r>
      <w:r>
        <w:rPr>
          <w:rStyle w:val="help-block"/>
          <w:rFonts w:ascii="Tahoma" w:eastAsia="Times New Roman" w:hAnsi="Tahoma" w:cs="Tahoma"/>
          <w:color w:val="000000"/>
          <w:sz w:val="20"/>
          <w:szCs w:val="20"/>
        </w:rPr>
        <w:t>Groove Gluten-Free Dark Chocolate Cookie &amp; French Vanilla Ice Cream Sandwich</w:t>
      </w:r>
      <w:r>
        <w:rPr>
          <w:rStyle w:val="help-block"/>
          <w:rFonts w:ascii="Tahoma" w:eastAsia="Times New Roman" w:hAnsi="Tahoma" w:cs="Tahoma"/>
          <w:color w:val="000000"/>
          <w:sz w:val="20"/>
          <w:szCs w:val="20"/>
        </w:rPr>
        <w:t xml:space="preserve">” and the Status is </w:t>
      </w:r>
      <w:proofErr w:type="spellStart"/>
      <w:r>
        <w:rPr>
          <w:rStyle w:val="help-block"/>
          <w:rFonts w:ascii="Tahoma" w:eastAsia="Times New Roman" w:hAnsi="Tahoma" w:cs="Tahoma"/>
          <w:color w:val="000000"/>
          <w:sz w:val="20"/>
          <w:szCs w:val="20"/>
        </w:rPr>
        <w:t>OnGoing</w:t>
      </w:r>
      <w:proofErr w:type="spellEnd"/>
      <w:r>
        <w:rPr>
          <w:rStyle w:val="help-block"/>
          <w:rFonts w:ascii="Tahoma" w:eastAsia="Times New Roman" w:hAnsi="Tahoma" w:cs="Tahoma"/>
          <w:color w:val="000000"/>
          <w:sz w:val="20"/>
          <w:szCs w:val="20"/>
        </w:rPr>
        <w:t xml:space="preserve"> and the </w:t>
      </w:r>
      <w:proofErr w:type="spellStart"/>
      <w:r>
        <w:rPr>
          <w:rStyle w:val="help-block"/>
          <w:rFonts w:ascii="Tahoma" w:eastAsia="Times New Roman" w:hAnsi="Tahoma" w:cs="Tahoma"/>
          <w:color w:val="000000"/>
          <w:sz w:val="20"/>
          <w:szCs w:val="20"/>
        </w:rPr>
        <w:t>Recall_Initation_Date</w:t>
      </w:r>
      <w:proofErr w:type="spellEnd"/>
      <w:r>
        <w:rPr>
          <w:rStyle w:val="help-block"/>
          <w:rFonts w:ascii="Tahoma" w:eastAsia="Times New Roman" w:hAnsi="Tahoma" w:cs="Tahoma"/>
          <w:color w:val="000000"/>
          <w:sz w:val="20"/>
          <w:szCs w:val="20"/>
        </w:rPr>
        <w:t xml:space="preserve"> or </w:t>
      </w:r>
      <w:proofErr w:type="spellStart"/>
      <w:r>
        <w:rPr>
          <w:rStyle w:val="help-block"/>
          <w:rFonts w:ascii="Tahoma" w:eastAsia="Times New Roman" w:hAnsi="Tahoma" w:cs="Tahoma"/>
          <w:color w:val="000000"/>
          <w:sz w:val="20"/>
          <w:szCs w:val="20"/>
        </w:rPr>
        <w:t>Report_Date</w:t>
      </w:r>
      <w:proofErr w:type="spellEnd"/>
      <w:r>
        <w:rPr>
          <w:rStyle w:val="help-block"/>
          <w:rFonts w:ascii="Tahoma" w:eastAsia="Times New Roman" w:hAnsi="Tahoma" w:cs="Tahoma"/>
          <w:color w:val="000000"/>
          <w:sz w:val="20"/>
          <w:szCs w:val="20"/>
        </w:rPr>
        <w:t xml:space="preserve"> is between 2014-06-29 and 2015-06-30</w:t>
      </w:r>
    </w:p>
    <w:p w:rsidR="007422E6" w:rsidRDefault="007422E6" w:rsidP="00BE55DF"/>
    <w:p w:rsidR="00081656" w:rsidRDefault="00081656" w:rsidP="00BE55DF">
      <w:r w:rsidRPr="00081656">
        <w:t>https://api.fda.gov/food/enforcement.json?&amp;search=((reason_for_recall:Groove+AND+reason_for_recall:GlutenFree+AND+reason_for_recall:Dark+AND+reason_for_recall:Chocolate+AND+reason_for_recall:Cookie+AND+reason_for_recall:French+AND+reason_for_recall:Vanilla+AND+reason_for_recall:Ice+AND+reason_for_recall:Cream+AND+reason_for_recall:Sandwich)+(product_description:Groove+AND+product_description:GlutenFree+AND+product_description:Dark+AND+product_description:Chocolate+AND+product_description:Cookie+AND+product_description:French+AND+product_description:Vanilla+AND+product_description:Ice+AND+product_description:Cream+AND+product_description:Sandwich))+AND+(report_date:[20140629+TO+20150630]+recall_initiation_date:[20140629+TO+20150630])+AND+status=ongoing&amp;count=classification.exact</w:t>
      </w:r>
    </w:p>
    <w:p w:rsidR="00BE55DF" w:rsidRDefault="00BE55DF" w:rsidP="00BE55DF"/>
    <w:p w:rsidR="00BE55DF" w:rsidRPr="00BE55DF" w:rsidRDefault="00BE55DF" w:rsidP="00BE55DF"/>
    <w:sectPr w:rsidR="00BE55DF" w:rsidRPr="00BE55DF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371" w:rsidRDefault="00365C67" w:rsidP="00BA6371">
    <w:pPr>
      <w:pStyle w:val="Header"/>
    </w:pPr>
  </w:p>
  <w:p w:rsidR="00BA6371" w:rsidRDefault="00365C67">
    <w:pPr>
      <w:pStyle w:val="Footer"/>
    </w:pPr>
    <w:r>
      <w:t>DPRA Research and Development.  Copyright ©2014-2015 DPRA, Inc.  All rights reserved.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54F"/>
    <w:multiLevelType w:val="hybridMultilevel"/>
    <w:tmpl w:val="98C8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D0997"/>
    <w:multiLevelType w:val="hybridMultilevel"/>
    <w:tmpl w:val="956E35F8"/>
    <w:lvl w:ilvl="0" w:tplc="57BA1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C7285"/>
    <w:multiLevelType w:val="hybridMultilevel"/>
    <w:tmpl w:val="77B0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DF"/>
    <w:rsid w:val="00081656"/>
    <w:rsid w:val="00740B59"/>
    <w:rsid w:val="007422E6"/>
    <w:rsid w:val="00970147"/>
    <w:rsid w:val="00A801F0"/>
    <w:rsid w:val="00B10C6F"/>
    <w:rsid w:val="00B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D476A-27AD-424D-AC63-990811F1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5DF"/>
  </w:style>
  <w:style w:type="paragraph" w:styleId="Footer">
    <w:name w:val="footer"/>
    <w:basedOn w:val="Normal"/>
    <w:link w:val="FooterChar"/>
    <w:uiPriority w:val="99"/>
    <w:unhideWhenUsed/>
    <w:rsid w:val="00BE5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5DF"/>
  </w:style>
  <w:style w:type="paragraph" w:styleId="ListParagraph">
    <w:name w:val="List Paragraph"/>
    <w:basedOn w:val="Normal"/>
    <w:uiPriority w:val="34"/>
    <w:qFormat/>
    <w:rsid w:val="00BE5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5DF"/>
    <w:rPr>
      <w:color w:val="0563C1" w:themeColor="hyperlink"/>
      <w:u w:val="single"/>
    </w:rPr>
  </w:style>
  <w:style w:type="character" w:customStyle="1" w:styleId="help-block">
    <w:name w:val="help-block"/>
    <w:basedOn w:val="DefaultParagraphFont"/>
    <w:rsid w:val="00B10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Raulerson</dc:creator>
  <cp:keywords/>
  <dc:description/>
  <cp:lastModifiedBy/>
  <cp:revision>1</cp:revision>
  <dcterms:created xsi:type="dcterms:W3CDTF">2015-06-29T16:17:00Z</dcterms:created>
</cp:coreProperties>
</file>